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FA" w:rsidRPr="00E32164" w:rsidRDefault="008D11FA" w:rsidP="008D11FA">
      <w:pPr>
        <w:jc w:val="center"/>
        <w:rPr>
          <w:b/>
          <w:sz w:val="40"/>
          <w:szCs w:val="40"/>
        </w:rPr>
      </w:pPr>
      <w:r w:rsidRPr="00E32164">
        <w:rPr>
          <w:b/>
          <w:sz w:val="40"/>
          <w:szCs w:val="40"/>
        </w:rPr>
        <w:t>O’ZBEKISTON RESPUBLIKASI</w:t>
      </w:r>
    </w:p>
    <w:p w:rsidR="008D11FA" w:rsidRPr="00E32164" w:rsidRDefault="008D11FA" w:rsidP="008D11FA">
      <w:pPr>
        <w:jc w:val="center"/>
        <w:rPr>
          <w:b/>
          <w:sz w:val="40"/>
          <w:szCs w:val="40"/>
        </w:rPr>
      </w:pPr>
      <w:r w:rsidRPr="00E32164">
        <w:rPr>
          <w:b/>
          <w:sz w:val="40"/>
          <w:szCs w:val="40"/>
        </w:rPr>
        <w:t>RAQAMLI  TEXNOLOGIYALARI VAZIRLIGI</w:t>
      </w:r>
    </w:p>
    <w:p w:rsidR="008D11FA" w:rsidRPr="00E32164" w:rsidRDefault="008D11FA" w:rsidP="008D11FA">
      <w:pPr>
        <w:jc w:val="center"/>
        <w:rPr>
          <w:b/>
          <w:sz w:val="40"/>
          <w:szCs w:val="40"/>
        </w:rPr>
      </w:pPr>
      <w:r w:rsidRPr="00E32164">
        <w:rPr>
          <w:b/>
          <w:sz w:val="40"/>
          <w:szCs w:val="40"/>
        </w:rPr>
        <w:t>MUHAMMAD AL-XORAZMIY NOMIDAGI TOSHKENT AXBOROT TEXNOLOGIYALARI       UNIVERSITETI</w:t>
      </w:r>
    </w:p>
    <w:p w:rsidR="008D11FA" w:rsidRPr="00E32164" w:rsidRDefault="008D11FA" w:rsidP="008D11FA">
      <w:pPr>
        <w:jc w:val="center"/>
        <w:rPr>
          <w:b/>
          <w:sz w:val="40"/>
          <w:szCs w:val="40"/>
        </w:rPr>
      </w:pPr>
      <w:r w:rsidRPr="00E32164">
        <w:rPr>
          <w:b/>
          <w:sz w:val="40"/>
          <w:szCs w:val="40"/>
        </w:rPr>
        <w:t>QARSHI FILIALI</w:t>
      </w:r>
    </w:p>
    <w:p w:rsidR="008D11FA" w:rsidRPr="00E32164" w:rsidRDefault="008D11FA" w:rsidP="008D11FA">
      <w:pPr>
        <w:jc w:val="center"/>
        <w:rPr>
          <w:b/>
          <w:sz w:val="40"/>
          <w:szCs w:val="40"/>
        </w:rPr>
      </w:pPr>
      <w:r w:rsidRPr="00E32164">
        <w:rPr>
          <w:b/>
          <w:sz w:val="40"/>
          <w:szCs w:val="40"/>
        </w:rPr>
        <w:t>KOMPYUTER INJINIRINGI FAKULTETI</w:t>
      </w:r>
    </w:p>
    <w:p w:rsidR="008D11FA" w:rsidRPr="00E32164" w:rsidRDefault="008D11FA" w:rsidP="008D11FA">
      <w:pPr>
        <w:jc w:val="center"/>
        <w:rPr>
          <w:b/>
          <w:sz w:val="40"/>
          <w:szCs w:val="40"/>
        </w:rPr>
      </w:pPr>
      <w:r w:rsidRPr="00E32164">
        <w:rPr>
          <w:b/>
          <w:sz w:val="40"/>
          <w:szCs w:val="40"/>
        </w:rPr>
        <w:t>DI-12-21-GURUH TALABASINING</w:t>
      </w:r>
    </w:p>
    <w:p w:rsidR="008D11FA" w:rsidRPr="00E32164" w:rsidRDefault="008D11FA" w:rsidP="008D11FA">
      <w:pPr>
        <w:jc w:val="center"/>
        <w:rPr>
          <w:b/>
          <w:sz w:val="40"/>
          <w:szCs w:val="40"/>
        </w:rPr>
      </w:pPr>
      <w:r w:rsidRPr="00E32164">
        <w:rPr>
          <w:b/>
          <w:sz w:val="40"/>
          <w:szCs w:val="40"/>
        </w:rPr>
        <w:t>“</w:t>
      </w:r>
      <w:r>
        <w:rPr>
          <w:rFonts w:ascii="Helvetica" w:hAnsi="Helvetica"/>
          <w:b/>
          <w:color w:val="444444"/>
          <w:sz w:val="44"/>
          <w:szCs w:val="44"/>
          <w:shd w:val="clear" w:color="auto" w:fill="FFFFFF"/>
        </w:rPr>
        <w:t>Dasturiy ta’minot qurilmasi va evolyutsiyasi</w:t>
      </w:r>
      <w:r w:rsidRPr="00E32164">
        <w:rPr>
          <w:b/>
          <w:sz w:val="40"/>
          <w:szCs w:val="40"/>
        </w:rPr>
        <w:t>”</w:t>
      </w:r>
    </w:p>
    <w:p w:rsidR="008D11FA" w:rsidRPr="00E32164" w:rsidRDefault="008D11FA" w:rsidP="008D11FA">
      <w:pPr>
        <w:jc w:val="center"/>
        <w:rPr>
          <w:b/>
          <w:sz w:val="40"/>
          <w:szCs w:val="40"/>
        </w:rPr>
      </w:pPr>
      <w:r w:rsidRPr="00E32164">
        <w:rPr>
          <w:b/>
          <w:sz w:val="40"/>
          <w:szCs w:val="40"/>
        </w:rPr>
        <w:t>FANIDAN TAYYORLAGAN</w:t>
      </w:r>
    </w:p>
    <w:p w:rsidR="008D11FA" w:rsidRPr="00E32164" w:rsidRDefault="008D11FA" w:rsidP="008D11F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1-Amaliy</w:t>
      </w:r>
      <w:r w:rsidRPr="00E32164">
        <w:rPr>
          <w:b/>
          <w:sz w:val="40"/>
          <w:szCs w:val="40"/>
        </w:rPr>
        <w:t xml:space="preserve"> ish</w:t>
      </w:r>
    </w:p>
    <w:p w:rsidR="008D11FA" w:rsidRDefault="008D11FA" w:rsidP="008D11FA">
      <w:pPr>
        <w:jc w:val="center"/>
      </w:pPr>
    </w:p>
    <w:p w:rsidR="008D11FA" w:rsidRDefault="008D11FA" w:rsidP="008D11FA">
      <w:pPr>
        <w:jc w:val="center"/>
      </w:pPr>
    </w:p>
    <w:p w:rsidR="008D11FA" w:rsidRDefault="008D11FA" w:rsidP="008D11FA">
      <w:pPr>
        <w:jc w:val="center"/>
      </w:pPr>
    </w:p>
    <w:p w:rsidR="008D11FA" w:rsidRDefault="008D11FA" w:rsidP="008D11FA">
      <w:pPr>
        <w:jc w:val="center"/>
      </w:pPr>
    </w:p>
    <w:p w:rsidR="008D11FA" w:rsidRDefault="008D11FA" w:rsidP="008D11FA">
      <w:pPr>
        <w:jc w:val="center"/>
      </w:pPr>
    </w:p>
    <w:p w:rsidR="008D11FA" w:rsidRDefault="008D11FA" w:rsidP="008D11FA">
      <w:pPr>
        <w:jc w:val="center"/>
      </w:pPr>
    </w:p>
    <w:p w:rsidR="008D11FA" w:rsidRDefault="008D11FA" w:rsidP="008D11FA">
      <w:pPr>
        <w:jc w:val="center"/>
      </w:pPr>
    </w:p>
    <w:p w:rsidR="008D11FA" w:rsidRDefault="008D11FA" w:rsidP="008D11FA">
      <w:pPr>
        <w:jc w:val="center"/>
      </w:pPr>
    </w:p>
    <w:p w:rsidR="008D11FA" w:rsidRDefault="008D11FA" w:rsidP="008D11FA">
      <w:r w:rsidRPr="00E32164">
        <w:t>Bajardi:</w:t>
      </w:r>
      <w:r w:rsidRPr="00E32164">
        <w:tab/>
      </w:r>
      <w:r w:rsidRPr="00E32164">
        <w:tab/>
      </w:r>
      <w:r w:rsidRPr="00E32164">
        <w:tab/>
      </w:r>
      <w:r w:rsidRPr="00E32164">
        <w:tab/>
      </w:r>
      <w:r w:rsidRPr="00E32164">
        <w:tab/>
      </w:r>
      <w:r w:rsidRPr="00E32164">
        <w:tab/>
      </w:r>
      <w:r w:rsidRPr="00E32164">
        <w:tab/>
      </w:r>
      <w:r>
        <w:t xml:space="preserve">           </w:t>
      </w:r>
      <w:r w:rsidR="00892905">
        <w:t>Rayimov J</w:t>
      </w:r>
      <w:bookmarkStart w:id="0" w:name="_GoBack"/>
      <w:bookmarkEnd w:id="0"/>
      <w:r>
        <w:t xml:space="preserve">                             </w:t>
      </w:r>
      <w:r w:rsidRPr="00E32164">
        <w:tab/>
        <w:t xml:space="preserve">                     </w:t>
      </w:r>
      <w:r>
        <w:t xml:space="preserve">                       </w:t>
      </w:r>
    </w:p>
    <w:p w:rsidR="008D11FA" w:rsidRDefault="008D11FA" w:rsidP="008D11FA">
      <w:pPr>
        <w:tabs>
          <w:tab w:val="left" w:pos="1776"/>
        </w:tabs>
      </w:pPr>
      <w:r w:rsidRPr="00E32164">
        <w:t>Qabul qildi</w:t>
      </w:r>
      <w:r w:rsidRPr="00E32164">
        <w:rPr>
          <w:sz w:val="32"/>
          <w:szCs w:val="32"/>
        </w:rPr>
        <w:t xml:space="preserve">:                                          </w:t>
      </w:r>
      <w:r>
        <w:rPr>
          <w:sz w:val="32"/>
          <w:szCs w:val="32"/>
        </w:rPr>
        <w:t xml:space="preserve">                       Ro’ziqulova M</w:t>
      </w:r>
      <w:r w:rsidRPr="00E32164">
        <w:rPr>
          <w:sz w:val="32"/>
          <w:szCs w:val="32"/>
        </w:rPr>
        <w:t>.</w:t>
      </w:r>
    </w:p>
    <w:p w:rsidR="008D11FA" w:rsidRPr="002E294A" w:rsidRDefault="008D11FA" w:rsidP="008D11FA">
      <w:pPr>
        <w:spacing w:after="24" w:line="249" w:lineRule="auto"/>
        <w:jc w:val="center"/>
      </w:pPr>
      <w:r w:rsidRPr="002E294A">
        <w:rPr>
          <w:b/>
        </w:rPr>
        <w:lastRenderedPageBreak/>
        <w:t xml:space="preserve">1 - amaliy mashg’ulot. UML muhitida ishlash uchun kerakli dasturiy vositani o’rnatish. Loyiha uchun UML holat diagrammalarini shakllantirish.  </w:t>
      </w:r>
    </w:p>
    <w:p w:rsidR="008D11FA" w:rsidRPr="002E294A" w:rsidRDefault="008D11FA" w:rsidP="008D11FA">
      <w:pPr>
        <w:spacing w:after="16"/>
      </w:pPr>
    </w:p>
    <w:p w:rsidR="008D11FA" w:rsidRPr="002E294A" w:rsidRDefault="008D11FA" w:rsidP="008D11FA">
      <w:pPr>
        <w:ind w:left="-15" w:firstLine="720"/>
      </w:pPr>
      <w:r w:rsidRPr="002E294A">
        <w:rPr>
          <w:b/>
        </w:rPr>
        <w:t>Ishdan maqsad:</w:t>
      </w:r>
      <w:r w:rsidRPr="002E294A">
        <w:t xml:space="preserve"> Loyihaning holat diagrammalarini shakllantirish uchun UML muhitida ishlash uchun StarUML dasturiy vositasini o’rnatish, loyiha tasnifi uchun use case, class, sequence, activity va boshqa holat diagrammalarini yaratish ko’nikmalarini hosil qilish. </w:t>
      </w:r>
    </w:p>
    <w:p w:rsidR="008D11FA" w:rsidRDefault="008D11FA" w:rsidP="008D11FA">
      <w:pPr>
        <w:pStyle w:val="1"/>
        <w:spacing w:after="78"/>
        <w:ind w:left="724"/>
      </w:pPr>
      <w:r>
        <w:t xml:space="preserve">Ishni bajarish tartibi </w:t>
      </w:r>
    </w:p>
    <w:p w:rsidR="008D11FA" w:rsidRDefault="008D11FA" w:rsidP="008D11FA">
      <w:pPr>
        <w:numPr>
          <w:ilvl w:val="0"/>
          <w:numId w:val="1"/>
        </w:numPr>
        <w:spacing w:after="5" w:line="270" w:lineRule="auto"/>
        <w:ind w:hanging="360"/>
        <w:jc w:val="both"/>
      </w:pPr>
      <w:r>
        <w:t>StarUML dasturini o’rnatish.</w:t>
      </w:r>
      <w:r>
        <w:rPr>
          <w:b/>
        </w:rPr>
        <w:t xml:space="preserve"> </w:t>
      </w:r>
    </w:p>
    <w:p w:rsidR="008D11FA" w:rsidRPr="002E294A" w:rsidRDefault="008D11FA" w:rsidP="008D11FA">
      <w:pPr>
        <w:numPr>
          <w:ilvl w:val="0"/>
          <w:numId w:val="1"/>
        </w:numPr>
        <w:spacing w:after="59" w:line="270" w:lineRule="auto"/>
        <w:ind w:hanging="360"/>
        <w:jc w:val="both"/>
      </w:pPr>
      <w:r w:rsidRPr="002E294A">
        <w:t>StarUML dasturida holat diagrammalrini yaratish uchun ishlatiladigan uskunalar paneli bilan tanishish.</w:t>
      </w:r>
      <w:r w:rsidRPr="002E294A">
        <w:rPr>
          <w:b/>
        </w:rPr>
        <w:t xml:space="preserve"> </w:t>
      </w:r>
    </w:p>
    <w:p w:rsidR="008D11FA" w:rsidRPr="002E294A" w:rsidRDefault="008D11FA" w:rsidP="008D11FA">
      <w:pPr>
        <w:numPr>
          <w:ilvl w:val="0"/>
          <w:numId w:val="1"/>
        </w:numPr>
        <w:spacing w:after="32" w:line="270" w:lineRule="auto"/>
        <w:ind w:hanging="360"/>
        <w:jc w:val="both"/>
      </w:pPr>
      <w:r w:rsidRPr="002E294A">
        <w:t>Loyihaning use case diagrammasini shakllantirish bo’yicha ko’rsatmalar.</w:t>
      </w:r>
      <w:r w:rsidRPr="002E294A">
        <w:rPr>
          <w:b/>
        </w:rPr>
        <w:t xml:space="preserve"> </w:t>
      </w:r>
    </w:p>
    <w:p w:rsidR="008D11FA" w:rsidRPr="002E294A" w:rsidRDefault="008D11FA" w:rsidP="008D11FA">
      <w:pPr>
        <w:numPr>
          <w:ilvl w:val="0"/>
          <w:numId w:val="1"/>
        </w:numPr>
        <w:spacing w:after="62" w:line="270" w:lineRule="auto"/>
        <w:ind w:hanging="360"/>
        <w:jc w:val="both"/>
      </w:pPr>
      <w:r w:rsidRPr="002E294A">
        <w:t>Loyihaning class diagrammasini shakllantirish bo’yicha ko’rsatmalar.</w:t>
      </w:r>
      <w:r w:rsidRPr="002E294A">
        <w:rPr>
          <w:b/>
        </w:rPr>
        <w:t xml:space="preserve"> </w:t>
      </w:r>
    </w:p>
    <w:p w:rsidR="008D11FA" w:rsidRPr="002E294A" w:rsidRDefault="008D11FA" w:rsidP="008D11FA">
      <w:pPr>
        <w:numPr>
          <w:ilvl w:val="0"/>
          <w:numId w:val="1"/>
        </w:numPr>
        <w:spacing w:after="222" w:line="270" w:lineRule="auto"/>
        <w:ind w:hanging="360"/>
        <w:jc w:val="both"/>
      </w:pPr>
      <w:r w:rsidRPr="002E294A">
        <w:t>Loyihaning sequence diagrammasini shakllantirish bo’yicha ko’rsatmalar.</w:t>
      </w:r>
      <w:r w:rsidRPr="002E294A">
        <w:rPr>
          <w:b/>
        </w:rPr>
        <w:t xml:space="preserve"> </w:t>
      </w:r>
    </w:p>
    <w:p w:rsidR="008D11FA" w:rsidRPr="002E294A" w:rsidRDefault="008D11FA" w:rsidP="008D11FA">
      <w:pPr>
        <w:pStyle w:val="1"/>
        <w:spacing w:after="73"/>
        <w:ind w:left="720"/>
        <w:rPr>
          <w:lang w:val="en-US"/>
        </w:rPr>
      </w:pPr>
      <w:r w:rsidRPr="002E294A">
        <w:rPr>
          <w:lang w:val="en-US"/>
        </w:rPr>
        <w:t xml:space="preserve">StarUML dasturini o’rnatish </w:t>
      </w:r>
    </w:p>
    <w:p w:rsidR="008D11FA" w:rsidRPr="002E294A" w:rsidRDefault="008D11FA" w:rsidP="008D11FA">
      <w:pPr>
        <w:ind w:left="-5"/>
      </w:pPr>
      <w:r w:rsidRPr="002E294A">
        <w:t xml:space="preserve"> StarUML – bu ochiq kodli, qulay va tezkor UML/MDA platforma bo’lib, loyihaning holat diagrammalarini shakllantirishda ishlatiladi. </w:t>
      </w:r>
    </w:p>
    <w:p w:rsidR="008D11FA" w:rsidRPr="002E294A" w:rsidRDefault="008D11FA" w:rsidP="008D11FA">
      <w:pPr>
        <w:ind w:left="6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2D3293" wp14:editId="79FA1C52">
                <wp:simplePos x="0" y="0"/>
                <wp:positionH relativeFrom="column">
                  <wp:posOffset>228549</wp:posOffset>
                </wp:positionH>
                <wp:positionV relativeFrom="paragraph">
                  <wp:posOffset>5915</wp:posOffset>
                </wp:positionV>
                <wp:extent cx="609600" cy="1092835"/>
                <wp:effectExtent l="0" t="0" r="0" b="0"/>
                <wp:wrapSquare wrapText="bothSides"/>
                <wp:docPr id="15852" name="Group 15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" cy="1092835"/>
                          <a:chOff x="0" y="0"/>
                          <a:chExt cx="609600" cy="1092835"/>
                        </a:xfrm>
                      </wpg:grpSpPr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23495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469265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7" name="Picture 16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704215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Picture 17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940435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5DC649" id="Group 15852" o:spid="_x0000_s1026" style="position:absolute;margin-left:18pt;margin-top:.45pt;width:48pt;height:86.05pt;z-index:251659264" coordsize="6096,109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5" o:spid="_x0000_s1027" type="#_x0000_t75" style="position:absolute;width:152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">
                  <v:imagedata r:id="rId7" o:title=""/>
                </v:shape>
                <v:shape id="Picture 159" o:spid="_x0000_s1028" type="#_x0000_t75" style="position:absolute;left:4572;top:2349;width:152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">
                  <v:imagedata r:id="rId8" o:title=""/>
                </v:shape>
                <v:shape id="Picture 163" o:spid="_x0000_s1029" type="#_x0000_t75" style="position:absolute;left:4572;top:4692;width:152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">
                  <v:imagedata r:id="rId8" o:title=""/>
                </v:shape>
                <v:shape id="Picture 167" o:spid="_x0000_s1030" type="#_x0000_t75" style="position:absolute;left:4572;top:7042;width:152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">
                  <v:imagedata r:id="rId8" o:title=""/>
                </v:shape>
                <v:shape id="Picture 173" o:spid="_x0000_s1031" type="#_x0000_t75" style="position:absolute;left:4572;top:9404;width:152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">
                  <v:imagedata r:id="rId8" o:title=""/>
                </v:shape>
                <w10:wrap type="square"/>
              </v:group>
            </w:pict>
          </mc:Fallback>
        </mc:AlternateContent>
      </w:r>
      <w:r w:rsidRPr="002E294A">
        <w:rPr>
          <w:rFonts w:ascii="Arial" w:eastAsia="Arial" w:hAnsi="Arial" w:cs="Arial"/>
        </w:rPr>
        <w:t xml:space="preserve"> </w:t>
      </w:r>
      <w:r w:rsidRPr="002E294A">
        <w:t xml:space="preserve">Asosiy xususiyatlari: </w:t>
      </w:r>
    </w:p>
    <w:p w:rsidR="008D11FA" w:rsidRPr="002E294A" w:rsidRDefault="008D11FA" w:rsidP="008D11FA">
      <w:pPr>
        <w:ind w:left="1330"/>
      </w:pPr>
      <w:r w:rsidRPr="002E294A">
        <w:rPr>
          <w:rFonts w:ascii="Arial" w:eastAsia="Arial" w:hAnsi="Arial" w:cs="Arial"/>
        </w:rPr>
        <w:t xml:space="preserve"> </w:t>
      </w:r>
      <w:r w:rsidRPr="002E294A">
        <w:t xml:space="preserve">UML 2.0 </w:t>
      </w:r>
    </w:p>
    <w:p w:rsidR="008D11FA" w:rsidRPr="002E294A" w:rsidRDefault="008D11FA" w:rsidP="008D11FA">
      <w:pPr>
        <w:ind w:left="1330"/>
      </w:pPr>
      <w:r w:rsidRPr="002E294A">
        <w:rPr>
          <w:rFonts w:ascii="Arial" w:eastAsia="Arial" w:hAnsi="Arial" w:cs="Arial"/>
        </w:rPr>
        <w:t xml:space="preserve"> </w:t>
      </w:r>
      <w:r w:rsidRPr="002E294A">
        <w:t xml:space="preserve">MDA  </w:t>
      </w:r>
    </w:p>
    <w:p w:rsidR="008D11FA" w:rsidRPr="002E294A" w:rsidRDefault="008D11FA" w:rsidP="008D11FA">
      <w:pPr>
        <w:ind w:left="1330"/>
      </w:pPr>
      <w:r w:rsidRPr="002E294A">
        <w:rPr>
          <w:rFonts w:ascii="Arial" w:eastAsia="Arial" w:hAnsi="Arial" w:cs="Arial"/>
        </w:rPr>
        <w:t xml:space="preserve"> </w:t>
      </w:r>
      <w:r w:rsidRPr="002E294A">
        <w:t xml:space="preserve">Plug-in Architecture </w:t>
      </w:r>
    </w:p>
    <w:p w:rsidR="008D11FA" w:rsidRPr="00853628" w:rsidRDefault="008D11FA" w:rsidP="008D11FA">
      <w:pPr>
        <w:ind w:left="1330"/>
      </w:pPr>
      <w:r w:rsidRPr="002E294A">
        <w:rPr>
          <w:rFonts w:ascii="Arial" w:eastAsia="Arial" w:hAnsi="Arial" w:cs="Arial"/>
        </w:rPr>
        <w:t xml:space="preserve"> </w:t>
      </w:r>
      <w:r w:rsidRPr="00853628">
        <w:t xml:space="preserve">Usability </w:t>
      </w:r>
    </w:p>
    <w:p w:rsidR="008D11FA" w:rsidRPr="00853628" w:rsidRDefault="008D11FA" w:rsidP="008D11FA">
      <w:pPr>
        <w:spacing w:after="13"/>
      </w:pPr>
      <w:r w:rsidRPr="00853628">
        <w:t xml:space="preserve"> </w:t>
      </w:r>
    </w:p>
    <w:p w:rsidR="008D11FA" w:rsidRPr="00853628" w:rsidRDefault="008D11FA" w:rsidP="008D11FA">
      <w:pPr>
        <w:spacing w:after="0"/>
        <w:ind w:left="60"/>
        <w:jc w:val="center"/>
      </w:pPr>
      <w:r>
        <w:rPr>
          <w:noProof/>
        </w:rPr>
        <w:drawing>
          <wp:inline distT="0" distB="0" distL="0" distR="0" wp14:anchorId="0B1D7DCA" wp14:editId="056F5593">
            <wp:extent cx="2732532" cy="1667256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2532" cy="166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628">
        <w:t xml:space="preserve"> </w:t>
      </w:r>
    </w:p>
    <w:p w:rsidR="008D11FA" w:rsidRPr="002E294A" w:rsidRDefault="008D11FA" w:rsidP="008D11FA">
      <w:pPr>
        <w:pStyle w:val="2"/>
        <w:ind w:right="10"/>
      </w:pPr>
      <w:r w:rsidRPr="002E294A">
        <w:t xml:space="preserve">1-rasm. StarUML dasturi dastlabki interfeysi </w:t>
      </w:r>
    </w:p>
    <w:p w:rsidR="008D11FA" w:rsidRPr="002E294A" w:rsidRDefault="008D11FA" w:rsidP="008D11FA">
      <w:pPr>
        <w:ind w:left="-15" w:firstLine="720"/>
      </w:pPr>
      <w:r w:rsidRPr="002E294A">
        <w:t xml:space="preserve">UML (Unified modeling language) – OMG (Object Management Group) ning kengaytirilgan ko’rinishi bo’lib, hozirgi kunda UML 2.0 versiyasi mavjud va barcha </w:t>
      </w:r>
    </w:p>
    <w:p w:rsidR="008D11FA" w:rsidRPr="002E294A" w:rsidRDefault="008D11FA" w:rsidP="008D11FA">
      <w:pPr>
        <w:pStyle w:val="3"/>
        <w:spacing w:after="259"/>
        <w:ind w:right="-5"/>
      </w:pPr>
    </w:p>
    <w:p w:rsidR="008D11FA" w:rsidRPr="002E294A" w:rsidRDefault="008D11FA" w:rsidP="008D11FA">
      <w:pPr>
        <w:ind w:left="-5"/>
      </w:pPr>
      <w:r w:rsidRPr="002E294A">
        <w:t xml:space="preserve">standartlari StarUML dasturi tomonidan qo’llab quvvatlanadi. </w:t>
      </w:r>
    </w:p>
    <w:p w:rsidR="008D11FA" w:rsidRPr="002E294A" w:rsidRDefault="008D11FA" w:rsidP="008D11FA">
      <w:pPr>
        <w:spacing w:after="26"/>
        <w:ind w:left="-15" w:firstLine="720"/>
      </w:pPr>
      <w:r w:rsidRPr="002E294A">
        <w:t xml:space="preserve">MDA (Model Driven Architecture) - OMG (Object Management Group) ning yangi texnologiyasi bo’lib, dasturiy ta’minotni modellashtirish uskunasi o’zgaruvchilar va metodlar kiritishni ham qo’llab quvvatlaydi. </w:t>
      </w:r>
    </w:p>
    <w:p w:rsidR="008D11FA" w:rsidRPr="002E294A" w:rsidRDefault="008D11FA" w:rsidP="008D11FA">
      <w:pPr>
        <w:spacing w:line="392" w:lineRule="auto"/>
        <w:ind w:left="1080" w:right="2671" w:hanging="720"/>
      </w:pPr>
      <w:r>
        <w:rPr>
          <w:noProof/>
        </w:rPr>
        <w:drawing>
          <wp:inline distT="0" distB="0" distL="0" distR="0" wp14:anchorId="1B329BCE" wp14:editId="7F8FF889">
            <wp:extent cx="152400" cy="152400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94A">
        <w:rPr>
          <w:rFonts w:ascii="Arial" w:eastAsia="Arial" w:hAnsi="Arial" w:cs="Arial"/>
        </w:rPr>
        <w:t xml:space="preserve"> </w:t>
      </w:r>
      <w:r w:rsidRPr="002E294A">
        <w:rPr>
          <w:b/>
        </w:rPr>
        <w:t>Afzalliklari</w:t>
      </w:r>
      <w:r w:rsidRPr="002E294A">
        <w:t xml:space="preserve"> </w:t>
      </w:r>
      <w:r>
        <w:rPr>
          <w:noProof/>
        </w:rPr>
        <w:drawing>
          <wp:inline distT="0" distB="0" distL="0" distR="0" wp14:anchorId="513EA3A5" wp14:editId="6B18BECA">
            <wp:extent cx="152400" cy="152400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94A">
        <w:rPr>
          <w:rFonts w:ascii="Arial" w:eastAsia="Arial" w:hAnsi="Arial" w:cs="Arial"/>
        </w:rPr>
        <w:t xml:space="preserve"> </w:t>
      </w:r>
      <w:r w:rsidRPr="002E294A">
        <w:t xml:space="preserve">import va export qilish imkoniyati mavjud. </w:t>
      </w:r>
      <w:r>
        <w:rPr>
          <w:noProof/>
        </w:rPr>
        <w:drawing>
          <wp:inline distT="0" distB="0" distL="0" distR="0" wp14:anchorId="2F5C4106" wp14:editId="01373D8E">
            <wp:extent cx="152400" cy="152400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94A">
        <w:rPr>
          <w:rFonts w:ascii="Arial" w:eastAsia="Arial" w:hAnsi="Arial" w:cs="Arial"/>
        </w:rPr>
        <w:t xml:space="preserve"> </w:t>
      </w:r>
      <w:r w:rsidRPr="002E294A">
        <w:t xml:space="preserve">Dasturda kodlar va dokumentatsiyalar mavjud. </w:t>
      </w:r>
    </w:p>
    <w:p w:rsidR="008D11FA" w:rsidRPr="002E294A" w:rsidRDefault="008D11FA" w:rsidP="008D11FA">
      <w:pPr>
        <w:spacing w:after="174"/>
        <w:ind w:left="1090"/>
      </w:pPr>
      <w:r>
        <w:rPr>
          <w:noProof/>
        </w:rPr>
        <w:drawing>
          <wp:inline distT="0" distB="0" distL="0" distR="0" wp14:anchorId="3F4110CE" wp14:editId="3E2E8CB9">
            <wp:extent cx="152400" cy="152400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94A">
        <w:rPr>
          <w:rFonts w:ascii="Arial" w:eastAsia="Arial" w:hAnsi="Arial" w:cs="Arial"/>
        </w:rPr>
        <w:t xml:space="preserve"> </w:t>
      </w:r>
      <w:r w:rsidRPr="002E294A">
        <w:t xml:space="preserve">foydali va bepul. </w:t>
      </w:r>
    </w:p>
    <w:p w:rsidR="008D11FA" w:rsidRPr="002E294A" w:rsidRDefault="008D11FA" w:rsidP="008D11FA">
      <w:pPr>
        <w:spacing w:after="188"/>
        <w:ind w:left="355"/>
      </w:pPr>
      <w:r>
        <w:rPr>
          <w:noProof/>
        </w:rPr>
        <w:drawing>
          <wp:inline distT="0" distB="0" distL="0" distR="0" wp14:anchorId="1AD96B01" wp14:editId="21EAB804">
            <wp:extent cx="152400" cy="152400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94A">
        <w:rPr>
          <w:rFonts w:ascii="Arial" w:eastAsia="Arial" w:hAnsi="Arial" w:cs="Arial"/>
        </w:rPr>
        <w:t xml:space="preserve"> </w:t>
      </w:r>
      <w:r w:rsidRPr="002E294A">
        <w:rPr>
          <w:b/>
        </w:rPr>
        <w:t>Kamchiliklari</w:t>
      </w:r>
      <w:r w:rsidRPr="002E294A">
        <w:t xml:space="preserve"> </w:t>
      </w:r>
    </w:p>
    <w:p w:rsidR="008D11FA" w:rsidRPr="002E294A" w:rsidRDefault="008D11FA" w:rsidP="008D11FA">
      <w:pPr>
        <w:spacing w:after="170"/>
        <w:ind w:left="1090"/>
      </w:pPr>
      <w:r>
        <w:rPr>
          <w:noProof/>
        </w:rPr>
        <w:drawing>
          <wp:inline distT="0" distB="0" distL="0" distR="0" wp14:anchorId="44A24333" wp14:editId="1FF8DBE3">
            <wp:extent cx="152400" cy="152400"/>
            <wp:effectExtent l="0" t="0" r="0" b="0"/>
            <wp:docPr id="240" name="Picture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94A">
        <w:rPr>
          <w:rFonts w:ascii="Arial" w:eastAsia="Arial" w:hAnsi="Arial" w:cs="Arial"/>
        </w:rPr>
        <w:t xml:space="preserve"> </w:t>
      </w:r>
      <w:r w:rsidRPr="002E294A">
        <w:t xml:space="preserve">Boshlang’ichlar uchun qiyin. </w:t>
      </w:r>
    </w:p>
    <w:p w:rsidR="008D11FA" w:rsidRPr="002E294A" w:rsidRDefault="008D11FA" w:rsidP="008D11FA">
      <w:pPr>
        <w:spacing w:after="168"/>
        <w:ind w:left="1090"/>
      </w:pPr>
      <w:r>
        <w:rPr>
          <w:noProof/>
        </w:rPr>
        <w:drawing>
          <wp:inline distT="0" distB="0" distL="0" distR="0" wp14:anchorId="29185D92" wp14:editId="26CA762B">
            <wp:extent cx="152400" cy="152400"/>
            <wp:effectExtent l="0" t="0" r="0" b="0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94A">
        <w:rPr>
          <w:rFonts w:ascii="Arial" w:eastAsia="Arial" w:hAnsi="Arial" w:cs="Arial"/>
        </w:rPr>
        <w:t xml:space="preserve"> </w:t>
      </w:r>
      <w:r w:rsidRPr="002E294A">
        <w:t xml:space="preserve">Kross platformali emas. (faqat Windows uchun ishlaydi) </w:t>
      </w:r>
    </w:p>
    <w:p w:rsidR="008D11FA" w:rsidRPr="002E294A" w:rsidRDefault="008D11FA" w:rsidP="008D11FA">
      <w:pPr>
        <w:spacing w:after="51"/>
        <w:ind w:left="-15" w:firstLine="720"/>
      </w:pPr>
      <w:r w:rsidRPr="002E294A">
        <w:t xml:space="preserve">StarUML dasturidan foydalanish uchun tizimga minimum quyidagicha talablar qo’yiladi: </w:t>
      </w:r>
    </w:p>
    <w:p w:rsidR="008D11FA" w:rsidRPr="002E294A" w:rsidRDefault="008D11FA" w:rsidP="008D11FA">
      <w:pPr>
        <w:spacing w:after="179"/>
        <w:ind w:left="1090"/>
      </w:pPr>
      <w:r>
        <w:rPr>
          <w:noProof/>
        </w:rPr>
        <w:drawing>
          <wp:inline distT="0" distB="0" distL="0" distR="0" wp14:anchorId="40241814" wp14:editId="43BC838B">
            <wp:extent cx="152400" cy="15240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94A">
        <w:rPr>
          <w:rFonts w:ascii="Arial" w:eastAsia="Arial" w:hAnsi="Arial" w:cs="Arial"/>
        </w:rPr>
        <w:t xml:space="preserve"> </w:t>
      </w:r>
      <w:r w:rsidRPr="002E294A">
        <w:t xml:space="preserve">Intel® Pentium® 233MHz yoki undan yuqori </w:t>
      </w:r>
    </w:p>
    <w:p w:rsidR="008D11FA" w:rsidRPr="002E294A" w:rsidRDefault="008D11FA" w:rsidP="008D11FA">
      <w:pPr>
        <w:spacing w:after="179"/>
        <w:ind w:left="1090"/>
      </w:pPr>
      <w:r>
        <w:rPr>
          <w:noProof/>
        </w:rPr>
        <w:drawing>
          <wp:inline distT="0" distB="0" distL="0" distR="0" wp14:anchorId="320F41E4" wp14:editId="0E5F8BDE">
            <wp:extent cx="152400" cy="152400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94A">
        <w:rPr>
          <w:rFonts w:ascii="Arial" w:eastAsia="Arial" w:hAnsi="Arial" w:cs="Arial"/>
        </w:rPr>
        <w:t xml:space="preserve"> </w:t>
      </w:r>
      <w:r w:rsidRPr="002E294A">
        <w:t xml:space="preserve">Windows® 2000, Windows XP™,yoki undan yuqori </w:t>
      </w:r>
    </w:p>
    <w:p w:rsidR="008D11FA" w:rsidRPr="002E294A" w:rsidRDefault="008D11FA" w:rsidP="008D11FA">
      <w:pPr>
        <w:spacing w:after="170"/>
        <w:ind w:left="1090"/>
      </w:pPr>
      <w:r>
        <w:rPr>
          <w:noProof/>
        </w:rPr>
        <w:drawing>
          <wp:inline distT="0" distB="0" distL="0" distR="0" wp14:anchorId="0285746E" wp14:editId="54D05CF4">
            <wp:extent cx="152400" cy="152400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94A">
        <w:rPr>
          <w:rFonts w:ascii="Arial" w:eastAsia="Arial" w:hAnsi="Arial" w:cs="Arial"/>
        </w:rPr>
        <w:t xml:space="preserve"> </w:t>
      </w:r>
      <w:r w:rsidRPr="002E294A">
        <w:t xml:space="preserve">Microsoft® Internet Explorer 5.0 yoki undan yuqori </w:t>
      </w:r>
    </w:p>
    <w:p w:rsidR="008D11FA" w:rsidRPr="002E294A" w:rsidRDefault="008D11FA" w:rsidP="008D11FA">
      <w:pPr>
        <w:spacing w:line="401" w:lineRule="auto"/>
        <w:ind w:left="1090" w:right="1467"/>
      </w:pPr>
      <w:r>
        <w:rPr>
          <w:noProof/>
        </w:rPr>
        <w:drawing>
          <wp:inline distT="0" distB="0" distL="0" distR="0" wp14:anchorId="588AD0F0" wp14:editId="607E5EED">
            <wp:extent cx="152400" cy="152400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94A">
        <w:rPr>
          <w:rFonts w:ascii="Arial" w:eastAsia="Arial" w:hAnsi="Arial" w:cs="Arial"/>
        </w:rPr>
        <w:t xml:space="preserve"> </w:t>
      </w:r>
      <w:r w:rsidRPr="002E294A">
        <w:t xml:space="preserve">128 MB RAM (256MB tavsiya qilinadi) </w:t>
      </w:r>
      <w:r>
        <w:rPr>
          <w:noProof/>
        </w:rPr>
        <w:drawing>
          <wp:inline distT="0" distB="0" distL="0" distR="0" wp14:anchorId="6B0C9ED5" wp14:editId="5E36516E">
            <wp:extent cx="152400" cy="152400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94A">
        <w:rPr>
          <w:rFonts w:ascii="Arial" w:eastAsia="Arial" w:hAnsi="Arial" w:cs="Arial"/>
        </w:rPr>
        <w:t xml:space="preserve"> </w:t>
      </w:r>
      <w:r w:rsidRPr="002E294A">
        <w:t xml:space="preserve">hard diskdan 110 MB bo’sh joy (150MB tavsiya qilinadi) </w:t>
      </w:r>
    </w:p>
    <w:p w:rsidR="008D11FA" w:rsidRPr="002E294A" w:rsidRDefault="008D11FA" w:rsidP="008D11FA">
      <w:pPr>
        <w:ind w:left="-15" w:firstLine="720"/>
      </w:pPr>
      <w:r w:rsidRPr="002E294A">
        <w:t xml:space="preserve">StarUML loyiha uchun quyidagi ko’rinishdagi diagrammalarni yaratish uchun imkoniyatini yaratadi: </w:t>
      </w:r>
    </w:p>
    <w:p w:rsidR="008D11FA" w:rsidRDefault="008D11FA" w:rsidP="008D11FA">
      <w:pPr>
        <w:numPr>
          <w:ilvl w:val="0"/>
          <w:numId w:val="2"/>
        </w:numPr>
        <w:spacing w:after="170" w:line="270" w:lineRule="auto"/>
        <w:ind w:hanging="360"/>
        <w:jc w:val="both"/>
      </w:pPr>
      <w:r>
        <w:t xml:space="preserve">Use Case Diagram </w:t>
      </w:r>
    </w:p>
    <w:p w:rsidR="008D11FA" w:rsidRDefault="008D11FA" w:rsidP="008D11FA">
      <w:pPr>
        <w:numPr>
          <w:ilvl w:val="0"/>
          <w:numId w:val="2"/>
        </w:numPr>
        <w:spacing w:after="170" w:line="270" w:lineRule="auto"/>
        <w:ind w:hanging="360"/>
        <w:jc w:val="both"/>
      </w:pPr>
      <w:r>
        <w:t xml:space="preserve">Class Diagram </w:t>
      </w:r>
    </w:p>
    <w:p w:rsidR="008D11FA" w:rsidRDefault="008D11FA" w:rsidP="008D11FA">
      <w:pPr>
        <w:numPr>
          <w:ilvl w:val="0"/>
          <w:numId w:val="2"/>
        </w:numPr>
        <w:spacing w:after="170" w:line="270" w:lineRule="auto"/>
        <w:ind w:hanging="360"/>
        <w:jc w:val="both"/>
      </w:pPr>
      <w:r>
        <w:t xml:space="preserve">Sequence Diagram </w:t>
      </w:r>
    </w:p>
    <w:p w:rsidR="008D11FA" w:rsidRDefault="008D11FA" w:rsidP="008D11FA">
      <w:pPr>
        <w:numPr>
          <w:ilvl w:val="0"/>
          <w:numId w:val="2"/>
        </w:numPr>
        <w:spacing w:after="170" w:line="270" w:lineRule="auto"/>
        <w:ind w:hanging="360"/>
        <w:jc w:val="both"/>
      </w:pPr>
      <w:r>
        <w:t xml:space="preserve">Collaboration Diagram </w:t>
      </w:r>
    </w:p>
    <w:p w:rsidR="008D11FA" w:rsidRDefault="008D11FA" w:rsidP="008D11FA">
      <w:pPr>
        <w:numPr>
          <w:ilvl w:val="0"/>
          <w:numId w:val="2"/>
        </w:numPr>
        <w:spacing w:after="170" w:line="270" w:lineRule="auto"/>
        <w:ind w:hanging="360"/>
        <w:jc w:val="both"/>
      </w:pPr>
      <w:r>
        <w:t xml:space="preserve">State chart Diagram </w:t>
      </w:r>
    </w:p>
    <w:p w:rsidR="008D11FA" w:rsidRDefault="008D11FA" w:rsidP="008D11FA">
      <w:pPr>
        <w:numPr>
          <w:ilvl w:val="0"/>
          <w:numId w:val="2"/>
        </w:numPr>
        <w:spacing w:after="170" w:line="270" w:lineRule="auto"/>
        <w:ind w:hanging="360"/>
        <w:jc w:val="both"/>
      </w:pPr>
      <w:r>
        <w:t xml:space="preserve">Activity Diagram </w:t>
      </w:r>
    </w:p>
    <w:p w:rsidR="008D11FA" w:rsidRDefault="008D11FA" w:rsidP="008D11FA">
      <w:pPr>
        <w:numPr>
          <w:ilvl w:val="0"/>
          <w:numId w:val="2"/>
        </w:numPr>
        <w:spacing w:after="170" w:line="270" w:lineRule="auto"/>
        <w:ind w:hanging="360"/>
        <w:jc w:val="both"/>
      </w:pPr>
      <w:r>
        <w:t xml:space="preserve">Component Diagram </w:t>
      </w:r>
    </w:p>
    <w:p w:rsidR="008D11FA" w:rsidRDefault="008D11FA" w:rsidP="008D11FA">
      <w:pPr>
        <w:numPr>
          <w:ilvl w:val="0"/>
          <w:numId w:val="2"/>
        </w:numPr>
        <w:spacing w:after="170" w:line="270" w:lineRule="auto"/>
        <w:ind w:hanging="360"/>
        <w:jc w:val="both"/>
      </w:pPr>
      <w:r>
        <w:t xml:space="preserve">Deployment Diagram </w:t>
      </w:r>
    </w:p>
    <w:p w:rsidR="008D11FA" w:rsidRDefault="008D11FA" w:rsidP="008D11FA">
      <w:pPr>
        <w:numPr>
          <w:ilvl w:val="0"/>
          <w:numId w:val="2"/>
        </w:numPr>
        <w:spacing w:after="5" w:line="270" w:lineRule="auto"/>
        <w:ind w:hanging="360"/>
        <w:jc w:val="both"/>
      </w:pPr>
      <w:r>
        <w:t xml:space="preserve">Composite Structure Diagram (UML 2.0) </w:t>
      </w:r>
    </w:p>
    <w:p w:rsidR="008D11FA" w:rsidRPr="002E294A" w:rsidRDefault="008D11FA" w:rsidP="008D11FA">
      <w:pPr>
        <w:ind w:left="-5"/>
      </w:pPr>
      <w:r w:rsidRPr="002E294A">
        <w:t xml:space="preserve">Dasturni o’rnatish uchun quyidagi ssilkaga kiramiz </w:t>
      </w:r>
      <w:hyperlink r:id="rId10">
        <w:r w:rsidRPr="002E294A">
          <w:rPr>
            <w:color w:val="0000FF"/>
            <w:u w:val="single" w:color="0000FF"/>
          </w:rPr>
          <w:t>http://staruml.sourceforge.net/en/download.php</w:t>
        </w:r>
      </w:hyperlink>
      <w:hyperlink r:id="rId11">
        <w:r w:rsidRPr="002E294A">
          <w:t xml:space="preserve"> </w:t>
        </w:r>
      </w:hyperlink>
      <w:r w:rsidRPr="002E294A">
        <w:t xml:space="preserve"> </w:t>
      </w:r>
    </w:p>
    <w:p w:rsidR="008D11FA" w:rsidRPr="002E294A" w:rsidRDefault="008D11FA" w:rsidP="008D11FA">
      <w:pPr>
        <w:spacing w:after="0"/>
        <w:ind w:right="1007"/>
        <w:jc w:val="right"/>
      </w:pPr>
      <w:r>
        <w:rPr>
          <w:noProof/>
        </w:rPr>
        <w:drawing>
          <wp:inline distT="0" distB="0" distL="0" distR="0" wp14:anchorId="64DED322" wp14:editId="5356A7F3">
            <wp:extent cx="4579620" cy="3189732"/>
            <wp:effectExtent l="0" t="0" r="0" b="0"/>
            <wp:docPr id="356" name="Picture 3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Picture 35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318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94A">
        <w:t xml:space="preserve"> </w:t>
      </w:r>
    </w:p>
    <w:p w:rsidR="008D11FA" w:rsidRPr="002E294A" w:rsidRDefault="008D11FA" w:rsidP="008D11FA">
      <w:pPr>
        <w:pStyle w:val="2"/>
        <w:ind w:right="12"/>
      </w:pPr>
      <w:r w:rsidRPr="002E294A">
        <w:t xml:space="preserve">2-rasm. StarUML dasturini yuklab olish uchun web sahifa oynasi </w:t>
      </w:r>
    </w:p>
    <w:p w:rsidR="008D11FA" w:rsidRPr="002E294A" w:rsidRDefault="008D11FA" w:rsidP="008D11FA">
      <w:pPr>
        <w:spacing w:after="76"/>
        <w:ind w:left="720"/>
      </w:pPr>
      <w:r w:rsidRPr="002E294A">
        <w:t xml:space="preserve"> </w:t>
      </w:r>
    </w:p>
    <w:p w:rsidR="008D11FA" w:rsidRPr="002E294A" w:rsidRDefault="008D11FA" w:rsidP="008D11FA">
      <w:pPr>
        <w:spacing w:after="50"/>
        <w:ind w:left="-15" w:firstLine="720"/>
      </w:pPr>
      <w:r w:rsidRPr="002E294A">
        <w:t xml:space="preserve">Yuklab olingan faylni ishga tushirganimizda quyidagicha oyna xosil bo’ladi va undan “Next” tugmasini bosamiz. </w:t>
      </w:r>
    </w:p>
    <w:p w:rsidR="008D11FA" w:rsidRPr="002E294A" w:rsidRDefault="008D11FA" w:rsidP="008D11FA">
      <w:pPr>
        <w:ind w:right="604"/>
        <w:jc w:val="right"/>
      </w:pPr>
      <w:r>
        <w:rPr>
          <w:noProof/>
        </w:rPr>
        <w:drawing>
          <wp:inline distT="0" distB="0" distL="0" distR="0" wp14:anchorId="3E7604FF" wp14:editId="50AA7DCE">
            <wp:extent cx="4634484" cy="3435096"/>
            <wp:effectExtent l="0" t="0" r="0" b="0"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4484" cy="343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94A">
        <w:t xml:space="preserve"> </w:t>
      </w:r>
    </w:p>
    <w:p w:rsidR="008D11FA" w:rsidRPr="002E294A" w:rsidRDefault="008D11FA" w:rsidP="008D11FA">
      <w:pPr>
        <w:ind w:left="2219"/>
      </w:pPr>
      <w:r w:rsidRPr="002E294A">
        <w:t xml:space="preserve">3a-rasm. StarUML dasturining o’rnatilish jarayoni </w:t>
      </w:r>
    </w:p>
    <w:p w:rsidR="008D11FA" w:rsidRPr="002E294A" w:rsidRDefault="008D11FA" w:rsidP="008D11FA">
      <w:pPr>
        <w:spacing w:after="18"/>
        <w:ind w:left="720"/>
      </w:pPr>
      <w:r w:rsidRPr="002E294A">
        <w:t xml:space="preserve"> </w:t>
      </w:r>
    </w:p>
    <w:p w:rsidR="008D11FA" w:rsidRPr="002E294A" w:rsidRDefault="008D11FA" w:rsidP="008D11FA">
      <w:pPr>
        <w:spacing w:after="0"/>
        <w:ind w:left="720"/>
      </w:pPr>
      <w:r w:rsidRPr="002E294A">
        <w:t xml:space="preserve"> </w:t>
      </w:r>
    </w:p>
    <w:p w:rsidR="008D11FA" w:rsidRPr="002E294A" w:rsidRDefault="008D11FA" w:rsidP="008D11FA">
      <w:pPr>
        <w:spacing w:after="21"/>
        <w:ind w:left="720"/>
      </w:pPr>
    </w:p>
    <w:p w:rsidR="008D11FA" w:rsidRPr="002E294A" w:rsidRDefault="008D11FA" w:rsidP="008D11FA">
      <w:pPr>
        <w:spacing w:after="19"/>
        <w:ind w:left="720"/>
      </w:pPr>
      <w:r w:rsidRPr="002E294A">
        <w:t xml:space="preserve"> </w:t>
      </w:r>
    </w:p>
    <w:p w:rsidR="008D11FA" w:rsidRPr="002E294A" w:rsidRDefault="008D11FA" w:rsidP="008D11FA">
      <w:pPr>
        <w:spacing w:after="18"/>
        <w:ind w:left="720"/>
      </w:pPr>
      <w:r w:rsidRPr="002E294A">
        <w:t xml:space="preserve"> </w:t>
      </w:r>
    </w:p>
    <w:p w:rsidR="008D11FA" w:rsidRPr="002E294A" w:rsidRDefault="008D11FA" w:rsidP="008D11FA">
      <w:pPr>
        <w:spacing w:after="69"/>
        <w:ind w:left="720"/>
      </w:pPr>
      <w:r w:rsidRPr="002E294A">
        <w:t xml:space="preserve"> </w:t>
      </w:r>
    </w:p>
    <w:p w:rsidR="008D11FA" w:rsidRPr="002E294A" w:rsidRDefault="008D11FA" w:rsidP="008D11FA">
      <w:pPr>
        <w:spacing w:after="43"/>
        <w:ind w:left="-15" w:firstLine="720"/>
      </w:pPr>
      <w:r w:rsidRPr="002E294A">
        <w:t xml:space="preserve">Natijada dasturni qayerga o’rnatishni yo’lini ko’rsatib (Odatda C:\Program Files (x86)\StarUML papkasiga o’rnatiladi) “Next” tugmasini belgilaymiz. </w:t>
      </w:r>
    </w:p>
    <w:p w:rsidR="008D11FA" w:rsidRPr="002E294A" w:rsidRDefault="008D11FA" w:rsidP="008D11FA">
      <w:pPr>
        <w:spacing w:after="0"/>
        <w:ind w:right="947"/>
        <w:jc w:val="right"/>
      </w:pPr>
      <w:r>
        <w:rPr>
          <w:noProof/>
        </w:rPr>
        <w:drawing>
          <wp:inline distT="0" distB="0" distL="0" distR="0" wp14:anchorId="37A93981" wp14:editId="720FD264">
            <wp:extent cx="4201669" cy="3259836"/>
            <wp:effectExtent l="0" t="0" r="0" b="0"/>
            <wp:docPr id="410" name="Picture 4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Picture 4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1669" cy="325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94A">
        <w:t xml:space="preserve"> </w:t>
      </w:r>
    </w:p>
    <w:p w:rsidR="008D11FA" w:rsidRPr="002E294A" w:rsidRDefault="008D11FA" w:rsidP="008D11FA">
      <w:pPr>
        <w:ind w:left="2211"/>
      </w:pPr>
      <w:r w:rsidRPr="002E294A">
        <w:t xml:space="preserve">3b-rasm. StarUML dasturining o’rnatilish jarayoni </w:t>
      </w:r>
    </w:p>
    <w:p w:rsidR="008D11FA" w:rsidRPr="002E294A" w:rsidRDefault="008D11FA" w:rsidP="008D11FA">
      <w:pPr>
        <w:spacing w:after="13"/>
        <w:ind w:left="782"/>
        <w:jc w:val="center"/>
      </w:pPr>
      <w:r w:rsidRPr="002E294A">
        <w:t xml:space="preserve"> </w:t>
      </w:r>
    </w:p>
    <w:p w:rsidR="008D11FA" w:rsidRPr="002E294A" w:rsidRDefault="008D11FA" w:rsidP="008D11FA">
      <w:pPr>
        <w:spacing w:after="6"/>
        <w:ind w:right="1283"/>
        <w:jc w:val="right"/>
      </w:pPr>
      <w:r>
        <w:rPr>
          <w:noProof/>
        </w:rPr>
        <w:drawing>
          <wp:inline distT="0" distB="0" distL="0" distR="0" wp14:anchorId="64073FEF" wp14:editId="052CAC8A">
            <wp:extent cx="3768852" cy="2924556"/>
            <wp:effectExtent l="0" t="0" r="0" b="0"/>
            <wp:docPr id="412" name="Picture 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8852" cy="292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94A">
        <w:t xml:space="preserve"> </w:t>
      </w:r>
    </w:p>
    <w:p w:rsidR="008D11FA" w:rsidRDefault="008D11FA">
      <w:r>
        <w:br w:type="page"/>
      </w:r>
    </w:p>
    <w:p w:rsidR="008D11FA" w:rsidRDefault="00892905" w:rsidP="008D11FA">
      <w:pPr>
        <w:jc w:val="center"/>
      </w:pPr>
      <w:r w:rsidRPr="00892905">
        <w:rPr>
          <w:noProof/>
        </w:rPr>
        <w:drawing>
          <wp:inline distT="0" distB="0" distL="0" distR="0" wp14:anchorId="229205AA" wp14:editId="740DDBB1">
            <wp:extent cx="5943600" cy="3343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2C" w:rsidRPr="008D11FA" w:rsidRDefault="008D11FA" w:rsidP="008D11FA">
      <w:pPr>
        <w:jc w:val="center"/>
      </w:pPr>
      <w:r>
        <w:t>1-rasm Loyihaning Use case diagrammasi.</w:t>
      </w:r>
    </w:p>
    <w:sectPr w:rsidR="0009712C" w:rsidRPr="008D1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61B6"/>
    <w:multiLevelType w:val="hybridMultilevel"/>
    <w:tmpl w:val="801EA6E0"/>
    <w:lvl w:ilvl="0" w:tplc="4DE8223C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D4227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F2CD0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D1A14B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74955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74990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C4EF7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22FA4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82232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4D14F4"/>
    <w:multiLevelType w:val="hybridMultilevel"/>
    <w:tmpl w:val="12B028F4"/>
    <w:lvl w:ilvl="0" w:tplc="829AD752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869726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42BCFE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081702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889714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48F002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90E5FD4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B888BC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82CA58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1FA"/>
    <w:rsid w:val="0009712C"/>
    <w:rsid w:val="00892905"/>
    <w:rsid w:val="008D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A1D1"/>
  <w15:chartTrackingRefBased/>
  <w15:docId w15:val="{2C19BC51-A961-44EE-8977-DA41C77A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11FA"/>
  </w:style>
  <w:style w:type="paragraph" w:styleId="1">
    <w:name w:val="heading 1"/>
    <w:next w:val="a"/>
    <w:link w:val="10"/>
    <w:uiPriority w:val="9"/>
    <w:unhideWhenUsed/>
    <w:qFormat/>
    <w:rsid w:val="008D11FA"/>
    <w:pPr>
      <w:keepNext/>
      <w:keepLines/>
      <w:spacing w:after="24" w:line="249" w:lineRule="auto"/>
      <w:ind w:left="10" w:hanging="10"/>
      <w:jc w:val="center"/>
      <w:outlineLvl w:val="0"/>
    </w:pPr>
    <w:rPr>
      <w:rFonts w:eastAsia="Times New Roman" w:cs="Times New Roman"/>
      <w:b/>
      <w:color w:val="000000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1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11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11FA"/>
    <w:rPr>
      <w:rFonts w:eastAsia="Times New Roman" w:cs="Times New Roman"/>
      <w:b/>
      <w:color w:val="00000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D11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D11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taruml.sourceforge.net/en/download.ph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jpg"/><Relationship Id="rId10" Type="http://schemas.openxmlformats.org/officeDocument/2006/relationships/hyperlink" Target="http://staruml.sourceforge.net/en/download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534</Words>
  <Characters>3049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Ishni bajarish tartibi </vt:lpstr>
      <vt:lpstr>StarUML dasturini o’rnatish </vt:lpstr>
      <vt:lpstr>    1-rasm. StarUML dasturi dastlabki interfeysi </vt:lpstr>
      <vt:lpstr>        </vt:lpstr>
      <vt:lpstr>    2-rasm. StarUML dasturini yuklab olish uchun web sahifa oynasi </vt:lpstr>
    </vt:vector>
  </TitlesOfParts>
  <Company>SPecialiST RePack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Doniyor</dc:creator>
  <cp:keywords/>
  <dc:description/>
  <cp:lastModifiedBy>Doniyor</cp:lastModifiedBy>
  <cp:revision>2</cp:revision>
  <dcterms:created xsi:type="dcterms:W3CDTF">2024-10-07T04:24:00Z</dcterms:created>
  <dcterms:modified xsi:type="dcterms:W3CDTF">2024-10-07T04:48:00Z</dcterms:modified>
</cp:coreProperties>
</file>