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F848" w14:textId="46D7D9C5" w:rsidR="0050692D" w:rsidRPr="00854C50" w:rsidRDefault="0050692D" w:rsidP="00854C50">
      <w:pPr>
        <w:jc w:val="center"/>
        <w:rPr>
          <w:b/>
          <w:bCs/>
          <w:sz w:val="36"/>
          <w:szCs w:val="36"/>
        </w:rPr>
      </w:pPr>
      <w:r w:rsidRPr="0050692D">
        <w:rPr>
          <w:b/>
          <w:bCs/>
          <w:sz w:val="36"/>
          <w:szCs w:val="36"/>
        </w:rPr>
        <w:t>Portfolio Project: Cloud Architecture for Wholesale World</w:t>
      </w:r>
    </w:p>
    <w:p w14:paraId="13B5A752" w14:textId="77777777" w:rsidR="00854C50" w:rsidRPr="00854C50" w:rsidRDefault="00854C50" w:rsidP="009E76CE">
      <w:pPr>
        <w:jc w:val="both"/>
        <w:rPr>
          <w:b/>
          <w:bCs/>
          <w:sz w:val="6"/>
          <w:szCs w:val="6"/>
        </w:rPr>
      </w:pPr>
    </w:p>
    <w:p w14:paraId="47AB548C" w14:textId="76436CE6" w:rsidR="0050692D" w:rsidRPr="0050692D" w:rsidRDefault="0050692D" w:rsidP="009E76CE">
      <w:pPr>
        <w:jc w:val="both"/>
        <w:rPr>
          <w:b/>
          <w:bCs/>
        </w:rPr>
      </w:pPr>
      <w:r w:rsidRPr="0050692D">
        <w:rPr>
          <w:b/>
          <w:bCs/>
        </w:rPr>
        <w:t>Project Overview</w:t>
      </w:r>
    </w:p>
    <w:p w14:paraId="12D74E36" w14:textId="77777777" w:rsidR="0050692D" w:rsidRPr="0050692D" w:rsidRDefault="0050692D" w:rsidP="009E76CE">
      <w:pPr>
        <w:jc w:val="both"/>
      </w:pPr>
      <w:r w:rsidRPr="0050692D">
        <w:t>Wholesale World is a global membership-based retailer offering high-quality products at competitive prices. This project designs a scalable and efficient cloud-based solution to optimize data management, improve customer experience, and enhance decision-making.</w:t>
      </w:r>
    </w:p>
    <w:p w14:paraId="09861A7A" w14:textId="77777777" w:rsidR="009E76CE" w:rsidRPr="00854C50" w:rsidRDefault="009E76CE" w:rsidP="009E76CE">
      <w:pPr>
        <w:jc w:val="both"/>
        <w:rPr>
          <w:b/>
          <w:bCs/>
          <w:sz w:val="10"/>
          <w:szCs w:val="10"/>
        </w:rPr>
      </w:pPr>
    </w:p>
    <w:p w14:paraId="7B706FB8" w14:textId="084FFC5F" w:rsidR="0050692D" w:rsidRPr="0050692D" w:rsidRDefault="00854C50" w:rsidP="009E76CE">
      <w:pPr>
        <w:jc w:val="both"/>
        <w:rPr>
          <w:b/>
          <w:bCs/>
        </w:rPr>
      </w:pPr>
      <w:r>
        <w:rPr>
          <w:b/>
          <w:bCs/>
        </w:rPr>
        <w:t>Mission</w:t>
      </w:r>
    </w:p>
    <w:p w14:paraId="402973DE" w14:textId="77777777" w:rsidR="00BC0809" w:rsidRPr="00BC0809" w:rsidRDefault="00BC0809" w:rsidP="00BC0809">
      <w:pPr>
        <w:jc w:val="both"/>
      </w:pPr>
      <w:r w:rsidRPr="00BC0809">
        <w:t>To streamline and optimize wholesale warehouse data flow processes to ensure real-time, accurate, and actionable insights for improving operational efficiency, enhancing customer satisfaction, and driving sustainable growth.</w:t>
      </w:r>
    </w:p>
    <w:p w14:paraId="7D5AFE9B" w14:textId="77777777" w:rsidR="00854C50" w:rsidRDefault="00854C50" w:rsidP="009E76CE">
      <w:pPr>
        <w:jc w:val="both"/>
      </w:pPr>
    </w:p>
    <w:p w14:paraId="7244C5B3" w14:textId="48776C16" w:rsidR="00854C50" w:rsidRPr="0050692D" w:rsidRDefault="00854C50" w:rsidP="009E76CE">
      <w:pPr>
        <w:jc w:val="both"/>
        <w:rPr>
          <w:b/>
          <w:bCs/>
        </w:rPr>
      </w:pPr>
      <w:r>
        <w:rPr>
          <w:b/>
          <w:bCs/>
        </w:rPr>
        <w:t>Objectives</w:t>
      </w:r>
    </w:p>
    <w:p w14:paraId="3EBDF62D" w14:textId="78B51FA9" w:rsidR="0050692D" w:rsidRPr="0050692D" w:rsidRDefault="0050692D" w:rsidP="009E76CE">
      <w:pPr>
        <w:numPr>
          <w:ilvl w:val="0"/>
          <w:numId w:val="1"/>
        </w:numPr>
        <w:jc w:val="both"/>
      </w:pPr>
      <w:r w:rsidRPr="0050692D">
        <w:rPr>
          <w:b/>
          <w:bCs/>
        </w:rPr>
        <w:t>Data-Driven Decisions:</w:t>
      </w:r>
      <w:r w:rsidRPr="0050692D">
        <w:t xml:space="preserve"> Empowering leadership with insights into sales trends and financial health</w:t>
      </w:r>
      <w:r w:rsidR="009E76CE">
        <w:t>.</w:t>
      </w:r>
    </w:p>
    <w:p w14:paraId="1899EFD2" w14:textId="77777777" w:rsidR="0050692D" w:rsidRPr="0050692D" w:rsidRDefault="0050692D" w:rsidP="009E76CE">
      <w:pPr>
        <w:numPr>
          <w:ilvl w:val="0"/>
          <w:numId w:val="1"/>
        </w:numPr>
        <w:jc w:val="both"/>
      </w:pPr>
      <w:r w:rsidRPr="0050692D">
        <w:rPr>
          <w:b/>
          <w:bCs/>
        </w:rPr>
        <w:t>Customer Satisfaction:</w:t>
      </w:r>
      <w:r w:rsidRPr="0050692D">
        <w:t xml:space="preserve"> Using predictive analytics to deliver personalized recommendations.</w:t>
      </w:r>
    </w:p>
    <w:p w14:paraId="64920C1A" w14:textId="77777777" w:rsidR="0050692D" w:rsidRPr="0050692D" w:rsidRDefault="0050692D" w:rsidP="009E76CE">
      <w:pPr>
        <w:numPr>
          <w:ilvl w:val="0"/>
          <w:numId w:val="1"/>
        </w:numPr>
        <w:jc w:val="both"/>
      </w:pPr>
      <w:r w:rsidRPr="0050692D">
        <w:rPr>
          <w:b/>
          <w:bCs/>
        </w:rPr>
        <w:t>Operational Excellence:</w:t>
      </w:r>
      <w:r w:rsidRPr="0050692D">
        <w:t xml:space="preserve"> Leveraging robust data pipelines to optimize inventory and supply chain processes.</w:t>
      </w:r>
    </w:p>
    <w:p w14:paraId="3D43D52B" w14:textId="77777777" w:rsidR="0050692D" w:rsidRDefault="0050692D" w:rsidP="009E76CE">
      <w:pPr>
        <w:jc w:val="both"/>
        <w:rPr>
          <w:b/>
          <w:bCs/>
        </w:rPr>
      </w:pPr>
    </w:p>
    <w:p w14:paraId="30F2F941" w14:textId="43E4C9AC" w:rsidR="00FD1074" w:rsidRDefault="00FD1074" w:rsidP="009E76C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5D1B5" wp14:editId="66407105">
                <wp:simplePos x="0" y="0"/>
                <wp:positionH relativeFrom="column">
                  <wp:posOffset>3394075</wp:posOffset>
                </wp:positionH>
                <wp:positionV relativeFrom="paragraph">
                  <wp:posOffset>260655</wp:posOffset>
                </wp:positionV>
                <wp:extent cx="1308735" cy="233680"/>
                <wp:effectExtent l="0" t="0" r="24765" b="13970"/>
                <wp:wrapNone/>
                <wp:docPr id="16044486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233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DD3DA" w14:textId="2609A37B" w:rsidR="00FD1074" w:rsidRPr="002E7B39" w:rsidRDefault="00FD1074" w:rsidP="002E7B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E7B39">
                              <w:rPr>
                                <w:b/>
                                <w:bCs/>
                              </w:rPr>
                              <w:t>Data S</w:t>
                            </w:r>
                            <w:r w:rsidR="002E7B39" w:rsidRPr="002E7B39">
                              <w:rPr>
                                <w:b/>
                                <w:bCs/>
                              </w:rPr>
                              <w:t>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5D1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7.25pt;margin-top:20.5pt;width:103.0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" fillcolor="#e59edc [1304]" strokeweight=".5pt">
                <v:textbox>
                  <w:txbxContent>
                    <w:p w14:paraId="62FDD3DA" w14:textId="2609A37B" w:rsidR="00FD1074" w:rsidRPr="002E7B39" w:rsidRDefault="00FD1074" w:rsidP="002E7B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E7B39">
                        <w:rPr>
                          <w:b/>
                          <w:bCs/>
                        </w:rPr>
                        <w:t>Data S</w:t>
                      </w:r>
                      <w:r w:rsidR="002E7B39" w:rsidRPr="002E7B39">
                        <w:rPr>
                          <w:b/>
                          <w:bCs/>
                        </w:rPr>
                        <w:t>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A8940" wp14:editId="439ACABB">
                <wp:simplePos x="0" y="0"/>
                <wp:positionH relativeFrom="column">
                  <wp:posOffset>1403985</wp:posOffset>
                </wp:positionH>
                <wp:positionV relativeFrom="paragraph">
                  <wp:posOffset>275641</wp:posOffset>
                </wp:positionV>
                <wp:extent cx="1309421" cy="233680"/>
                <wp:effectExtent l="0" t="0" r="24130" b="13970"/>
                <wp:wrapNone/>
                <wp:docPr id="17698977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421" cy="2336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D0AD2" w14:textId="6B223BF3" w:rsidR="00FD1074" w:rsidRPr="00FB0211" w:rsidRDefault="00FD1074" w:rsidP="00FB02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0211">
                              <w:rPr>
                                <w:b/>
                                <w:bCs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8940" id="_x0000_s1027" type="#_x0000_t202" style="position:absolute;margin-left:110.55pt;margin-top:21.7pt;width:103.1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" fillcolor="#ffc000" strokeweight=".5pt">
                <v:textbox>
                  <w:txbxContent>
                    <w:p w14:paraId="785D0AD2" w14:textId="6B223BF3" w:rsidR="00FD1074" w:rsidRPr="00FB0211" w:rsidRDefault="00FD1074" w:rsidP="00FB02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0211">
                        <w:rPr>
                          <w:b/>
                          <w:bCs/>
                        </w:rP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  <w:r w:rsidR="009E76CE" w:rsidRPr="0050692D">
        <w:rPr>
          <w:b/>
          <w:bCs/>
        </w:rPr>
        <w:t>Vis</w:t>
      </w:r>
      <w:r w:rsidR="009E76CE">
        <w:rPr>
          <w:b/>
          <w:bCs/>
        </w:rPr>
        <w:t>ion Diagram</w:t>
      </w:r>
    </w:p>
    <w:p w14:paraId="3F9F692C" w14:textId="65FE910B" w:rsidR="009E76CE" w:rsidRDefault="0050692D" w:rsidP="009E76CE">
      <w:r w:rsidRPr="0050692D">
        <w:br/>
      </w:r>
      <w:r w:rsidR="00FD1074" w:rsidRPr="00FD1074">
        <w:drawing>
          <wp:inline distT="0" distB="0" distL="0" distR="0" wp14:anchorId="2F91D890" wp14:editId="3813ADC8">
            <wp:extent cx="5942927" cy="2655418"/>
            <wp:effectExtent l="0" t="0" r="1270" b="0"/>
            <wp:docPr id="3" name="Picture 2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2BA4B9-31AB-2984-0BDE-BA626BDCA7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5C2BA4B9-31AB-2984-0BDE-BA626BDCA7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609" cy="26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1FDB" w14:textId="196FF6FA" w:rsidR="0050692D" w:rsidRPr="0050692D" w:rsidRDefault="00FB0211" w:rsidP="009E76CE">
      <w:r>
        <w:lastRenderedPageBreak/>
        <w:t>D</w:t>
      </w:r>
      <w:r w:rsidR="0050692D" w:rsidRPr="0050692D">
        <w:t xml:space="preserve">iagram </w:t>
      </w:r>
      <w:r>
        <w:t xml:space="preserve">above </w:t>
      </w:r>
      <w:r w:rsidR="0050692D" w:rsidRPr="0050692D">
        <w:t>showcas</w:t>
      </w:r>
      <w:r>
        <w:t>es</w:t>
      </w:r>
      <w:r w:rsidR="0050692D" w:rsidRPr="0050692D">
        <w:t>:</w:t>
      </w:r>
    </w:p>
    <w:p w14:paraId="2ABDE94E" w14:textId="2AF3BADD" w:rsidR="0050692D" w:rsidRPr="0050692D" w:rsidRDefault="0050692D" w:rsidP="009E76CE">
      <w:pPr>
        <w:numPr>
          <w:ilvl w:val="0"/>
          <w:numId w:val="2"/>
        </w:numPr>
        <w:jc w:val="both"/>
      </w:pPr>
      <w:r w:rsidRPr="0050692D">
        <w:t xml:space="preserve">Data sources (e.g., </w:t>
      </w:r>
      <w:proofErr w:type="gramStart"/>
      <w:r w:rsidRPr="0050692D">
        <w:t>on-premise</w:t>
      </w:r>
      <w:proofErr w:type="gramEnd"/>
      <w:r w:rsidRPr="0050692D">
        <w:t xml:space="preserve">, </w:t>
      </w:r>
      <w:r w:rsidR="00FB0211">
        <w:t xml:space="preserve">membership, </w:t>
      </w:r>
      <w:r w:rsidRPr="0050692D">
        <w:t>e-commerce, website tracking).</w:t>
      </w:r>
    </w:p>
    <w:p w14:paraId="19EE3EF7" w14:textId="64A2FDF7" w:rsidR="00FB0211" w:rsidRDefault="0050692D" w:rsidP="00FB0211">
      <w:pPr>
        <w:numPr>
          <w:ilvl w:val="0"/>
          <w:numId w:val="2"/>
        </w:numPr>
        <w:jc w:val="both"/>
      </w:pPr>
      <w:r w:rsidRPr="0050692D">
        <w:t>Data sinks (e.g., Power BI dashboards, marketing channels, live shipping dashboards).</w:t>
      </w:r>
    </w:p>
    <w:p w14:paraId="54892D99" w14:textId="77777777" w:rsidR="00CB0584" w:rsidRDefault="00CB0584" w:rsidP="00CB0584">
      <w:pPr>
        <w:jc w:val="both"/>
      </w:pPr>
    </w:p>
    <w:p w14:paraId="03EB85DF" w14:textId="6E29F5A0" w:rsidR="00CB0584" w:rsidRPr="00BC0809" w:rsidRDefault="00FB0211" w:rsidP="009E76CE">
      <w:pPr>
        <w:jc w:val="both"/>
      </w:pPr>
      <w:r w:rsidRPr="00FB0211">
        <w:drawing>
          <wp:inline distT="0" distB="0" distL="0" distR="0" wp14:anchorId="5812C751" wp14:editId="0ADAEE2A">
            <wp:extent cx="5943600" cy="2853055"/>
            <wp:effectExtent l="0" t="0" r="0" b="4445"/>
            <wp:docPr id="1935624344" name="Picture 2" descr="A diagram of a cloud architectu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A9DD8EF-A2B3-991A-0C70-23419FFDD2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cloud architecture&#10;&#10;Description automatically generated">
                      <a:extLst>
                        <a:ext uri="{FF2B5EF4-FFF2-40B4-BE49-F238E27FC236}">
                          <a16:creationId xmlns:a16="http://schemas.microsoft.com/office/drawing/2014/main" id="{1A9DD8EF-A2B3-991A-0C70-23419FFDD2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C4E1" w14:textId="5BF5E8A9" w:rsidR="0050692D" w:rsidRPr="0050692D" w:rsidRDefault="00FB0211" w:rsidP="009E76CE">
      <w:pPr>
        <w:jc w:val="both"/>
        <w:rPr>
          <w:b/>
          <w:bCs/>
        </w:rPr>
      </w:pPr>
      <w:r>
        <w:rPr>
          <w:b/>
          <w:bCs/>
        </w:rPr>
        <w:t>Wholesale World</w:t>
      </w:r>
      <w:r w:rsidR="0050692D" w:rsidRPr="0050692D">
        <w:rPr>
          <w:b/>
          <w:bCs/>
        </w:rPr>
        <w:t xml:space="preserve"> Cloud Architecture</w:t>
      </w:r>
    </w:p>
    <w:p w14:paraId="1E6ECBE0" w14:textId="1D2EE114" w:rsidR="0050692D" w:rsidRPr="0050692D" w:rsidRDefault="0050692D" w:rsidP="009E76CE">
      <w:pPr>
        <w:jc w:val="both"/>
      </w:pPr>
      <w:r w:rsidRPr="0050692D">
        <w:t xml:space="preserve">The cloud solution is built using </w:t>
      </w:r>
      <w:r w:rsidRPr="0050692D">
        <w:rPr>
          <w:b/>
          <w:bCs/>
        </w:rPr>
        <w:t>Microsoft Azure Services</w:t>
      </w:r>
      <w:r w:rsidRPr="0050692D">
        <w:t xml:space="preserve"> ensuring scalability and cost efficiency.</w:t>
      </w:r>
    </w:p>
    <w:p w14:paraId="1B900594" w14:textId="77777777" w:rsidR="0050692D" w:rsidRPr="0050692D" w:rsidRDefault="0050692D" w:rsidP="009E76CE">
      <w:pPr>
        <w:numPr>
          <w:ilvl w:val="0"/>
          <w:numId w:val="3"/>
        </w:numPr>
        <w:jc w:val="both"/>
      </w:pPr>
      <w:r w:rsidRPr="0050692D">
        <w:rPr>
          <w:b/>
          <w:bCs/>
        </w:rPr>
        <w:t>Data Sources</w:t>
      </w:r>
      <w:r w:rsidRPr="0050692D">
        <w:t>:</w:t>
      </w:r>
    </w:p>
    <w:p w14:paraId="7F32B0E4" w14:textId="77777777" w:rsidR="0050692D" w:rsidRPr="0050692D" w:rsidRDefault="0050692D" w:rsidP="009E76CE">
      <w:pPr>
        <w:numPr>
          <w:ilvl w:val="1"/>
          <w:numId w:val="3"/>
        </w:numPr>
        <w:tabs>
          <w:tab w:val="num" w:pos="1440"/>
        </w:tabs>
        <w:jc w:val="both"/>
      </w:pPr>
      <w:r w:rsidRPr="0050692D">
        <w:rPr>
          <w:b/>
          <w:bCs/>
        </w:rPr>
        <w:t>Transactional Data:</w:t>
      </w:r>
      <w:r w:rsidRPr="0050692D">
        <w:t xml:space="preserve"> From sales, inventory, and membership systems.</w:t>
      </w:r>
    </w:p>
    <w:p w14:paraId="56B90886" w14:textId="77777777" w:rsidR="0050692D" w:rsidRPr="0050692D" w:rsidRDefault="0050692D" w:rsidP="009E76CE">
      <w:pPr>
        <w:numPr>
          <w:ilvl w:val="1"/>
          <w:numId w:val="3"/>
        </w:numPr>
        <w:tabs>
          <w:tab w:val="num" w:pos="1440"/>
        </w:tabs>
        <w:jc w:val="both"/>
      </w:pPr>
      <w:r w:rsidRPr="0050692D">
        <w:rPr>
          <w:b/>
          <w:bCs/>
        </w:rPr>
        <w:t>Behavioral Data:</w:t>
      </w:r>
      <w:r w:rsidRPr="0050692D">
        <w:t xml:space="preserve"> Website tracking and customer interactions.</w:t>
      </w:r>
    </w:p>
    <w:p w14:paraId="1388D386" w14:textId="77777777" w:rsidR="0050692D" w:rsidRPr="0050692D" w:rsidRDefault="0050692D" w:rsidP="009E76CE">
      <w:pPr>
        <w:numPr>
          <w:ilvl w:val="0"/>
          <w:numId w:val="3"/>
        </w:numPr>
        <w:jc w:val="both"/>
      </w:pPr>
      <w:r w:rsidRPr="0050692D">
        <w:rPr>
          <w:b/>
          <w:bCs/>
        </w:rPr>
        <w:t>Cloud Components</w:t>
      </w:r>
      <w:r w:rsidRPr="0050692D">
        <w:t>:</w:t>
      </w:r>
    </w:p>
    <w:p w14:paraId="0327832A" w14:textId="77777777" w:rsidR="0050692D" w:rsidRPr="0050692D" w:rsidRDefault="0050692D" w:rsidP="009E76CE">
      <w:pPr>
        <w:numPr>
          <w:ilvl w:val="1"/>
          <w:numId w:val="3"/>
        </w:numPr>
        <w:tabs>
          <w:tab w:val="num" w:pos="1440"/>
        </w:tabs>
        <w:jc w:val="both"/>
      </w:pPr>
      <w:r w:rsidRPr="0050692D">
        <w:rPr>
          <w:b/>
          <w:bCs/>
        </w:rPr>
        <w:t>Ingestion Layer:</w:t>
      </w:r>
      <w:r w:rsidRPr="0050692D">
        <w:t xml:space="preserve"> Azure Event Hub and Azure Data Factory for real-time and batch data ingestion.</w:t>
      </w:r>
    </w:p>
    <w:p w14:paraId="1DDFA0AD" w14:textId="77777777" w:rsidR="0050692D" w:rsidRPr="0050692D" w:rsidRDefault="0050692D" w:rsidP="009E76CE">
      <w:pPr>
        <w:numPr>
          <w:ilvl w:val="1"/>
          <w:numId w:val="3"/>
        </w:numPr>
        <w:tabs>
          <w:tab w:val="num" w:pos="1440"/>
        </w:tabs>
        <w:jc w:val="both"/>
      </w:pPr>
      <w:r w:rsidRPr="0050692D">
        <w:rPr>
          <w:b/>
          <w:bCs/>
        </w:rPr>
        <w:t>Storage Layer (Bronze):</w:t>
      </w:r>
      <w:r w:rsidRPr="0050692D">
        <w:t xml:space="preserve"> Raw data storage for auditing and archival.</w:t>
      </w:r>
    </w:p>
    <w:p w14:paraId="2723CC17" w14:textId="77777777" w:rsidR="0050692D" w:rsidRPr="0050692D" w:rsidRDefault="0050692D" w:rsidP="009E76CE">
      <w:pPr>
        <w:numPr>
          <w:ilvl w:val="1"/>
          <w:numId w:val="3"/>
        </w:numPr>
        <w:tabs>
          <w:tab w:val="num" w:pos="1440"/>
        </w:tabs>
        <w:jc w:val="both"/>
      </w:pPr>
      <w:r w:rsidRPr="0050692D">
        <w:rPr>
          <w:b/>
          <w:bCs/>
        </w:rPr>
        <w:t>Transformation Layer (Silver):</w:t>
      </w:r>
      <w:r w:rsidRPr="0050692D">
        <w:t xml:space="preserve"> Azure Databricks and Delta Lake for data cleaning and structuring.</w:t>
      </w:r>
    </w:p>
    <w:p w14:paraId="23596486" w14:textId="77777777" w:rsidR="0050692D" w:rsidRPr="0050692D" w:rsidRDefault="0050692D" w:rsidP="009E76CE">
      <w:pPr>
        <w:numPr>
          <w:ilvl w:val="1"/>
          <w:numId w:val="3"/>
        </w:numPr>
        <w:tabs>
          <w:tab w:val="num" w:pos="1440"/>
        </w:tabs>
        <w:jc w:val="both"/>
      </w:pPr>
      <w:r w:rsidRPr="0050692D">
        <w:rPr>
          <w:b/>
          <w:bCs/>
        </w:rPr>
        <w:t>Analytics Layer (Gold):</w:t>
      </w:r>
      <w:r w:rsidRPr="0050692D">
        <w:t xml:space="preserve"> Aggregated data stored in Azure Synapse Analytics for ready-to-use insights.</w:t>
      </w:r>
    </w:p>
    <w:p w14:paraId="37723E2C" w14:textId="77777777" w:rsidR="0050692D" w:rsidRPr="0050692D" w:rsidRDefault="0050692D" w:rsidP="009E76CE">
      <w:pPr>
        <w:numPr>
          <w:ilvl w:val="0"/>
          <w:numId w:val="3"/>
        </w:numPr>
        <w:jc w:val="both"/>
      </w:pPr>
      <w:r w:rsidRPr="0050692D">
        <w:rPr>
          <w:b/>
          <w:bCs/>
        </w:rPr>
        <w:t>Consumption</w:t>
      </w:r>
      <w:r w:rsidRPr="0050692D">
        <w:t>:</w:t>
      </w:r>
    </w:p>
    <w:p w14:paraId="34B7CC79" w14:textId="475C5FB5" w:rsidR="00CB0584" w:rsidRDefault="0050692D" w:rsidP="009E76CE">
      <w:pPr>
        <w:numPr>
          <w:ilvl w:val="1"/>
          <w:numId w:val="3"/>
        </w:numPr>
        <w:tabs>
          <w:tab w:val="num" w:pos="1440"/>
        </w:tabs>
        <w:jc w:val="both"/>
      </w:pPr>
      <w:r w:rsidRPr="0050692D">
        <w:t xml:space="preserve">Business insights delivered via </w:t>
      </w:r>
      <w:r w:rsidRPr="0050692D">
        <w:rPr>
          <w:b/>
          <w:bCs/>
        </w:rPr>
        <w:t>Power BI dashboards</w:t>
      </w:r>
      <w:r w:rsidRPr="0050692D">
        <w:t xml:space="preserve"> and machine learning models.</w:t>
      </w:r>
    </w:p>
    <w:p w14:paraId="7FB5446F" w14:textId="3C245223" w:rsidR="0050692D" w:rsidRDefault="0050692D" w:rsidP="009E76CE">
      <w:pPr>
        <w:jc w:val="both"/>
        <w:rPr>
          <w:b/>
          <w:bCs/>
        </w:rPr>
      </w:pPr>
      <w:r w:rsidRPr="0050692D">
        <w:rPr>
          <w:b/>
          <w:bCs/>
        </w:rPr>
        <w:lastRenderedPageBreak/>
        <w:t>Data Pipeline</w:t>
      </w:r>
    </w:p>
    <w:p w14:paraId="44D1AC16" w14:textId="379C9A8C" w:rsidR="00134AFF" w:rsidRDefault="00CB0584" w:rsidP="009E76C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DE1BA30" wp14:editId="41974BB4">
            <wp:extent cx="5943600" cy="3341370"/>
            <wp:effectExtent l="0" t="0" r="0" b="0"/>
            <wp:docPr id="634186088" name="Picture 1" descr="A diagram of a pipeline strate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86088" name="Picture 1" descr="A diagram of a pipeline strateg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285" w14:textId="77777777" w:rsidR="00134AFF" w:rsidRPr="0050692D" w:rsidRDefault="00134AFF" w:rsidP="009E76CE">
      <w:pPr>
        <w:jc w:val="both"/>
        <w:rPr>
          <w:b/>
          <w:bCs/>
        </w:rPr>
      </w:pPr>
    </w:p>
    <w:p w14:paraId="680F5507" w14:textId="77777777" w:rsidR="0050692D" w:rsidRPr="0050692D" w:rsidRDefault="0050692D" w:rsidP="009E76CE">
      <w:pPr>
        <w:jc w:val="both"/>
      </w:pPr>
      <w:r w:rsidRPr="0050692D">
        <w:rPr>
          <w:b/>
          <w:bCs/>
        </w:rPr>
        <w:t>End-to-End Data Flow Strategy</w:t>
      </w:r>
      <w:r w:rsidRPr="0050692D">
        <w:t>:</w:t>
      </w:r>
    </w:p>
    <w:p w14:paraId="2F3DCD61" w14:textId="77777777" w:rsidR="0050692D" w:rsidRPr="0050692D" w:rsidRDefault="0050692D" w:rsidP="009E76CE">
      <w:pPr>
        <w:numPr>
          <w:ilvl w:val="0"/>
          <w:numId w:val="4"/>
        </w:numPr>
        <w:jc w:val="both"/>
      </w:pPr>
      <w:r w:rsidRPr="0050692D">
        <w:rPr>
          <w:b/>
          <w:bCs/>
        </w:rPr>
        <w:t>Data Ingestion</w:t>
      </w:r>
      <w:r w:rsidRPr="0050692D">
        <w:t>:</w:t>
      </w:r>
    </w:p>
    <w:p w14:paraId="70FCC1ED" w14:textId="38DE1720" w:rsidR="0050692D" w:rsidRPr="0050692D" w:rsidRDefault="0050692D" w:rsidP="009E76CE">
      <w:pPr>
        <w:numPr>
          <w:ilvl w:val="1"/>
          <w:numId w:val="4"/>
        </w:numPr>
        <w:tabs>
          <w:tab w:val="num" w:pos="1440"/>
        </w:tabs>
        <w:jc w:val="both"/>
      </w:pPr>
      <w:r w:rsidRPr="0050692D">
        <w:t>Capture real-time and batch data from e-commerce</w:t>
      </w:r>
      <w:r w:rsidR="00CB0584">
        <w:t xml:space="preserve"> and</w:t>
      </w:r>
      <w:r w:rsidRPr="0050692D">
        <w:t xml:space="preserve"> sales databases</w:t>
      </w:r>
    </w:p>
    <w:p w14:paraId="2BA88A13" w14:textId="77777777" w:rsidR="0050692D" w:rsidRPr="0050692D" w:rsidRDefault="0050692D" w:rsidP="009E76CE">
      <w:pPr>
        <w:numPr>
          <w:ilvl w:val="1"/>
          <w:numId w:val="4"/>
        </w:numPr>
        <w:tabs>
          <w:tab w:val="num" w:pos="1440"/>
        </w:tabs>
        <w:jc w:val="both"/>
      </w:pPr>
      <w:r w:rsidRPr="0050692D">
        <w:t>Utilize Azure services for seamless and reliable ingestion.</w:t>
      </w:r>
    </w:p>
    <w:p w14:paraId="7BC5C0CF" w14:textId="77777777" w:rsidR="0050692D" w:rsidRPr="0050692D" w:rsidRDefault="0050692D" w:rsidP="009E76CE">
      <w:pPr>
        <w:numPr>
          <w:ilvl w:val="0"/>
          <w:numId w:val="4"/>
        </w:numPr>
        <w:jc w:val="both"/>
      </w:pPr>
      <w:r w:rsidRPr="0050692D">
        <w:rPr>
          <w:b/>
          <w:bCs/>
        </w:rPr>
        <w:t>Data Transformation</w:t>
      </w:r>
      <w:r w:rsidRPr="0050692D">
        <w:t>:</w:t>
      </w:r>
    </w:p>
    <w:p w14:paraId="6C82B118" w14:textId="77777777" w:rsidR="0050692D" w:rsidRPr="0050692D" w:rsidRDefault="0050692D" w:rsidP="009E76CE">
      <w:pPr>
        <w:numPr>
          <w:ilvl w:val="1"/>
          <w:numId w:val="4"/>
        </w:numPr>
        <w:tabs>
          <w:tab w:val="num" w:pos="1440"/>
        </w:tabs>
        <w:jc w:val="both"/>
      </w:pPr>
      <w:r w:rsidRPr="0050692D">
        <w:t>Perform cleaning and curation in Azure Databricks.</w:t>
      </w:r>
    </w:p>
    <w:p w14:paraId="6CD0D522" w14:textId="77777777" w:rsidR="0050692D" w:rsidRPr="0050692D" w:rsidRDefault="0050692D" w:rsidP="009E76CE">
      <w:pPr>
        <w:numPr>
          <w:ilvl w:val="1"/>
          <w:numId w:val="4"/>
        </w:numPr>
        <w:tabs>
          <w:tab w:val="num" w:pos="1440"/>
        </w:tabs>
        <w:jc w:val="both"/>
      </w:pPr>
      <w:r w:rsidRPr="0050692D">
        <w:t>Use Delta Lake for schema management and transaction consistency.</w:t>
      </w:r>
    </w:p>
    <w:p w14:paraId="228D7D74" w14:textId="77777777" w:rsidR="0050692D" w:rsidRPr="0050692D" w:rsidRDefault="0050692D" w:rsidP="009E76CE">
      <w:pPr>
        <w:numPr>
          <w:ilvl w:val="0"/>
          <w:numId w:val="4"/>
        </w:numPr>
        <w:jc w:val="both"/>
      </w:pPr>
      <w:r w:rsidRPr="0050692D">
        <w:rPr>
          <w:b/>
          <w:bCs/>
        </w:rPr>
        <w:t>Data Aggregation and Analysis</w:t>
      </w:r>
      <w:r w:rsidRPr="0050692D">
        <w:t>:</w:t>
      </w:r>
    </w:p>
    <w:p w14:paraId="2912879C" w14:textId="77777777" w:rsidR="0050692D" w:rsidRPr="0050692D" w:rsidRDefault="0050692D" w:rsidP="009E76CE">
      <w:pPr>
        <w:numPr>
          <w:ilvl w:val="1"/>
          <w:numId w:val="4"/>
        </w:numPr>
        <w:tabs>
          <w:tab w:val="num" w:pos="1440"/>
        </w:tabs>
        <w:jc w:val="both"/>
      </w:pPr>
      <w:r w:rsidRPr="0050692D">
        <w:t>Aggregate curated datasets in the Gold Layer using Azure Synapse Analytics.</w:t>
      </w:r>
    </w:p>
    <w:p w14:paraId="46E9358D" w14:textId="77777777" w:rsidR="0050692D" w:rsidRPr="0050692D" w:rsidRDefault="0050692D" w:rsidP="009E76CE">
      <w:pPr>
        <w:numPr>
          <w:ilvl w:val="1"/>
          <w:numId w:val="4"/>
        </w:numPr>
        <w:tabs>
          <w:tab w:val="num" w:pos="1440"/>
        </w:tabs>
        <w:jc w:val="both"/>
      </w:pPr>
      <w:r w:rsidRPr="0050692D">
        <w:t>Prepare actionable insights for stakeholders.</w:t>
      </w:r>
    </w:p>
    <w:p w14:paraId="7BB83FCE" w14:textId="77777777" w:rsidR="0050692D" w:rsidRPr="0050692D" w:rsidRDefault="0050692D" w:rsidP="009E76CE">
      <w:pPr>
        <w:numPr>
          <w:ilvl w:val="0"/>
          <w:numId w:val="4"/>
        </w:numPr>
        <w:jc w:val="both"/>
      </w:pPr>
      <w:r w:rsidRPr="0050692D">
        <w:rPr>
          <w:b/>
          <w:bCs/>
        </w:rPr>
        <w:t>Data Consumption</w:t>
      </w:r>
      <w:r w:rsidRPr="0050692D">
        <w:t>:</w:t>
      </w:r>
    </w:p>
    <w:p w14:paraId="6674BD04" w14:textId="77777777" w:rsidR="0050692D" w:rsidRPr="0050692D" w:rsidRDefault="0050692D" w:rsidP="009E76CE">
      <w:pPr>
        <w:numPr>
          <w:ilvl w:val="1"/>
          <w:numId w:val="4"/>
        </w:numPr>
        <w:tabs>
          <w:tab w:val="num" w:pos="1440"/>
        </w:tabs>
        <w:jc w:val="both"/>
      </w:pPr>
      <w:r w:rsidRPr="0050692D">
        <w:t>Visualize insights via Power BI for inventory, finance, and customer analytics.</w:t>
      </w:r>
    </w:p>
    <w:p w14:paraId="278433F9" w14:textId="77777777" w:rsidR="0050692D" w:rsidRPr="0050692D" w:rsidRDefault="0050692D" w:rsidP="009E76CE">
      <w:pPr>
        <w:numPr>
          <w:ilvl w:val="1"/>
          <w:numId w:val="4"/>
        </w:numPr>
        <w:tabs>
          <w:tab w:val="num" w:pos="1440"/>
        </w:tabs>
        <w:jc w:val="both"/>
      </w:pPr>
      <w:r w:rsidRPr="0050692D">
        <w:t>Feed predictive models with curated data for advanced analytics.</w:t>
      </w:r>
    </w:p>
    <w:p w14:paraId="545552EE" w14:textId="77777777" w:rsidR="00CB0584" w:rsidRDefault="00CB0584" w:rsidP="009E76CE">
      <w:pPr>
        <w:jc w:val="both"/>
        <w:rPr>
          <w:b/>
          <w:bCs/>
        </w:rPr>
      </w:pPr>
    </w:p>
    <w:p w14:paraId="1751D837" w14:textId="3B29F97F" w:rsidR="0050692D" w:rsidRPr="0050692D" w:rsidRDefault="0050692D" w:rsidP="009E76CE">
      <w:pPr>
        <w:jc w:val="both"/>
        <w:rPr>
          <w:b/>
          <w:bCs/>
        </w:rPr>
      </w:pPr>
      <w:r w:rsidRPr="0050692D">
        <w:rPr>
          <w:b/>
          <w:bCs/>
        </w:rPr>
        <w:lastRenderedPageBreak/>
        <w:t>Conclusion</w:t>
      </w:r>
    </w:p>
    <w:p w14:paraId="39E06124" w14:textId="77777777" w:rsidR="0050692D" w:rsidRPr="0050692D" w:rsidRDefault="0050692D" w:rsidP="009E76CE">
      <w:pPr>
        <w:jc w:val="both"/>
      </w:pPr>
      <w:r w:rsidRPr="0050692D">
        <w:t>This architecture provides Wholesale World with a robust framework for real-time analytics, cost optimization, and scalability. By leveraging Microsoft Azure, the solution aligns with the organization’s mission to drive innovation and sustainable growth in wholesale operations.</w:t>
      </w:r>
    </w:p>
    <w:p w14:paraId="4A88D8B2" w14:textId="77777777" w:rsidR="00C87D6D" w:rsidRDefault="00C87D6D"/>
    <w:sectPr w:rsidR="00C87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C5D42"/>
    <w:multiLevelType w:val="multilevel"/>
    <w:tmpl w:val="2DEE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A5ED1"/>
    <w:multiLevelType w:val="hybridMultilevel"/>
    <w:tmpl w:val="8118F550"/>
    <w:lvl w:ilvl="0" w:tplc="93EA1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BCB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CD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87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C9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44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08D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65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2E2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D82C44"/>
    <w:multiLevelType w:val="multilevel"/>
    <w:tmpl w:val="BA8E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21A80"/>
    <w:multiLevelType w:val="multilevel"/>
    <w:tmpl w:val="1126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E62B2"/>
    <w:multiLevelType w:val="multilevel"/>
    <w:tmpl w:val="254E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814610">
    <w:abstractNumId w:val="2"/>
  </w:num>
  <w:num w:numId="2" w16cid:durableId="1345591811">
    <w:abstractNumId w:val="4"/>
  </w:num>
  <w:num w:numId="3" w16cid:durableId="32660515">
    <w:abstractNumId w:val="0"/>
  </w:num>
  <w:num w:numId="4" w16cid:durableId="248580680">
    <w:abstractNumId w:val="3"/>
  </w:num>
  <w:num w:numId="5" w16cid:durableId="212900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2D"/>
    <w:rsid w:val="00134AFF"/>
    <w:rsid w:val="002E7B39"/>
    <w:rsid w:val="005068DB"/>
    <w:rsid w:val="0050692D"/>
    <w:rsid w:val="005626D6"/>
    <w:rsid w:val="00854C50"/>
    <w:rsid w:val="009E76CE"/>
    <w:rsid w:val="00BC0809"/>
    <w:rsid w:val="00C87D6D"/>
    <w:rsid w:val="00CB0584"/>
    <w:rsid w:val="00FB0211"/>
    <w:rsid w:val="00F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C4B2"/>
  <w15:chartTrackingRefBased/>
  <w15:docId w15:val="{F1031E96-30FC-466F-B5F6-7D214C3D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Tochukwu Maurison Akuta</dc:creator>
  <cp:keywords/>
  <dc:description/>
  <cp:lastModifiedBy>Tochukwu Maurison Akuta</cp:lastModifiedBy>
  <cp:revision>1</cp:revision>
  <dcterms:created xsi:type="dcterms:W3CDTF">2024-12-05T16:32:00Z</dcterms:created>
  <dcterms:modified xsi:type="dcterms:W3CDTF">2024-12-08T03:25:00Z</dcterms:modified>
</cp:coreProperties>
</file>