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326C5" w:rsidP="003326C5" w:rsidRDefault="003326C5" w14:paraId="770E68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didn’t intend to say anything, but since the discussion</w:t>
      </w:r>
    </w:p>
    <w:p xmlns:wp14="http://schemas.microsoft.com/office/word/2010/wordml" w:rsidR="003326C5" w:rsidP="003326C5" w:rsidRDefault="003326C5" w14:paraId="2EDDBA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opened up, I will make a couple of observations, Mr.</w:t>
      </w:r>
    </w:p>
    <w:p xmlns:wp14="http://schemas.microsoft.com/office/word/2010/wordml" w:rsidR="003326C5" w:rsidP="003326C5" w:rsidRDefault="003326C5" w14:paraId="0F0685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</w:p>
    <w:p xmlns:wp14="http://schemas.microsoft.com/office/word/2010/wordml" w:rsidR="003326C5" w:rsidP="003326C5" w:rsidRDefault="003326C5" w14:paraId="7B2EF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no time would we need bipartisan foreign policy more than we</w:t>
      </w:r>
    </w:p>
    <w:p xmlns:wp14="http://schemas.microsoft.com/office/word/2010/wordml" w:rsidR="003326C5" w:rsidP="003326C5" w:rsidRDefault="003326C5" w14:paraId="26AE27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now, and I am one of those who profoundly regrets that bipartisanship</w:t>
      </w:r>
    </w:p>
    <w:p xmlns:wp14="http://schemas.microsoft.com/office/word/2010/wordml" w:rsidR="003326C5" w:rsidP="003326C5" w:rsidRDefault="003326C5" w14:paraId="4A44D6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seems to be a rare exception these days and strident voices</w:t>
      </w:r>
    </w:p>
    <w:p xmlns:wp14="http://schemas.microsoft.com/office/word/2010/wordml" w:rsidR="003326C5" w:rsidP="003326C5" w:rsidRDefault="003326C5" w14:paraId="05A290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partisanship are heard in the land.</w:t>
      </w:r>
    </w:p>
    <w:p xmlns:wp14="http://schemas.microsoft.com/office/word/2010/wordml" w:rsidR="003326C5" w:rsidP="003326C5" w:rsidRDefault="003326C5" w14:paraId="3AB110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my good friend from Iowa that our relations with</w:t>
      </w:r>
    </w:p>
    <w:p xmlns:wp14="http://schemas.microsoft.com/office/word/2010/wordml" w:rsidR="003326C5" w:rsidP="003326C5" w:rsidRDefault="003326C5" w14:paraId="5A9DC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our relations with China are certainly far more important</w:t>
      </w:r>
    </w:p>
    <w:p xmlns:wp14="http://schemas.microsoft.com/office/word/2010/wordml" w:rsidR="003326C5" w:rsidP="003326C5" w:rsidRDefault="003326C5" w14:paraId="23F03D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our relations with Yugoslavia, and I also think it is important</w:t>
      </w:r>
    </w:p>
    <w:p xmlns:wp14="http://schemas.microsoft.com/office/word/2010/wordml" w:rsidR="003326C5" w:rsidP="003326C5" w:rsidRDefault="003326C5" w14:paraId="7C74E5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look beyond the daily irrational actions of Mr. Yeltsin</w:t>
      </w:r>
    </w:p>
    <w:p xmlns:wp14="http://schemas.microsoft.com/office/word/2010/wordml" w:rsidR="003326C5" w:rsidP="003326C5" w:rsidRDefault="003326C5" w14:paraId="7B05F5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ask what happened to U.S./Russian relations since the collapse</w:t>
      </w:r>
    </w:p>
    <w:p xmlns:wp14="http://schemas.microsoft.com/office/word/2010/wordml" w:rsidR="003326C5" w:rsidP="003326C5" w:rsidRDefault="003326C5" w14:paraId="052EC6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Soviet Union.</w:t>
      </w:r>
    </w:p>
    <w:p xmlns:wp14="http://schemas.microsoft.com/office/word/2010/wordml" w:rsidR="003326C5" w:rsidP="003326C5" w:rsidRDefault="003326C5" w14:paraId="60F1D0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us visited the Soviet Union for many years, and then</w:t>
      </w:r>
    </w:p>
    <w:p xmlns:wp14="http://schemas.microsoft.com/office/word/2010/wordml" w:rsidR="003326C5" w:rsidP="003326C5" w:rsidRDefault="003326C5" w14:paraId="21C290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and after the breakup of the Soviet Union, there was an</w:t>
      </w:r>
    </w:p>
    <w:p xmlns:wp14="http://schemas.microsoft.com/office/word/2010/wordml" w:rsidR="003326C5" w:rsidP="003326C5" w:rsidRDefault="003326C5" w14:paraId="27E3D8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 amount of goodwill toward the United States. We had a</w:t>
      </w:r>
    </w:p>
    <w:p xmlns:wp14="http://schemas.microsoft.com/office/word/2010/wordml" w:rsidR="003326C5" w:rsidP="003326C5" w:rsidRDefault="003326C5" w14:paraId="4F45BC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 delegation that visited Russia just a week or two after</w:t>
      </w:r>
    </w:p>
    <w:p xmlns:wp14="http://schemas.microsoft.com/office/word/2010/wordml" w:rsidR="003326C5" w:rsidP="003326C5" w:rsidRDefault="003326C5" w14:paraId="66E153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summit between Mr. Clinton and Mr. Yeltsin in the spring</w:t>
      </w:r>
    </w:p>
    <w:p xmlns:wp14="http://schemas.microsoft.com/office/word/2010/wordml" w:rsidR="003326C5" w:rsidP="003326C5" w:rsidRDefault="003326C5" w14:paraId="02F180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1993, and the reception on the Russian side could not have been</w:t>
      </w:r>
    </w:p>
    <w:p xmlns:wp14="http://schemas.microsoft.com/office/word/2010/wordml" w:rsidR="003326C5" w:rsidP="003326C5" w:rsidRDefault="003326C5" w14:paraId="3E3589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enthusiastic, cordial and hopeful, maybe overly hopeful.</w:t>
      </w:r>
    </w:p>
    <w:p xmlns:wp14="http://schemas.microsoft.com/office/word/2010/wordml" w:rsidR="003326C5" w:rsidP="003326C5" w:rsidRDefault="003326C5" w14:paraId="09747E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following year we had another leadership delegation to Moscow.</w:t>
      </w:r>
    </w:p>
    <w:p xmlns:wp14="http://schemas.microsoft.com/office/word/2010/wordml" w:rsidR="003326C5" w:rsidP="003326C5" w:rsidRDefault="003326C5" w14:paraId="131AB0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reception was somewhat less ebullient. The third year it</w:t>
      </w:r>
    </w:p>
    <w:p xmlns:wp14="http://schemas.microsoft.com/office/word/2010/wordml" w:rsidR="003326C5" w:rsidP="003326C5" w:rsidRDefault="003326C5" w14:paraId="08AF4C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not ebullient at all, and the reason, of course, is clear.</w:t>
      </w:r>
    </w:p>
    <w:p xmlns:wp14="http://schemas.microsoft.com/office/word/2010/wordml" w:rsidR="003326C5" w:rsidP="003326C5" w:rsidRDefault="003326C5" w14:paraId="63D39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two examples before us in this century on how to deal</w:t>
      </w:r>
    </w:p>
    <w:p xmlns:wp14="http://schemas.microsoft.com/office/word/2010/wordml" w:rsidR="003326C5" w:rsidP="003326C5" w:rsidRDefault="003326C5" w14:paraId="51927A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defeated powers. After the First World War, we acted in a</w:t>
      </w:r>
    </w:p>
    <w:p xmlns:wp14="http://schemas.microsoft.com/office/word/2010/wordml" w:rsidR="003326C5" w:rsidP="003326C5" w:rsidRDefault="003326C5" w14:paraId="0EAC2F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narrow, myopic, non generous fashion, and we reaped Hitler in the</w:t>
      </w:r>
    </w:p>
    <w:p xmlns:wp14="http://schemas.microsoft.com/office/word/2010/wordml" w:rsidR="003326C5" w:rsidP="003326C5" w:rsidRDefault="003326C5" w14:paraId="4BE011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World War.</w:t>
      </w:r>
    </w:p>
    <w:p xmlns:wp14="http://schemas.microsoft.com/office/word/2010/wordml" w:rsidR="003326C5" w:rsidP="003326C5" w:rsidRDefault="003326C5" w14:paraId="41A61E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the Second World War, with the Marshall Plan, we acted</w:t>
      </w:r>
    </w:p>
    <w:p xmlns:wp14="http://schemas.microsoft.com/office/word/2010/wordml" w:rsidR="003326C5" w:rsidP="003326C5" w:rsidRDefault="003326C5" w14:paraId="7F2DAC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singularly generous, farsighted, intelligent fashion, and we</w:t>
      </w:r>
    </w:p>
    <w:p xmlns:wp14="http://schemas.microsoft.com/office/word/2010/wordml" w:rsidR="003326C5" w:rsidP="003326C5" w:rsidRDefault="003326C5" w14:paraId="6170A9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reaped two generations of peace.</w:t>
      </w:r>
    </w:p>
    <w:p xmlns:wp14="http://schemas.microsoft.com/office/word/2010/wordml" w:rsidR="003326C5" w:rsidP="003326C5" w:rsidRDefault="003326C5" w14:paraId="443987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Third World war ended which, of course, was the end</w:t>
      </w:r>
    </w:p>
    <w:p xmlns:wp14="http://schemas.microsoft.com/office/word/2010/wordml" w:rsidR="003326C5" w:rsidP="003326C5" w:rsidRDefault="003326C5" w14:paraId="1EEF88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Cold War with the defeat of the Soviet Union and the triumph</w:t>
      </w:r>
    </w:p>
    <w:p xmlns:wp14="http://schemas.microsoft.com/office/word/2010/wordml" w:rsidR="003326C5" w:rsidP="003326C5" w:rsidRDefault="003326C5" w14:paraId="50B72D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democracies, we had these two examples, and we did</w:t>
      </w:r>
    </w:p>
    <w:p xmlns:wp14="http://schemas.microsoft.com/office/word/2010/wordml" w:rsidR="003326C5" w:rsidP="003326C5" w:rsidRDefault="003326C5" w14:paraId="6BDA2B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choose the intelligent second example.</w:t>
      </w:r>
    </w:p>
    <w:p xmlns:wp14="http://schemas.microsoft.com/office/word/2010/wordml" w:rsidR="003326C5" w:rsidP="003326C5" w:rsidRDefault="003326C5" w14:paraId="7DD484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had tremendous expectations of cooperation and</w:t>
      </w:r>
    </w:p>
    <w:p xmlns:wp14="http://schemas.microsoft.com/office/word/2010/wordml" w:rsidR="003326C5" w:rsidP="003326C5" w:rsidRDefault="003326C5" w14:paraId="11D0C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 and help and participation. Yeltsin and his foreign minister</w:t>
      </w:r>
    </w:p>
    <w:p xmlns:wp14="http://schemas.microsoft.com/office/word/2010/wordml" w:rsidR="003326C5" w:rsidP="003326C5" w:rsidRDefault="003326C5" w14:paraId="22EFB9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so pro-American that it was almost embarrassing to see</w:t>
      </w:r>
    </w:p>
    <w:p xmlns:wp14="http://schemas.microsoft.com/office/word/2010/wordml" w:rsidR="003326C5" w:rsidP="003326C5" w:rsidRDefault="003326C5" w14:paraId="2F9DFC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publicly express their love affair with us, but with the exception</w:t>
      </w:r>
    </w:p>
    <w:p xmlns:wp14="http://schemas.microsoft.com/office/word/2010/wordml" w:rsidR="003326C5" w:rsidP="003326C5" w:rsidRDefault="003326C5" w14:paraId="19042E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Nunn-Lugar funds, there is very little we did.</w:t>
      </w:r>
    </w:p>
    <w:p xmlns:wp14="http://schemas.microsoft.com/office/word/2010/wordml" w:rsidR="003326C5" w:rsidP="003326C5" w:rsidRDefault="003326C5" w14:paraId="0204F5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understand corruption in Russia probably as well as anybody</w:t>
      </w:r>
    </w:p>
    <w:p xmlns:wp14="http://schemas.microsoft.com/office/word/2010/wordml" w:rsidR="003326C5" w:rsidP="003326C5" w:rsidRDefault="003326C5" w14:paraId="4EF76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here, and I am not suggesting we should have pumped money</w:t>
      </w:r>
    </w:p>
    <w:p xmlns:wp14="http://schemas.microsoft.com/office/word/2010/wordml" w:rsidR="003326C5" w:rsidP="003326C5" w:rsidRDefault="003326C5" w14:paraId="4D1E45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into Russia, but we should have provided project aid. We should</w:t>
      </w:r>
    </w:p>
    <w:p xmlns:wp14="http://schemas.microsoft.com/office/word/2010/wordml" w:rsidR="003326C5" w:rsidP="003326C5" w:rsidRDefault="003326C5" w14:paraId="04AAB2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provided specific assistance to groups. The much maligned</w:t>
      </w:r>
    </w:p>
    <w:p xmlns:wp14="http://schemas.microsoft.com/office/word/2010/wordml" w:rsidR="003326C5" w:rsidP="003326C5" w:rsidRDefault="003326C5" w14:paraId="095D0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George Soros recommended that $4 a month would have provided</w:t>
      </w:r>
    </w:p>
    <w:p xmlns:wp14="http://schemas.microsoft.com/office/word/2010/wordml" w:rsidR="003326C5" w:rsidP="003326C5" w:rsidRDefault="003326C5" w14:paraId="3AA0AB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adequate retirement for Russian seniors, which would have been a</w:t>
      </w:r>
    </w:p>
    <w:p xmlns:wp14="http://schemas.microsoft.com/office/word/2010/wordml" w:rsidR="003326C5" w:rsidP="003326C5" w:rsidRDefault="003326C5" w14:paraId="7AACEA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pittance. He proposed that in a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Wall Street Journal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 that I</w:t>
      </w:r>
    </w:p>
    <w:p xmlns:wp14="http://schemas.microsoft.com/office/word/2010/wordml" w:rsidR="003326C5" w:rsidP="003326C5" w:rsidRDefault="003326C5" w14:paraId="423048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 have in my office, one of the most intelligent suggestions of the</w:t>
      </w:r>
    </w:p>
    <w:p xmlns:wp14="http://schemas.microsoft.com/office/word/2010/wordml" w:rsidR="003326C5" w:rsidP="003326C5" w:rsidRDefault="003326C5" w14:paraId="63B700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post-Soviet era never acted upon.</w:t>
      </w:r>
    </w:p>
    <w:p xmlns:wp14="http://schemas.microsoft.com/office/word/2010/wordml" w:rsidR="003326C5" w:rsidP="003326C5" w:rsidRDefault="003326C5" w14:paraId="4D7669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not surprising that a country which was one of the</w:t>
      </w:r>
    </w:p>
    <w:p xmlns:wp14="http://schemas.microsoft.com/office/word/2010/wordml" w:rsidR="003326C5" w:rsidP="003326C5" w:rsidRDefault="003326C5" w14:paraId="08A5C7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superpowers, which was looked up to from the Olympics to</w:t>
      </w:r>
    </w:p>
    <w:p xmlns:wp14="http://schemas.microsoft.com/office/word/2010/wordml" w:rsidR="003326C5" w:rsidP="003326C5" w:rsidRDefault="003326C5" w14:paraId="16002F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might across the globe, feels unbelievably frustrated, and</w:t>
      </w:r>
    </w:p>
    <w:p xmlns:wp14="http://schemas.microsoft.com/office/word/2010/wordml" w:rsidR="003326C5" w:rsidP="003326C5" w:rsidRDefault="003326C5" w14:paraId="7657E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very second-quality, second-rate leadership, stumbles</w:t>
      </w:r>
    </w:p>
    <w:p xmlns:wp14="http://schemas.microsoft.com/office/word/2010/wordml" w:rsidR="003326C5" w:rsidP="003326C5" w:rsidRDefault="003326C5" w14:paraId="15D807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crisis to crisis.</w:t>
      </w:r>
    </w:p>
    <w:p xmlns:wp14="http://schemas.microsoft.com/office/word/2010/wordml" w:rsidR="003326C5" w:rsidP="003326C5" w:rsidRDefault="003326C5" w14:paraId="77C7FA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China case, Mr. Chairman, is a bit different because I think</w:t>
      </w:r>
    </w:p>
    <w:p xmlns:wp14="http://schemas.microsoft.com/office/word/2010/wordml" w:rsidR="003326C5" w:rsidP="003326C5" w:rsidRDefault="003326C5" w14:paraId="0DDEC7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sense what is happening is China is very salutary for those</w:t>
      </w:r>
    </w:p>
    <w:p xmlns:wp14="http://schemas.microsoft.com/office/word/2010/wordml" w:rsidR="003326C5" w:rsidP="003326C5" w:rsidRDefault="003326C5" w14:paraId="1A43F1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country—I don’t include myself—who have been very naive</w:t>
      </w:r>
    </w:p>
    <w:p xmlns:wp14="http://schemas.microsoft.com/office/word/2010/wordml" w:rsidR="003326C5" w:rsidP="003326C5" w:rsidRDefault="003326C5" w14:paraId="4B9B6E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 China. China is showing its true colors as a Communist dictatorship.</w:t>
      </w:r>
    </w:p>
    <w:p xmlns:wp14="http://schemas.microsoft.com/office/word/2010/wordml" w:rsidR="003326C5" w:rsidP="003326C5" w:rsidRDefault="003326C5" w14:paraId="64B3EA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Chinese leadership knows every bit as well as every Member</w:t>
      </w:r>
    </w:p>
    <w:p xmlns:wp14="http://schemas.microsoft.com/office/word/2010/wordml" w:rsidR="003326C5" w:rsidP="003326C5" w:rsidRDefault="003326C5" w14:paraId="1E729D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this Committee that the bombing of the embassy was by mistake,</w:t>
      </w:r>
    </w:p>
    <w:p xmlns:wp14="http://schemas.microsoft.com/office/word/2010/wordml" w:rsidR="003326C5" w:rsidP="003326C5" w:rsidRDefault="003326C5" w14:paraId="0856A7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President and the Secretary of State and the Secretary</w:t>
      </w:r>
    </w:p>
    <w:p xmlns:wp14="http://schemas.microsoft.com/office/word/2010/wordml" w:rsidR="003326C5" w:rsidP="003326C5" w:rsidRDefault="003326C5" w14:paraId="35E0E9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Defense and everybody else apologized. We stand ready</w:t>
      </w:r>
    </w:p>
    <w:p xmlns:wp14="http://schemas.microsoft.com/office/word/2010/wordml" w:rsidR="003326C5" w:rsidP="003326C5" w:rsidRDefault="003326C5" w14:paraId="24713C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financial restitution to the families of the victims, and we</w:t>
      </w:r>
    </w:p>
    <w:p xmlns:wp14="http://schemas.microsoft.com/office/word/2010/wordml" w:rsidR="003326C5" w:rsidP="003326C5" w:rsidRDefault="003326C5" w14:paraId="2E6C93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stand ready to bear the cost of rebuilding the embassy once the</w:t>
      </w:r>
    </w:p>
    <w:p xmlns:wp14="http://schemas.microsoft.com/office/word/2010/wordml" w:rsidR="003326C5" w:rsidP="003326C5" w:rsidRDefault="003326C5" w14:paraId="662E14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comes.</w:t>
      </w:r>
    </w:p>
    <w:p xmlns:wp14="http://schemas.microsoft.com/office/word/2010/wordml" w:rsidR="003326C5" w:rsidP="003326C5" w:rsidRDefault="003326C5" w14:paraId="11275B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the Chinese Communist leadership has done was to revert</w:t>
      </w:r>
    </w:p>
    <w:p xmlns:wp14="http://schemas.microsoft.com/office/word/2010/wordml" w:rsidR="003326C5" w:rsidP="003326C5" w:rsidRDefault="003326C5" w14:paraId="470D47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to the most sickening characteristics of a Communist police</w:t>
      </w:r>
    </w:p>
    <w:p xmlns:wp14="http://schemas.microsoft.com/office/word/2010/wordml" w:rsidR="003326C5" w:rsidP="003326C5" w:rsidRDefault="003326C5" w14:paraId="7F9DD7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state, lying through its teeth to its people and whipping up</w:t>
      </w:r>
    </w:p>
    <w:p xmlns:wp14="http://schemas.microsoft.com/office/word/2010/wordml" w:rsidR="003326C5" w:rsidP="003326C5" w:rsidRDefault="003326C5" w14:paraId="3278E6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anti-Western sentiment. This is not a new phenomenon in China.</w:t>
      </w:r>
    </w:p>
    <w:p xmlns:wp14="http://schemas.microsoft.com/office/word/2010/wordml" w:rsidR="003326C5" w:rsidP="003326C5" w:rsidRDefault="003326C5" w14:paraId="4F7FA6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goes back to the Boxer Rebellion and way beyond, but I think</w:t>
      </w:r>
    </w:p>
    <w:p xmlns:wp14="http://schemas.microsoft.com/office/word/2010/wordml" w:rsidR="003326C5" w:rsidP="003326C5" w:rsidRDefault="003326C5" w14:paraId="2A5FB3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for us to sort of get our bearings straight and not</w:t>
      </w:r>
    </w:p>
    <w:p xmlns:wp14="http://schemas.microsoft.com/office/word/2010/wordml" w:rsidR="003326C5" w:rsidP="003326C5" w:rsidRDefault="003326C5" w14:paraId="53C229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 in internecine warfare here, but to take a prospective look</w:t>
      </w:r>
    </w:p>
    <w:p xmlns:wp14="http://schemas.microsoft.com/office/word/2010/wordml" w:rsidR="003326C5" w:rsidP="003326C5" w:rsidRDefault="003326C5" w14:paraId="3706E6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our relations with both China and Russia and try to make the</w:t>
      </w:r>
    </w:p>
    <w:p xmlns:wp14="http://schemas.microsoft.com/office/word/2010/wordml" w:rsidR="003326C5" w:rsidP="003326C5" w:rsidRDefault="003326C5" w14:paraId="4B4392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the singularly unstable and somewhat chaotic relationship</w:t>
      </w:r>
    </w:p>
    <w:p xmlns:wp14="http://schemas.microsoft.com/office/word/2010/wordml" w:rsidR="003326C5" w:rsidP="003326C5" w:rsidRDefault="003326C5" w14:paraId="08A379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awaken from our dream of viewing China as a great democratically</w:t>
      </w:r>
    </w:p>
    <w:p xmlns:wp14="http://schemas.microsoft.com/office/word/2010/wordml" w:rsidR="003326C5" w:rsidP="003326C5" w:rsidRDefault="003326C5" w14:paraId="32EA0F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 ally; it is anything but that.</w:t>
      </w:r>
    </w:p>
    <w:p xmlns:wp14="http://schemas.microsoft.com/office/word/2010/wordml" w:rsidR="003326C5" w:rsidP="003326C5" w:rsidRDefault="003326C5" w14:paraId="7F76C7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has shown its true colors in the last few days, and that</w:t>
      </w:r>
    </w:p>
    <w:p xmlns:wp14="http://schemas.microsoft.com/office/word/2010/wordml" w:rsidR="003326C5" w:rsidP="003326C5" w:rsidRDefault="003326C5" w14:paraId="6D7F03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lesson had to be learned by some of our policy makers, both in and</w:t>
      </w:r>
    </w:p>
    <w:p xmlns:wp14="http://schemas.microsoft.com/office/word/2010/wordml" w:rsidR="003326C5" w:rsidP="003326C5" w:rsidRDefault="003326C5" w14:paraId="42597D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of government.</w:t>
      </w:r>
    </w:p>
    <w:p xmlns:wp14="http://schemas.microsoft.com/office/word/2010/wordml" w:rsidR="003326C5" w:rsidP="003326C5" w:rsidRDefault="003326C5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3326C5" w:rsidP="003326C5" w:rsidRDefault="003326C5" w14:paraId="6BC80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3326C5" w:rsidP="003326C5" w:rsidRDefault="003326C5" w14:paraId="5D8C5D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look at Russia today, what we see, it seems to me, Mr.</w:t>
      </w:r>
    </w:p>
    <w:p xmlns:wp14="http://schemas.microsoft.com/office/word/2010/wordml" w:rsidR="003326C5" w:rsidP="003326C5" w:rsidRDefault="003326C5" w14:paraId="22FA0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is an economic basket case and a nuclear superpower</w:t>
      </w:r>
    </w:p>
    <w:p xmlns:wp14="http://schemas.microsoft.com/office/word/2010/wordml" w:rsidR="003326C5" w:rsidP="003326C5" w:rsidRDefault="003326C5" w14:paraId="173D47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 deeply wounded national psyche, and that is a rather dangerous</w:t>
      </w:r>
    </w:p>
    <w:p xmlns:wp14="http://schemas.microsoft.com/office/word/2010/wordml" w:rsidR="003326C5" w:rsidP="003326C5" w:rsidRDefault="003326C5" w14:paraId="59DD59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volatile combination.</w:t>
      </w:r>
    </w:p>
    <w:p xmlns:wp14="http://schemas.microsoft.com/office/word/2010/wordml" w:rsidR="003326C5" w:rsidP="003326C5" w:rsidRDefault="003326C5" w14:paraId="6DA4AC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planning policy for the post-Yeltsin era, it seems to me</w:t>
      </w:r>
    </w:p>
    <w:p xmlns:wp14="http://schemas.microsoft.com/office/word/2010/wordml" w:rsidR="003326C5" w:rsidP="003326C5" w:rsidRDefault="003326C5" w14:paraId="47548F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be conscious of the enormous positive developments that</w:t>
      </w:r>
    </w:p>
    <w:p xmlns:wp14="http://schemas.microsoft.com/office/word/2010/wordml" w:rsidR="003326C5" w:rsidP="003326C5" w:rsidRDefault="003326C5" w14:paraId="1C900B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unfolded in Russia in the last decade. They have a free press.</w:t>
      </w:r>
    </w:p>
    <w:p xmlns:wp14="http://schemas.microsoft.com/office/word/2010/wordml" w:rsidR="003326C5" w:rsidP="003326C5" w:rsidRDefault="003326C5" w14:paraId="7D1B58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travel freely. They have access to Western media. Practically</w:t>
      </w:r>
    </w:p>
    <w:p xmlns:wp14="http://schemas.microsoft.com/office/word/2010/wordml" w:rsidR="003326C5" w:rsidP="003326C5" w:rsidRDefault="003326C5" w14:paraId="7AE87C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 Russian leadership has recognized the enormous importance</w:t>
      </w:r>
    </w:p>
    <w:p xmlns:wp14="http://schemas.microsoft.com/office/word/2010/wordml" w:rsidR="003326C5" w:rsidP="003326C5" w:rsidRDefault="003326C5" w14:paraId="7E2487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economic cooperation with the West. Even General Lebed</w:t>
      </w:r>
    </w:p>
    <w:p xmlns:wp14="http://schemas.microsoft.com/office/word/2010/wordml" w:rsidR="003326C5" w:rsidP="003326C5" w:rsidRDefault="003326C5" w14:paraId="6E6FA9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making statements which indicate that he is beginning to understand</w:t>
      </w:r>
    </w:p>
    <w:p xmlns:wp14="http://schemas.microsoft.com/office/word/2010/wordml" w:rsidR="003326C5" w:rsidP="003326C5" w:rsidRDefault="003326C5" w14:paraId="222C8B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Russian economic development is inextricably intertwined</w:t>
      </w:r>
    </w:p>
    <w:p xmlns:wp14="http://schemas.microsoft.com/office/word/2010/wordml" w:rsidR="003326C5" w:rsidP="003326C5" w:rsidRDefault="003326C5" w14:paraId="75DB2D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cooperation in the West. There is a multiplicity of political</w:t>
      </w:r>
    </w:p>
    <w:p xmlns:wp14="http://schemas.microsoft.com/office/word/2010/wordml" w:rsidR="003326C5" w:rsidP="003326C5" w:rsidRDefault="003326C5" w14:paraId="4B1EA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at play ranging from the most irresponsible of the</w:t>
      </w:r>
    </w:p>
    <w:p xmlns:wp14="http://schemas.microsoft.com/office/word/2010/wordml" w:rsidR="003326C5" w:rsidP="003326C5" w:rsidRDefault="003326C5" w14:paraId="33A936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unreformed Communists, Zhirinovsky, to truly Western-oriented</w:t>
      </w:r>
    </w:p>
    <w:p xmlns:wp14="http://schemas.microsoft.com/office/word/2010/wordml" w:rsidR="003326C5" w:rsidP="003326C5" w:rsidRDefault="003326C5" w14:paraId="332723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bona fide democrats, with a small ‘‘D.’’</w:t>
      </w:r>
    </w:p>
    <w:p xmlns:wp14="http://schemas.microsoft.com/office/word/2010/wordml" w:rsidR="003326C5" w:rsidP="003326C5" w:rsidRDefault="003326C5" w14:paraId="259F49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agree with this small framework, I would be grateful if</w:t>
      </w:r>
    </w:p>
    <w:p xmlns:wp14="http://schemas.microsoft.com/office/word/2010/wordml" w:rsidR="003326C5" w:rsidP="003326C5" w:rsidRDefault="003326C5" w14:paraId="09EECD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would share with us—and I know this has to be very preliminary—</w:t>
      </w:r>
    </w:p>
    <w:p xmlns:wp14="http://schemas.microsoft.com/office/word/2010/wordml" w:rsidR="003326C5" w:rsidP="003326C5" w:rsidRDefault="003326C5" w14:paraId="2F5E12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appraisal of the change in prime minister ship that occurred</w:t>
      </w:r>
    </w:p>
    <w:p xmlns:wp14="http://schemas.microsoft.com/office/word/2010/wordml" w:rsidR="003326C5" w:rsidP="003326C5" w:rsidRDefault="003326C5" w14:paraId="299380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the likely role former Prime Minister Chernomyrdin</w:t>
      </w:r>
    </w:p>
    <w:p xmlns:wp14="http://schemas.microsoft.com/office/word/2010/wordml" w:rsidR="003326C5" w:rsidP="003326C5" w:rsidRDefault="003326C5" w14:paraId="20813E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continue to play with respect to the Kosovo crisis. Since Secretary</w:t>
      </w:r>
    </w:p>
    <w:p xmlns:wp14="http://schemas.microsoft.com/office/word/2010/wordml" w:rsidR="003326C5" w:rsidP="003326C5" w:rsidRDefault="003326C5" w14:paraId="404BA3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 is in Moscow as we speak, and you certainly are in</w:t>
      </w:r>
    </w:p>
    <w:p xmlns:wp14="http://schemas.microsoft.com/office/word/2010/wordml" w:rsidR="003326C5" w:rsidP="003326C5" w:rsidRDefault="003326C5" w14:paraId="1BD64F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 touch with him, what is Strobe Talbott’s message to Yeltsin</w:t>
      </w:r>
    </w:p>
    <w:p xmlns:wp14="http://schemas.microsoft.com/office/word/2010/wordml" w:rsidR="003326C5" w:rsidP="003326C5" w:rsidRDefault="003326C5" w14:paraId="39FE1C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Russian leadership at this critical juncture?</w:t>
      </w:r>
    </w:p>
    <w:p xmlns:wp14="http://schemas.microsoft.com/office/word/2010/wordml" w:rsidR="003326C5" w:rsidRDefault="003326C5" w14:paraId="0A37501D" wp14:textId="77777777"/>
    <w:p xmlns:wp14="http://schemas.microsoft.com/office/word/2010/wordml" w:rsidR="003326C5" w:rsidRDefault="003326C5" w14:paraId="5DAB6C7B" wp14:textId="77777777">
      <w:bookmarkStart w:name="_GoBack" w:id="0"/>
      <w:bookmarkEnd w:id="0"/>
    </w:p>
    <w:sectPr w:rsidR="003326C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97856bd728c4c4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27A74" w:rsidP="003326C5" w:rsidRDefault="00927A74" w14:paraId="02EB378F" wp14:textId="77777777">
      <w:r>
        <w:separator/>
      </w:r>
    </w:p>
  </w:endnote>
  <w:endnote w:type="continuationSeparator" w:id="0">
    <w:p xmlns:wp14="http://schemas.microsoft.com/office/word/2010/wordml" w:rsidR="00927A74" w:rsidP="003326C5" w:rsidRDefault="00927A74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F8CB05" w:rsidTr="63F8CB05" w14:paraId="2462060B">
      <w:tc>
        <w:tcPr>
          <w:tcW w:w="3120" w:type="dxa"/>
          <w:tcMar/>
        </w:tcPr>
        <w:p w:rsidR="63F8CB05" w:rsidP="63F8CB05" w:rsidRDefault="63F8CB05" w14:paraId="0803A6D8" w14:textId="59B4E4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F8CB05" w:rsidP="63F8CB05" w:rsidRDefault="63F8CB05" w14:paraId="42BD63A6" w14:textId="099523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F8CB05" w:rsidP="63F8CB05" w:rsidRDefault="63F8CB05" w14:paraId="1355B56D" w14:textId="509E7358">
          <w:pPr>
            <w:pStyle w:val="Header"/>
            <w:bidi w:val="0"/>
            <w:ind w:right="-115"/>
            <w:jc w:val="right"/>
          </w:pPr>
        </w:p>
      </w:tc>
    </w:tr>
  </w:tbl>
  <w:p w:rsidR="63F8CB05" w:rsidP="63F8CB05" w:rsidRDefault="63F8CB05" w14:paraId="1864CBBF" w14:textId="2BAD9F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27A74" w:rsidP="003326C5" w:rsidRDefault="00927A74" w14:paraId="5A39BBE3" wp14:textId="77777777">
      <w:r>
        <w:separator/>
      </w:r>
    </w:p>
  </w:footnote>
  <w:footnote w:type="continuationSeparator" w:id="0">
    <w:p xmlns:wp14="http://schemas.microsoft.com/office/word/2010/wordml" w:rsidR="00927A74" w:rsidP="003326C5" w:rsidRDefault="00927A74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326C5" w:rsidRDefault="003326C5" w14:paraId="0E4E15E2" wp14:textId="77777777">
    <w:pPr>
      <w:pStyle w:val="Header"/>
    </w:pPr>
    <w:r>
      <w:t>Lantos</w:t>
    </w:r>
    <w:r>
      <w:ptab w:alignment="center" w:relativeTo="margin" w:leader="none"/>
    </w:r>
    <w:r>
      <w:t>Russia</w:t>
    </w:r>
    <w:r>
      <w:ptab w:alignment="right" w:relativeTo="margin" w:leader="none"/>
    </w:r>
    <w:r>
      <w:t>May 12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C5"/>
    <w:rsid w:val="003326C5"/>
    <w:rsid w:val="006076B5"/>
    <w:rsid w:val="00927A74"/>
    <w:rsid w:val="63F8C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918A"/>
  <w15:docId w15:val="{ba5a1691-c603-45e1-a7ff-17ff27202f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26C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C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326C5"/>
  </w:style>
  <w:style w:type="paragraph" w:styleId="Footer">
    <w:name w:val="footer"/>
    <w:basedOn w:val="Normal"/>
    <w:link w:val="FooterChar"/>
    <w:uiPriority w:val="99"/>
    <w:unhideWhenUsed/>
    <w:rsid w:val="003326C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326C5"/>
  </w:style>
  <w:style w:type="paragraph" w:styleId="BalloonText">
    <w:name w:val="Balloon Text"/>
    <w:basedOn w:val="Normal"/>
    <w:link w:val="BalloonTextChar"/>
    <w:uiPriority w:val="99"/>
    <w:semiHidden/>
    <w:unhideWhenUsed/>
    <w:rsid w:val="003326C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326C5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6C5"/>
  </w:style>
  <w:style w:type="paragraph" w:styleId="Footer">
    <w:name w:val="footer"/>
    <w:basedOn w:val="Normal"/>
    <w:link w:val="FooterChar"/>
    <w:uiPriority w:val="99"/>
    <w:unhideWhenUsed/>
    <w:rsid w:val="00332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C5"/>
  </w:style>
  <w:style w:type="paragraph" w:styleId="BalloonText">
    <w:name w:val="Balloon Text"/>
    <w:basedOn w:val="Normal"/>
    <w:link w:val="BalloonTextChar"/>
    <w:uiPriority w:val="99"/>
    <w:semiHidden/>
    <w:unhideWhenUsed/>
    <w:rsid w:val="00332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97856bd728c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2014-03-05T02:14:00.0000000Z</dcterms:created>
  <dcterms:modified xsi:type="dcterms:W3CDTF">2018-11-01T16:47:31.3532486Z</dcterms:modified>
</coreProperties>
</file>