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Expected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and blood oxygen levels from webcam videos of people’s faces for telemedicine use.</w:t>
      </w:r>
      <w:r w:rsidDel="00000000" w:rsidR="00000000" w:rsidRPr="00000000">
        <w:rPr>
          <w:rtl w:val="0"/>
        </w:rPr>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E">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0F">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0">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6">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B">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1">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2">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3">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6">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7">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A">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(Keras, Pytorch), Java (Spring Boot), MATLAB.</w:t>
      </w:r>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D">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E">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2F">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7">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8">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19">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2">
      <w:pPr>
        <w:numPr>
          <w:ilvl w:val="1"/>
          <w:numId w:val="6"/>
        </w:numPr>
        <w:ind w:left="630" w:right="-29" w:hanging="180"/>
        <w:rPr>
          <w:sz w:val="20"/>
          <w:szCs w:val="20"/>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w:t>
      </w:r>
      <w:r w:rsidDel="00000000" w:rsidR="00000000" w:rsidRPr="00000000">
        <w:rPr>
          <w:rFonts w:ascii="Arial" w:cs="Arial" w:eastAsia="Arial" w:hAnsi="Arial"/>
          <w:i w:val="1"/>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Lab on a Chip, January 28, 2019, </w:t>
      </w:r>
      <w:hyperlink r:id="rId20">
        <w:r w:rsidDel="00000000" w:rsidR="00000000" w:rsidRPr="00000000">
          <w:rPr>
            <w:rFonts w:ascii="Arial" w:cs="Arial" w:eastAsia="Arial" w:hAnsi="Arial"/>
            <w:color w:val="0000ff"/>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r w:rsidDel="00000000" w:rsidR="00000000" w:rsidRPr="00000000">
        <w:rPr>
          <w:rtl w:val="0"/>
        </w:rPr>
      </w:r>
    </w:p>
    <w:p w:rsidR="00000000" w:rsidDel="00000000" w:rsidP="00000000" w:rsidRDefault="00000000" w:rsidRPr="00000000" w14:paraId="00000033">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4">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6">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3C">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3D">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3E">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microscope", 17th Annual UC Systemwide Bioengineering Symposium, June 13-15, 2016,</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University of California, San Francisco, CA, USA</w:t>
      </w:r>
      <w:r w:rsidDel="00000000" w:rsidR="00000000" w:rsidRPr="00000000">
        <w:rPr>
          <w:rtl w:val="0"/>
        </w:rPr>
      </w:r>
    </w:p>
    <w:p w:rsidR="00000000" w:rsidDel="00000000" w:rsidP="00000000" w:rsidRDefault="00000000" w:rsidRPr="00000000" w14:paraId="0000003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r w:rsidDel="00000000" w:rsidR="00000000" w:rsidRPr="00000000">
        <w:rPr>
          <w:rtl w:val="0"/>
        </w:rPr>
      </w:r>
    </w:p>
    <w:p w:rsidR="00000000" w:rsidDel="00000000" w:rsidP="00000000" w:rsidRDefault="00000000" w:rsidRPr="00000000" w14:paraId="00000040">
      <w:pPr>
        <w:numPr>
          <w:ilvl w:val="1"/>
          <w:numId w:val="6"/>
        </w:numPr>
        <w:ind w:left="630" w:right="-29" w:hanging="180"/>
        <w:rPr>
          <w:sz w:val="20"/>
          <w:szCs w:val="20"/>
        </w:rPr>
      </w:pPr>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22, 2018, Undergraduate Research Week, UCLA</w:t>
      </w:r>
      <w:r w:rsidDel="00000000" w:rsidR="00000000" w:rsidRPr="00000000">
        <w:rPr>
          <w:rtl w:val="0"/>
        </w:rPr>
      </w:r>
    </w:p>
    <w:p w:rsidR="00000000" w:rsidDel="00000000" w:rsidP="00000000" w:rsidRDefault="00000000" w:rsidRPr="00000000" w14:paraId="00000041">
      <w:pPr>
        <w:numPr>
          <w:ilvl w:val="1"/>
          <w:numId w:val="6"/>
        </w:numPr>
        <w:ind w:left="630" w:right="-29" w:hanging="180"/>
        <w:rPr>
          <w:sz w:val="20"/>
          <w:szCs w:val="20"/>
        </w:rPr>
      </w:pPr>
      <w:bookmarkStart w:colFirst="0" w:colLast="0" w:name="_30j0zll" w:id="1"/>
      <w:bookmarkEnd w:id="1"/>
      <w:r w:rsidDel="00000000" w:rsidR="00000000" w:rsidRPr="00000000">
        <w:rPr>
          <w:rFonts w:ascii="Arial" w:cs="Arial" w:eastAsia="Arial" w:hAnsi="Arial"/>
          <w:sz w:val="20"/>
          <w:szCs w:val="20"/>
          <w:rtl w:val="0"/>
        </w:rPr>
        <w:t xml:space="preserve">D. Karinca, K. Liang, J. Snow, H. Ceylan Koydemir, D. Tseng, A. Ozcan</w:t>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“Bee parasite detection using a smartphone based microscope”, May 14, 2018, HHMI Day, UCLA</w:t>
      </w:r>
      <w:r w:rsidDel="00000000" w:rsidR="00000000" w:rsidRPr="00000000">
        <w:rPr>
          <w:rtl w:val="0"/>
        </w:rPr>
      </w:r>
    </w:p>
    <w:p w:rsidR="00000000" w:rsidDel="00000000" w:rsidP="00000000" w:rsidRDefault="00000000" w:rsidRPr="00000000" w14:paraId="00000042">
      <w:pPr>
        <w:numPr>
          <w:ilvl w:val="1"/>
          <w:numId w:val="6"/>
        </w:numPr>
        <w:ind w:left="630" w:right="-29" w:hanging="180"/>
        <w:rPr>
          <w:sz w:val="20"/>
          <w:szCs w:val="20"/>
        </w:rPr>
      </w:pPr>
      <w:r w:rsidDel="00000000" w:rsidR="00000000" w:rsidRPr="00000000">
        <w:rPr>
          <w:rFonts w:ascii="Arial" w:cs="Arial" w:eastAsia="Arial" w:hAnsi="Arial"/>
          <w:color w:val="212121"/>
          <w:sz w:val="20"/>
          <w:szCs w:val="20"/>
          <w:highlight w:val="white"/>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r w:rsidDel="00000000" w:rsidR="00000000" w:rsidRPr="00000000">
        <w:rPr>
          <w:rtl w:val="0"/>
        </w:rPr>
      </w:r>
    </w:p>
    <w:p w:rsidR="00000000" w:rsidDel="00000000" w:rsidP="00000000" w:rsidRDefault="00000000" w:rsidRPr="00000000" w14:paraId="00000043">
      <w:pPr>
        <w:numPr>
          <w:ilvl w:val="1"/>
          <w:numId w:val="6"/>
        </w:numPr>
        <w:ind w:left="633" w:right="-29" w:hanging="187.00000000000003"/>
        <w:rPr>
          <w:sz w:val="20"/>
          <w:szCs w:val="20"/>
        </w:rPr>
      </w:pPr>
      <w:bookmarkStart w:colFirst="0" w:colLast="0" w:name="_1fob9te" w:id="2"/>
      <w:bookmarkEnd w:id="2"/>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w:t>
      </w:r>
      <w:r w:rsidDel="00000000" w:rsidR="00000000" w:rsidRPr="00000000">
        <w:rPr>
          <w:rFonts w:ascii="Arial" w:cs="Arial" w:eastAsia="Arial" w:hAnsi="Arial"/>
          <w:sz w:val="20"/>
          <w:szCs w:val="20"/>
          <w:highlight w:val="white"/>
          <w:rtl w:val="0"/>
        </w:rPr>
        <w:t xml:space="preserve">May 24, 2017, HHMI Day, UCLA</w:t>
      </w:r>
      <w:r w:rsidDel="00000000" w:rsidR="00000000" w:rsidRPr="00000000">
        <w:rPr>
          <w:rtl w:val="0"/>
        </w:rPr>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ubs.rsc.org/en/content/articlelanding/2019/lc/c8lc01342j" TargetMode="Externa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doi.org/10.1038/s41598-020-70456-6"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www.nature.com/articles/s41598-019-56474-z" TargetMode="External"/><Relationship Id="rId6" Type="http://schemas.openxmlformats.org/officeDocument/2006/relationships/hyperlink" Target="https://github.com/dorukkarinca" TargetMode="External"/><Relationship Id="rId18" Type="http://schemas.openxmlformats.org/officeDocument/2006/relationships/hyperlink" Target="https://www.nature.com/articles/s41746-020-0282-y"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