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Pr="00574F96" w:rsidRDefault="005B5CDE" w:rsidP="00574F96">
      <w:pPr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b/>
          <w:sz w:val="28"/>
        </w:rPr>
        <w:t xml:space="preserve">Bài </w:t>
      </w:r>
      <w:bookmarkStart w:id="0" w:name="_GoBack"/>
      <w:bookmarkEnd w:id="0"/>
      <w:r w:rsidR="0093151A">
        <w:rPr>
          <w:rFonts w:ascii="Cambria" w:eastAsiaTheme="minorEastAsia" w:hAnsi="Cambria"/>
          <w:b/>
          <w:sz w:val="28"/>
        </w:rPr>
        <w:t>1</w:t>
      </w:r>
      <w:r w:rsidR="00D211F2" w:rsidRPr="00EF0333">
        <w:rPr>
          <w:rFonts w:ascii="Cambria" w:eastAsiaTheme="minorEastAsia" w:hAnsi="Cambria"/>
          <w:b/>
          <w:sz w:val="28"/>
        </w:rPr>
        <w:t>:</w:t>
      </w:r>
    </w:p>
    <w:p w:rsidR="0093151A" w:rsidRDefault="0093151A" w:rsidP="00D85471">
      <w:pPr>
        <w:jc w:val="both"/>
        <w:rPr>
          <w:rFonts w:ascii="Cambria" w:eastAsiaTheme="minorEastAsia" w:hAnsi="Cambria"/>
          <w:sz w:val="28"/>
        </w:rPr>
      </w:pPr>
      <w:r w:rsidRPr="0093151A">
        <w:rPr>
          <w:rFonts w:ascii="Cambria" w:eastAsiaTheme="minorEastAsia" w:hAnsi="Cambria"/>
          <w:sz w:val="28"/>
        </w:rPr>
        <w:t xml:space="preserve">Cho dãy số nguyên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 w:rsidRPr="0093151A">
        <w:rPr>
          <w:rFonts w:ascii="Cambria" w:eastAsiaTheme="minorEastAsia" w:hAnsi="Cambria"/>
          <w:sz w:val="28"/>
        </w:rPr>
        <w:t>. Tìm một đoạn con có đúng k phần tử liên tiếp sao cho ước chung lớn nhất của các phần tử này là lớn nhất.</w:t>
      </w:r>
    </w:p>
    <w:p w:rsidR="00324E63" w:rsidRDefault="00324E63" w:rsidP="00324E63">
      <w:pPr>
        <w:jc w:val="both"/>
        <w:rPr>
          <w:rFonts w:ascii="Cambria" w:eastAsiaTheme="minorEastAsia" w:hAnsi="Cambria"/>
          <w:sz w:val="28"/>
        </w:rPr>
      </w:pPr>
      <w:r>
        <w:rPr>
          <w:rFonts w:ascii="Cambria" w:eastAsiaTheme="minorEastAsia" w:hAnsi="Cambria"/>
          <w:b/>
          <w:i/>
          <w:sz w:val="28"/>
        </w:rPr>
        <w:t>Dữ liệu vào</w:t>
      </w:r>
      <w:r w:rsidRPr="004C39C1">
        <w:rPr>
          <w:rFonts w:ascii="Cambria" w:eastAsiaTheme="minorEastAsia" w:hAnsi="Cambria"/>
          <w:b/>
          <w:i/>
          <w:sz w:val="28"/>
        </w:rPr>
        <w:t>:</w:t>
      </w:r>
      <w:r w:rsidRPr="008B550A">
        <w:rPr>
          <w:rFonts w:ascii="Cambria" w:eastAsiaTheme="minorEastAsia" w:hAnsi="Cambria"/>
          <w:sz w:val="28"/>
        </w:rPr>
        <w:t xml:space="preserve"> </w:t>
      </w:r>
    </w:p>
    <w:p w:rsidR="00324E63" w:rsidRPr="000C473E" w:rsidRDefault="00324E63" w:rsidP="000C473E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Cambria" w:eastAsiaTheme="minorEastAsia" w:hAnsi="Cambria"/>
          <w:sz w:val="28"/>
        </w:rPr>
      </w:pPr>
      <w:r w:rsidRPr="000C473E">
        <w:rPr>
          <w:rFonts w:ascii="Cambria" w:eastAsiaTheme="minorEastAsia" w:hAnsi="Cambria"/>
          <w:sz w:val="28"/>
        </w:rPr>
        <w:t xml:space="preserve">Dòng đầu: </w:t>
      </w:r>
      <m:oMath>
        <m:r>
          <w:rPr>
            <w:rFonts w:ascii="Cambria Math" w:eastAsiaTheme="minorEastAsia" w:hAnsi="Cambria Math"/>
            <w:sz w:val="28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,</m:t>
        </m:r>
        <m:r>
          <w:rPr>
            <w:rFonts w:ascii="Cambria Math" w:eastAsiaTheme="minorEastAsia" w:hAnsi="Cambria Math"/>
            <w:sz w:val="28"/>
          </w:rPr>
          <m:t>k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2≤</m:t>
            </m:r>
            <m:r>
              <w:rPr>
                <w:rFonts w:ascii="Cambria Math" w:eastAsiaTheme="minorEastAsia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≤</m:t>
            </m:r>
            <m:r>
              <w:rPr>
                <w:rFonts w:ascii="Cambria Math" w:eastAsiaTheme="minorEastAsia" w:hAnsi="Cambria Math"/>
                <w:sz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sup>
            </m:sSup>
          </m:e>
        </m:d>
      </m:oMath>
    </w:p>
    <w:p w:rsidR="00324E63" w:rsidRPr="000C473E" w:rsidRDefault="00324E63" w:rsidP="000C473E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Cambria" w:eastAsiaTheme="minorEastAsia" w:hAnsi="Cambria"/>
          <w:sz w:val="28"/>
        </w:rPr>
      </w:pPr>
      <w:r w:rsidRPr="000C473E">
        <w:rPr>
          <w:rFonts w:ascii="Cambria" w:eastAsiaTheme="minorEastAsia" w:hAnsi="Cambria"/>
          <w:sz w:val="28"/>
        </w:rPr>
        <w:t xml:space="preserve">Dòng tiếp theo: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6</m:t>
                </m:r>
              </m:sup>
            </m:sSup>
          </m:e>
        </m:d>
      </m:oMath>
      <w:r w:rsidRPr="000C473E">
        <w:rPr>
          <w:rFonts w:ascii="Cambria" w:eastAsiaTheme="minorEastAsia" w:hAnsi="Cambria"/>
          <w:sz w:val="28"/>
        </w:rPr>
        <w:t>.</w:t>
      </w:r>
    </w:p>
    <w:p w:rsidR="00943A84" w:rsidRDefault="00D85471" w:rsidP="00D85471">
      <w:pPr>
        <w:jc w:val="both"/>
        <w:rPr>
          <w:rFonts w:ascii="Cambria" w:eastAsiaTheme="minorEastAsia" w:hAnsi="Cambria"/>
          <w:sz w:val="28"/>
        </w:rPr>
      </w:pPr>
      <w:r w:rsidRPr="004C39C1">
        <w:rPr>
          <w:rFonts w:ascii="Cambria" w:eastAsiaTheme="minorEastAsia" w:hAnsi="Cambria"/>
          <w:b/>
          <w:i/>
          <w:sz w:val="28"/>
        </w:rPr>
        <w:t>Kết quả:</w:t>
      </w:r>
      <w:r w:rsidRPr="008B550A">
        <w:rPr>
          <w:rFonts w:ascii="Cambria" w:eastAsiaTheme="minorEastAsia" w:hAnsi="Cambria"/>
          <w:sz w:val="28"/>
        </w:rPr>
        <w:t xml:space="preserve"> </w:t>
      </w:r>
    </w:p>
    <w:p w:rsidR="00943A84" w:rsidRPr="000C473E" w:rsidRDefault="00324E63" w:rsidP="000C473E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Cambria" w:eastAsiaTheme="minorEastAsia" w:hAnsi="Cambria"/>
          <w:sz w:val="28"/>
        </w:rPr>
      </w:pPr>
      <w:r w:rsidRPr="000C473E">
        <w:rPr>
          <w:rFonts w:ascii="Cambria" w:eastAsiaTheme="minorEastAsia" w:hAnsi="Cambria"/>
          <w:sz w:val="28"/>
        </w:rPr>
        <w:t xml:space="preserve">Giá trị lớn nhất của ước chung lớn nhất của </w:t>
      </w:r>
      <m:oMath>
        <m:r>
          <w:rPr>
            <w:rFonts w:ascii="Cambria Math" w:eastAsiaTheme="minorEastAsia" w:hAnsi="Cambria Math"/>
            <w:sz w:val="28"/>
          </w:rPr>
          <m:t>k</m:t>
        </m:r>
      </m:oMath>
      <w:r w:rsidRPr="000C473E">
        <w:rPr>
          <w:rFonts w:ascii="Cambria" w:eastAsiaTheme="minorEastAsia" w:hAnsi="Cambria"/>
          <w:sz w:val="28"/>
        </w:rPr>
        <w:t xml:space="preserve"> phần tử liên tiếp.</w:t>
      </w:r>
    </w:p>
    <w:p w:rsidR="00D85471" w:rsidRPr="004C39C1" w:rsidRDefault="00D85471" w:rsidP="00D85471">
      <w:pPr>
        <w:jc w:val="both"/>
        <w:rPr>
          <w:rFonts w:ascii="Cambria" w:eastAsiaTheme="minorEastAsia" w:hAnsi="Cambria"/>
          <w:b/>
          <w:i/>
          <w:sz w:val="28"/>
        </w:rPr>
      </w:pPr>
      <w:r w:rsidRPr="004C39C1">
        <w:rPr>
          <w:rFonts w:ascii="Cambria" w:eastAsiaTheme="minorEastAsia" w:hAnsi="Cambria"/>
          <w:b/>
          <w:i/>
          <w:sz w:val="28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E63" w:rsidTr="00324E63">
        <w:tc>
          <w:tcPr>
            <w:tcW w:w="4675" w:type="dxa"/>
          </w:tcPr>
          <w:p w:rsidR="00324E63" w:rsidRDefault="00324E63" w:rsidP="00A65994">
            <w:pPr>
              <w:jc w:val="center"/>
            </w:pPr>
            <w:r w:rsidRPr="006D67ED">
              <w:rPr>
                <w:rFonts w:ascii="Courier New" w:hAnsi="Courier New" w:cs="Courier New"/>
                <w:b/>
                <w:szCs w:val="24"/>
                <w:lang w:val="en-GB"/>
              </w:rPr>
              <w:t>INP</w:t>
            </w:r>
            <w:r>
              <w:rPr>
                <w:rFonts w:ascii="Courier New" w:hAnsi="Courier New" w:cs="Courier New"/>
                <w:b/>
                <w:szCs w:val="24"/>
                <w:lang w:val="en-GB"/>
              </w:rPr>
              <w:t>UT</w:t>
            </w:r>
          </w:p>
        </w:tc>
        <w:tc>
          <w:tcPr>
            <w:tcW w:w="4675" w:type="dxa"/>
          </w:tcPr>
          <w:p w:rsidR="00324E63" w:rsidRPr="00A65994" w:rsidRDefault="00324E63" w:rsidP="00A65994">
            <w:pPr>
              <w:jc w:val="center"/>
              <w:rPr>
                <w:b/>
              </w:rPr>
            </w:pPr>
            <w:r w:rsidRPr="00A65994">
              <w:rPr>
                <w:rFonts w:ascii="Courier New" w:hAnsi="Courier New" w:cs="Courier New"/>
                <w:b/>
                <w:szCs w:val="24"/>
                <w:lang w:val="en-GB"/>
              </w:rPr>
              <w:t>OUTPUT</w:t>
            </w:r>
          </w:p>
        </w:tc>
      </w:tr>
      <w:tr w:rsidR="00324E63" w:rsidTr="00324E63">
        <w:tc>
          <w:tcPr>
            <w:tcW w:w="4675" w:type="dxa"/>
          </w:tcPr>
          <w:p w:rsidR="00324E63" w:rsidRPr="006D67ED" w:rsidRDefault="00324E63" w:rsidP="00324E63">
            <w:pPr>
              <w:rPr>
                <w:rFonts w:ascii="Courier New" w:hAnsi="Courier New" w:cs="Courier New"/>
                <w:b/>
                <w:szCs w:val="24"/>
                <w:lang w:val="en-GB"/>
              </w:rPr>
            </w:pPr>
            <w:r>
              <w:rPr>
                <w:rFonts w:ascii="Courier New" w:hAnsi="Courier New" w:cs="Courier New"/>
                <w:b/>
                <w:szCs w:val="24"/>
                <w:lang w:val="en-GB"/>
              </w:rPr>
              <w:t>1</w:t>
            </w:r>
            <w:r w:rsidRPr="006D67ED">
              <w:rPr>
                <w:rFonts w:ascii="Courier New" w:hAnsi="Courier New" w:cs="Courier New"/>
                <w:b/>
                <w:szCs w:val="24"/>
                <w:lang w:val="en-GB"/>
              </w:rPr>
              <w:t>0 3</w:t>
            </w:r>
          </w:p>
          <w:p w:rsidR="00324E63" w:rsidRDefault="00324E63" w:rsidP="00324E63">
            <w:r w:rsidRPr="006D67ED">
              <w:rPr>
                <w:rFonts w:ascii="Courier New" w:hAnsi="Courier New" w:cs="Courier New"/>
                <w:b/>
                <w:szCs w:val="24"/>
                <w:lang w:val="en-GB"/>
              </w:rPr>
              <w:t xml:space="preserve">2 6 4 3 </w:t>
            </w:r>
            <w:r>
              <w:rPr>
                <w:rFonts w:ascii="Courier New" w:hAnsi="Courier New" w:cs="Courier New"/>
                <w:b/>
                <w:szCs w:val="24"/>
                <w:lang w:val="en-GB"/>
              </w:rPr>
              <w:t>1</w:t>
            </w:r>
            <w:r w:rsidRPr="006D67ED">
              <w:rPr>
                <w:rFonts w:ascii="Courier New" w:hAnsi="Courier New" w:cs="Courier New"/>
                <w:b/>
                <w:szCs w:val="24"/>
                <w:lang w:val="en-GB"/>
              </w:rPr>
              <w:t xml:space="preserve">8 </w:t>
            </w:r>
            <w:r>
              <w:rPr>
                <w:rFonts w:ascii="Courier New" w:hAnsi="Courier New" w:cs="Courier New"/>
                <w:b/>
                <w:szCs w:val="24"/>
                <w:lang w:val="en-GB"/>
              </w:rPr>
              <w:t>1</w:t>
            </w:r>
            <w:r w:rsidRPr="006D67ED">
              <w:rPr>
                <w:rFonts w:ascii="Courier New" w:hAnsi="Courier New" w:cs="Courier New"/>
                <w:b/>
                <w:szCs w:val="24"/>
                <w:lang w:val="en-GB"/>
              </w:rPr>
              <w:t>2 24 8 7 5</w:t>
            </w:r>
          </w:p>
        </w:tc>
        <w:tc>
          <w:tcPr>
            <w:tcW w:w="4675" w:type="dxa"/>
          </w:tcPr>
          <w:p w:rsidR="00324E63" w:rsidRDefault="00324E63" w:rsidP="00324E63">
            <w:pPr>
              <w:rPr>
                <w:rFonts w:ascii="Courier New" w:hAnsi="Courier New" w:cs="Courier New"/>
                <w:b/>
                <w:szCs w:val="24"/>
                <w:lang w:val="en-GB"/>
              </w:rPr>
            </w:pPr>
            <w:r w:rsidRPr="006D67ED">
              <w:rPr>
                <w:rFonts w:ascii="Courier New" w:hAnsi="Courier New" w:cs="Courier New"/>
                <w:b/>
                <w:szCs w:val="24"/>
                <w:lang w:val="en-GB"/>
              </w:rPr>
              <w:t>6</w:t>
            </w:r>
          </w:p>
          <w:p w:rsidR="00324E63" w:rsidRDefault="00324E63" w:rsidP="00324E63">
            <w:pPr>
              <w:tabs>
                <w:tab w:val="left" w:pos="1368"/>
              </w:tabs>
            </w:pPr>
          </w:p>
        </w:tc>
      </w:tr>
    </w:tbl>
    <w:p w:rsidR="00D85471" w:rsidRDefault="00D85471" w:rsidP="00D85471"/>
    <w:p w:rsidR="004214CD" w:rsidRDefault="004214CD"/>
    <w:sectPr w:rsidR="0042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6CF8"/>
    <w:multiLevelType w:val="hybridMultilevel"/>
    <w:tmpl w:val="EA5EC898"/>
    <w:lvl w:ilvl="0" w:tplc="7C46EF2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303FA7"/>
    <w:multiLevelType w:val="hybridMultilevel"/>
    <w:tmpl w:val="69FE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22E7F"/>
    <w:multiLevelType w:val="hybridMultilevel"/>
    <w:tmpl w:val="E346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B47C1"/>
    <w:rsid w:val="000C473E"/>
    <w:rsid w:val="0011594B"/>
    <w:rsid w:val="00324E63"/>
    <w:rsid w:val="004214CD"/>
    <w:rsid w:val="00574F96"/>
    <w:rsid w:val="005B5CDE"/>
    <w:rsid w:val="0093151A"/>
    <w:rsid w:val="00943A84"/>
    <w:rsid w:val="00A65994"/>
    <w:rsid w:val="00AF3989"/>
    <w:rsid w:val="00D211F2"/>
    <w:rsid w:val="00D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32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12</cp:revision>
  <dcterms:created xsi:type="dcterms:W3CDTF">2021-07-15T06:49:00Z</dcterms:created>
  <dcterms:modified xsi:type="dcterms:W3CDTF">2022-01-13T18:23:00Z</dcterms:modified>
</cp:coreProperties>
</file>