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R32V2020 Peripheral Memory Map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2019-07-24</w:t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7"/>
        <w:gridCol w:w="7578"/>
      </w:tblGrid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Address Range</w:t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x0000-x07FF (2KB)</w:t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VGA Display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x0800-x0FFF (2KB)</w:t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Keyboard Data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x1000-x17FF (2KB)</w:t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Keyboard Status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x1800-x1FFF (2KB)</w:t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UART (6850 ACIA)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x2000-x27FF (2KB)</w:t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Pushbutton Switches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x2800-x2FFF (2KB)</w:t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Individual LEDs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x3000-x37FF (2KB)</w:t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Seven Segment Display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x3800-x3FFF (2KB)</w:t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Timers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x4000-x47FF (2KB)</w:t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Music/Note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x4800-x4FFF (2KB)</w:t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LED Ring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x5000-x57FF (2KB)</w:t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I/O Latch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x5800-x5FFF (2KB)</w:t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External I2C Address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x6000-x67FF (2KB)</w:t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 Address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x6800-x6FFF (2KB)</w:t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EEPROM I2C Address</w:t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9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Board Specific Data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</w:rPr>
          <w:t>Land Boards RETRO-EP4 Board</w:t>
        </w:r>
      </w:hyperlink>
    </w:p>
    <w:p>
      <w:pPr>
        <w:pStyle w:val="ListParagraph"/>
        <w:numPr>
          <w:ilvl w:val="0"/>
          <w:numId w:val="1"/>
        </w:numPr>
        <w:rPr/>
      </w:pPr>
      <w:hyperlink r:id="rId3">
        <w:r>
          <w:rPr>
            <w:rStyle w:val="InternetLink"/>
          </w:rPr>
          <w:t>Land Boards EP2C5-DB Board</w:t>
        </w:r>
      </w:hyperlink>
    </w:p>
    <w:p>
      <w:pPr>
        <w:pStyle w:val="ListParagraph"/>
        <w:numPr>
          <w:ilvl w:val="0"/>
          <w:numId w:val="1"/>
        </w:numPr>
        <w:rPr/>
      </w:pPr>
      <w:hyperlink r:id="rId4">
        <w:r>
          <w:rPr>
            <w:rStyle w:val="InternetLink"/>
          </w:rPr>
          <w:t>ZrTech v2.00 EP4CE6 Board</w:t>
        </w:r>
      </w:hyperlink>
    </w:p>
    <w:p>
      <w:pPr>
        <w:pStyle w:val="ListParagraph"/>
        <w:numPr>
          <w:ilvl w:val="0"/>
          <w:numId w:val="1"/>
        </w:numPr>
        <w:rPr/>
      </w:pPr>
      <w:hyperlink r:id="rId5">
        <w:r>
          <w:rPr>
            <w:rStyle w:val="InternetLink"/>
          </w:rPr>
          <w:t>A-C4E6 Board</w:t>
        </w:r>
      </w:hyperlink>
    </w:p>
    <w:p>
      <w:pPr>
        <w:pStyle w:val="ListParagraph"/>
        <w:numPr>
          <w:ilvl w:val="0"/>
          <w:numId w:val="1"/>
        </w:numPr>
        <w:rPr/>
      </w:pPr>
      <w:hyperlink r:id="rId6">
        <w:r>
          <w:rPr>
            <w:rStyle w:val="InternetLink"/>
          </w:rPr>
          <w:t>A-C4E10 Board</w:t>
        </w:r>
      </w:hyperlink>
    </w:p>
    <w:p>
      <w:pPr>
        <w:pStyle w:val="ListParagraph"/>
        <w:numPr>
          <w:ilvl w:val="0"/>
          <w:numId w:val="1"/>
        </w:numPr>
        <w:rPr/>
      </w:pPr>
      <w:hyperlink r:id="rId7">
        <w:r>
          <w:rPr>
            <w:rStyle w:val="InternetLink"/>
          </w:rPr>
          <w:t>A-ESTF V2 EP4CE22 Board</w:t>
        </w:r>
      </w:hyperlink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Features Matrix</w:t>
      </w:r>
    </w:p>
    <w:tbl>
      <w:tblPr>
        <w:tblStyle w:val="TableGrid"/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5"/>
        <w:gridCol w:w="1366"/>
        <w:gridCol w:w="1515"/>
        <w:gridCol w:w="1170"/>
        <w:gridCol w:w="1260"/>
        <w:gridCol w:w="1532"/>
        <w:gridCol w:w="1366"/>
      </w:tblGrid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VGA (r/g/b)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Pushbutton/</w:t>
              <w:br/>
              <w:t>DIP Sw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LEDs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7 Seg Disp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Speaker/</w:t>
              <w:br/>
              <w:t>Buzzer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EEPROM</w:t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RETRO-EP4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2/2/2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None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None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None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None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EP2C5-DB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2/2/2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None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None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None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ZrTech 2.00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5/6/5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4-digit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Speaker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A4-CE6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1/1/1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 – Ring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8-digit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Buzzer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AT24C04</w:t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A4-CE6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1/1/1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12 - Ring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8-digit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Buzzer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AT24C04</w:t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A-ESTF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5/6/6</w:t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3x3 PBs(K1-9)</w:t>
              <w:br/>
              <w:t>4 PBs</w:t>
              <w:br/>
              <w:t>8 DIP</w:t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8x8 matrix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8-digit</w:t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Not sure</w:t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AT24C04</w:t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VGA Display</w:t>
      </w:r>
    </w:p>
    <w:p>
      <w:pPr>
        <w:pStyle w:val="ListParagraph"/>
        <w:numPr>
          <w:ilvl w:val="0"/>
          <w:numId w:val="1"/>
        </w:numPr>
        <w:rPr/>
      </w:pPr>
      <w:r>
        <w:rPr/>
        <w:t>Character interface</w:t>
      </w:r>
    </w:p>
    <w:p>
      <w:pPr>
        <w:pStyle w:val="ListParagraph"/>
        <w:numPr>
          <w:ilvl w:val="0"/>
          <w:numId w:val="1"/>
        </w:numPr>
        <w:rPr/>
      </w:pPr>
      <w:r>
        <w:rPr/>
        <w:t>80 rows, 25 lines</w:t>
      </w:r>
    </w:p>
    <w:p>
      <w:pPr>
        <w:pStyle w:val="ListParagraph"/>
        <w:numPr>
          <w:ilvl w:val="0"/>
          <w:numId w:val="1"/>
        </w:numPr>
        <w:rPr/>
      </w:pPr>
      <w:r>
        <w:rPr/>
        <w:t>Support ANSI escape sequences from Grant Searle’s Multicomp</w:t>
      </w:r>
    </w:p>
    <w:p>
      <w:pPr>
        <w:pStyle w:val="ListParagraph"/>
        <w:numPr>
          <w:ilvl w:val="1"/>
          <w:numId w:val="1"/>
        </w:numPr>
        <w:rPr/>
      </w:pPr>
      <w:r>
        <w:fldChar w:fldCharType="begin"/>
      </w:r>
      <w:r>
        <w:rPr>
          <w:rStyle w:val="InternetLink"/>
        </w:rPr>
        <w:instrText> HYPERLINK "http://searle.hostei.com/grant/Multicomp/index.html" \l "ANSICodes"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http://searle.hostei.com/grant/Multicomp/index.html#ANSICodes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6 bits of color (64 colors) supported </w:t>
      </w:r>
    </w:p>
    <w:p>
      <w:pPr>
        <w:pStyle w:val="ListParagraph"/>
        <w:numPr>
          <w:ilvl w:val="1"/>
          <w:numId w:val="1"/>
        </w:numPr>
        <w:rPr/>
      </w:pPr>
      <w:r>
        <w:rPr/>
        <w:t>Normal/bold colors</w:t>
      </w:r>
    </w:p>
    <w:p>
      <w:pPr>
        <w:pStyle w:val="ListParagraph"/>
        <w:numPr>
          <w:ilvl w:val="0"/>
          <w:numId w:val="1"/>
        </w:numPr>
        <w:rPr/>
      </w:pPr>
      <w:r>
        <w:rPr/>
        <w:t>Color support varies by FPGA card (wiring to VGA resistor networks)</w:t>
      </w:r>
    </w:p>
    <w:p>
      <w:pPr>
        <w:pStyle w:val="ListParagraph"/>
        <w:numPr>
          <w:ilvl w:val="1"/>
          <w:numId w:val="1"/>
        </w:numPr>
        <w:rPr/>
      </w:pPr>
      <w:r>
        <w:rPr/>
        <w:t>RETRO-EP4</w:t>
      </w:r>
    </w:p>
    <w:p>
      <w:pPr>
        <w:pStyle w:val="ListParagraph"/>
        <w:numPr>
          <w:ilvl w:val="2"/>
          <w:numId w:val="1"/>
        </w:numPr>
        <w:rPr/>
      </w:pPr>
      <w:r>
        <w:rPr/>
        <w:t>6 bits color (2/2/2)</w:t>
      </w:r>
    </w:p>
    <w:p>
      <w:pPr>
        <w:pStyle w:val="ListParagraph"/>
        <w:numPr>
          <w:ilvl w:val="1"/>
          <w:numId w:val="1"/>
        </w:numPr>
        <w:rPr/>
      </w:pPr>
      <w:r>
        <w:rPr/>
        <w:t>A4-CE6, A4-CE10</w:t>
      </w:r>
    </w:p>
    <w:p>
      <w:pPr>
        <w:pStyle w:val="ListParagraph"/>
        <w:numPr>
          <w:ilvl w:val="2"/>
          <w:numId w:val="1"/>
        </w:numPr>
        <w:rPr/>
      </w:pPr>
      <w:r>
        <w:rPr/>
        <w:t>3 bits color (1/1/1)</w:t>
      </w:r>
    </w:p>
    <w:p>
      <w:pPr>
        <w:pStyle w:val="ListParagraph"/>
        <w:numPr>
          <w:ilvl w:val="1"/>
          <w:numId w:val="1"/>
        </w:numPr>
        <w:rPr/>
      </w:pPr>
      <w:r>
        <w:rPr/>
        <w:t>ZR Tech</w:t>
      </w:r>
    </w:p>
    <w:p>
      <w:pPr>
        <w:pStyle w:val="ListParagraph"/>
        <w:numPr>
          <w:ilvl w:val="2"/>
          <w:numId w:val="1"/>
        </w:numPr>
        <w:rPr/>
      </w:pPr>
      <w:r>
        <w:rPr/>
        <w:t>Hardware has 16 bits color (5/6/5)</w:t>
      </w:r>
    </w:p>
    <w:p>
      <w:pPr>
        <w:pStyle w:val="ListParagraph"/>
        <w:numPr>
          <w:ilvl w:val="2"/>
          <w:numId w:val="1"/>
        </w:numPr>
        <w:rPr/>
      </w:pPr>
      <w:r>
        <w:rPr/>
        <w:t>R32V2020 only supports 6 bits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  <w:sz w:val="28"/>
        </w:rPr>
        <w:t>Keyboard Data</w:t>
      </w:r>
    </w:p>
    <w:p>
      <w:pPr>
        <w:pStyle w:val="ListParagraph"/>
        <w:numPr>
          <w:ilvl w:val="0"/>
          <w:numId w:val="2"/>
        </w:numPr>
        <w:rPr/>
      </w:pPr>
      <w:r>
        <w:rPr/>
        <w:t>ANSI conversion table</w:t>
      </w:r>
    </w:p>
    <w:p>
      <w:pPr>
        <w:pStyle w:val="ListParagraph"/>
        <w:numPr>
          <w:ilvl w:val="0"/>
          <w:numId w:val="2"/>
        </w:numPr>
        <w:rPr/>
      </w:pPr>
      <w:r>
        <w:rPr/>
        <w:t>PS/2 Keyboard connector is present on all hardware</w:t>
      </w:r>
    </w:p>
    <w:p>
      <w:pPr>
        <w:pStyle w:val="ListParagraph"/>
        <w:numPr>
          <w:ilvl w:val="0"/>
          <w:numId w:val="2"/>
        </w:numPr>
        <w:rPr/>
      </w:pPr>
      <w:r>
        <w:rPr/>
        <w:t>8-bits data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Keyboard Status</w:t>
      </w:r>
    </w:p>
    <w:p>
      <w:pPr>
        <w:pStyle w:val="ListParagraph"/>
        <w:numPr>
          <w:ilvl w:val="0"/>
          <w:numId w:val="3"/>
        </w:numPr>
        <w:rPr/>
      </w:pPr>
      <w:r>
        <w:rPr/>
        <w:t>D0 - Data valid</w:t>
      </w:r>
    </w:p>
    <w:p>
      <w:pPr>
        <w:pStyle w:val="ListParagraph"/>
        <w:numPr>
          <w:ilvl w:val="1"/>
          <w:numId w:val="3"/>
        </w:numPr>
        <w:rPr/>
      </w:pPr>
      <w:r>
        <w:rPr/>
        <w:t>1 = Data valid</w:t>
      </w:r>
    </w:p>
    <w:p>
      <w:pPr>
        <w:pStyle w:val="ListParagraph"/>
        <w:numPr>
          <w:ilvl w:val="2"/>
          <w:numId w:val="3"/>
        </w:numPr>
        <w:rPr/>
      </w:pPr>
      <w:r>
        <w:rPr/>
        <w:t>Cleared by read of Keyboard Data</w:t>
      </w:r>
    </w:p>
    <w:p>
      <w:pPr>
        <w:pStyle w:val="ListParagraph"/>
        <w:numPr>
          <w:ilvl w:val="1"/>
          <w:numId w:val="3"/>
        </w:numPr>
        <w:rPr/>
      </w:pPr>
      <w:r>
        <w:rPr/>
        <w:t>0 – No data present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UART (6850 ACIA)</w:t>
      </w:r>
    </w:p>
    <w:p>
      <w:pPr>
        <w:pStyle w:val="ListParagraph"/>
        <w:numPr>
          <w:ilvl w:val="0"/>
          <w:numId w:val="3"/>
        </w:numPr>
        <w:rPr/>
      </w:pPr>
      <w:r>
        <w:rPr/>
        <w:t>Programmed via the 6850 ACIA interface</w:t>
      </w:r>
    </w:p>
    <w:p>
      <w:pPr>
        <w:pStyle w:val="ListParagraph"/>
        <w:numPr>
          <w:ilvl w:val="1"/>
          <w:numId w:val="3"/>
        </w:numPr>
        <w:rPr/>
      </w:pPr>
      <w:r>
        <w:rPr/>
        <w:t>Control/Status Register</w:t>
      </w:r>
    </w:p>
    <w:p>
      <w:pPr>
        <w:pStyle w:val="ListParagraph"/>
        <w:numPr>
          <w:ilvl w:val="1"/>
          <w:numId w:val="3"/>
        </w:numPr>
        <w:rPr/>
      </w:pPr>
      <w:r>
        <w:rPr/>
        <w:t>Read/Write data register</w:t>
      </w:r>
    </w:p>
    <w:p>
      <w:pPr>
        <w:pStyle w:val="ListParagraph"/>
        <w:numPr>
          <w:ilvl w:val="0"/>
          <w:numId w:val="3"/>
        </w:numPr>
        <w:rPr/>
      </w:pPr>
      <w:r>
        <w:rPr/>
        <w:t>A4-CE6, A4-CE10, ZrTech boards</w:t>
      </w:r>
    </w:p>
    <w:p>
      <w:pPr>
        <w:pStyle w:val="ListParagraph"/>
        <w:numPr>
          <w:ilvl w:val="1"/>
          <w:numId w:val="3"/>
        </w:numPr>
        <w:rPr/>
      </w:pPr>
      <w:r>
        <w:rPr/>
        <w:t>Connects to USB to Serial interface</w:t>
      </w:r>
    </w:p>
    <w:p>
      <w:pPr>
        <w:pStyle w:val="ListParagraph"/>
        <w:numPr>
          <w:ilvl w:val="0"/>
          <w:numId w:val="3"/>
        </w:numPr>
        <w:rPr/>
      </w:pPr>
      <w:r>
        <w:rPr/>
        <w:t>RETRO-EP4 board</w:t>
      </w:r>
    </w:p>
    <w:p>
      <w:pPr>
        <w:pStyle w:val="ListParagraph"/>
        <w:numPr>
          <w:ilvl w:val="1"/>
          <w:numId w:val="3"/>
        </w:numPr>
        <w:rPr/>
      </w:pPr>
      <w:r>
        <w:rPr/>
        <w:t>Connects to on-board FTDI Interface adapter</w:t>
      </w:r>
    </w:p>
    <w:p>
      <w:pPr>
        <w:pStyle w:val="ListParagraph"/>
        <w:numPr>
          <w:ilvl w:val="0"/>
          <w:numId w:val="3"/>
        </w:numPr>
        <w:rPr/>
      </w:pPr>
      <w:r>
        <w:rPr/>
        <w:t>EP2C5-DB board</w:t>
      </w:r>
    </w:p>
    <w:p>
      <w:pPr>
        <w:pStyle w:val="ListParagraph"/>
        <w:numPr>
          <w:ilvl w:val="1"/>
          <w:numId w:val="3"/>
        </w:numPr>
        <w:rPr/>
      </w:pPr>
      <w:r>
        <w:rPr/>
        <w:t>4-pin RX/TX/RTS/GND connector</w:t>
      </w:r>
    </w:p>
    <w:p>
      <w:pPr>
        <w:pStyle w:val="ListParagraph"/>
        <w:numPr>
          <w:ilvl w:val="2"/>
          <w:numId w:val="3"/>
        </w:numPr>
        <w:rPr/>
      </w:pPr>
      <w:r>
        <w:rPr/>
        <w:t>Attach via serial cable to FTDI USB-TTL adapter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Pushbutton Switches/DIP switches</w:t>
      </w:r>
    </w:p>
    <w:p>
      <w:pPr>
        <w:pStyle w:val="ListParagraph"/>
        <w:numPr>
          <w:ilvl w:val="0"/>
          <w:numId w:val="4"/>
        </w:numPr>
        <w:rPr/>
      </w:pPr>
      <w:r>
        <w:rPr/>
        <w:t>Not all FPGA cards have pushbuttons and/or DIP switches</w:t>
      </w:r>
    </w:p>
    <w:p>
      <w:pPr>
        <w:pStyle w:val="ListParagraph"/>
        <w:numPr>
          <w:ilvl w:val="0"/>
          <w:numId w:val="4"/>
        </w:numPr>
        <w:rPr/>
      </w:pPr>
      <w:r>
        <w:rPr/>
        <w:t>Pushbutton switches and DIP switches are packed into 16-bit read value</w:t>
      </w:r>
    </w:p>
    <w:p>
      <w:pPr>
        <w:pStyle w:val="ListParagraph"/>
        <w:numPr>
          <w:ilvl w:val="1"/>
          <w:numId w:val="4"/>
        </w:numPr>
        <w:rPr/>
      </w:pPr>
      <w:r>
        <w:rPr/>
        <w:t>D0-D2 = Pushbuttons</w:t>
      </w:r>
    </w:p>
    <w:p>
      <w:pPr>
        <w:pStyle w:val="ListParagraph"/>
        <w:numPr>
          <w:ilvl w:val="1"/>
          <w:numId w:val="4"/>
        </w:numPr>
        <w:rPr/>
      </w:pPr>
      <w:r>
        <w:rPr/>
        <w:t>D3 = 0</w:t>
      </w:r>
    </w:p>
    <w:p>
      <w:pPr>
        <w:pStyle w:val="ListParagraph"/>
        <w:numPr>
          <w:ilvl w:val="1"/>
          <w:numId w:val="4"/>
        </w:numPr>
        <w:rPr/>
      </w:pPr>
      <w:r>
        <w:rPr/>
        <w:t>D4-D11 = DIP switches</w:t>
      </w:r>
    </w:p>
    <w:p>
      <w:pPr>
        <w:pStyle w:val="ListParagraph"/>
        <w:numPr>
          <w:ilvl w:val="0"/>
          <w:numId w:val="4"/>
        </w:numPr>
        <w:rPr/>
      </w:pPr>
      <w:r>
        <w:rPr/>
        <w:t>(3) Pushbutton switches are de-bounced in hardware</w:t>
      </w:r>
    </w:p>
    <w:p>
      <w:pPr>
        <w:pStyle w:val="ListParagraph"/>
        <w:numPr>
          <w:ilvl w:val="0"/>
          <w:numId w:val="4"/>
        </w:numPr>
        <w:rPr/>
      </w:pPr>
      <w:r>
        <w:rPr/>
        <w:t>DIP Switches are not de-bounced in hardware</w:t>
      </w:r>
    </w:p>
    <w:p>
      <w:pPr>
        <w:pStyle w:val="ListParagraph"/>
        <w:numPr>
          <w:ilvl w:val="0"/>
          <w:numId w:val="4"/>
        </w:numPr>
        <w:rPr/>
      </w:pPr>
      <w:r>
        <w:rPr/>
        <w:t>Value of bits</w:t>
      </w:r>
    </w:p>
    <w:p>
      <w:pPr>
        <w:pStyle w:val="ListParagraph"/>
        <w:numPr>
          <w:ilvl w:val="1"/>
          <w:numId w:val="4"/>
        </w:numPr>
        <w:rPr/>
      </w:pPr>
      <w:r>
        <w:rPr/>
        <w:t>0 = Button pressed</w:t>
      </w:r>
    </w:p>
    <w:p>
      <w:pPr>
        <w:pStyle w:val="ListParagraph"/>
        <w:numPr>
          <w:ilvl w:val="1"/>
          <w:numId w:val="4"/>
        </w:numPr>
        <w:rPr/>
      </w:pPr>
      <w:r>
        <w:rPr/>
        <w:t>1 = Button not pressed</w:t>
      </w:r>
    </w:p>
    <w:p>
      <w:pPr>
        <w:pStyle w:val="ListParagraph"/>
        <w:numPr>
          <w:ilvl w:val="0"/>
          <w:numId w:val="4"/>
        </w:numPr>
        <w:rPr/>
      </w:pPr>
      <w:r>
        <w:rPr/>
        <w:t>Reset pushbutton can’t be read</w:t>
      </w:r>
    </w:p>
    <w:p>
      <w:pPr>
        <w:pStyle w:val="ListParagraph"/>
        <w:numPr>
          <w:ilvl w:val="1"/>
          <w:numId w:val="4"/>
        </w:numPr>
        <w:rPr/>
      </w:pPr>
      <w:r>
        <w:rPr/>
        <w:t>Reset function activates when button is released</w:t>
      </w:r>
    </w:p>
    <w:p>
      <w:pPr>
        <w:pStyle w:val="ListParagraph"/>
        <w:numPr>
          <w:ilvl w:val="0"/>
          <w:numId w:val="4"/>
        </w:numPr>
        <w:rPr/>
      </w:pPr>
      <w:r>
        <w:rPr/>
        <w:t>A4-CE6, A4-CE10 boards</w:t>
      </w:r>
    </w:p>
    <w:p>
      <w:pPr>
        <w:pStyle w:val="ListParagraph"/>
        <w:numPr>
          <w:ilvl w:val="1"/>
          <w:numId w:val="4"/>
        </w:numPr>
        <w:rPr/>
      </w:pPr>
      <w:r>
        <w:rPr/>
        <w:t>One pushbutton (K5) resets the CPU</w:t>
      </w:r>
    </w:p>
    <w:p>
      <w:pPr>
        <w:pStyle w:val="ListParagraph"/>
        <w:numPr>
          <w:ilvl w:val="1"/>
          <w:numId w:val="4"/>
        </w:numPr>
        <w:rPr/>
      </w:pPr>
      <w:r>
        <w:rPr/>
        <w:t>Three readable pushbuttons</w:t>
      </w:r>
    </w:p>
    <w:p>
      <w:pPr>
        <w:pStyle w:val="ListParagraph"/>
        <w:numPr>
          <w:ilvl w:val="1"/>
          <w:numId w:val="4"/>
        </w:numPr>
        <w:rPr/>
      </w:pPr>
      <w:r>
        <w:rPr/>
        <w:t>8 position DIP switch</w:t>
      </w:r>
    </w:p>
    <w:p>
      <w:pPr>
        <w:pStyle w:val="ListParagraph"/>
        <w:numPr>
          <w:ilvl w:val="0"/>
          <w:numId w:val="4"/>
        </w:numPr>
        <w:rPr/>
      </w:pPr>
      <w:r>
        <w:rPr/>
        <w:t>RETRO-EP4 board</w:t>
      </w:r>
    </w:p>
    <w:p>
      <w:pPr>
        <w:pStyle w:val="ListParagraph"/>
        <w:numPr>
          <w:ilvl w:val="1"/>
          <w:numId w:val="4"/>
        </w:numPr>
        <w:rPr/>
      </w:pPr>
      <w:r>
        <w:rPr/>
        <w:t>Reset and nCONFIG (not readable)</w:t>
      </w:r>
    </w:p>
    <w:p>
      <w:pPr>
        <w:pStyle w:val="ListParagraph"/>
        <w:numPr>
          <w:ilvl w:val="1"/>
          <w:numId w:val="4"/>
        </w:numPr>
        <w:rPr/>
      </w:pPr>
      <w:r>
        <w:rPr/>
        <w:t>No pushbutton or DIP switches</w:t>
      </w:r>
    </w:p>
    <w:p>
      <w:pPr>
        <w:pStyle w:val="ListParagraph"/>
        <w:numPr>
          <w:ilvl w:val="0"/>
          <w:numId w:val="4"/>
        </w:numPr>
        <w:rPr/>
      </w:pPr>
      <w:r>
        <w:rPr/>
        <w:t>ZrTech board</w:t>
      </w:r>
    </w:p>
    <w:p>
      <w:pPr>
        <w:pStyle w:val="ListParagraph"/>
        <w:numPr>
          <w:ilvl w:val="1"/>
          <w:numId w:val="4"/>
        </w:numPr>
        <w:rPr/>
      </w:pPr>
      <w:r>
        <w:rPr/>
        <w:t>Reset and 3 general purpose pushbutton switches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Individual LEDs</w:t>
      </w:r>
    </w:p>
    <w:p>
      <w:pPr>
        <w:pStyle w:val="ListParagraph"/>
        <w:numPr>
          <w:ilvl w:val="0"/>
          <w:numId w:val="5"/>
        </w:numPr>
        <w:rPr/>
      </w:pPr>
      <w:r>
        <w:rPr/>
        <w:t>Not all FPGA cards have LEDs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8302c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7e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9058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and-boards.com/blwiki/index.php?title=RETRO-EP4CE6" TargetMode="External"/><Relationship Id="rId3" Type="http://schemas.openxmlformats.org/officeDocument/2006/relationships/hyperlink" Target="http://land-boards.com/blwiki/index.php?title=EP2C5-DB" TargetMode="External"/><Relationship Id="rId4" Type="http://schemas.openxmlformats.org/officeDocument/2006/relationships/hyperlink" Target="http://land-boards.com/blwiki/index.php?title=ZrTech_V2_EP4CE6_Cyclone_IV_FPGA_EP4CE6E22C8N_Development_Board_USB_V2" TargetMode="External"/><Relationship Id="rId5" Type="http://schemas.openxmlformats.org/officeDocument/2006/relationships/hyperlink" Target="http://land-boards.com/blwiki/index.php?title=A-C4E6_Cyclone_IV_FPGA_EP4CE6E22C8N_Development_Board" TargetMode="External"/><Relationship Id="rId6" Type="http://schemas.openxmlformats.org/officeDocument/2006/relationships/hyperlink" Target="http://land-boards.com/blwiki/index.php?title=A-C4E10_Cyclone_IV_FPGA_EP4CE10E22C8N_Development_Board" TargetMode="External"/><Relationship Id="rId7" Type="http://schemas.openxmlformats.org/officeDocument/2006/relationships/hyperlink" Target="http://land-boards.com/blwiki/index.php?title=A-ESTF_V2_EP4CE22_Board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DBEB-60B5-4FDA-AD36-7DDAE6E3B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Application>LibreOffice/6.1.5.2$Windows_X86_64 LibreOffice_project/90f8dcf33c87b3705e78202e3df5142b201bd805</Application>
  <Pages>9</Pages>
  <Words>469</Words>
  <Characters>2386</Characters>
  <CharactersWithSpaces>2655</CharactersWithSpaces>
  <Paragraphs>144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2019-07-24T12:36:00Z</dcterms:created>
  <dc:creator>Gilliland, Doug</dc:creator>
  <dc:description/>
  <dc:language>en-US</dc:language>
  <cp:lastModifiedBy>Gilliland, Doug</cp:lastModifiedBy>
  <dcterms:modified xsi:type="dcterms:W3CDTF">2019-07-24T17:49:00Z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