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316491"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801ECA" w:rsidRDefault="00801ECA" w:rsidP="000A2434">
                      <w:r w:rsidRPr="00481240">
                        <w:rPr>
                          <w:rFonts w:hint="eastAsia"/>
                        </w:rPr>
                        <w:t>西安电子科技大学研究生</w:t>
                      </w:r>
                      <w:r>
                        <w:rPr>
                          <w:rFonts w:hint="eastAsia"/>
                        </w:rPr>
                        <w:t>学位</w:t>
                      </w:r>
                      <w:r w:rsidRPr="00481240">
                        <w:rPr>
                          <w:rFonts w:hint="eastAsia"/>
                        </w:rPr>
                        <w:t>论文</w:t>
                      </w:r>
                    </w:p>
                    <w:p w14:paraId="25853349" w14:textId="77777777" w:rsidR="00801ECA" w:rsidRPr="005B61E7" w:rsidRDefault="00801ECA"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801ECA" w:rsidRDefault="00801ECA"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801ECA" w:rsidRPr="00051C8B" w:rsidRDefault="00801ECA"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801ECA" w:rsidRPr="00663FE0" w:rsidRDefault="00801ECA"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316491"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801ECA" w:rsidRDefault="00801ECA"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801ECA" w:rsidRPr="001930C0" w:rsidRDefault="00801ECA"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801ECA" w:rsidRPr="005B61E7" w:rsidRDefault="00801ECA"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801ECA" w:rsidRDefault="00801ECA"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801ECA" w:rsidRDefault="00801ECA"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801ECA" w:rsidRDefault="00801ECA"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801ECA" w:rsidRPr="00C753E1" w:rsidRDefault="00801ECA"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801ECA" w:rsidRPr="003C3068" w:rsidRDefault="00801ECA"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801ECA" w:rsidRPr="00C753E1" w:rsidRDefault="00801ECA"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801ECA" w:rsidRPr="00790D25" w:rsidRDefault="00801ECA"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801ECA" w:rsidRPr="001930C0" w:rsidRDefault="00801ECA" w:rsidP="000A2434">
                  <w:pPr>
                    <w:pStyle w:val="Date"/>
                  </w:pPr>
                  <w:r w:rsidRPr="001930C0">
                    <w:t>西安电子科技大学</w:t>
                  </w:r>
                </w:p>
                <w:p w14:paraId="624BE710" w14:textId="77777777" w:rsidR="00801ECA" w:rsidRPr="001930C0" w:rsidRDefault="00801ECA" w:rsidP="000A2434">
                  <w:pPr>
                    <w:pStyle w:val="Date"/>
                  </w:pPr>
                </w:p>
                <w:p w14:paraId="14EC4661" w14:textId="77777777" w:rsidR="00801ECA" w:rsidRPr="001930C0" w:rsidRDefault="00801ECA" w:rsidP="000A2434">
                  <w:pPr>
                    <w:pStyle w:val="Date"/>
                  </w:pPr>
                </w:p>
                <w:p w14:paraId="4754C17E" w14:textId="77777777" w:rsidR="00801ECA" w:rsidRPr="00FA3F36" w:rsidRDefault="00801ECA"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801ECA" w:rsidRDefault="00801ECA"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801ECA" w:rsidRDefault="00801ECA"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801ECA" w:rsidRDefault="00801ECA"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801ECA" w:rsidRDefault="00801ECA"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316491"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801ECA" w:rsidRPr="001930C0" w:rsidRDefault="00801ECA" w:rsidP="000A2434">
                  <w:r w:rsidRPr="001930C0">
                    <w:t>By</w:t>
                  </w:r>
                </w:p>
                <w:p w14:paraId="7AF2288E" w14:textId="77777777" w:rsidR="00801ECA" w:rsidRPr="00C22CA5" w:rsidRDefault="00801ECA"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801ECA" w:rsidRPr="001930C0" w:rsidRDefault="00801ECA"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801ECA" w:rsidRPr="00790D25" w:rsidRDefault="00801ECA"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801ECA" w:rsidRPr="001930C0" w:rsidRDefault="00801ECA"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801ECA" w:rsidRPr="001930C0" w:rsidRDefault="00801ECA" w:rsidP="000A2434">
                  <w:r w:rsidRPr="001930C0">
                    <w:t>XIDIAN UNIVERSITY</w:t>
                  </w:r>
                </w:p>
                <w:p w14:paraId="597837A1" w14:textId="77777777" w:rsidR="00801ECA" w:rsidRDefault="00801ECA" w:rsidP="000A2434">
                  <w:r w:rsidRPr="001930C0">
                    <w:t>in partial fulfillment of the requirements</w:t>
                  </w:r>
                </w:p>
                <w:p w14:paraId="73FB0249" w14:textId="77777777" w:rsidR="00801ECA" w:rsidRPr="001930C0" w:rsidRDefault="00801ECA"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801ECA" w:rsidRPr="001930C0" w:rsidRDefault="00801ECA"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801ECA" w:rsidRPr="00FD604B" w:rsidRDefault="00801ECA"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801ECA" w:rsidRPr="0029613A" w:rsidRDefault="00801ECA" w:rsidP="000A2434">
                  <w:pPr>
                    <w:pStyle w:val="Date"/>
                  </w:pPr>
                  <w:r w:rsidRPr="0029613A">
                    <w:t>Thesis/Dissertation Guide for Postgraduates</w:t>
                  </w:r>
                </w:p>
                <w:p w14:paraId="7AA0B4AD" w14:textId="77777777" w:rsidR="00801ECA" w:rsidRDefault="00801ECA"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316491"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316491"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316491"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316491"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316491"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316491"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316491"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316491"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316491"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316491"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316491"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316491"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316491"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316491"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316491"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316491"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316491"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316491"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316491"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316491"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316491"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316491"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316491"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316491"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316491"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316491"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316491"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316491"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316491"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316491"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316491"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316491"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316491"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316491"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841797"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2pt;height:536.45pt" o:ole="">
            <v:imagedata r:id="rId27" o:title=""/>
          </v:shape>
          <o:OLEObject Type="Embed" ProgID="Visio.Drawing.11" ShapeID="_x0000_i1026" DrawAspect="Content" ObjectID="_1507841798"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841799"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841800"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1.05pt" o:ole="">
            <v:imagedata r:id="rId33" o:title=""/>
          </v:shape>
          <o:OLEObject Type="Embed" ProgID="Visio.Drawing.11" ShapeID="_x0000_i1029" DrawAspect="Content" ObjectID="_1507841801"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25pt;height:204.55pt" o:ole="">
            <v:imagedata r:id="rId36" o:title=""/>
          </v:shape>
          <o:OLEObject Type="Embed" ProgID="Visio.Drawing.11" ShapeID="_x0000_i1030" DrawAspect="Content" ObjectID="_1507841802"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65pt;height:243.7pt" o:ole="">
            <v:imagedata r:id="rId38" o:title=""/>
          </v:shape>
          <o:OLEObject Type="Embed" ProgID="Visio.Drawing.11" ShapeID="_x0000_i1031" DrawAspect="Content" ObjectID="_1507841803" r:id="rId39"/>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Heading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Heading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Pr>
        <w:rPr>
          <w:rFonts w:hint="eastAsia"/>
        </w:rPr>
      </w:pPr>
    </w:p>
    <w:p w14:paraId="7B728936" w14:textId="59B6BFEF" w:rsidR="00C14C93" w:rsidRPr="004F4103" w:rsidRDefault="00C14C93" w:rsidP="000A2434">
      <w:pPr>
        <w:rPr>
          <w:rFonts w:hint="eastAsia"/>
        </w:rPr>
      </w:pPr>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2FD687C3" w:rsidR="00AF69BB"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5932DFAC" w14:textId="7E914DFC" w:rsidR="00452D41" w:rsidRPr="000E29AC" w:rsidRDefault="00452D41" w:rsidP="000E29AC">
      <w:pPr>
        <w:rPr>
          <w:rFonts w:hint="eastAsia"/>
        </w:rPr>
      </w:pPr>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pPr>
        <w:rPr>
          <w:rFonts w:hint="eastAsia"/>
        </w:rPr>
      </w:pPr>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w:t>
      </w:r>
      <w:r w:rsidRPr="002E170D">
        <w:rPr>
          <w:rFonts w:hint="eastAsia"/>
        </w:rPr>
        <w:lastRenderedPageBreak/>
        <w:t>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549CBA5E"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FC4FBA">
        <w:rPr>
          <w:color w:val="FF0000"/>
        </w:rPr>
        <w:t>3.</w:t>
      </w:r>
      <w:r w:rsidR="00FC4FBA" w:rsidRPr="00FC4FBA">
        <w:rPr>
          <w:rFonts w:hint="eastAsia"/>
          <w:color w:val="FF0000"/>
        </w:rPr>
        <w:t>x</w:t>
      </w:r>
      <w:r w:rsidR="00FC4FBA">
        <w:t>：</w:t>
      </w:r>
    </w:p>
    <w:p w14:paraId="16FF20DF" w14:textId="77777777" w:rsidR="00FC4FBA" w:rsidRDefault="00FC4FBA" w:rsidP="00E74826">
      <w:pPr>
        <w:rPr>
          <w:rFonts w:hint="eastAsia"/>
        </w:rPr>
      </w:pPr>
    </w:p>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61919917"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E0575B">
        <w:rPr>
          <w:rFonts w:hint="eastAsia"/>
        </w:rPr>
        <w:t>x</w:t>
      </w:r>
      <w:r w:rsidR="00E0575B">
        <w:t>：</w:t>
      </w:r>
    </w:p>
    <w:p w14:paraId="53A0F987" w14:textId="77777777" w:rsidR="00E0575B" w:rsidRDefault="00E0575B" w:rsidP="00E14EAF"/>
    <w:p w14:paraId="5083043F" w14:textId="566CAC21" w:rsidR="00E256F1" w:rsidRDefault="00E0575B" w:rsidP="00C805B0">
      <w:pPr>
        <w:rPr>
          <w:rFonts w:hint="eastAsia"/>
        </w:rPr>
      </w:pPr>
      <w:r>
        <w:rPr>
          <w:rFonts w:hint="eastAsia"/>
        </w:rPr>
        <w:t>如图</w:t>
      </w:r>
      <w:r>
        <w:t>，</w:t>
      </w:r>
      <w:r>
        <w:rPr>
          <w:rFonts w:hint="eastAsia"/>
        </w:rPr>
        <w:t>环形</w:t>
      </w:r>
      <w:r>
        <w:t>内存缓冲区中有</w:t>
      </w:r>
      <w:r>
        <w:t>n</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w:t>
      </w:r>
      <w:r w:rsidR="001249B2">
        <w:lastRenderedPageBreak/>
        <w:t>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7AA5CB9F" w14:textId="4F47C148" w:rsidR="00452D41" w:rsidRDefault="00452D41" w:rsidP="00452D41">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A53126">
        <w:rPr>
          <w:rFonts w:hint="eastAsia"/>
        </w:rPr>
        <w:t>结构</w:t>
      </w:r>
      <w:r w:rsidR="00A53126">
        <w:t>如图</w:t>
      </w:r>
      <w:r w:rsidR="00A53126" w:rsidRPr="00A53126">
        <w:rPr>
          <w:color w:val="FF0000"/>
        </w:rPr>
        <w:t>3.</w:t>
      </w:r>
      <w:r w:rsidR="00A53126" w:rsidRPr="00A53126">
        <w:rPr>
          <w:rFonts w:hint="eastAsia"/>
          <w:color w:val="FF0000"/>
        </w:rPr>
        <w:t>x</w:t>
      </w:r>
      <w:r w:rsidR="00A53126">
        <w:t>所示：</w:t>
      </w:r>
    </w:p>
    <w:p w14:paraId="53D9380A" w14:textId="77777777" w:rsidR="00A53126" w:rsidRDefault="00A53126" w:rsidP="00452D41">
      <w:pPr>
        <w:rPr>
          <w:rFonts w:hint="eastAsia"/>
        </w:rPr>
      </w:pPr>
    </w:p>
    <w:p w14:paraId="0ECEC558" w14:textId="705B2C38" w:rsidR="00A53126" w:rsidRPr="00452D41" w:rsidRDefault="00A53126" w:rsidP="00452D41">
      <w:r>
        <w:t>如图，</w:t>
      </w:r>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5CD52B37" w:rsidR="00DA04B9" w:rsidRDefault="00556AF9" w:rsidP="00437B09">
      <w:pPr>
        <w:pStyle w:val="Heading1"/>
      </w:pPr>
      <w:r>
        <w:t>OGC</w:t>
      </w:r>
      <w:r>
        <w:t>应用服务器层辅助</w:t>
      </w:r>
      <w:r w:rsidR="00DC6217">
        <w:t>模块</w:t>
      </w:r>
      <w:r w:rsidR="00AF65D3">
        <w:t>设计</w:t>
      </w:r>
    </w:p>
    <w:p w14:paraId="2DB5AE70" w14:textId="2DF1C26D" w:rsidR="003A200A" w:rsidRDefault="003A200A" w:rsidP="003A200A">
      <w:pPr>
        <w:pStyle w:val="Heading2"/>
      </w:pPr>
      <w:r>
        <w:rPr>
          <w:rFonts w:hint="eastAsia"/>
        </w:rPr>
        <w:t>概述</w:t>
      </w:r>
    </w:p>
    <w:p w14:paraId="17012CEC" w14:textId="16CEAF24" w:rsidR="00A20612" w:rsidRPr="00A20612" w:rsidRDefault="00A20612" w:rsidP="00A20612">
      <w:pPr>
        <w:rPr>
          <w:rFonts w:hint="eastAsia"/>
        </w:rPr>
      </w:pPr>
      <w:r w:rsidRPr="00A20612">
        <w:rPr>
          <w:rFonts w:hint="eastAsia"/>
          <w:color w:val="FF0000"/>
        </w:rPr>
        <w:t>主要</w:t>
      </w:r>
      <w:r w:rsidRPr="00A20612">
        <w:rPr>
          <w:color w:val="FF0000"/>
        </w:rPr>
        <w:t>描述</w:t>
      </w:r>
      <w:r w:rsidRPr="00A20612">
        <w:rPr>
          <w:color w:val="FF0000"/>
        </w:rPr>
        <w:t>OGC</w:t>
      </w:r>
      <w:r w:rsidRPr="00A20612">
        <w:rPr>
          <w:color w:val="FF0000"/>
        </w:rPr>
        <w:t>应用服务器层是分布式的，</w:t>
      </w:r>
      <w:r w:rsidRPr="00A20612">
        <w:rPr>
          <w:rFonts w:hint="eastAsia"/>
          <w:color w:val="FF0000"/>
        </w:rPr>
        <w:t>需要</w:t>
      </w:r>
      <w:r w:rsidRPr="00A20612">
        <w:rPr>
          <w:color w:val="FF0000"/>
        </w:rPr>
        <w:t>辅助的集群管理监控模块和缓存模块</w:t>
      </w:r>
      <w:r>
        <w:t>。</w:t>
      </w:r>
    </w:p>
    <w:p w14:paraId="15A09D85" w14:textId="156A4AD5" w:rsidR="00507544" w:rsidRDefault="00AD5C2A" w:rsidP="00883751">
      <w:r>
        <w:t>在第三章中，</w:t>
      </w:r>
      <w:r>
        <w:rPr>
          <w:rFonts w:hint="eastAsia"/>
        </w:rPr>
        <w:t>我们</w:t>
      </w:r>
      <w:r>
        <w:t>详述了如何设计高效地</w:t>
      </w:r>
      <w:r>
        <w:t>OGC</w:t>
      </w:r>
      <w:r>
        <w:t>应用服务</w:t>
      </w:r>
      <w:r>
        <w:rPr>
          <w:rFonts w:hint="eastAsia"/>
        </w:rPr>
        <w:t>组件</w:t>
      </w:r>
      <w:r>
        <w:t>，</w:t>
      </w:r>
      <w:r>
        <w:rPr>
          <w:rFonts w:hint="eastAsia"/>
        </w:rPr>
        <w:t>从</w:t>
      </w:r>
      <w:r>
        <w:t>高效</w:t>
      </w:r>
      <w:r>
        <w:rPr>
          <w:rFonts w:hint="eastAsia"/>
        </w:rPr>
        <w:t>的</w:t>
      </w:r>
      <w:r>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w:t>
      </w:r>
      <w:r w:rsidR="00400771">
        <w:t>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6BF7C6B6" w14:textId="7142104F" w:rsidR="00B165E2" w:rsidRDefault="00883751" w:rsidP="003F5C7A">
      <w:pPr>
        <w:rPr>
          <w:rFonts w:hint="eastAsia"/>
        </w:rPr>
      </w:pPr>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w:t>
      </w:r>
      <w:r w:rsidR="00B20DAD">
        <w:lastRenderedPageBreak/>
        <w:t>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5024BB9C"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B05C21">
        <w:rPr>
          <w:rFonts w:hint="eastAsia"/>
        </w:rPr>
        <w:t>框架</w:t>
      </w:r>
      <w:r w:rsidR="00B05C21">
        <w:t>如如下</w:t>
      </w:r>
      <w:r w:rsidR="00B05C21" w:rsidRPr="00B05C21">
        <w:rPr>
          <w:color w:val="FF0000"/>
        </w:rPr>
        <w:t>4.</w:t>
      </w:r>
      <w:r w:rsidR="00B05C21" w:rsidRPr="00B05C21">
        <w:rPr>
          <w:rFonts w:hint="eastAsia"/>
          <w:color w:val="FF0000"/>
        </w:rPr>
        <w:t>x</w:t>
      </w:r>
      <w:r w:rsidR="00B05C21">
        <w:t>：</w:t>
      </w:r>
    </w:p>
    <w:p w14:paraId="69467C8A" w14:textId="77777777" w:rsidR="00B05C21" w:rsidRDefault="00B05C21" w:rsidP="00B05C21"/>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3C52713B" w:rsidR="00D42B01" w:rsidRDefault="00D42B01" w:rsidP="00B05C21">
      <w:r>
        <w:rPr>
          <w:rFonts w:hint="eastAsia"/>
        </w:rPr>
        <w:t>一级</w:t>
      </w:r>
      <w:r w:rsidR="00CA07B8">
        <w:rPr>
          <w:rFonts w:hint="eastAsia"/>
        </w:rPr>
        <w:t>负载均衡</w:t>
      </w:r>
      <w:bookmarkStart w:id="107" w:name="_GoBack"/>
      <w:bookmarkEnd w:id="107"/>
    </w:p>
    <w:p w14:paraId="50D4E9CA" w14:textId="54378FAB" w:rsidR="00F7736E" w:rsidRPr="00117E1C" w:rsidRDefault="00F7736E" w:rsidP="00CF64E8">
      <w:pPr>
        <w:pStyle w:val="Heading3"/>
        <w:rPr>
          <w:rFonts w:hint="eastAsia"/>
        </w:rPr>
      </w:pPr>
      <w:r>
        <w:rPr>
          <w:rFonts w:hint="eastAsia"/>
        </w:rPr>
        <w:t>负载</w:t>
      </w:r>
      <w:r>
        <w:t>均衡策略</w:t>
      </w:r>
    </w:p>
    <w:p w14:paraId="0E4B8FAA" w14:textId="7ED499E0" w:rsidR="00424667" w:rsidRDefault="000F0C95" w:rsidP="003A200A">
      <w:pPr>
        <w:pStyle w:val="Heading2"/>
      </w:pPr>
      <w:r>
        <w:t>集群管理监控模块设计</w:t>
      </w:r>
    </w:p>
    <w:p w14:paraId="3D202049" w14:textId="1863C94C" w:rsidR="000F0C95" w:rsidRDefault="000F0C95" w:rsidP="003A200A">
      <w:pPr>
        <w:pStyle w:val="Heading2"/>
      </w:pPr>
      <w:r>
        <w:rPr>
          <w:rFonts w:hint="eastAsia"/>
        </w:rPr>
        <w:t>分布式</w:t>
      </w:r>
      <w:r>
        <w:t>缓存</w:t>
      </w:r>
      <w:r w:rsidR="00975BFC">
        <w:t>模块</w:t>
      </w:r>
      <w:r>
        <w:t>设计</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3FB69D94" w14:textId="69B240FB" w:rsidR="005A69CE" w:rsidRPr="000C1D2B" w:rsidRDefault="00A009F3" w:rsidP="00862A66">
      <w:pPr>
        <w:pStyle w:val="Heading3"/>
        <w:rPr>
          <w:rFonts w:hint="eastAsia"/>
        </w:rPr>
      </w:pPr>
      <w:r>
        <w:rPr>
          <w:rFonts w:hint="eastAsia"/>
        </w:rPr>
        <w:t>空间</w:t>
      </w:r>
      <w:r>
        <w:t>局部性</w:t>
      </w:r>
      <w:r w:rsidR="002F1059">
        <w:t>与</w:t>
      </w:r>
      <w:r w:rsidR="00F067AA">
        <w:t>数据预处理</w:t>
      </w:r>
    </w:p>
    <w:p w14:paraId="1EA659E2" w14:textId="4BF573EC" w:rsidR="00966C2D" w:rsidRDefault="00966C2D" w:rsidP="00452D41">
      <w:pPr>
        <w:ind w:firstLineChars="0" w:firstLine="0"/>
      </w:pPr>
    </w:p>
    <w:p w14:paraId="3981EF4E" w14:textId="19E7CB4F" w:rsidR="003742B2" w:rsidRDefault="003742B2" w:rsidP="000A2434">
      <w:pPr>
        <w:pStyle w:val="Heading1"/>
      </w:pPr>
      <w:r>
        <w:rPr>
          <w:rFonts w:hint="eastAsia"/>
        </w:rPr>
        <w:lastRenderedPageBreak/>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rPr>
          <w:rFonts w:hint="eastAsia"/>
        </w:rPr>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3"/>
      <w:headerReference w:type="first" r:id="rId44"/>
      <w:footerReference w:type="first" r:id="rId45"/>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B59B9C7" w14:textId="77777777" w:rsidR="00614EFD" w:rsidRDefault="00614EFD" w:rsidP="000A2434">
      <w:r>
        <w:separator/>
      </w:r>
    </w:p>
    <w:p w14:paraId="3C39126F" w14:textId="77777777" w:rsidR="00614EFD" w:rsidRDefault="00614EFD" w:rsidP="000A2434"/>
    <w:p w14:paraId="74851200" w14:textId="77777777" w:rsidR="00614EFD" w:rsidRDefault="00614EFD" w:rsidP="000A2434"/>
    <w:p w14:paraId="3010767F" w14:textId="77777777" w:rsidR="00614EFD" w:rsidRDefault="00614EFD" w:rsidP="000A2434"/>
    <w:p w14:paraId="029EC094" w14:textId="77777777" w:rsidR="00614EFD" w:rsidRDefault="00614EFD" w:rsidP="000A2434"/>
    <w:p w14:paraId="1F4EAA76" w14:textId="77777777" w:rsidR="00614EFD" w:rsidRDefault="00614EFD" w:rsidP="000A2434"/>
    <w:p w14:paraId="27EE294B" w14:textId="77777777" w:rsidR="00614EFD" w:rsidRDefault="00614EFD" w:rsidP="000A2434"/>
    <w:p w14:paraId="76B2E41B" w14:textId="77777777" w:rsidR="00614EFD" w:rsidRDefault="00614EFD" w:rsidP="000A2434"/>
    <w:p w14:paraId="47E5D30C" w14:textId="77777777" w:rsidR="00614EFD" w:rsidRDefault="00614EFD" w:rsidP="000A2434"/>
  </w:endnote>
  <w:endnote w:type="continuationSeparator" w:id="0">
    <w:p w14:paraId="2B60D6E3" w14:textId="77777777" w:rsidR="00614EFD" w:rsidRDefault="00614EFD" w:rsidP="000A2434">
      <w:r>
        <w:continuationSeparator/>
      </w:r>
    </w:p>
    <w:p w14:paraId="3D20945D" w14:textId="77777777" w:rsidR="00614EFD" w:rsidRDefault="00614EFD" w:rsidP="000A2434"/>
    <w:p w14:paraId="25E87BB8" w14:textId="77777777" w:rsidR="00614EFD" w:rsidRDefault="00614EFD" w:rsidP="000A2434"/>
    <w:p w14:paraId="62DF03B4" w14:textId="77777777" w:rsidR="00614EFD" w:rsidRDefault="00614EFD" w:rsidP="000A2434"/>
    <w:p w14:paraId="209E03A2" w14:textId="77777777" w:rsidR="00614EFD" w:rsidRDefault="00614EFD" w:rsidP="000A2434"/>
    <w:p w14:paraId="68FE1F43" w14:textId="77777777" w:rsidR="00614EFD" w:rsidRDefault="00614EFD" w:rsidP="000A2434"/>
    <w:p w14:paraId="78023D21" w14:textId="77777777" w:rsidR="00614EFD" w:rsidRDefault="00614EFD" w:rsidP="000A2434"/>
    <w:p w14:paraId="08F01B7E" w14:textId="77777777" w:rsidR="00614EFD" w:rsidRDefault="00614EFD" w:rsidP="000A2434"/>
    <w:p w14:paraId="7E5B7807" w14:textId="77777777" w:rsidR="00614EFD" w:rsidRDefault="00614EFD"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801ECA" w:rsidRPr="00CD4214" w:rsidRDefault="00801ECA"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801ECA" w:rsidRDefault="00801ECA"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801ECA" w:rsidRDefault="00801ECA"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801ECA" w:rsidRDefault="00801ECA" w:rsidP="000A2434">
    <w:pPr>
      <w:pStyle w:val="Footer"/>
      <w:ind w:firstLine="360"/>
    </w:pPr>
  </w:p>
  <w:p w14:paraId="71EC3578" w14:textId="77777777" w:rsidR="00801ECA" w:rsidRDefault="00801ECA"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801ECA" w:rsidRDefault="00801ECA" w:rsidP="000A2434">
        <w:pPr>
          <w:pStyle w:val="Footer"/>
          <w:ind w:firstLine="360"/>
        </w:pPr>
        <w:r>
          <w:fldChar w:fldCharType="begin"/>
        </w:r>
        <w:r>
          <w:instrText>PAGE   \* MERGEFORMAT</w:instrText>
        </w:r>
        <w:r>
          <w:fldChar w:fldCharType="separate"/>
        </w:r>
        <w:r w:rsidR="00D42B01" w:rsidRPr="00D42B01">
          <w:rPr>
            <w:lang w:val="zh-CN"/>
          </w:rPr>
          <w:t>36</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801ECA" w:rsidRDefault="00801ECA" w:rsidP="000A2434">
    <w:pPr>
      <w:pStyle w:val="Footer"/>
      <w:ind w:firstLine="360"/>
    </w:pPr>
    <w:r>
      <w:fldChar w:fldCharType="begin"/>
    </w:r>
    <w:r>
      <w:instrText>PAGE   \* MERGEFORMAT</w:instrText>
    </w:r>
    <w:r>
      <w:fldChar w:fldCharType="separate"/>
    </w:r>
    <w:r w:rsidR="007320B0" w:rsidRPr="007320B0">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801ECA" w:rsidRDefault="00801ECA" w:rsidP="000A2434">
    <w:pPr>
      <w:pStyle w:val="Footer"/>
      <w:ind w:firstLine="360"/>
    </w:pPr>
    <w:r>
      <w:fldChar w:fldCharType="begin"/>
    </w:r>
    <w:r>
      <w:instrText>PAGE   \* MERGEFORMAT</w:instrText>
    </w:r>
    <w:r>
      <w:fldChar w:fldCharType="separate"/>
    </w:r>
    <w:r w:rsidR="00CA07B8" w:rsidRPr="00CA07B8">
      <w:rPr>
        <w:lang w:val="zh-CN"/>
      </w:rPr>
      <w:t>27</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801ECA" w:rsidRDefault="00801ECA"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55392B6" w14:textId="77777777" w:rsidR="00614EFD" w:rsidRDefault="00614EFD" w:rsidP="000A2434">
      <w:r>
        <w:separator/>
      </w:r>
    </w:p>
    <w:p w14:paraId="722FF461" w14:textId="77777777" w:rsidR="00614EFD" w:rsidRDefault="00614EFD" w:rsidP="000A2434"/>
  </w:footnote>
  <w:footnote w:type="continuationSeparator" w:id="0">
    <w:p w14:paraId="24C09F7D" w14:textId="77777777" w:rsidR="00614EFD" w:rsidRDefault="00614EFD" w:rsidP="000A2434">
      <w:r>
        <w:continuationSeparator/>
      </w:r>
    </w:p>
    <w:p w14:paraId="0CB35448" w14:textId="77777777" w:rsidR="00614EFD" w:rsidRDefault="00614EFD" w:rsidP="000A2434"/>
    <w:p w14:paraId="56B507C6" w14:textId="77777777" w:rsidR="00614EFD" w:rsidRDefault="00614EFD" w:rsidP="000A2434"/>
    <w:p w14:paraId="79F82AEA" w14:textId="77777777" w:rsidR="00614EFD" w:rsidRDefault="00614EFD" w:rsidP="000A2434"/>
    <w:p w14:paraId="40935A1B" w14:textId="77777777" w:rsidR="00614EFD" w:rsidRDefault="00614EFD" w:rsidP="000A2434"/>
    <w:p w14:paraId="6FF48477" w14:textId="77777777" w:rsidR="00614EFD" w:rsidRDefault="00614EFD" w:rsidP="000A2434"/>
    <w:p w14:paraId="128AAE16" w14:textId="77777777" w:rsidR="00614EFD" w:rsidRDefault="00614EFD" w:rsidP="000A2434"/>
    <w:p w14:paraId="6D454859" w14:textId="77777777" w:rsidR="00614EFD" w:rsidRDefault="00614EFD" w:rsidP="000A2434"/>
    <w:p w14:paraId="15F56DAE" w14:textId="77777777" w:rsidR="00614EFD" w:rsidRDefault="00614EFD"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801ECA" w:rsidRDefault="00801ECA"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801ECA" w:rsidRPr="00A8113F" w:rsidRDefault="00801ECA"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801ECA" w:rsidRPr="00FE5E69" w:rsidRDefault="00801ECA"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801ECA" w:rsidRPr="00007CB7" w:rsidRDefault="00801ECA"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801ECA" w:rsidRPr="00FE5E69" w:rsidRDefault="00801ECA"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801ECA" w:rsidRPr="00FE5E69" w:rsidRDefault="00801ECA"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801ECA" w:rsidRPr="00AB3697" w:rsidRDefault="00801ECA"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801ECA" w:rsidRDefault="00801ECA"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801ECA" w:rsidRDefault="00801ECA"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801ECA" w:rsidRDefault="00801ECA"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801ECA" w:rsidRDefault="00801ECA"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801ECA" w:rsidRPr="00D97F6D" w:rsidRDefault="00801ECA"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801ECA" w:rsidRPr="00D97F6D" w:rsidRDefault="00801ECA"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801ECA" w:rsidRPr="00D97F6D" w:rsidRDefault="00801ECA"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801ECA" w:rsidRPr="00D97F6D" w:rsidRDefault="00801ECA"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801ECA" w:rsidRDefault="00801ECA"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853"/>
    <w:rsid w:val="000A3B54"/>
    <w:rsid w:val="000A3E27"/>
    <w:rsid w:val="000A4367"/>
    <w:rsid w:val="000A47B7"/>
    <w:rsid w:val="000A482B"/>
    <w:rsid w:val="000A4857"/>
    <w:rsid w:val="000A4D4A"/>
    <w:rsid w:val="000A4E52"/>
    <w:rsid w:val="000A4F48"/>
    <w:rsid w:val="000A511F"/>
    <w:rsid w:val="000A51E1"/>
    <w:rsid w:val="000A57AA"/>
    <w:rsid w:val="000A59D4"/>
    <w:rsid w:val="000A5A6E"/>
    <w:rsid w:val="000A5B42"/>
    <w:rsid w:val="000A6055"/>
    <w:rsid w:val="000A64F4"/>
    <w:rsid w:val="000A6870"/>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9AC"/>
    <w:rsid w:val="000E29DD"/>
    <w:rsid w:val="000E2BC7"/>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E6B"/>
    <w:rsid w:val="00113EE2"/>
    <w:rsid w:val="00114152"/>
    <w:rsid w:val="00114422"/>
    <w:rsid w:val="0011450B"/>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EE"/>
    <w:rsid w:val="00127ADD"/>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24B4"/>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76"/>
    <w:rsid w:val="002561B6"/>
    <w:rsid w:val="0025625A"/>
    <w:rsid w:val="00256511"/>
    <w:rsid w:val="00256939"/>
    <w:rsid w:val="00256ED2"/>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96C"/>
    <w:rsid w:val="003D0A63"/>
    <w:rsid w:val="003D0D26"/>
    <w:rsid w:val="003D1905"/>
    <w:rsid w:val="003D215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15FC"/>
    <w:rsid w:val="004218AE"/>
    <w:rsid w:val="0042197C"/>
    <w:rsid w:val="00421B5E"/>
    <w:rsid w:val="00421E65"/>
    <w:rsid w:val="00421F53"/>
    <w:rsid w:val="00422345"/>
    <w:rsid w:val="00422710"/>
    <w:rsid w:val="0042294F"/>
    <w:rsid w:val="00422DD4"/>
    <w:rsid w:val="004238D7"/>
    <w:rsid w:val="00423DA2"/>
    <w:rsid w:val="00424013"/>
    <w:rsid w:val="00424129"/>
    <w:rsid w:val="004241B4"/>
    <w:rsid w:val="00424227"/>
    <w:rsid w:val="0042442E"/>
    <w:rsid w:val="00424667"/>
    <w:rsid w:val="004246A5"/>
    <w:rsid w:val="00424849"/>
    <w:rsid w:val="004249C3"/>
    <w:rsid w:val="00425453"/>
    <w:rsid w:val="0042562C"/>
    <w:rsid w:val="004259C1"/>
    <w:rsid w:val="00425CCD"/>
    <w:rsid w:val="00425F1D"/>
    <w:rsid w:val="0042604C"/>
    <w:rsid w:val="0042682A"/>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172"/>
    <w:rsid w:val="004502EB"/>
    <w:rsid w:val="00450490"/>
    <w:rsid w:val="00450656"/>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989"/>
    <w:rsid w:val="00474D38"/>
    <w:rsid w:val="00474ED1"/>
    <w:rsid w:val="00475092"/>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61D7"/>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B7587"/>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1C0"/>
    <w:rsid w:val="006632E3"/>
    <w:rsid w:val="00663415"/>
    <w:rsid w:val="00663657"/>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FE0"/>
    <w:rsid w:val="00670FFB"/>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378E4"/>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C46"/>
    <w:rsid w:val="00756D4B"/>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820"/>
    <w:rsid w:val="00785E85"/>
    <w:rsid w:val="0078635D"/>
    <w:rsid w:val="007865FA"/>
    <w:rsid w:val="00786617"/>
    <w:rsid w:val="00786EA3"/>
    <w:rsid w:val="00786EEE"/>
    <w:rsid w:val="00786EF7"/>
    <w:rsid w:val="007871CF"/>
    <w:rsid w:val="00787481"/>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952"/>
    <w:rsid w:val="007C1C50"/>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29B"/>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C62"/>
    <w:rsid w:val="00842E29"/>
    <w:rsid w:val="0084317B"/>
    <w:rsid w:val="0084350B"/>
    <w:rsid w:val="0084379E"/>
    <w:rsid w:val="00843805"/>
    <w:rsid w:val="00843D11"/>
    <w:rsid w:val="0084408A"/>
    <w:rsid w:val="0084409B"/>
    <w:rsid w:val="00844234"/>
    <w:rsid w:val="0084424A"/>
    <w:rsid w:val="00844C3B"/>
    <w:rsid w:val="00844DBD"/>
    <w:rsid w:val="00844F24"/>
    <w:rsid w:val="00845460"/>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505F"/>
    <w:rsid w:val="008651F8"/>
    <w:rsid w:val="00865A91"/>
    <w:rsid w:val="00866095"/>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24B8"/>
    <w:rsid w:val="008827A5"/>
    <w:rsid w:val="0088339B"/>
    <w:rsid w:val="00883433"/>
    <w:rsid w:val="00883751"/>
    <w:rsid w:val="008842BC"/>
    <w:rsid w:val="008843C0"/>
    <w:rsid w:val="00884ED0"/>
    <w:rsid w:val="00884FFC"/>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662"/>
    <w:rsid w:val="008C3F05"/>
    <w:rsid w:val="008C4270"/>
    <w:rsid w:val="008C4388"/>
    <w:rsid w:val="008C47E6"/>
    <w:rsid w:val="008C4A7D"/>
    <w:rsid w:val="008C4D34"/>
    <w:rsid w:val="008C4EE4"/>
    <w:rsid w:val="008C5104"/>
    <w:rsid w:val="008C521C"/>
    <w:rsid w:val="008C534A"/>
    <w:rsid w:val="008C53F0"/>
    <w:rsid w:val="008C567B"/>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7A8"/>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3F49"/>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9FD"/>
    <w:rsid w:val="00933BBF"/>
    <w:rsid w:val="00933C7F"/>
    <w:rsid w:val="00933CCD"/>
    <w:rsid w:val="00933D20"/>
    <w:rsid w:val="00933E74"/>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731"/>
    <w:rsid w:val="00947783"/>
    <w:rsid w:val="00947B36"/>
    <w:rsid w:val="00947C98"/>
    <w:rsid w:val="009501F2"/>
    <w:rsid w:val="00951732"/>
    <w:rsid w:val="00951EB3"/>
    <w:rsid w:val="009525D6"/>
    <w:rsid w:val="009526DC"/>
    <w:rsid w:val="00952849"/>
    <w:rsid w:val="00952F3C"/>
    <w:rsid w:val="0095323A"/>
    <w:rsid w:val="00953263"/>
    <w:rsid w:val="009532AF"/>
    <w:rsid w:val="0095374D"/>
    <w:rsid w:val="00953950"/>
    <w:rsid w:val="00953A8B"/>
    <w:rsid w:val="00953C96"/>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2E9"/>
    <w:rsid w:val="0096331D"/>
    <w:rsid w:val="009633C3"/>
    <w:rsid w:val="00963607"/>
    <w:rsid w:val="00963776"/>
    <w:rsid w:val="00963E9A"/>
    <w:rsid w:val="009642E8"/>
    <w:rsid w:val="009643F8"/>
    <w:rsid w:val="009644F5"/>
    <w:rsid w:val="00964C3B"/>
    <w:rsid w:val="00964C91"/>
    <w:rsid w:val="00965514"/>
    <w:rsid w:val="0096582A"/>
    <w:rsid w:val="00965951"/>
    <w:rsid w:val="00965BDA"/>
    <w:rsid w:val="00966829"/>
    <w:rsid w:val="00966C2D"/>
    <w:rsid w:val="00966E40"/>
    <w:rsid w:val="009673D9"/>
    <w:rsid w:val="00967595"/>
    <w:rsid w:val="0096770A"/>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5BFC"/>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1BF"/>
    <w:rsid w:val="009B42CE"/>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2A1"/>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9F3"/>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9F7"/>
    <w:rsid w:val="00A27D13"/>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5F52"/>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C2A"/>
    <w:rsid w:val="00AD5DBD"/>
    <w:rsid w:val="00AD659C"/>
    <w:rsid w:val="00AD663B"/>
    <w:rsid w:val="00AD665B"/>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A7"/>
    <w:rsid w:val="00AF2867"/>
    <w:rsid w:val="00AF294A"/>
    <w:rsid w:val="00AF3399"/>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AD8"/>
    <w:rsid w:val="00AF7B39"/>
    <w:rsid w:val="00AF7CCA"/>
    <w:rsid w:val="00AF7D8A"/>
    <w:rsid w:val="00B00196"/>
    <w:rsid w:val="00B0069D"/>
    <w:rsid w:val="00B00B86"/>
    <w:rsid w:val="00B00E87"/>
    <w:rsid w:val="00B01189"/>
    <w:rsid w:val="00B0155A"/>
    <w:rsid w:val="00B01585"/>
    <w:rsid w:val="00B015CA"/>
    <w:rsid w:val="00B01A61"/>
    <w:rsid w:val="00B01A86"/>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5E2"/>
    <w:rsid w:val="00B16DA6"/>
    <w:rsid w:val="00B17263"/>
    <w:rsid w:val="00B17403"/>
    <w:rsid w:val="00B1745D"/>
    <w:rsid w:val="00B178C7"/>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D3C"/>
    <w:rsid w:val="00B36D98"/>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56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C93"/>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29"/>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6D9"/>
    <w:rsid w:val="00D06C25"/>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675C"/>
    <w:rsid w:val="00D26F21"/>
    <w:rsid w:val="00D27312"/>
    <w:rsid w:val="00D275BA"/>
    <w:rsid w:val="00D27860"/>
    <w:rsid w:val="00D27BC4"/>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1C5"/>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63CA"/>
    <w:rsid w:val="00E16794"/>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6EE0"/>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826"/>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48FF"/>
    <w:rsid w:val="00EB4D52"/>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2D5F"/>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DA"/>
    <w:rsid w:val="00EF19FA"/>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ED8"/>
    <w:rsid w:val="00F046AE"/>
    <w:rsid w:val="00F04782"/>
    <w:rsid w:val="00F05220"/>
    <w:rsid w:val="00F05335"/>
    <w:rsid w:val="00F05402"/>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1796C"/>
    <w:rsid w:val="00F201B7"/>
    <w:rsid w:val="00F20F9F"/>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577F"/>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522F9"/>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D47917B-56FB-AD46-824D-F4AD9CC85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5165</TotalTime>
  <Pages>58</Pages>
  <Words>4701</Words>
  <Characters>26796</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31435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509</cp:revision>
  <cp:lastPrinted>2015-04-23T08:35:00Z</cp:lastPrinted>
  <dcterms:created xsi:type="dcterms:W3CDTF">2015-01-26T05:31:00Z</dcterms:created>
  <dcterms:modified xsi:type="dcterms:W3CDTF">2015-10-31T15:50:00Z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