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F1" w:rsidRDefault="00290818" w:rsidP="00290818">
      <w:r>
        <w:t xml:space="preserve">Câu </w:t>
      </w:r>
      <w:r w:rsidRPr="00290818">
        <w:t>f. Liferay đã fix lỗ hổng như nào?</w:t>
      </w:r>
    </w:p>
    <w:p w:rsidR="00290818" w:rsidRDefault="00290818" w:rsidP="00290818">
      <w:pPr>
        <w:pStyle w:val="ListParagraph"/>
        <w:numPr>
          <w:ilvl w:val="0"/>
          <w:numId w:val="1"/>
        </w:numPr>
      </w:pPr>
      <w:r>
        <w:t xml:space="preserve">Lỗi hổng xảy ra do class </w:t>
      </w:r>
      <w:r w:rsidRPr="00290818">
        <w:t>InvokerFilter</w:t>
      </w:r>
      <w:r>
        <w:t xml:space="preserve"> khi xử lý uri truyền vào đã không loại bỏ dấu /, khiến không tìm thấy filter custom. Trong phiên bản mới đã có thêm đoạn để lọc bỏ dấu / thừa nhằm tìm thấy filter của mình.</w:t>
      </w:r>
    </w:p>
    <w:p w:rsidR="00290818" w:rsidRDefault="00290818" w:rsidP="00290818"/>
    <w:p w:rsidR="00290818" w:rsidRDefault="00290818" w:rsidP="00290818">
      <w:r>
        <w:t xml:space="preserve">Ảnh dưới là hàm getURI trong class </w:t>
      </w:r>
      <w:r w:rsidRPr="00290818">
        <w:t>com.liferay.portal.kernel.servlet.filters.invoker</w:t>
      </w:r>
      <w:r>
        <w:t>.</w:t>
      </w:r>
      <w:r w:rsidRPr="00290818">
        <w:t xml:space="preserve"> InvokerFilter</w:t>
      </w:r>
      <w:r>
        <w:t xml:space="preserve"> nhằm lấy được uri của request ở phiên bản 6.2 ga2. Nhận thấy trong hàm uri không được xử lý mà lấy trực tiếp từ request.</w:t>
      </w:r>
    </w:p>
    <w:p w:rsidR="00290818" w:rsidRDefault="00290818" w:rsidP="00290818">
      <w:pPr>
        <w:ind w:left="360"/>
      </w:pPr>
      <w:r>
        <w:rPr>
          <w:noProof/>
        </w:rPr>
        <w:drawing>
          <wp:inline distT="0" distB="0" distL="0" distR="0" wp14:anchorId="733ACB34" wp14:editId="01F19AF5">
            <wp:extent cx="501967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18" w:rsidRDefault="00290818" w:rsidP="00290818">
      <w:pPr>
        <w:ind w:left="360"/>
      </w:pPr>
      <w:r>
        <w:t>Ở phiên bản 6.2 ga6 hàm getURI đã thêm phần xử lý loại bỏ dấu ‘/’ bị thừa trong uri. Nhờ đó input đầu vào là  ‘/api/////liferay’ sẽ được chuyển thành ‘/api/liferay’ và từ đó sẽ sẽ nhận filter.</w:t>
      </w:r>
    </w:p>
    <w:p w:rsidR="00290818" w:rsidRPr="00290818" w:rsidRDefault="00290818" w:rsidP="00290818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 wp14:anchorId="4EB611B0" wp14:editId="554903A5">
            <wp:extent cx="4724400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0818" w:rsidRPr="0029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80CA0"/>
    <w:multiLevelType w:val="hybridMultilevel"/>
    <w:tmpl w:val="1C80DC90"/>
    <w:lvl w:ilvl="0" w:tplc="1E8E86D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18"/>
    <w:rsid w:val="000A296B"/>
    <w:rsid w:val="00217EB0"/>
    <w:rsid w:val="00290818"/>
    <w:rsid w:val="002C48BB"/>
    <w:rsid w:val="002E5383"/>
    <w:rsid w:val="0030616C"/>
    <w:rsid w:val="00751BE6"/>
    <w:rsid w:val="00845EC3"/>
    <w:rsid w:val="008D3DCE"/>
    <w:rsid w:val="00A232DC"/>
    <w:rsid w:val="00A453D4"/>
    <w:rsid w:val="00BE2F6B"/>
    <w:rsid w:val="00E0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80ABB-4675-48D5-B927-5526B17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Quốc</dc:creator>
  <cp:keywords/>
  <dc:description/>
  <cp:lastModifiedBy>Nguyễn Minh Quốc</cp:lastModifiedBy>
  <cp:revision>1</cp:revision>
  <dcterms:created xsi:type="dcterms:W3CDTF">2021-02-08T09:51:00Z</dcterms:created>
  <dcterms:modified xsi:type="dcterms:W3CDTF">2021-02-08T10:01:00Z</dcterms:modified>
</cp:coreProperties>
</file>