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gmmz39lfjqwf" w:id="0"/>
      <w:bookmarkEnd w:id="0"/>
      <w:r w:rsidDel="00000000" w:rsidR="00000000" w:rsidRPr="00000000">
        <w:rPr>
          <w:rtl w:val="0"/>
        </w:rPr>
        <w:t xml:space="preserve">Get started with code in Unity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In this tutorial, you’ll: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Learn what programming is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Explore how scripts work in Unity Editor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a script from the Creator Kit: Beginner Code game in a script editor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When you’ve finished, you’ll be ready to review your first script.</w:t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hpo9bfxrrir0" w:id="1"/>
      <w:bookmarkEnd w:id="1"/>
      <w:r w:rsidDel="00000000" w:rsidR="00000000" w:rsidRPr="00000000">
        <w:rPr>
          <w:rtl w:val="0"/>
        </w:rPr>
        <w:t xml:space="preserve">What is programming?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Before you begin changing the game, let’s review some basic principles for this Creator Kit.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In the simplest sense, programming is giving a computer a list of instructions that it will complete sequentially. This is quite similar to a recipe for a particular food. Just as three bakers might use different recipes to make a cake, three people writing code might approach a problem in a slightly different way.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27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At the most basic level, computers only understand numbers. This can be challenging for humans; expressing instructions as pure numbers is difficult, if not impossible. To translate between human language and numbers, computers use a type of program called a compiler.</w:t>
      </w:r>
    </w:p>
    <w:p w:rsidR="00000000" w:rsidDel="00000000" w:rsidP="00000000" w:rsidRDefault="00000000" w:rsidRPr="00000000" w14:paraId="0000000F">
      <w:pPr>
        <w:pStyle w:val="Heading2"/>
        <w:rPr/>
      </w:pPr>
      <w:bookmarkStart w:colFirst="0" w:colLast="0" w:name="_akm364evmau1" w:id="2"/>
      <w:bookmarkEnd w:id="2"/>
      <w:r w:rsidDel="00000000" w:rsidR="00000000" w:rsidRPr="00000000">
        <w:rPr>
          <w:rtl w:val="0"/>
        </w:rPr>
        <w:t xml:space="preserve">How do computers understand the instructions?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Natural languages are languages which have evolved over time through use (for example, the English language or American Sign Language). It’s hard for computers to understand natural languages — they’re incredibly complex and can be full of nuance. Instead, programmers use specific programming languages.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Programming languages are formal languages, constructed with clear sets of rules. There are a wide range of programming languages currently used for a variety of different purposes.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You need to use the C# programming language to write code for Unity.</w:t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cz4zb783z1qv" w:id="3"/>
      <w:bookmarkEnd w:id="3"/>
      <w:r w:rsidDel="00000000" w:rsidR="00000000" w:rsidRPr="00000000">
        <w:rPr>
          <w:rtl w:val="0"/>
        </w:rPr>
        <w:t xml:space="preserve">How do I use instructions to create a game in Unity?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When you write C# code for Unity, you need to organize it into documents called scripts. These are sets of instructions telling the computer to do a specific thing. The compiler then turns each script into numbers that the computer can understand, allowing it to run the game as you’ve instructed.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27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Separating instructions into different scripts is useful because it enables you to: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Reuse your code in different projects.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and change information quickly when you need to.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Organize your Project carefully.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This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Creator Kit</w:t>
        </w:r>
      </w:hyperlink>
      <w:r w:rsidDel="00000000" w:rsidR="00000000" w:rsidRPr="00000000">
        <w:rPr>
          <w:rtl w:val="0"/>
        </w:rPr>
        <w:t xml:space="preserve"> will show you how to find the information that you need in a script, even if you don’t understand everything in it. Its script files are very small, but the same principles apply to the larger scripts you will find elsewhere.</w:t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s7cx5c1y17uy" w:id="4"/>
      <w:bookmarkEnd w:id="4"/>
      <w:r w:rsidDel="00000000" w:rsidR="00000000" w:rsidRPr="00000000">
        <w:rPr>
          <w:rtl w:val="0"/>
        </w:rPr>
        <w:t xml:space="preserve">Open the SpawnerSample script file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GameObjects have components attached. These give specific instructions about their behavior to Unity. There are many built-in components available, which enable you to control different aspects of a GameObject’s behavior. However, to create your own game you will need to use custom scripts and attach them to GameObjects as components.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When you tested the game in the previous tutorial, you may have noticed that three health potions appear around the PotionSpawner GameObject at game start.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78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Let’s start by finding the script file that spawns (or creates) these health potions: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1.  In the Hierarchy, select the </w:t>
      </w:r>
      <w:r w:rsidDel="00000000" w:rsidR="00000000" w:rsidRPr="00000000">
        <w:rPr>
          <w:b w:val="1"/>
          <w:rtl w:val="0"/>
        </w:rPr>
        <w:t xml:space="preserve">LevelDesign &gt; PotionSpawner</w:t>
      </w:r>
      <w:r w:rsidDel="00000000" w:rsidR="00000000" w:rsidRPr="00000000">
        <w:rPr>
          <w:rtl w:val="0"/>
        </w:rPr>
        <w:t xml:space="preserve"> GameObject.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2.  In the Inspector, find the </w:t>
      </w:r>
      <w:r w:rsidDel="00000000" w:rsidR="00000000" w:rsidRPr="00000000">
        <w:rPr>
          <w:b w:val="1"/>
          <w:rtl w:val="0"/>
        </w:rPr>
        <w:t xml:space="preserve">Spawner Sample (Script) component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159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This component is the script which makes the three potions appear.</w:t>
      </w:r>
    </w:p>
    <w:p w:rsidR="00000000" w:rsidDel="00000000" w:rsidP="00000000" w:rsidRDefault="00000000" w:rsidRPr="00000000" w14:paraId="0000002A">
      <w:pPr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360" w:lineRule="auto"/>
        <w:rPr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3.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In the 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Script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field of the component (which will appear greyed out), click on the name of the script (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SpawnerSample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). This will highlight the script file in the Project window.</w:t>
      </w:r>
    </w:p>
    <w:p w:rsidR="00000000" w:rsidDel="00000000" w:rsidP="00000000" w:rsidRDefault="00000000" w:rsidRPr="00000000" w14:paraId="0000002C">
      <w:pPr>
        <w:shd w:fill="ffffff" w:val="clear"/>
        <w:spacing w:after="360" w:lineRule="auto"/>
        <w:rPr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4.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Double-click the 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SpawnerSample script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. This will open the file in your default installed code editor — unless you have changed the default, this will be Microsoft Visual Studio.</w:t>
      </w:r>
    </w:p>
    <w:p w:rsidR="00000000" w:rsidDel="00000000" w:rsidP="00000000" w:rsidRDefault="00000000" w:rsidRPr="00000000" w14:paraId="0000002D">
      <w:pPr>
        <w:shd w:fill="ffffff" w:val="clear"/>
        <w:spacing w:after="360" w:lineRule="auto"/>
        <w:rPr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5. 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This is what you will see in the code editor: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37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If you've never read any code before, this may look overwhelming ⁠— don’t panic! In the next tutorial, you’ll learn to identify basic code elements in a script file even if you don’t understand all of its content.</w:t>
      </w:r>
    </w:p>
    <w:p w:rsidR="00000000" w:rsidDel="00000000" w:rsidP="00000000" w:rsidRDefault="00000000" w:rsidRPr="00000000" w14:paraId="00000030">
      <w:pPr>
        <w:pStyle w:val="Heading2"/>
        <w:rPr/>
      </w:pPr>
      <w:bookmarkStart w:colFirst="0" w:colLast="0" w:name="_1cidw1g9f1hc" w:id="5"/>
      <w:bookmarkEnd w:id="5"/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ummary</w:t>
      </w:r>
    </w:p>
    <w:p w:rsidR="00000000" w:rsidDel="00000000" w:rsidP="00000000" w:rsidRDefault="00000000" w:rsidRPr="00000000" w14:paraId="00000031">
      <w:pPr>
        <w:shd w:fill="ffffff" w:val="clear"/>
        <w:spacing w:after="3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In this tutorial, you have: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pBdr>
          <w:right w:color="auto" w:space="3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Reviewed the fundamentals of programming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pBdr>
          <w:right w:color="auto" w:space="3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Learned that scripts are a series of instructions for the computer written in code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pBdr>
          <w:right w:color="auto" w:space="3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Found a specific script in Unity Editor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pBdr>
          <w:right w:color="auto" w:space="30" w:sz="0" w:val="none"/>
        </w:pBdr>
        <w:shd w:fill="ffffff" w:val="clear"/>
        <w:spacing w:after="90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Opened the script in your computer’s default code editor</w:t>
      </w:r>
    </w:p>
    <w:p w:rsidR="00000000" w:rsidDel="00000000" w:rsidP="00000000" w:rsidRDefault="00000000" w:rsidRPr="00000000" w14:paraId="00000036">
      <w:pPr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360" w:lineRule="auto"/>
        <w:rPr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In the next tutorial, you’ll explore your first C# script and learn about a key ingredient for writing efficient code: variables.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hyperlink" Target="https://assetstore.unity.com/packages/templates/tutorials/creator-kit-beginner-code-151986?_ga=2.144000310.200459650.1635526219-1256108084.163552621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