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C9203" w14:textId="77777777" w:rsidR="00214965" w:rsidRDefault="00214965"/>
    <w:p w14:paraId="09AA40D4" w14:textId="77777777" w:rsidR="00214965" w:rsidRDefault="00214965"/>
    <w:p w14:paraId="6385C048" w14:textId="1D516E48" w:rsidR="00214965" w:rsidRDefault="00214965">
      <w:pPr>
        <w:jc w:val="center"/>
      </w:pPr>
    </w:p>
    <w:p w14:paraId="1D2E7DFF" w14:textId="77777777" w:rsidR="00214965" w:rsidRDefault="00214965"/>
    <w:p w14:paraId="1BA4726F" w14:textId="77777777" w:rsidR="00214965" w:rsidRDefault="00214965"/>
    <w:p w14:paraId="0EC6DB27" w14:textId="77777777" w:rsidR="00214965" w:rsidRDefault="00214965"/>
    <w:p w14:paraId="7DD21DF0" w14:textId="77777777" w:rsidR="00214965" w:rsidRDefault="00000000">
      <w:pPr>
        <w:shd w:val="clear" w:color="auto" w:fill="231AFF"/>
        <w:jc w:val="center"/>
      </w:pPr>
      <w:r>
        <w:rPr>
          <w:rFonts w:ascii="Calibri Light" w:hAnsi="Calibri Light"/>
          <w:b/>
          <w:color w:val="FFFFFF"/>
          <w:sz w:val="40"/>
        </w:rPr>
        <w:t>fintech_wallet | SBP</w:t>
      </w:r>
    </w:p>
    <w:p w14:paraId="00D377ED" w14:textId="77777777" w:rsidR="00214965" w:rsidRDefault="00000000">
      <w:pPr>
        <w:jc w:val="center"/>
      </w:pPr>
      <w:r>
        <w:rPr>
          <w:rFonts w:ascii="Calibri Light" w:hAnsi="Calibri Light"/>
          <w:color w:val="231AFF"/>
          <w:sz w:val="40"/>
        </w:rPr>
        <w:t>V1.0</w:t>
      </w:r>
    </w:p>
    <w:p w14:paraId="4BAC7CC3" w14:textId="77777777" w:rsidR="00214965" w:rsidRDefault="00000000">
      <w:r>
        <w:br w:type="page"/>
      </w:r>
    </w:p>
    <w:p w14:paraId="333B317D" w14:textId="77777777" w:rsidR="00214965"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214965" w14:paraId="3200B137" w14:textId="77777777">
        <w:tc>
          <w:tcPr>
            <w:tcW w:w="914" w:type="dxa"/>
            <w:shd w:val="clear" w:color="auto" w:fill="231AFF"/>
          </w:tcPr>
          <w:p w14:paraId="00E655E4" w14:textId="77777777" w:rsidR="00214965" w:rsidRDefault="00000000">
            <w:pPr>
              <w:jc w:val="center"/>
            </w:pPr>
            <w:r>
              <w:rPr>
                <w:b/>
                <w:color w:val="FFFFFF"/>
              </w:rPr>
              <w:t>Version</w:t>
            </w:r>
          </w:p>
        </w:tc>
        <w:tc>
          <w:tcPr>
            <w:tcW w:w="1440" w:type="dxa"/>
            <w:shd w:val="clear" w:color="auto" w:fill="231AFF"/>
          </w:tcPr>
          <w:p w14:paraId="1F79B843" w14:textId="77777777" w:rsidR="00214965" w:rsidRDefault="00000000">
            <w:pPr>
              <w:jc w:val="center"/>
            </w:pPr>
            <w:r>
              <w:rPr>
                <w:b/>
                <w:color w:val="FFFFFF"/>
              </w:rPr>
              <w:t>Date</w:t>
            </w:r>
          </w:p>
        </w:tc>
        <w:tc>
          <w:tcPr>
            <w:tcW w:w="4125" w:type="dxa"/>
            <w:shd w:val="clear" w:color="auto" w:fill="231AFF"/>
          </w:tcPr>
          <w:p w14:paraId="1B9EB12B" w14:textId="77777777" w:rsidR="00214965" w:rsidRDefault="00000000">
            <w:pPr>
              <w:jc w:val="center"/>
            </w:pPr>
            <w:r>
              <w:rPr>
                <w:b/>
                <w:color w:val="FFFFFF"/>
              </w:rPr>
              <w:t>Description</w:t>
            </w:r>
          </w:p>
        </w:tc>
        <w:tc>
          <w:tcPr>
            <w:tcW w:w="2520" w:type="dxa"/>
            <w:shd w:val="clear" w:color="auto" w:fill="231AFF"/>
          </w:tcPr>
          <w:p w14:paraId="31FF80E5" w14:textId="77777777" w:rsidR="00214965" w:rsidRDefault="00000000">
            <w:pPr>
              <w:jc w:val="center"/>
            </w:pPr>
            <w:r>
              <w:rPr>
                <w:b/>
                <w:color w:val="FFFFFF"/>
              </w:rPr>
              <w:t>Author</w:t>
            </w:r>
          </w:p>
        </w:tc>
      </w:tr>
      <w:tr w:rsidR="00214965" w14:paraId="0AD58653" w14:textId="77777777">
        <w:tc>
          <w:tcPr>
            <w:tcW w:w="914" w:type="dxa"/>
            <w:shd w:val="clear" w:color="auto" w:fill="231AFF"/>
          </w:tcPr>
          <w:p w14:paraId="5F9B48E8" w14:textId="77777777" w:rsidR="00214965" w:rsidRDefault="00000000">
            <w:r>
              <w:rPr>
                <w:b/>
                <w:color w:val="FFFFFF"/>
              </w:rPr>
              <w:t>1.0</w:t>
            </w:r>
          </w:p>
        </w:tc>
        <w:tc>
          <w:tcPr>
            <w:tcW w:w="1440" w:type="dxa"/>
            <w:shd w:val="clear" w:color="auto" w:fill="D9E2F3"/>
          </w:tcPr>
          <w:p w14:paraId="6348DE22" w14:textId="77777777" w:rsidR="00214965" w:rsidRDefault="00000000">
            <w:r>
              <w:t>18/02/2026</w:t>
            </w:r>
          </w:p>
        </w:tc>
        <w:tc>
          <w:tcPr>
            <w:tcW w:w="4125" w:type="dxa"/>
            <w:shd w:val="clear" w:color="auto" w:fill="D9E2F3"/>
          </w:tcPr>
          <w:p w14:paraId="7D7EAB72" w14:textId="77777777" w:rsidR="00214965" w:rsidRDefault="00000000">
            <w:r>
              <w:t>Initial Version</w:t>
            </w:r>
          </w:p>
        </w:tc>
        <w:tc>
          <w:tcPr>
            <w:tcW w:w="2520" w:type="dxa"/>
            <w:shd w:val="clear" w:color="auto" w:fill="D9E2F3"/>
          </w:tcPr>
          <w:p w14:paraId="7F84203B" w14:textId="77777777" w:rsidR="00214965" w:rsidRDefault="00000000">
            <w:r>
              <w:t>Mohammed Megahed</w:t>
            </w:r>
          </w:p>
        </w:tc>
      </w:tr>
      <w:tr w:rsidR="00214965" w14:paraId="518D7BF0" w14:textId="77777777">
        <w:tc>
          <w:tcPr>
            <w:tcW w:w="914" w:type="dxa"/>
            <w:shd w:val="clear" w:color="auto" w:fill="231AFF"/>
          </w:tcPr>
          <w:p w14:paraId="3C8EE09D" w14:textId="77777777" w:rsidR="00214965" w:rsidRDefault="00214965"/>
        </w:tc>
        <w:tc>
          <w:tcPr>
            <w:tcW w:w="1440" w:type="dxa"/>
          </w:tcPr>
          <w:p w14:paraId="504BC54B" w14:textId="77777777" w:rsidR="00214965" w:rsidRDefault="00214965"/>
        </w:tc>
        <w:tc>
          <w:tcPr>
            <w:tcW w:w="4125" w:type="dxa"/>
          </w:tcPr>
          <w:p w14:paraId="05DCBB6C" w14:textId="77777777" w:rsidR="00214965" w:rsidRDefault="00214965"/>
        </w:tc>
        <w:tc>
          <w:tcPr>
            <w:tcW w:w="2520" w:type="dxa"/>
          </w:tcPr>
          <w:p w14:paraId="000EC44D" w14:textId="77777777" w:rsidR="00214965" w:rsidRDefault="00214965"/>
        </w:tc>
      </w:tr>
    </w:tbl>
    <w:p w14:paraId="3BD88858" w14:textId="77777777" w:rsidR="00214965" w:rsidRDefault="00214965"/>
    <w:p w14:paraId="7CF37D7E" w14:textId="77777777" w:rsidR="00214965"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14965" w14:paraId="60EBBB86" w14:textId="77777777">
        <w:tc>
          <w:tcPr>
            <w:tcW w:w="468" w:type="dxa"/>
            <w:shd w:val="clear" w:color="auto" w:fill="231AFF"/>
          </w:tcPr>
          <w:p w14:paraId="24224FB3" w14:textId="77777777" w:rsidR="00214965" w:rsidRDefault="00000000">
            <w:pPr>
              <w:jc w:val="center"/>
            </w:pPr>
            <w:r>
              <w:rPr>
                <w:b/>
                <w:color w:val="FFFFFF"/>
              </w:rPr>
              <w:t>#</w:t>
            </w:r>
          </w:p>
        </w:tc>
        <w:tc>
          <w:tcPr>
            <w:tcW w:w="2592" w:type="dxa"/>
            <w:shd w:val="clear" w:color="auto" w:fill="231AFF"/>
          </w:tcPr>
          <w:p w14:paraId="5358427E" w14:textId="77777777" w:rsidR="00214965" w:rsidRDefault="00000000">
            <w:pPr>
              <w:jc w:val="center"/>
            </w:pPr>
            <w:r>
              <w:rPr>
                <w:b/>
                <w:color w:val="FFFFFF"/>
              </w:rPr>
              <w:t>Name</w:t>
            </w:r>
          </w:p>
        </w:tc>
        <w:tc>
          <w:tcPr>
            <w:tcW w:w="2592" w:type="dxa"/>
            <w:shd w:val="clear" w:color="auto" w:fill="231AFF"/>
          </w:tcPr>
          <w:p w14:paraId="7BFBCC03" w14:textId="77777777" w:rsidR="00214965" w:rsidRDefault="00000000">
            <w:pPr>
              <w:jc w:val="center"/>
            </w:pPr>
            <w:r>
              <w:rPr>
                <w:b/>
                <w:color w:val="FFFFFF"/>
              </w:rPr>
              <w:t>Position</w:t>
            </w:r>
          </w:p>
        </w:tc>
        <w:tc>
          <w:tcPr>
            <w:tcW w:w="3355" w:type="dxa"/>
            <w:shd w:val="clear" w:color="auto" w:fill="231AFF"/>
          </w:tcPr>
          <w:p w14:paraId="05CE930B" w14:textId="77777777" w:rsidR="00214965" w:rsidRDefault="00000000">
            <w:pPr>
              <w:jc w:val="center"/>
            </w:pPr>
            <w:r>
              <w:rPr>
                <w:b/>
                <w:color w:val="FFFFFF"/>
              </w:rPr>
              <w:t>Date and Signature</w:t>
            </w:r>
          </w:p>
        </w:tc>
      </w:tr>
      <w:tr w:rsidR="00214965" w14:paraId="19D6C134" w14:textId="77777777">
        <w:tc>
          <w:tcPr>
            <w:tcW w:w="468" w:type="dxa"/>
            <w:shd w:val="clear" w:color="auto" w:fill="231AFF"/>
          </w:tcPr>
          <w:p w14:paraId="4E85FC2A" w14:textId="77777777" w:rsidR="00214965" w:rsidRDefault="00000000">
            <w:r>
              <w:rPr>
                <w:b/>
                <w:color w:val="FFFFFF"/>
              </w:rPr>
              <w:t>1</w:t>
            </w:r>
          </w:p>
        </w:tc>
        <w:tc>
          <w:tcPr>
            <w:tcW w:w="2592" w:type="dxa"/>
            <w:shd w:val="clear" w:color="auto" w:fill="D9E2F3"/>
          </w:tcPr>
          <w:p w14:paraId="0527B419" w14:textId="77777777" w:rsidR="00214965" w:rsidRDefault="00214965"/>
        </w:tc>
        <w:tc>
          <w:tcPr>
            <w:tcW w:w="2592" w:type="dxa"/>
            <w:shd w:val="clear" w:color="auto" w:fill="D9E2F3"/>
          </w:tcPr>
          <w:p w14:paraId="5F34D894" w14:textId="77777777" w:rsidR="00214965" w:rsidRDefault="00214965"/>
        </w:tc>
        <w:tc>
          <w:tcPr>
            <w:tcW w:w="3355" w:type="dxa"/>
            <w:shd w:val="clear" w:color="auto" w:fill="D9E2F3"/>
          </w:tcPr>
          <w:p w14:paraId="09659A22" w14:textId="77777777" w:rsidR="00214965" w:rsidRDefault="00214965"/>
        </w:tc>
      </w:tr>
      <w:tr w:rsidR="00214965" w14:paraId="10A32510" w14:textId="77777777">
        <w:tc>
          <w:tcPr>
            <w:tcW w:w="468" w:type="dxa"/>
            <w:shd w:val="clear" w:color="auto" w:fill="231AFF"/>
          </w:tcPr>
          <w:p w14:paraId="5EBE99DE" w14:textId="77777777" w:rsidR="00214965" w:rsidRDefault="00000000">
            <w:r>
              <w:rPr>
                <w:b/>
                <w:color w:val="FFFFFF"/>
              </w:rPr>
              <w:t>2</w:t>
            </w:r>
          </w:p>
        </w:tc>
        <w:tc>
          <w:tcPr>
            <w:tcW w:w="2592" w:type="dxa"/>
          </w:tcPr>
          <w:p w14:paraId="5121B968" w14:textId="77777777" w:rsidR="00214965" w:rsidRDefault="00214965"/>
        </w:tc>
        <w:tc>
          <w:tcPr>
            <w:tcW w:w="2592" w:type="dxa"/>
          </w:tcPr>
          <w:p w14:paraId="15D2A9DE" w14:textId="77777777" w:rsidR="00214965" w:rsidRDefault="00214965"/>
        </w:tc>
        <w:tc>
          <w:tcPr>
            <w:tcW w:w="3355" w:type="dxa"/>
          </w:tcPr>
          <w:p w14:paraId="4DCB7061" w14:textId="77777777" w:rsidR="00214965" w:rsidRDefault="00214965"/>
        </w:tc>
      </w:tr>
    </w:tbl>
    <w:p w14:paraId="5DD198E6" w14:textId="77777777" w:rsidR="00214965" w:rsidRDefault="00214965"/>
    <w:p w14:paraId="4CE39156" w14:textId="77777777" w:rsidR="00214965"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214965" w14:paraId="26E607AB" w14:textId="77777777">
        <w:tc>
          <w:tcPr>
            <w:tcW w:w="468" w:type="dxa"/>
            <w:shd w:val="clear" w:color="auto" w:fill="231AFF"/>
          </w:tcPr>
          <w:p w14:paraId="514B6BA7" w14:textId="77777777" w:rsidR="00214965" w:rsidRDefault="00000000">
            <w:pPr>
              <w:jc w:val="center"/>
            </w:pPr>
            <w:r>
              <w:rPr>
                <w:b/>
                <w:color w:val="FFFFFF"/>
              </w:rPr>
              <w:t>#</w:t>
            </w:r>
          </w:p>
        </w:tc>
        <w:tc>
          <w:tcPr>
            <w:tcW w:w="2592" w:type="dxa"/>
            <w:shd w:val="clear" w:color="auto" w:fill="231AFF"/>
          </w:tcPr>
          <w:p w14:paraId="556DD695" w14:textId="77777777" w:rsidR="00214965" w:rsidRDefault="00000000">
            <w:pPr>
              <w:jc w:val="center"/>
            </w:pPr>
            <w:r>
              <w:rPr>
                <w:b/>
                <w:color w:val="FFFFFF"/>
              </w:rPr>
              <w:t>Name</w:t>
            </w:r>
          </w:p>
        </w:tc>
        <w:tc>
          <w:tcPr>
            <w:tcW w:w="2592" w:type="dxa"/>
            <w:shd w:val="clear" w:color="auto" w:fill="231AFF"/>
          </w:tcPr>
          <w:p w14:paraId="71CE0810" w14:textId="77777777" w:rsidR="00214965" w:rsidRDefault="00000000">
            <w:pPr>
              <w:jc w:val="center"/>
            </w:pPr>
            <w:r>
              <w:rPr>
                <w:b/>
                <w:color w:val="FFFFFF"/>
              </w:rPr>
              <w:t>Position</w:t>
            </w:r>
          </w:p>
        </w:tc>
        <w:tc>
          <w:tcPr>
            <w:tcW w:w="3355" w:type="dxa"/>
            <w:shd w:val="clear" w:color="auto" w:fill="231AFF"/>
          </w:tcPr>
          <w:p w14:paraId="08184A46" w14:textId="77777777" w:rsidR="00214965" w:rsidRDefault="00000000">
            <w:pPr>
              <w:jc w:val="center"/>
            </w:pPr>
            <w:r>
              <w:rPr>
                <w:b/>
                <w:color w:val="FFFFFF"/>
              </w:rPr>
              <w:t>Date and Signature</w:t>
            </w:r>
          </w:p>
        </w:tc>
      </w:tr>
      <w:tr w:rsidR="00214965" w14:paraId="2C02A1D2" w14:textId="77777777">
        <w:tc>
          <w:tcPr>
            <w:tcW w:w="468" w:type="dxa"/>
            <w:shd w:val="clear" w:color="auto" w:fill="231AFF"/>
          </w:tcPr>
          <w:p w14:paraId="61C0F35A" w14:textId="77777777" w:rsidR="00214965" w:rsidRDefault="00000000">
            <w:r>
              <w:rPr>
                <w:b/>
                <w:color w:val="FFFFFF"/>
              </w:rPr>
              <w:t>1</w:t>
            </w:r>
          </w:p>
        </w:tc>
        <w:tc>
          <w:tcPr>
            <w:tcW w:w="2592" w:type="dxa"/>
            <w:shd w:val="clear" w:color="auto" w:fill="D9E2F3"/>
          </w:tcPr>
          <w:p w14:paraId="4244A16E" w14:textId="77777777" w:rsidR="00214965" w:rsidRDefault="00214965"/>
        </w:tc>
        <w:tc>
          <w:tcPr>
            <w:tcW w:w="2592" w:type="dxa"/>
            <w:shd w:val="clear" w:color="auto" w:fill="D9E2F3"/>
          </w:tcPr>
          <w:p w14:paraId="5DF1DBB7" w14:textId="77777777" w:rsidR="00214965" w:rsidRDefault="00214965"/>
        </w:tc>
        <w:tc>
          <w:tcPr>
            <w:tcW w:w="3355" w:type="dxa"/>
            <w:shd w:val="clear" w:color="auto" w:fill="D9E2F3"/>
          </w:tcPr>
          <w:p w14:paraId="2286E4C2" w14:textId="77777777" w:rsidR="00214965" w:rsidRDefault="00214965"/>
        </w:tc>
      </w:tr>
      <w:tr w:rsidR="00214965" w14:paraId="2B29F0DB" w14:textId="77777777">
        <w:tc>
          <w:tcPr>
            <w:tcW w:w="468" w:type="dxa"/>
            <w:shd w:val="clear" w:color="auto" w:fill="231AFF"/>
          </w:tcPr>
          <w:p w14:paraId="7C06C9BB" w14:textId="77777777" w:rsidR="00214965" w:rsidRDefault="00000000">
            <w:r>
              <w:rPr>
                <w:b/>
                <w:color w:val="FFFFFF"/>
              </w:rPr>
              <w:t>2</w:t>
            </w:r>
          </w:p>
        </w:tc>
        <w:tc>
          <w:tcPr>
            <w:tcW w:w="2592" w:type="dxa"/>
          </w:tcPr>
          <w:p w14:paraId="2B75FFF9" w14:textId="77777777" w:rsidR="00214965" w:rsidRDefault="00214965"/>
        </w:tc>
        <w:tc>
          <w:tcPr>
            <w:tcW w:w="2592" w:type="dxa"/>
          </w:tcPr>
          <w:p w14:paraId="68E9C2CE" w14:textId="77777777" w:rsidR="00214965" w:rsidRDefault="00214965"/>
        </w:tc>
        <w:tc>
          <w:tcPr>
            <w:tcW w:w="3355" w:type="dxa"/>
          </w:tcPr>
          <w:p w14:paraId="6AE34062" w14:textId="77777777" w:rsidR="00214965" w:rsidRDefault="00214965"/>
        </w:tc>
      </w:tr>
    </w:tbl>
    <w:p w14:paraId="0309C1C7" w14:textId="77777777" w:rsidR="00214965" w:rsidRDefault="00000000">
      <w:r>
        <w:br w:type="page"/>
      </w:r>
    </w:p>
    <w:p w14:paraId="285B95F5" w14:textId="77777777" w:rsidR="00214965" w:rsidRDefault="00000000">
      <w:pPr>
        <w:shd w:val="clear" w:color="auto" w:fill="231AFF"/>
      </w:pPr>
      <w:r>
        <w:rPr>
          <w:rFonts w:ascii="Calibri Light" w:hAnsi="Calibri Light"/>
          <w:b/>
          <w:color w:val="FFFFFF"/>
          <w:sz w:val="28"/>
        </w:rPr>
        <w:lastRenderedPageBreak/>
        <w:t>Contents</w:t>
      </w:r>
    </w:p>
    <w:p w14:paraId="5C94A75B" w14:textId="77777777" w:rsidR="00214965" w:rsidRDefault="00000000">
      <w:fldSimple w:instr=" TOC \o &quot;1-3&quot; \h \z \u ">
        <w:r>
          <w:rPr>
            <w:i/>
            <w:color w:val="808080"/>
          </w:rPr>
          <w:t>Right-click and select 'Update Field' to generate Table of Contents</w:t>
        </w:r>
      </w:fldSimple>
    </w:p>
    <w:p w14:paraId="4DE52640" w14:textId="77777777" w:rsidR="00214965" w:rsidRDefault="00000000">
      <w:r>
        <w:br w:type="page"/>
      </w:r>
    </w:p>
    <w:p w14:paraId="6AF93712" w14:textId="77777777" w:rsidR="00214965" w:rsidRDefault="00000000">
      <w:pPr>
        <w:shd w:val="clear" w:color="auto" w:fill="231AFF"/>
        <w:spacing w:before="240" w:after="120"/>
        <w:outlineLvl w:val="0"/>
      </w:pPr>
      <w:r>
        <w:rPr>
          <w:rFonts w:ascii="Calibri Light" w:hAnsi="Calibri Light"/>
          <w:b/>
          <w:color w:val="FFFFFF"/>
          <w:sz w:val="32"/>
        </w:rPr>
        <w:lastRenderedPageBreak/>
        <w:t>1. Introduction</w:t>
      </w:r>
    </w:p>
    <w:p w14:paraId="75C294DD" w14:textId="77777777" w:rsidR="00214965" w:rsidRDefault="00000000">
      <w:pPr>
        <w:pBdr>
          <w:bottom w:val="single" w:sz="4" w:space="1" w:color="231AFF"/>
        </w:pBdr>
        <w:spacing w:before="200" w:after="120"/>
        <w:outlineLvl w:val="1"/>
      </w:pPr>
      <w:r>
        <w:rPr>
          <w:rFonts w:ascii="Calibri Light" w:hAnsi="Calibri Light"/>
          <w:b/>
          <w:color w:val="231AFF"/>
          <w:sz w:val="26"/>
        </w:rPr>
        <w:t>1.1. Project Summary</w:t>
      </w:r>
    </w:p>
    <w:p w14:paraId="44D5CEB5" w14:textId="77777777" w:rsidR="00214965" w:rsidRDefault="00000000">
      <w:pPr>
        <w:jc w:val="both"/>
      </w:pPr>
      <w:r>
        <w:t>This project builds a comprehensive digital wallet platform enabling secure user registration, KYC verification, multi-currency wallets, P2P transfers, and domestic bank transfers. Key capabilities include multi-currency wallets, P2P transfers, KYC verification, user registration, and sanctions screening. Primary business benefit is increased financial inclusion and efficiency.</w:t>
      </w:r>
    </w:p>
    <w:p w14:paraId="5967C94C" w14:textId="77777777" w:rsidR="00214965" w:rsidRDefault="00000000">
      <w:pPr>
        <w:pBdr>
          <w:bottom w:val="single" w:sz="4" w:space="1" w:color="231AFF"/>
        </w:pBdr>
        <w:spacing w:before="200" w:after="120"/>
        <w:outlineLvl w:val="1"/>
      </w:pPr>
      <w:r>
        <w:rPr>
          <w:rFonts w:ascii="Calibri Light" w:hAnsi="Calibri Light"/>
          <w:b/>
          <w:color w:val="231AFF"/>
          <w:sz w:val="26"/>
        </w:rPr>
        <w:t>1.2. In-Scope</w:t>
      </w:r>
    </w:p>
    <w:tbl>
      <w:tblPr>
        <w:tblStyle w:val="TableGrid"/>
        <w:tblW w:w="0" w:type="auto"/>
        <w:tblInd w:w="120" w:type="dxa"/>
        <w:tblLayout w:type="fixed"/>
        <w:tblLook w:val="04A0" w:firstRow="1" w:lastRow="0" w:firstColumn="1" w:lastColumn="0" w:noHBand="0" w:noVBand="1"/>
      </w:tblPr>
      <w:tblGrid>
        <w:gridCol w:w="540"/>
        <w:gridCol w:w="8452"/>
      </w:tblGrid>
      <w:tr w:rsidR="00214965" w14:paraId="54A0B89C" w14:textId="77777777">
        <w:tc>
          <w:tcPr>
            <w:tcW w:w="540" w:type="dxa"/>
            <w:shd w:val="clear" w:color="auto" w:fill="231AFF"/>
          </w:tcPr>
          <w:p w14:paraId="7DA256C0" w14:textId="77777777" w:rsidR="00214965" w:rsidRDefault="00000000">
            <w:pPr>
              <w:jc w:val="center"/>
            </w:pPr>
            <w:r>
              <w:rPr>
                <w:b/>
                <w:color w:val="FFFFFF"/>
              </w:rPr>
              <w:t>#</w:t>
            </w:r>
          </w:p>
        </w:tc>
        <w:tc>
          <w:tcPr>
            <w:tcW w:w="8452" w:type="dxa"/>
            <w:shd w:val="clear" w:color="auto" w:fill="231AFF"/>
          </w:tcPr>
          <w:p w14:paraId="57E70467" w14:textId="77777777" w:rsidR="00214965" w:rsidRDefault="00000000">
            <w:pPr>
              <w:jc w:val="center"/>
            </w:pPr>
            <w:r>
              <w:rPr>
                <w:b/>
                <w:color w:val="FFFFFF"/>
              </w:rPr>
              <w:t>Item</w:t>
            </w:r>
          </w:p>
        </w:tc>
      </w:tr>
      <w:tr w:rsidR="00214965" w14:paraId="5A171151" w14:textId="77777777">
        <w:tc>
          <w:tcPr>
            <w:tcW w:w="540" w:type="dxa"/>
            <w:shd w:val="clear" w:color="auto" w:fill="231AFF"/>
          </w:tcPr>
          <w:p w14:paraId="34D726AB" w14:textId="77777777" w:rsidR="00214965" w:rsidRDefault="00000000">
            <w:r>
              <w:rPr>
                <w:b/>
                <w:color w:val="FFFFFF"/>
              </w:rPr>
              <w:t>1.</w:t>
            </w:r>
          </w:p>
        </w:tc>
        <w:tc>
          <w:tcPr>
            <w:tcW w:w="8452" w:type="dxa"/>
            <w:shd w:val="clear" w:color="auto" w:fill="D9E2F3"/>
          </w:tcPr>
          <w:p w14:paraId="3CF33A79" w14:textId="77777777" w:rsidR="00214965" w:rsidRDefault="00000000">
            <w:r>
              <w:t>User registration with mobile OTP verification</w:t>
            </w:r>
          </w:p>
        </w:tc>
      </w:tr>
      <w:tr w:rsidR="00214965" w14:paraId="258E9A1E" w14:textId="77777777">
        <w:tc>
          <w:tcPr>
            <w:tcW w:w="540" w:type="dxa"/>
            <w:shd w:val="clear" w:color="auto" w:fill="231AFF"/>
          </w:tcPr>
          <w:p w14:paraId="420036B4" w14:textId="77777777" w:rsidR="00214965" w:rsidRDefault="00000000">
            <w:r>
              <w:rPr>
                <w:b/>
                <w:color w:val="FFFFFF"/>
              </w:rPr>
              <w:t>2.</w:t>
            </w:r>
          </w:p>
        </w:tc>
        <w:tc>
          <w:tcPr>
            <w:tcW w:w="8452" w:type="dxa"/>
          </w:tcPr>
          <w:p w14:paraId="1D3F6EE9" w14:textId="77777777" w:rsidR="00214965" w:rsidRDefault="00000000">
            <w:r>
              <w:t>KYC verification via national ID and selfie capture</w:t>
            </w:r>
          </w:p>
        </w:tc>
      </w:tr>
      <w:tr w:rsidR="00214965" w14:paraId="0714686E" w14:textId="77777777">
        <w:tc>
          <w:tcPr>
            <w:tcW w:w="540" w:type="dxa"/>
            <w:shd w:val="clear" w:color="auto" w:fill="231AFF"/>
          </w:tcPr>
          <w:p w14:paraId="6ABB3096" w14:textId="77777777" w:rsidR="00214965" w:rsidRDefault="00000000">
            <w:r>
              <w:rPr>
                <w:b/>
                <w:color w:val="FFFFFF"/>
              </w:rPr>
              <w:t>3.</w:t>
            </w:r>
          </w:p>
        </w:tc>
        <w:tc>
          <w:tcPr>
            <w:tcW w:w="8452" w:type="dxa"/>
            <w:shd w:val="clear" w:color="auto" w:fill="D9E2F3"/>
          </w:tcPr>
          <w:p w14:paraId="2A43D378" w14:textId="77777777" w:rsidR="00214965" w:rsidRDefault="00000000">
            <w:r>
              <w:t>Multi-currency wallet creation and management (SAR, USD, AED)</w:t>
            </w:r>
          </w:p>
        </w:tc>
      </w:tr>
      <w:tr w:rsidR="00214965" w14:paraId="4DAFBBA1" w14:textId="77777777">
        <w:tc>
          <w:tcPr>
            <w:tcW w:w="540" w:type="dxa"/>
            <w:shd w:val="clear" w:color="auto" w:fill="231AFF"/>
          </w:tcPr>
          <w:p w14:paraId="34F70287" w14:textId="77777777" w:rsidR="00214965" w:rsidRDefault="00000000">
            <w:r>
              <w:rPr>
                <w:b/>
                <w:color w:val="FFFFFF"/>
              </w:rPr>
              <w:t>4.</w:t>
            </w:r>
          </w:p>
        </w:tc>
        <w:tc>
          <w:tcPr>
            <w:tcW w:w="8452" w:type="dxa"/>
          </w:tcPr>
          <w:p w14:paraId="0328C239" w14:textId="77777777" w:rsidR="00214965" w:rsidRDefault="00000000">
            <w:r>
              <w:t>P2P transfers to other FinWallet users</w:t>
            </w:r>
          </w:p>
        </w:tc>
      </w:tr>
      <w:tr w:rsidR="00214965" w14:paraId="40666E25" w14:textId="77777777">
        <w:tc>
          <w:tcPr>
            <w:tcW w:w="540" w:type="dxa"/>
            <w:shd w:val="clear" w:color="auto" w:fill="231AFF"/>
          </w:tcPr>
          <w:p w14:paraId="69BDEECC" w14:textId="77777777" w:rsidR="00214965" w:rsidRDefault="00000000">
            <w:r>
              <w:rPr>
                <w:b/>
                <w:color w:val="FFFFFF"/>
              </w:rPr>
              <w:t>5.</w:t>
            </w:r>
          </w:p>
        </w:tc>
        <w:tc>
          <w:tcPr>
            <w:tcW w:w="8452" w:type="dxa"/>
            <w:shd w:val="clear" w:color="auto" w:fill="D9E2F3"/>
          </w:tcPr>
          <w:p w14:paraId="367EFAC0" w14:textId="77777777" w:rsidR="00214965" w:rsidRDefault="00000000">
            <w:r>
              <w:t>Domestic bank transfers via SARIE</w:t>
            </w:r>
          </w:p>
        </w:tc>
      </w:tr>
      <w:tr w:rsidR="00214965" w14:paraId="3CAA0239" w14:textId="77777777">
        <w:tc>
          <w:tcPr>
            <w:tcW w:w="540" w:type="dxa"/>
            <w:shd w:val="clear" w:color="auto" w:fill="231AFF"/>
          </w:tcPr>
          <w:p w14:paraId="349C457A" w14:textId="77777777" w:rsidR="00214965" w:rsidRDefault="00000000">
            <w:r>
              <w:rPr>
                <w:b/>
                <w:color w:val="FFFFFF"/>
              </w:rPr>
              <w:t>6.</w:t>
            </w:r>
          </w:p>
        </w:tc>
        <w:tc>
          <w:tcPr>
            <w:tcW w:w="8452" w:type="dxa"/>
          </w:tcPr>
          <w:p w14:paraId="6A223076" w14:textId="77777777" w:rsidR="00214965" w:rsidRDefault="00000000">
            <w:r>
              <w:t>Bill payments via SADAD integration</w:t>
            </w:r>
          </w:p>
        </w:tc>
      </w:tr>
      <w:tr w:rsidR="00214965" w14:paraId="6BD748E2" w14:textId="77777777">
        <w:tc>
          <w:tcPr>
            <w:tcW w:w="540" w:type="dxa"/>
            <w:shd w:val="clear" w:color="auto" w:fill="231AFF"/>
          </w:tcPr>
          <w:p w14:paraId="61241900" w14:textId="77777777" w:rsidR="00214965" w:rsidRDefault="00000000">
            <w:r>
              <w:rPr>
                <w:b/>
                <w:color w:val="FFFFFF"/>
              </w:rPr>
              <w:t>7.</w:t>
            </w:r>
          </w:p>
        </w:tc>
        <w:tc>
          <w:tcPr>
            <w:tcW w:w="8452" w:type="dxa"/>
            <w:shd w:val="clear" w:color="auto" w:fill="D9E2F3"/>
          </w:tcPr>
          <w:p w14:paraId="40DFFC1A" w14:textId="77777777" w:rsidR="00214965" w:rsidRDefault="00000000">
            <w:r>
              <w:t>Wallet top-up via card and Apple Pay</w:t>
            </w:r>
          </w:p>
        </w:tc>
      </w:tr>
    </w:tbl>
    <w:p w14:paraId="3D140555" w14:textId="77777777" w:rsidR="00214965" w:rsidRDefault="00000000">
      <w:pPr>
        <w:pBdr>
          <w:bottom w:val="single" w:sz="4" w:space="1" w:color="231AFF"/>
        </w:pBdr>
        <w:spacing w:before="200" w:after="120"/>
        <w:outlineLvl w:val="1"/>
      </w:pPr>
      <w:r>
        <w:rPr>
          <w:rFonts w:ascii="Calibri Light" w:hAnsi="Calibri Light"/>
          <w:b/>
          <w:color w:val="231AFF"/>
          <w:sz w:val="26"/>
        </w:rPr>
        <w:t>1.3. Out-Scope</w:t>
      </w:r>
    </w:p>
    <w:tbl>
      <w:tblPr>
        <w:tblStyle w:val="TableGrid"/>
        <w:tblW w:w="0" w:type="auto"/>
        <w:tblInd w:w="120" w:type="dxa"/>
        <w:tblLayout w:type="fixed"/>
        <w:tblLook w:val="04A0" w:firstRow="1" w:lastRow="0" w:firstColumn="1" w:lastColumn="0" w:noHBand="0" w:noVBand="1"/>
      </w:tblPr>
      <w:tblGrid>
        <w:gridCol w:w="540"/>
        <w:gridCol w:w="8452"/>
      </w:tblGrid>
      <w:tr w:rsidR="00214965" w14:paraId="38750C45" w14:textId="77777777">
        <w:tc>
          <w:tcPr>
            <w:tcW w:w="540" w:type="dxa"/>
            <w:shd w:val="clear" w:color="auto" w:fill="231AFF"/>
          </w:tcPr>
          <w:p w14:paraId="441D51D7" w14:textId="77777777" w:rsidR="00214965" w:rsidRDefault="00000000">
            <w:pPr>
              <w:jc w:val="center"/>
            </w:pPr>
            <w:r>
              <w:rPr>
                <w:b/>
                <w:color w:val="FFFFFF"/>
              </w:rPr>
              <w:t>#</w:t>
            </w:r>
          </w:p>
        </w:tc>
        <w:tc>
          <w:tcPr>
            <w:tcW w:w="8452" w:type="dxa"/>
            <w:shd w:val="clear" w:color="auto" w:fill="231AFF"/>
          </w:tcPr>
          <w:p w14:paraId="33D97548" w14:textId="77777777" w:rsidR="00214965" w:rsidRDefault="00000000">
            <w:pPr>
              <w:jc w:val="center"/>
            </w:pPr>
            <w:r>
              <w:rPr>
                <w:b/>
                <w:color w:val="FFFFFF"/>
              </w:rPr>
              <w:t>Item</w:t>
            </w:r>
          </w:p>
        </w:tc>
      </w:tr>
      <w:tr w:rsidR="00214965" w14:paraId="272BC9BF" w14:textId="77777777">
        <w:tc>
          <w:tcPr>
            <w:tcW w:w="540" w:type="dxa"/>
            <w:shd w:val="clear" w:color="auto" w:fill="231AFF"/>
          </w:tcPr>
          <w:p w14:paraId="7D6486FC" w14:textId="77777777" w:rsidR="00214965" w:rsidRDefault="00000000">
            <w:r>
              <w:rPr>
                <w:b/>
                <w:color w:val="FFFFFF"/>
              </w:rPr>
              <w:t>1.</w:t>
            </w:r>
          </w:p>
        </w:tc>
        <w:tc>
          <w:tcPr>
            <w:tcW w:w="8452" w:type="dxa"/>
            <w:shd w:val="clear" w:color="auto" w:fill="D9E2F3"/>
          </w:tcPr>
          <w:p w14:paraId="149B5C2C" w14:textId="77777777" w:rsidR="00214965" w:rsidRDefault="00000000">
            <w:r>
              <w:t>International remittances via SWIFT</w:t>
            </w:r>
          </w:p>
        </w:tc>
      </w:tr>
      <w:tr w:rsidR="00214965" w14:paraId="245A7262" w14:textId="77777777">
        <w:tc>
          <w:tcPr>
            <w:tcW w:w="540" w:type="dxa"/>
            <w:shd w:val="clear" w:color="auto" w:fill="231AFF"/>
          </w:tcPr>
          <w:p w14:paraId="55E75BFC" w14:textId="77777777" w:rsidR="00214965" w:rsidRDefault="00000000">
            <w:r>
              <w:rPr>
                <w:b/>
                <w:color w:val="FFFFFF"/>
              </w:rPr>
              <w:t>2.</w:t>
            </w:r>
          </w:p>
        </w:tc>
        <w:tc>
          <w:tcPr>
            <w:tcW w:w="8452" w:type="dxa"/>
          </w:tcPr>
          <w:p w14:paraId="27C0A3D9" w14:textId="77777777" w:rsidR="00214965" w:rsidRDefault="00000000">
            <w:r>
              <w:t>Physical card issuance</w:t>
            </w:r>
          </w:p>
        </w:tc>
      </w:tr>
      <w:tr w:rsidR="00214965" w14:paraId="2C3CF875" w14:textId="77777777">
        <w:tc>
          <w:tcPr>
            <w:tcW w:w="540" w:type="dxa"/>
            <w:shd w:val="clear" w:color="auto" w:fill="231AFF"/>
          </w:tcPr>
          <w:p w14:paraId="3CE2D612" w14:textId="77777777" w:rsidR="00214965" w:rsidRDefault="00000000">
            <w:r>
              <w:rPr>
                <w:b/>
                <w:color w:val="FFFFFF"/>
              </w:rPr>
              <w:t>3.</w:t>
            </w:r>
          </w:p>
        </w:tc>
        <w:tc>
          <w:tcPr>
            <w:tcW w:w="8452" w:type="dxa"/>
            <w:shd w:val="clear" w:color="auto" w:fill="D9E2F3"/>
          </w:tcPr>
          <w:p w14:paraId="653B3A6B" w14:textId="77777777" w:rsidR="00214965" w:rsidRDefault="00000000">
            <w:r>
              <w:t>Merchant onboarding and management</w:t>
            </w:r>
          </w:p>
        </w:tc>
      </w:tr>
      <w:tr w:rsidR="00214965" w14:paraId="3175DD4B" w14:textId="77777777">
        <w:tc>
          <w:tcPr>
            <w:tcW w:w="540" w:type="dxa"/>
            <w:shd w:val="clear" w:color="auto" w:fill="231AFF"/>
          </w:tcPr>
          <w:p w14:paraId="3A147553" w14:textId="77777777" w:rsidR="00214965" w:rsidRDefault="00000000">
            <w:r>
              <w:rPr>
                <w:b/>
                <w:color w:val="FFFFFF"/>
              </w:rPr>
              <w:t>4.</w:t>
            </w:r>
          </w:p>
        </w:tc>
        <w:tc>
          <w:tcPr>
            <w:tcW w:w="8452" w:type="dxa"/>
          </w:tcPr>
          <w:p w14:paraId="3DE5BC4E" w14:textId="77777777" w:rsidR="00214965" w:rsidRDefault="00000000">
            <w:r>
              <w:t>Cryptocurrency transactions</w:t>
            </w:r>
          </w:p>
        </w:tc>
      </w:tr>
    </w:tbl>
    <w:p w14:paraId="11B761BD" w14:textId="77777777" w:rsidR="00214965" w:rsidRDefault="00000000">
      <w:pPr>
        <w:pBdr>
          <w:bottom w:val="single" w:sz="4" w:space="1" w:color="231AFF"/>
        </w:pBdr>
        <w:spacing w:before="200" w:after="120"/>
        <w:outlineLvl w:val="1"/>
      </w:pPr>
      <w:r>
        <w:rPr>
          <w:rFonts w:ascii="Calibri Light" w:hAnsi="Calibri Light"/>
          <w:b/>
          <w:color w:val="231AFF"/>
          <w:sz w:val="26"/>
        </w:rPr>
        <w:t>1.4. Target Audience</w:t>
      </w:r>
    </w:p>
    <w:tbl>
      <w:tblPr>
        <w:tblStyle w:val="TableGrid"/>
        <w:tblW w:w="0" w:type="auto"/>
        <w:tblInd w:w="120" w:type="dxa"/>
        <w:tblLayout w:type="fixed"/>
        <w:tblLook w:val="04A0" w:firstRow="1" w:lastRow="0" w:firstColumn="1" w:lastColumn="0" w:noHBand="0" w:noVBand="1"/>
      </w:tblPr>
      <w:tblGrid>
        <w:gridCol w:w="540"/>
        <w:gridCol w:w="8452"/>
      </w:tblGrid>
      <w:tr w:rsidR="00214965" w14:paraId="7484307D" w14:textId="77777777">
        <w:tc>
          <w:tcPr>
            <w:tcW w:w="540" w:type="dxa"/>
            <w:shd w:val="clear" w:color="auto" w:fill="231AFF"/>
          </w:tcPr>
          <w:p w14:paraId="432D3AD2" w14:textId="77777777" w:rsidR="00214965" w:rsidRDefault="00000000">
            <w:pPr>
              <w:jc w:val="center"/>
            </w:pPr>
            <w:r>
              <w:rPr>
                <w:b/>
                <w:color w:val="FFFFFF"/>
              </w:rPr>
              <w:t>#</w:t>
            </w:r>
          </w:p>
        </w:tc>
        <w:tc>
          <w:tcPr>
            <w:tcW w:w="8452" w:type="dxa"/>
            <w:shd w:val="clear" w:color="auto" w:fill="231AFF"/>
          </w:tcPr>
          <w:p w14:paraId="393655BE" w14:textId="77777777" w:rsidR="00214965" w:rsidRDefault="00000000">
            <w:pPr>
              <w:jc w:val="center"/>
            </w:pPr>
            <w:r>
              <w:rPr>
                <w:b/>
                <w:color w:val="FFFFFF"/>
              </w:rPr>
              <w:t>Stakeholders</w:t>
            </w:r>
          </w:p>
        </w:tc>
      </w:tr>
      <w:tr w:rsidR="00214965" w14:paraId="6C06ADA9" w14:textId="77777777">
        <w:tc>
          <w:tcPr>
            <w:tcW w:w="540" w:type="dxa"/>
            <w:shd w:val="clear" w:color="auto" w:fill="231AFF"/>
          </w:tcPr>
          <w:p w14:paraId="0E451CC8" w14:textId="77777777" w:rsidR="00214965" w:rsidRDefault="00000000">
            <w:r>
              <w:rPr>
                <w:b/>
                <w:color w:val="FFFFFF"/>
              </w:rPr>
              <w:t>1.</w:t>
            </w:r>
          </w:p>
        </w:tc>
        <w:tc>
          <w:tcPr>
            <w:tcW w:w="8452" w:type="dxa"/>
            <w:shd w:val="clear" w:color="auto" w:fill="D9E2F3"/>
          </w:tcPr>
          <w:p w14:paraId="0C6DD164" w14:textId="77777777" w:rsidR="00214965" w:rsidRDefault="00000000">
            <w:r>
              <w:t>Enterprise Architects</w:t>
            </w:r>
          </w:p>
        </w:tc>
      </w:tr>
      <w:tr w:rsidR="00214965" w14:paraId="68AE991D" w14:textId="77777777">
        <w:tc>
          <w:tcPr>
            <w:tcW w:w="540" w:type="dxa"/>
            <w:shd w:val="clear" w:color="auto" w:fill="231AFF"/>
          </w:tcPr>
          <w:p w14:paraId="57411F69" w14:textId="77777777" w:rsidR="00214965" w:rsidRDefault="00000000">
            <w:r>
              <w:rPr>
                <w:b/>
                <w:color w:val="FFFFFF"/>
              </w:rPr>
              <w:t>2.</w:t>
            </w:r>
          </w:p>
        </w:tc>
        <w:tc>
          <w:tcPr>
            <w:tcW w:w="8452" w:type="dxa"/>
          </w:tcPr>
          <w:p w14:paraId="785ED216" w14:textId="77777777" w:rsidR="00214965" w:rsidRDefault="00000000">
            <w:r>
              <w:t>Partners and Vendors Technical Leaders</w:t>
            </w:r>
          </w:p>
        </w:tc>
      </w:tr>
      <w:tr w:rsidR="00214965" w14:paraId="47504644" w14:textId="77777777">
        <w:tc>
          <w:tcPr>
            <w:tcW w:w="540" w:type="dxa"/>
            <w:shd w:val="clear" w:color="auto" w:fill="231AFF"/>
          </w:tcPr>
          <w:p w14:paraId="0D34E8F2" w14:textId="77777777" w:rsidR="00214965" w:rsidRDefault="00000000">
            <w:r>
              <w:rPr>
                <w:b/>
                <w:color w:val="FFFFFF"/>
              </w:rPr>
              <w:t>3.</w:t>
            </w:r>
          </w:p>
        </w:tc>
        <w:tc>
          <w:tcPr>
            <w:tcW w:w="8452" w:type="dxa"/>
            <w:shd w:val="clear" w:color="auto" w:fill="D9E2F3"/>
          </w:tcPr>
          <w:p w14:paraId="41D9459C" w14:textId="77777777" w:rsidR="00214965" w:rsidRDefault="00000000">
            <w:r>
              <w:t>Infrastructure Architects &amp; Engineers</w:t>
            </w:r>
          </w:p>
        </w:tc>
      </w:tr>
      <w:tr w:rsidR="00214965" w14:paraId="6FD81F0A" w14:textId="77777777">
        <w:tc>
          <w:tcPr>
            <w:tcW w:w="540" w:type="dxa"/>
            <w:shd w:val="clear" w:color="auto" w:fill="231AFF"/>
          </w:tcPr>
          <w:p w14:paraId="6DA47B50" w14:textId="77777777" w:rsidR="00214965" w:rsidRDefault="00000000">
            <w:r>
              <w:rPr>
                <w:b/>
                <w:color w:val="FFFFFF"/>
              </w:rPr>
              <w:t>4.</w:t>
            </w:r>
          </w:p>
        </w:tc>
        <w:tc>
          <w:tcPr>
            <w:tcW w:w="8452" w:type="dxa"/>
          </w:tcPr>
          <w:p w14:paraId="5A1B9962" w14:textId="77777777" w:rsidR="00214965" w:rsidRDefault="00000000">
            <w:r>
              <w:t>InfoSec Architects &amp; Engineers</w:t>
            </w:r>
          </w:p>
        </w:tc>
      </w:tr>
      <w:tr w:rsidR="00214965" w14:paraId="5AB95D2B" w14:textId="77777777">
        <w:tc>
          <w:tcPr>
            <w:tcW w:w="540" w:type="dxa"/>
            <w:shd w:val="clear" w:color="auto" w:fill="231AFF"/>
          </w:tcPr>
          <w:p w14:paraId="512BA5B0" w14:textId="77777777" w:rsidR="00214965" w:rsidRDefault="00000000">
            <w:r>
              <w:rPr>
                <w:b/>
                <w:color w:val="FFFFFF"/>
              </w:rPr>
              <w:t>5.</w:t>
            </w:r>
          </w:p>
        </w:tc>
        <w:tc>
          <w:tcPr>
            <w:tcW w:w="8452" w:type="dxa"/>
            <w:shd w:val="clear" w:color="auto" w:fill="D9E2F3"/>
          </w:tcPr>
          <w:p w14:paraId="12802FE0" w14:textId="77777777" w:rsidR="00214965" w:rsidRDefault="00000000">
            <w:r>
              <w:t>Technical Managers</w:t>
            </w:r>
          </w:p>
        </w:tc>
      </w:tr>
      <w:tr w:rsidR="00214965" w14:paraId="73468140" w14:textId="77777777">
        <w:tc>
          <w:tcPr>
            <w:tcW w:w="540" w:type="dxa"/>
            <w:shd w:val="clear" w:color="auto" w:fill="231AFF"/>
          </w:tcPr>
          <w:p w14:paraId="14382EB0" w14:textId="77777777" w:rsidR="00214965" w:rsidRDefault="00000000">
            <w:r>
              <w:rPr>
                <w:b/>
                <w:color w:val="FFFFFF"/>
              </w:rPr>
              <w:t>6.</w:t>
            </w:r>
          </w:p>
        </w:tc>
        <w:tc>
          <w:tcPr>
            <w:tcW w:w="8452" w:type="dxa"/>
          </w:tcPr>
          <w:p w14:paraId="4A63D746" w14:textId="77777777" w:rsidR="00214965" w:rsidRDefault="00000000">
            <w:r>
              <w:t>Delivery Leads and Project Managers</w:t>
            </w:r>
          </w:p>
        </w:tc>
      </w:tr>
      <w:tr w:rsidR="00214965" w14:paraId="1E56C752" w14:textId="77777777">
        <w:tc>
          <w:tcPr>
            <w:tcW w:w="540" w:type="dxa"/>
            <w:shd w:val="clear" w:color="auto" w:fill="231AFF"/>
          </w:tcPr>
          <w:p w14:paraId="72D978DF" w14:textId="77777777" w:rsidR="00214965" w:rsidRDefault="00000000">
            <w:r>
              <w:rPr>
                <w:b/>
                <w:color w:val="FFFFFF"/>
              </w:rPr>
              <w:t>7.</w:t>
            </w:r>
          </w:p>
        </w:tc>
        <w:tc>
          <w:tcPr>
            <w:tcW w:w="8452" w:type="dxa"/>
            <w:shd w:val="clear" w:color="auto" w:fill="D9E2F3"/>
          </w:tcPr>
          <w:p w14:paraId="1BFEF056" w14:textId="77777777" w:rsidR="00214965" w:rsidRDefault="00000000">
            <w:r>
              <w:t>Developers</w:t>
            </w:r>
          </w:p>
        </w:tc>
      </w:tr>
    </w:tbl>
    <w:p w14:paraId="0229517C" w14:textId="77777777" w:rsidR="00214965" w:rsidRDefault="00000000">
      <w:pPr>
        <w:pBdr>
          <w:bottom w:val="single" w:sz="4" w:space="1" w:color="231AFF"/>
        </w:pBdr>
        <w:spacing w:before="200" w:after="120"/>
        <w:outlineLvl w:val="1"/>
      </w:pPr>
      <w:r>
        <w:rPr>
          <w:rFonts w:ascii="Calibri Light" w:hAnsi="Calibri Light"/>
          <w:b/>
          <w:color w:val="231AFF"/>
          <w:sz w:val="26"/>
        </w:rPr>
        <w:t>1.5. Abbreviations</w:t>
      </w:r>
    </w:p>
    <w:tbl>
      <w:tblPr>
        <w:tblStyle w:val="TableGrid"/>
        <w:tblW w:w="0" w:type="auto"/>
        <w:tblInd w:w="120" w:type="dxa"/>
        <w:tblLayout w:type="fixed"/>
        <w:tblLook w:val="04A0" w:firstRow="1" w:lastRow="0" w:firstColumn="1" w:lastColumn="0" w:noHBand="0" w:noVBand="1"/>
      </w:tblPr>
      <w:tblGrid>
        <w:gridCol w:w="468"/>
        <w:gridCol w:w="2160"/>
        <w:gridCol w:w="6364"/>
      </w:tblGrid>
      <w:tr w:rsidR="00214965" w14:paraId="3D5540E3" w14:textId="77777777">
        <w:tc>
          <w:tcPr>
            <w:tcW w:w="468" w:type="dxa"/>
            <w:shd w:val="clear" w:color="auto" w:fill="231AFF"/>
          </w:tcPr>
          <w:p w14:paraId="0627BA79" w14:textId="77777777" w:rsidR="00214965" w:rsidRDefault="00000000">
            <w:r>
              <w:rPr>
                <w:b/>
                <w:color w:val="FFFFFF"/>
              </w:rPr>
              <w:t>#</w:t>
            </w:r>
          </w:p>
        </w:tc>
        <w:tc>
          <w:tcPr>
            <w:tcW w:w="2160" w:type="dxa"/>
            <w:shd w:val="clear" w:color="auto" w:fill="231AFF"/>
          </w:tcPr>
          <w:p w14:paraId="3D295ED2" w14:textId="77777777" w:rsidR="00214965" w:rsidRDefault="00000000">
            <w:r>
              <w:rPr>
                <w:b/>
                <w:color w:val="FFFFFF"/>
              </w:rPr>
              <w:t>Abbreviations</w:t>
            </w:r>
          </w:p>
        </w:tc>
        <w:tc>
          <w:tcPr>
            <w:tcW w:w="6364" w:type="dxa"/>
            <w:shd w:val="clear" w:color="auto" w:fill="231AFF"/>
          </w:tcPr>
          <w:p w14:paraId="772764DC" w14:textId="77777777" w:rsidR="00214965" w:rsidRDefault="00000000">
            <w:r>
              <w:rPr>
                <w:b/>
                <w:color w:val="FFFFFF"/>
              </w:rPr>
              <w:t>Full form</w:t>
            </w:r>
          </w:p>
        </w:tc>
      </w:tr>
      <w:tr w:rsidR="00214965" w14:paraId="39A673AD" w14:textId="77777777">
        <w:tc>
          <w:tcPr>
            <w:tcW w:w="468" w:type="dxa"/>
            <w:shd w:val="clear" w:color="auto" w:fill="231AFF"/>
          </w:tcPr>
          <w:p w14:paraId="0AA70CC6" w14:textId="77777777" w:rsidR="00214965" w:rsidRDefault="00000000">
            <w:r>
              <w:rPr>
                <w:b/>
                <w:color w:val="FFFFFF"/>
                <w:sz w:val="20"/>
              </w:rPr>
              <w:t>1</w:t>
            </w:r>
          </w:p>
        </w:tc>
        <w:tc>
          <w:tcPr>
            <w:tcW w:w="2160" w:type="dxa"/>
            <w:shd w:val="clear" w:color="auto" w:fill="D9E2F3"/>
          </w:tcPr>
          <w:p w14:paraId="45A1C645" w14:textId="4BA6EEDF" w:rsidR="00214965" w:rsidRDefault="00214965"/>
        </w:tc>
        <w:tc>
          <w:tcPr>
            <w:tcW w:w="6364" w:type="dxa"/>
            <w:shd w:val="clear" w:color="auto" w:fill="D9E2F3"/>
          </w:tcPr>
          <w:p w14:paraId="6A4023B3" w14:textId="7F71CBDE" w:rsidR="00214965" w:rsidRDefault="00214965"/>
        </w:tc>
      </w:tr>
    </w:tbl>
    <w:p w14:paraId="5C605DDF" w14:textId="77777777" w:rsidR="00214965" w:rsidRDefault="00000000">
      <w:pPr>
        <w:pBdr>
          <w:bottom w:val="single" w:sz="4" w:space="1" w:color="231AFF"/>
        </w:pBdr>
        <w:spacing w:before="200" w:after="120"/>
        <w:outlineLvl w:val="1"/>
      </w:pPr>
      <w:r>
        <w:rPr>
          <w:rFonts w:ascii="Calibri Light" w:hAnsi="Calibri Light"/>
          <w:b/>
          <w:color w:val="231AFF"/>
          <w:sz w:val="26"/>
        </w:rPr>
        <w:t>1.6. Assumptions, Dependencies and Risks</w:t>
      </w:r>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214965" w14:paraId="020F5BC8" w14:textId="77777777">
        <w:tc>
          <w:tcPr>
            <w:tcW w:w="468" w:type="dxa"/>
            <w:shd w:val="clear" w:color="auto" w:fill="231AFF"/>
          </w:tcPr>
          <w:p w14:paraId="77FE2B98" w14:textId="77777777" w:rsidR="00214965" w:rsidRDefault="00000000">
            <w:r>
              <w:rPr>
                <w:b/>
                <w:color w:val="FFFFFF"/>
              </w:rPr>
              <w:t>#</w:t>
            </w:r>
          </w:p>
        </w:tc>
        <w:tc>
          <w:tcPr>
            <w:tcW w:w="3600" w:type="dxa"/>
            <w:shd w:val="clear" w:color="auto" w:fill="231AFF"/>
          </w:tcPr>
          <w:p w14:paraId="6CDB6286" w14:textId="77777777" w:rsidR="00214965" w:rsidRDefault="00000000">
            <w:r>
              <w:rPr>
                <w:b/>
                <w:color w:val="FFFFFF"/>
              </w:rPr>
              <w:t>Item</w:t>
            </w:r>
          </w:p>
        </w:tc>
        <w:tc>
          <w:tcPr>
            <w:tcW w:w="1152" w:type="dxa"/>
            <w:shd w:val="clear" w:color="auto" w:fill="231AFF"/>
          </w:tcPr>
          <w:p w14:paraId="375F95B5" w14:textId="77777777" w:rsidR="00214965" w:rsidRDefault="00000000">
            <w:r>
              <w:rPr>
                <w:b/>
                <w:color w:val="FFFFFF"/>
              </w:rPr>
              <w:t>Type</w:t>
            </w:r>
          </w:p>
        </w:tc>
        <w:tc>
          <w:tcPr>
            <w:tcW w:w="1152" w:type="dxa"/>
            <w:shd w:val="clear" w:color="auto" w:fill="231AFF"/>
          </w:tcPr>
          <w:p w14:paraId="68FF114D" w14:textId="77777777" w:rsidR="00214965" w:rsidRDefault="00000000">
            <w:r>
              <w:rPr>
                <w:b/>
                <w:color w:val="FFFFFF"/>
              </w:rPr>
              <w:t>Owner</w:t>
            </w:r>
          </w:p>
        </w:tc>
        <w:tc>
          <w:tcPr>
            <w:tcW w:w="2620" w:type="dxa"/>
            <w:shd w:val="clear" w:color="auto" w:fill="231AFF"/>
          </w:tcPr>
          <w:p w14:paraId="1C479AEE" w14:textId="77777777" w:rsidR="00214965" w:rsidRDefault="00000000">
            <w:r>
              <w:rPr>
                <w:b/>
                <w:color w:val="FFFFFF"/>
              </w:rPr>
              <w:t>Comment</w:t>
            </w:r>
          </w:p>
        </w:tc>
      </w:tr>
      <w:tr w:rsidR="00214965" w14:paraId="0347B456" w14:textId="77777777">
        <w:tc>
          <w:tcPr>
            <w:tcW w:w="468" w:type="dxa"/>
            <w:shd w:val="clear" w:color="auto" w:fill="231AFF"/>
          </w:tcPr>
          <w:p w14:paraId="2240A76E" w14:textId="77777777" w:rsidR="00214965" w:rsidRDefault="00000000">
            <w:r>
              <w:rPr>
                <w:b/>
                <w:color w:val="FFFFFF"/>
              </w:rPr>
              <w:lastRenderedPageBreak/>
              <w:t>1.</w:t>
            </w:r>
          </w:p>
        </w:tc>
        <w:tc>
          <w:tcPr>
            <w:tcW w:w="3600" w:type="dxa"/>
            <w:shd w:val="clear" w:color="auto" w:fill="D9E2F3"/>
          </w:tcPr>
          <w:p w14:paraId="2563DB0A" w14:textId="77777777" w:rsidR="00214965" w:rsidRDefault="00214965"/>
        </w:tc>
        <w:tc>
          <w:tcPr>
            <w:tcW w:w="1152" w:type="dxa"/>
            <w:shd w:val="clear" w:color="auto" w:fill="D9E2F3"/>
          </w:tcPr>
          <w:p w14:paraId="02D6E255" w14:textId="77777777" w:rsidR="00214965" w:rsidRDefault="00214965"/>
        </w:tc>
        <w:tc>
          <w:tcPr>
            <w:tcW w:w="1152" w:type="dxa"/>
            <w:shd w:val="clear" w:color="auto" w:fill="D9E2F3"/>
          </w:tcPr>
          <w:p w14:paraId="08B5863D" w14:textId="77777777" w:rsidR="00214965" w:rsidRDefault="00214965"/>
        </w:tc>
        <w:tc>
          <w:tcPr>
            <w:tcW w:w="2620" w:type="dxa"/>
            <w:shd w:val="clear" w:color="auto" w:fill="D9E2F3"/>
          </w:tcPr>
          <w:p w14:paraId="36EB7DD9" w14:textId="77777777" w:rsidR="00214965" w:rsidRDefault="00214965"/>
        </w:tc>
      </w:tr>
      <w:tr w:rsidR="00214965" w14:paraId="3B7EDD55" w14:textId="77777777">
        <w:tc>
          <w:tcPr>
            <w:tcW w:w="468" w:type="dxa"/>
            <w:shd w:val="clear" w:color="auto" w:fill="231AFF"/>
          </w:tcPr>
          <w:p w14:paraId="70DDE882" w14:textId="77777777" w:rsidR="00214965" w:rsidRDefault="00000000">
            <w:r>
              <w:rPr>
                <w:b/>
                <w:color w:val="FFFFFF"/>
              </w:rPr>
              <w:t>2.</w:t>
            </w:r>
          </w:p>
        </w:tc>
        <w:tc>
          <w:tcPr>
            <w:tcW w:w="3600" w:type="dxa"/>
          </w:tcPr>
          <w:p w14:paraId="0C2DB5F3" w14:textId="77777777" w:rsidR="00214965" w:rsidRDefault="00214965"/>
        </w:tc>
        <w:tc>
          <w:tcPr>
            <w:tcW w:w="1152" w:type="dxa"/>
          </w:tcPr>
          <w:p w14:paraId="50A9D2EA" w14:textId="77777777" w:rsidR="00214965" w:rsidRDefault="00214965"/>
        </w:tc>
        <w:tc>
          <w:tcPr>
            <w:tcW w:w="1152" w:type="dxa"/>
          </w:tcPr>
          <w:p w14:paraId="1E0D3839" w14:textId="77777777" w:rsidR="00214965" w:rsidRDefault="00214965"/>
        </w:tc>
        <w:tc>
          <w:tcPr>
            <w:tcW w:w="2620" w:type="dxa"/>
          </w:tcPr>
          <w:p w14:paraId="7C3294AE" w14:textId="77777777" w:rsidR="00214965" w:rsidRDefault="00214965"/>
        </w:tc>
      </w:tr>
    </w:tbl>
    <w:p w14:paraId="46B3C5F4" w14:textId="77777777" w:rsidR="00214965" w:rsidRDefault="00000000">
      <w:pPr>
        <w:shd w:val="clear" w:color="auto" w:fill="231AFF"/>
        <w:spacing w:before="240" w:after="120"/>
        <w:outlineLvl w:val="0"/>
      </w:pPr>
      <w:r>
        <w:rPr>
          <w:rFonts w:ascii="Calibri Light" w:hAnsi="Calibri Light"/>
          <w:b/>
          <w:color w:val="FFFFFF"/>
          <w:sz w:val="32"/>
        </w:rPr>
        <w:t>2. Requirements Compliancy Matrix</w:t>
      </w:r>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214965" w14:paraId="10423077" w14:textId="77777777">
        <w:tc>
          <w:tcPr>
            <w:tcW w:w="630" w:type="dxa"/>
            <w:shd w:val="clear" w:color="auto" w:fill="231AFF"/>
          </w:tcPr>
          <w:p w14:paraId="79BE079D" w14:textId="77777777" w:rsidR="00214965" w:rsidRDefault="00000000">
            <w:r>
              <w:rPr>
                <w:b/>
                <w:color w:val="FFFFFF"/>
              </w:rPr>
              <w:t>ID.</w:t>
            </w:r>
          </w:p>
        </w:tc>
        <w:tc>
          <w:tcPr>
            <w:tcW w:w="1739" w:type="dxa"/>
            <w:shd w:val="clear" w:color="auto" w:fill="231AFF"/>
          </w:tcPr>
          <w:p w14:paraId="0A371A69" w14:textId="77777777" w:rsidR="00214965" w:rsidRDefault="00000000">
            <w:r>
              <w:rPr>
                <w:b/>
                <w:color w:val="FFFFFF"/>
              </w:rPr>
              <w:t>Title</w:t>
            </w:r>
          </w:p>
        </w:tc>
        <w:tc>
          <w:tcPr>
            <w:tcW w:w="3391" w:type="dxa"/>
            <w:shd w:val="clear" w:color="auto" w:fill="231AFF"/>
          </w:tcPr>
          <w:p w14:paraId="7EFCD1BB" w14:textId="77777777" w:rsidR="00214965" w:rsidRDefault="00000000">
            <w:r>
              <w:rPr>
                <w:b/>
                <w:color w:val="FFFFFF"/>
              </w:rPr>
              <w:t>Description</w:t>
            </w:r>
          </w:p>
        </w:tc>
        <w:tc>
          <w:tcPr>
            <w:tcW w:w="1378" w:type="dxa"/>
            <w:shd w:val="clear" w:color="auto" w:fill="231AFF"/>
          </w:tcPr>
          <w:p w14:paraId="4406FDDA" w14:textId="77777777" w:rsidR="00214965" w:rsidRDefault="00000000">
            <w:r>
              <w:rPr>
                <w:b/>
                <w:color w:val="FFFFFF"/>
              </w:rPr>
              <w:t>Compliancy</w:t>
            </w:r>
          </w:p>
        </w:tc>
        <w:tc>
          <w:tcPr>
            <w:tcW w:w="1861" w:type="dxa"/>
            <w:shd w:val="clear" w:color="auto" w:fill="231AFF"/>
          </w:tcPr>
          <w:p w14:paraId="5B45650B" w14:textId="77777777" w:rsidR="00214965" w:rsidRDefault="00000000">
            <w:r>
              <w:rPr>
                <w:b/>
                <w:color w:val="FFFFFF"/>
              </w:rPr>
              <w:t>Comments</w:t>
            </w:r>
          </w:p>
        </w:tc>
      </w:tr>
      <w:tr w:rsidR="00214965" w14:paraId="78045669" w14:textId="77777777">
        <w:tc>
          <w:tcPr>
            <w:tcW w:w="630" w:type="dxa"/>
            <w:shd w:val="clear" w:color="auto" w:fill="231AFF"/>
          </w:tcPr>
          <w:p w14:paraId="5649F40F" w14:textId="77777777" w:rsidR="00214965" w:rsidRDefault="00000000">
            <w:r>
              <w:rPr>
                <w:b/>
                <w:color w:val="FFFFFF"/>
                <w:sz w:val="20"/>
              </w:rPr>
              <w:t>FR-1</w:t>
            </w:r>
          </w:p>
        </w:tc>
        <w:tc>
          <w:tcPr>
            <w:tcW w:w="1739" w:type="dxa"/>
          </w:tcPr>
          <w:p w14:paraId="6E24D171" w14:textId="77777777" w:rsidR="00214965" w:rsidRDefault="00000000">
            <w:r>
              <w:rPr>
                <w:sz w:val="20"/>
              </w:rPr>
              <w:t>FinWallet is a comprehensive digital wallet platform enabling users to store fun</w:t>
            </w:r>
          </w:p>
        </w:tc>
        <w:tc>
          <w:tcPr>
            <w:tcW w:w="3391" w:type="dxa"/>
          </w:tcPr>
          <w:p w14:paraId="1583CEC5" w14:textId="77777777" w:rsidR="00214965" w:rsidRDefault="00000000">
            <w:r>
              <w:rPr>
                <w:sz w:val="20"/>
              </w:rPr>
              <w:t>This requirement enables finwallet is a comprehensive digital wallet platform enabling users to store fun functionality for users.</w:t>
            </w:r>
          </w:p>
        </w:tc>
        <w:tc>
          <w:tcPr>
            <w:tcW w:w="1378" w:type="dxa"/>
          </w:tcPr>
          <w:p w14:paraId="7CA012A3" w14:textId="77777777" w:rsidR="00214965" w:rsidRDefault="00000000">
            <w:pPr>
              <w:jc w:val="center"/>
            </w:pPr>
            <w:r>
              <w:rPr>
                <w:color w:val="000000"/>
                <w:sz w:val="20"/>
              </w:rPr>
              <w:t>Compliant</w:t>
            </w:r>
          </w:p>
        </w:tc>
        <w:tc>
          <w:tcPr>
            <w:tcW w:w="1861" w:type="dxa"/>
          </w:tcPr>
          <w:p w14:paraId="23F7E476" w14:textId="77777777" w:rsidR="00214965" w:rsidRDefault="00214965"/>
        </w:tc>
      </w:tr>
      <w:tr w:rsidR="00214965" w14:paraId="000EC7B0" w14:textId="77777777">
        <w:tc>
          <w:tcPr>
            <w:tcW w:w="630" w:type="dxa"/>
            <w:shd w:val="clear" w:color="auto" w:fill="231AFF"/>
          </w:tcPr>
          <w:p w14:paraId="5973E84A" w14:textId="77777777" w:rsidR="00214965" w:rsidRDefault="00000000">
            <w:r>
              <w:rPr>
                <w:b/>
                <w:color w:val="FFFFFF"/>
                <w:sz w:val="20"/>
              </w:rPr>
              <w:t>FR-2</w:t>
            </w:r>
          </w:p>
        </w:tc>
        <w:tc>
          <w:tcPr>
            <w:tcW w:w="1739" w:type="dxa"/>
            <w:shd w:val="clear" w:color="auto" w:fill="D9E2F3"/>
          </w:tcPr>
          <w:p w14:paraId="4EA33952" w14:textId="77777777" w:rsidR="00214965" w:rsidRDefault="00000000">
            <w:r>
              <w:rPr>
                <w:sz w:val="20"/>
              </w:rPr>
              <w:t>The platform supports multi-currency wallets, P2P transfers, bill payments, and</w:t>
            </w:r>
          </w:p>
        </w:tc>
        <w:tc>
          <w:tcPr>
            <w:tcW w:w="3391" w:type="dxa"/>
            <w:shd w:val="clear" w:color="auto" w:fill="D9E2F3"/>
          </w:tcPr>
          <w:p w14:paraId="66DAE1D8" w14:textId="77777777" w:rsidR="00214965" w:rsidRDefault="00000000">
            <w:r>
              <w:rPr>
                <w:sz w:val="20"/>
              </w:rPr>
              <w:t>This requirement enables the platform supports multi-currency wallets, p2p transfers, bill payments, and functionality for users.</w:t>
            </w:r>
          </w:p>
        </w:tc>
        <w:tc>
          <w:tcPr>
            <w:tcW w:w="1378" w:type="dxa"/>
            <w:shd w:val="clear" w:color="auto" w:fill="D9E2F3"/>
          </w:tcPr>
          <w:p w14:paraId="7616FA40" w14:textId="77777777" w:rsidR="00214965" w:rsidRDefault="00000000">
            <w:pPr>
              <w:jc w:val="center"/>
            </w:pPr>
            <w:r>
              <w:rPr>
                <w:color w:val="000000"/>
                <w:sz w:val="20"/>
              </w:rPr>
              <w:t>Compliant</w:t>
            </w:r>
          </w:p>
        </w:tc>
        <w:tc>
          <w:tcPr>
            <w:tcW w:w="1861" w:type="dxa"/>
            <w:shd w:val="clear" w:color="auto" w:fill="D9E2F3"/>
          </w:tcPr>
          <w:p w14:paraId="6A8B60D5" w14:textId="77777777" w:rsidR="00214965" w:rsidRDefault="00214965"/>
        </w:tc>
      </w:tr>
      <w:tr w:rsidR="00214965" w14:paraId="0B210DC0" w14:textId="77777777">
        <w:tc>
          <w:tcPr>
            <w:tcW w:w="630" w:type="dxa"/>
            <w:shd w:val="clear" w:color="auto" w:fill="231AFF"/>
          </w:tcPr>
          <w:p w14:paraId="520F6B86" w14:textId="77777777" w:rsidR="00214965" w:rsidRDefault="00000000">
            <w:r>
              <w:rPr>
                <w:b/>
                <w:color w:val="FFFFFF"/>
                <w:sz w:val="20"/>
              </w:rPr>
              <w:t>FR-3</w:t>
            </w:r>
          </w:p>
        </w:tc>
        <w:tc>
          <w:tcPr>
            <w:tcW w:w="1739" w:type="dxa"/>
          </w:tcPr>
          <w:p w14:paraId="349CE38D" w14:textId="77777777" w:rsidR="00214965" w:rsidRDefault="00000000">
            <w:r>
              <w:rPr>
                <w:sz w:val="20"/>
              </w:rPr>
              <w:t>Integration with national ID verification (Elm Yakeen) ensures KYC compliance</w:t>
            </w:r>
          </w:p>
        </w:tc>
        <w:tc>
          <w:tcPr>
            <w:tcW w:w="3391" w:type="dxa"/>
          </w:tcPr>
          <w:p w14:paraId="01D2609C" w14:textId="77777777" w:rsidR="00214965" w:rsidRDefault="00000000">
            <w:r>
              <w:rPr>
                <w:sz w:val="20"/>
              </w:rPr>
              <w:t>This requirement enables integration with national id verification (elm yakeen) ensures kyc compliance functionality for users.</w:t>
            </w:r>
          </w:p>
        </w:tc>
        <w:tc>
          <w:tcPr>
            <w:tcW w:w="1378" w:type="dxa"/>
          </w:tcPr>
          <w:p w14:paraId="7ED0DF9D" w14:textId="77777777" w:rsidR="00214965" w:rsidRDefault="00000000">
            <w:pPr>
              <w:jc w:val="center"/>
            </w:pPr>
            <w:r>
              <w:rPr>
                <w:color w:val="000000"/>
                <w:sz w:val="20"/>
              </w:rPr>
              <w:t>Compliant</w:t>
            </w:r>
          </w:p>
        </w:tc>
        <w:tc>
          <w:tcPr>
            <w:tcW w:w="1861" w:type="dxa"/>
          </w:tcPr>
          <w:p w14:paraId="2E1F8AEA" w14:textId="77777777" w:rsidR="00214965" w:rsidRDefault="00214965"/>
        </w:tc>
      </w:tr>
      <w:tr w:rsidR="00214965" w14:paraId="7A339B4A" w14:textId="77777777">
        <w:tc>
          <w:tcPr>
            <w:tcW w:w="630" w:type="dxa"/>
            <w:shd w:val="clear" w:color="auto" w:fill="231AFF"/>
          </w:tcPr>
          <w:p w14:paraId="0E1930F5" w14:textId="77777777" w:rsidR="00214965" w:rsidRDefault="00000000">
            <w:r>
              <w:rPr>
                <w:b/>
                <w:color w:val="FFFFFF"/>
                <w:sz w:val="20"/>
              </w:rPr>
              <w:t>FR-BR-001</w:t>
            </w:r>
          </w:p>
        </w:tc>
        <w:tc>
          <w:tcPr>
            <w:tcW w:w="1739" w:type="dxa"/>
            <w:shd w:val="clear" w:color="auto" w:fill="D9E2F3"/>
          </w:tcPr>
          <w:p w14:paraId="7777CEF0" w14:textId="77777777" w:rsidR="00214965" w:rsidRDefault="00000000">
            <w:r>
              <w:rPr>
                <w:sz w:val="20"/>
              </w:rPr>
              <w:t>User Registration</w:t>
            </w:r>
          </w:p>
        </w:tc>
        <w:tc>
          <w:tcPr>
            <w:tcW w:w="3391" w:type="dxa"/>
            <w:shd w:val="clear" w:color="auto" w:fill="D9E2F3"/>
          </w:tcPr>
          <w:p w14:paraId="4A4AC645" w14:textId="77777777" w:rsidR="00214965" w:rsidRDefault="00000000">
            <w:r>
              <w:rPr>
                <w:sz w:val="20"/>
              </w:rPr>
              <w:t>This requirement enables user registration functionality for users.</w:t>
            </w:r>
          </w:p>
        </w:tc>
        <w:tc>
          <w:tcPr>
            <w:tcW w:w="1378" w:type="dxa"/>
            <w:shd w:val="clear" w:color="auto" w:fill="D9E2F3"/>
          </w:tcPr>
          <w:p w14:paraId="31A5334A" w14:textId="77777777" w:rsidR="00214965" w:rsidRDefault="00000000">
            <w:pPr>
              <w:jc w:val="center"/>
            </w:pPr>
            <w:r>
              <w:rPr>
                <w:color w:val="000000"/>
                <w:sz w:val="20"/>
              </w:rPr>
              <w:t>Compliant</w:t>
            </w:r>
          </w:p>
        </w:tc>
        <w:tc>
          <w:tcPr>
            <w:tcW w:w="1861" w:type="dxa"/>
            <w:shd w:val="clear" w:color="auto" w:fill="D9E2F3"/>
          </w:tcPr>
          <w:p w14:paraId="29AD58C7" w14:textId="77777777" w:rsidR="00214965" w:rsidRDefault="00214965"/>
        </w:tc>
      </w:tr>
      <w:tr w:rsidR="00214965" w14:paraId="3255FD36" w14:textId="77777777">
        <w:tc>
          <w:tcPr>
            <w:tcW w:w="630" w:type="dxa"/>
            <w:shd w:val="clear" w:color="auto" w:fill="231AFF"/>
          </w:tcPr>
          <w:p w14:paraId="28D94D49" w14:textId="77777777" w:rsidR="00214965" w:rsidRDefault="00000000">
            <w:r>
              <w:rPr>
                <w:b/>
                <w:color w:val="FFFFFF"/>
                <w:sz w:val="20"/>
              </w:rPr>
              <w:t>FR-BR-002</w:t>
            </w:r>
          </w:p>
        </w:tc>
        <w:tc>
          <w:tcPr>
            <w:tcW w:w="1739" w:type="dxa"/>
          </w:tcPr>
          <w:p w14:paraId="3376B679" w14:textId="77777777" w:rsidR="00214965" w:rsidRDefault="00000000">
            <w:r>
              <w:rPr>
                <w:sz w:val="20"/>
              </w:rPr>
              <w:t>apture</w:t>
            </w:r>
          </w:p>
        </w:tc>
        <w:tc>
          <w:tcPr>
            <w:tcW w:w="3391" w:type="dxa"/>
          </w:tcPr>
          <w:p w14:paraId="6C430856" w14:textId="77777777" w:rsidR="00214965" w:rsidRDefault="00000000">
            <w:r>
              <w:rPr>
                <w:sz w:val="20"/>
              </w:rPr>
              <w:t>This requirement enables apture functionality for users.</w:t>
            </w:r>
          </w:p>
        </w:tc>
        <w:tc>
          <w:tcPr>
            <w:tcW w:w="1378" w:type="dxa"/>
          </w:tcPr>
          <w:p w14:paraId="62A3B6EA" w14:textId="77777777" w:rsidR="00214965" w:rsidRDefault="00000000">
            <w:pPr>
              <w:jc w:val="center"/>
            </w:pPr>
            <w:r>
              <w:rPr>
                <w:color w:val="000000"/>
                <w:sz w:val="20"/>
              </w:rPr>
              <w:t>Compliant</w:t>
            </w:r>
          </w:p>
        </w:tc>
        <w:tc>
          <w:tcPr>
            <w:tcW w:w="1861" w:type="dxa"/>
          </w:tcPr>
          <w:p w14:paraId="3DAD0999" w14:textId="77777777" w:rsidR="00214965" w:rsidRDefault="00214965"/>
        </w:tc>
      </w:tr>
      <w:tr w:rsidR="00214965" w14:paraId="6AF99F83" w14:textId="77777777">
        <w:tc>
          <w:tcPr>
            <w:tcW w:w="630" w:type="dxa"/>
            <w:shd w:val="clear" w:color="auto" w:fill="231AFF"/>
          </w:tcPr>
          <w:p w14:paraId="27DFD729" w14:textId="77777777" w:rsidR="00214965" w:rsidRDefault="00000000">
            <w:r>
              <w:rPr>
                <w:b/>
                <w:color w:val="FFFFFF"/>
                <w:sz w:val="20"/>
              </w:rPr>
              <w:t>FR-BR-003</w:t>
            </w:r>
          </w:p>
        </w:tc>
        <w:tc>
          <w:tcPr>
            <w:tcW w:w="1739" w:type="dxa"/>
            <w:shd w:val="clear" w:color="auto" w:fill="D9E2F3"/>
          </w:tcPr>
          <w:p w14:paraId="514E11DE" w14:textId="77777777" w:rsidR="00214965" w:rsidRDefault="00000000">
            <w:r>
              <w:rPr>
                <w:sz w:val="20"/>
              </w:rPr>
              <w:t>erification</w:t>
            </w:r>
          </w:p>
        </w:tc>
        <w:tc>
          <w:tcPr>
            <w:tcW w:w="3391" w:type="dxa"/>
            <w:shd w:val="clear" w:color="auto" w:fill="D9E2F3"/>
          </w:tcPr>
          <w:p w14:paraId="3B10408C" w14:textId="77777777" w:rsidR="00214965" w:rsidRDefault="00000000">
            <w:r>
              <w:rPr>
                <w:sz w:val="20"/>
              </w:rPr>
              <w:t>This requirement enables erification functionality for users.</w:t>
            </w:r>
          </w:p>
        </w:tc>
        <w:tc>
          <w:tcPr>
            <w:tcW w:w="1378" w:type="dxa"/>
            <w:shd w:val="clear" w:color="auto" w:fill="D9E2F3"/>
          </w:tcPr>
          <w:p w14:paraId="79891EF6" w14:textId="77777777" w:rsidR="00214965" w:rsidRDefault="00000000">
            <w:pPr>
              <w:jc w:val="center"/>
            </w:pPr>
            <w:r>
              <w:rPr>
                <w:color w:val="000000"/>
                <w:sz w:val="20"/>
              </w:rPr>
              <w:t>Compliant</w:t>
            </w:r>
          </w:p>
        </w:tc>
        <w:tc>
          <w:tcPr>
            <w:tcW w:w="1861" w:type="dxa"/>
            <w:shd w:val="clear" w:color="auto" w:fill="D9E2F3"/>
          </w:tcPr>
          <w:p w14:paraId="1C75B6FC" w14:textId="77777777" w:rsidR="00214965" w:rsidRDefault="00214965"/>
        </w:tc>
      </w:tr>
      <w:tr w:rsidR="00214965" w14:paraId="78003A31" w14:textId="77777777">
        <w:tc>
          <w:tcPr>
            <w:tcW w:w="630" w:type="dxa"/>
            <w:shd w:val="clear" w:color="auto" w:fill="231AFF"/>
          </w:tcPr>
          <w:p w14:paraId="056946C0" w14:textId="77777777" w:rsidR="00214965" w:rsidRDefault="00000000">
            <w:r>
              <w:rPr>
                <w:b/>
                <w:color w:val="FFFFFF"/>
                <w:sz w:val="20"/>
              </w:rPr>
              <w:t>FR-BR-004</w:t>
            </w:r>
          </w:p>
        </w:tc>
        <w:tc>
          <w:tcPr>
            <w:tcW w:w="1739" w:type="dxa"/>
          </w:tcPr>
          <w:p w14:paraId="32CBE56E" w14:textId="77777777" w:rsidR="00214965" w:rsidRDefault="00000000">
            <w:r>
              <w:rPr>
                <w:sz w:val="20"/>
              </w:rPr>
              <w:t>Sanctions Screening</w:t>
            </w:r>
          </w:p>
        </w:tc>
        <w:tc>
          <w:tcPr>
            <w:tcW w:w="3391" w:type="dxa"/>
          </w:tcPr>
          <w:p w14:paraId="532D70D8" w14:textId="77777777" w:rsidR="00214965" w:rsidRDefault="00000000">
            <w:r>
              <w:rPr>
                <w:sz w:val="20"/>
              </w:rPr>
              <w:t>This requirement enables sanctions screening functionality for users.</w:t>
            </w:r>
          </w:p>
        </w:tc>
        <w:tc>
          <w:tcPr>
            <w:tcW w:w="1378" w:type="dxa"/>
          </w:tcPr>
          <w:p w14:paraId="114EFE0A" w14:textId="77777777" w:rsidR="00214965" w:rsidRDefault="00000000">
            <w:pPr>
              <w:jc w:val="center"/>
            </w:pPr>
            <w:r>
              <w:rPr>
                <w:color w:val="000000"/>
                <w:sz w:val="20"/>
              </w:rPr>
              <w:t>Compliant</w:t>
            </w:r>
          </w:p>
        </w:tc>
        <w:tc>
          <w:tcPr>
            <w:tcW w:w="1861" w:type="dxa"/>
          </w:tcPr>
          <w:p w14:paraId="1E748ADE" w14:textId="77777777" w:rsidR="00214965" w:rsidRDefault="00214965"/>
        </w:tc>
      </w:tr>
      <w:tr w:rsidR="00214965" w14:paraId="5FA28637" w14:textId="77777777">
        <w:tc>
          <w:tcPr>
            <w:tcW w:w="630" w:type="dxa"/>
            <w:shd w:val="clear" w:color="auto" w:fill="231AFF"/>
          </w:tcPr>
          <w:p w14:paraId="3BC557F2" w14:textId="77777777" w:rsidR="00214965" w:rsidRDefault="00000000">
            <w:r>
              <w:rPr>
                <w:b/>
                <w:color w:val="FFFFFF"/>
                <w:sz w:val="20"/>
              </w:rPr>
              <w:t>FR-BR-005</w:t>
            </w:r>
          </w:p>
        </w:tc>
        <w:tc>
          <w:tcPr>
            <w:tcW w:w="1739" w:type="dxa"/>
            <w:shd w:val="clear" w:color="auto" w:fill="D9E2F3"/>
          </w:tcPr>
          <w:p w14:paraId="1CCBB95B" w14:textId="77777777" w:rsidR="00214965" w:rsidRDefault="00000000">
            <w:r>
              <w:rPr>
                <w:sz w:val="20"/>
              </w:rPr>
              <w:t>Wallet Creation</w:t>
            </w:r>
          </w:p>
        </w:tc>
        <w:tc>
          <w:tcPr>
            <w:tcW w:w="3391" w:type="dxa"/>
            <w:shd w:val="clear" w:color="auto" w:fill="D9E2F3"/>
          </w:tcPr>
          <w:p w14:paraId="4E9294C0" w14:textId="77777777" w:rsidR="00214965" w:rsidRDefault="00000000">
            <w:r>
              <w:rPr>
                <w:sz w:val="20"/>
              </w:rPr>
              <w:t>This requirement enables wallet creation functionality for users.</w:t>
            </w:r>
          </w:p>
        </w:tc>
        <w:tc>
          <w:tcPr>
            <w:tcW w:w="1378" w:type="dxa"/>
            <w:shd w:val="clear" w:color="auto" w:fill="D9E2F3"/>
          </w:tcPr>
          <w:p w14:paraId="68616888" w14:textId="77777777" w:rsidR="00214965" w:rsidRDefault="00000000">
            <w:pPr>
              <w:jc w:val="center"/>
            </w:pPr>
            <w:r>
              <w:rPr>
                <w:color w:val="000000"/>
                <w:sz w:val="20"/>
              </w:rPr>
              <w:t>Compliant</w:t>
            </w:r>
          </w:p>
        </w:tc>
        <w:tc>
          <w:tcPr>
            <w:tcW w:w="1861" w:type="dxa"/>
            <w:shd w:val="clear" w:color="auto" w:fill="D9E2F3"/>
          </w:tcPr>
          <w:p w14:paraId="7BF420FD" w14:textId="77777777" w:rsidR="00214965" w:rsidRDefault="00214965"/>
        </w:tc>
      </w:tr>
      <w:tr w:rsidR="00214965" w14:paraId="3EC2F05C" w14:textId="77777777">
        <w:tc>
          <w:tcPr>
            <w:tcW w:w="630" w:type="dxa"/>
            <w:shd w:val="clear" w:color="auto" w:fill="231AFF"/>
          </w:tcPr>
          <w:p w14:paraId="7903D301" w14:textId="77777777" w:rsidR="00214965" w:rsidRDefault="00000000">
            <w:r>
              <w:rPr>
                <w:b/>
                <w:color w:val="FFFFFF"/>
                <w:sz w:val="20"/>
              </w:rPr>
              <w:t>FR-BR-006</w:t>
            </w:r>
          </w:p>
        </w:tc>
        <w:tc>
          <w:tcPr>
            <w:tcW w:w="1739" w:type="dxa"/>
          </w:tcPr>
          <w:p w14:paraId="22C2C434" w14:textId="77777777" w:rsidR="00214965" w:rsidRDefault="00000000">
            <w:r>
              <w:rPr>
                <w:sz w:val="20"/>
              </w:rPr>
              <w:t>Multi-Currency</w:t>
            </w:r>
          </w:p>
        </w:tc>
        <w:tc>
          <w:tcPr>
            <w:tcW w:w="3391" w:type="dxa"/>
          </w:tcPr>
          <w:p w14:paraId="24EDB5AA" w14:textId="77777777" w:rsidR="00214965" w:rsidRDefault="00000000">
            <w:r>
              <w:rPr>
                <w:sz w:val="20"/>
              </w:rPr>
              <w:t>This requirement enables multi-currency functionality for users.</w:t>
            </w:r>
          </w:p>
        </w:tc>
        <w:tc>
          <w:tcPr>
            <w:tcW w:w="1378" w:type="dxa"/>
          </w:tcPr>
          <w:p w14:paraId="4E5F0C21" w14:textId="77777777" w:rsidR="00214965" w:rsidRDefault="00000000">
            <w:pPr>
              <w:jc w:val="center"/>
            </w:pPr>
            <w:r>
              <w:rPr>
                <w:color w:val="000000"/>
                <w:sz w:val="20"/>
              </w:rPr>
              <w:t>Compliant</w:t>
            </w:r>
          </w:p>
        </w:tc>
        <w:tc>
          <w:tcPr>
            <w:tcW w:w="1861" w:type="dxa"/>
          </w:tcPr>
          <w:p w14:paraId="2F6131DE" w14:textId="77777777" w:rsidR="00214965" w:rsidRDefault="00214965"/>
        </w:tc>
      </w:tr>
      <w:tr w:rsidR="00214965" w14:paraId="6067617E" w14:textId="77777777">
        <w:tc>
          <w:tcPr>
            <w:tcW w:w="630" w:type="dxa"/>
            <w:shd w:val="clear" w:color="auto" w:fill="231AFF"/>
          </w:tcPr>
          <w:p w14:paraId="578BC3AD" w14:textId="77777777" w:rsidR="00214965" w:rsidRDefault="00000000">
            <w:r>
              <w:rPr>
                <w:b/>
                <w:color w:val="FFFFFF"/>
                <w:sz w:val="20"/>
              </w:rPr>
              <w:t>FR-BR-007</w:t>
            </w:r>
          </w:p>
        </w:tc>
        <w:tc>
          <w:tcPr>
            <w:tcW w:w="1739" w:type="dxa"/>
            <w:shd w:val="clear" w:color="auto" w:fill="D9E2F3"/>
          </w:tcPr>
          <w:p w14:paraId="27DE9DEA" w14:textId="77777777" w:rsidR="00214965" w:rsidRDefault="00000000">
            <w:r>
              <w:rPr>
                <w:sz w:val="20"/>
              </w:rPr>
              <w:t>Balance Display</w:t>
            </w:r>
          </w:p>
        </w:tc>
        <w:tc>
          <w:tcPr>
            <w:tcW w:w="3391" w:type="dxa"/>
            <w:shd w:val="clear" w:color="auto" w:fill="D9E2F3"/>
          </w:tcPr>
          <w:p w14:paraId="225CDA39" w14:textId="77777777" w:rsidR="00214965" w:rsidRDefault="00000000">
            <w:r>
              <w:rPr>
                <w:sz w:val="20"/>
              </w:rPr>
              <w:t>This requirement enables balance display functionality for users.</w:t>
            </w:r>
          </w:p>
        </w:tc>
        <w:tc>
          <w:tcPr>
            <w:tcW w:w="1378" w:type="dxa"/>
            <w:shd w:val="clear" w:color="auto" w:fill="D9E2F3"/>
          </w:tcPr>
          <w:p w14:paraId="5F2C89BB" w14:textId="77777777" w:rsidR="00214965" w:rsidRDefault="00000000">
            <w:pPr>
              <w:jc w:val="center"/>
            </w:pPr>
            <w:r>
              <w:rPr>
                <w:color w:val="000000"/>
                <w:sz w:val="20"/>
              </w:rPr>
              <w:t>Compliant</w:t>
            </w:r>
          </w:p>
        </w:tc>
        <w:tc>
          <w:tcPr>
            <w:tcW w:w="1861" w:type="dxa"/>
            <w:shd w:val="clear" w:color="auto" w:fill="D9E2F3"/>
          </w:tcPr>
          <w:p w14:paraId="4AACC0A5" w14:textId="77777777" w:rsidR="00214965" w:rsidRDefault="00214965"/>
        </w:tc>
      </w:tr>
      <w:tr w:rsidR="00214965" w14:paraId="6CBA130A" w14:textId="77777777">
        <w:tc>
          <w:tcPr>
            <w:tcW w:w="630" w:type="dxa"/>
            <w:shd w:val="clear" w:color="auto" w:fill="231AFF"/>
          </w:tcPr>
          <w:p w14:paraId="7913F9A9" w14:textId="77777777" w:rsidR="00214965" w:rsidRDefault="00000000">
            <w:r>
              <w:rPr>
                <w:b/>
                <w:color w:val="FFFFFF"/>
                <w:sz w:val="20"/>
              </w:rPr>
              <w:t>FR-BR-008</w:t>
            </w:r>
          </w:p>
        </w:tc>
        <w:tc>
          <w:tcPr>
            <w:tcW w:w="1739" w:type="dxa"/>
          </w:tcPr>
          <w:p w14:paraId="0E5DAEE6" w14:textId="77777777" w:rsidR="00214965" w:rsidRDefault="00000000">
            <w:r>
              <w:rPr>
                <w:sz w:val="20"/>
              </w:rPr>
              <w:t>P2P Transfer</w:t>
            </w:r>
          </w:p>
        </w:tc>
        <w:tc>
          <w:tcPr>
            <w:tcW w:w="3391" w:type="dxa"/>
          </w:tcPr>
          <w:p w14:paraId="3B0B739D" w14:textId="77777777" w:rsidR="00214965" w:rsidRDefault="00000000">
            <w:r>
              <w:rPr>
                <w:sz w:val="20"/>
              </w:rPr>
              <w:t>This requirement enables p2p transfer functionality for users.</w:t>
            </w:r>
          </w:p>
        </w:tc>
        <w:tc>
          <w:tcPr>
            <w:tcW w:w="1378" w:type="dxa"/>
          </w:tcPr>
          <w:p w14:paraId="415F2181" w14:textId="77777777" w:rsidR="00214965" w:rsidRDefault="00000000">
            <w:pPr>
              <w:jc w:val="center"/>
            </w:pPr>
            <w:r>
              <w:rPr>
                <w:color w:val="000000"/>
                <w:sz w:val="20"/>
              </w:rPr>
              <w:t>Compliant</w:t>
            </w:r>
          </w:p>
        </w:tc>
        <w:tc>
          <w:tcPr>
            <w:tcW w:w="1861" w:type="dxa"/>
          </w:tcPr>
          <w:p w14:paraId="79953909" w14:textId="77777777" w:rsidR="00214965" w:rsidRDefault="00214965"/>
        </w:tc>
      </w:tr>
      <w:tr w:rsidR="00214965" w14:paraId="42E99F00" w14:textId="77777777">
        <w:tc>
          <w:tcPr>
            <w:tcW w:w="630" w:type="dxa"/>
            <w:shd w:val="clear" w:color="auto" w:fill="231AFF"/>
          </w:tcPr>
          <w:p w14:paraId="397961BE" w14:textId="77777777" w:rsidR="00214965" w:rsidRDefault="00000000">
            <w:r>
              <w:rPr>
                <w:b/>
                <w:color w:val="FFFFFF"/>
                <w:sz w:val="20"/>
              </w:rPr>
              <w:t>FR-BR-009</w:t>
            </w:r>
          </w:p>
        </w:tc>
        <w:tc>
          <w:tcPr>
            <w:tcW w:w="1739" w:type="dxa"/>
            <w:shd w:val="clear" w:color="auto" w:fill="D9E2F3"/>
          </w:tcPr>
          <w:p w14:paraId="00A77A4A" w14:textId="77777777" w:rsidR="00214965" w:rsidRDefault="00000000">
            <w:r>
              <w:rPr>
                <w:sz w:val="20"/>
              </w:rPr>
              <w:t>Bank Transfer</w:t>
            </w:r>
          </w:p>
        </w:tc>
        <w:tc>
          <w:tcPr>
            <w:tcW w:w="3391" w:type="dxa"/>
            <w:shd w:val="clear" w:color="auto" w:fill="D9E2F3"/>
          </w:tcPr>
          <w:p w14:paraId="340B0834" w14:textId="77777777" w:rsidR="00214965" w:rsidRDefault="00000000">
            <w:r>
              <w:rPr>
                <w:sz w:val="20"/>
              </w:rPr>
              <w:t>This requirement enables bank transfer functionality for users.</w:t>
            </w:r>
          </w:p>
        </w:tc>
        <w:tc>
          <w:tcPr>
            <w:tcW w:w="1378" w:type="dxa"/>
            <w:shd w:val="clear" w:color="auto" w:fill="D9E2F3"/>
          </w:tcPr>
          <w:p w14:paraId="264689E3" w14:textId="77777777" w:rsidR="00214965" w:rsidRDefault="00000000">
            <w:pPr>
              <w:jc w:val="center"/>
            </w:pPr>
            <w:r>
              <w:rPr>
                <w:color w:val="000000"/>
                <w:sz w:val="20"/>
              </w:rPr>
              <w:t>Compliant</w:t>
            </w:r>
          </w:p>
        </w:tc>
        <w:tc>
          <w:tcPr>
            <w:tcW w:w="1861" w:type="dxa"/>
            <w:shd w:val="clear" w:color="auto" w:fill="D9E2F3"/>
          </w:tcPr>
          <w:p w14:paraId="7B248405" w14:textId="77777777" w:rsidR="00214965" w:rsidRDefault="00214965"/>
        </w:tc>
      </w:tr>
      <w:tr w:rsidR="00214965" w14:paraId="1825EFA9" w14:textId="77777777">
        <w:tc>
          <w:tcPr>
            <w:tcW w:w="630" w:type="dxa"/>
            <w:shd w:val="clear" w:color="auto" w:fill="231AFF"/>
          </w:tcPr>
          <w:p w14:paraId="1785A9E1" w14:textId="77777777" w:rsidR="00214965" w:rsidRDefault="00000000">
            <w:r>
              <w:rPr>
                <w:b/>
                <w:color w:val="FFFFFF"/>
                <w:sz w:val="20"/>
              </w:rPr>
              <w:t>FR-BR-</w:t>
            </w:r>
            <w:r>
              <w:rPr>
                <w:b/>
                <w:color w:val="FFFFFF"/>
                <w:sz w:val="20"/>
              </w:rPr>
              <w:lastRenderedPageBreak/>
              <w:t>010</w:t>
            </w:r>
          </w:p>
        </w:tc>
        <w:tc>
          <w:tcPr>
            <w:tcW w:w="1739" w:type="dxa"/>
          </w:tcPr>
          <w:p w14:paraId="7DD2DF45" w14:textId="77777777" w:rsidR="00214965" w:rsidRDefault="00000000">
            <w:r>
              <w:rPr>
                <w:sz w:val="20"/>
              </w:rPr>
              <w:lastRenderedPageBreak/>
              <w:t>Bill Payment</w:t>
            </w:r>
          </w:p>
        </w:tc>
        <w:tc>
          <w:tcPr>
            <w:tcW w:w="3391" w:type="dxa"/>
          </w:tcPr>
          <w:p w14:paraId="1DCC65A9" w14:textId="77777777" w:rsidR="00214965" w:rsidRDefault="00000000">
            <w:r>
              <w:rPr>
                <w:sz w:val="20"/>
              </w:rPr>
              <w:t>This requirement enables bill payment functionality for users.</w:t>
            </w:r>
          </w:p>
        </w:tc>
        <w:tc>
          <w:tcPr>
            <w:tcW w:w="1378" w:type="dxa"/>
          </w:tcPr>
          <w:p w14:paraId="4564C728" w14:textId="77777777" w:rsidR="00214965" w:rsidRDefault="00000000">
            <w:pPr>
              <w:jc w:val="center"/>
            </w:pPr>
            <w:r>
              <w:rPr>
                <w:color w:val="000000"/>
                <w:sz w:val="20"/>
              </w:rPr>
              <w:t>Compliant</w:t>
            </w:r>
          </w:p>
        </w:tc>
        <w:tc>
          <w:tcPr>
            <w:tcW w:w="1861" w:type="dxa"/>
          </w:tcPr>
          <w:p w14:paraId="46391D4D" w14:textId="77777777" w:rsidR="00214965" w:rsidRDefault="00214965"/>
        </w:tc>
      </w:tr>
    </w:tbl>
    <w:p w14:paraId="0267F453" w14:textId="77777777" w:rsidR="00214965" w:rsidRDefault="00000000">
      <w:pPr>
        <w:shd w:val="clear" w:color="auto" w:fill="231AFF"/>
        <w:spacing w:before="240" w:after="120"/>
        <w:outlineLvl w:val="0"/>
      </w:pPr>
      <w:r>
        <w:rPr>
          <w:rFonts w:ascii="Calibri Light" w:hAnsi="Calibri Light"/>
          <w:b/>
          <w:color w:val="FFFFFF"/>
          <w:sz w:val="32"/>
        </w:rPr>
        <w:t>3. Solution Architecture</w:t>
      </w:r>
    </w:p>
    <w:p w14:paraId="6914C408" w14:textId="77777777" w:rsidR="00214965" w:rsidRDefault="00000000">
      <w:pPr>
        <w:pBdr>
          <w:bottom w:val="single" w:sz="4" w:space="1" w:color="231AFF"/>
        </w:pBdr>
        <w:spacing w:before="200" w:after="120"/>
        <w:outlineLvl w:val="1"/>
      </w:pPr>
      <w:r>
        <w:rPr>
          <w:rFonts w:ascii="Calibri Light" w:hAnsi="Calibri Light"/>
          <w:b/>
          <w:color w:val="231AFF"/>
          <w:sz w:val="26"/>
        </w:rPr>
        <w:t>3.1. Solution Description</w:t>
      </w:r>
    </w:p>
    <w:p w14:paraId="5CB1435E" w14:textId="77777777" w:rsidR="00214965" w:rsidRDefault="00000000">
      <w:pPr>
        <w:jc w:val="center"/>
      </w:pPr>
      <w:r>
        <w:rPr>
          <w:noProof/>
        </w:rPr>
        <w:drawing>
          <wp:inline distT="0" distB="0" distL="0" distR="0" wp14:anchorId="357450E4" wp14:editId="4A501172">
            <wp:extent cx="5486400" cy="28438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843821"/>
                    </a:xfrm>
                    <a:prstGeom prst="rect">
                      <a:avLst/>
                    </a:prstGeom>
                  </pic:spPr>
                </pic:pic>
              </a:graphicData>
            </a:graphic>
          </wp:inline>
        </w:drawing>
      </w:r>
    </w:p>
    <w:p w14:paraId="7835B16C" w14:textId="3F8F15BA" w:rsidR="00214965" w:rsidRDefault="00000000">
      <w:pPr>
        <w:pBdr>
          <w:bottom w:val="single" w:sz="4" w:space="1" w:color="231AFF"/>
        </w:pBdr>
        <w:spacing w:before="200" w:after="120"/>
        <w:outlineLvl w:val="1"/>
      </w:pPr>
      <w:r>
        <w:rPr>
          <w:rFonts w:ascii="Calibri Light" w:hAnsi="Calibri Light"/>
          <w:b/>
          <w:color w:val="231AFF"/>
          <w:sz w:val="26"/>
        </w:rPr>
        <w:t>3.</w:t>
      </w:r>
      <w:r w:rsidR="003A67D0">
        <w:rPr>
          <w:rFonts w:ascii="Calibri Light" w:hAnsi="Calibri Light"/>
          <w:b/>
          <w:color w:val="231AFF"/>
          <w:sz w:val="26"/>
        </w:rPr>
        <w:t>2</w:t>
      </w:r>
      <w:r>
        <w:rPr>
          <w:rFonts w:ascii="Calibri Light" w:hAnsi="Calibri Light"/>
          <w:b/>
          <w:color w:val="231AFF"/>
          <w:sz w:val="26"/>
        </w:rPr>
        <w:t>. Non-Functional Requirements</w:t>
      </w:r>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214965" w14:paraId="3BCFDD76" w14:textId="77777777">
        <w:tc>
          <w:tcPr>
            <w:tcW w:w="503" w:type="dxa"/>
            <w:shd w:val="clear" w:color="auto" w:fill="231AFF"/>
          </w:tcPr>
          <w:p w14:paraId="3EE476D1" w14:textId="77777777" w:rsidR="00214965" w:rsidRDefault="00000000">
            <w:pPr>
              <w:jc w:val="center"/>
            </w:pPr>
            <w:r>
              <w:rPr>
                <w:b/>
                <w:color w:val="FFFFFF"/>
                <w:sz w:val="20"/>
              </w:rPr>
              <w:t>#</w:t>
            </w:r>
          </w:p>
        </w:tc>
        <w:tc>
          <w:tcPr>
            <w:tcW w:w="1584" w:type="dxa"/>
            <w:shd w:val="clear" w:color="auto" w:fill="231AFF"/>
          </w:tcPr>
          <w:p w14:paraId="5DAF100F" w14:textId="77777777" w:rsidR="00214965" w:rsidRDefault="00000000">
            <w:pPr>
              <w:jc w:val="center"/>
            </w:pPr>
            <w:r>
              <w:rPr>
                <w:b/>
                <w:color w:val="FFFFFF"/>
                <w:sz w:val="20"/>
              </w:rPr>
              <w:t>Category</w:t>
            </w:r>
          </w:p>
        </w:tc>
        <w:tc>
          <w:tcPr>
            <w:tcW w:w="2592" w:type="dxa"/>
            <w:shd w:val="clear" w:color="auto" w:fill="231AFF"/>
          </w:tcPr>
          <w:p w14:paraId="2007EB04" w14:textId="77777777" w:rsidR="00214965" w:rsidRDefault="00000000">
            <w:pPr>
              <w:jc w:val="center"/>
            </w:pPr>
            <w:r>
              <w:rPr>
                <w:b/>
                <w:color w:val="FFFFFF"/>
                <w:sz w:val="20"/>
              </w:rPr>
              <w:t>Requirement</w:t>
            </w:r>
          </w:p>
        </w:tc>
        <w:tc>
          <w:tcPr>
            <w:tcW w:w="4320" w:type="dxa"/>
            <w:shd w:val="clear" w:color="auto" w:fill="231AFF"/>
          </w:tcPr>
          <w:p w14:paraId="6ACFAA94" w14:textId="77777777" w:rsidR="00214965" w:rsidRDefault="00000000">
            <w:pPr>
              <w:jc w:val="center"/>
            </w:pPr>
            <w:r>
              <w:rPr>
                <w:b/>
                <w:color w:val="FFFFFF"/>
                <w:sz w:val="20"/>
              </w:rPr>
              <w:t>Target/SLA</w:t>
            </w:r>
          </w:p>
        </w:tc>
      </w:tr>
      <w:tr w:rsidR="00214965" w14:paraId="28FCAFB6" w14:textId="77777777">
        <w:tc>
          <w:tcPr>
            <w:tcW w:w="503" w:type="dxa"/>
            <w:shd w:val="clear" w:color="auto" w:fill="231AFF"/>
          </w:tcPr>
          <w:p w14:paraId="306FCEB6" w14:textId="77777777" w:rsidR="00214965" w:rsidRDefault="00000000">
            <w:pPr>
              <w:jc w:val="center"/>
            </w:pPr>
            <w:r>
              <w:rPr>
                <w:b/>
                <w:color w:val="FFFFFF"/>
                <w:sz w:val="20"/>
              </w:rPr>
              <w:t>1</w:t>
            </w:r>
          </w:p>
        </w:tc>
        <w:tc>
          <w:tcPr>
            <w:tcW w:w="1584" w:type="dxa"/>
            <w:vMerge w:val="restart"/>
            <w:vAlign w:val="center"/>
          </w:tcPr>
          <w:p w14:paraId="4C59E399" w14:textId="77777777" w:rsidR="00214965" w:rsidRDefault="00000000">
            <w:pPr>
              <w:jc w:val="center"/>
            </w:pPr>
            <w:r>
              <w:rPr>
                <w:b/>
                <w:sz w:val="20"/>
              </w:rPr>
              <w:t>Performance</w:t>
            </w:r>
          </w:p>
        </w:tc>
        <w:tc>
          <w:tcPr>
            <w:tcW w:w="2592" w:type="dxa"/>
            <w:shd w:val="clear" w:color="auto" w:fill="D9E2F3"/>
          </w:tcPr>
          <w:p w14:paraId="2F7D495D" w14:textId="77777777" w:rsidR="00214965" w:rsidRDefault="00000000">
            <w:r>
              <w:rPr>
                <w:sz w:val="20"/>
              </w:rPr>
              <w:t>API Response Time</w:t>
            </w:r>
          </w:p>
        </w:tc>
        <w:tc>
          <w:tcPr>
            <w:tcW w:w="4320" w:type="dxa"/>
            <w:shd w:val="clear" w:color="auto" w:fill="D9E2F3"/>
          </w:tcPr>
          <w:p w14:paraId="74743406" w14:textId="77777777" w:rsidR="00214965" w:rsidRDefault="00000000">
            <w:r>
              <w:rPr>
                <w:sz w:val="20"/>
              </w:rPr>
              <w:t>&lt; 2 seconds for 95th percentile</w:t>
            </w:r>
          </w:p>
        </w:tc>
      </w:tr>
      <w:tr w:rsidR="00214965" w14:paraId="3EC45285" w14:textId="77777777">
        <w:tc>
          <w:tcPr>
            <w:tcW w:w="503" w:type="dxa"/>
            <w:shd w:val="clear" w:color="auto" w:fill="231AFF"/>
          </w:tcPr>
          <w:p w14:paraId="00ED9164" w14:textId="77777777" w:rsidR="00214965" w:rsidRDefault="00000000">
            <w:pPr>
              <w:jc w:val="center"/>
            </w:pPr>
            <w:r>
              <w:rPr>
                <w:b/>
                <w:color w:val="FFFFFF"/>
                <w:sz w:val="20"/>
              </w:rPr>
              <w:t>2</w:t>
            </w:r>
          </w:p>
        </w:tc>
        <w:tc>
          <w:tcPr>
            <w:tcW w:w="2256" w:type="dxa"/>
            <w:vMerge/>
          </w:tcPr>
          <w:p w14:paraId="34EF6C9D" w14:textId="77777777" w:rsidR="00214965" w:rsidRDefault="00214965"/>
        </w:tc>
        <w:tc>
          <w:tcPr>
            <w:tcW w:w="2592" w:type="dxa"/>
          </w:tcPr>
          <w:p w14:paraId="6026A138" w14:textId="77777777" w:rsidR="00214965" w:rsidRDefault="00000000">
            <w:r>
              <w:rPr>
                <w:sz w:val="20"/>
              </w:rPr>
              <w:t>Transaction Throughput</w:t>
            </w:r>
          </w:p>
        </w:tc>
        <w:tc>
          <w:tcPr>
            <w:tcW w:w="4320" w:type="dxa"/>
          </w:tcPr>
          <w:p w14:paraId="4503D30C" w14:textId="77777777" w:rsidR="00214965" w:rsidRDefault="00000000">
            <w:r>
              <w:rPr>
                <w:sz w:val="20"/>
              </w:rPr>
              <w:t>Support 100 TPS during peak hours</w:t>
            </w:r>
          </w:p>
        </w:tc>
      </w:tr>
      <w:tr w:rsidR="00214965" w14:paraId="21CF6F94" w14:textId="77777777">
        <w:tc>
          <w:tcPr>
            <w:tcW w:w="503" w:type="dxa"/>
            <w:shd w:val="clear" w:color="auto" w:fill="231AFF"/>
          </w:tcPr>
          <w:p w14:paraId="0C9E8605" w14:textId="77777777" w:rsidR="00214965" w:rsidRDefault="00000000">
            <w:pPr>
              <w:jc w:val="center"/>
            </w:pPr>
            <w:r>
              <w:rPr>
                <w:b/>
                <w:color w:val="FFFFFF"/>
                <w:sz w:val="20"/>
              </w:rPr>
              <w:t>3</w:t>
            </w:r>
          </w:p>
        </w:tc>
        <w:tc>
          <w:tcPr>
            <w:tcW w:w="1584" w:type="dxa"/>
            <w:vMerge w:val="restart"/>
            <w:vAlign w:val="center"/>
          </w:tcPr>
          <w:p w14:paraId="38882F28" w14:textId="77777777" w:rsidR="00214965" w:rsidRDefault="00000000">
            <w:pPr>
              <w:jc w:val="center"/>
            </w:pPr>
            <w:r>
              <w:rPr>
                <w:b/>
                <w:sz w:val="20"/>
              </w:rPr>
              <w:t>Availability</w:t>
            </w:r>
          </w:p>
        </w:tc>
        <w:tc>
          <w:tcPr>
            <w:tcW w:w="2592" w:type="dxa"/>
            <w:shd w:val="clear" w:color="auto" w:fill="D9E2F3"/>
          </w:tcPr>
          <w:p w14:paraId="5B85D3FE" w14:textId="77777777" w:rsidR="00214965" w:rsidRDefault="00000000">
            <w:r>
              <w:rPr>
                <w:sz w:val="20"/>
              </w:rPr>
              <w:t>System Uptime</w:t>
            </w:r>
          </w:p>
        </w:tc>
        <w:tc>
          <w:tcPr>
            <w:tcW w:w="4320" w:type="dxa"/>
            <w:shd w:val="clear" w:color="auto" w:fill="D9E2F3"/>
          </w:tcPr>
          <w:p w14:paraId="38229589" w14:textId="77777777" w:rsidR="00214965" w:rsidRDefault="00000000">
            <w:r>
              <w:rPr>
                <w:sz w:val="20"/>
              </w:rPr>
              <w:t>99.9% availability (excluding planned maintenance)</w:t>
            </w:r>
          </w:p>
        </w:tc>
      </w:tr>
      <w:tr w:rsidR="00214965" w14:paraId="1AF40D31" w14:textId="77777777">
        <w:tc>
          <w:tcPr>
            <w:tcW w:w="503" w:type="dxa"/>
            <w:shd w:val="clear" w:color="auto" w:fill="231AFF"/>
          </w:tcPr>
          <w:p w14:paraId="2DF84D32" w14:textId="77777777" w:rsidR="00214965" w:rsidRDefault="00000000">
            <w:pPr>
              <w:jc w:val="center"/>
            </w:pPr>
            <w:r>
              <w:rPr>
                <w:b/>
                <w:color w:val="FFFFFF"/>
                <w:sz w:val="20"/>
              </w:rPr>
              <w:t>4</w:t>
            </w:r>
          </w:p>
        </w:tc>
        <w:tc>
          <w:tcPr>
            <w:tcW w:w="2256" w:type="dxa"/>
            <w:vMerge/>
          </w:tcPr>
          <w:p w14:paraId="29B63522" w14:textId="77777777" w:rsidR="00214965" w:rsidRDefault="00214965"/>
        </w:tc>
        <w:tc>
          <w:tcPr>
            <w:tcW w:w="2592" w:type="dxa"/>
          </w:tcPr>
          <w:p w14:paraId="4E211525" w14:textId="77777777" w:rsidR="00214965" w:rsidRDefault="00000000">
            <w:r>
              <w:rPr>
                <w:sz w:val="20"/>
              </w:rPr>
              <w:t>Recovery Time Objective (RTO)</w:t>
            </w:r>
          </w:p>
        </w:tc>
        <w:tc>
          <w:tcPr>
            <w:tcW w:w="4320" w:type="dxa"/>
          </w:tcPr>
          <w:p w14:paraId="66350455" w14:textId="77777777" w:rsidR="00214965" w:rsidRDefault="00000000">
            <w:r>
              <w:rPr>
                <w:sz w:val="20"/>
              </w:rPr>
              <w:t>&lt; 4 hours</w:t>
            </w:r>
          </w:p>
        </w:tc>
      </w:tr>
      <w:tr w:rsidR="00214965" w14:paraId="5F6A8121" w14:textId="77777777">
        <w:tc>
          <w:tcPr>
            <w:tcW w:w="503" w:type="dxa"/>
            <w:shd w:val="clear" w:color="auto" w:fill="231AFF"/>
          </w:tcPr>
          <w:p w14:paraId="1FAAE240" w14:textId="77777777" w:rsidR="00214965" w:rsidRDefault="00000000">
            <w:pPr>
              <w:jc w:val="center"/>
            </w:pPr>
            <w:r>
              <w:rPr>
                <w:b/>
                <w:color w:val="FFFFFF"/>
                <w:sz w:val="20"/>
              </w:rPr>
              <w:t>5</w:t>
            </w:r>
          </w:p>
        </w:tc>
        <w:tc>
          <w:tcPr>
            <w:tcW w:w="2256" w:type="dxa"/>
            <w:vMerge/>
          </w:tcPr>
          <w:p w14:paraId="79B675BB" w14:textId="77777777" w:rsidR="00214965" w:rsidRDefault="00214965"/>
        </w:tc>
        <w:tc>
          <w:tcPr>
            <w:tcW w:w="2592" w:type="dxa"/>
            <w:shd w:val="clear" w:color="auto" w:fill="D9E2F3"/>
          </w:tcPr>
          <w:p w14:paraId="67CF87E2" w14:textId="77777777" w:rsidR="00214965" w:rsidRDefault="00000000">
            <w:r>
              <w:rPr>
                <w:sz w:val="20"/>
              </w:rPr>
              <w:t>Recovery Point Objective (RPO)</w:t>
            </w:r>
          </w:p>
        </w:tc>
        <w:tc>
          <w:tcPr>
            <w:tcW w:w="4320" w:type="dxa"/>
            <w:shd w:val="clear" w:color="auto" w:fill="D9E2F3"/>
          </w:tcPr>
          <w:p w14:paraId="1F9CDA2C" w14:textId="77777777" w:rsidR="00214965" w:rsidRDefault="00000000">
            <w:r>
              <w:rPr>
                <w:sz w:val="20"/>
              </w:rPr>
              <w:t>&lt; 1 hour</w:t>
            </w:r>
          </w:p>
        </w:tc>
      </w:tr>
      <w:tr w:rsidR="00214965" w14:paraId="7EDB91A9" w14:textId="77777777">
        <w:tc>
          <w:tcPr>
            <w:tcW w:w="503" w:type="dxa"/>
            <w:shd w:val="clear" w:color="auto" w:fill="231AFF"/>
          </w:tcPr>
          <w:p w14:paraId="13E8C334" w14:textId="77777777" w:rsidR="00214965" w:rsidRDefault="00000000">
            <w:pPr>
              <w:jc w:val="center"/>
            </w:pPr>
            <w:r>
              <w:rPr>
                <w:b/>
                <w:color w:val="FFFFFF"/>
                <w:sz w:val="20"/>
              </w:rPr>
              <w:t>6</w:t>
            </w:r>
          </w:p>
        </w:tc>
        <w:tc>
          <w:tcPr>
            <w:tcW w:w="1584" w:type="dxa"/>
            <w:vMerge w:val="restart"/>
            <w:vAlign w:val="center"/>
          </w:tcPr>
          <w:p w14:paraId="6395712A" w14:textId="77777777" w:rsidR="00214965" w:rsidRDefault="00000000">
            <w:pPr>
              <w:jc w:val="center"/>
            </w:pPr>
            <w:r>
              <w:rPr>
                <w:b/>
                <w:sz w:val="20"/>
              </w:rPr>
              <w:t>Scalability</w:t>
            </w:r>
          </w:p>
        </w:tc>
        <w:tc>
          <w:tcPr>
            <w:tcW w:w="2592" w:type="dxa"/>
          </w:tcPr>
          <w:p w14:paraId="772338D6" w14:textId="77777777" w:rsidR="00214965" w:rsidRDefault="00000000">
            <w:r>
              <w:rPr>
                <w:sz w:val="20"/>
              </w:rPr>
              <w:t>Horizontal Scaling</w:t>
            </w:r>
          </w:p>
        </w:tc>
        <w:tc>
          <w:tcPr>
            <w:tcW w:w="4320" w:type="dxa"/>
          </w:tcPr>
          <w:p w14:paraId="1D486F1E" w14:textId="77777777" w:rsidR="00214965" w:rsidRDefault="00000000">
            <w:r>
              <w:rPr>
                <w:sz w:val="20"/>
              </w:rPr>
              <w:t>Support auto-scaling based on load</w:t>
            </w:r>
          </w:p>
        </w:tc>
      </w:tr>
      <w:tr w:rsidR="00214965" w14:paraId="73E46BF0" w14:textId="77777777">
        <w:tc>
          <w:tcPr>
            <w:tcW w:w="503" w:type="dxa"/>
            <w:shd w:val="clear" w:color="auto" w:fill="231AFF"/>
          </w:tcPr>
          <w:p w14:paraId="486FF056" w14:textId="77777777" w:rsidR="00214965" w:rsidRDefault="00000000">
            <w:pPr>
              <w:jc w:val="center"/>
            </w:pPr>
            <w:r>
              <w:rPr>
                <w:b/>
                <w:color w:val="FFFFFF"/>
                <w:sz w:val="20"/>
              </w:rPr>
              <w:t>7</w:t>
            </w:r>
          </w:p>
        </w:tc>
        <w:tc>
          <w:tcPr>
            <w:tcW w:w="2256" w:type="dxa"/>
            <w:vMerge/>
          </w:tcPr>
          <w:p w14:paraId="0963FB79" w14:textId="77777777" w:rsidR="00214965" w:rsidRDefault="00214965"/>
        </w:tc>
        <w:tc>
          <w:tcPr>
            <w:tcW w:w="2592" w:type="dxa"/>
            <w:shd w:val="clear" w:color="auto" w:fill="D9E2F3"/>
          </w:tcPr>
          <w:p w14:paraId="5BB2F778" w14:textId="77777777" w:rsidR="00214965" w:rsidRDefault="00000000">
            <w:r>
              <w:rPr>
                <w:sz w:val="20"/>
              </w:rPr>
              <w:t>Concurrent Users</w:t>
            </w:r>
          </w:p>
        </w:tc>
        <w:tc>
          <w:tcPr>
            <w:tcW w:w="4320" w:type="dxa"/>
            <w:shd w:val="clear" w:color="auto" w:fill="D9E2F3"/>
          </w:tcPr>
          <w:p w14:paraId="7BCC9E5E" w14:textId="77777777" w:rsidR="00214965" w:rsidRDefault="00000000">
            <w:r>
              <w:rPr>
                <w:sz w:val="20"/>
              </w:rPr>
              <w:t>Support 1000 concurrent users</w:t>
            </w:r>
          </w:p>
        </w:tc>
      </w:tr>
      <w:tr w:rsidR="00214965" w14:paraId="66324017" w14:textId="77777777">
        <w:tc>
          <w:tcPr>
            <w:tcW w:w="503" w:type="dxa"/>
            <w:shd w:val="clear" w:color="auto" w:fill="231AFF"/>
          </w:tcPr>
          <w:p w14:paraId="1D0DD6B1" w14:textId="77777777" w:rsidR="00214965" w:rsidRDefault="00000000">
            <w:pPr>
              <w:jc w:val="center"/>
            </w:pPr>
            <w:r>
              <w:rPr>
                <w:b/>
                <w:color w:val="FFFFFF"/>
                <w:sz w:val="20"/>
              </w:rPr>
              <w:t>8</w:t>
            </w:r>
          </w:p>
        </w:tc>
        <w:tc>
          <w:tcPr>
            <w:tcW w:w="1584" w:type="dxa"/>
            <w:vMerge w:val="restart"/>
            <w:vAlign w:val="center"/>
          </w:tcPr>
          <w:p w14:paraId="36F20B8F" w14:textId="77777777" w:rsidR="00214965" w:rsidRDefault="00000000">
            <w:pPr>
              <w:jc w:val="center"/>
            </w:pPr>
            <w:r>
              <w:rPr>
                <w:b/>
                <w:sz w:val="20"/>
              </w:rPr>
              <w:t>Data Retention</w:t>
            </w:r>
          </w:p>
        </w:tc>
        <w:tc>
          <w:tcPr>
            <w:tcW w:w="2592" w:type="dxa"/>
          </w:tcPr>
          <w:p w14:paraId="7EB23CD2" w14:textId="77777777" w:rsidR="00214965" w:rsidRDefault="00000000">
            <w:r>
              <w:rPr>
                <w:sz w:val="20"/>
              </w:rPr>
              <w:t>Transaction Logs</w:t>
            </w:r>
          </w:p>
        </w:tc>
        <w:tc>
          <w:tcPr>
            <w:tcW w:w="4320" w:type="dxa"/>
          </w:tcPr>
          <w:p w14:paraId="16D43642" w14:textId="77777777" w:rsidR="00214965" w:rsidRDefault="00000000">
            <w:r>
              <w:rPr>
                <w:sz w:val="20"/>
              </w:rPr>
              <w:t>Retain for 7 years as per regulatory requirements</w:t>
            </w:r>
          </w:p>
        </w:tc>
      </w:tr>
      <w:tr w:rsidR="00214965" w14:paraId="4AAF7DDA" w14:textId="77777777">
        <w:tc>
          <w:tcPr>
            <w:tcW w:w="503" w:type="dxa"/>
            <w:shd w:val="clear" w:color="auto" w:fill="231AFF"/>
          </w:tcPr>
          <w:p w14:paraId="30D1A273" w14:textId="77777777" w:rsidR="00214965" w:rsidRDefault="00000000">
            <w:pPr>
              <w:jc w:val="center"/>
            </w:pPr>
            <w:r>
              <w:rPr>
                <w:b/>
                <w:color w:val="FFFFFF"/>
                <w:sz w:val="20"/>
              </w:rPr>
              <w:t>9</w:t>
            </w:r>
          </w:p>
        </w:tc>
        <w:tc>
          <w:tcPr>
            <w:tcW w:w="2256" w:type="dxa"/>
            <w:vMerge/>
          </w:tcPr>
          <w:p w14:paraId="7551E56C" w14:textId="77777777" w:rsidR="00214965" w:rsidRDefault="00214965"/>
        </w:tc>
        <w:tc>
          <w:tcPr>
            <w:tcW w:w="2592" w:type="dxa"/>
            <w:shd w:val="clear" w:color="auto" w:fill="D9E2F3"/>
          </w:tcPr>
          <w:p w14:paraId="61DB63A8" w14:textId="77777777" w:rsidR="00214965" w:rsidRDefault="00000000">
            <w:r>
              <w:rPr>
                <w:sz w:val="20"/>
              </w:rPr>
              <w:t>Audit Logs</w:t>
            </w:r>
          </w:p>
        </w:tc>
        <w:tc>
          <w:tcPr>
            <w:tcW w:w="4320" w:type="dxa"/>
            <w:shd w:val="clear" w:color="auto" w:fill="D9E2F3"/>
          </w:tcPr>
          <w:p w14:paraId="388B14F3" w14:textId="77777777" w:rsidR="00214965" w:rsidRDefault="00000000">
            <w:r>
              <w:rPr>
                <w:sz w:val="20"/>
              </w:rPr>
              <w:t>Retain for 5 years</w:t>
            </w:r>
          </w:p>
        </w:tc>
      </w:tr>
      <w:tr w:rsidR="00214965" w14:paraId="4D7D3298" w14:textId="77777777">
        <w:tc>
          <w:tcPr>
            <w:tcW w:w="503" w:type="dxa"/>
            <w:shd w:val="clear" w:color="auto" w:fill="231AFF"/>
          </w:tcPr>
          <w:p w14:paraId="497BEA4A" w14:textId="77777777" w:rsidR="00214965" w:rsidRDefault="00000000">
            <w:pPr>
              <w:jc w:val="center"/>
            </w:pPr>
            <w:r>
              <w:rPr>
                <w:b/>
                <w:color w:val="FFFFFF"/>
                <w:sz w:val="20"/>
              </w:rPr>
              <w:t>10</w:t>
            </w:r>
          </w:p>
        </w:tc>
        <w:tc>
          <w:tcPr>
            <w:tcW w:w="1584" w:type="dxa"/>
            <w:vMerge w:val="restart"/>
            <w:vAlign w:val="center"/>
          </w:tcPr>
          <w:p w14:paraId="31D7E769" w14:textId="77777777" w:rsidR="00214965" w:rsidRDefault="00000000">
            <w:pPr>
              <w:jc w:val="center"/>
            </w:pPr>
            <w:r>
              <w:rPr>
                <w:b/>
                <w:sz w:val="20"/>
              </w:rPr>
              <w:t>Compliance</w:t>
            </w:r>
          </w:p>
        </w:tc>
        <w:tc>
          <w:tcPr>
            <w:tcW w:w="2592" w:type="dxa"/>
          </w:tcPr>
          <w:p w14:paraId="42D56868" w14:textId="77777777" w:rsidR="00214965" w:rsidRDefault="00000000">
            <w:r>
              <w:rPr>
                <w:sz w:val="20"/>
              </w:rPr>
              <w:t>Regulatory</w:t>
            </w:r>
          </w:p>
        </w:tc>
        <w:tc>
          <w:tcPr>
            <w:tcW w:w="4320" w:type="dxa"/>
          </w:tcPr>
          <w:p w14:paraId="10133FA4" w14:textId="77777777" w:rsidR="00214965" w:rsidRDefault="00000000">
            <w:r>
              <w:rPr>
                <w:sz w:val="20"/>
              </w:rPr>
              <w:t>Comply with CMA and SAMA regulations</w:t>
            </w:r>
          </w:p>
        </w:tc>
      </w:tr>
      <w:tr w:rsidR="00214965" w14:paraId="662BF75F" w14:textId="77777777">
        <w:tc>
          <w:tcPr>
            <w:tcW w:w="503" w:type="dxa"/>
            <w:shd w:val="clear" w:color="auto" w:fill="231AFF"/>
          </w:tcPr>
          <w:p w14:paraId="570ADE03" w14:textId="77777777" w:rsidR="00214965" w:rsidRDefault="00000000">
            <w:pPr>
              <w:jc w:val="center"/>
            </w:pPr>
            <w:r>
              <w:rPr>
                <w:b/>
                <w:color w:val="FFFFFF"/>
                <w:sz w:val="20"/>
              </w:rPr>
              <w:t>11</w:t>
            </w:r>
          </w:p>
        </w:tc>
        <w:tc>
          <w:tcPr>
            <w:tcW w:w="2256" w:type="dxa"/>
            <w:vMerge/>
          </w:tcPr>
          <w:p w14:paraId="56F40F67" w14:textId="77777777" w:rsidR="00214965" w:rsidRDefault="00214965"/>
        </w:tc>
        <w:tc>
          <w:tcPr>
            <w:tcW w:w="2592" w:type="dxa"/>
            <w:shd w:val="clear" w:color="auto" w:fill="D9E2F3"/>
          </w:tcPr>
          <w:p w14:paraId="6BFFB4FD" w14:textId="77777777" w:rsidR="00214965" w:rsidRDefault="00000000">
            <w:r>
              <w:rPr>
                <w:sz w:val="20"/>
              </w:rPr>
              <w:t>Data Protection</w:t>
            </w:r>
          </w:p>
        </w:tc>
        <w:tc>
          <w:tcPr>
            <w:tcW w:w="4320" w:type="dxa"/>
            <w:shd w:val="clear" w:color="auto" w:fill="D9E2F3"/>
          </w:tcPr>
          <w:p w14:paraId="4BCF2E31" w14:textId="77777777" w:rsidR="00214965" w:rsidRDefault="00000000">
            <w:r>
              <w:rPr>
                <w:sz w:val="20"/>
              </w:rPr>
              <w:t>Comply with data privacy requirements</w:t>
            </w:r>
          </w:p>
        </w:tc>
      </w:tr>
    </w:tbl>
    <w:p w14:paraId="3FBDF518" w14:textId="39E877CD" w:rsidR="00214965" w:rsidRDefault="00000000">
      <w:pPr>
        <w:pBdr>
          <w:bottom w:val="single" w:sz="4" w:space="1" w:color="231AFF"/>
        </w:pBdr>
        <w:spacing w:before="200" w:after="120"/>
        <w:outlineLvl w:val="1"/>
      </w:pPr>
      <w:r>
        <w:rPr>
          <w:rFonts w:ascii="Calibri Light" w:hAnsi="Calibri Light"/>
          <w:b/>
          <w:color w:val="231AFF"/>
          <w:sz w:val="26"/>
        </w:rPr>
        <w:t>3.</w:t>
      </w:r>
      <w:r w:rsidR="003A67D0">
        <w:rPr>
          <w:rFonts w:ascii="Calibri Light" w:hAnsi="Calibri Light"/>
          <w:b/>
          <w:color w:val="231AFF"/>
          <w:sz w:val="26"/>
        </w:rPr>
        <w:t>3</w:t>
      </w:r>
      <w:r>
        <w:rPr>
          <w:rFonts w:ascii="Calibri Light" w:hAnsi="Calibri Light"/>
          <w:b/>
          <w:color w:val="231AFF"/>
          <w:sz w:val="26"/>
        </w:rPr>
        <w:t>. Security Considerations</w:t>
      </w:r>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214965" w14:paraId="2E1B3B5A" w14:textId="77777777">
        <w:tc>
          <w:tcPr>
            <w:tcW w:w="503" w:type="dxa"/>
            <w:shd w:val="clear" w:color="auto" w:fill="231AFF"/>
          </w:tcPr>
          <w:p w14:paraId="75705DAD" w14:textId="77777777" w:rsidR="00214965" w:rsidRDefault="00000000">
            <w:pPr>
              <w:jc w:val="center"/>
            </w:pPr>
            <w:r>
              <w:rPr>
                <w:b/>
                <w:color w:val="FFFFFF"/>
                <w:sz w:val="20"/>
              </w:rPr>
              <w:t>#</w:t>
            </w:r>
          </w:p>
        </w:tc>
        <w:tc>
          <w:tcPr>
            <w:tcW w:w="1872" w:type="dxa"/>
            <w:shd w:val="clear" w:color="auto" w:fill="231AFF"/>
          </w:tcPr>
          <w:p w14:paraId="72C6AC62" w14:textId="77777777" w:rsidR="00214965" w:rsidRDefault="00000000">
            <w:pPr>
              <w:jc w:val="center"/>
            </w:pPr>
            <w:r>
              <w:rPr>
                <w:b/>
                <w:color w:val="FFFFFF"/>
                <w:sz w:val="20"/>
              </w:rPr>
              <w:t>Security Domain</w:t>
            </w:r>
          </w:p>
        </w:tc>
        <w:tc>
          <w:tcPr>
            <w:tcW w:w="2160" w:type="dxa"/>
            <w:shd w:val="clear" w:color="auto" w:fill="231AFF"/>
          </w:tcPr>
          <w:p w14:paraId="4AD0133A" w14:textId="77777777" w:rsidR="00214965" w:rsidRDefault="00000000">
            <w:pPr>
              <w:jc w:val="center"/>
            </w:pPr>
            <w:r>
              <w:rPr>
                <w:b/>
                <w:color w:val="FFFFFF"/>
                <w:sz w:val="20"/>
              </w:rPr>
              <w:t>Requirement</w:t>
            </w:r>
          </w:p>
        </w:tc>
        <w:tc>
          <w:tcPr>
            <w:tcW w:w="4464" w:type="dxa"/>
            <w:shd w:val="clear" w:color="auto" w:fill="231AFF"/>
          </w:tcPr>
          <w:p w14:paraId="2B7E7A01" w14:textId="77777777" w:rsidR="00214965" w:rsidRDefault="00000000">
            <w:pPr>
              <w:jc w:val="center"/>
            </w:pPr>
            <w:r>
              <w:rPr>
                <w:b/>
                <w:color w:val="FFFFFF"/>
                <w:sz w:val="20"/>
              </w:rPr>
              <w:t>Implementation</w:t>
            </w:r>
          </w:p>
        </w:tc>
      </w:tr>
      <w:tr w:rsidR="00214965" w14:paraId="6E8788AE" w14:textId="77777777">
        <w:tc>
          <w:tcPr>
            <w:tcW w:w="503" w:type="dxa"/>
            <w:shd w:val="clear" w:color="auto" w:fill="231AFF"/>
          </w:tcPr>
          <w:p w14:paraId="65C0AE01" w14:textId="77777777" w:rsidR="00214965" w:rsidRDefault="00000000">
            <w:pPr>
              <w:jc w:val="center"/>
            </w:pPr>
            <w:r>
              <w:rPr>
                <w:b/>
                <w:color w:val="FFFFFF"/>
                <w:sz w:val="20"/>
              </w:rPr>
              <w:t>1</w:t>
            </w:r>
          </w:p>
        </w:tc>
        <w:tc>
          <w:tcPr>
            <w:tcW w:w="1872" w:type="dxa"/>
            <w:vMerge w:val="restart"/>
            <w:vAlign w:val="center"/>
          </w:tcPr>
          <w:p w14:paraId="2BE0530D" w14:textId="77777777" w:rsidR="00214965" w:rsidRDefault="00000000">
            <w:pPr>
              <w:jc w:val="center"/>
            </w:pPr>
            <w:r>
              <w:rPr>
                <w:b/>
                <w:sz w:val="20"/>
              </w:rPr>
              <w:t>Authentication</w:t>
            </w:r>
          </w:p>
        </w:tc>
        <w:tc>
          <w:tcPr>
            <w:tcW w:w="2160" w:type="dxa"/>
            <w:shd w:val="clear" w:color="auto" w:fill="D9E2F3"/>
          </w:tcPr>
          <w:p w14:paraId="57DEE8C5" w14:textId="77777777" w:rsidR="00214965" w:rsidRDefault="00000000">
            <w:r>
              <w:rPr>
                <w:sz w:val="20"/>
              </w:rPr>
              <w:t>User Authentication</w:t>
            </w:r>
          </w:p>
        </w:tc>
        <w:tc>
          <w:tcPr>
            <w:tcW w:w="4464" w:type="dxa"/>
            <w:shd w:val="clear" w:color="auto" w:fill="D9E2F3"/>
          </w:tcPr>
          <w:p w14:paraId="1D94BF9C" w14:textId="77777777" w:rsidR="00214965" w:rsidRDefault="00000000">
            <w:r>
              <w:rPr>
                <w:sz w:val="20"/>
              </w:rPr>
              <w:t>OAuth 2.0 / JWT tokens with secure token storage</w:t>
            </w:r>
          </w:p>
        </w:tc>
      </w:tr>
      <w:tr w:rsidR="00214965" w14:paraId="7B92534A" w14:textId="77777777">
        <w:tc>
          <w:tcPr>
            <w:tcW w:w="503" w:type="dxa"/>
            <w:shd w:val="clear" w:color="auto" w:fill="231AFF"/>
          </w:tcPr>
          <w:p w14:paraId="60936036" w14:textId="77777777" w:rsidR="00214965" w:rsidRDefault="00000000">
            <w:pPr>
              <w:jc w:val="center"/>
            </w:pPr>
            <w:r>
              <w:rPr>
                <w:b/>
                <w:color w:val="FFFFFF"/>
                <w:sz w:val="20"/>
              </w:rPr>
              <w:t>2</w:t>
            </w:r>
          </w:p>
        </w:tc>
        <w:tc>
          <w:tcPr>
            <w:tcW w:w="2256" w:type="dxa"/>
            <w:vMerge/>
          </w:tcPr>
          <w:p w14:paraId="10DEF221" w14:textId="77777777" w:rsidR="00214965" w:rsidRDefault="00214965"/>
        </w:tc>
        <w:tc>
          <w:tcPr>
            <w:tcW w:w="2160" w:type="dxa"/>
          </w:tcPr>
          <w:p w14:paraId="53FB8ECA" w14:textId="77777777" w:rsidR="00214965" w:rsidRDefault="00000000">
            <w:r>
              <w:rPr>
                <w:sz w:val="20"/>
              </w:rPr>
              <w:t>Service-to-Service Auth</w:t>
            </w:r>
          </w:p>
        </w:tc>
        <w:tc>
          <w:tcPr>
            <w:tcW w:w="4464" w:type="dxa"/>
          </w:tcPr>
          <w:p w14:paraId="74A1BB10" w14:textId="77777777" w:rsidR="00214965" w:rsidRDefault="00000000">
            <w:r>
              <w:rPr>
                <w:sz w:val="20"/>
              </w:rPr>
              <w:t>Mutual TLS (mTLS) for internal service communication</w:t>
            </w:r>
          </w:p>
        </w:tc>
      </w:tr>
      <w:tr w:rsidR="00214965" w14:paraId="091DA6CF" w14:textId="77777777">
        <w:tc>
          <w:tcPr>
            <w:tcW w:w="503" w:type="dxa"/>
            <w:shd w:val="clear" w:color="auto" w:fill="231AFF"/>
          </w:tcPr>
          <w:p w14:paraId="37922F1A" w14:textId="77777777" w:rsidR="00214965" w:rsidRDefault="00000000">
            <w:pPr>
              <w:jc w:val="center"/>
            </w:pPr>
            <w:r>
              <w:rPr>
                <w:b/>
                <w:color w:val="FFFFFF"/>
                <w:sz w:val="20"/>
              </w:rPr>
              <w:t>3</w:t>
            </w:r>
          </w:p>
        </w:tc>
        <w:tc>
          <w:tcPr>
            <w:tcW w:w="2256" w:type="dxa"/>
            <w:vMerge/>
          </w:tcPr>
          <w:p w14:paraId="7E25BD9A" w14:textId="77777777" w:rsidR="00214965" w:rsidRDefault="00214965"/>
        </w:tc>
        <w:tc>
          <w:tcPr>
            <w:tcW w:w="2160" w:type="dxa"/>
            <w:shd w:val="clear" w:color="auto" w:fill="D9E2F3"/>
          </w:tcPr>
          <w:p w14:paraId="08E7AFE4" w14:textId="77777777" w:rsidR="00214965" w:rsidRDefault="00000000">
            <w:r>
              <w:rPr>
                <w:sz w:val="20"/>
              </w:rPr>
              <w:t xml:space="preserve">Multi-Factor </w:t>
            </w:r>
            <w:r>
              <w:rPr>
                <w:sz w:val="20"/>
              </w:rPr>
              <w:lastRenderedPageBreak/>
              <w:t>Authentication</w:t>
            </w:r>
          </w:p>
        </w:tc>
        <w:tc>
          <w:tcPr>
            <w:tcW w:w="4464" w:type="dxa"/>
            <w:shd w:val="clear" w:color="auto" w:fill="D9E2F3"/>
          </w:tcPr>
          <w:p w14:paraId="3B536385" w14:textId="77777777" w:rsidR="00214965" w:rsidRDefault="00000000">
            <w:r>
              <w:rPr>
                <w:sz w:val="20"/>
              </w:rPr>
              <w:lastRenderedPageBreak/>
              <w:t>MFA required for sensitive operations</w:t>
            </w:r>
          </w:p>
        </w:tc>
      </w:tr>
      <w:tr w:rsidR="00214965" w14:paraId="51A45C97" w14:textId="77777777">
        <w:tc>
          <w:tcPr>
            <w:tcW w:w="503" w:type="dxa"/>
            <w:shd w:val="clear" w:color="auto" w:fill="231AFF"/>
          </w:tcPr>
          <w:p w14:paraId="5194FD3C" w14:textId="77777777" w:rsidR="00214965" w:rsidRDefault="00000000">
            <w:pPr>
              <w:jc w:val="center"/>
            </w:pPr>
            <w:r>
              <w:rPr>
                <w:b/>
                <w:color w:val="FFFFFF"/>
                <w:sz w:val="20"/>
              </w:rPr>
              <w:t>4</w:t>
            </w:r>
          </w:p>
        </w:tc>
        <w:tc>
          <w:tcPr>
            <w:tcW w:w="1872" w:type="dxa"/>
            <w:vMerge w:val="restart"/>
            <w:vAlign w:val="center"/>
          </w:tcPr>
          <w:p w14:paraId="5BC3BCD0" w14:textId="77777777" w:rsidR="00214965" w:rsidRDefault="00000000">
            <w:pPr>
              <w:jc w:val="center"/>
            </w:pPr>
            <w:r>
              <w:rPr>
                <w:b/>
                <w:sz w:val="20"/>
              </w:rPr>
              <w:t>Authorization</w:t>
            </w:r>
          </w:p>
        </w:tc>
        <w:tc>
          <w:tcPr>
            <w:tcW w:w="2160" w:type="dxa"/>
          </w:tcPr>
          <w:p w14:paraId="7F2F657B" w14:textId="77777777" w:rsidR="00214965" w:rsidRDefault="00000000">
            <w:r>
              <w:rPr>
                <w:sz w:val="20"/>
              </w:rPr>
              <w:t>Role-Based Access Control</w:t>
            </w:r>
          </w:p>
        </w:tc>
        <w:tc>
          <w:tcPr>
            <w:tcW w:w="4464" w:type="dxa"/>
          </w:tcPr>
          <w:p w14:paraId="58550B6E" w14:textId="77777777" w:rsidR="00214965" w:rsidRDefault="00000000">
            <w:r>
              <w:rPr>
                <w:sz w:val="20"/>
              </w:rPr>
              <w:t>RBAC implemented with principle of least privilege</w:t>
            </w:r>
          </w:p>
        </w:tc>
      </w:tr>
      <w:tr w:rsidR="00214965" w14:paraId="3AA6310F" w14:textId="77777777">
        <w:tc>
          <w:tcPr>
            <w:tcW w:w="503" w:type="dxa"/>
            <w:shd w:val="clear" w:color="auto" w:fill="231AFF"/>
          </w:tcPr>
          <w:p w14:paraId="298100B2" w14:textId="77777777" w:rsidR="00214965" w:rsidRDefault="00000000">
            <w:pPr>
              <w:jc w:val="center"/>
            </w:pPr>
            <w:r>
              <w:rPr>
                <w:b/>
                <w:color w:val="FFFFFF"/>
                <w:sz w:val="20"/>
              </w:rPr>
              <w:t>5</w:t>
            </w:r>
          </w:p>
        </w:tc>
        <w:tc>
          <w:tcPr>
            <w:tcW w:w="2256" w:type="dxa"/>
            <w:vMerge/>
          </w:tcPr>
          <w:p w14:paraId="55047F75" w14:textId="77777777" w:rsidR="00214965" w:rsidRDefault="00214965"/>
        </w:tc>
        <w:tc>
          <w:tcPr>
            <w:tcW w:w="2160" w:type="dxa"/>
            <w:shd w:val="clear" w:color="auto" w:fill="D9E2F3"/>
          </w:tcPr>
          <w:p w14:paraId="289AA0B2" w14:textId="77777777" w:rsidR="00214965" w:rsidRDefault="00000000">
            <w:r>
              <w:rPr>
                <w:sz w:val="20"/>
              </w:rPr>
              <w:t>API Authorization</w:t>
            </w:r>
          </w:p>
        </w:tc>
        <w:tc>
          <w:tcPr>
            <w:tcW w:w="4464" w:type="dxa"/>
            <w:shd w:val="clear" w:color="auto" w:fill="D9E2F3"/>
          </w:tcPr>
          <w:p w14:paraId="4F138370" w14:textId="77777777" w:rsidR="00214965" w:rsidRDefault="00000000">
            <w:r>
              <w:rPr>
                <w:sz w:val="20"/>
              </w:rPr>
              <w:t>Scope-based access control for API endpoints</w:t>
            </w:r>
          </w:p>
        </w:tc>
      </w:tr>
      <w:tr w:rsidR="00214965" w14:paraId="271FB26E" w14:textId="77777777">
        <w:tc>
          <w:tcPr>
            <w:tcW w:w="503" w:type="dxa"/>
            <w:shd w:val="clear" w:color="auto" w:fill="231AFF"/>
          </w:tcPr>
          <w:p w14:paraId="14B4F055" w14:textId="77777777" w:rsidR="00214965" w:rsidRDefault="00000000">
            <w:pPr>
              <w:jc w:val="center"/>
            </w:pPr>
            <w:r>
              <w:rPr>
                <w:b/>
                <w:color w:val="FFFFFF"/>
                <w:sz w:val="20"/>
              </w:rPr>
              <w:t>6</w:t>
            </w:r>
          </w:p>
        </w:tc>
        <w:tc>
          <w:tcPr>
            <w:tcW w:w="1872" w:type="dxa"/>
            <w:vMerge w:val="restart"/>
            <w:vAlign w:val="center"/>
          </w:tcPr>
          <w:p w14:paraId="7C74A539" w14:textId="77777777" w:rsidR="00214965" w:rsidRDefault="00000000">
            <w:pPr>
              <w:jc w:val="center"/>
            </w:pPr>
            <w:r>
              <w:rPr>
                <w:b/>
                <w:sz w:val="20"/>
              </w:rPr>
              <w:t>Data Protection</w:t>
            </w:r>
          </w:p>
        </w:tc>
        <w:tc>
          <w:tcPr>
            <w:tcW w:w="2160" w:type="dxa"/>
          </w:tcPr>
          <w:p w14:paraId="21F36C54" w14:textId="77777777" w:rsidR="00214965" w:rsidRDefault="00000000">
            <w:r>
              <w:rPr>
                <w:sz w:val="20"/>
              </w:rPr>
              <w:t>Data in Transit</w:t>
            </w:r>
          </w:p>
        </w:tc>
        <w:tc>
          <w:tcPr>
            <w:tcW w:w="4464" w:type="dxa"/>
          </w:tcPr>
          <w:p w14:paraId="128F864B" w14:textId="77777777" w:rsidR="00214965" w:rsidRDefault="00000000">
            <w:r>
              <w:rPr>
                <w:sz w:val="20"/>
              </w:rPr>
              <w:t>TLS 1.2+ encryption for all network communication</w:t>
            </w:r>
          </w:p>
        </w:tc>
      </w:tr>
      <w:tr w:rsidR="00214965" w14:paraId="09FE7EAC" w14:textId="77777777">
        <w:tc>
          <w:tcPr>
            <w:tcW w:w="503" w:type="dxa"/>
            <w:shd w:val="clear" w:color="auto" w:fill="231AFF"/>
          </w:tcPr>
          <w:p w14:paraId="060CEEDF" w14:textId="77777777" w:rsidR="00214965" w:rsidRDefault="00000000">
            <w:pPr>
              <w:jc w:val="center"/>
            </w:pPr>
            <w:r>
              <w:rPr>
                <w:b/>
                <w:color w:val="FFFFFF"/>
                <w:sz w:val="20"/>
              </w:rPr>
              <w:t>7</w:t>
            </w:r>
          </w:p>
        </w:tc>
        <w:tc>
          <w:tcPr>
            <w:tcW w:w="2256" w:type="dxa"/>
            <w:vMerge/>
          </w:tcPr>
          <w:p w14:paraId="39348A5F" w14:textId="77777777" w:rsidR="00214965" w:rsidRDefault="00214965"/>
        </w:tc>
        <w:tc>
          <w:tcPr>
            <w:tcW w:w="2160" w:type="dxa"/>
            <w:shd w:val="clear" w:color="auto" w:fill="D9E2F3"/>
          </w:tcPr>
          <w:p w14:paraId="2FAD428B" w14:textId="77777777" w:rsidR="00214965" w:rsidRDefault="00000000">
            <w:r>
              <w:rPr>
                <w:sz w:val="20"/>
              </w:rPr>
              <w:t>Data at Rest</w:t>
            </w:r>
          </w:p>
        </w:tc>
        <w:tc>
          <w:tcPr>
            <w:tcW w:w="4464" w:type="dxa"/>
            <w:shd w:val="clear" w:color="auto" w:fill="D9E2F3"/>
          </w:tcPr>
          <w:p w14:paraId="24DE94C8" w14:textId="77777777" w:rsidR="00214965" w:rsidRDefault="00000000">
            <w:r>
              <w:rPr>
                <w:sz w:val="20"/>
              </w:rPr>
              <w:t>AES-256 encryption for sensitive data storage</w:t>
            </w:r>
          </w:p>
        </w:tc>
      </w:tr>
      <w:tr w:rsidR="00214965" w14:paraId="3252C880" w14:textId="77777777">
        <w:tc>
          <w:tcPr>
            <w:tcW w:w="503" w:type="dxa"/>
            <w:shd w:val="clear" w:color="auto" w:fill="231AFF"/>
          </w:tcPr>
          <w:p w14:paraId="034E40F0" w14:textId="77777777" w:rsidR="00214965" w:rsidRDefault="00000000">
            <w:pPr>
              <w:jc w:val="center"/>
            </w:pPr>
            <w:r>
              <w:rPr>
                <w:b/>
                <w:color w:val="FFFFFF"/>
                <w:sz w:val="20"/>
              </w:rPr>
              <w:t>8</w:t>
            </w:r>
          </w:p>
        </w:tc>
        <w:tc>
          <w:tcPr>
            <w:tcW w:w="2256" w:type="dxa"/>
            <w:vMerge/>
          </w:tcPr>
          <w:p w14:paraId="6C1DF05B" w14:textId="77777777" w:rsidR="00214965" w:rsidRDefault="00214965"/>
        </w:tc>
        <w:tc>
          <w:tcPr>
            <w:tcW w:w="2160" w:type="dxa"/>
          </w:tcPr>
          <w:p w14:paraId="539AC39A" w14:textId="77777777" w:rsidR="00214965" w:rsidRDefault="00000000">
            <w:r>
              <w:rPr>
                <w:sz w:val="20"/>
              </w:rPr>
              <w:t>PII/Sensitive Data</w:t>
            </w:r>
          </w:p>
        </w:tc>
        <w:tc>
          <w:tcPr>
            <w:tcW w:w="4464" w:type="dxa"/>
          </w:tcPr>
          <w:p w14:paraId="734ED51E" w14:textId="77777777" w:rsidR="00214965" w:rsidRDefault="00000000">
            <w:r>
              <w:rPr>
                <w:sz w:val="20"/>
              </w:rPr>
              <w:t>Data masking and tokenization for sensitive fields</w:t>
            </w:r>
          </w:p>
        </w:tc>
      </w:tr>
      <w:tr w:rsidR="00214965" w14:paraId="2680318C" w14:textId="77777777">
        <w:tc>
          <w:tcPr>
            <w:tcW w:w="503" w:type="dxa"/>
            <w:shd w:val="clear" w:color="auto" w:fill="231AFF"/>
          </w:tcPr>
          <w:p w14:paraId="2CE29FDB" w14:textId="77777777" w:rsidR="00214965" w:rsidRDefault="00000000">
            <w:pPr>
              <w:jc w:val="center"/>
            </w:pPr>
            <w:r>
              <w:rPr>
                <w:b/>
                <w:color w:val="FFFFFF"/>
                <w:sz w:val="20"/>
              </w:rPr>
              <w:t>9</w:t>
            </w:r>
          </w:p>
        </w:tc>
        <w:tc>
          <w:tcPr>
            <w:tcW w:w="1872" w:type="dxa"/>
            <w:vMerge w:val="restart"/>
            <w:vAlign w:val="center"/>
          </w:tcPr>
          <w:p w14:paraId="0D1B67BC" w14:textId="77777777" w:rsidR="00214965" w:rsidRDefault="00000000">
            <w:pPr>
              <w:jc w:val="center"/>
            </w:pPr>
            <w:r>
              <w:rPr>
                <w:b/>
                <w:sz w:val="20"/>
              </w:rPr>
              <w:t>API Security</w:t>
            </w:r>
          </w:p>
        </w:tc>
        <w:tc>
          <w:tcPr>
            <w:tcW w:w="2160" w:type="dxa"/>
            <w:shd w:val="clear" w:color="auto" w:fill="D9E2F3"/>
          </w:tcPr>
          <w:p w14:paraId="6F673C3C" w14:textId="77777777" w:rsidR="00214965" w:rsidRDefault="00000000">
            <w:r>
              <w:rPr>
                <w:sz w:val="20"/>
              </w:rPr>
              <w:t>Input Validation</w:t>
            </w:r>
          </w:p>
        </w:tc>
        <w:tc>
          <w:tcPr>
            <w:tcW w:w="4464" w:type="dxa"/>
            <w:shd w:val="clear" w:color="auto" w:fill="D9E2F3"/>
          </w:tcPr>
          <w:p w14:paraId="667EB8B0" w14:textId="77777777" w:rsidR="00214965" w:rsidRDefault="00000000">
            <w:r>
              <w:rPr>
                <w:sz w:val="20"/>
              </w:rPr>
              <w:t>Server-side validation of all input parameters</w:t>
            </w:r>
          </w:p>
        </w:tc>
      </w:tr>
      <w:tr w:rsidR="00214965" w14:paraId="149B5E92" w14:textId="77777777">
        <w:tc>
          <w:tcPr>
            <w:tcW w:w="503" w:type="dxa"/>
            <w:shd w:val="clear" w:color="auto" w:fill="231AFF"/>
          </w:tcPr>
          <w:p w14:paraId="1EF99A22" w14:textId="77777777" w:rsidR="00214965" w:rsidRDefault="00000000">
            <w:pPr>
              <w:jc w:val="center"/>
            </w:pPr>
            <w:r>
              <w:rPr>
                <w:b/>
                <w:color w:val="FFFFFF"/>
                <w:sz w:val="20"/>
              </w:rPr>
              <w:t>10</w:t>
            </w:r>
          </w:p>
        </w:tc>
        <w:tc>
          <w:tcPr>
            <w:tcW w:w="2256" w:type="dxa"/>
            <w:vMerge/>
          </w:tcPr>
          <w:p w14:paraId="689ACEC2" w14:textId="77777777" w:rsidR="00214965" w:rsidRDefault="00214965"/>
        </w:tc>
        <w:tc>
          <w:tcPr>
            <w:tcW w:w="2160" w:type="dxa"/>
          </w:tcPr>
          <w:p w14:paraId="15FAE276" w14:textId="77777777" w:rsidR="00214965" w:rsidRDefault="00000000">
            <w:r>
              <w:rPr>
                <w:sz w:val="20"/>
              </w:rPr>
              <w:t>Rate Limiting</w:t>
            </w:r>
          </w:p>
        </w:tc>
        <w:tc>
          <w:tcPr>
            <w:tcW w:w="4464" w:type="dxa"/>
          </w:tcPr>
          <w:p w14:paraId="54CE979E" w14:textId="77777777" w:rsidR="00214965" w:rsidRDefault="00000000">
            <w:r>
              <w:rPr>
                <w:sz w:val="20"/>
              </w:rPr>
              <w:t>Rate limiting to prevent abuse and DDoS attacks</w:t>
            </w:r>
          </w:p>
        </w:tc>
      </w:tr>
      <w:tr w:rsidR="00214965" w14:paraId="743DE50F" w14:textId="77777777">
        <w:tc>
          <w:tcPr>
            <w:tcW w:w="503" w:type="dxa"/>
            <w:shd w:val="clear" w:color="auto" w:fill="231AFF"/>
          </w:tcPr>
          <w:p w14:paraId="2787B62C" w14:textId="77777777" w:rsidR="00214965" w:rsidRDefault="00000000">
            <w:pPr>
              <w:jc w:val="center"/>
            </w:pPr>
            <w:r>
              <w:rPr>
                <w:b/>
                <w:color w:val="FFFFFF"/>
                <w:sz w:val="20"/>
              </w:rPr>
              <w:t>11</w:t>
            </w:r>
          </w:p>
        </w:tc>
        <w:tc>
          <w:tcPr>
            <w:tcW w:w="2256" w:type="dxa"/>
            <w:vMerge/>
          </w:tcPr>
          <w:p w14:paraId="1C647321" w14:textId="77777777" w:rsidR="00214965" w:rsidRDefault="00214965"/>
        </w:tc>
        <w:tc>
          <w:tcPr>
            <w:tcW w:w="2160" w:type="dxa"/>
            <w:shd w:val="clear" w:color="auto" w:fill="D9E2F3"/>
          </w:tcPr>
          <w:p w14:paraId="54A174DB" w14:textId="77777777" w:rsidR="00214965" w:rsidRDefault="00000000">
            <w:r>
              <w:rPr>
                <w:sz w:val="20"/>
              </w:rPr>
              <w:t>CORS Policy</w:t>
            </w:r>
          </w:p>
        </w:tc>
        <w:tc>
          <w:tcPr>
            <w:tcW w:w="4464" w:type="dxa"/>
            <w:shd w:val="clear" w:color="auto" w:fill="D9E2F3"/>
          </w:tcPr>
          <w:p w14:paraId="510CD46B" w14:textId="77777777" w:rsidR="00214965" w:rsidRDefault="00000000">
            <w:r>
              <w:rPr>
                <w:sz w:val="20"/>
              </w:rPr>
              <w:t>Strict CORS policy for web API endpoints</w:t>
            </w:r>
          </w:p>
        </w:tc>
      </w:tr>
      <w:tr w:rsidR="00214965" w14:paraId="3D02738E" w14:textId="77777777">
        <w:tc>
          <w:tcPr>
            <w:tcW w:w="503" w:type="dxa"/>
            <w:shd w:val="clear" w:color="auto" w:fill="231AFF"/>
          </w:tcPr>
          <w:p w14:paraId="058968A3" w14:textId="77777777" w:rsidR="00214965" w:rsidRDefault="00000000">
            <w:pPr>
              <w:jc w:val="center"/>
            </w:pPr>
            <w:r>
              <w:rPr>
                <w:b/>
                <w:color w:val="FFFFFF"/>
                <w:sz w:val="20"/>
              </w:rPr>
              <w:t>12</w:t>
            </w:r>
          </w:p>
        </w:tc>
        <w:tc>
          <w:tcPr>
            <w:tcW w:w="1872" w:type="dxa"/>
            <w:vMerge w:val="restart"/>
            <w:vAlign w:val="center"/>
          </w:tcPr>
          <w:p w14:paraId="037FF62F" w14:textId="77777777" w:rsidR="00214965" w:rsidRDefault="00000000">
            <w:pPr>
              <w:jc w:val="center"/>
            </w:pPr>
            <w:r>
              <w:rPr>
                <w:b/>
                <w:sz w:val="20"/>
              </w:rPr>
              <w:t>Audit &amp; Logging</w:t>
            </w:r>
          </w:p>
        </w:tc>
        <w:tc>
          <w:tcPr>
            <w:tcW w:w="2160" w:type="dxa"/>
          </w:tcPr>
          <w:p w14:paraId="5F1408B1" w14:textId="77777777" w:rsidR="00214965" w:rsidRDefault="00000000">
            <w:r>
              <w:rPr>
                <w:sz w:val="20"/>
              </w:rPr>
              <w:t>Audit Trail</w:t>
            </w:r>
          </w:p>
        </w:tc>
        <w:tc>
          <w:tcPr>
            <w:tcW w:w="4464" w:type="dxa"/>
          </w:tcPr>
          <w:p w14:paraId="1E9E612B" w14:textId="77777777" w:rsidR="00214965" w:rsidRDefault="00000000">
            <w:r>
              <w:rPr>
                <w:sz w:val="20"/>
              </w:rPr>
              <w:t>Log all security-relevant events with timestamps</w:t>
            </w:r>
          </w:p>
        </w:tc>
      </w:tr>
      <w:tr w:rsidR="00214965" w14:paraId="03AC075B" w14:textId="77777777">
        <w:tc>
          <w:tcPr>
            <w:tcW w:w="503" w:type="dxa"/>
            <w:shd w:val="clear" w:color="auto" w:fill="231AFF"/>
          </w:tcPr>
          <w:p w14:paraId="2217ECA0" w14:textId="77777777" w:rsidR="00214965" w:rsidRDefault="00000000">
            <w:pPr>
              <w:jc w:val="center"/>
            </w:pPr>
            <w:r>
              <w:rPr>
                <w:b/>
                <w:color w:val="FFFFFF"/>
                <w:sz w:val="20"/>
              </w:rPr>
              <w:t>13</w:t>
            </w:r>
          </w:p>
        </w:tc>
        <w:tc>
          <w:tcPr>
            <w:tcW w:w="2256" w:type="dxa"/>
            <w:vMerge/>
          </w:tcPr>
          <w:p w14:paraId="0ADD6808" w14:textId="77777777" w:rsidR="00214965" w:rsidRDefault="00214965"/>
        </w:tc>
        <w:tc>
          <w:tcPr>
            <w:tcW w:w="2160" w:type="dxa"/>
            <w:shd w:val="clear" w:color="auto" w:fill="D9E2F3"/>
          </w:tcPr>
          <w:p w14:paraId="6AECAD55" w14:textId="77777777" w:rsidR="00214965" w:rsidRDefault="00000000">
            <w:r>
              <w:rPr>
                <w:sz w:val="20"/>
              </w:rPr>
              <w:t>Log Protection</w:t>
            </w:r>
          </w:p>
        </w:tc>
        <w:tc>
          <w:tcPr>
            <w:tcW w:w="4464" w:type="dxa"/>
            <w:shd w:val="clear" w:color="auto" w:fill="D9E2F3"/>
          </w:tcPr>
          <w:p w14:paraId="14C27916" w14:textId="77777777" w:rsidR="00214965" w:rsidRDefault="00000000">
            <w:r>
              <w:rPr>
                <w:sz w:val="20"/>
              </w:rPr>
              <w:t>Immutable logs with tamper detection</w:t>
            </w:r>
          </w:p>
        </w:tc>
      </w:tr>
      <w:tr w:rsidR="00214965" w14:paraId="5F988E48" w14:textId="77777777">
        <w:tc>
          <w:tcPr>
            <w:tcW w:w="503" w:type="dxa"/>
            <w:shd w:val="clear" w:color="auto" w:fill="231AFF"/>
          </w:tcPr>
          <w:p w14:paraId="79A2D0AC" w14:textId="77777777" w:rsidR="00214965" w:rsidRDefault="00000000">
            <w:pPr>
              <w:jc w:val="center"/>
            </w:pPr>
            <w:r>
              <w:rPr>
                <w:b/>
                <w:color w:val="FFFFFF"/>
                <w:sz w:val="20"/>
              </w:rPr>
              <w:t>14</w:t>
            </w:r>
          </w:p>
        </w:tc>
        <w:tc>
          <w:tcPr>
            <w:tcW w:w="1872" w:type="dxa"/>
            <w:vMerge w:val="restart"/>
            <w:vAlign w:val="center"/>
          </w:tcPr>
          <w:p w14:paraId="762C5389" w14:textId="77777777" w:rsidR="00214965" w:rsidRDefault="00000000">
            <w:pPr>
              <w:jc w:val="center"/>
            </w:pPr>
            <w:r>
              <w:rPr>
                <w:b/>
                <w:sz w:val="20"/>
              </w:rPr>
              <w:t>Vulnerability Management</w:t>
            </w:r>
          </w:p>
        </w:tc>
        <w:tc>
          <w:tcPr>
            <w:tcW w:w="2160" w:type="dxa"/>
          </w:tcPr>
          <w:p w14:paraId="1D8DB51E" w14:textId="77777777" w:rsidR="00214965" w:rsidRDefault="00000000">
            <w:r>
              <w:rPr>
                <w:sz w:val="20"/>
              </w:rPr>
              <w:t>Security Scanning</w:t>
            </w:r>
          </w:p>
        </w:tc>
        <w:tc>
          <w:tcPr>
            <w:tcW w:w="4464" w:type="dxa"/>
          </w:tcPr>
          <w:p w14:paraId="606A0D99" w14:textId="77777777" w:rsidR="00214965" w:rsidRDefault="00000000">
            <w:r>
              <w:rPr>
                <w:sz w:val="20"/>
              </w:rPr>
              <w:t>Regular SAST/DAST scanning in CI/CD pipeline</w:t>
            </w:r>
          </w:p>
        </w:tc>
      </w:tr>
      <w:tr w:rsidR="00214965" w14:paraId="3FB55676" w14:textId="77777777">
        <w:tc>
          <w:tcPr>
            <w:tcW w:w="503" w:type="dxa"/>
            <w:shd w:val="clear" w:color="auto" w:fill="231AFF"/>
          </w:tcPr>
          <w:p w14:paraId="7A9748FA" w14:textId="77777777" w:rsidR="00214965" w:rsidRDefault="00000000">
            <w:pPr>
              <w:jc w:val="center"/>
            </w:pPr>
            <w:r>
              <w:rPr>
                <w:b/>
                <w:color w:val="FFFFFF"/>
                <w:sz w:val="20"/>
              </w:rPr>
              <w:t>15</w:t>
            </w:r>
          </w:p>
        </w:tc>
        <w:tc>
          <w:tcPr>
            <w:tcW w:w="2256" w:type="dxa"/>
            <w:vMerge/>
          </w:tcPr>
          <w:p w14:paraId="18D7A372" w14:textId="77777777" w:rsidR="00214965" w:rsidRDefault="00214965"/>
        </w:tc>
        <w:tc>
          <w:tcPr>
            <w:tcW w:w="2160" w:type="dxa"/>
            <w:shd w:val="clear" w:color="auto" w:fill="D9E2F3"/>
          </w:tcPr>
          <w:p w14:paraId="23A61360" w14:textId="77777777" w:rsidR="00214965" w:rsidRDefault="00000000">
            <w:r>
              <w:rPr>
                <w:sz w:val="20"/>
              </w:rPr>
              <w:t>Dependency Scanning</w:t>
            </w:r>
          </w:p>
        </w:tc>
        <w:tc>
          <w:tcPr>
            <w:tcW w:w="4464" w:type="dxa"/>
            <w:shd w:val="clear" w:color="auto" w:fill="D9E2F3"/>
          </w:tcPr>
          <w:p w14:paraId="3541FDE0" w14:textId="77777777" w:rsidR="00214965" w:rsidRDefault="00000000">
            <w:r>
              <w:rPr>
                <w:sz w:val="20"/>
              </w:rPr>
              <w:t>Automated scanning for vulnerable dependencies</w:t>
            </w:r>
          </w:p>
        </w:tc>
      </w:tr>
    </w:tbl>
    <w:p w14:paraId="2AC2CFC6" w14:textId="77777777" w:rsidR="00214965" w:rsidRDefault="00000000">
      <w:pPr>
        <w:shd w:val="clear" w:color="auto" w:fill="231AFF"/>
        <w:spacing w:before="240" w:after="120"/>
        <w:outlineLvl w:val="0"/>
      </w:pPr>
      <w:r>
        <w:rPr>
          <w:rFonts w:ascii="Calibri Light" w:hAnsi="Calibri Light"/>
          <w:b/>
          <w:color w:val="FFFFFF"/>
          <w:sz w:val="32"/>
        </w:rPr>
        <w:t>4. User Registration and KYC Flow</w:t>
      </w:r>
    </w:p>
    <w:p w14:paraId="0EA9AFC8" w14:textId="77777777" w:rsidR="00214965" w:rsidRDefault="00000000">
      <w:pPr>
        <w:pBdr>
          <w:bottom w:val="single" w:sz="4" w:space="1" w:color="231AFF"/>
        </w:pBdr>
        <w:spacing w:before="200" w:after="120"/>
        <w:outlineLvl w:val="1"/>
      </w:pPr>
      <w:r>
        <w:rPr>
          <w:rFonts w:ascii="Calibri Light" w:hAnsi="Calibri Light"/>
          <w:b/>
          <w:color w:val="231AFF"/>
          <w:sz w:val="26"/>
        </w:rPr>
        <w:t>4.1. Sequence Diagram</w:t>
      </w:r>
    </w:p>
    <w:p w14:paraId="1EC93EC2" w14:textId="77777777" w:rsidR="00214965" w:rsidRDefault="00000000">
      <w:pPr>
        <w:jc w:val="center"/>
      </w:pPr>
      <w:r>
        <w:rPr>
          <w:noProof/>
        </w:rPr>
        <w:lastRenderedPageBreak/>
        <w:drawing>
          <wp:inline distT="0" distB="0" distL="0" distR="0" wp14:anchorId="7CBA26D1" wp14:editId="0C70090E">
            <wp:extent cx="5486400" cy="65751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User_Registration.png"/>
                    <pic:cNvPicPr/>
                  </pic:nvPicPr>
                  <pic:blipFill>
                    <a:blip r:embed="rId9"/>
                    <a:stretch>
                      <a:fillRect/>
                    </a:stretch>
                  </pic:blipFill>
                  <pic:spPr>
                    <a:xfrm>
                      <a:off x="0" y="0"/>
                      <a:ext cx="5486400" cy="6575152"/>
                    </a:xfrm>
                    <a:prstGeom prst="rect">
                      <a:avLst/>
                    </a:prstGeom>
                  </pic:spPr>
                </pic:pic>
              </a:graphicData>
            </a:graphic>
          </wp:inline>
        </w:drawing>
      </w:r>
    </w:p>
    <w:p w14:paraId="29796DAC" w14:textId="77777777" w:rsidR="00214965" w:rsidRDefault="00000000">
      <w:pPr>
        <w:pBdr>
          <w:bottom w:val="single" w:sz="4" w:space="1" w:color="231AFF"/>
        </w:pBdr>
        <w:spacing w:before="200" w:after="120"/>
        <w:outlineLvl w:val="1"/>
      </w:pPr>
      <w:r>
        <w:rPr>
          <w:rFonts w:ascii="Calibri Light" w:hAnsi="Calibri Light"/>
          <w:b/>
          <w:color w:val="231AFF"/>
          <w:sz w:val="26"/>
        </w:rPr>
        <w:t>4.2. Flow Description</w:t>
      </w:r>
    </w:p>
    <w:p w14:paraId="3271271E" w14:textId="77777777" w:rsidR="00214965" w:rsidRDefault="00000000">
      <w:pPr>
        <w:pStyle w:val="Subtitle"/>
        <w:spacing w:before="240" w:after="120"/>
      </w:pPr>
      <w:r>
        <w:rPr>
          <w:rFonts w:ascii="Calibri" w:hAnsi="Calibri"/>
          <w:b/>
          <w:color w:val="00008B"/>
          <w:sz w:val="22"/>
        </w:rPr>
        <w:t>Mobile Number Registration</w:t>
      </w:r>
    </w:p>
    <w:p w14:paraId="39F67640" w14:textId="77777777" w:rsidR="00214965" w:rsidRDefault="00000000">
      <w:pPr>
        <w:spacing w:before="40" w:after="80"/>
        <w:ind w:left="360"/>
        <w:jc w:val="both"/>
      </w:pPr>
      <w:r>
        <w:t xml:space="preserve">• </w:t>
      </w:r>
      <w:r>
        <w:rPr>
          <w:b/>
        </w:rPr>
        <w:t>Customer Enters Mobile Number</w:t>
      </w:r>
      <w:r>
        <w:t>: The customer initiates the registration process by entering their mobile number into the FinWallet app.</w:t>
      </w:r>
    </w:p>
    <w:p w14:paraId="3F23529C" w14:textId="77777777" w:rsidR="00214965" w:rsidRDefault="00000000">
      <w:pPr>
        <w:spacing w:before="40" w:after="80"/>
        <w:ind w:left="360"/>
        <w:jc w:val="both"/>
      </w:pPr>
      <w:r>
        <w:lastRenderedPageBreak/>
        <w:t xml:space="preserve">• </w:t>
      </w:r>
      <w:r>
        <w:rPr>
          <w:b/>
        </w:rPr>
        <w:t>API Gateway Initiates Registration</w:t>
      </w:r>
      <w:r>
        <w:t>: The app sends a POST request to the API Gateway to initiate the registration process.</w:t>
      </w:r>
    </w:p>
    <w:p w14:paraId="492510F3" w14:textId="77777777" w:rsidR="00214965" w:rsidRDefault="00000000">
      <w:pPr>
        <w:spacing w:before="40" w:after="80"/>
        <w:ind w:left="360"/>
        <w:jc w:val="both"/>
      </w:pPr>
      <w:r>
        <w:t xml:space="preserve">• </w:t>
      </w:r>
      <w:r>
        <w:rPr>
          <w:b/>
        </w:rPr>
        <w:t>Authentication Service Generates OTP</w:t>
      </w:r>
      <w:r>
        <w:t>: The API Gateway forwards the request to the Authentication Service, which generates an OTP and sends it to the customer via the Notification Service.</w:t>
      </w:r>
    </w:p>
    <w:p w14:paraId="2E0811CC" w14:textId="77777777" w:rsidR="00214965" w:rsidRDefault="00000000">
      <w:pPr>
        <w:spacing w:before="40" w:after="80"/>
        <w:ind w:left="360"/>
        <w:jc w:val="both"/>
      </w:pPr>
      <w:r>
        <w:t xml:space="preserve">• </w:t>
      </w:r>
      <w:r>
        <w:rPr>
          <w:b/>
        </w:rPr>
        <w:t>Customer Enters OTP</w:t>
      </w:r>
      <w:r>
        <w:t>: The customer enters the OTP provided by the Notification Service.</w:t>
      </w:r>
    </w:p>
    <w:p w14:paraId="069F7895" w14:textId="77777777" w:rsidR="00214965" w:rsidRDefault="00000000">
      <w:pPr>
        <w:spacing w:before="40" w:after="80"/>
        <w:ind w:left="360"/>
        <w:jc w:val="both"/>
      </w:pPr>
      <w:r>
        <w:t xml:space="preserve">• </w:t>
      </w:r>
      <w:r>
        <w:rPr>
          <w:b/>
        </w:rPr>
        <w:t>OTP Verification</w:t>
      </w:r>
      <w:r>
        <w:t>: The Authentication Service verifies the OTP and sends the result back to the API Gateway.</w:t>
      </w:r>
    </w:p>
    <w:p w14:paraId="2EE1ABD2" w14:textId="77777777" w:rsidR="00214965" w:rsidRDefault="00000000">
      <w:pPr>
        <w:spacing w:before="40" w:after="80"/>
        <w:ind w:left="360"/>
        <w:jc w:val="both"/>
      </w:pPr>
      <w:r>
        <w:t xml:space="preserve">• </w:t>
      </w:r>
      <w:r>
        <w:rPr>
          <w:b/>
        </w:rPr>
        <w:t>Registration Success</w:t>
      </w:r>
      <w:r>
        <w:t>: If the OTP is valid, the Authentication Service creates a new user record in the User Service and the API Gateway confirms the registration success to the app. If the OTP is invalid, the app informs the customer of the error and prompts them to retry.</w:t>
      </w:r>
    </w:p>
    <w:p w14:paraId="228959E7" w14:textId="77777777" w:rsidR="00214965" w:rsidRDefault="00000000">
      <w:pPr>
        <w:pStyle w:val="Subtitle"/>
        <w:spacing w:before="240" w:after="120"/>
      </w:pPr>
      <w:r>
        <w:rPr>
          <w:rFonts w:ascii="Calibri" w:hAnsi="Calibri"/>
          <w:b/>
          <w:color w:val="00008B"/>
          <w:sz w:val="22"/>
        </w:rPr>
        <w:t>KYC Data Collection</w:t>
      </w:r>
    </w:p>
    <w:p w14:paraId="0A4AB8C1" w14:textId="77777777" w:rsidR="00214965" w:rsidRDefault="00000000">
      <w:pPr>
        <w:spacing w:before="40" w:after="80"/>
        <w:ind w:left="360"/>
        <w:jc w:val="both"/>
      </w:pPr>
      <w:r>
        <w:t xml:space="preserve">• </w:t>
      </w:r>
      <w:r>
        <w:rPr>
          <w:b/>
        </w:rPr>
        <w:t>Customer Enters Personal Details</w:t>
      </w:r>
      <w:r>
        <w:t>: The customer provides their personal details such as name, date of birth, and address to the app.</w:t>
      </w:r>
    </w:p>
    <w:p w14:paraId="6F9E82AD" w14:textId="77777777" w:rsidR="00214965" w:rsidRDefault="00000000">
      <w:pPr>
        <w:spacing w:before="40" w:after="80"/>
        <w:ind w:left="360"/>
        <w:jc w:val="both"/>
      </w:pPr>
      <w:r>
        <w:t xml:space="preserve">• </w:t>
      </w:r>
      <w:r>
        <w:rPr>
          <w:b/>
        </w:rPr>
        <w:t>Capture National ID Photo</w:t>
      </w:r>
      <w:r>
        <w:t>: The app captures a photo of the customer's national ID.</w:t>
      </w:r>
    </w:p>
    <w:p w14:paraId="2F081A63" w14:textId="77777777" w:rsidR="00214965" w:rsidRDefault="00000000">
      <w:pPr>
        <w:spacing w:before="40" w:after="80"/>
        <w:ind w:left="360"/>
        <w:jc w:val="both"/>
      </w:pPr>
      <w:r>
        <w:t xml:space="preserve">• </w:t>
      </w:r>
      <w:r>
        <w:rPr>
          <w:b/>
        </w:rPr>
        <w:t>KYC Service Processes Data</w:t>
      </w:r>
      <w:r>
        <w:t>: The app sends a POST request to the KYC Service to submit the personal information and a photo of the national ID. The KYC Service processes the data and stores it in the User Database.</w:t>
      </w:r>
    </w:p>
    <w:p w14:paraId="64E92566" w14:textId="77777777" w:rsidR="00214965" w:rsidRDefault="00000000">
      <w:pPr>
        <w:spacing w:before="40" w:after="80"/>
        <w:ind w:left="360"/>
        <w:jc w:val="both"/>
      </w:pPr>
      <w:r>
        <w:t xml:space="preserve">• </w:t>
      </w:r>
      <w:r>
        <w:rPr>
          <w:b/>
        </w:rPr>
        <w:t>OCR Extracts Data</w:t>
      </w:r>
      <w:r>
        <w:t>: The KYC Service uses OCR to extract the ID number, full name, date of birth, and expiry date from the national ID photo.</w:t>
      </w:r>
    </w:p>
    <w:p w14:paraId="5F4CA74C" w14:textId="77777777" w:rsidR="00214965" w:rsidRDefault="00000000">
      <w:pPr>
        <w:spacing w:before="40" w:after="80"/>
        <w:ind w:left="360"/>
        <w:jc w:val="both"/>
      </w:pPr>
      <w:r>
        <w:t xml:space="preserve">• </w:t>
      </w:r>
      <w:r>
        <w:rPr>
          <w:b/>
        </w:rPr>
        <w:t>KYC Service Verifies National ID</w:t>
      </w:r>
      <w:r>
        <w:t>: The KYC Service verifies the national ID using Elm Yakeen and WorldCheck. If the verification is successful, the KYC Service updates the user's KYC status to ID_VERIFIED and activates the wallet. If the verification fails, the KYC Service updates the status to REJECTED.</w:t>
      </w:r>
    </w:p>
    <w:p w14:paraId="1ABB085F" w14:textId="77777777" w:rsidR="00214965" w:rsidRDefault="00000000">
      <w:pPr>
        <w:pStyle w:val="Subtitle"/>
        <w:spacing w:before="240" w:after="120"/>
      </w:pPr>
      <w:r>
        <w:rPr>
          <w:rFonts w:ascii="Calibri" w:hAnsi="Calibri"/>
          <w:b/>
          <w:color w:val="00008B"/>
          <w:sz w:val="22"/>
        </w:rPr>
        <w:t>National ID Verification</w:t>
      </w:r>
    </w:p>
    <w:p w14:paraId="143CDE5C" w14:textId="77777777" w:rsidR="00214965" w:rsidRDefault="00000000">
      <w:pPr>
        <w:spacing w:before="40" w:after="80"/>
        <w:ind w:left="360"/>
        <w:jc w:val="both"/>
      </w:pPr>
      <w:r>
        <w:t xml:space="preserve">• </w:t>
      </w:r>
      <w:r>
        <w:rPr>
          <w:b/>
        </w:rPr>
        <w:t>KYC Service Verifies National ID</w:t>
      </w:r>
      <w:r>
        <w:t>: The KYC Service verifies the national ID using Elm Yakeen and WorldCheck.</w:t>
      </w:r>
    </w:p>
    <w:p w14:paraId="7E2B2B96" w14:textId="77777777" w:rsidR="00214965" w:rsidRDefault="00000000">
      <w:pPr>
        <w:spacing w:before="40" w:after="80"/>
        <w:ind w:left="360"/>
        <w:jc w:val="both"/>
      </w:pPr>
      <w:r>
        <w:t xml:space="preserve">• </w:t>
      </w:r>
      <w:r>
        <w:rPr>
          <w:b/>
        </w:rPr>
        <w:t>Sanctions Screening</w:t>
      </w:r>
      <w:r>
        <w:t>: If the KYC Service finds no sanctions matches, it updates the KYC status to APPROVED and activates the wallet. If a potential match is found, it updates the status to UNDER_REVIEW and prompts the customer for manual review.</w:t>
      </w:r>
    </w:p>
    <w:p w14:paraId="59341439" w14:textId="77777777" w:rsidR="00214965" w:rsidRDefault="00000000">
      <w:pPr>
        <w:pStyle w:val="Subtitle"/>
        <w:spacing w:before="240" w:after="120"/>
      </w:pPr>
      <w:r>
        <w:rPr>
          <w:rFonts w:ascii="Calibri" w:hAnsi="Calibri"/>
          <w:b/>
          <w:color w:val="00008B"/>
          <w:sz w:val="22"/>
        </w:rPr>
        <w:t>Flow Phases</w:t>
      </w:r>
    </w:p>
    <w:p w14:paraId="3DF8BCED" w14:textId="77777777" w:rsidR="00214965" w:rsidRDefault="00000000">
      <w:pPr>
        <w:spacing w:before="160" w:after="60"/>
      </w:pPr>
      <w:r>
        <w:rPr>
          <w:b/>
        </w:rPr>
        <w:t>Mobile Number Registration: Handles the initial registration process.</w:t>
      </w:r>
    </w:p>
    <w:p w14:paraId="0A74B15C" w14:textId="77777777" w:rsidR="00214965" w:rsidRDefault="00000000">
      <w:pPr>
        <w:spacing w:before="160" w:after="60"/>
      </w:pPr>
      <w:r>
        <w:rPr>
          <w:b/>
        </w:rPr>
        <w:t>KYC Data Collection: Collects and processes the KYC data.</w:t>
      </w:r>
    </w:p>
    <w:p w14:paraId="39C4C10F" w14:textId="77777777" w:rsidR="00214965" w:rsidRDefault="00000000">
      <w:pPr>
        <w:spacing w:before="40" w:after="80"/>
        <w:ind w:left="360"/>
        <w:jc w:val="both"/>
      </w:pPr>
      <w:r>
        <w:t xml:space="preserve">• </w:t>
      </w:r>
      <w:r>
        <w:rPr>
          <w:b/>
        </w:rPr>
        <w:t>National ID Verification</w:t>
      </w:r>
      <w:r>
        <w:t>: Verifies the national ID and performs sanctions screening.</w:t>
      </w:r>
    </w:p>
    <w:p w14:paraId="4C2F1D7D" w14:textId="77777777" w:rsidR="00214965" w:rsidRDefault="00000000">
      <w:pPr>
        <w:spacing w:before="40" w:after="80"/>
        <w:ind w:left="360"/>
        <w:jc w:val="both"/>
      </w:pPr>
      <w:r>
        <w:lastRenderedPageBreak/>
        <w:t xml:space="preserve">• </w:t>
      </w:r>
      <w:r>
        <w:rPr>
          <w:b/>
        </w:rPr>
        <w:t>Sanctions Screening</w:t>
      </w:r>
      <w:r>
        <w:t>: Determines if the KYC process should be approved, under review, or rejected based on sanctions screening results.</w:t>
      </w:r>
    </w:p>
    <w:p w14:paraId="468B115D" w14:textId="77777777" w:rsidR="00214965" w:rsidRDefault="00000000">
      <w:pPr>
        <w:pStyle w:val="Subtitle"/>
        <w:spacing w:before="240" w:after="120"/>
      </w:pPr>
      <w:r>
        <w:rPr>
          <w:rFonts w:ascii="Calibri" w:hAnsi="Calibri"/>
          <w:b/>
          <w:color w:val="00008B"/>
          <w:sz w:val="22"/>
        </w:rPr>
        <w:t>Self-Interactions</w:t>
      </w:r>
    </w:p>
    <w:p w14:paraId="6025E52A" w14:textId="77777777" w:rsidR="00214965" w:rsidRDefault="00000000">
      <w:pPr>
        <w:spacing w:before="40" w:after="80"/>
        <w:ind w:left="360"/>
        <w:jc w:val="both"/>
      </w:pPr>
      <w:r>
        <w:t xml:space="preserve">• </w:t>
      </w:r>
      <w:r>
        <w:rPr>
          <w:b/>
        </w:rPr>
        <w:t>Authentication Service</w:t>
      </w:r>
      <w:r>
        <w:t>: Internally generates OTPs and handles user registration.</w:t>
      </w:r>
    </w:p>
    <w:p w14:paraId="28D567EE" w14:textId="77777777" w:rsidR="00214965" w:rsidRDefault="00000000">
      <w:pPr>
        <w:spacing w:before="40" w:after="80"/>
        <w:ind w:left="360"/>
        <w:jc w:val="both"/>
      </w:pPr>
      <w:r>
        <w:t xml:space="preserve">• </w:t>
      </w:r>
      <w:r>
        <w:rPr>
          <w:b/>
        </w:rPr>
        <w:t>KYC Service</w:t>
      </w:r>
      <w:r>
        <w:t>: Internally processes KYC data and verifies national IDs.</w:t>
      </w:r>
    </w:p>
    <w:p w14:paraId="1E00EFFA" w14:textId="77777777" w:rsidR="00214965" w:rsidRDefault="00000000">
      <w:pPr>
        <w:spacing w:before="160" w:after="60"/>
      </w:pPr>
      <w:r>
        <w:rPr>
          <w:b/>
        </w:rPr>
        <w:t>WorldCheck: Performs sanctions screening.</w:t>
      </w:r>
    </w:p>
    <w:p w14:paraId="25030D7C" w14:textId="77777777" w:rsidR="00214965" w:rsidRDefault="00000000">
      <w:pPr>
        <w:pStyle w:val="Subtitle"/>
        <w:spacing w:before="240" w:after="120"/>
      </w:pPr>
      <w:r>
        <w:rPr>
          <w:rFonts w:ascii="Calibri" w:hAnsi="Calibri"/>
          <w:b/>
          <w:color w:val="00008B"/>
          <w:sz w:val="22"/>
        </w:rPr>
        <w:t>Notes</w:t>
      </w:r>
    </w:p>
    <w:p w14:paraId="0129025A" w14:textId="77777777" w:rsidR="00214965" w:rsidRDefault="00000000">
      <w:pPr>
        <w:spacing w:before="40" w:after="80"/>
        <w:ind w:left="360"/>
        <w:jc w:val="both"/>
      </w:pPr>
      <w:r>
        <w:t xml:space="preserve">• </w:t>
      </w:r>
      <w:r>
        <w:rPr>
          <w:b/>
        </w:rPr>
        <w:t>OCR Extracts</w:t>
      </w:r>
      <w:r>
        <w:t>: The KYC Service extracts ID number, full name, date of birth, and expiry date from the national ID photo.</w:t>
      </w:r>
    </w:p>
    <w:p w14:paraId="1D4BE1EE" w14:textId="77777777" w:rsidR="00214965" w:rsidRDefault="00000000">
      <w:pPr>
        <w:spacing w:before="40" w:after="80"/>
        <w:ind w:left="360"/>
        <w:jc w:val="both"/>
      </w:pPr>
      <w:r>
        <w:t xml:space="preserve">• </w:t>
      </w:r>
      <w:r>
        <w:rPr>
          <w:b/>
        </w:rPr>
        <w:t>Sanctions Screening</w:t>
      </w:r>
      <w:r>
        <w:t>: If no sanctions matches, the KYC status is APPROVED and the wallet is activated. If a match is found, the KYC status is UNDER_REVIEW and the customer is prompted for manual review.</w:t>
      </w:r>
    </w:p>
    <w:p w14:paraId="032739E3" w14:textId="77777777" w:rsidR="00214965" w:rsidRDefault="00000000">
      <w:pPr>
        <w:spacing w:after="120"/>
        <w:jc w:val="both"/>
      </w:pPr>
      <w:r>
        <w:t>By following this flow, the FinWallet application ensures a secure and compliant KYC process for new users, including the verification of national IDs and the screening of potential sanctions risks.</w:t>
      </w:r>
    </w:p>
    <w:p w14:paraId="12E470F4" w14:textId="77777777" w:rsidR="00214965" w:rsidRDefault="00000000">
      <w:pPr>
        <w:pBdr>
          <w:bottom w:val="single" w:sz="4" w:space="1" w:color="231AFF"/>
        </w:pBdr>
        <w:spacing w:before="200" w:after="120"/>
        <w:outlineLvl w:val="1"/>
      </w:pPr>
      <w:r>
        <w:rPr>
          <w:rFonts w:ascii="Calibri Light" w:hAnsi="Calibri Light"/>
          <w:b/>
          <w:color w:val="231AFF"/>
          <w:sz w:val="26"/>
        </w:rPr>
        <w:t>4.3. APIs Contract Agreement</w:t>
      </w:r>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4965" w14:paraId="2780F424" w14:textId="77777777">
        <w:tc>
          <w:tcPr>
            <w:tcW w:w="503" w:type="dxa"/>
            <w:shd w:val="clear" w:color="auto" w:fill="231AFF"/>
          </w:tcPr>
          <w:p w14:paraId="60CDF44E" w14:textId="77777777" w:rsidR="00214965" w:rsidRDefault="00000000">
            <w:pPr>
              <w:jc w:val="center"/>
            </w:pPr>
            <w:r>
              <w:rPr>
                <w:b/>
                <w:color w:val="FFFFFF"/>
                <w:sz w:val="20"/>
              </w:rPr>
              <w:t>#</w:t>
            </w:r>
          </w:p>
        </w:tc>
        <w:tc>
          <w:tcPr>
            <w:tcW w:w="1251" w:type="dxa"/>
            <w:shd w:val="clear" w:color="auto" w:fill="231AFF"/>
          </w:tcPr>
          <w:p w14:paraId="58223B40" w14:textId="77777777" w:rsidR="00214965" w:rsidRDefault="00000000">
            <w:pPr>
              <w:jc w:val="center"/>
            </w:pPr>
            <w:r>
              <w:rPr>
                <w:b/>
                <w:color w:val="FFFFFF"/>
                <w:sz w:val="20"/>
              </w:rPr>
              <w:t>Source</w:t>
            </w:r>
          </w:p>
        </w:tc>
        <w:tc>
          <w:tcPr>
            <w:tcW w:w="1251" w:type="dxa"/>
            <w:shd w:val="clear" w:color="auto" w:fill="231AFF"/>
          </w:tcPr>
          <w:p w14:paraId="3447DF6A" w14:textId="77777777" w:rsidR="00214965" w:rsidRDefault="00000000">
            <w:pPr>
              <w:jc w:val="center"/>
            </w:pPr>
            <w:r>
              <w:rPr>
                <w:b/>
                <w:color w:val="FFFFFF"/>
                <w:sz w:val="20"/>
              </w:rPr>
              <w:t>Destination</w:t>
            </w:r>
          </w:p>
        </w:tc>
        <w:tc>
          <w:tcPr>
            <w:tcW w:w="1461" w:type="dxa"/>
            <w:shd w:val="clear" w:color="auto" w:fill="231AFF"/>
          </w:tcPr>
          <w:p w14:paraId="4452C531" w14:textId="77777777" w:rsidR="00214965" w:rsidRDefault="00000000">
            <w:pPr>
              <w:jc w:val="center"/>
            </w:pPr>
            <w:r>
              <w:rPr>
                <w:b/>
                <w:color w:val="FFFFFF"/>
                <w:sz w:val="20"/>
              </w:rPr>
              <w:t>API</w:t>
            </w:r>
          </w:p>
        </w:tc>
        <w:tc>
          <w:tcPr>
            <w:tcW w:w="849" w:type="dxa"/>
            <w:shd w:val="clear" w:color="auto" w:fill="231AFF"/>
          </w:tcPr>
          <w:p w14:paraId="3663C0EB" w14:textId="77777777" w:rsidR="00214965" w:rsidRDefault="00000000">
            <w:pPr>
              <w:jc w:val="center"/>
            </w:pPr>
            <w:r>
              <w:rPr>
                <w:b/>
                <w:color w:val="FFFFFF"/>
                <w:sz w:val="20"/>
              </w:rPr>
              <w:t>Protocol</w:t>
            </w:r>
          </w:p>
        </w:tc>
        <w:tc>
          <w:tcPr>
            <w:tcW w:w="1915" w:type="dxa"/>
            <w:shd w:val="clear" w:color="auto" w:fill="231AFF"/>
          </w:tcPr>
          <w:p w14:paraId="2BECC23A" w14:textId="77777777" w:rsidR="00214965" w:rsidRDefault="00000000">
            <w:pPr>
              <w:jc w:val="center"/>
            </w:pPr>
            <w:r>
              <w:rPr>
                <w:b/>
                <w:color w:val="FFFFFF"/>
                <w:sz w:val="20"/>
              </w:rPr>
              <w:t>Request Parameters</w:t>
            </w:r>
          </w:p>
        </w:tc>
        <w:tc>
          <w:tcPr>
            <w:tcW w:w="1893" w:type="dxa"/>
            <w:shd w:val="clear" w:color="auto" w:fill="231AFF"/>
          </w:tcPr>
          <w:p w14:paraId="34E3F028" w14:textId="77777777" w:rsidR="00214965" w:rsidRDefault="00000000">
            <w:pPr>
              <w:jc w:val="center"/>
            </w:pPr>
            <w:r>
              <w:rPr>
                <w:b/>
                <w:color w:val="FFFFFF"/>
                <w:sz w:val="20"/>
              </w:rPr>
              <w:t>Response Parameters</w:t>
            </w:r>
          </w:p>
        </w:tc>
      </w:tr>
      <w:tr w:rsidR="00214965" w14:paraId="5D4DD2C1" w14:textId="77777777">
        <w:tc>
          <w:tcPr>
            <w:tcW w:w="503" w:type="dxa"/>
            <w:shd w:val="clear" w:color="auto" w:fill="231AFF"/>
          </w:tcPr>
          <w:p w14:paraId="1922D91B" w14:textId="77777777" w:rsidR="00214965" w:rsidRDefault="00000000">
            <w:pPr>
              <w:jc w:val="center"/>
            </w:pPr>
            <w:r>
              <w:rPr>
                <w:b/>
                <w:color w:val="FFFFFF"/>
                <w:sz w:val="20"/>
              </w:rPr>
              <w:t>1</w:t>
            </w:r>
          </w:p>
        </w:tc>
        <w:tc>
          <w:tcPr>
            <w:tcW w:w="1251" w:type="dxa"/>
            <w:shd w:val="clear" w:color="auto" w:fill="D9E2F3"/>
          </w:tcPr>
          <w:p w14:paraId="68EF93FC" w14:textId="77777777" w:rsidR="00214965" w:rsidRDefault="00000000">
            <w:r>
              <w:rPr>
                <w:sz w:val="20"/>
              </w:rPr>
              <w:t>FinWallet App</w:t>
            </w:r>
          </w:p>
        </w:tc>
        <w:tc>
          <w:tcPr>
            <w:tcW w:w="1251" w:type="dxa"/>
            <w:shd w:val="clear" w:color="auto" w:fill="D9E2F3"/>
          </w:tcPr>
          <w:p w14:paraId="4A0D06B5" w14:textId="77777777" w:rsidR="00214965" w:rsidRDefault="00000000">
            <w:r>
              <w:rPr>
                <w:sz w:val="20"/>
              </w:rPr>
              <w:t>API Gateway</w:t>
            </w:r>
          </w:p>
        </w:tc>
        <w:tc>
          <w:tcPr>
            <w:tcW w:w="1461" w:type="dxa"/>
            <w:shd w:val="clear" w:color="auto" w:fill="D9E2F3"/>
          </w:tcPr>
          <w:p w14:paraId="70C737A0" w14:textId="77777777" w:rsidR="00214965" w:rsidRDefault="00000000">
            <w:r>
              <w:rPr>
                <w:sz w:val="20"/>
              </w:rPr>
              <w:t>POST /api/v1/auth/register/init</w:t>
            </w:r>
          </w:p>
        </w:tc>
        <w:tc>
          <w:tcPr>
            <w:tcW w:w="849" w:type="dxa"/>
            <w:shd w:val="clear" w:color="auto" w:fill="D9E2F3"/>
          </w:tcPr>
          <w:p w14:paraId="25ADE837" w14:textId="77777777" w:rsidR="00214965" w:rsidRDefault="00000000">
            <w:pPr>
              <w:jc w:val="center"/>
            </w:pPr>
            <w:r>
              <w:rPr>
                <w:sz w:val="20"/>
              </w:rPr>
              <w:t>REST</w:t>
            </w:r>
          </w:p>
        </w:tc>
        <w:tc>
          <w:tcPr>
            <w:tcW w:w="1915" w:type="dxa"/>
            <w:shd w:val="clear" w:color="auto" w:fill="D9E2F3"/>
          </w:tcPr>
          <w:p w14:paraId="1BB25FD2" w14:textId="77777777" w:rsidR="00214965" w:rsidRDefault="00214965"/>
        </w:tc>
        <w:tc>
          <w:tcPr>
            <w:tcW w:w="1893" w:type="dxa"/>
            <w:shd w:val="clear" w:color="auto" w:fill="D9E2F3"/>
          </w:tcPr>
          <w:p w14:paraId="2512CCF6" w14:textId="77777777" w:rsidR="00214965" w:rsidRDefault="00000000">
            <w:r>
              <w:rPr>
                <w:sz w:val="20"/>
              </w:rPr>
              <w:t>{sessionId}</w:t>
            </w:r>
          </w:p>
        </w:tc>
      </w:tr>
      <w:tr w:rsidR="00214965" w14:paraId="7E03A80F" w14:textId="77777777">
        <w:tc>
          <w:tcPr>
            <w:tcW w:w="503" w:type="dxa"/>
            <w:shd w:val="clear" w:color="auto" w:fill="231AFF"/>
          </w:tcPr>
          <w:p w14:paraId="0D9B2AB5" w14:textId="77777777" w:rsidR="00214965" w:rsidRDefault="00000000">
            <w:pPr>
              <w:jc w:val="center"/>
            </w:pPr>
            <w:r>
              <w:rPr>
                <w:b/>
                <w:color w:val="FFFFFF"/>
                <w:sz w:val="20"/>
              </w:rPr>
              <w:t>2</w:t>
            </w:r>
          </w:p>
        </w:tc>
        <w:tc>
          <w:tcPr>
            <w:tcW w:w="1251" w:type="dxa"/>
          </w:tcPr>
          <w:p w14:paraId="14C20725" w14:textId="77777777" w:rsidR="00214965" w:rsidRDefault="00000000">
            <w:r>
              <w:rPr>
                <w:sz w:val="20"/>
              </w:rPr>
              <w:t>API Gateway</w:t>
            </w:r>
          </w:p>
        </w:tc>
        <w:tc>
          <w:tcPr>
            <w:tcW w:w="1251" w:type="dxa"/>
          </w:tcPr>
          <w:p w14:paraId="7298E26A" w14:textId="77777777" w:rsidR="00214965" w:rsidRDefault="00000000">
            <w:r>
              <w:rPr>
                <w:sz w:val="20"/>
              </w:rPr>
              <w:t>Authentication Service</w:t>
            </w:r>
          </w:p>
        </w:tc>
        <w:tc>
          <w:tcPr>
            <w:tcW w:w="1461" w:type="dxa"/>
          </w:tcPr>
          <w:p w14:paraId="6E3303C0" w14:textId="77777777" w:rsidR="00214965" w:rsidRDefault="00000000">
            <w:r>
              <w:rPr>
                <w:sz w:val="20"/>
              </w:rPr>
              <w:t>initiateRegistration</w:t>
            </w:r>
          </w:p>
        </w:tc>
        <w:tc>
          <w:tcPr>
            <w:tcW w:w="849" w:type="dxa"/>
          </w:tcPr>
          <w:p w14:paraId="3623D7B5" w14:textId="77777777" w:rsidR="00214965" w:rsidRDefault="00000000">
            <w:pPr>
              <w:jc w:val="center"/>
            </w:pPr>
            <w:r>
              <w:rPr>
                <w:sz w:val="20"/>
              </w:rPr>
              <w:t>REST</w:t>
            </w:r>
          </w:p>
        </w:tc>
        <w:tc>
          <w:tcPr>
            <w:tcW w:w="1915" w:type="dxa"/>
          </w:tcPr>
          <w:p w14:paraId="18171771" w14:textId="77777777" w:rsidR="00214965" w:rsidRDefault="00000000">
            <w:r>
              <w:rPr>
                <w:sz w:val="20"/>
              </w:rPr>
              <w:t>mobileNumber</w:t>
            </w:r>
          </w:p>
        </w:tc>
        <w:tc>
          <w:tcPr>
            <w:tcW w:w="1893" w:type="dxa"/>
          </w:tcPr>
          <w:p w14:paraId="48EB17FA" w14:textId="77777777" w:rsidR="00214965" w:rsidRDefault="00000000">
            <w:r>
              <w:rPr>
                <w:sz w:val="20"/>
              </w:rPr>
              <w:t>{sessionId, otpSent: true}</w:t>
            </w:r>
          </w:p>
        </w:tc>
      </w:tr>
      <w:tr w:rsidR="00214965" w14:paraId="1FAE9F09" w14:textId="77777777">
        <w:tc>
          <w:tcPr>
            <w:tcW w:w="503" w:type="dxa"/>
            <w:shd w:val="clear" w:color="auto" w:fill="231AFF"/>
          </w:tcPr>
          <w:p w14:paraId="6D534A46" w14:textId="77777777" w:rsidR="00214965" w:rsidRDefault="00000000">
            <w:pPr>
              <w:jc w:val="center"/>
            </w:pPr>
            <w:r>
              <w:rPr>
                <w:b/>
                <w:color w:val="FFFFFF"/>
                <w:sz w:val="20"/>
              </w:rPr>
              <w:t>3</w:t>
            </w:r>
          </w:p>
        </w:tc>
        <w:tc>
          <w:tcPr>
            <w:tcW w:w="1251" w:type="dxa"/>
            <w:shd w:val="clear" w:color="auto" w:fill="D9E2F3"/>
          </w:tcPr>
          <w:p w14:paraId="2F553EF7" w14:textId="77777777" w:rsidR="00214965" w:rsidRDefault="00000000">
            <w:r>
              <w:rPr>
                <w:sz w:val="20"/>
              </w:rPr>
              <w:t>Authentication Service</w:t>
            </w:r>
          </w:p>
        </w:tc>
        <w:tc>
          <w:tcPr>
            <w:tcW w:w="1251" w:type="dxa"/>
            <w:shd w:val="clear" w:color="auto" w:fill="D9E2F3"/>
          </w:tcPr>
          <w:p w14:paraId="745D53FB" w14:textId="77777777" w:rsidR="00214965" w:rsidRDefault="00000000">
            <w:r>
              <w:rPr>
                <w:sz w:val="20"/>
              </w:rPr>
              <w:t>Notification Service</w:t>
            </w:r>
          </w:p>
        </w:tc>
        <w:tc>
          <w:tcPr>
            <w:tcW w:w="1461" w:type="dxa"/>
            <w:shd w:val="clear" w:color="auto" w:fill="D9E2F3"/>
          </w:tcPr>
          <w:p w14:paraId="3B6BC49C" w14:textId="77777777" w:rsidR="00214965" w:rsidRDefault="00000000">
            <w:r>
              <w:rPr>
                <w:sz w:val="20"/>
              </w:rPr>
              <w:t>sendOTP</w:t>
            </w:r>
          </w:p>
        </w:tc>
        <w:tc>
          <w:tcPr>
            <w:tcW w:w="849" w:type="dxa"/>
            <w:shd w:val="clear" w:color="auto" w:fill="D9E2F3"/>
          </w:tcPr>
          <w:p w14:paraId="30627B66" w14:textId="77777777" w:rsidR="00214965" w:rsidRDefault="00000000">
            <w:pPr>
              <w:jc w:val="center"/>
            </w:pPr>
            <w:r>
              <w:rPr>
                <w:sz w:val="20"/>
              </w:rPr>
              <w:t>REST</w:t>
            </w:r>
          </w:p>
        </w:tc>
        <w:tc>
          <w:tcPr>
            <w:tcW w:w="1915" w:type="dxa"/>
            <w:shd w:val="clear" w:color="auto" w:fill="D9E2F3"/>
          </w:tcPr>
          <w:p w14:paraId="4D24D304" w14:textId="77777777" w:rsidR="00214965" w:rsidRDefault="00000000">
            <w:r>
              <w:rPr>
                <w:sz w:val="20"/>
              </w:rPr>
              <w:t>mobileNumber, otp</w:t>
            </w:r>
          </w:p>
        </w:tc>
        <w:tc>
          <w:tcPr>
            <w:tcW w:w="1893" w:type="dxa"/>
            <w:shd w:val="clear" w:color="auto" w:fill="D9E2F3"/>
          </w:tcPr>
          <w:p w14:paraId="18C02DED" w14:textId="77777777" w:rsidR="00214965" w:rsidRDefault="00000000">
            <w:r>
              <w:rPr>
                <w:sz w:val="20"/>
              </w:rPr>
              <w:t>sent</w:t>
            </w:r>
          </w:p>
        </w:tc>
      </w:tr>
      <w:tr w:rsidR="00214965" w14:paraId="1994CF3A" w14:textId="77777777">
        <w:tc>
          <w:tcPr>
            <w:tcW w:w="503" w:type="dxa"/>
            <w:shd w:val="clear" w:color="auto" w:fill="231AFF"/>
          </w:tcPr>
          <w:p w14:paraId="0917F01E" w14:textId="77777777" w:rsidR="00214965" w:rsidRDefault="00000000">
            <w:pPr>
              <w:jc w:val="center"/>
            </w:pPr>
            <w:r>
              <w:rPr>
                <w:b/>
                <w:color w:val="FFFFFF"/>
                <w:sz w:val="20"/>
              </w:rPr>
              <w:t>4</w:t>
            </w:r>
          </w:p>
        </w:tc>
        <w:tc>
          <w:tcPr>
            <w:tcW w:w="1251" w:type="dxa"/>
          </w:tcPr>
          <w:p w14:paraId="76636C30" w14:textId="77777777" w:rsidR="00214965" w:rsidRDefault="00000000">
            <w:r>
              <w:rPr>
                <w:sz w:val="20"/>
              </w:rPr>
              <w:t>FinWallet App</w:t>
            </w:r>
          </w:p>
        </w:tc>
        <w:tc>
          <w:tcPr>
            <w:tcW w:w="1251" w:type="dxa"/>
          </w:tcPr>
          <w:p w14:paraId="5F3A5D9B" w14:textId="77777777" w:rsidR="00214965" w:rsidRDefault="00000000">
            <w:r>
              <w:rPr>
                <w:sz w:val="20"/>
              </w:rPr>
              <w:t>API Gateway</w:t>
            </w:r>
          </w:p>
        </w:tc>
        <w:tc>
          <w:tcPr>
            <w:tcW w:w="1461" w:type="dxa"/>
          </w:tcPr>
          <w:p w14:paraId="5D25DA00" w14:textId="77777777" w:rsidR="00214965" w:rsidRDefault="00000000">
            <w:r>
              <w:rPr>
                <w:sz w:val="20"/>
              </w:rPr>
              <w:t>POST /api/v1/auth/register/verify-otp</w:t>
            </w:r>
          </w:p>
        </w:tc>
        <w:tc>
          <w:tcPr>
            <w:tcW w:w="849" w:type="dxa"/>
          </w:tcPr>
          <w:p w14:paraId="102911E9" w14:textId="77777777" w:rsidR="00214965" w:rsidRDefault="00000000">
            <w:pPr>
              <w:jc w:val="center"/>
            </w:pPr>
            <w:r>
              <w:rPr>
                <w:sz w:val="20"/>
              </w:rPr>
              <w:t>REST</w:t>
            </w:r>
          </w:p>
        </w:tc>
        <w:tc>
          <w:tcPr>
            <w:tcW w:w="1915" w:type="dxa"/>
          </w:tcPr>
          <w:p w14:paraId="12A0DE4E" w14:textId="77777777" w:rsidR="00214965" w:rsidRDefault="00214965"/>
        </w:tc>
        <w:tc>
          <w:tcPr>
            <w:tcW w:w="1893" w:type="dxa"/>
          </w:tcPr>
          <w:p w14:paraId="407D14D4" w14:textId="77777777" w:rsidR="00214965" w:rsidRDefault="00000000">
            <w:r>
              <w:rPr>
                <w:sz w:val="20"/>
              </w:rPr>
              <w:t>Registration successful</w:t>
            </w:r>
          </w:p>
        </w:tc>
      </w:tr>
      <w:tr w:rsidR="00214965" w14:paraId="4ED2B5EC" w14:textId="77777777">
        <w:tc>
          <w:tcPr>
            <w:tcW w:w="503" w:type="dxa"/>
            <w:shd w:val="clear" w:color="auto" w:fill="231AFF"/>
          </w:tcPr>
          <w:p w14:paraId="7CDE9F1C" w14:textId="77777777" w:rsidR="00214965" w:rsidRDefault="00000000">
            <w:pPr>
              <w:jc w:val="center"/>
            </w:pPr>
            <w:r>
              <w:rPr>
                <w:b/>
                <w:color w:val="FFFFFF"/>
                <w:sz w:val="20"/>
              </w:rPr>
              <w:t>5</w:t>
            </w:r>
          </w:p>
        </w:tc>
        <w:tc>
          <w:tcPr>
            <w:tcW w:w="1251" w:type="dxa"/>
            <w:shd w:val="clear" w:color="auto" w:fill="D9E2F3"/>
          </w:tcPr>
          <w:p w14:paraId="038AFA79" w14:textId="77777777" w:rsidR="00214965" w:rsidRDefault="00000000">
            <w:r>
              <w:rPr>
                <w:sz w:val="20"/>
              </w:rPr>
              <w:t>API Gateway</w:t>
            </w:r>
          </w:p>
        </w:tc>
        <w:tc>
          <w:tcPr>
            <w:tcW w:w="1251" w:type="dxa"/>
            <w:shd w:val="clear" w:color="auto" w:fill="D9E2F3"/>
          </w:tcPr>
          <w:p w14:paraId="05B7ACD5" w14:textId="77777777" w:rsidR="00214965" w:rsidRDefault="00000000">
            <w:r>
              <w:rPr>
                <w:sz w:val="20"/>
              </w:rPr>
              <w:t>Authentication Service</w:t>
            </w:r>
          </w:p>
        </w:tc>
        <w:tc>
          <w:tcPr>
            <w:tcW w:w="1461" w:type="dxa"/>
            <w:shd w:val="clear" w:color="auto" w:fill="D9E2F3"/>
          </w:tcPr>
          <w:p w14:paraId="726E15AF" w14:textId="77777777" w:rsidR="00214965" w:rsidRDefault="00000000">
            <w:r>
              <w:rPr>
                <w:sz w:val="20"/>
              </w:rPr>
              <w:t>verifyOTP</w:t>
            </w:r>
          </w:p>
        </w:tc>
        <w:tc>
          <w:tcPr>
            <w:tcW w:w="849" w:type="dxa"/>
            <w:shd w:val="clear" w:color="auto" w:fill="D9E2F3"/>
          </w:tcPr>
          <w:p w14:paraId="0442BE28" w14:textId="77777777" w:rsidR="00214965" w:rsidRDefault="00000000">
            <w:pPr>
              <w:jc w:val="center"/>
            </w:pPr>
            <w:r>
              <w:rPr>
                <w:sz w:val="20"/>
              </w:rPr>
              <w:t>REST</w:t>
            </w:r>
          </w:p>
        </w:tc>
        <w:tc>
          <w:tcPr>
            <w:tcW w:w="1915" w:type="dxa"/>
            <w:shd w:val="clear" w:color="auto" w:fill="D9E2F3"/>
          </w:tcPr>
          <w:p w14:paraId="0F85C772" w14:textId="77777777" w:rsidR="00214965" w:rsidRDefault="00000000">
            <w:r>
              <w:rPr>
                <w:sz w:val="20"/>
              </w:rPr>
              <w:t>sessionId, otp</w:t>
            </w:r>
          </w:p>
        </w:tc>
        <w:tc>
          <w:tcPr>
            <w:tcW w:w="1893" w:type="dxa"/>
            <w:shd w:val="clear" w:color="auto" w:fill="D9E2F3"/>
          </w:tcPr>
          <w:p w14:paraId="1A411BC3" w14:textId="77777777" w:rsidR="00214965" w:rsidRDefault="00000000">
            <w:r>
              <w:rPr>
                <w:sz w:val="20"/>
              </w:rPr>
              <w:t>{userId, token, status: PENDING_KYC}</w:t>
            </w:r>
          </w:p>
        </w:tc>
      </w:tr>
      <w:tr w:rsidR="00214965" w14:paraId="62A748EC" w14:textId="77777777">
        <w:tc>
          <w:tcPr>
            <w:tcW w:w="503" w:type="dxa"/>
            <w:shd w:val="clear" w:color="auto" w:fill="231AFF"/>
          </w:tcPr>
          <w:p w14:paraId="0499ED6A" w14:textId="77777777" w:rsidR="00214965" w:rsidRDefault="00000000">
            <w:pPr>
              <w:jc w:val="center"/>
            </w:pPr>
            <w:r>
              <w:rPr>
                <w:b/>
                <w:color w:val="FFFFFF"/>
                <w:sz w:val="20"/>
              </w:rPr>
              <w:t>6</w:t>
            </w:r>
          </w:p>
        </w:tc>
        <w:tc>
          <w:tcPr>
            <w:tcW w:w="1251" w:type="dxa"/>
          </w:tcPr>
          <w:p w14:paraId="2035A459" w14:textId="77777777" w:rsidR="00214965" w:rsidRDefault="00000000">
            <w:r>
              <w:rPr>
                <w:sz w:val="20"/>
              </w:rPr>
              <w:t>Authentication Service</w:t>
            </w:r>
          </w:p>
        </w:tc>
        <w:tc>
          <w:tcPr>
            <w:tcW w:w="1251" w:type="dxa"/>
          </w:tcPr>
          <w:p w14:paraId="44EE9D95" w14:textId="77777777" w:rsidR="00214965" w:rsidRDefault="00000000">
            <w:r>
              <w:rPr>
                <w:sz w:val="20"/>
              </w:rPr>
              <w:t>User Service</w:t>
            </w:r>
          </w:p>
        </w:tc>
        <w:tc>
          <w:tcPr>
            <w:tcW w:w="1461" w:type="dxa"/>
          </w:tcPr>
          <w:p w14:paraId="11204043" w14:textId="77777777" w:rsidR="00214965" w:rsidRDefault="00000000">
            <w:r>
              <w:rPr>
                <w:sz w:val="20"/>
              </w:rPr>
              <w:t>createUser</w:t>
            </w:r>
          </w:p>
        </w:tc>
        <w:tc>
          <w:tcPr>
            <w:tcW w:w="849" w:type="dxa"/>
          </w:tcPr>
          <w:p w14:paraId="1D4E09BB" w14:textId="77777777" w:rsidR="00214965" w:rsidRDefault="00000000">
            <w:pPr>
              <w:jc w:val="center"/>
            </w:pPr>
            <w:r>
              <w:rPr>
                <w:sz w:val="20"/>
              </w:rPr>
              <w:t>REST</w:t>
            </w:r>
          </w:p>
        </w:tc>
        <w:tc>
          <w:tcPr>
            <w:tcW w:w="1915" w:type="dxa"/>
          </w:tcPr>
          <w:p w14:paraId="55D81809" w14:textId="77777777" w:rsidR="00214965" w:rsidRDefault="00000000">
            <w:r>
              <w:rPr>
                <w:sz w:val="20"/>
              </w:rPr>
              <w:t>mobileNumber</w:t>
            </w:r>
          </w:p>
        </w:tc>
        <w:tc>
          <w:tcPr>
            <w:tcW w:w="1893" w:type="dxa"/>
          </w:tcPr>
          <w:p w14:paraId="5E1EE796" w14:textId="77777777" w:rsidR="00214965" w:rsidRDefault="00000000">
            <w:r>
              <w:rPr>
                <w:sz w:val="20"/>
              </w:rPr>
              <w:t>{userId, status: PENDING_KYC}</w:t>
            </w:r>
          </w:p>
        </w:tc>
      </w:tr>
      <w:tr w:rsidR="00214965" w14:paraId="14A93702" w14:textId="77777777">
        <w:tc>
          <w:tcPr>
            <w:tcW w:w="503" w:type="dxa"/>
            <w:shd w:val="clear" w:color="auto" w:fill="231AFF"/>
          </w:tcPr>
          <w:p w14:paraId="46A560FF" w14:textId="77777777" w:rsidR="00214965" w:rsidRDefault="00000000">
            <w:pPr>
              <w:jc w:val="center"/>
            </w:pPr>
            <w:r>
              <w:rPr>
                <w:b/>
                <w:color w:val="FFFFFF"/>
                <w:sz w:val="20"/>
              </w:rPr>
              <w:t>7</w:t>
            </w:r>
          </w:p>
        </w:tc>
        <w:tc>
          <w:tcPr>
            <w:tcW w:w="1251" w:type="dxa"/>
            <w:shd w:val="clear" w:color="auto" w:fill="D9E2F3"/>
          </w:tcPr>
          <w:p w14:paraId="5186F99E" w14:textId="77777777" w:rsidR="00214965" w:rsidRDefault="00000000">
            <w:r>
              <w:rPr>
                <w:sz w:val="20"/>
              </w:rPr>
              <w:t>FinWallet App</w:t>
            </w:r>
          </w:p>
        </w:tc>
        <w:tc>
          <w:tcPr>
            <w:tcW w:w="1251" w:type="dxa"/>
            <w:shd w:val="clear" w:color="auto" w:fill="D9E2F3"/>
          </w:tcPr>
          <w:p w14:paraId="4222FA37" w14:textId="77777777" w:rsidR="00214965" w:rsidRDefault="00000000">
            <w:r>
              <w:rPr>
                <w:sz w:val="20"/>
              </w:rPr>
              <w:t>API Gateway</w:t>
            </w:r>
          </w:p>
        </w:tc>
        <w:tc>
          <w:tcPr>
            <w:tcW w:w="1461" w:type="dxa"/>
            <w:shd w:val="clear" w:color="auto" w:fill="D9E2F3"/>
          </w:tcPr>
          <w:p w14:paraId="52E5E553" w14:textId="77777777" w:rsidR="00214965" w:rsidRDefault="00000000">
            <w:r>
              <w:rPr>
                <w:sz w:val="20"/>
              </w:rPr>
              <w:t>POST /api/v1/kyc/personal-info</w:t>
            </w:r>
          </w:p>
        </w:tc>
        <w:tc>
          <w:tcPr>
            <w:tcW w:w="849" w:type="dxa"/>
            <w:shd w:val="clear" w:color="auto" w:fill="D9E2F3"/>
          </w:tcPr>
          <w:p w14:paraId="589B76B8" w14:textId="77777777" w:rsidR="00214965" w:rsidRDefault="00000000">
            <w:pPr>
              <w:jc w:val="center"/>
            </w:pPr>
            <w:r>
              <w:rPr>
                <w:sz w:val="20"/>
              </w:rPr>
              <w:t>REST</w:t>
            </w:r>
          </w:p>
        </w:tc>
        <w:tc>
          <w:tcPr>
            <w:tcW w:w="1915" w:type="dxa"/>
            <w:shd w:val="clear" w:color="auto" w:fill="D9E2F3"/>
          </w:tcPr>
          <w:p w14:paraId="5F265B51" w14:textId="77777777" w:rsidR="00214965" w:rsidRDefault="00214965"/>
        </w:tc>
        <w:tc>
          <w:tcPr>
            <w:tcW w:w="1893" w:type="dxa"/>
            <w:shd w:val="clear" w:color="auto" w:fill="D9E2F3"/>
          </w:tcPr>
          <w:p w14:paraId="5D8A1089" w14:textId="77777777" w:rsidR="00214965" w:rsidRDefault="00000000">
            <w:r>
              <w:rPr>
                <w:sz w:val="20"/>
              </w:rPr>
              <w:t>Document uploaded</w:t>
            </w:r>
          </w:p>
        </w:tc>
      </w:tr>
      <w:tr w:rsidR="00214965" w14:paraId="2BAE18D9" w14:textId="77777777">
        <w:tc>
          <w:tcPr>
            <w:tcW w:w="503" w:type="dxa"/>
            <w:shd w:val="clear" w:color="auto" w:fill="231AFF"/>
          </w:tcPr>
          <w:p w14:paraId="3AAFF608" w14:textId="77777777" w:rsidR="00214965" w:rsidRDefault="00000000">
            <w:pPr>
              <w:jc w:val="center"/>
            </w:pPr>
            <w:r>
              <w:rPr>
                <w:b/>
                <w:color w:val="FFFFFF"/>
                <w:sz w:val="20"/>
              </w:rPr>
              <w:t>8</w:t>
            </w:r>
          </w:p>
        </w:tc>
        <w:tc>
          <w:tcPr>
            <w:tcW w:w="1251" w:type="dxa"/>
          </w:tcPr>
          <w:p w14:paraId="0B7E747D" w14:textId="77777777" w:rsidR="00214965" w:rsidRDefault="00000000">
            <w:r>
              <w:rPr>
                <w:sz w:val="20"/>
              </w:rPr>
              <w:t>API Gateway</w:t>
            </w:r>
          </w:p>
        </w:tc>
        <w:tc>
          <w:tcPr>
            <w:tcW w:w="1251" w:type="dxa"/>
          </w:tcPr>
          <w:p w14:paraId="0D47A240" w14:textId="77777777" w:rsidR="00214965" w:rsidRDefault="00000000">
            <w:r>
              <w:rPr>
                <w:sz w:val="20"/>
              </w:rPr>
              <w:t>KYC Service</w:t>
            </w:r>
          </w:p>
        </w:tc>
        <w:tc>
          <w:tcPr>
            <w:tcW w:w="1461" w:type="dxa"/>
          </w:tcPr>
          <w:p w14:paraId="102825A1" w14:textId="77777777" w:rsidR="00214965" w:rsidRDefault="00000000">
            <w:r>
              <w:rPr>
                <w:sz w:val="20"/>
              </w:rPr>
              <w:t>submitPersonalInfo</w:t>
            </w:r>
          </w:p>
        </w:tc>
        <w:tc>
          <w:tcPr>
            <w:tcW w:w="849" w:type="dxa"/>
          </w:tcPr>
          <w:p w14:paraId="6F3843B0" w14:textId="77777777" w:rsidR="00214965" w:rsidRDefault="00000000">
            <w:pPr>
              <w:jc w:val="center"/>
            </w:pPr>
            <w:r>
              <w:rPr>
                <w:sz w:val="20"/>
              </w:rPr>
              <w:t>REST</w:t>
            </w:r>
          </w:p>
        </w:tc>
        <w:tc>
          <w:tcPr>
            <w:tcW w:w="1915" w:type="dxa"/>
          </w:tcPr>
          <w:p w14:paraId="5C89AB99" w14:textId="77777777" w:rsidR="00214965" w:rsidRDefault="00000000">
            <w:r>
              <w:rPr>
                <w:sz w:val="20"/>
              </w:rPr>
              <w:t>userId, data</w:t>
            </w:r>
          </w:p>
        </w:tc>
        <w:tc>
          <w:tcPr>
            <w:tcW w:w="1893" w:type="dxa"/>
          </w:tcPr>
          <w:p w14:paraId="288905BE" w14:textId="77777777" w:rsidR="00214965" w:rsidRDefault="00000000">
            <w:r>
              <w:rPr>
                <w:sz w:val="20"/>
              </w:rPr>
              <w:t>{status: INFO_RECEIVED}</w:t>
            </w:r>
          </w:p>
        </w:tc>
      </w:tr>
      <w:tr w:rsidR="00214965" w14:paraId="18EFADA7" w14:textId="77777777">
        <w:tc>
          <w:tcPr>
            <w:tcW w:w="503" w:type="dxa"/>
            <w:shd w:val="clear" w:color="auto" w:fill="231AFF"/>
          </w:tcPr>
          <w:p w14:paraId="50FC19F8" w14:textId="77777777" w:rsidR="00214965" w:rsidRDefault="00000000">
            <w:pPr>
              <w:jc w:val="center"/>
            </w:pPr>
            <w:r>
              <w:rPr>
                <w:b/>
                <w:color w:val="FFFFFF"/>
                <w:sz w:val="20"/>
              </w:rPr>
              <w:t>9</w:t>
            </w:r>
          </w:p>
        </w:tc>
        <w:tc>
          <w:tcPr>
            <w:tcW w:w="1251" w:type="dxa"/>
            <w:shd w:val="clear" w:color="auto" w:fill="D9E2F3"/>
          </w:tcPr>
          <w:p w14:paraId="727D1077" w14:textId="77777777" w:rsidR="00214965" w:rsidRDefault="00000000">
            <w:r>
              <w:rPr>
                <w:sz w:val="20"/>
              </w:rPr>
              <w:t>KYC Service</w:t>
            </w:r>
          </w:p>
        </w:tc>
        <w:tc>
          <w:tcPr>
            <w:tcW w:w="1251" w:type="dxa"/>
            <w:shd w:val="clear" w:color="auto" w:fill="D9E2F3"/>
          </w:tcPr>
          <w:p w14:paraId="42ED891C" w14:textId="77777777" w:rsidR="00214965" w:rsidRDefault="00000000">
            <w:r>
              <w:rPr>
                <w:sz w:val="20"/>
              </w:rPr>
              <w:t>User Database</w:t>
            </w:r>
          </w:p>
        </w:tc>
        <w:tc>
          <w:tcPr>
            <w:tcW w:w="1461" w:type="dxa"/>
            <w:shd w:val="clear" w:color="auto" w:fill="D9E2F3"/>
          </w:tcPr>
          <w:p w14:paraId="2DB1D5F5" w14:textId="77777777" w:rsidR="00214965" w:rsidRDefault="00000000">
            <w:r>
              <w:rPr>
                <w:sz w:val="20"/>
              </w:rPr>
              <w:t>UPDATE user personal info</w:t>
            </w:r>
          </w:p>
        </w:tc>
        <w:tc>
          <w:tcPr>
            <w:tcW w:w="849" w:type="dxa"/>
            <w:shd w:val="clear" w:color="auto" w:fill="D9E2F3"/>
          </w:tcPr>
          <w:p w14:paraId="1A69E93B" w14:textId="77777777" w:rsidR="00214965" w:rsidRDefault="00000000">
            <w:pPr>
              <w:jc w:val="center"/>
            </w:pPr>
            <w:r>
              <w:rPr>
                <w:sz w:val="20"/>
              </w:rPr>
              <w:t>JDBC</w:t>
            </w:r>
          </w:p>
        </w:tc>
        <w:tc>
          <w:tcPr>
            <w:tcW w:w="1915" w:type="dxa"/>
            <w:shd w:val="clear" w:color="auto" w:fill="D9E2F3"/>
          </w:tcPr>
          <w:p w14:paraId="6C252C03" w14:textId="77777777" w:rsidR="00214965" w:rsidRDefault="00214965"/>
        </w:tc>
        <w:tc>
          <w:tcPr>
            <w:tcW w:w="1893" w:type="dxa"/>
            <w:shd w:val="clear" w:color="auto" w:fill="D9E2F3"/>
          </w:tcPr>
          <w:p w14:paraId="6916560A" w14:textId="77777777" w:rsidR="00214965" w:rsidRDefault="00214965"/>
        </w:tc>
      </w:tr>
      <w:tr w:rsidR="00214965" w14:paraId="4001D3AE" w14:textId="77777777">
        <w:tc>
          <w:tcPr>
            <w:tcW w:w="503" w:type="dxa"/>
            <w:shd w:val="clear" w:color="auto" w:fill="231AFF"/>
          </w:tcPr>
          <w:p w14:paraId="3DE5A859" w14:textId="77777777" w:rsidR="00214965" w:rsidRDefault="00000000">
            <w:pPr>
              <w:jc w:val="center"/>
            </w:pPr>
            <w:r>
              <w:rPr>
                <w:b/>
                <w:color w:val="FFFFFF"/>
                <w:sz w:val="20"/>
              </w:rPr>
              <w:t>10</w:t>
            </w:r>
          </w:p>
        </w:tc>
        <w:tc>
          <w:tcPr>
            <w:tcW w:w="1251" w:type="dxa"/>
          </w:tcPr>
          <w:p w14:paraId="2E783F84" w14:textId="77777777" w:rsidR="00214965" w:rsidRDefault="00000000">
            <w:r>
              <w:rPr>
                <w:sz w:val="20"/>
              </w:rPr>
              <w:t xml:space="preserve">FinWallet </w:t>
            </w:r>
            <w:r>
              <w:rPr>
                <w:sz w:val="20"/>
              </w:rPr>
              <w:lastRenderedPageBreak/>
              <w:t>App</w:t>
            </w:r>
          </w:p>
        </w:tc>
        <w:tc>
          <w:tcPr>
            <w:tcW w:w="1251" w:type="dxa"/>
          </w:tcPr>
          <w:p w14:paraId="562974FB" w14:textId="77777777" w:rsidR="00214965" w:rsidRDefault="00000000">
            <w:r>
              <w:rPr>
                <w:sz w:val="20"/>
              </w:rPr>
              <w:lastRenderedPageBreak/>
              <w:t>API Gateway</w:t>
            </w:r>
          </w:p>
        </w:tc>
        <w:tc>
          <w:tcPr>
            <w:tcW w:w="1461" w:type="dxa"/>
          </w:tcPr>
          <w:p w14:paraId="0F79ACB5" w14:textId="77777777" w:rsidR="00214965" w:rsidRDefault="00000000">
            <w:r>
              <w:rPr>
                <w:sz w:val="20"/>
              </w:rPr>
              <w:t xml:space="preserve">POST </w:t>
            </w:r>
            <w:r>
              <w:rPr>
                <w:sz w:val="20"/>
              </w:rPr>
              <w:lastRenderedPageBreak/>
              <w:t>/api/v1/kyc/documents</w:t>
            </w:r>
          </w:p>
        </w:tc>
        <w:tc>
          <w:tcPr>
            <w:tcW w:w="849" w:type="dxa"/>
          </w:tcPr>
          <w:p w14:paraId="49E36855" w14:textId="77777777" w:rsidR="00214965" w:rsidRDefault="00000000">
            <w:pPr>
              <w:jc w:val="center"/>
            </w:pPr>
            <w:r>
              <w:rPr>
                <w:sz w:val="20"/>
              </w:rPr>
              <w:lastRenderedPageBreak/>
              <w:t>REST</w:t>
            </w:r>
          </w:p>
        </w:tc>
        <w:tc>
          <w:tcPr>
            <w:tcW w:w="1915" w:type="dxa"/>
          </w:tcPr>
          <w:p w14:paraId="342650C8" w14:textId="77777777" w:rsidR="00214965" w:rsidRDefault="00214965"/>
        </w:tc>
        <w:tc>
          <w:tcPr>
            <w:tcW w:w="1893" w:type="dxa"/>
          </w:tcPr>
          <w:p w14:paraId="3CF5E292" w14:textId="77777777" w:rsidR="00214965" w:rsidRDefault="00000000">
            <w:r>
              <w:rPr>
                <w:sz w:val="20"/>
              </w:rPr>
              <w:t>KYC Approved</w:t>
            </w:r>
          </w:p>
        </w:tc>
      </w:tr>
      <w:tr w:rsidR="00214965" w14:paraId="763A2129" w14:textId="77777777">
        <w:tc>
          <w:tcPr>
            <w:tcW w:w="503" w:type="dxa"/>
            <w:shd w:val="clear" w:color="auto" w:fill="231AFF"/>
          </w:tcPr>
          <w:p w14:paraId="21228F7B" w14:textId="77777777" w:rsidR="00214965" w:rsidRDefault="00000000">
            <w:pPr>
              <w:jc w:val="center"/>
            </w:pPr>
            <w:r>
              <w:rPr>
                <w:b/>
                <w:color w:val="FFFFFF"/>
                <w:sz w:val="20"/>
              </w:rPr>
              <w:t>11</w:t>
            </w:r>
          </w:p>
        </w:tc>
        <w:tc>
          <w:tcPr>
            <w:tcW w:w="1251" w:type="dxa"/>
            <w:shd w:val="clear" w:color="auto" w:fill="D9E2F3"/>
          </w:tcPr>
          <w:p w14:paraId="45E73049" w14:textId="77777777" w:rsidR="00214965" w:rsidRDefault="00000000">
            <w:r>
              <w:rPr>
                <w:sz w:val="20"/>
              </w:rPr>
              <w:t>API Gateway</w:t>
            </w:r>
          </w:p>
        </w:tc>
        <w:tc>
          <w:tcPr>
            <w:tcW w:w="1251" w:type="dxa"/>
            <w:shd w:val="clear" w:color="auto" w:fill="D9E2F3"/>
          </w:tcPr>
          <w:p w14:paraId="513428C0" w14:textId="77777777" w:rsidR="00214965" w:rsidRDefault="00000000">
            <w:r>
              <w:rPr>
                <w:sz w:val="20"/>
              </w:rPr>
              <w:t>KYC Service</w:t>
            </w:r>
          </w:p>
        </w:tc>
        <w:tc>
          <w:tcPr>
            <w:tcW w:w="1461" w:type="dxa"/>
            <w:shd w:val="clear" w:color="auto" w:fill="D9E2F3"/>
          </w:tcPr>
          <w:p w14:paraId="590C2B7C" w14:textId="77777777" w:rsidR="00214965" w:rsidRDefault="00000000">
            <w:r>
              <w:rPr>
                <w:sz w:val="20"/>
              </w:rPr>
              <w:t>uploadDocument</w:t>
            </w:r>
          </w:p>
        </w:tc>
        <w:tc>
          <w:tcPr>
            <w:tcW w:w="849" w:type="dxa"/>
            <w:shd w:val="clear" w:color="auto" w:fill="D9E2F3"/>
          </w:tcPr>
          <w:p w14:paraId="42ED16CD" w14:textId="77777777" w:rsidR="00214965" w:rsidRDefault="00000000">
            <w:pPr>
              <w:jc w:val="center"/>
            </w:pPr>
            <w:r>
              <w:rPr>
                <w:sz w:val="20"/>
              </w:rPr>
              <w:t>REST</w:t>
            </w:r>
          </w:p>
        </w:tc>
        <w:tc>
          <w:tcPr>
            <w:tcW w:w="1915" w:type="dxa"/>
            <w:shd w:val="clear" w:color="auto" w:fill="D9E2F3"/>
          </w:tcPr>
          <w:p w14:paraId="1C909FC0" w14:textId="77777777" w:rsidR="00214965" w:rsidRDefault="00000000">
            <w:r>
              <w:rPr>
                <w:sz w:val="20"/>
              </w:rPr>
              <w:t>userId, nationalId</w:t>
            </w:r>
          </w:p>
        </w:tc>
        <w:tc>
          <w:tcPr>
            <w:tcW w:w="1893" w:type="dxa"/>
            <w:shd w:val="clear" w:color="auto" w:fill="D9E2F3"/>
          </w:tcPr>
          <w:p w14:paraId="734D4417" w14:textId="77777777" w:rsidR="00214965" w:rsidRDefault="00000000">
            <w:r>
              <w:rPr>
                <w:sz w:val="20"/>
              </w:rPr>
              <w:t>{documentId, extractedData}</w:t>
            </w:r>
          </w:p>
        </w:tc>
      </w:tr>
      <w:tr w:rsidR="00214965" w14:paraId="7DE077FD" w14:textId="77777777">
        <w:tc>
          <w:tcPr>
            <w:tcW w:w="503" w:type="dxa"/>
            <w:shd w:val="clear" w:color="auto" w:fill="231AFF"/>
          </w:tcPr>
          <w:p w14:paraId="2F171702" w14:textId="77777777" w:rsidR="00214965" w:rsidRDefault="00000000">
            <w:pPr>
              <w:jc w:val="center"/>
            </w:pPr>
            <w:r>
              <w:rPr>
                <w:b/>
                <w:color w:val="FFFFFF"/>
                <w:sz w:val="20"/>
              </w:rPr>
              <w:t>12</w:t>
            </w:r>
          </w:p>
        </w:tc>
        <w:tc>
          <w:tcPr>
            <w:tcW w:w="1251" w:type="dxa"/>
          </w:tcPr>
          <w:p w14:paraId="23DA7DF9" w14:textId="77777777" w:rsidR="00214965" w:rsidRDefault="00000000">
            <w:r>
              <w:rPr>
                <w:sz w:val="20"/>
              </w:rPr>
              <w:t>KYC Service</w:t>
            </w:r>
          </w:p>
        </w:tc>
        <w:tc>
          <w:tcPr>
            <w:tcW w:w="1251" w:type="dxa"/>
          </w:tcPr>
          <w:p w14:paraId="101F6F8F" w14:textId="77777777" w:rsidR="00214965" w:rsidRDefault="00000000">
            <w:r>
              <w:rPr>
                <w:sz w:val="20"/>
              </w:rPr>
              <w:t>User Database</w:t>
            </w:r>
          </w:p>
        </w:tc>
        <w:tc>
          <w:tcPr>
            <w:tcW w:w="1461" w:type="dxa"/>
          </w:tcPr>
          <w:p w14:paraId="210779F9" w14:textId="77777777" w:rsidR="00214965" w:rsidRDefault="00000000">
            <w:r>
              <w:rPr>
                <w:sz w:val="20"/>
              </w:rPr>
              <w:t>STORE document &amp; extracted data</w:t>
            </w:r>
          </w:p>
        </w:tc>
        <w:tc>
          <w:tcPr>
            <w:tcW w:w="849" w:type="dxa"/>
          </w:tcPr>
          <w:p w14:paraId="36DF01B3" w14:textId="77777777" w:rsidR="00214965" w:rsidRDefault="00000000">
            <w:pPr>
              <w:jc w:val="center"/>
            </w:pPr>
            <w:r>
              <w:rPr>
                <w:sz w:val="20"/>
              </w:rPr>
              <w:t>JDBC</w:t>
            </w:r>
          </w:p>
        </w:tc>
        <w:tc>
          <w:tcPr>
            <w:tcW w:w="1915" w:type="dxa"/>
          </w:tcPr>
          <w:p w14:paraId="24510B5E" w14:textId="77777777" w:rsidR="00214965" w:rsidRDefault="00214965"/>
        </w:tc>
        <w:tc>
          <w:tcPr>
            <w:tcW w:w="1893" w:type="dxa"/>
          </w:tcPr>
          <w:p w14:paraId="542DD8BC" w14:textId="77777777" w:rsidR="00214965" w:rsidRDefault="00214965"/>
        </w:tc>
      </w:tr>
      <w:tr w:rsidR="00214965" w14:paraId="4C110503" w14:textId="77777777">
        <w:tc>
          <w:tcPr>
            <w:tcW w:w="503" w:type="dxa"/>
            <w:shd w:val="clear" w:color="auto" w:fill="231AFF"/>
          </w:tcPr>
          <w:p w14:paraId="276820FE" w14:textId="77777777" w:rsidR="00214965" w:rsidRDefault="00000000">
            <w:pPr>
              <w:jc w:val="center"/>
            </w:pPr>
            <w:r>
              <w:rPr>
                <w:b/>
                <w:color w:val="FFFFFF"/>
                <w:sz w:val="20"/>
              </w:rPr>
              <w:t>13</w:t>
            </w:r>
          </w:p>
        </w:tc>
        <w:tc>
          <w:tcPr>
            <w:tcW w:w="1251" w:type="dxa"/>
            <w:shd w:val="clear" w:color="auto" w:fill="D9E2F3"/>
          </w:tcPr>
          <w:p w14:paraId="60C68251" w14:textId="77777777" w:rsidR="00214965" w:rsidRDefault="00000000">
            <w:r>
              <w:rPr>
                <w:sz w:val="20"/>
              </w:rPr>
              <w:t>FinWallet App</w:t>
            </w:r>
          </w:p>
        </w:tc>
        <w:tc>
          <w:tcPr>
            <w:tcW w:w="1251" w:type="dxa"/>
            <w:shd w:val="clear" w:color="auto" w:fill="D9E2F3"/>
          </w:tcPr>
          <w:p w14:paraId="3A8259A8" w14:textId="77777777" w:rsidR="00214965" w:rsidRDefault="00000000">
            <w:r>
              <w:rPr>
                <w:sz w:val="20"/>
              </w:rPr>
              <w:t>API Gateway</w:t>
            </w:r>
          </w:p>
        </w:tc>
        <w:tc>
          <w:tcPr>
            <w:tcW w:w="1461" w:type="dxa"/>
            <w:shd w:val="clear" w:color="auto" w:fill="D9E2F3"/>
          </w:tcPr>
          <w:p w14:paraId="35B66204" w14:textId="77777777" w:rsidR="00214965" w:rsidRDefault="00000000">
            <w:r>
              <w:rPr>
                <w:sz w:val="20"/>
              </w:rPr>
              <w:t>POST /api/v1/kyc/verify</w:t>
            </w:r>
          </w:p>
        </w:tc>
        <w:tc>
          <w:tcPr>
            <w:tcW w:w="849" w:type="dxa"/>
            <w:shd w:val="clear" w:color="auto" w:fill="D9E2F3"/>
          </w:tcPr>
          <w:p w14:paraId="30DB0115" w14:textId="77777777" w:rsidR="00214965" w:rsidRDefault="00000000">
            <w:pPr>
              <w:jc w:val="center"/>
            </w:pPr>
            <w:r>
              <w:rPr>
                <w:sz w:val="20"/>
              </w:rPr>
              <w:t>REST</w:t>
            </w:r>
          </w:p>
        </w:tc>
        <w:tc>
          <w:tcPr>
            <w:tcW w:w="1915" w:type="dxa"/>
            <w:shd w:val="clear" w:color="auto" w:fill="D9E2F3"/>
          </w:tcPr>
          <w:p w14:paraId="5CC53CFF" w14:textId="77777777" w:rsidR="00214965" w:rsidRDefault="00214965"/>
        </w:tc>
        <w:tc>
          <w:tcPr>
            <w:tcW w:w="1893" w:type="dxa"/>
            <w:shd w:val="clear" w:color="auto" w:fill="D9E2F3"/>
          </w:tcPr>
          <w:p w14:paraId="15C1EF96" w14:textId="77777777" w:rsidR="00214965" w:rsidRDefault="00000000">
            <w:r>
              <w:rPr>
                <w:sz w:val="20"/>
              </w:rPr>
              <w:t>Under manual review</w:t>
            </w:r>
          </w:p>
        </w:tc>
      </w:tr>
      <w:tr w:rsidR="00214965" w14:paraId="2C9FC837" w14:textId="77777777">
        <w:tc>
          <w:tcPr>
            <w:tcW w:w="503" w:type="dxa"/>
            <w:shd w:val="clear" w:color="auto" w:fill="231AFF"/>
          </w:tcPr>
          <w:p w14:paraId="43FA34C8" w14:textId="77777777" w:rsidR="00214965" w:rsidRDefault="00000000">
            <w:pPr>
              <w:jc w:val="center"/>
            </w:pPr>
            <w:r>
              <w:rPr>
                <w:b/>
                <w:color w:val="FFFFFF"/>
                <w:sz w:val="20"/>
              </w:rPr>
              <w:t>14</w:t>
            </w:r>
          </w:p>
        </w:tc>
        <w:tc>
          <w:tcPr>
            <w:tcW w:w="1251" w:type="dxa"/>
          </w:tcPr>
          <w:p w14:paraId="70C7BDB0" w14:textId="77777777" w:rsidR="00214965" w:rsidRDefault="00000000">
            <w:r>
              <w:rPr>
                <w:sz w:val="20"/>
              </w:rPr>
              <w:t>API Gateway</w:t>
            </w:r>
          </w:p>
        </w:tc>
        <w:tc>
          <w:tcPr>
            <w:tcW w:w="1251" w:type="dxa"/>
          </w:tcPr>
          <w:p w14:paraId="39C4EB65" w14:textId="77777777" w:rsidR="00214965" w:rsidRDefault="00000000">
            <w:r>
              <w:rPr>
                <w:sz w:val="20"/>
              </w:rPr>
              <w:t>KYC Service</w:t>
            </w:r>
          </w:p>
        </w:tc>
        <w:tc>
          <w:tcPr>
            <w:tcW w:w="1461" w:type="dxa"/>
          </w:tcPr>
          <w:p w14:paraId="52874F3E" w14:textId="77777777" w:rsidR="00214965" w:rsidRDefault="00000000">
            <w:r>
              <w:rPr>
                <w:sz w:val="20"/>
              </w:rPr>
              <w:t>initiateVerification</w:t>
            </w:r>
          </w:p>
        </w:tc>
        <w:tc>
          <w:tcPr>
            <w:tcW w:w="849" w:type="dxa"/>
          </w:tcPr>
          <w:p w14:paraId="2BF7D74A" w14:textId="77777777" w:rsidR="00214965" w:rsidRDefault="00000000">
            <w:pPr>
              <w:jc w:val="center"/>
            </w:pPr>
            <w:r>
              <w:rPr>
                <w:sz w:val="20"/>
              </w:rPr>
              <w:t>REST</w:t>
            </w:r>
          </w:p>
        </w:tc>
        <w:tc>
          <w:tcPr>
            <w:tcW w:w="1915" w:type="dxa"/>
          </w:tcPr>
          <w:p w14:paraId="5E0AFC96" w14:textId="77777777" w:rsidR="00214965" w:rsidRDefault="00000000">
            <w:r>
              <w:rPr>
                <w:sz w:val="20"/>
              </w:rPr>
              <w:t>userId</w:t>
            </w:r>
          </w:p>
        </w:tc>
        <w:tc>
          <w:tcPr>
            <w:tcW w:w="1893" w:type="dxa"/>
          </w:tcPr>
          <w:p w14:paraId="6688E400" w14:textId="77777777" w:rsidR="00214965" w:rsidRDefault="00000000">
            <w:r>
              <w:rPr>
                <w:sz w:val="20"/>
              </w:rPr>
              <w:t>{status: APPROVED, walletId}</w:t>
            </w:r>
          </w:p>
        </w:tc>
      </w:tr>
      <w:tr w:rsidR="00214965" w14:paraId="319F797A" w14:textId="77777777">
        <w:tc>
          <w:tcPr>
            <w:tcW w:w="503" w:type="dxa"/>
            <w:shd w:val="clear" w:color="auto" w:fill="231AFF"/>
          </w:tcPr>
          <w:p w14:paraId="08D0B542" w14:textId="77777777" w:rsidR="00214965" w:rsidRDefault="00000000">
            <w:pPr>
              <w:jc w:val="center"/>
            </w:pPr>
            <w:r>
              <w:rPr>
                <w:b/>
                <w:color w:val="FFFFFF"/>
                <w:sz w:val="20"/>
              </w:rPr>
              <w:t>15</w:t>
            </w:r>
          </w:p>
        </w:tc>
        <w:tc>
          <w:tcPr>
            <w:tcW w:w="1251" w:type="dxa"/>
            <w:shd w:val="clear" w:color="auto" w:fill="D9E2F3"/>
          </w:tcPr>
          <w:p w14:paraId="49C65F32" w14:textId="77777777" w:rsidR="00214965" w:rsidRDefault="00000000">
            <w:r>
              <w:rPr>
                <w:sz w:val="20"/>
              </w:rPr>
              <w:t>KYC Service</w:t>
            </w:r>
          </w:p>
        </w:tc>
        <w:tc>
          <w:tcPr>
            <w:tcW w:w="1251" w:type="dxa"/>
            <w:shd w:val="clear" w:color="auto" w:fill="D9E2F3"/>
          </w:tcPr>
          <w:p w14:paraId="5A3EE02C" w14:textId="77777777" w:rsidR="00214965" w:rsidRDefault="00000000">
            <w:r>
              <w:rPr>
                <w:sz w:val="20"/>
              </w:rPr>
              <w:t>Elm Yakeen</w:t>
            </w:r>
          </w:p>
        </w:tc>
        <w:tc>
          <w:tcPr>
            <w:tcW w:w="1461" w:type="dxa"/>
            <w:shd w:val="clear" w:color="auto" w:fill="D9E2F3"/>
          </w:tcPr>
          <w:p w14:paraId="392ADE1D" w14:textId="77777777" w:rsidR="00214965" w:rsidRDefault="00000000">
            <w:r>
              <w:rPr>
                <w:sz w:val="20"/>
              </w:rPr>
              <w:t>verifyIdentity</w:t>
            </w:r>
          </w:p>
        </w:tc>
        <w:tc>
          <w:tcPr>
            <w:tcW w:w="849" w:type="dxa"/>
            <w:shd w:val="clear" w:color="auto" w:fill="D9E2F3"/>
          </w:tcPr>
          <w:p w14:paraId="3C97C81E" w14:textId="77777777" w:rsidR="00214965" w:rsidRDefault="00000000">
            <w:pPr>
              <w:jc w:val="center"/>
            </w:pPr>
            <w:r>
              <w:rPr>
                <w:sz w:val="20"/>
              </w:rPr>
              <w:t>REST</w:t>
            </w:r>
          </w:p>
        </w:tc>
        <w:tc>
          <w:tcPr>
            <w:tcW w:w="1915" w:type="dxa"/>
            <w:shd w:val="clear" w:color="auto" w:fill="D9E2F3"/>
          </w:tcPr>
          <w:p w14:paraId="25E4E89D" w14:textId="77777777" w:rsidR="00214965" w:rsidRDefault="00000000">
            <w:r>
              <w:rPr>
                <w:sz w:val="20"/>
              </w:rPr>
              <w:t>idNumber, dob, name</w:t>
            </w:r>
          </w:p>
        </w:tc>
        <w:tc>
          <w:tcPr>
            <w:tcW w:w="1893" w:type="dxa"/>
            <w:shd w:val="clear" w:color="auto" w:fill="D9E2F3"/>
          </w:tcPr>
          <w:p w14:paraId="59BC8DF9" w14:textId="77777777" w:rsidR="00214965" w:rsidRDefault="00000000">
            <w:r>
              <w:rPr>
                <w:sz w:val="20"/>
              </w:rPr>
              <w:t>{verified: true, yakeen_ref}</w:t>
            </w:r>
          </w:p>
        </w:tc>
      </w:tr>
      <w:tr w:rsidR="00214965" w14:paraId="03E60B62" w14:textId="77777777">
        <w:tc>
          <w:tcPr>
            <w:tcW w:w="503" w:type="dxa"/>
            <w:shd w:val="clear" w:color="auto" w:fill="231AFF"/>
          </w:tcPr>
          <w:p w14:paraId="4E040600" w14:textId="77777777" w:rsidR="00214965" w:rsidRDefault="00000000">
            <w:pPr>
              <w:jc w:val="center"/>
            </w:pPr>
            <w:r>
              <w:rPr>
                <w:b/>
                <w:color w:val="FFFFFF"/>
                <w:sz w:val="20"/>
              </w:rPr>
              <w:t>16</w:t>
            </w:r>
          </w:p>
        </w:tc>
        <w:tc>
          <w:tcPr>
            <w:tcW w:w="1251" w:type="dxa"/>
          </w:tcPr>
          <w:p w14:paraId="0B670F2F" w14:textId="77777777" w:rsidR="00214965" w:rsidRDefault="00000000">
            <w:r>
              <w:rPr>
                <w:sz w:val="20"/>
              </w:rPr>
              <w:t>KYC Service</w:t>
            </w:r>
          </w:p>
        </w:tc>
        <w:tc>
          <w:tcPr>
            <w:tcW w:w="1251" w:type="dxa"/>
          </w:tcPr>
          <w:p w14:paraId="0BBE481B" w14:textId="77777777" w:rsidR="00214965" w:rsidRDefault="00000000">
            <w:r>
              <w:rPr>
                <w:sz w:val="20"/>
              </w:rPr>
              <w:t>User Database</w:t>
            </w:r>
          </w:p>
        </w:tc>
        <w:tc>
          <w:tcPr>
            <w:tcW w:w="1461" w:type="dxa"/>
          </w:tcPr>
          <w:p w14:paraId="1DE0F8F8" w14:textId="77777777" w:rsidR="00214965" w:rsidRDefault="00000000">
            <w:r>
              <w:rPr>
                <w:sz w:val="20"/>
              </w:rPr>
              <w:t>UPDATE kyc_status = ID_VERIFIED</w:t>
            </w:r>
          </w:p>
        </w:tc>
        <w:tc>
          <w:tcPr>
            <w:tcW w:w="849" w:type="dxa"/>
          </w:tcPr>
          <w:p w14:paraId="5ABC0EAB" w14:textId="77777777" w:rsidR="00214965" w:rsidRDefault="00000000">
            <w:pPr>
              <w:jc w:val="center"/>
            </w:pPr>
            <w:r>
              <w:rPr>
                <w:sz w:val="20"/>
              </w:rPr>
              <w:t>JDBC</w:t>
            </w:r>
          </w:p>
        </w:tc>
        <w:tc>
          <w:tcPr>
            <w:tcW w:w="1915" w:type="dxa"/>
          </w:tcPr>
          <w:p w14:paraId="7B8BA862" w14:textId="77777777" w:rsidR="00214965" w:rsidRDefault="00214965"/>
        </w:tc>
        <w:tc>
          <w:tcPr>
            <w:tcW w:w="1893" w:type="dxa"/>
          </w:tcPr>
          <w:p w14:paraId="37C7B7E1" w14:textId="77777777" w:rsidR="00214965" w:rsidRDefault="00214965"/>
        </w:tc>
      </w:tr>
      <w:tr w:rsidR="00214965" w14:paraId="41FB30BD" w14:textId="77777777">
        <w:tc>
          <w:tcPr>
            <w:tcW w:w="503" w:type="dxa"/>
            <w:shd w:val="clear" w:color="auto" w:fill="231AFF"/>
          </w:tcPr>
          <w:p w14:paraId="2B4F5D82" w14:textId="77777777" w:rsidR="00214965" w:rsidRDefault="00000000">
            <w:pPr>
              <w:jc w:val="center"/>
            </w:pPr>
            <w:r>
              <w:rPr>
                <w:b/>
                <w:color w:val="FFFFFF"/>
                <w:sz w:val="20"/>
              </w:rPr>
              <w:t>17</w:t>
            </w:r>
          </w:p>
        </w:tc>
        <w:tc>
          <w:tcPr>
            <w:tcW w:w="1251" w:type="dxa"/>
            <w:shd w:val="clear" w:color="auto" w:fill="D9E2F3"/>
          </w:tcPr>
          <w:p w14:paraId="1EC312D4" w14:textId="77777777" w:rsidR="00214965" w:rsidRDefault="00000000">
            <w:r>
              <w:rPr>
                <w:sz w:val="20"/>
              </w:rPr>
              <w:t>KYC Service</w:t>
            </w:r>
          </w:p>
        </w:tc>
        <w:tc>
          <w:tcPr>
            <w:tcW w:w="1251" w:type="dxa"/>
            <w:shd w:val="clear" w:color="auto" w:fill="D9E2F3"/>
          </w:tcPr>
          <w:p w14:paraId="3CB6173F" w14:textId="77777777" w:rsidR="00214965" w:rsidRDefault="00000000">
            <w:r>
              <w:rPr>
                <w:sz w:val="20"/>
              </w:rPr>
              <w:t>WorldCheck</w:t>
            </w:r>
          </w:p>
        </w:tc>
        <w:tc>
          <w:tcPr>
            <w:tcW w:w="1461" w:type="dxa"/>
            <w:shd w:val="clear" w:color="auto" w:fill="D9E2F3"/>
          </w:tcPr>
          <w:p w14:paraId="30A6A9A0" w14:textId="77777777" w:rsidR="00214965" w:rsidRDefault="00000000">
            <w:r>
              <w:rPr>
                <w:sz w:val="20"/>
              </w:rPr>
              <w:t>screenIndividual</w:t>
            </w:r>
          </w:p>
        </w:tc>
        <w:tc>
          <w:tcPr>
            <w:tcW w:w="849" w:type="dxa"/>
            <w:shd w:val="clear" w:color="auto" w:fill="D9E2F3"/>
          </w:tcPr>
          <w:p w14:paraId="04C61B85" w14:textId="77777777" w:rsidR="00214965" w:rsidRDefault="00000000">
            <w:pPr>
              <w:jc w:val="center"/>
            </w:pPr>
            <w:r>
              <w:rPr>
                <w:sz w:val="20"/>
              </w:rPr>
              <w:t>REST</w:t>
            </w:r>
          </w:p>
        </w:tc>
        <w:tc>
          <w:tcPr>
            <w:tcW w:w="1915" w:type="dxa"/>
            <w:shd w:val="clear" w:color="auto" w:fill="D9E2F3"/>
          </w:tcPr>
          <w:p w14:paraId="3F1A803A" w14:textId="77777777" w:rsidR="00214965" w:rsidRDefault="00000000">
            <w:r>
              <w:rPr>
                <w:sz w:val="20"/>
              </w:rPr>
              <w:t>name, dob, nationality</w:t>
            </w:r>
          </w:p>
        </w:tc>
        <w:tc>
          <w:tcPr>
            <w:tcW w:w="1893" w:type="dxa"/>
            <w:shd w:val="clear" w:color="auto" w:fill="D9E2F3"/>
          </w:tcPr>
          <w:p w14:paraId="76B612C6" w14:textId="77777777" w:rsidR="00214965" w:rsidRDefault="00000000">
            <w:r>
              <w:rPr>
                <w:sz w:val="20"/>
              </w:rPr>
              <w:t>{clear: true, score: 0}</w:t>
            </w:r>
          </w:p>
        </w:tc>
      </w:tr>
      <w:tr w:rsidR="00214965" w14:paraId="43758B49" w14:textId="77777777">
        <w:tc>
          <w:tcPr>
            <w:tcW w:w="503" w:type="dxa"/>
            <w:shd w:val="clear" w:color="auto" w:fill="231AFF"/>
          </w:tcPr>
          <w:p w14:paraId="5C899169" w14:textId="77777777" w:rsidR="00214965" w:rsidRDefault="00000000">
            <w:pPr>
              <w:jc w:val="center"/>
            </w:pPr>
            <w:r>
              <w:rPr>
                <w:b/>
                <w:color w:val="FFFFFF"/>
                <w:sz w:val="20"/>
              </w:rPr>
              <w:t>18</w:t>
            </w:r>
          </w:p>
        </w:tc>
        <w:tc>
          <w:tcPr>
            <w:tcW w:w="1251" w:type="dxa"/>
          </w:tcPr>
          <w:p w14:paraId="249C3F50" w14:textId="77777777" w:rsidR="00214965" w:rsidRDefault="00000000">
            <w:r>
              <w:rPr>
                <w:sz w:val="20"/>
              </w:rPr>
              <w:t>KYC Service</w:t>
            </w:r>
          </w:p>
        </w:tc>
        <w:tc>
          <w:tcPr>
            <w:tcW w:w="1251" w:type="dxa"/>
          </w:tcPr>
          <w:p w14:paraId="1935B58F" w14:textId="77777777" w:rsidR="00214965" w:rsidRDefault="00000000">
            <w:r>
              <w:rPr>
                <w:sz w:val="20"/>
              </w:rPr>
              <w:t>User Database</w:t>
            </w:r>
          </w:p>
        </w:tc>
        <w:tc>
          <w:tcPr>
            <w:tcW w:w="1461" w:type="dxa"/>
          </w:tcPr>
          <w:p w14:paraId="3C82EC17" w14:textId="77777777" w:rsidR="00214965" w:rsidRDefault="00000000">
            <w:r>
              <w:rPr>
                <w:sz w:val="20"/>
              </w:rPr>
              <w:t>UPDATE kyc_status = APPROVED</w:t>
            </w:r>
          </w:p>
        </w:tc>
        <w:tc>
          <w:tcPr>
            <w:tcW w:w="849" w:type="dxa"/>
          </w:tcPr>
          <w:p w14:paraId="05A81097" w14:textId="77777777" w:rsidR="00214965" w:rsidRDefault="00000000">
            <w:pPr>
              <w:jc w:val="center"/>
            </w:pPr>
            <w:r>
              <w:rPr>
                <w:sz w:val="20"/>
              </w:rPr>
              <w:t>JDBC</w:t>
            </w:r>
          </w:p>
        </w:tc>
        <w:tc>
          <w:tcPr>
            <w:tcW w:w="1915" w:type="dxa"/>
          </w:tcPr>
          <w:p w14:paraId="1B91295B" w14:textId="77777777" w:rsidR="00214965" w:rsidRDefault="00214965"/>
        </w:tc>
        <w:tc>
          <w:tcPr>
            <w:tcW w:w="1893" w:type="dxa"/>
          </w:tcPr>
          <w:p w14:paraId="2AEC39E3" w14:textId="77777777" w:rsidR="00214965" w:rsidRDefault="00214965"/>
        </w:tc>
      </w:tr>
      <w:tr w:rsidR="00214965" w14:paraId="0F3103A2" w14:textId="77777777">
        <w:tc>
          <w:tcPr>
            <w:tcW w:w="503" w:type="dxa"/>
            <w:shd w:val="clear" w:color="auto" w:fill="231AFF"/>
          </w:tcPr>
          <w:p w14:paraId="0F6D56D9" w14:textId="77777777" w:rsidR="00214965" w:rsidRDefault="00000000">
            <w:pPr>
              <w:jc w:val="center"/>
            </w:pPr>
            <w:r>
              <w:rPr>
                <w:b/>
                <w:color w:val="FFFFFF"/>
                <w:sz w:val="20"/>
              </w:rPr>
              <w:t>19</w:t>
            </w:r>
          </w:p>
        </w:tc>
        <w:tc>
          <w:tcPr>
            <w:tcW w:w="1251" w:type="dxa"/>
            <w:shd w:val="clear" w:color="auto" w:fill="D9E2F3"/>
          </w:tcPr>
          <w:p w14:paraId="70A988D0" w14:textId="77777777" w:rsidR="00214965" w:rsidRDefault="00000000">
            <w:r>
              <w:rPr>
                <w:sz w:val="20"/>
              </w:rPr>
              <w:t>KYC Service</w:t>
            </w:r>
          </w:p>
        </w:tc>
        <w:tc>
          <w:tcPr>
            <w:tcW w:w="1251" w:type="dxa"/>
            <w:shd w:val="clear" w:color="auto" w:fill="D9E2F3"/>
          </w:tcPr>
          <w:p w14:paraId="32F2866E" w14:textId="77777777" w:rsidR="00214965" w:rsidRDefault="00000000">
            <w:r>
              <w:rPr>
                <w:sz w:val="20"/>
              </w:rPr>
              <w:t>User Service</w:t>
            </w:r>
          </w:p>
        </w:tc>
        <w:tc>
          <w:tcPr>
            <w:tcW w:w="1461" w:type="dxa"/>
            <w:shd w:val="clear" w:color="auto" w:fill="D9E2F3"/>
          </w:tcPr>
          <w:p w14:paraId="1D1BEEF9" w14:textId="77777777" w:rsidR="00214965" w:rsidRDefault="00000000">
            <w:r>
              <w:rPr>
                <w:sz w:val="20"/>
              </w:rPr>
              <w:t>activateWallet</w:t>
            </w:r>
          </w:p>
        </w:tc>
        <w:tc>
          <w:tcPr>
            <w:tcW w:w="849" w:type="dxa"/>
            <w:shd w:val="clear" w:color="auto" w:fill="D9E2F3"/>
          </w:tcPr>
          <w:p w14:paraId="53AB8519" w14:textId="77777777" w:rsidR="00214965" w:rsidRDefault="00000000">
            <w:pPr>
              <w:jc w:val="center"/>
            </w:pPr>
            <w:r>
              <w:rPr>
                <w:sz w:val="20"/>
              </w:rPr>
              <w:t>REST</w:t>
            </w:r>
          </w:p>
        </w:tc>
        <w:tc>
          <w:tcPr>
            <w:tcW w:w="1915" w:type="dxa"/>
            <w:shd w:val="clear" w:color="auto" w:fill="D9E2F3"/>
          </w:tcPr>
          <w:p w14:paraId="761DE439" w14:textId="77777777" w:rsidR="00214965" w:rsidRDefault="00000000">
            <w:r>
              <w:rPr>
                <w:sz w:val="20"/>
              </w:rPr>
              <w:t>userId</w:t>
            </w:r>
          </w:p>
        </w:tc>
        <w:tc>
          <w:tcPr>
            <w:tcW w:w="1893" w:type="dxa"/>
            <w:shd w:val="clear" w:color="auto" w:fill="D9E2F3"/>
          </w:tcPr>
          <w:p w14:paraId="73C95E3B" w14:textId="77777777" w:rsidR="00214965" w:rsidRDefault="00214965"/>
        </w:tc>
      </w:tr>
      <w:tr w:rsidR="00214965" w14:paraId="249E4CB0" w14:textId="77777777">
        <w:tc>
          <w:tcPr>
            <w:tcW w:w="503" w:type="dxa"/>
            <w:shd w:val="clear" w:color="auto" w:fill="231AFF"/>
          </w:tcPr>
          <w:p w14:paraId="66651D9D" w14:textId="77777777" w:rsidR="00214965" w:rsidRDefault="00000000">
            <w:pPr>
              <w:jc w:val="center"/>
            </w:pPr>
            <w:r>
              <w:rPr>
                <w:b/>
                <w:color w:val="FFFFFF"/>
                <w:sz w:val="20"/>
              </w:rPr>
              <w:t>20</w:t>
            </w:r>
          </w:p>
        </w:tc>
        <w:tc>
          <w:tcPr>
            <w:tcW w:w="1251" w:type="dxa"/>
          </w:tcPr>
          <w:p w14:paraId="502DFFFA" w14:textId="77777777" w:rsidR="00214965" w:rsidRDefault="00000000">
            <w:r>
              <w:rPr>
                <w:sz w:val="20"/>
              </w:rPr>
              <w:t>KYC Service</w:t>
            </w:r>
          </w:p>
        </w:tc>
        <w:tc>
          <w:tcPr>
            <w:tcW w:w="1251" w:type="dxa"/>
          </w:tcPr>
          <w:p w14:paraId="0FC201E6" w14:textId="77777777" w:rsidR="00214965" w:rsidRDefault="00000000">
            <w:r>
              <w:rPr>
                <w:sz w:val="20"/>
              </w:rPr>
              <w:t>Notification Service</w:t>
            </w:r>
          </w:p>
        </w:tc>
        <w:tc>
          <w:tcPr>
            <w:tcW w:w="1461" w:type="dxa"/>
          </w:tcPr>
          <w:p w14:paraId="20CF937F" w14:textId="77777777" w:rsidR="00214965" w:rsidRDefault="00000000">
            <w:r>
              <w:rPr>
                <w:sz w:val="20"/>
              </w:rPr>
              <w:t>sendKYCApproval</w:t>
            </w:r>
          </w:p>
        </w:tc>
        <w:tc>
          <w:tcPr>
            <w:tcW w:w="849" w:type="dxa"/>
          </w:tcPr>
          <w:p w14:paraId="565A38CA" w14:textId="77777777" w:rsidR="00214965" w:rsidRDefault="00000000">
            <w:pPr>
              <w:jc w:val="center"/>
            </w:pPr>
            <w:r>
              <w:rPr>
                <w:sz w:val="20"/>
              </w:rPr>
              <w:t>REST</w:t>
            </w:r>
          </w:p>
        </w:tc>
        <w:tc>
          <w:tcPr>
            <w:tcW w:w="1915" w:type="dxa"/>
          </w:tcPr>
          <w:p w14:paraId="5E418C6D" w14:textId="77777777" w:rsidR="00214965" w:rsidRDefault="00000000">
            <w:r>
              <w:rPr>
                <w:sz w:val="20"/>
              </w:rPr>
              <w:t>userId</w:t>
            </w:r>
          </w:p>
        </w:tc>
        <w:tc>
          <w:tcPr>
            <w:tcW w:w="1893" w:type="dxa"/>
          </w:tcPr>
          <w:p w14:paraId="13B512C8" w14:textId="77777777" w:rsidR="00214965" w:rsidRDefault="00214965"/>
        </w:tc>
      </w:tr>
      <w:tr w:rsidR="00214965" w14:paraId="768A264E" w14:textId="77777777">
        <w:tc>
          <w:tcPr>
            <w:tcW w:w="503" w:type="dxa"/>
            <w:shd w:val="clear" w:color="auto" w:fill="231AFF"/>
          </w:tcPr>
          <w:p w14:paraId="67F0C118" w14:textId="77777777" w:rsidR="00214965" w:rsidRDefault="00000000">
            <w:pPr>
              <w:jc w:val="center"/>
            </w:pPr>
            <w:r>
              <w:rPr>
                <w:b/>
                <w:color w:val="FFFFFF"/>
                <w:sz w:val="20"/>
              </w:rPr>
              <w:t>21</w:t>
            </w:r>
          </w:p>
        </w:tc>
        <w:tc>
          <w:tcPr>
            <w:tcW w:w="1251" w:type="dxa"/>
            <w:shd w:val="clear" w:color="auto" w:fill="D9E2F3"/>
          </w:tcPr>
          <w:p w14:paraId="1A2CA8A9" w14:textId="77777777" w:rsidR="00214965" w:rsidRDefault="00000000">
            <w:r>
              <w:rPr>
                <w:sz w:val="20"/>
              </w:rPr>
              <w:t>Notification Service</w:t>
            </w:r>
          </w:p>
        </w:tc>
        <w:tc>
          <w:tcPr>
            <w:tcW w:w="1251" w:type="dxa"/>
            <w:shd w:val="clear" w:color="auto" w:fill="D9E2F3"/>
          </w:tcPr>
          <w:p w14:paraId="3E4F274C" w14:textId="77777777" w:rsidR="00214965" w:rsidRDefault="00000000">
            <w:r>
              <w:rPr>
                <w:sz w:val="20"/>
              </w:rPr>
              <w:t>Customer</w:t>
            </w:r>
          </w:p>
        </w:tc>
        <w:tc>
          <w:tcPr>
            <w:tcW w:w="1461" w:type="dxa"/>
            <w:shd w:val="clear" w:color="auto" w:fill="D9E2F3"/>
          </w:tcPr>
          <w:p w14:paraId="7DA36885" w14:textId="77777777" w:rsidR="00214965" w:rsidRDefault="00000000">
            <w:r>
              <w:rPr>
                <w:sz w:val="20"/>
              </w:rPr>
              <w:t>SMS "KYC Approved"</w:t>
            </w:r>
          </w:p>
        </w:tc>
        <w:tc>
          <w:tcPr>
            <w:tcW w:w="849" w:type="dxa"/>
            <w:shd w:val="clear" w:color="auto" w:fill="D9E2F3"/>
          </w:tcPr>
          <w:p w14:paraId="00EDB553" w14:textId="77777777" w:rsidR="00214965" w:rsidRDefault="00000000">
            <w:pPr>
              <w:jc w:val="center"/>
            </w:pPr>
            <w:r>
              <w:rPr>
                <w:sz w:val="20"/>
              </w:rPr>
              <w:t>REST</w:t>
            </w:r>
          </w:p>
        </w:tc>
        <w:tc>
          <w:tcPr>
            <w:tcW w:w="1915" w:type="dxa"/>
            <w:shd w:val="clear" w:color="auto" w:fill="D9E2F3"/>
          </w:tcPr>
          <w:p w14:paraId="3A51E022" w14:textId="77777777" w:rsidR="00214965" w:rsidRDefault="00214965"/>
        </w:tc>
        <w:tc>
          <w:tcPr>
            <w:tcW w:w="1893" w:type="dxa"/>
            <w:shd w:val="clear" w:color="auto" w:fill="D9E2F3"/>
          </w:tcPr>
          <w:p w14:paraId="72104DEB" w14:textId="77777777" w:rsidR="00214965" w:rsidRDefault="00214965"/>
        </w:tc>
      </w:tr>
      <w:tr w:rsidR="00214965" w14:paraId="4B877892" w14:textId="77777777">
        <w:tc>
          <w:tcPr>
            <w:tcW w:w="503" w:type="dxa"/>
            <w:shd w:val="clear" w:color="auto" w:fill="231AFF"/>
          </w:tcPr>
          <w:p w14:paraId="2CEC7AF1" w14:textId="77777777" w:rsidR="00214965" w:rsidRDefault="00000000">
            <w:pPr>
              <w:jc w:val="center"/>
            </w:pPr>
            <w:r>
              <w:rPr>
                <w:b/>
                <w:color w:val="FFFFFF"/>
                <w:sz w:val="20"/>
              </w:rPr>
              <w:t>22</w:t>
            </w:r>
          </w:p>
        </w:tc>
        <w:tc>
          <w:tcPr>
            <w:tcW w:w="1251" w:type="dxa"/>
          </w:tcPr>
          <w:p w14:paraId="07354C17" w14:textId="77777777" w:rsidR="00214965" w:rsidRDefault="00000000">
            <w:r>
              <w:rPr>
                <w:sz w:val="20"/>
              </w:rPr>
              <w:t>KYC Service</w:t>
            </w:r>
          </w:p>
        </w:tc>
        <w:tc>
          <w:tcPr>
            <w:tcW w:w="1251" w:type="dxa"/>
          </w:tcPr>
          <w:p w14:paraId="22B4CE59" w14:textId="77777777" w:rsidR="00214965" w:rsidRDefault="00000000">
            <w:r>
              <w:rPr>
                <w:sz w:val="20"/>
              </w:rPr>
              <w:t>User Database</w:t>
            </w:r>
          </w:p>
        </w:tc>
        <w:tc>
          <w:tcPr>
            <w:tcW w:w="1461" w:type="dxa"/>
          </w:tcPr>
          <w:p w14:paraId="0D5CE475" w14:textId="77777777" w:rsidR="00214965" w:rsidRDefault="00000000">
            <w:r>
              <w:rPr>
                <w:sz w:val="20"/>
              </w:rPr>
              <w:t>UPDATE kyc_status = UNDER_REVIEW</w:t>
            </w:r>
          </w:p>
        </w:tc>
        <w:tc>
          <w:tcPr>
            <w:tcW w:w="849" w:type="dxa"/>
          </w:tcPr>
          <w:p w14:paraId="3FB511DA" w14:textId="77777777" w:rsidR="00214965" w:rsidRDefault="00000000">
            <w:pPr>
              <w:jc w:val="center"/>
            </w:pPr>
            <w:r>
              <w:rPr>
                <w:sz w:val="20"/>
              </w:rPr>
              <w:t>JDBC</w:t>
            </w:r>
          </w:p>
        </w:tc>
        <w:tc>
          <w:tcPr>
            <w:tcW w:w="1915" w:type="dxa"/>
          </w:tcPr>
          <w:p w14:paraId="207ABEA0" w14:textId="77777777" w:rsidR="00214965" w:rsidRDefault="00214965"/>
        </w:tc>
        <w:tc>
          <w:tcPr>
            <w:tcW w:w="1893" w:type="dxa"/>
          </w:tcPr>
          <w:p w14:paraId="1FEFBF38" w14:textId="77777777" w:rsidR="00214965" w:rsidRDefault="00214965"/>
        </w:tc>
      </w:tr>
      <w:tr w:rsidR="00214965" w14:paraId="6DCDC714" w14:textId="77777777">
        <w:tc>
          <w:tcPr>
            <w:tcW w:w="503" w:type="dxa"/>
            <w:shd w:val="clear" w:color="auto" w:fill="231AFF"/>
          </w:tcPr>
          <w:p w14:paraId="27295FD8" w14:textId="77777777" w:rsidR="00214965" w:rsidRDefault="00000000">
            <w:pPr>
              <w:jc w:val="center"/>
            </w:pPr>
            <w:r>
              <w:rPr>
                <w:b/>
                <w:color w:val="FFFFFF"/>
                <w:sz w:val="20"/>
              </w:rPr>
              <w:t>23</w:t>
            </w:r>
          </w:p>
        </w:tc>
        <w:tc>
          <w:tcPr>
            <w:tcW w:w="1251" w:type="dxa"/>
            <w:shd w:val="clear" w:color="auto" w:fill="D9E2F3"/>
          </w:tcPr>
          <w:p w14:paraId="794E9D09" w14:textId="77777777" w:rsidR="00214965" w:rsidRDefault="00000000">
            <w:r>
              <w:rPr>
                <w:sz w:val="20"/>
              </w:rPr>
              <w:t>KYC Service</w:t>
            </w:r>
          </w:p>
        </w:tc>
        <w:tc>
          <w:tcPr>
            <w:tcW w:w="1251" w:type="dxa"/>
            <w:shd w:val="clear" w:color="auto" w:fill="D9E2F3"/>
          </w:tcPr>
          <w:p w14:paraId="57EB4B9E" w14:textId="77777777" w:rsidR="00214965" w:rsidRDefault="00000000">
            <w:r>
              <w:rPr>
                <w:sz w:val="20"/>
              </w:rPr>
              <w:t>User Database</w:t>
            </w:r>
          </w:p>
        </w:tc>
        <w:tc>
          <w:tcPr>
            <w:tcW w:w="1461" w:type="dxa"/>
            <w:shd w:val="clear" w:color="auto" w:fill="D9E2F3"/>
          </w:tcPr>
          <w:p w14:paraId="78C0D538" w14:textId="77777777" w:rsidR="00214965" w:rsidRDefault="00000000">
            <w:r>
              <w:rPr>
                <w:sz w:val="20"/>
              </w:rPr>
              <w:t>UPDATE kyc_status = REJECTED</w:t>
            </w:r>
          </w:p>
        </w:tc>
        <w:tc>
          <w:tcPr>
            <w:tcW w:w="849" w:type="dxa"/>
            <w:shd w:val="clear" w:color="auto" w:fill="D9E2F3"/>
          </w:tcPr>
          <w:p w14:paraId="18C0C9F8" w14:textId="77777777" w:rsidR="00214965" w:rsidRDefault="00000000">
            <w:pPr>
              <w:jc w:val="center"/>
            </w:pPr>
            <w:r>
              <w:rPr>
                <w:sz w:val="20"/>
              </w:rPr>
              <w:t>JDBC</w:t>
            </w:r>
          </w:p>
        </w:tc>
        <w:tc>
          <w:tcPr>
            <w:tcW w:w="1915" w:type="dxa"/>
            <w:shd w:val="clear" w:color="auto" w:fill="D9E2F3"/>
          </w:tcPr>
          <w:p w14:paraId="3710F60D" w14:textId="77777777" w:rsidR="00214965" w:rsidRDefault="00214965"/>
        </w:tc>
        <w:tc>
          <w:tcPr>
            <w:tcW w:w="1893" w:type="dxa"/>
            <w:shd w:val="clear" w:color="auto" w:fill="D9E2F3"/>
          </w:tcPr>
          <w:p w14:paraId="20BC2B17" w14:textId="77777777" w:rsidR="00214965" w:rsidRDefault="00214965"/>
        </w:tc>
      </w:tr>
    </w:tbl>
    <w:p w14:paraId="0A5B2D2D" w14:textId="77777777" w:rsidR="00214965" w:rsidRDefault="00000000">
      <w:r>
        <w:rPr>
          <w:i/>
          <w:color w:val="646464"/>
          <w:sz w:val="20"/>
        </w:rPr>
        <w:t>[*] Indicates that the data element is optional</w:t>
      </w:r>
    </w:p>
    <w:p w14:paraId="66E0C1D4" w14:textId="77777777" w:rsidR="00214965" w:rsidRDefault="00000000">
      <w:pPr>
        <w:pBdr>
          <w:bottom w:val="single" w:sz="4" w:space="1" w:color="231AFF"/>
        </w:pBdr>
        <w:spacing w:before="200" w:after="120"/>
        <w:outlineLvl w:val="1"/>
      </w:pPr>
      <w:r>
        <w:rPr>
          <w:rFonts w:ascii="Calibri Light" w:hAnsi="Calibri Light"/>
          <w:b/>
          <w:color w:val="231AFF"/>
          <w:sz w:val="26"/>
        </w:rPr>
        <w:t>4.4. Error Handling</w:t>
      </w:r>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14965" w14:paraId="2E7A1443" w14:textId="77777777">
        <w:tc>
          <w:tcPr>
            <w:tcW w:w="503" w:type="dxa"/>
            <w:shd w:val="clear" w:color="auto" w:fill="231AFF"/>
          </w:tcPr>
          <w:p w14:paraId="5778E1D8" w14:textId="77777777" w:rsidR="00214965" w:rsidRDefault="00000000">
            <w:pPr>
              <w:jc w:val="center"/>
            </w:pPr>
            <w:r>
              <w:rPr>
                <w:b/>
                <w:color w:val="FFFFFF"/>
                <w:sz w:val="20"/>
              </w:rPr>
              <w:t>#</w:t>
            </w:r>
          </w:p>
        </w:tc>
        <w:tc>
          <w:tcPr>
            <w:tcW w:w="1440" w:type="dxa"/>
            <w:shd w:val="clear" w:color="auto" w:fill="231AFF"/>
          </w:tcPr>
          <w:p w14:paraId="537CF0A9" w14:textId="77777777" w:rsidR="00214965" w:rsidRDefault="00000000">
            <w:pPr>
              <w:jc w:val="center"/>
            </w:pPr>
            <w:r>
              <w:rPr>
                <w:b/>
                <w:color w:val="FFFFFF"/>
                <w:sz w:val="20"/>
              </w:rPr>
              <w:t>Source</w:t>
            </w:r>
          </w:p>
        </w:tc>
        <w:tc>
          <w:tcPr>
            <w:tcW w:w="1440" w:type="dxa"/>
            <w:shd w:val="clear" w:color="auto" w:fill="231AFF"/>
          </w:tcPr>
          <w:p w14:paraId="7B297163" w14:textId="77777777" w:rsidR="00214965" w:rsidRDefault="00000000">
            <w:pPr>
              <w:jc w:val="center"/>
            </w:pPr>
            <w:r>
              <w:rPr>
                <w:b/>
                <w:color w:val="FFFFFF"/>
                <w:sz w:val="20"/>
              </w:rPr>
              <w:t>Destination</w:t>
            </w:r>
          </w:p>
        </w:tc>
        <w:tc>
          <w:tcPr>
            <w:tcW w:w="2592" w:type="dxa"/>
            <w:shd w:val="clear" w:color="auto" w:fill="231AFF"/>
          </w:tcPr>
          <w:p w14:paraId="7FEFD5AD" w14:textId="77777777" w:rsidR="00214965" w:rsidRDefault="00000000">
            <w:pPr>
              <w:jc w:val="center"/>
            </w:pPr>
            <w:r>
              <w:rPr>
                <w:b/>
                <w:color w:val="FFFFFF"/>
                <w:sz w:val="20"/>
              </w:rPr>
              <w:t>Scenario</w:t>
            </w:r>
          </w:p>
        </w:tc>
        <w:tc>
          <w:tcPr>
            <w:tcW w:w="3168" w:type="dxa"/>
            <w:shd w:val="clear" w:color="auto" w:fill="231AFF"/>
          </w:tcPr>
          <w:p w14:paraId="2EE551A6" w14:textId="77777777" w:rsidR="00214965" w:rsidRDefault="00000000">
            <w:pPr>
              <w:jc w:val="center"/>
            </w:pPr>
            <w:r>
              <w:rPr>
                <w:b/>
                <w:color w:val="FFFFFF"/>
                <w:sz w:val="20"/>
              </w:rPr>
              <w:t>Handling</w:t>
            </w:r>
          </w:p>
        </w:tc>
      </w:tr>
      <w:tr w:rsidR="00214965" w14:paraId="6661FFB5" w14:textId="77777777">
        <w:tc>
          <w:tcPr>
            <w:tcW w:w="503" w:type="dxa"/>
            <w:shd w:val="clear" w:color="auto" w:fill="231AFF"/>
          </w:tcPr>
          <w:p w14:paraId="1C6828B5" w14:textId="77777777" w:rsidR="00214965" w:rsidRDefault="00000000">
            <w:pPr>
              <w:jc w:val="center"/>
            </w:pPr>
            <w:r>
              <w:rPr>
                <w:b/>
                <w:color w:val="FFFFFF"/>
                <w:sz w:val="20"/>
              </w:rPr>
              <w:t>1</w:t>
            </w:r>
          </w:p>
        </w:tc>
        <w:tc>
          <w:tcPr>
            <w:tcW w:w="1440" w:type="dxa"/>
            <w:shd w:val="clear" w:color="auto" w:fill="D9E2F3"/>
          </w:tcPr>
          <w:p w14:paraId="62EE5D7A" w14:textId="77777777" w:rsidR="00214965" w:rsidRDefault="00000000">
            <w:r>
              <w:rPr>
                <w:sz w:val="20"/>
              </w:rPr>
              <w:t>External APIC</w:t>
            </w:r>
          </w:p>
        </w:tc>
        <w:tc>
          <w:tcPr>
            <w:tcW w:w="1440" w:type="dxa"/>
            <w:shd w:val="clear" w:color="auto" w:fill="D9E2F3"/>
          </w:tcPr>
          <w:p w14:paraId="6D84F439" w14:textId="77777777" w:rsidR="00214965" w:rsidRDefault="00000000">
            <w:r>
              <w:rPr>
                <w:sz w:val="20"/>
              </w:rPr>
              <w:t>ACE-Integration</w:t>
            </w:r>
          </w:p>
        </w:tc>
        <w:tc>
          <w:tcPr>
            <w:tcW w:w="2592" w:type="dxa"/>
            <w:shd w:val="clear" w:color="auto" w:fill="D9E2F3"/>
          </w:tcPr>
          <w:p w14:paraId="209A25EC" w14:textId="77777777" w:rsidR="00214965" w:rsidRDefault="00000000">
            <w:r>
              <w:rPr>
                <w:b/>
                <w:sz w:val="20"/>
              </w:rPr>
              <w:t>createInternationalBeneficiaryRequest</w:t>
            </w:r>
          </w:p>
          <w:p w14:paraId="54AD81E9" w14:textId="77777777" w:rsidR="00214965" w:rsidRDefault="00000000">
            <w:pPr>
              <w:spacing w:before="40"/>
            </w:pPr>
            <w:r>
              <w:rPr>
                <w:sz w:val="20"/>
              </w:rPr>
              <w:t>Duplicate request detected, service unavailability</w:t>
            </w:r>
          </w:p>
        </w:tc>
        <w:tc>
          <w:tcPr>
            <w:tcW w:w="3168" w:type="dxa"/>
            <w:shd w:val="clear" w:color="auto" w:fill="D9E2F3"/>
          </w:tcPr>
          <w:p w14:paraId="1F5DA3CF" w14:textId="77777777" w:rsidR="00214965" w:rsidRDefault="00000000">
            <w:r>
              <w:rPr>
                <w:sz w:val="20"/>
              </w:rPr>
              <w:t>Ensure idempotency to avoid duplicates on retry; Log error with correlation ID; Notify user of failure</w:t>
            </w:r>
          </w:p>
        </w:tc>
      </w:tr>
      <w:tr w:rsidR="00214965" w14:paraId="4389C737" w14:textId="77777777">
        <w:tc>
          <w:tcPr>
            <w:tcW w:w="503" w:type="dxa"/>
            <w:shd w:val="clear" w:color="auto" w:fill="231AFF"/>
          </w:tcPr>
          <w:p w14:paraId="589BB5D8" w14:textId="77777777" w:rsidR="00214965" w:rsidRDefault="00000000">
            <w:pPr>
              <w:jc w:val="center"/>
            </w:pPr>
            <w:r>
              <w:rPr>
                <w:b/>
                <w:color w:val="FFFFFF"/>
                <w:sz w:val="20"/>
              </w:rPr>
              <w:t>2</w:t>
            </w:r>
          </w:p>
        </w:tc>
        <w:tc>
          <w:tcPr>
            <w:tcW w:w="1440" w:type="dxa"/>
          </w:tcPr>
          <w:p w14:paraId="689BF94E" w14:textId="77777777" w:rsidR="00214965" w:rsidRDefault="00000000">
            <w:r>
              <w:rPr>
                <w:sz w:val="20"/>
              </w:rPr>
              <w:t>External APIC</w:t>
            </w:r>
          </w:p>
        </w:tc>
        <w:tc>
          <w:tcPr>
            <w:tcW w:w="1440" w:type="dxa"/>
          </w:tcPr>
          <w:p w14:paraId="42B81D5F" w14:textId="77777777" w:rsidR="00214965" w:rsidRDefault="00000000">
            <w:r>
              <w:rPr>
                <w:sz w:val="20"/>
              </w:rPr>
              <w:t>ACE-Integration</w:t>
            </w:r>
          </w:p>
        </w:tc>
        <w:tc>
          <w:tcPr>
            <w:tcW w:w="2592" w:type="dxa"/>
          </w:tcPr>
          <w:p w14:paraId="2C4B9EE7" w14:textId="77777777" w:rsidR="00214965" w:rsidRDefault="00000000">
            <w:r>
              <w:rPr>
                <w:b/>
                <w:sz w:val="20"/>
              </w:rPr>
              <w:t>getInternationalBeneficiarySupportedCountries</w:t>
            </w:r>
          </w:p>
          <w:p w14:paraId="6C1BD224" w14:textId="77777777" w:rsidR="00214965" w:rsidRDefault="00000000">
            <w:pPr>
              <w:spacing w:before="40"/>
            </w:pPr>
            <w:r>
              <w:rPr>
                <w:sz w:val="20"/>
              </w:rPr>
              <w:t>Data not found</w:t>
            </w:r>
          </w:p>
        </w:tc>
        <w:tc>
          <w:tcPr>
            <w:tcW w:w="3168" w:type="dxa"/>
          </w:tcPr>
          <w:p w14:paraId="0259A133" w14:textId="77777777" w:rsidR="00214965" w:rsidRDefault="00000000">
            <w:r>
              <w:rPr>
                <w:sz w:val="20"/>
              </w:rPr>
              <w:t>Ensure idempotency to avoid duplicates on retry; Log error with correlation ID; Return cached response if available; Notify user of failure</w:t>
            </w:r>
          </w:p>
        </w:tc>
      </w:tr>
      <w:tr w:rsidR="00214965" w14:paraId="75DAC7C8" w14:textId="77777777">
        <w:tc>
          <w:tcPr>
            <w:tcW w:w="503" w:type="dxa"/>
            <w:shd w:val="clear" w:color="auto" w:fill="231AFF"/>
          </w:tcPr>
          <w:p w14:paraId="17AC70D6" w14:textId="77777777" w:rsidR="00214965" w:rsidRDefault="00000000">
            <w:pPr>
              <w:jc w:val="center"/>
            </w:pPr>
            <w:r>
              <w:rPr>
                <w:b/>
                <w:color w:val="FFFFFF"/>
                <w:sz w:val="20"/>
              </w:rPr>
              <w:t>3</w:t>
            </w:r>
          </w:p>
        </w:tc>
        <w:tc>
          <w:tcPr>
            <w:tcW w:w="1440" w:type="dxa"/>
            <w:shd w:val="clear" w:color="auto" w:fill="D9E2F3"/>
          </w:tcPr>
          <w:p w14:paraId="4D7182C8" w14:textId="77777777" w:rsidR="00214965" w:rsidRDefault="00000000">
            <w:r>
              <w:rPr>
                <w:sz w:val="20"/>
              </w:rPr>
              <w:t>External APIC</w:t>
            </w:r>
          </w:p>
        </w:tc>
        <w:tc>
          <w:tcPr>
            <w:tcW w:w="1440" w:type="dxa"/>
            <w:shd w:val="clear" w:color="auto" w:fill="D9E2F3"/>
          </w:tcPr>
          <w:p w14:paraId="16B2FF9C" w14:textId="77777777" w:rsidR="00214965" w:rsidRDefault="00000000">
            <w:r>
              <w:rPr>
                <w:sz w:val="20"/>
              </w:rPr>
              <w:t>ACE-Integration</w:t>
            </w:r>
          </w:p>
        </w:tc>
        <w:tc>
          <w:tcPr>
            <w:tcW w:w="2592" w:type="dxa"/>
            <w:shd w:val="clear" w:color="auto" w:fill="D9E2F3"/>
          </w:tcPr>
          <w:p w14:paraId="6C04CC0D" w14:textId="77777777" w:rsidR="00214965" w:rsidRDefault="00000000">
            <w:r>
              <w:rPr>
                <w:b/>
                <w:sz w:val="20"/>
              </w:rPr>
              <w:t>createRequest</w:t>
            </w:r>
          </w:p>
          <w:p w14:paraId="0F14FA66" w14:textId="77777777" w:rsidR="00214965" w:rsidRDefault="00000000">
            <w:pPr>
              <w:spacing w:before="40"/>
            </w:pPr>
            <w:r>
              <w:rPr>
                <w:sz w:val="20"/>
              </w:rPr>
              <w:t>Validation failure</w:t>
            </w:r>
          </w:p>
        </w:tc>
        <w:tc>
          <w:tcPr>
            <w:tcW w:w="3168" w:type="dxa"/>
            <w:shd w:val="clear" w:color="auto" w:fill="D9E2F3"/>
          </w:tcPr>
          <w:p w14:paraId="32D6CF48" w14:textId="77777777" w:rsidR="00214965" w:rsidRDefault="00000000">
            <w:r>
              <w:rPr>
                <w:sz w:val="20"/>
              </w:rPr>
              <w:t xml:space="preserve">Ensure idempotency to avoid duplicates on retry; Log error with correlation ID; Return error code to </w:t>
            </w:r>
            <w:r>
              <w:rPr>
                <w:sz w:val="20"/>
              </w:rPr>
              <w:lastRenderedPageBreak/>
              <w:t>upstream caller; Notify user of failure</w:t>
            </w:r>
          </w:p>
        </w:tc>
      </w:tr>
      <w:tr w:rsidR="00214965" w14:paraId="26B4A4D8" w14:textId="77777777">
        <w:tc>
          <w:tcPr>
            <w:tcW w:w="503" w:type="dxa"/>
            <w:shd w:val="clear" w:color="auto" w:fill="231AFF"/>
          </w:tcPr>
          <w:p w14:paraId="652F408F" w14:textId="77777777" w:rsidR="00214965" w:rsidRDefault="00000000">
            <w:pPr>
              <w:jc w:val="center"/>
            </w:pPr>
            <w:r>
              <w:rPr>
                <w:b/>
                <w:color w:val="FFFFFF"/>
                <w:sz w:val="20"/>
              </w:rPr>
              <w:lastRenderedPageBreak/>
              <w:t>4</w:t>
            </w:r>
          </w:p>
        </w:tc>
        <w:tc>
          <w:tcPr>
            <w:tcW w:w="1440" w:type="dxa"/>
          </w:tcPr>
          <w:p w14:paraId="60CCA65B" w14:textId="77777777" w:rsidR="00214965" w:rsidRDefault="00000000">
            <w:r>
              <w:rPr>
                <w:sz w:val="20"/>
              </w:rPr>
              <w:t>External APIC</w:t>
            </w:r>
          </w:p>
        </w:tc>
        <w:tc>
          <w:tcPr>
            <w:tcW w:w="1440" w:type="dxa"/>
          </w:tcPr>
          <w:p w14:paraId="2616ED4B" w14:textId="77777777" w:rsidR="00214965" w:rsidRDefault="00000000">
            <w:r>
              <w:rPr>
                <w:sz w:val="20"/>
              </w:rPr>
              <w:t>ACE-Integration</w:t>
            </w:r>
          </w:p>
        </w:tc>
        <w:tc>
          <w:tcPr>
            <w:tcW w:w="2592" w:type="dxa"/>
          </w:tcPr>
          <w:p w14:paraId="589A0FDD" w14:textId="77777777" w:rsidR="00214965" w:rsidRDefault="00000000">
            <w:r>
              <w:rPr>
                <w:b/>
                <w:sz w:val="20"/>
              </w:rPr>
              <w:t>submitInternationalBeneficiaryRequest</w:t>
            </w:r>
          </w:p>
          <w:p w14:paraId="295F8547" w14:textId="77777777" w:rsidR="00214965" w:rsidRDefault="00000000">
            <w:pPr>
              <w:spacing w:before="40"/>
            </w:pPr>
            <w:r>
              <w:rPr>
                <w:sz w:val="20"/>
              </w:rPr>
              <w:t>Partial completion</w:t>
            </w:r>
          </w:p>
        </w:tc>
        <w:tc>
          <w:tcPr>
            <w:tcW w:w="3168" w:type="dxa"/>
          </w:tcPr>
          <w:p w14:paraId="5088AF29" w14:textId="77777777" w:rsidR="00214965" w:rsidRDefault="00000000">
            <w:r>
              <w:rPr>
                <w:sz w:val="20"/>
              </w:rPr>
              <w:t>Ensure idempotency to avoid duplicates on retry; Log error with correlation ID; Queue request for asynchronous retry; Notify user of failure</w:t>
            </w:r>
          </w:p>
        </w:tc>
      </w:tr>
      <w:tr w:rsidR="00214965" w14:paraId="7E566537" w14:textId="77777777">
        <w:tc>
          <w:tcPr>
            <w:tcW w:w="503" w:type="dxa"/>
            <w:shd w:val="clear" w:color="auto" w:fill="231AFF"/>
          </w:tcPr>
          <w:p w14:paraId="7B24A9FD" w14:textId="77777777" w:rsidR="00214965" w:rsidRDefault="00000000">
            <w:pPr>
              <w:jc w:val="center"/>
            </w:pPr>
            <w:r>
              <w:rPr>
                <w:b/>
                <w:color w:val="FFFFFF"/>
                <w:sz w:val="20"/>
              </w:rPr>
              <w:t>5</w:t>
            </w:r>
          </w:p>
        </w:tc>
        <w:tc>
          <w:tcPr>
            <w:tcW w:w="1440" w:type="dxa"/>
            <w:shd w:val="clear" w:color="auto" w:fill="D9E2F3"/>
          </w:tcPr>
          <w:p w14:paraId="489A3F9A" w14:textId="77777777" w:rsidR="00214965" w:rsidRDefault="00000000">
            <w:r>
              <w:rPr>
                <w:sz w:val="20"/>
              </w:rPr>
              <w:t>External APIC</w:t>
            </w:r>
          </w:p>
        </w:tc>
        <w:tc>
          <w:tcPr>
            <w:tcW w:w="1440" w:type="dxa"/>
            <w:shd w:val="clear" w:color="auto" w:fill="D9E2F3"/>
          </w:tcPr>
          <w:p w14:paraId="6086D7FA" w14:textId="77777777" w:rsidR="00214965" w:rsidRDefault="00000000">
            <w:r>
              <w:rPr>
                <w:sz w:val="20"/>
              </w:rPr>
              <w:t>ACE-Integration</w:t>
            </w:r>
          </w:p>
        </w:tc>
        <w:tc>
          <w:tcPr>
            <w:tcW w:w="2592" w:type="dxa"/>
            <w:shd w:val="clear" w:color="auto" w:fill="D9E2F3"/>
          </w:tcPr>
          <w:p w14:paraId="30187447" w14:textId="77777777" w:rsidR="00214965" w:rsidRDefault="00000000">
            <w:r>
              <w:rPr>
                <w:b/>
                <w:sz w:val="20"/>
              </w:rPr>
              <w:t>updateInternationalBeneficiaryRequest</w:t>
            </w:r>
          </w:p>
          <w:p w14:paraId="35319532" w14:textId="77777777" w:rsidR="00214965" w:rsidRDefault="00000000">
            <w:pPr>
              <w:spacing w:before="40"/>
            </w:pPr>
            <w:r>
              <w:rPr>
                <w:sz w:val="20"/>
              </w:rPr>
              <w:t>Validation failure</w:t>
            </w:r>
          </w:p>
        </w:tc>
        <w:tc>
          <w:tcPr>
            <w:tcW w:w="3168" w:type="dxa"/>
            <w:shd w:val="clear" w:color="auto" w:fill="D9E2F3"/>
          </w:tcPr>
          <w:p w14:paraId="4A356AFE" w14:textId="77777777" w:rsidR="00214965" w:rsidRDefault="00000000">
            <w:r>
              <w:rPr>
                <w:sz w:val="20"/>
              </w:rPr>
              <w:t>Ensure idempotency to avoid duplicates on retry; Log error with correlation ID; Return error code to upstream caller; Notify user of failure</w:t>
            </w:r>
          </w:p>
        </w:tc>
      </w:tr>
      <w:tr w:rsidR="00214965" w14:paraId="33A70014" w14:textId="77777777">
        <w:tc>
          <w:tcPr>
            <w:tcW w:w="503" w:type="dxa"/>
            <w:shd w:val="clear" w:color="auto" w:fill="231AFF"/>
          </w:tcPr>
          <w:p w14:paraId="5375F21B" w14:textId="77777777" w:rsidR="00214965" w:rsidRDefault="00000000">
            <w:pPr>
              <w:jc w:val="center"/>
            </w:pPr>
            <w:r>
              <w:rPr>
                <w:b/>
                <w:color w:val="FFFFFF"/>
                <w:sz w:val="20"/>
              </w:rPr>
              <w:t>6</w:t>
            </w:r>
          </w:p>
        </w:tc>
        <w:tc>
          <w:tcPr>
            <w:tcW w:w="1440" w:type="dxa"/>
          </w:tcPr>
          <w:p w14:paraId="6ED5CADA" w14:textId="77777777" w:rsidR="00214965" w:rsidRDefault="00000000">
            <w:r>
              <w:rPr>
                <w:sz w:val="20"/>
              </w:rPr>
              <w:t>External APIC</w:t>
            </w:r>
          </w:p>
        </w:tc>
        <w:tc>
          <w:tcPr>
            <w:tcW w:w="1440" w:type="dxa"/>
          </w:tcPr>
          <w:p w14:paraId="1AD3ED42" w14:textId="77777777" w:rsidR="00214965" w:rsidRDefault="00000000">
            <w:r>
              <w:rPr>
                <w:sz w:val="20"/>
              </w:rPr>
              <w:t>ACE-Integration</w:t>
            </w:r>
          </w:p>
        </w:tc>
        <w:tc>
          <w:tcPr>
            <w:tcW w:w="2592" w:type="dxa"/>
          </w:tcPr>
          <w:p w14:paraId="4F41AB5B" w14:textId="77777777" w:rsidR="00214965" w:rsidRDefault="00000000">
            <w:r>
              <w:rPr>
                <w:b/>
                <w:sz w:val="20"/>
              </w:rPr>
              <w:t>deleteInternationalBeneficiaryRequest</w:t>
            </w:r>
          </w:p>
          <w:p w14:paraId="2557AC9C" w14:textId="77777777" w:rsidR="00214965" w:rsidRDefault="00000000">
            <w:pPr>
              <w:spacing w:before="40"/>
            </w:pPr>
            <w:r>
              <w:rPr>
                <w:sz w:val="20"/>
              </w:rPr>
              <w:t>Service unavailability</w:t>
            </w:r>
          </w:p>
        </w:tc>
        <w:tc>
          <w:tcPr>
            <w:tcW w:w="3168" w:type="dxa"/>
          </w:tcPr>
          <w:p w14:paraId="2F859B63" w14:textId="77777777" w:rsidR="00214965" w:rsidRDefault="00000000">
            <w:r>
              <w:rPr>
                <w:sz w:val="20"/>
              </w:rPr>
              <w:t>Ensure idempotency to avoid duplicates on retry; Log error with correlation ID; Return error code to upstream caller; Notify user of failure</w:t>
            </w:r>
          </w:p>
        </w:tc>
      </w:tr>
      <w:tr w:rsidR="00214965" w14:paraId="005201DF" w14:textId="77777777">
        <w:tc>
          <w:tcPr>
            <w:tcW w:w="503" w:type="dxa"/>
            <w:shd w:val="clear" w:color="auto" w:fill="231AFF"/>
          </w:tcPr>
          <w:p w14:paraId="28BAD450" w14:textId="77777777" w:rsidR="00214965" w:rsidRDefault="00000000">
            <w:pPr>
              <w:jc w:val="center"/>
            </w:pPr>
            <w:r>
              <w:rPr>
                <w:b/>
                <w:color w:val="FFFFFF"/>
                <w:sz w:val="20"/>
              </w:rPr>
              <w:t>7</w:t>
            </w:r>
          </w:p>
        </w:tc>
        <w:tc>
          <w:tcPr>
            <w:tcW w:w="1440" w:type="dxa"/>
            <w:shd w:val="clear" w:color="auto" w:fill="D9E2F3"/>
          </w:tcPr>
          <w:p w14:paraId="226FBAC2" w14:textId="77777777" w:rsidR="00214965" w:rsidRDefault="00000000">
            <w:r>
              <w:rPr>
                <w:sz w:val="20"/>
              </w:rPr>
              <w:t>External APIC</w:t>
            </w:r>
          </w:p>
        </w:tc>
        <w:tc>
          <w:tcPr>
            <w:tcW w:w="1440" w:type="dxa"/>
            <w:shd w:val="clear" w:color="auto" w:fill="D9E2F3"/>
          </w:tcPr>
          <w:p w14:paraId="335C7912" w14:textId="77777777" w:rsidR="00214965" w:rsidRDefault="00000000">
            <w:r>
              <w:rPr>
                <w:sz w:val="20"/>
              </w:rPr>
              <w:t>ACE-Integration</w:t>
            </w:r>
          </w:p>
        </w:tc>
        <w:tc>
          <w:tcPr>
            <w:tcW w:w="2592" w:type="dxa"/>
            <w:shd w:val="clear" w:color="auto" w:fill="D9E2F3"/>
          </w:tcPr>
          <w:p w14:paraId="7D9D8426" w14:textId="77777777" w:rsidR="00214965" w:rsidRDefault="00000000">
            <w:r>
              <w:rPr>
                <w:b/>
                <w:sz w:val="20"/>
              </w:rPr>
              <w:t>getInternationalBeneficiaryRequest</w:t>
            </w:r>
          </w:p>
          <w:p w14:paraId="1EE39321" w14:textId="77777777" w:rsidR="00214965" w:rsidRDefault="00000000">
            <w:pPr>
              <w:spacing w:before="40"/>
            </w:pPr>
            <w:r>
              <w:rPr>
                <w:sz w:val="20"/>
              </w:rPr>
              <w:t>Data not found</w:t>
            </w:r>
          </w:p>
        </w:tc>
        <w:tc>
          <w:tcPr>
            <w:tcW w:w="3168" w:type="dxa"/>
            <w:shd w:val="clear" w:color="auto" w:fill="D9E2F3"/>
          </w:tcPr>
          <w:p w14:paraId="1B900D11" w14:textId="77777777" w:rsidR="00214965" w:rsidRDefault="00000000">
            <w:r>
              <w:rPr>
                <w:sz w:val="20"/>
              </w:rPr>
              <w:t>Ensure idempotency to avoid duplicates on retry; Log error with correlation ID; Return cached response if available; Notify user of failure</w:t>
            </w:r>
          </w:p>
        </w:tc>
      </w:tr>
      <w:tr w:rsidR="00214965" w14:paraId="480EB87E" w14:textId="77777777">
        <w:tc>
          <w:tcPr>
            <w:tcW w:w="503" w:type="dxa"/>
            <w:shd w:val="clear" w:color="auto" w:fill="231AFF"/>
          </w:tcPr>
          <w:p w14:paraId="651E806E" w14:textId="77777777" w:rsidR="00214965" w:rsidRDefault="00000000">
            <w:pPr>
              <w:jc w:val="center"/>
            </w:pPr>
            <w:r>
              <w:rPr>
                <w:b/>
                <w:color w:val="FFFFFF"/>
                <w:sz w:val="20"/>
              </w:rPr>
              <w:t>8</w:t>
            </w:r>
          </w:p>
        </w:tc>
        <w:tc>
          <w:tcPr>
            <w:tcW w:w="1440" w:type="dxa"/>
          </w:tcPr>
          <w:p w14:paraId="5E31F38C" w14:textId="77777777" w:rsidR="00214965" w:rsidRDefault="00000000">
            <w:r>
              <w:rPr>
                <w:sz w:val="20"/>
              </w:rPr>
              <w:t>External APIC</w:t>
            </w:r>
          </w:p>
        </w:tc>
        <w:tc>
          <w:tcPr>
            <w:tcW w:w="1440" w:type="dxa"/>
          </w:tcPr>
          <w:p w14:paraId="3D592630" w14:textId="77777777" w:rsidR="00214965" w:rsidRDefault="00000000">
            <w:r>
              <w:rPr>
                <w:sz w:val="20"/>
              </w:rPr>
              <w:t>ACE-Integration</w:t>
            </w:r>
          </w:p>
        </w:tc>
        <w:tc>
          <w:tcPr>
            <w:tcW w:w="2592" w:type="dxa"/>
          </w:tcPr>
          <w:p w14:paraId="201AE199" w14:textId="77777777" w:rsidR="00214965" w:rsidRDefault="00000000">
            <w:r>
              <w:rPr>
                <w:b/>
                <w:sz w:val="20"/>
              </w:rPr>
              <w:t>listInternationalBeneficiaries</w:t>
            </w:r>
          </w:p>
          <w:p w14:paraId="424D5C1C" w14:textId="77777777" w:rsidR="00214965" w:rsidRDefault="00000000">
            <w:pPr>
              <w:spacing w:before="40"/>
            </w:pPr>
            <w:r>
              <w:rPr>
                <w:sz w:val="20"/>
              </w:rPr>
              <w:t>Service unavailability</w:t>
            </w:r>
          </w:p>
        </w:tc>
        <w:tc>
          <w:tcPr>
            <w:tcW w:w="3168" w:type="dxa"/>
          </w:tcPr>
          <w:p w14:paraId="2CD37A7C" w14:textId="77777777" w:rsidR="00214965" w:rsidRDefault="00000000">
            <w:r>
              <w:rPr>
                <w:sz w:val="20"/>
              </w:rPr>
              <w:t>Ensure idempotency to avoid duplicates on retry; Log error with correlation ID; Return error code to upstream caller; Notify user of failure</w:t>
            </w:r>
          </w:p>
        </w:tc>
      </w:tr>
      <w:tr w:rsidR="00214965" w14:paraId="4CF13D02" w14:textId="77777777">
        <w:tc>
          <w:tcPr>
            <w:tcW w:w="503" w:type="dxa"/>
            <w:shd w:val="clear" w:color="auto" w:fill="231AFF"/>
          </w:tcPr>
          <w:p w14:paraId="77C8A49E" w14:textId="77777777" w:rsidR="00214965" w:rsidRDefault="00000000">
            <w:pPr>
              <w:jc w:val="center"/>
            </w:pPr>
            <w:r>
              <w:rPr>
                <w:b/>
                <w:color w:val="FFFFFF"/>
                <w:sz w:val="20"/>
              </w:rPr>
              <w:t>9</w:t>
            </w:r>
          </w:p>
        </w:tc>
        <w:tc>
          <w:tcPr>
            <w:tcW w:w="1440" w:type="dxa"/>
            <w:shd w:val="clear" w:color="auto" w:fill="D9E2F3"/>
          </w:tcPr>
          <w:p w14:paraId="67604259" w14:textId="77777777" w:rsidR="00214965" w:rsidRDefault="00000000">
            <w:r>
              <w:rPr>
                <w:sz w:val="20"/>
              </w:rPr>
              <w:t>External APIC</w:t>
            </w:r>
          </w:p>
        </w:tc>
        <w:tc>
          <w:tcPr>
            <w:tcW w:w="1440" w:type="dxa"/>
            <w:shd w:val="clear" w:color="auto" w:fill="D9E2F3"/>
          </w:tcPr>
          <w:p w14:paraId="72DE4165" w14:textId="77777777" w:rsidR="00214965" w:rsidRDefault="00000000">
            <w:r>
              <w:rPr>
                <w:sz w:val="20"/>
              </w:rPr>
              <w:t>ACE-Integration</w:t>
            </w:r>
          </w:p>
        </w:tc>
        <w:tc>
          <w:tcPr>
            <w:tcW w:w="2592" w:type="dxa"/>
            <w:shd w:val="clear" w:color="auto" w:fill="D9E2F3"/>
          </w:tcPr>
          <w:p w14:paraId="537FC390" w14:textId="77777777" w:rsidR="00214965" w:rsidRDefault="00000000">
            <w:r>
              <w:rPr>
                <w:b/>
                <w:sz w:val="20"/>
              </w:rPr>
              <w:t>processInternationalBeneficiaryRequest</w:t>
            </w:r>
          </w:p>
          <w:p w14:paraId="677E5F86" w14:textId="77777777" w:rsidR="00214965" w:rsidRDefault="00000000">
            <w:pPr>
              <w:spacing w:before="40"/>
            </w:pPr>
            <w:r>
              <w:rPr>
                <w:sz w:val="20"/>
              </w:rPr>
              <w:t>Validation failure</w:t>
            </w:r>
          </w:p>
        </w:tc>
        <w:tc>
          <w:tcPr>
            <w:tcW w:w="3168" w:type="dxa"/>
            <w:shd w:val="clear" w:color="auto" w:fill="D9E2F3"/>
          </w:tcPr>
          <w:p w14:paraId="76238D50" w14:textId="77777777" w:rsidR="00214965" w:rsidRDefault="00000000">
            <w:r>
              <w:rPr>
                <w:sz w:val="20"/>
              </w:rPr>
              <w:t>Ensure idempotency to avoid duplicates on retry; Log error with correlation ID; Return error code to upstream caller; Notify user of failure</w:t>
            </w:r>
          </w:p>
        </w:tc>
      </w:tr>
      <w:tr w:rsidR="00214965" w14:paraId="7E102837" w14:textId="77777777">
        <w:tc>
          <w:tcPr>
            <w:tcW w:w="503" w:type="dxa"/>
            <w:shd w:val="clear" w:color="auto" w:fill="231AFF"/>
          </w:tcPr>
          <w:p w14:paraId="5DBE54CF" w14:textId="77777777" w:rsidR="00214965" w:rsidRDefault="00000000">
            <w:pPr>
              <w:jc w:val="center"/>
            </w:pPr>
            <w:r>
              <w:rPr>
                <w:b/>
                <w:color w:val="FFFFFF"/>
                <w:sz w:val="20"/>
              </w:rPr>
              <w:t>10</w:t>
            </w:r>
          </w:p>
        </w:tc>
        <w:tc>
          <w:tcPr>
            <w:tcW w:w="1440" w:type="dxa"/>
          </w:tcPr>
          <w:p w14:paraId="69C8764B" w14:textId="77777777" w:rsidR="00214965" w:rsidRDefault="00000000">
            <w:r>
              <w:rPr>
                <w:sz w:val="20"/>
              </w:rPr>
              <w:t>External APIC</w:t>
            </w:r>
          </w:p>
        </w:tc>
        <w:tc>
          <w:tcPr>
            <w:tcW w:w="1440" w:type="dxa"/>
          </w:tcPr>
          <w:p w14:paraId="4A6F0711" w14:textId="77777777" w:rsidR="00214965" w:rsidRDefault="00000000">
            <w:r>
              <w:rPr>
                <w:sz w:val="20"/>
              </w:rPr>
              <w:t>ACE-Integration</w:t>
            </w:r>
          </w:p>
        </w:tc>
        <w:tc>
          <w:tcPr>
            <w:tcW w:w="2592" w:type="dxa"/>
          </w:tcPr>
          <w:p w14:paraId="206EFFA1" w14:textId="77777777" w:rsidR="00214965" w:rsidRDefault="00000000">
            <w:r>
              <w:rPr>
                <w:b/>
                <w:sz w:val="20"/>
              </w:rPr>
              <w:t>checkInternationalBeneficiaryRequestStatus</w:t>
            </w:r>
          </w:p>
          <w:p w14:paraId="5D517EE8" w14:textId="77777777" w:rsidR="00214965" w:rsidRDefault="00000000">
            <w:pPr>
              <w:spacing w:before="40"/>
            </w:pPr>
            <w:r>
              <w:rPr>
                <w:sz w:val="20"/>
              </w:rPr>
              <w:t>Service unavailability</w:t>
            </w:r>
          </w:p>
        </w:tc>
        <w:tc>
          <w:tcPr>
            <w:tcW w:w="3168" w:type="dxa"/>
          </w:tcPr>
          <w:p w14:paraId="1A7E65B2" w14:textId="77777777" w:rsidR="00214965" w:rsidRDefault="00000000">
            <w:r>
              <w:rPr>
                <w:sz w:val="20"/>
              </w:rPr>
              <w:t>Ensure idempotency to avoid duplicates on retry; Log error with correlation ID; Return error code to upstream caller; Notify user of failure</w:t>
            </w:r>
          </w:p>
        </w:tc>
      </w:tr>
      <w:tr w:rsidR="00214965" w14:paraId="5C34437C" w14:textId="77777777">
        <w:tc>
          <w:tcPr>
            <w:tcW w:w="503" w:type="dxa"/>
            <w:shd w:val="clear" w:color="auto" w:fill="231AFF"/>
          </w:tcPr>
          <w:p w14:paraId="4CE3BBEB" w14:textId="77777777" w:rsidR="00214965" w:rsidRDefault="00000000">
            <w:pPr>
              <w:jc w:val="center"/>
            </w:pPr>
            <w:r>
              <w:rPr>
                <w:b/>
                <w:color w:val="FFFFFF"/>
                <w:sz w:val="20"/>
              </w:rPr>
              <w:t>11</w:t>
            </w:r>
          </w:p>
        </w:tc>
        <w:tc>
          <w:tcPr>
            <w:tcW w:w="1440" w:type="dxa"/>
            <w:shd w:val="clear" w:color="auto" w:fill="D9E2F3"/>
          </w:tcPr>
          <w:p w14:paraId="57ACFC9D" w14:textId="77777777" w:rsidR="00214965" w:rsidRDefault="00000000">
            <w:r>
              <w:rPr>
                <w:sz w:val="20"/>
              </w:rPr>
              <w:t>External APIC</w:t>
            </w:r>
          </w:p>
        </w:tc>
        <w:tc>
          <w:tcPr>
            <w:tcW w:w="1440" w:type="dxa"/>
            <w:shd w:val="clear" w:color="auto" w:fill="D9E2F3"/>
          </w:tcPr>
          <w:p w14:paraId="2263EF80" w14:textId="77777777" w:rsidR="00214965" w:rsidRDefault="00000000">
            <w:r>
              <w:rPr>
                <w:sz w:val="20"/>
              </w:rPr>
              <w:t>ACE-Integration</w:t>
            </w:r>
          </w:p>
        </w:tc>
        <w:tc>
          <w:tcPr>
            <w:tcW w:w="2592" w:type="dxa"/>
            <w:shd w:val="clear" w:color="auto" w:fill="D9E2F3"/>
          </w:tcPr>
          <w:p w14:paraId="6EE7BA85" w14:textId="77777777" w:rsidR="00214965" w:rsidRDefault="00000000">
            <w:r>
              <w:rPr>
                <w:b/>
                <w:sz w:val="20"/>
              </w:rPr>
              <w:t>sendInternationalBeneficiaryRequestNotification</w:t>
            </w:r>
          </w:p>
          <w:p w14:paraId="4AEB62EC" w14:textId="77777777" w:rsidR="00214965" w:rsidRDefault="00000000">
            <w:pPr>
              <w:spacing w:before="40"/>
            </w:pPr>
            <w:r>
              <w:rPr>
                <w:sz w:val="20"/>
              </w:rPr>
              <w:t>Service unavailability</w:t>
            </w:r>
          </w:p>
        </w:tc>
        <w:tc>
          <w:tcPr>
            <w:tcW w:w="3168" w:type="dxa"/>
            <w:shd w:val="clear" w:color="auto" w:fill="D9E2F3"/>
          </w:tcPr>
          <w:p w14:paraId="433ED312" w14:textId="77777777" w:rsidR="00214965" w:rsidRDefault="00000000">
            <w:r>
              <w:rPr>
                <w:sz w:val="20"/>
              </w:rPr>
              <w:t>Ensure idempotency to avoid duplicates on retry; Log error with correlation ID; Return error code to upstream caller; Notify user of failure</w:t>
            </w:r>
          </w:p>
        </w:tc>
      </w:tr>
      <w:tr w:rsidR="00214965" w14:paraId="49BD8DD4" w14:textId="77777777">
        <w:tc>
          <w:tcPr>
            <w:tcW w:w="503" w:type="dxa"/>
            <w:shd w:val="clear" w:color="auto" w:fill="231AFF"/>
          </w:tcPr>
          <w:p w14:paraId="5C0DE61B" w14:textId="77777777" w:rsidR="00214965" w:rsidRDefault="00000000">
            <w:pPr>
              <w:jc w:val="center"/>
            </w:pPr>
            <w:r>
              <w:rPr>
                <w:b/>
                <w:color w:val="FFFFFF"/>
                <w:sz w:val="20"/>
              </w:rPr>
              <w:t>12</w:t>
            </w:r>
          </w:p>
        </w:tc>
        <w:tc>
          <w:tcPr>
            <w:tcW w:w="1440" w:type="dxa"/>
          </w:tcPr>
          <w:p w14:paraId="1C416F87" w14:textId="77777777" w:rsidR="00214965" w:rsidRDefault="00000000">
            <w:r>
              <w:rPr>
                <w:sz w:val="20"/>
              </w:rPr>
              <w:t>External APIC</w:t>
            </w:r>
          </w:p>
        </w:tc>
        <w:tc>
          <w:tcPr>
            <w:tcW w:w="1440" w:type="dxa"/>
          </w:tcPr>
          <w:p w14:paraId="15606018" w14:textId="77777777" w:rsidR="00214965" w:rsidRDefault="00000000">
            <w:r>
              <w:rPr>
                <w:sz w:val="20"/>
              </w:rPr>
              <w:t>ACE-Integration</w:t>
            </w:r>
          </w:p>
        </w:tc>
        <w:tc>
          <w:tcPr>
            <w:tcW w:w="2592" w:type="dxa"/>
          </w:tcPr>
          <w:p w14:paraId="2D53283A" w14:textId="77777777" w:rsidR="00214965" w:rsidRDefault="00000000">
            <w:r>
              <w:rPr>
                <w:b/>
                <w:sz w:val="20"/>
              </w:rPr>
              <w:t>retrieveInternationalBeneficiaryRequest</w:t>
            </w:r>
          </w:p>
          <w:p w14:paraId="6A3AF2B0" w14:textId="77777777" w:rsidR="00214965" w:rsidRDefault="00000000">
            <w:pPr>
              <w:spacing w:before="40"/>
            </w:pPr>
            <w:r>
              <w:rPr>
                <w:sz w:val="20"/>
              </w:rPr>
              <w:t>Data not found</w:t>
            </w:r>
          </w:p>
        </w:tc>
        <w:tc>
          <w:tcPr>
            <w:tcW w:w="3168" w:type="dxa"/>
          </w:tcPr>
          <w:p w14:paraId="727D3DEC" w14:textId="77777777" w:rsidR="00214965" w:rsidRDefault="00000000">
            <w:r>
              <w:rPr>
                <w:sz w:val="20"/>
              </w:rPr>
              <w:t>Ensure idempotency to avoid duplicates on retry; Log error with correlation ID; Return cached response if available; Notify user of failure</w:t>
            </w:r>
          </w:p>
        </w:tc>
      </w:tr>
      <w:tr w:rsidR="00214965" w14:paraId="3FD7342C" w14:textId="77777777">
        <w:tc>
          <w:tcPr>
            <w:tcW w:w="503" w:type="dxa"/>
            <w:shd w:val="clear" w:color="auto" w:fill="231AFF"/>
          </w:tcPr>
          <w:p w14:paraId="07F6EB0A" w14:textId="77777777" w:rsidR="00214965" w:rsidRDefault="00000000">
            <w:pPr>
              <w:jc w:val="center"/>
            </w:pPr>
            <w:r>
              <w:rPr>
                <w:b/>
                <w:color w:val="FFFFFF"/>
                <w:sz w:val="20"/>
              </w:rPr>
              <w:t>13</w:t>
            </w:r>
          </w:p>
        </w:tc>
        <w:tc>
          <w:tcPr>
            <w:tcW w:w="1440" w:type="dxa"/>
            <w:shd w:val="clear" w:color="auto" w:fill="D9E2F3"/>
          </w:tcPr>
          <w:p w14:paraId="26A39D20" w14:textId="77777777" w:rsidR="00214965" w:rsidRDefault="00000000">
            <w:r>
              <w:rPr>
                <w:sz w:val="20"/>
              </w:rPr>
              <w:t>External APIC</w:t>
            </w:r>
          </w:p>
        </w:tc>
        <w:tc>
          <w:tcPr>
            <w:tcW w:w="1440" w:type="dxa"/>
            <w:shd w:val="clear" w:color="auto" w:fill="D9E2F3"/>
          </w:tcPr>
          <w:p w14:paraId="6DCF9AD5" w14:textId="77777777" w:rsidR="00214965" w:rsidRDefault="00000000">
            <w:r>
              <w:rPr>
                <w:sz w:val="20"/>
              </w:rPr>
              <w:t>ACE-Integration</w:t>
            </w:r>
          </w:p>
        </w:tc>
        <w:tc>
          <w:tcPr>
            <w:tcW w:w="2592" w:type="dxa"/>
            <w:shd w:val="clear" w:color="auto" w:fill="D9E2F3"/>
          </w:tcPr>
          <w:p w14:paraId="5073BEC9" w14:textId="77777777" w:rsidR="00214965" w:rsidRDefault="00000000">
            <w:r>
              <w:rPr>
                <w:b/>
                <w:sz w:val="20"/>
              </w:rPr>
              <w:t>uploadInternationalBeneficiaryRequest</w:t>
            </w:r>
          </w:p>
          <w:p w14:paraId="036B03F5" w14:textId="77777777" w:rsidR="00214965" w:rsidRDefault="00000000">
            <w:pPr>
              <w:spacing w:before="40"/>
            </w:pPr>
            <w:r>
              <w:rPr>
                <w:sz w:val="20"/>
              </w:rPr>
              <w:t>Validation failure</w:t>
            </w:r>
          </w:p>
        </w:tc>
        <w:tc>
          <w:tcPr>
            <w:tcW w:w="3168" w:type="dxa"/>
            <w:shd w:val="clear" w:color="auto" w:fill="D9E2F3"/>
          </w:tcPr>
          <w:p w14:paraId="3B8386CD" w14:textId="77777777" w:rsidR="00214965" w:rsidRDefault="00000000">
            <w:r>
              <w:rPr>
                <w:sz w:val="20"/>
              </w:rPr>
              <w:t xml:space="preserve">Ensure idempotency to avoid duplicates on retry; Log error with correlation ID; Return error code to upstream caller; Notify user of </w:t>
            </w:r>
            <w:r>
              <w:rPr>
                <w:sz w:val="20"/>
              </w:rPr>
              <w:lastRenderedPageBreak/>
              <w:t>failure</w:t>
            </w:r>
          </w:p>
        </w:tc>
      </w:tr>
      <w:tr w:rsidR="00214965" w14:paraId="69CC2050" w14:textId="77777777">
        <w:tc>
          <w:tcPr>
            <w:tcW w:w="503" w:type="dxa"/>
            <w:shd w:val="clear" w:color="auto" w:fill="231AFF"/>
          </w:tcPr>
          <w:p w14:paraId="3DF963B0" w14:textId="77777777" w:rsidR="00214965" w:rsidRDefault="00000000">
            <w:pPr>
              <w:jc w:val="center"/>
            </w:pPr>
            <w:r>
              <w:rPr>
                <w:b/>
                <w:color w:val="FFFFFF"/>
                <w:sz w:val="20"/>
              </w:rPr>
              <w:t>14</w:t>
            </w:r>
          </w:p>
        </w:tc>
        <w:tc>
          <w:tcPr>
            <w:tcW w:w="1440" w:type="dxa"/>
          </w:tcPr>
          <w:p w14:paraId="23721967" w14:textId="77777777" w:rsidR="00214965" w:rsidRDefault="00000000">
            <w:r>
              <w:rPr>
                <w:sz w:val="20"/>
              </w:rPr>
              <w:t>External APIC</w:t>
            </w:r>
          </w:p>
        </w:tc>
        <w:tc>
          <w:tcPr>
            <w:tcW w:w="1440" w:type="dxa"/>
          </w:tcPr>
          <w:p w14:paraId="6B453C50" w14:textId="77777777" w:rsidR="00214965" w:rsidRDefault="00000000">
            <w:r>
              <w:rPr>
                <w:sz w:val="20"/>
              </w:rPr>
              <w:t>ACE-Integration</w:t>
            </w:r>
          </w:p>
        </w:tc>
        <w:tc>
          <w:tcPr>
            <w:tcW w:w="2592" w:type="dxa"/>
          </w:tcPr>
          <w:p w14:paraId="5A27B63B" w14:textId="77777777" w:rsidR="00214965" w:rsidRDefault="00000000">
            <w:r>
              <w:rPr>
                <w:b/>
                <w:sz w:val="20"/>
              </w:rPr>
              <w:t>loadInternationalBeneficiaryRequest</w:t>
            </w:r>
          </w:p>
          <w:p w14:paraId="4086E84D" w14:textId="77777777" w:rsidR="00214965" w:rsidRDefault="00000000">
            <w:pPr>
              <w:spacing w:before="40"/>
            </w:pPr>
            <w:r>
              <w:rPr>
                <w:sz w:val="20"/>
              </w:rPr>
              <w:t>Service unavailability</w:t>
            </w:r>
          </w:p>
        </w:tc>
        <w:tc>
          <w:tcPr>
            <w:tcW w:w="3168" w:type="dxa"/>
          </w:tcPr>
          <w:p w14:paraId="128A96E9" w14:textId="77777777" w:rsidR="00214965" w:rsidRDefault="00000000">
            <w:r>
              <w:rPr>
                <w:sz w:val="20"/>
              </w:rPr>
              <w:t>Ensure idempotency to avoid duplicates on retry; Log error with correlation ID; Return error code to upstream caller; Notify user of failure</w:t>
            </w:r>
          </w:p>
        </w:tc>
      </w:tr>
      <w:tr w:rsidR="00214965" w14:paraId="7649E0A4" w14:textId="77777777">
        <w:tc>
          <w:tcPr>
            <w:tcW w:w="503" w:type="dxa"/>
            <w:shd w:val="clear" w:color="auto" w:fill="231AFF"/>
          </w:tcPr>
          <w:p w14:paraId="57009BB1" w14:textId="77777777" w:rsidR="00214965" w:rsidRDefault="00000000">
            <w:pPr>
              <w:jc w:val="center"/>
            </w:pPr>
            <w:r>
              <w:rPr>
                <w:b/>
                <w:color w:val="FFFFFF"/>
                <w:sz w:val="20"/>
              </w:rPr>
              <w:t>15</w:t>
            </w:r>
          </w:p>
        </w:tc>
        <w:tc>
          <w:tcPr>
            <w:tcW w:w="1440" w:type="dxa"/>
            <w:shd w:val="clear" w:color="auto" w:fill="D9E2F3"/>
          </w:tcPr>
          <w:p w14:paraId="4D61AE17" w14:textId="77777777" w:rsidR="00214965" w:rsidRDefault="00000000">
            <w:r>
              <w:rPr>
                <w:sz w:val="20"/>
              </w:rPr>
              <w:t>External APIC</w:t>
            </w:r>
          </w:p>
        </w:tc>
        <w:tc>
          <w:tcPr>
            <w:tcW w:w="1440" w:type="dxa"/>
            <w:shd w:val="clear" w:color="auto" w:fill="D9E2F3"/>
          </w:tcPr>
          <w:p w14:paraId="37608B90" w14:textId="77777777" w:rsidR="00214965" w:rsidRDefault="00000000">
            <w:r>
              <w:rPr>
                <w:sz w:val="20"/>
              </w:rPr>
              <w:t>ACE-Integration</w:t>
            </w:r>
          </w:p>
        </w:tc>
        <w:tc>
          <w:tcPr>
            <w:tcW w:w="2592" w:type="dxa"/>
            <w:shd w:val="clear" w:color="auto" w:fill="D9E2F3"/>
          </w:tcPr>
          <w:p w14:paraId="0DD6D9AC" w14:textId="77777777" w:rsidR="00214965" w:rsidRDefault="00000000">
            <w:r>
              <w:rPr>
                <w:b/>
                <w:sz w:val="20"/>
              </w:rPr>
              <w:t>inquireInternationalBeneficiaryRequestStatus</w:t>
            </w:r>
          </w:p>
          <w:p w14:paraId="06696478" w14:textId="77777777" w:rsidR="00214965" w:rsidRDefault="00000000">
            <w:pPr>
              <w:spacing w:before="40"/>
            </w:pPr>
            <w:r>
              <w:rPr>
                <w:sz w:val="20"/>
              </w:rPr>
              <w:t>Service unavailability</w:t>
            </w:r>
          </w:p>
        </w:tc>
        <w:tc>
          <w:tcPr>
            <w:tcW w:w="3168" w:type="dxa"/>
            <w:shd w:val="clear" w:color="auto" w:fill="D9E2F3"/>
          </w:tcPr>
          <w:p w14:paraId="143FFFED" w14:textId="77777777" w:rsidR="00214965" w:rsidRDefault="00000000">
            <w:r>
              <w:rPr>
                <w:sz w:val="20"/>
              </w:rPr>
              <w:t>Ensure idempotency to avoid duplicates on retry; Log error with correlation ID; Return error code to upstream caller; Notify user of failure</w:t>
            </w:r>
          </w:p>
        </w:tc>
      </w:tr>
      <w:tr w:rsidR="00214965" w14:paraId="2394DC09" w14:textId="77777777">
        <w:tc>
          <w:tcPr>
            <w:tcW w:w="503" w:type="dxa"/>
            <w:shd w:val="clear" w:color="auto" w:fill="231AFF"/>
          </w:tcPr>
          <w:p w14:paraId="0B3BE09A" w14:textId="77777777" w:rsidR="00214965" w:rsidRDefault="00000000">
            <w:pPr>
              <w:jc w:val="center"/>
            </w:pPr>
            <w:r>
              <w:rPr>
                <w:b/>
                <w:color w:val="FFFFFF"/>
                <w:sz w:val="20"/>
              </w:rPr>
              <w:t>16</w:t>
            </w:r>
          </w:p>
        </w:tc>
        <w:tc>
          <w:tcPr>
            <w:tcW w:w="1440" w:type="dxa"/>
          </w:tcPr>
          <w:p w14:paraId="13243283" w14:textId="77777777" w:rsidR="00214965" w:rsidRDefault="00000000">
            <w:r>
              <w:rPr>
                <w:sz w:val="20"/>
              </w:rPr>
              <w:t>External APIC</w:t>
            </w:r>
          </w:p>
        </w:tc>
        <w:tc>
          <w:tcPr>
            <w:tcW w:w="1440" w:type="dxa"/>
          </w:tcPr>
          <w:p w14:paraId="6EB298C3" w14:textId="77777777" w:rsidR="00214965" w:rsidRDefault="00000000">
            <w:r>
              <w:rPr>
                <w:sz w:val="20"/>
              </w:rPr>
              <w:t>ACE-Integration</w:t>
            </w:r>
          </w:p>
        </w:tc>
        <w:tc>
          <w:tcPr>
            <w:tcW w:w="2592" w:type="dxa"/>
          </w:tcPr>
          <w:p w14:paraId="549B747D" w14:textId="77777777" w:rsidR="00214965" w:rsidRDefault="00000000">
            <w:r>
              <w:rPr>
                <w:b/>
                <w:sz w:val="20"/>
              </w:rPr>
              <w:t>checkInternationalBeneficiaryRequest</w:t>
            </w:r>
          </w:p>
          <w:p w14:paraId="6AD0BECB" w14:textId="77777777" w:rsidR="00214965" w:rsidRDefault="00000000">
            <w:pPr>
              <w:spacing w:before="40"/>
            </w:pPr>
            <w:r>
              <w:rPr>
                <w:sz w:val="20"/>
              </w:rPr>
              <w:t>Data not found</w:t>
            </w:r>
          </w:p>
        </w:tc>
        <w:tc>
          <w:tcPr>
            <w:tcW w:w="3168" w:type="dxa"/>
          </w:tcPr>
          <w:p w14:paraId="6534545A" w14:textId="77777777" w:rsidR="00214965" w:rsidRDefault="00000000">
            <w:r>
              <w:rPr>
                <w:sz w:val="20"/>
              </w:rPr>
              <w:t>Ensure idempotency to avoid duplicates on retry; Log error with correlation ID; Return cached response if available; Notify user of failure</w:t>
            </w:r>
          </w:p>
        </w:tc>
      </w:tr>
      <w:tr w:rsidR="00214965" w14:paraId="05C0F78C" w14:textId="77777777">
        <w:tc>
          <w:tcPr>
            <w:tcW w:w="503" w:type="dxa"/>
            <w:shd w:val="clear" w:color="auto" w:fill="231AFF"/>
          </w:tcPr>
          <w:p w14:paraId="20CA08DB" w14:textId="77777777" w:rsidR="00214965" w:rsidRDefault="00000000">
            <w:pPr>
              <w:jc w:val="center"/>
            </w:pPr>
            <w:r>
              <w:rPr>
                <w:b/>
                <w:color w:val="FFFFFF"/>
                <w:sz w:val="20"/>
              </w:rPr>
              <w:t>17</w:t>
            </w:r>
          </w:p>
        </w:tc>
        <w:tc>
          <w:tcPr>
            <w:tcW w:w="1440" w:type="dxa"/>
            <w:shd w:val="clear" w:color="auto" w:fill="D9E2F3"/>
          </w:tcPr>
          <w:p w14:paraId="01C28D42" w14:textId="77777777" w:rsidR="00214965" w:rsidRDefault="00000000">
            <w:r>
              <w:rPr>
                <w:sz w:val="20"/>
              </w:rPr>
              <w:t>External APIC</w:t>
            </w:r>
          </w:p>
        </w:tc>
        <w:tc>
          <w:tcPr>
            <w:tcW w:w="1440" w:type="dxa"/>
            <w:shd w:val="clear" w:color="auto" w:fill="D9E2F3"/>
          </w:tcPr>
          <w:p w14:paraId="1FB1CC55" w14:textId="77777777" w:rsidR="00214965" w:rsidRDefault="00000000">
            <w:r>
              <w:rPr>
                <w:sz w:val="20"/>
              </w:rPr>
              <w:t>ACE-Integration</w:t>
            </w:r>
          </w:p>
        </w:tc>
        <w:tc>
          <w:tcPr>
            <w:tcW w:w="2592" w:type="dxa"/>
            <w:shd w:val="clear" w:color="auto" w:fill="D9E2F3"/>
          </w:tcPr>
          <w:p w14:paraId="02F8AAEF" w14:textId="77777777" w:rsidR="00214965" w:rsidRDefault="00000000">
            <w:r>
              <w:rPr>
                <w:b/>
                <w:sz w:val="20"/>
              </w:rPr>
              <w:t>checkInternationalBeneficiaryRequestStatus</w:t>
            </w:r>
          </w:p>
          <w:p w14:paraId="18C232F9" w14:textId="77777777" w:rsidR="00214965" w:rsidRDefault="00000000">
            <w:pPr>
              <w:spacing w:before="40"/>
            </w:pPr>
            <w:r>
              <w:rPr>
                <w:sz w:val="20"/>
              </w:rPr>
              <w:t>Validation failure</w:t>
            </w:r>
          </w:p>
        </w:tc>
        <w:tc>
          <w:tcPr>
            <w:tcW w:w="3168" w:type="dxa"/>
            <w:shd w:val="clear" w:color="auto" w:fill="D9E2F3"/>
          </w:tcPr>
          <w:p w14:paraId="6D2A2B03" w14:textId="77777777" w:rsidR="00214965" w:rsidRDefault="00000000">
            <w:r>
              <w:rPr>
                <w:sz w:val="20"/>
              </w:rPr>
              <w:t>Ensure idempotency to avoid duplicates on retry; Log error with correlation ID; Return error code to upstream caller; Notify user of failure</w:t>
            </w:r>
          </w:p>
        </w:tc>
      </w:tr>
      <w:tr w:rsidR="00214965" w14:paraId="59392D51" w14:textId="77777777">
        <w:tc>
          <w:tcPr>
            <w:tcW w:w="503" w:type="dxa"/>
            <w:shd w:val="clear" w:color="auto" w:fill="231AFF"/>
          </w:tcPr>
          <w:p w14:paraId="56E5673C" w14:textId="77777777" w:rsidR="00214965" w:rsidRDefault="00000000">
            <w:pPr>
              <w:jc w:val="center"/>
            </w:pPr>
            <w:r>
              <w:rPr>
                <w:b/>
                <w:color w:val="FFFFFF"/>
                <w:sz w:val="20"/>
              </w:rPr>
              <w:t>18</w:t>
            </w:r>
          </w:p>
        </w:tc>
        <w:tc>
          <w:tcPr>
            <w:tcW w:w="1440" w:type="dxa"/>
          </w:tcPr>
          <w:p w14:paraId="39B65D89" w14:textId="77777777" w:rsidR="00214965" w:rsidRDefault="00000000">
            <w:r>
              <w:rPr>
                <w:sz w:val="20"/>
              </w:rPr>
              <w:t>External APIC</w:t>
            </w:r>
          </w:p>
        </w:tc>
        <w:tc>
          <w:tcPr>
            <w:tcW w:w="1440" w:type="dxa"/>
          </w:tcPr>
          <w:p w14:paraId="242F2A76" w14:textId="77777777" w:rsidR="00214965" w:rsidRDefault="00000000">
            <w:r>
              <w:rPr>
                <w:sz w:val="20"/>
              </w:rPr>
              <w:t>ACE-Integration</w:t>
            </w:r>
          </w:p>
        </w:tc>
        <w:tc>
          <w:tcPr>
            <w:tcW w:w="2592" w:type="dxa"/>
          </w:tcPr>
          <w:p w14:paraId="407CB49A" w14:textId="77777777" w:rsidR="00214965" w:rsidRDefault="00000000">
            <w:r>
              <w:rPr>
                <w:b/>
                <w:sz w:val="20"/>
              </w:rPr>
              <w:t>checkInternationalBeneficiaryRequestStatus</w:t>
            </w:r>
          </w:p>
          <w:p w14:paraId="0B295995" w14:textId="77777777" w:rsidR="00214965" w:rsidRDefault="00000000">
            <w:pPr>
              <w:spacing w:before="40"/>
            </w:pPr>
            <w:r>
              <w:rPr>
                <w:sz w:val="20"/>
              </w:rPr>
              <w:t>Partial completion</w:t>
            </w:r>
          </w:p>
        </w:tc>
        <w:tc>
          <w:tcPr>
            <w:tcW w:w="3168" w:type="dxa"/>
          </w:tcPr>
          <w:p w14:paraId="4C5E503E" w14:textId="77777777" w:rsidR="00214965" w:rsidRDefault="00000000">
            <w:r>
              <w:rPr>
                <w:sz w:val="20"/>
              </w:rPr>
              <w:t>Ensure idempotency to avoid duplicates on retry; Log error with correlation ID; Queue request for asynchronous retry; Notify user of failure</w:t>
            </w:r>
          </w:p>
        </w:tc>
      </w:tr>
      <w:tr w:rsidR="00214965" w14:paraId="2F7DFDD5" w14:textId="77777777">
        <w:tc>
          <w:tcPr>
            <w:tcW w:w="503" w:type="dxa"/>
            <w:shd w:val="clear" w:color="auto" w:fill="231AFF"/>
          </w:tcPr>
          <w:p w14:paraId="018C719E" w14:textId="77777777" w:rsidR="00214965" w:rsidRDefault="00000000">
            <w:pPr>
              <w:jc w:val="center"/>
            </w:pPr>
            <w:r>
              <w:rPr>
                <w:b/>
                <w:color w:val="FFFFFF"/>
                <w:sz w:val="20"/>
              </w:rPr>
              <w:t>19</w:t>
            </w:r>
          </w:p>
        </w:tc>
        <w:tc>
          <w:tcPr>
            <w:tcW w:w="1440" w:type="dxa"/>
            <w:shd w:val="clear" w:color="auto" w:fill="D9E2F3"/>
          </w:tcPr>
          <w:p w14:paraId="03EF712D" w14:textId="77777777" w:rsidR="00214965" w:rsidRDefault="00000000">
            <w:r>
              <w:rPr>
                <w:sz w:val="20"/>
              </w:rPr>
              <w:t>External APIC</w:t>
            </w:r>
          </w:p>
        </w:tc>
        <w:tc>
          <w:tcPr>
            <w:tcW w:w="1440" w:type="dxa"/>
            <w:shd w:val="clear" w:color="auto" w:fill="D9E2F3"/>
          </w:tcPr>
          <w:p w14:paraId="13D5765C" w14:textId="77777777" w:rsidR="00214965" w:rsidRDefault="00000000">
            <w:r>
              <w:rPr>
                <w:sz w:val="20"/>
              </w:rPr>
              <w:t>ACE-Integration</w:t>
            </w:r>
          </w:p>
        </w:tc>
        <w:tc>
          <w:tcPr>
            <w:tcW w:w="2592" w:type="dxa"/>
            <w:shd w:val="clear" w:color="auto" w:fill="D9E2F3"/>
          </w:tcPr>
          <w:p w14:paraId="7F2A706E" w14:textId="77777777" w:rsidR="00214965" w:rsidRDefault="00000000">
            <w:r>
              <w:rPr>
                <w:b/>
                <w:sz w:val="20"/>
              </w:rPr>
              <w:t>checkInternationalBeneficiaryRequestStatus</w:t>
            </w:r>
          </w:p>
          <w:p w14:paraId="1A283810" w14:textId="77777777" w:rsidR="00214965" w:rsidRDefault="00000000">
            <w:pPr>
              <w:spacing w:before="40"/>
            </w:pPr>
            <w:r>
              <w:rPr>
                <w:sz w:val="20"/>
              </w:rPr>
              <w:t>Service unavailability</w:t>
            </w:r>
          </w:p>
        </w:tc>
        <w:tc>
          <w:tcPr>
            <w:tcW w:w="3168" w:type="dxa"/>
            <w:shd w:val="clear" w:color="auto" w:fill="D9E2F3"/>
          </w:tcPr>
          <w:p w14:paraId="13FB6C7F" w14:textId="77777777" w:rsidR="00214965" w:rsidRDefault="00000000">
            <w:r>
              <w:rPr>
                <w:sz w:val="20"/>
              </w:rPr>
              <w:t>Ensure idempotency to avoid duplicates on retry; Log error with correlation ID; Return error code to upstream caller; Notify user of failure</w:t>
            </w:r>
          </w:p>
        </w:tc>
      </w:tr>
      <w:tr w:rsidR="00214965" w14:paraId="684400E6" w14:textId="77777777">
        <w:tc>
          <w:tcPr>
            <w:tcW w:w="503" w:type="dxa"/>
            <w:shd w:val="clear" w:color="auto" w:fill="231AFF"/>
          </w:tcPr>
          <w:p w14:paraId="0F7FA8FA" w14:textId="77777777" w:rsidR="00214965" w:rsidRDefault="00000000">
            <w:pPr>
              <w:jc w:val="center"/>
            </w:pPr>
            <w:r>
              <w:rPr>
                <w:b/>
                <w:color w:val="FFFFFF"/>
                <w:sz w:val="20"/>
              </w:rPr>
              <w:t>20</w:t>
            </w:r>
          </w:p>
        </w:tc>
        <w:tc>
          <w:tcPr>
            <w:tcW w:w="1440" w:type="dxa"/>
          </w:tcPr>
          <w:p w14:paraId="2F823512" w14:textId="77777777" w:rsidR="00214965" w:rsidRDefault="00000000">
            <w:r>
              <w:rPr>
                <w:sz w:val="20"/>
              </w:rPr>
              <w:t>External APIC</w:t>
            </w:r>
          </w:p>
        </w:tc>
        <w:tc>
          <w:tcPr>
            <w:tcW w:w="1440" w:type="dxa"/>
          </w:tcPr>
          <w:p w14:paraId="313ABA7F" w14:textId="77777777" w:rsidR="00214965" w:rsidRDefault="00000000">
            <w:r>
              <w:rPr>
                <w:sz w:val="20"/>
              </w:rPr>
              <w:t>ACE-Integration</w:t>
            </w:r>
          </w:p>
        </w:tc>
        <w:tc>
          <w:tcPr>
            <w:tcW w:w="2592" w:type="dxa"/>
          </w:tcPr>
          <w:p w14:paraId="35117480" w14:textId="77777777" w:rsidR="00214965" w:rsidRDefault="00000000">
            <w:r>
              <w:rPr>
                <w:b/>
                <w:sz w:val="20"/>
              </w:rPr>
              <w:t>checkInternationalBeneficiaryRequestStatus</w:t>
            </w:r>
          </w:p>
          <w:p w14:paraId="79AF2E95" w14:textId="77777777" w:rsidR="00214965" w:rsidRDefault="00000000">
            <w:pPr>
              <w:spacing w:before="40"/>
            </w:pPr>
            <w:r>
              <w:rPr>
                <w:sz w:val="20"/>
              </w:rPr>
              <w:t>Data not found</w:t>
            </w:r>
          </w:p>
        </w:tc>
        <w:tc>
          <w:tcPr>
            <w:tcW w:w="3168" w:type="dxa"/>
          </w:tcPr>
          <w:p w14:paraId="509B1366" w14:textId="77777777" w:rsidR="00214965" w:rsidRDefault="00000000">
            <w:r>
              <w:rPr>
                <w:sz w:val="20"/>
              </w:rPr>
              <w:t>Ensure idempotency to avoid duplicates on retry; Log error with correlation ID; Return cached response if available; Notify user of failure</w:t>
            </w:r>
          </w:p>
        </w:tc>
      </w:tr>
      <w:tr w:rsidR="00214965" w14:paraId="56B9996B" w14:textId="77777777">
        <w:tc>
          <w:tcPr>
            <w:tcW w:w="503" w:type="dxa"/>
            <w:shd w:val="clear" w:color="auto" w:fill="231AFF"/>
          </w:tcPr>
          <w:p w14:paraId="13E37763" w14:textId="77777777" w:rsidR="00214965" w:rsidRDefault="00000000">
            <w:pPr>
              <w:jc w:val="center"/>
            </w:pPr>
            <w:r>
              <w:rPr>
                <w:b/>
                <w:color w:val="FFFFFF"/>
                <w:sz w:val="20"/>
              </w:rPr>
              <w:t>21</w:t>
            </w:r>
          </w:p>
        </w:tc>
        <w:tc>
          <w:tcPr>
            <w:tcW w:w="1440" w:type="dxa"/>
            <w:shd w:val="clear" w:color="auto" w:fill="D9E2F3"/>
          </w:tcPr>
          <w:p w14:paraId="1867BFCC" w14:textId="77777777" w:rsidR="00214965" w:rsidRDefault="00000000">
            <w:r>
              <w:rPr>
                <w:sz w:val="20"/>
              </w:rPr>
              <w:t>External APIC</w:t>
            </w:r>
          </w:p>
        </w:tc>
        <w:tc>
          <w:tcPr>
            <w:tcW w:w="1440" w:type="dxa"/>
            <w:shd w:val="clear" w:color="auto" w:fill="D9E2F3"/>
          </w:tcPr>
          <w:p w14:paraId="5F35BCBD" w14:textId="77777777" w:rsidR="00214965" w:rsidRDefault="00000000">
            <w:r>
              <w:rPr>
                <w:sz w:val="20"/>
              </w:rPr>
              <w:t>ACE-Integration</w:t>
            </w:r>
          </w:p>
        </w:tc>
        <w:tc>
          <w:tcPr>
            <w:tcW w:w="2592" w:type="dxa"/>
            <w:shd w:val="clear" w:color="auto" w:fill="D9E2F3"/>
          </w:tcPr>
          <w:p w14:paraId="2B969160" w14:textId="77777777" w:rsidR="00214965" w:rsidRDefault="00000000">
            <w:r>
              <w:rPr>
                <w:b/>
                <w:sz w:val="20"/>
              </w:rPr>
              <w:t>checkInternationalBeneficiaryRequestStatus</w:t>
            </w:r>
          </w:p>
          <w:p w14:paraId="4A53ED3C" w14:textId="77777777" w:rsidR="00214965" w:rsidRDefault="00000000">
            <w:pPr>
              <w:spacing w:before="40"/>
            </w:pPr>
            <w:r>
              <w:rPr>
                <w:sz w:val="20"/>
              </w:rPr>
              <w:t>Validation failure</w:t>
            </w:r>
          </w:p>
        </w:tc>
        <w:tc>
          <w:tcPr>
            <w:tcW w:w="3168" w:type="dxa"/>
            <w:shd w:val="clear" w:color="auto" w:fill="D9E2F3"/>
          </w:tcPr>
          <w:p w14:paraId="10C0FD14" w14:textId="77777777" w:rsidR="00214965" w:rsidRDefault="00000000">
            <w:r>
              <w:rPr>
                <w:sz w:val="20"/>
              </w:rPr>
              <w:t>Ensure idempotency to avoid duplicates on retry; Log error with correlation ID; Return error code to upstream caller; Notify user of failure</w:t>
            </w:r>
          </w:p>
        </w:tc>
      </w:tr>
      <w:tr w:rsidR="00214965" w14:paraId="7456853E" w14:textId="77777777">
        <w:tc>
          <w:tcPr>
            <w:tcW w:w="503" w:type="dxa"/>
            <w:shd w:val="clear" w:color="auto" w:fill="231AFF"/>
          </w:tcPr>
          <w:p w14:paraId="293F7DB5" w14:textId="77777777" w:rsidR="00214965" w:rsidRDefault="00000000">
            <w:pPr>
              <w:jc w:val="center"/>
            </w:pPr>
            <w:r>
              <w:rPr>
                <w:b/>
                <w:color w:val="FFFFFF"/>
                <w:sz w:val="20"/>
              </w:rPr>
              <w:t>22</w:t>
            </w:r>
          </w:p>
        </w:tc>
        <w:tc>
          <w:tcPr>
            <w:tcW w:w="1440" w:type="dxa"/>
          </w:tcPr>
          <w:p w14:paraId="03C64872" w14:textId="77777777" w:rsidR="00214965" w:rsidRDefault="00000000">
            <w:r>
              <w:rPr>
                <w:sz w:val="20"/>
              </w:rPr>
              <w:t>External APIC</w:t>
            </w:r>
          </w:p>
        </w:tc>
        <w:tc>
          <w:tcPr>
            <w:tcW w:w="1440" w:type="dxa"/>
          </w:tcPr>
          <w:p w14:paraId="68D60006" w14:textId="77777777" w:rsidR="00214965" w:rsidRDefault="00000000">
            <w:r>
              <w:rPr>
                <w:sz w:val="20"/>
              </w:rPr>
              <w:t>ACE-Integration</w:t>
            </w:r>
          </w:p>
        </w:tc>
        <w:tc>
          <w:tcPr>
            <w:tcW w:w="2592" w:type="dxa"/>
          </w:tcPr>
          <w:p w14:paraId="74CBD260" w14:textId="77777777" w:rsidR="00214965" w:rsidRDefault="00000000">
            <w:r>
              <w:rPr>
                <w:b/>
                <w:sz w:val="20"/>
              </w:rPr>
              <w:t>checkInternationalBeneficiaryRequestStatus</w:t>
            </w:r>
          </w:p>
          <w:p w14:paraId="4A5291CE" w14:textId="77777777" w:rsidR="00214965" w:rsidRDefault="00000000">
            <w:pPr>
              <w:spacing w:before="40"/>
            </w:pPr>
            <w:r>
              <w:rPr>
                <w:sz w:val="20"/>
              </w:rPr>
              <w:t>Partial completion</w:t>
            </w:r>
          </w:p>
        </w:tc>
        <w:tc>
          <w:tcPr>
            <w:tcW w:w="3168" w:type="dxa"/>
          </w:tcPr>
          <w:p w14:paraId="5CB05916" w14:textId="77777777" w:rsidR="00214965" w:rsidRDefault="00000000">
            <w:r>
              <w:rPr>
                <w:sz w:val="20"/>
              </w:rPr>
              <w:t>Ensure idempotency to avoid duplicates on retry; Log error with correlation ID; Queue request for asynchronous retry; Notify user of failure</w:t>
            </w:r>
          </w:p>
        </w:tc>
      </w:tr>
      <w:tr w:rsidR="00214965" w14:paraId="2659232C" w14:textId="77777777">
        <w:tc>
          <w:tcPr>
            <w:tcW w:w="503" w:type="dxa"/>
            <w:shd w:val="clear" w:color="auto" w:fill="231AFF"/>
          </w:tcPr>
          <w:p w14:paraId="36429D13" w14:textId="77777777" w:rsidR="00214965" w:rsidRDefault="00000000">
            <w:pPr>
              <w:jc w:val="center"/>
            </w:pPr>
            <w:r>
              <w:rPr>
                <w:b/>
                <w:color w:val="FFFFFF"/>
                <w:sz w:val="20"/>
              </w:rPr>
              <w:t>23</w:t>
            </w:r>
          </w:p>
        </w:tc>
        <w:tc>
          <w:tcPr>
            <w:tcW w:w="1440" w:type="dxa"/>
            <w:shd w:val="clear" w:color="auto" w:fill="D9E2F3"/>
          </w:tcPr>
          <w:p w14:paraId="3490BDFE" w14:textId="77777777" w:rsidR="00214965" w:rsidRDefault="00000000">
            <w:r>
              <w:rPr>
                <w:sz w:val="20"/>
              </w:rPr>
              <w:t>External APIC</w:t>
            </w:r>
          </w:p>
        </w:tc>
        <w:tc>
          <w:tcPr>
            <w:tcW w:w="1440" w:type="dxa"/>
            <w:shd w:val="clear" w:color="auto" w:fill="D9E2F3"/>
          </w:tcPr>
          <w:p w14:paraId="2FD575D1" w14:textId="77777777" w:rsidR="00214965" w:rsidRDefault="00000000">
            <w:r>
              <w:rPr>
                <w:sz w:val="20"/>
              </w:rPr>
              <w:t>ACE-Integration</w:t>
            </w:r>
          </w:p>
        </w:tc>
        <w:tc>
          <w:tcPr>
            <w:tcW w:w="2592" w:type="dxa"/>
            <w:shd w:val="clear" w:color="auto" w:fill="D9E2F3"/>
          </w:tcPr>
          <w:p w14:paraId="2B15A3C6" w14:textId="77777777" w:rsidR="00214965" w:rsidRDefault="00000000">
            <w:r>
              <w:rPr>
                <w:b/>
                <w:sz w:val="20"/>
              </w:rPr>
              <w:t>checkInternationalBeneficiaryRequestStatus</w:t>
            </w:r>
          </w:p>
          <w:p w14:paraId="7838BC64" w14:textId="77777777" w:rsidR="00214965" w:rsidRDefault="00000000">
            <w:pPr>
              <w:spacing w:before="40"/>
            </w:pPr>
            <w:r>
              <w:rPr>
                <w:sz w:val="20"/>
              </w:rPr>
              <w:t>Service unavailability</w:t>
            </w:r>
          </w:p>
        </w:tc>
        <w:tc>
          <w:tcPr>
            <w:tcW w:w="3168" w:type="dxa"/>
            <w:shd w:val="clear" w:color="auto" w:fill="D9E2F3"/>
          </w:tcPr>
          <w:p w14:paraId="33A043E3" w14:textId="77777777" w:rsidR="00214965" w:rsidRDefault="00000000">
            <w:r>
              <w:rPr>
                <w:sz w:val="20"/>
              </w:rPr>
              <w:t>Ensure idempotency to avoid duplicates on retry; Log error with correlation ID; Return error code to upstream caller; Notify user of failure</w:t>
            </w:r>
          </w:p>
        </w:tc>
      </w:tr>
      <w:tr w:rsidR="00214965" w14:paraId="36E3277D" w14:textId="77777777">
        <w:tc>
          <w:tcPr>
            <w:tcW w:w="503" w:type="dxa"/>
            <w:shd w:val="clear" w:color="auto" w:fill="231AFF"/>
          </w:tcPr>
          <w:p w14:paraId="44A7224E" w14:textId="77777777" w:rsidR="00214965" w:rsidRDefault="00000000">
            <w:pPr>
              <w:jc w:val="center"/>
            </w:pPr>
            <w:r>
              <w:rPr>
                <w:b/>
                <w:color w:val="FFFFFF"/>
                <w:sz w:val="20"/>
              </w:rPr>
              <w:lastRenderedPageBreak/>
              <w:t>24</w:t>
            </w:r>
          </w:p>
        </w:tc>
        <w:tc>
          <w:tcPr>
            <w:tcW w:w="1440" w:type="dxa"/>
          </w:tcPr>
          <w:p w14:paraId="5ADBE393" w14:textId="77777777" w:rsidR="00214965" w:rsidRDefault="00000000">
            <w:r>
              <w:rPr>
                <w:sz w:val="20"/>
              </w:rPr>
              <w:t>External APIC</w:t>
            </w:r>
          </w:p>
        </w:tc>
        <w:tc>
          <w:tcPr>
            <w:tcW w:w="1440" w:type="dxa"/>
          </w:tcPr>
          <w:p w14:paraId="40B6650E" w14:textId="77777777" w:rsidR="00214965" w:rsidRDefault="00000000">
            <w:r>
              <w:rPr>
                <w:sz w:val="20"/>
              </w:rPr>
              <w:t>ACE-Integration</w:t>
            </w:r>
          </w:p>
        </w:tc>
        <w:tc>
          <w:tcPr>
            <w:tcW w:w="2592" w:type="dxa"/>
          </w:tcPr>
          <w:p w14:paraId="304F9E15" w14:textId="77777777" w:rsidR="00214965" w:rsidRDefault="00000000">
            <w:r>
              <w:rPr>
                <w:b/>
                <w:sz w:val="20"/>
              </w:rPr>
              <w:t>checkInternationalBeneficiaryRequestStatus</w:t>
            </w:r>
          </w:p>
          <w:p w14:paraId="797056DB" w14:textId="77777777" w:rsidR="00214965" w:rsidRDefault="00000000">
            <w:pPr>
              <w:spacing w:before="40"/>
            </w:pPr>
            <w:r>
              <w:rPr>
                <w:sz w:val="20"/>
              </w:rPr>
              <w:t>Data not found</w:t>
            </w:r>
          </w:p>
        </w:tc>
        <w:tc>
          <w:tcPr>
            <w:tcW w:w="3168" w:type="dxa"/>
          </w:tcPr>
          <w:p w14:paraId="65C0F77B" w14:textId="77777777" w:rsidR="00214965" w:rsidRDefault="00000000">
            <w:r>
              <w:rPr>
                <w:sz w:val="20"/>
              </w:rPr>
              <w:t>Ensure idempotency to avoid duplicates on retry; Log error with correlation ID; Return cached response if available; Notify user of failure</w:t>
            </w:r>
          </w:p>
        </w:tc>
      </w:tr>
      <w:tr w:rsidR="00214965" w14:paraId="5F0FCC3A" w14:textId="77777777">
        <w:tc>
          <w:tcPr>
            <w:tcW w:w="503" w:type="dxa"/>
            <w:shd w:val="clear" w:color="auto" w:fill="231AFF"/>
          </w:tcPr>
          <w:p w14:paraId="436EBF46" w14:textId="77777777" w:rsidR="00214965" w:rsidRDefault="00000000">
            <w:pPr>
              <w:jc w:val="center"/>
            </w:pPr>
            <w:r>
              <w:rPr>
                <w:b/>
                <w:color w:val="FFFFFF"/>
                <w:sz w:val="20"/>
              </w:rPr>
              <w:t>25</w:t>
            </w:r>
          </w:p>
        </w:tc>
        <w:tc>
          <w:tcPr>
            <w:tcW w:w="1440" w:type="dxa"/>
            <w:shd w:val="clear" w:color="auto" w:fill="D9E2F3"/>
          </w:tcPr>
          <w:p w14:paraId="0AACCA9B" w14:textId="77777777" w:rsidR="00214965" w:rsidRDefault="00000000">
            <w:r>
              <w:rPr>
                <w:sz w:val="20"/>
              </w:rPr>
              <w:t>External APIC</w:t>
            </w:r>
          </w:p>
        </w:tc>
        <w:tc>
          <w:tcPr>
            <w:tcW w:w="1440" w:type="dxa"/>
            <w:shd w:val="clear" w:color="auto" w:fill="D9E2F3"/>
          </w:tcPr>
          <w:p w14:paraId="21E55E8C" w14:textId="77777777" w:rsidR="00214965" w:rsidRDefault="00000000">
            <w:r>
              <w:rPr>
                <w:sz w:val="20"/>
              </w:rPr>
              <w:t>ACE-Integration</w:t>
            </w:r>
          </w:p>
        </w:tc>
        <w:tc>
          <w:tcPr>
            <w:tcW w:w="2592" w:type="dxa"/>
            <w:shd w:val="clear" w:color="auto" w:fill="D9E2F3"/>
          </w:tcPr>
          <w:p w14:paraId="7768EA36" w14:textId="77777777" w:rsidR="00214965" w:rsidRDefault="00000000">
            <w:r>
              <w:rPr>
                <w:b/>
                <w:sz w:val="20"/>
              </w:rPr>
              <w:t>checkInternationalBeneficiaryRequestStatus</w:t>
            </w:r>
          </w:p>
          <w:p w14:paraId="0EEE1327" w14:textId="77777777" w:rsidR="00214965" w:rsidRDefault="00000000">
            <w:pPr>
              <w:spacing w:before="40"/>
            </w:pPr>
            <w:r>
              <w:rPr>
                <w:sz w:val="20"/>
              </w:rPr>
              <w:t>Validation failure</w:t>
            </w:r>
          </w:p>
        </w:tc>
        <w:tc>
          <w:tcPr>
            <w:tcW w:w="3168" w:type="dxa"/>
            <w:shd w:val="clear" w:color="auto" w:fill="D9E2F3"/>
          </w:tcPr>
          <w:p w14:paraId="5E618A9F" w14:textId="77777777" w:rsidR="00214965" w:rsidRDefault="00000000">
            <w:r>
              <w:rPr>
                <w:sz w:val="20"/>
              </w:rPr>
              <w:t>Ensure idempotency to avoid duplicates on retry; Log error with correlation ID; Return error code to upstream caller; Notify user of failure</w:t>
            </w:r>
          </w:p>
        </w:tc>
      </w:tr>
      <w:tr w:rsidR="00214965" w14:paraId="4C8B5580" w14:textId="77777777">
        <w:tc>
          <w:tcPr>
            <w:tcW w:w="503" w:type="dxa"/>
            <w:shd w:val="clear" w:color="auto" w:fill="231AFF"/>
          </w:tcPr>
          <w:p w14:paraId="7C1ABE6F" w14:textId="77777777" w:rsidR="00214965" w:rsidRDefault="00000000">
            <w:pPr>
              <w:jc w:val="center"/>
            </w:pPr>
            <w:r>
              <w:rPr>
                <w:b/>
                <w:color w:val="FFFFFF"/>
                <w:sz w:val="20"/>
              </w:rPr>
              <w:t>26</w:t>
            </w:r>
          </w:p>
        </w:tc>
        <w:tc>
          <w:tcPr>
            <w:tcW w:w="1440" w:type="dxa"/>
          </w:tcPr>
          <w:p w14:paraId="2908A1B6" w14:textId="77777777" w:rsidR="00214965" w:rsidRDefault="00000000">
            <w:r>
              <w:rPr>
                <w:sz w:val="20"/>
              </w:rPr>
              <w:t>External APIC</w:t>
            </w:r>
          </w:p>
        </w:tc>
        <w:tc>
          <w:tcPr>
            <w:tcW w:w="1440" w:type="dxa"/>
          </w:tcPr>
          <w:p w14:paraId="4B30807C" w14:textId="77777777" w:rsidR="00214965" w:rsidRDefault="00000000">
            <w:r>
              <w:rPr>
                <w:sz w:val="20"/>
              </w:rPr>
              <w:t>ACE-Integration</w:t>
            </w:r>
          </w:p>
        </w:tc>
        <w:tc>
          <w:tcPr>
            <w:tcW w:w="2592" w:type="dxa"/>
          </w:tcPr>
          <w:p w14:paraId="1EBDE5D2" w14:textId="77777777" w:rsidR="00214965" w:rsidRDefault="00000000">
            <w:r>
              <w:rPr>
                <w:b/>
                <w:sz w:val="20"/>
              </w:rPr>
              <w:t>checkInternationalBeneficiaryRequestStatus</w:t>
            </w:r>
          </w:p>
          <w:p w14:paraId="76267BC8" w14:textId="77777777" w:rsidR="00214965" w:rsidRDefault="00000000">
            <w:pPr>
              <w:spacing w:before="40"/>
            </w:pPr>
            <w:r>
              <w:rPr>
                <w:sz w:val="20"/>
              </w:rPr>
              <w:t>Partial completion</w:t>
            </w:r>
          </w:p>
        </w:tc>
        <w:tc>
          <w:tcPr>
            <w:tcW w:w="3168" w:type="dxa"/>
          </w:tcPr>
          <w:p w14:paraId="3D67A756" w14:textId="77777777" w:rsidR="00214965" w:rsidRDefault="00000000">
            <w:r>
              <w:rPr>
                <w:sz w:val="20"/>
              </w:rPr>
              <w:t>Ensure idempotency to avoid duplicates on retry; Log error with correlation ID; Queue request for asynchronous retry; Notify user of failure</w:t>
            </w:r>
          </w:p>
        </w:tc>
      </w:tr>
      <w:tr w:rsidR="00214965" w14:paraId="56CEAD33" w14:textId="77777777">
        <w:tc>
          <w:tcPr>
            <w:tcW w:w="503" w:type="dxa"/>
            <w:shd w:val="clear" w:color="auto" w:fill="231AFF"/>
          </w:tcPr>
          <w:p w14:paraId="185BDF60" w14:textId="77777777" w:rsidR="00214965" w:rsidRDefault="00000000">
            <w:pPr>
              <w:jc w:val="center"/>
            </w:pPr>
            <w:r>
              <w:rPr>
                <w:b/>
                <w:color w:val="FFFFFF"/>
                <w:sz w:val="20"/>
              </w:rPr>
              <w:t>27</w:t>
            </w:r>
          </w:p>
        </w:tc>
        <w:tc>
          <w:tcPr>
            <w:tcW w:w="1440" w:type="dxa"/>
            <w:shd w:val="clear" w:color="auto" w:fill="D9E2F3"/>
          </w:tcPr>
          <w:p w14:paraId="1795317B" w14:textId="77777777" w:rsidR="00214965" w:rsidRDefault="00000000">
            <w:r>
              <w:rPr>
                <w:sz w:val="20"/>
              </w:rPr>
              <w:t>External APIC</w:t>
            </w:r>
          </w:p>
        </w:tc>
        <w:tc>
          <w:tcPr>
            <w:tcW w:w="1440" w:type="dxa"/>
            <w:shd w:val="clear" w:color="auto" w:fill="D9E2F3"/>
          </w:tcPr>
          <w:p w14:paraId="5197F9B9" w14:textId="77777777" w:rsidR="00214965" w:rsidRDefault="00000000">
            <w:r>
              <w:rPr>
                <w:sz w:val="20"/>
              </w:rPr>
              <w:t>ACE-Integration</w:t>
            </w:r>
          </w:p>
        </w:tc>
        <w:tc>
          <w:tcPr>
            <w:tcW w:w="2592" w:type="dxa"/>
            <w:shd w:val="clear" w:color="auto" w:fill="D9E2F3"/>
          </w:tcPr>
          <w:p w14:paraId="4E541755" w14:textId="77777777" w:rsidR="00214965" w:rsidRDefault="00000000">
            <w:r>
              <w:rPr>
                <w:b/>
                <w:sz w:val="20"/>
              </w:rPr>
              <w:t>checkInternationalBeneficiaryRequestStatus</w:t>
            </w:r>
          </w:p>
          <w:p w14:paraId="0B0FEBA7" w14:textId="77777777" w:rsidR="00214965" w:rsidRDefault="00000000">
            <w:pPr>
              <w:spacing w:before="40"/>
            </w:pPr>
            <w:r>
              <w:rPr>
                <w:sz w:val="20"/>
              </w:rPr>
              <w:t>Service unavailability</w:t>
            </w:r>
          </w:p>
        </w:tc>
        <w:tc>
          <w:tcPr>
            <w:tcW w:w="3168" w:type="dxa"/>
            <w:shd w:val="clear" w:color="auto" w:fill="D9E2F3"/>
          </w:tcPr>
          <w:p w14:paraId="7CD01BFD" w14:textId="77777777" w:rsidR="00214965" w:rsidRDefault="00000000">
            <w:r>
              <w:rPr>
                <w:sz w:val="20"/>
              </w:rPr>
              <w:t>Ensure idempotency to avoid duplicates on retry; Log error with correlation ID; Return error code to upstream caller; Notify user of failure</w:t>
            </w:r>
          </w:p>
        </w:tc>
      </w:tr>
      <w:tr w:rsidR="00214965" w14:paraId="58CBC8E1" w14:textId="77777777">
        <w:tc>
          <w:tcPr>
            <w:tcW w:w="503" w:type="dxa"/>
            <w:shd w:val="clear" w:color="auto" w:fill="231AFF"/>
          </w:tcPr>
          <w:p w14:paraId="51D753C5" w14:textId="77777777" w:rsidR="00214965" w:rsidRDefault="00000000">
            <w:pPr>
              <w:jc w:val="center"/>
            </w:pPr>
            <w:r>
              <w:rPr>
                <w:b/>
                <w:color w:val="FFFFFF"/>
                <w:sz w:val="20"/>
              </w:rPr>
              <w:t>28</w:t>
            </w:r>
          </w:p>
        </w:tc>
        <w:tc>
          <w:tcPr>
            <w:tcW w:w="1440" w:type="dxa"/>
          </w:tcPr>
          <w:p w14:paraId="4CB58907" w14:textId="77777777" w:rsidR="00214965" w:rsidRDefault="00000000">
            <w:r>
              <w:rPr>
                <w:sz w:val="20"/>
              </w:rPr>
              <w:t>External APIC</w:t>
            </w:r>
          </w:p>
        </w:tc>
        <w:tc>
          <w:tcPr>
            <w:tcW w:w="1440" w:type="dxa"/>
          </w:tcPr>
          <w:p w14:paraId="6B56B0ED" w14:textId="77777777" w:rsidR="00214965" w:rsidRDefault="00000000">
            <w:r>
              <w:rPr>
                <w:sz w:val="20"/>
              </w:rPr>
              <w:t>ACE-Integration</w:t>
            </w:r>
          </w:p>
        </w:tc>
        <w:tc>
          <w:tcPr>
            <w:tcW w:w="2592" w:type="dxa"/>
          </w:tcPr>
          <w:p w14:paraId="77CE56B3" w14:textId="77777777" w:rsidR="00214965" w:rsidRDefault="00000000">
            <w:r>
              <w:rPr>
                <w:b/>
                <w:sz w:val="20"/>
              </w:rPr>
              <w:t>checkInternationalBeneficiaryRequestStatus</w:t>
            </w:r>
          </w:p>
          <w:p w14:paraId="41E112BA" w14:textId="77777777" w:rsidR="00214965" w:rsidRDefault="00000000">
            <w:pPr>
              <w:spacing w:before="40"/>
            </w:pPr>
            <w:r>
              <w:rPr>
                <w:sz w:val="20"/>
              </w:rPr>
              <w:t>Data not found</w:t>
            </w:r>
          </w:p>
        </w:tc>
        <w:tc>
          <w:tcPr>
            <w:tcW w:w="3168" w:type="dxa"/>
          </w:tcPr>
          <w:p w14:paraId="72985397" w14:textId="77777777" w:rsidR="00214965" w:rsidRDefault="00000000">
            <w:r>
              <w:rPr>
                <w:sz w:val="20"/>
              </w:rPr>
              <w:t>Ensure idempotency to avoid duplicates on retry; Log error with correlation ID; Return cached response if available; Notify user of failure</w:t>
            </w:r>
          </w:p>
        </w:tc>
      </w:tr>
      <w:tr w:rsidR="00214965" w14:paraId="23BA261A" w14:textId="77777777">
        <w:tc>
          <w:tcPr>
            <w:tcW w:w="503" w:type="dxa"/>
            <w:shd w:val="clear" w:color="auto" w:fill="231AFF"/>
          </w:tcPr>
          <w:p w14:paraId="1CE657DA" w14:textId="77777777" w:rsidR="00214965" w:rsidRDefault="00000000">
            <w:pPr>
              <w:jc w:val="center"/>
            </w:pPr>
            <w:r>
              <w:rPr>
                <w:b/>
                <w:color w:val="FFFFFF"/>
                <w:sz w:val="20"/>
              </w:rPr>
              <w:t>29</w:t>
            </w:r>
          </w:p>
        </w:tc>
        <w:tc>
          <w:tcPr>
            <w:tcW w:w="1440" w:type="dxa"/>
            <w:shd w:val="clear" w:color="auto" w:fill="D9E2F3"/>
          </w:tcPr>
          <w:p w14:paraId="4BC50030" w14:textId="77777777" w:rsidR="00214965" w:rsidRDefault="00000000">
            <w:r>
              <w:rPr>
                <w:sz w:val="20"/>
              </w:rPr>
              <w:t>External APIC</w:t>
            </w:r>
          </w:p>
        </w:tc>
        <w:tc>
          <w:tcPr>
            <w:tcW w:w="1440" w:type="dxa"/>
            <w:shd w:val="clear" w:color="auto" w:fill="D9E2F3"/>
          </w:tcPr>
          <w:p w14:paraId="5FA521E7" w14:textId="77777777" w:rsidR="00214965" w:rsidRDefault="00000000">
            <w:r>
              <w:rPr>
                <w:sz w:val="20"/>
              </w:rPr>
              <w:t>ACE-Integration</w:t>
            </w:r>
          </w:p>
        </w:tc>
        <w:tc>
          <w:tcPr>
            <w:tcW w:w="2592" w:type="dxa"/>
            <w:shd w:val="clear" w:color="auto" w:fill="D9E2F3"/>
          </w:tcPr>
          <w:p w14:paraId="5D128D68" w14:textId="77777777" w:rsidR="00214965" w:rsidRDefault="00000000">
            <w:r>
              <w:rPr>
                <w:b/>
                <w:sz w:val="20"/>
              </w:rPr>
              <w:t>checkInternationalBeneficiaryRequestStatus</w:t>
            </w:r>
          </w:p>
          <w:p w14:paraId="2BC7BD9A" w14:textId="77777777" w:rsidR="00214965" w:rsidRDefault="00000000">
            <w:pPr>
              <w:spacing w:before="40"/>
            </w:pPr>
            <w:r>
              <w:rPr>
                <w:sz w:val="20"/>
              </w:rPr>
              <w:t>Validation failure</w:t>
            </w:r>
          </w:p>
        </w:tc>
        <w:tc>
          <w:tcPr>
            <w:tcW w:w="3168" w:type="dxa"/>
            <w:shd w:val="clear" w:color="auto" w:fill="D9E2F3"/>
          </w:tcPr>
          <w:p w14:paraId="28C18939" w14:textId="77777777" w:rsidR="00214965" w:rsidRDefault="00000000">
            <w:r>
              <w:rPr>
                <w:sz w:val="20"/>
              </w:rPr>
              <w:t>Ensure idempotency to avoid duplicates on retry; Log error with correlation ID; Return error code to upstream caller; Notify user of failure</w:t>
            </w:r>
          </w:p>
        </w:tc>
      </w:tr>
      <w:tr w:rsidR="00214965" w14:paraId="7036B780" w14:textId="77777777">
        <w:tc>
          <w:tcPr>
            <w:tcW w:w="503" w:type="dxa"/>
            <w:shd w:val="clear" w:color="auto" w:fill="231AFF"/>
          </w:tcPr>
          <w:p w14:paraId="3754777B" w14:textId="77777777" w:rsidR="00214965" w:rsidRDefault="00000000">
            <w:pPr>
              <w:jc w:val="center"/>
            </w:pPr>
            <w:r>
              <w:rPr>
                <w:b/>
                <w:color w:val="FFFFFF"/>
                <w:sz w:val="20"/>
              </w:rPr>
              <w:t>30</w:t>
            </w:r>
          </w:p>
        </w:tc>
        <w:tc>
          <w:tcPr>
            <w:tcW w:w="1440" w:type="dxa"/>
          </w:tcPr>
          <w:p w14:paraId="3E7880D3" w14:textId="77777777" w:rsidR="00214965" w:rsidRDefault="00000000">
            <w:r>
              <w:rPr>
                <w:sz w:val="20"/>
              </w:rPr>
              <w:t>External APIC</w:t>
            </w:r>
          </w:p>
        </w:tc>
        <w:tc>
          <w:tcPr>
            <w:tcW w:w="1440" w:type="dxa"/>
          </w:tcPr>
          <w:p w14:paraId="2FF30202" w14:textId="77777777" w:rsidR="00214965" w:rsidRDefault="00000000">
            <w:r>
              <w:rPr>
                <w:sz w:val="20"/>
              </w:rPr>
              <w:t>ACE-Integration</w:t>
            </w:r>
          </w:p>
        </w:tc>
        <w:tc>
          <w:tcPr>
            <w:tcW w:w="2592" w:type="dxa"/>
          </w:tcPr>
          <w:p w14:paraId="18A0DB06" w14:textId="77777777" w:rsidR="00214965" w:rsidRDefault="00000000">
            <w:r>
              <w:rPr>
                <w:b/>
                <w:sz w:val="20"/>
              </w:rPr>
              <w:t>checkInternationalBeneficiaryRequestStatus</w:t>
            </w:r>
          </w:p>
          <w:p w14:paraId="6DFF35EA" w14:textId="77777777" w:rsidR="00214965" w:rsidRDefault="00000000">
            <w:pPr>
              <w:spacing w:before="40"/>
            </w:pPr>
            <w:r>
              <w:rPr>
                <w:sz w:val="20"/>
              </w:rPr>
              <w:t>Partial completion</w:t>
            </w:r>
          </w:p>
        </w:tc>
        <w:tc>
          <w:tcPr>
            <w:tcW w:w="3168" w:type="dxa"/>
          </w:tcPr>
          <w:p w14:paraId="72C44FCF" w14:textId="77777777" w:rsidR="00214965" w:rsidRDefault="00000000">
            <w:r>
              <w:rPr>
                <w:sz w:val="20"/>
              </w:rPr>
              <w:t>Ensure idempotency to avoid duplicates on retry; Log error with correlation ID; Queue request for asynchronous retry; Notify user of failure</w:t>
            </w:r>
          </w:p>
        </w:tc>
      </w:tr>
      <w:tr w:rsidR="00214965" w14:paraId="6934D635" w14:textId="77777777">
        <w:tc>
          <w:tcPr>
            <w:tcW w:w="503" w:type="dxa"/>
            <w:shd w:val="clear" w:color="auto" w:fill="231AFF"/>
          </w:tcPr>
          <w:p w14:paraId="7E2A9AB7" w14:textId="77777777" w:rsidR="00214965" w:rsidRDefault="00000000">
            <w:pPr>
              <w:jc w:val="center"/>
            </w:pPr>
            <w:r>
              <w:rPr>
                <w:b/>
                <w:color w:val="FFFFFF"/>
                <w:sz w:val="20"/>
              </w:rPr>
              <w:t>31</w:t>
            </w:r>
          </w:p>
        </w:tc>
        <w:tc>
          <w:tcPr>
            <w:tcW w:w="1440" w:type="dxa"/>
            <w:shd w:val="clear" w:color="auto" w:fill="D9E2F3"/>
          </w:tcPr>
          <w:p w14:paraId="437E4A01" w14:textId="77777777" w:rsidR="00214965" w:rsidRDefault="00000000">
            <w:r>
              <w:rPr>
                <w:sz w:val="20"/>
              </w:rPr>
              <w:t>External APIC</w:t>
            </w:r>
          </w:p>
        </w:tc>
        <w:tc>
          <w:tcPr>
            <w:tcW w:w="1440" w:type="dxa"/>
            <w:shd w:val="clear" w:color="auto" w:fill="D9E2F3"/>
          </w:tcPr>
          <w:p w14:paraId="5EE9D503" w14:textId="77777777" w:rsidR="00214965" w:rsidRDefault="00000000">
            <w:r>
              <w:rPr>
                <w:sz w:val="20"/>
              </w:rPr>
              <w:t>ACE-Integration</w:t>
            </w:r>
          </w:p>
        </w:tc>
        <w:tc>
          <w:tcPr>
            <w:tcW w:w="2592" w:type="dxa"/>
            <w:shd w:val="clear" w:color="auto" w:fill="D9E2F3"/>
          </w:tcPr>
          <w:p w14:paraId="4B9DCD53" w14:textId="77777777" w:rsidR="00214965" w:rsidRDefault="00000000">
            <w:r>
              <w:rPr>
                <w:b/>
                <w:sz w:val="20"/>
              </w:rPr>
              <w:t>checkInternationalBeneficiaryRequestStatus</w:t>
            </w:r>
          </w:p>
          <w:p w14:paraId="7FDABEF1" w14:textId="77777777" w:rsidR="00214965" w:rsidRDefault="00000000">
            <w:pPr>
              <w:spacing w:before="40"/>
            </w:pPr>
            <w:r>
              <w:rPr>
                <w:sz w:val="20"/>
              </w:rPr>
              <w:t>Service unavailability</w:t>
            </w:r>
          </w:p>
        </w:tc>
        <w:tc>
          <w:tcPr>
            <w:tcW w:w="3168" w:type="dxa"/>
            <w:shd w:val="clear" w:color="auto" w:fill="D9E2F3"/>
          </w:tcPr>
          <w:p w14:paraId="05DC22EF" w14:textId="77777777" w:rsidR="00214965" w:rsidRDefault="00000000">
            <w:r>
              <w:rPr>
                <w:sz w:val="20"/>
              </w:rPr>
              <w:t>Ensure idempotency to avoid duplicates on retry; Log error with correlation ID; Return error code to upstream caller; Notify user of failure</w:t>
            </w:r>
          </w:p>
        </w:tc>
      </w:tr>
      <w:tr w:rsidR="00214965" w14:paraId="1CC33908" w14:textId="77777777">
        <w:tc>
          <w:tcPr>
            <w:tcW w:w="503" w:type="dxa"/>
            <w:shd w:val="clear" w:color="auto" w:fill="231AFF"/>
          </w:tcPr>
          <w:p w14:paraId="2B0A8F9D" w14:textId="77777777" w:rsidR="00214965" w:rsidRDefault="00000000">
            <w:pPr>
              <w:jc w:val="center"/>
            </w:pPr>
            <w:r>
              <w:rPr>
                <w:b/>
                <w:color w:val="FFFFFF"/>
                <w:sz w:val="20"/>
              </w:rPr>
              <w:t>32</w:t>
            </w:r>
          </w:p>
        </w:tc>
        <w:tc>
          <w:tcPr>
            <w:tcW w:w="1440" w:type="dxa"/>
          </w:tcPr>
          <w:p w14:paraId="4F344423" w14:textId="77777777" w:rsidR="00214965" w:rsidRDefault="00000000">
            <w:r>
              <w:rPr>
                <w:sz w:val="20"/>
              </w:rPr>
              <w:t>External APIC</w:t>
            </w:r>
          </w:p>
        </w:tc>
        <w:tc>
          <w:tcPr>
            <w:tcW w:w="1440" w:type="dxa"/>
          </w:tcPr>
          <w:p w14:paraId="2326E535" w14:textId="77777777" w:rsidR="00214965" w:rsidRDefault="00000000">
            <w:r>
              <w:rPr>
                <w:sz w:val="20"/>
              </w:rPr>
              <w:t>ACE-Integration</w:t>
            </w:r>
          </w:p>
        </w:tc>
        <w:tc>
          <w:tcPr>
            <w:tcW w:w="2592" w:type="dxa"/>
          </w:tcPr>
          <w:p w14:paraId="2633EAB6" w14:textId="77777777" w:rsidR="00214965" w:rsidRDefault="00000000">
            <w:r>
              <w:rPr>
                <w:b/>
                <w:sz w:val="20"/>
              </w:rPr>
              <w:t>checkInternationalBeneficiaryRequestStatus</w:t>
            </w:r>
          </w:p>
          <w:p w14:paraId="30C01465" w14:textId="77777777" w:rsidR="00214965" w:rsidRDefault="00000000">
            <w:pPr>
              <w:spacing w:before="40"/>
            </w:pPr>
            <w:r>
              <w:rPr>
                <w:sz w:val="20"/>
              </w:rPr>
              <w:t>Data not found</w:t>
            </w:r>
          </w:p>
        </w:tc>
        <w:tc>
          <w:tcPr>
            <w:tcW w:w="3168" w:type="dxa"/>
          </w:tcPr>
          <w:p w14:paraId="53DB3D15" w14:textId="77777777" w:rsidR="00214965" w:rsidRDefault="00000000">
            <w:r>
              <w:rPr>
                <w:sz w:val="20"/>
              </w:rPr>
              <w:t>Ensure idempotency to avoid duplicates on retry; Log error with correlation ID; Return cached response if available; Notify user of failure</w:t>
            </w:r>
          </w:p>
        </w:tc>
      </w:tr>
      <w:tr w:rsidR="00214965" w14:paraId="2FF7CF42" w14:textId="77777777">
        <w:tc>
          <w:tcPr>
            <w:tcW w:w="503" w:type="dxa"/>
            <w:shd w:val="clear" w:color="auto" w:fill="231AFF"/>
          </w:tcPr>
          <w:p w14:paraId="086F98B0" w14:textId="77777777" w:rsidR="00214965" w:rsidRDefault="00000000">
            <w:pPr>
              <w:jc w:val="center"/>
            </w:pPr>
            <w:r>
              <w:rPr>
                <w:b/>
                <w:color w:val="FFFFFF"/>
                <w:sz w:val="20"/>
              </w:rPr>
              <w:t>33</w:t>
            </w:r>
          </w:p>
        </w:tc>
        <w:tc>
          <w:tcPr>
            <w:tcW w:w="1440" w:type="dxa"/>
            <w:shd w:val="clear" w:color="auto" w:fill="D9E2F3"/>
          </w:tcPr>
          <w:p w14:paraId="3C4154EE" w14:textId="77777777" w:rsidR="00214965" w:rsidRDefault="00000000">
            <w:r>
              <w:rPr>
                <w:sz w:val="20"/>
              </w:rPr>
              <w:t>External APIC</w:t>
            </w:r>
          </w:p>
        </w:tc>
        <w:tc>
          <w:tcPr>
            <w:tcW w:w="1440" w:type="dxa"/>
            <w:shd w:val="clear" w:color="auto" w:fill="D9E2F3"/>
          </w:tcPr>
          <w:p w14:paraId="316402C2" w14:textId="77777777" w:rsidR="00214965" w:rsidRDefault="00000000">
            <w:r>
              <w:rPr>
                <w:sz w:val="20"/>
              </w:rPr>
              <w:t>ACE-Integration</w:t>
            </w:r>
          </w:p>
        </w:tc>
        <w:tc>
          <w:tcPr>
            <w:tcW w:w="2592" w:type="dxa"/>
            <w:shd w:val="clear" w:color="auto" w:fill="D9E2F3"/>
          </w:tcPr>
          <w:p w14:paraId="64CA8D36" w14:textId="77777777" w:rsidR="00214965" w:rsidRDefault="00000000">
            <w:r>
              <w:rPr>
                <w:b/>
                <w:sz w:val="20"/>
              </w:rPr>
              <w:t>checkInternationalBeneficiaryRequestStatus</w:t>
            </w:r>
          </w:p>
          <w:p w14:paraId="49984E6C" w14:textId="77777777" w:rsidR="00214965" w:rsidRDefault="00000000">
            <w:pPr>
              <w:spacing w:before="40"/>
            </w:pPr>
            <w:r>
              <w:rPr>
                <w:sz w:val="20"/>
              </w:rPr>
              <w:t>Validation failure</w:t>
            </w:r>
          </w:p>
        </w:tc>
        <w:tc>
          <w:tcPr>
            <w:tcW w:w="3168" w:type="dxa"/>
            <w:shd w:val="clear" w:color="auto" w:fill="D9E2F3"/>
          </w:tcPr>
          <w:p w14:paraId="73055E19" w14:textId="77777777" w:rsidR="00214965" w:rsidRDefault="00000000">
            <w:r>
              <w:rPr>
                <w:sz w:val="20"/>
              </w:rPr>
              <w:t>Ensure idempotency to avoid duplicates on retry; Log error with correlation ID; Return error code to upstream caller; Notify user of failure</w:t>
            </w:r>
          </w:p>
        </w:tc>
      </w:tr>
      <w:tr w:rsidR="00214965" w14:paraId="42287FF0" w14:textId="77777777">
        <w:tc>
          <w:tcPr>
            <w:tcW w:w="503" w:type="dxa"/>
            <w:shd w:val="clear" w:color="auto" w:fill="231AFF"/>
          </w:tcPr>
          <w:p w14:paraId="50D6D94A" w14:textId="77777777" w:rsidR="00214965" w:rsidRDefault="00000000">
            <w:pPr>
              <w:jc w:val="center"/>
            </w:pPr>
            <w:r>
              <w:rPr>
                <w:b/>
                <w:color w:val="FFFFFF"/>
                <w:sz w:val="20"/>
              </w:rPr>
              <w:t>34</w:t>
            </w:r>
          </w:p>
        </w:tc>
        <w:tc>
          <w:tcPr>
            <w:tcW w:w="1440" w:type="dxa"/>
          </w:tcPr>
          <w:p w14:paraId="5D5ABC34" w14:textId="77777777" w:rsidR="00214965" w:rsidRDefault="00000000">
            <w:r>
              <w:rPr>
                <w:sz w:val="20"/>
              </w:rPr>
              <w:t>External APIC</w:t>
            </w:r>
          </w:p>
        </w:tc>
        <w:tc>
          <w:tcPr>
            <w:tcW w:w="1440" w:type="dxa"/>
          </w:tcPr>
          <w:p w14:paraId="7CF30C4D" w14:textId="77777777" w:rsidR="00214965" w:rsidRDefault="00000000">
            <w:r>
              <w:rPr>
                <w:sz w:val="20"/>
              </w:rPr>
              <w:t>ACE-</w:t>
            </w:r>
            <w:r>
              <w:rPr>
                <w:sz w:val="20"/>
              </w:rPr>
              <w:lastRenderedPageBreak/>
              <w:t>Integration</w:t>
            </w:r>
          </w:p>
        </w:tc>
        <w:tc>
          <w:tcPr>
            <w:tcW w:w="2592" w:type="dxa"/>
          </w:tcPr>
          <w:p w14:paraId="132BD804" w14:textId="77777777" w:rsidR="00214965" w:rsidRDefault="00000000">
            <w:r>
              <w:rPr>
                <w:b/>
                <w:sz w:val="20"/>
              </w:rPr>
              <w:lastRenderedPageBreak/>
              <w:t>checkInternationalBeneficia</w:t>
            </w:r>
            <w:r>
              <w:rPr>
                <w:b/>
                <w:sz w:val="20"/>
              </w:rPr>
              <w:lastRenderedPageBreak/>
              <w:t>ryRequestStatus</w:t>
            </w:r>
          </w:p>
          <w:p w14:paraId="140AD69D" w14:textId="77777777" w:rsidR="00214965" w:rsidRDefault="00000000">
            <w:pPr>
              <w:spacing w:before="40"/>
            </w:pPr>
            <w:r>
              <w:rPr>
                <w:sz w:val="20"/>
              </w:rPr>
              <w:t>Partial completion</w:t>
            </w:r>
          </w:p>
        </w:tc>
        <w:tc>
          <w:tcPr>
            <w:tcW w:w="3168" w:type="dxa"/>
          </w:tcPr>
          <w:p w14:paraId="7ED8119C" w14:textId="77777777" w:rsidR="00214965" w:rsidRDefault="00000000">
            <w:r>
              <w:rPr>
                <w:sz w:val="20"/>
              </w:rPr>
              <w:lastRenderedPageBreak/>
              <w:t xml:space="preserve">Ensure idempotency to avoid </w:t>
            </w:r>
            <w:r>
              <w:rPr>
                <w:sz w:val="20"/>
              </w:rPr>
              <w:lastRenderedPageBreak/>
              <w:t>duplicates on retry; Log error with correlation ID; Queue request for asynchronous retry; Notify user of failure</w:t>
            </w:r>
          </w:p>
        </w:tc>
      </w:tr>
      <w:tr w:rsidR="00214965" w14:paraId="0CBD0D3E" w14:textId="77777777">
        <w:tc>
          <w:tcPr>
            <w:tcW w:w="503" w:type="dxa"/>
            <w:shd w:val="clear" w:color="auto" w:fill="231AFF"/>
          </w:tcPr>
          <w:p w14:paraId="26C0F42E" w14:textId="77777777" w:rsidR="00214965" w:rsidRDefault="00000000">
            <w:pPr>
              <w:jc w:val="center"/>
            </w:pPr>
            <w:r>
              <w:rPr>
                <w:b/>
                <w:color w:val="FFFFFF"/>
                <w:sz w:val="20"/>
              </w:rPr>
              <w:lastRenderedPageBreak/>
              <w:t>35</w:t>
            </w:r>
          </w:p>
        </w:tc>
        <w:tc>
          <w:tcPr>
            <w:tcW w:w="1440" w:type="dxa"/>
            <w:shd w:val="clear" w:color="auto" w:fill="D9E2F3"/>
          </w:tcPr>
          <w:p w14:paraId="536441F5" w14:textId="77777777" w:rsidR="00214965" w:rsidRDefault="00000000">
            <w:r>
              <w:rPr>
                <w:sz w:val="20"/>
              </w:rPr>
              <w:t>External APIC</w:t>
            </w:r>
          </w:p>
        </w:tc>
        <w:tc>
          <w:tcPr>
            <w:tcW w:w="1440" w:type="dxa"/>
            <w:shd w:val="clear" w:color="auto" w:fill="D9E2F3"/>
          </w:tcPr>
          <w:p w14:paraId="48432527" w14:textId="77777777" w:rsidR="00214965" w:rsidRDefault="00000000">
            <w:r>
              <w:rPr>
                <w:sz w:val="20"/>
              </w:rPr>
              <w:t>ACE-Integration</w:t>
            </w:r>
          </w:p>
        </w:tc>
        <w:tc>
          <w:tcPr>
            <w:tcW w:w="2592" w:type="dxa"/>
            <w:shd w:val="clear" w:color="auto" w:fill="D9E2F3"/>
          </w:tcPr>
          <w:p w14:paraId="52F51824" w14:textId="77777777" w:rsidR="00214965" w:rsidRDefault="00000000">
            <w:r>
              <w:rPr>
                <w:b/>
                <w:sz w:val="20"/>
              </w:rPr>
              <w:t>checkInternationalBeneficiaryRequestStatus</w:t>
            </w:r>
          </w:p>
          <w:p w14:paraId="1FAC0827" w14:textId="77777777" w:rsidR="00214965" w:rsidRDefault="00000000">
            <w:pPr>
              <w:spacing w:before="40"/>
            </w:pPr>
            <w:r>
              <w:rPr>
                <w:sz w:val="20"/>
              </w:rPr>
              <w:t>Service unavailability</w:t>
            </w:r>
          </w:p>
        </w:tc>
        <w:tc>
          <w:tcPr>
            <w:tcW w:w="3168" w:type="dxa"/>
            <w:shd w:val="clear" w:color="auto" w:fill="D9E2F3"/>
          </w:tcPr>
          <w:p w14:paraId="25C1894D" w14:textId="77777777" w:rsidR="00214965" w:rsidRDefault="00000000">
            <w:r>
              <w:rPr>
                <w:sz w:val="20"/>
              </w:rPr>
              <w:t>Ensure idempotency to avoid duplicates on retry; Log error with correlation ID; Return error code to upstream caller; Notify user of failure</w:t>
            </w:r>
          </w:p>
        </w:tc>
      </w:tr>
      <w:tr w:rsidR="00214965" w14:paraId="168422C5" w14:textId="77777777">
        <w:tc>
          <w:tcPr>
            <w:tcW w:w="503" w:type="dxa"/>
            <w:shd w:val="clear" w:color="auto" w:fill="231AFF"/>
          </w:tcPr>
          <w:p w14:paraId="4BB1B4D3" w14:textId="77777777" w:rsidR="00214965" w:rsidRDefault="00000000">
            <w:pPr>
              <w:jc w:val="center"/>
            </w:pPr>
            <w:r>
              <w:rPr>
                <w:b/>
                <w:color w:val="FFFFFF"/>
                <w:sz w:val="20"/>
              </w:rPr>
              <w:t>36</w:t>
            </w:r>
          </w:p>
        </w:tc>
        <w:tc>
          <w:tcPr>
            <w:tcW w:w="1440" w:type="dxa"/>
          </w:tcPr>
          <w:p w14:paraId="7B72F06B" w14:textId="77777777" w:rsidR="00214965" w:rsidRDefault="00000000">
            <w:r>
              <w:rPr>
                <w:sz w:val="20"/>
              </w:rPr>
              <w:t>External APIC</w:t>
            </w:r>
          </w:p>
        </w:tc>
        <w:tc>
          <w:tcPr>
            <w:tcW w:w="1440" w:type="dxa"/>
          </w:tcPr>
          <w:p w14:paraId="037E3D0C" w14:textId="77777777" w:rsidR="00214965" w:rsidRDefault="00000000">
            <w:r>
              <w:rPr>
                <w:sz w:val="20"/>
              </w:rPr>
              <w:t>ACE-Integration</w:t>
            </w:r>
          </w:p>
        </w:tc>
        <w:tc>
          <w:tcPr>
            <w:tcW w:w="2592" w:type="dxa"/>
          </w:tcPr>
          <w:p w14:paraId="1CF8B8B9" w14:textId="77777777" w:rsidR="00214965" w:rsidRDefault="00000000">
            <w:r>
              <w:rPr>
                <w:b/>
                <w:sz w:val="20"/>
              </w:rPr>
              <w:t>checkInternationalBeneficiaryRequestStatus</w:t>
            </w:r>
          </w:p>
          <w:p w14:paraId="0CD35000" w14:textId="77777777" w:rsidR="00214965" w:rsidRDefault="00000000">
            <w:pPr>
              <w:spacing w:before="40"/>
            </w:pPr>
            <w:r>
              <w:rPr>
                <w:sz w:val="20"/>
              </w:rPr>
              <w:t>Data not found</w:t>
            </w:r>
          </w:p>
        </w:tc>
        <w:tc>
          <w:tcPr>
            <w:tcW w:w="3168" w:type="dxa"/>
          </w:tcPr>
          <w:p w14:paraId="21B0CBB8" w14:textId="77777777" w:rsidR="00214965" w:rsidRDefault="00000000">
            <w:r>
              <w:rPr>
                <w:sz w:val="20"/>
              </w:rPr>
              <w:t>Ensure idempotency to avoid duplicates on retry; Log error with correlation ID; Return cached response if available; Notify user of failure</w:t>
            </w:r>
          </w:p>
        </w:tc>
      </w:tr>
      <w:tr w:rsidR="00214965" w14:paraId="767961E9" w14:textId="77777777">
        <w:tc>
          <w:tcPr>
            <w:tcW w:w="503" w:type="dxa"/>
            <w:shd w:val="clear" w:color="auto" w:fill="231AFF"/>
          </w:tcPr>
          <w:p w14:paraId="663699A2" w14:textId="77777777" w:rsidR="00214965" w:rsidRDefault="00000000">
            <w:pPr>
              <w:jc w:val="center"/>
            </w:pPr>
            <w:r>
              <w:rPr>
                <w:b/>
                <w:color w:val="FFFFFF"/>
                <w:sz w:val="20"/>
              </w:rPr>
              <w:t>37</w:t>
            </w:r>
          </w:p>
        </w:tc>
        <w:tc>
          <w:tcPr>
            <w:tcW w:w="1440" w:type="dxa"/>
            <w:shd w:val="clear" w:color="auto" w:fill="D9E2F3"/>
          </w:tcPr>
          <w:p w14:paraId="57B0D349" w14:textId="77777777" w:rsidR="00214965" w:rsidRDefault="00000000">
            <w:r>
              <w:rPr>
                <w:sz w:val="20"/>
              </w:rPr>
              <w:t>External APIC</w:t>
            </w:r>
          </w:p>
        </w:tc>
        <w:tc>
          <w:tcPr>
            <w:tcW w:w="1440" w:type="dxa"/>
            <w:shd w:val="clear" w:color="auto" w:fill="D9E2F3"/>
          </w:tcPr>
          <w:p w14:paraId="35A685E4" w14:textId="77777777" w:rsidR="00214965" w:rsidRDefault="00000000">
            <w:r>
              <w:rPr>
                <w:sz w:val="20"/>
              </w:rPr>
              <w:t>ACE-Integration</w:t>
            </w:r>
          </w:p>
        </w:tc>
        <w:tc>
          <w:tcPr>
            <w:tcW w:w="2592" w:type="dxa"/>
            <w:shd w:val="clear" w:color="auto" w:fill="D9E2F3"/>
          </w:tcPr>
          <w:p w14:paraId="506B44A8" w14:textId="77777777" w:rsidR="00214965" w:rsidRDefault="00000000">
            <w:r>
              <w:rPr>
                <w:b/>
                <w:sz w:val="20"/>
              </w:rPr>
              <w:t>checkInternationalBeneficiaryRequestStatus</w:t>
            </w:r>
          </w:p>
          <w:p w14:paraId="3E35D026" w14:textId="77777777" w:rsidR="00214965" w:rsidRDefault="00000000">
            <w:pPr>
              <w:spacing w:before="40"/>
            </w:pPr>
            <w:r>
              <w:rPr>
                <w:sz w:val="20"/>
              </w:rPr>
              <w:t>Validation failure</w:t>
            </w:r>
          </w:p>
        </w:tc>
        <w:tc>
          <w:tcPr>
            <w:tcW w:w="3168" w:type="dxa"/>
            <w:shd w:val="clear" w:color="auto" w:fill="D9E2F3"/>
          </w:tcPr>
          <w:p w14:paraId="317F29F5" w14:textId="77777777" w:rsidR="00214965" w:rsidRDefault="00000000">
            <w:r>
              <w:rPr>
                <w:sz w:val="20"/>
              </w:rPr>
              <w:t>Ensure idempotency to avoid duplicates on retry; Log error with correlation ID; Return error code to upstream caller; Notify user of failure</w:t>
            </w:r>
          </w:p>
        </w:tc>
      </w:tr>
      <w:tr w:rsidR="00214965" w14:paraId="12FAD2A8" w14:textId="77777777">
        <w:tc>
          <w:tcPr>
            <w:tcW w:w="503" w:type="dxa"/>
            <w:shd w:val="clear" w:color="auto" w:fill="231AFF"/>
          </w:tcPr>
          <w:p w14:paraId="29AE138B" w14:textId="77777777" w:rsidR="00214965" w:rsidRDefault="00000000">
            <w:pPr>
              <w:jc w:val="center"/>
            </w:pPr>
            <w:r>
              <w:rPr>
                <w:b/>
                <w:color w:val="FFFFFF"/>
                <w:sz w:val="20"/>
              </w:rPr>
              <w:t>38</w:t>
            </w:r>
          </w:p>
        </w:tc>
        <w:tc>
          <w:tcPr>
            <w:tcW w:w="1440" w:type="dxa"/>
          </w:tcPr>
          <w:p w14:paraId="1630848E" w14:textId="77777777" w:rsidR="00214965" w:rsidRDefault="00000000">
            <w:r>
              <w:rPr>
                <w:sz w:val="20"/>
              </w:rPr>
              <w:t>External APIC</w:t>
            </w:r>
          </w:p>
        </w:tc>
        <w:tc>
          <w:tcPr>
            <w:tcW w:w="1440" w:type="dxa"/>
          </w:tcPr>
          <w:p w14:paraId="5E59F2E2" w14:textId="77777777" w:rsidR="00214965" w:rsidRDefault="00000000">
            <w:r>
              <w:rPr>
                <w:sz w:val="20"/>
              </w:rPr>
              <w:t>ACE-Integration</w:t>
            </w:r>
          </w:p>
        </w:tc>
        <w:tc>
          <w:tcPr>
            <w:tcW w:w="2592" w:type="dxa"/>
          </w:tcPr>
          <w:p w14:paraId="3BC7A3E4" w14:textId="77777777" w:rsidR="00214965" w:rsidRDefault="00000000">
            <w:r>
              <w:rPr>
                <w:b/>
                <w:sz w:val="20"/>
              </w:rPr>
              <w:t>checkInternationalBeneficiaryRequestStatus</w:t>
            </w:r>
          </w:p>
          <w:p w14:paraId="74E728DB" w14:textId="77777777" w:rsidR="00214965" w:rsidRDefault="00000000">
            <w:pPr>
              <w:spacing w:before="40"/>
            </w:pPr>
            <w:r>
              <w:rPr>
                <w:sz w:val="20"/>
              </w:rPr>
              <w:t>Partial completion</w:t>
            </w:r>
          </w:p>
        </w:tc>
        <w:tc>
          <w:tcPr>
            <w:tcW w:w="3168" w:type="dxa"/>
          </w:tcPr>
          <w:p w14:paraId="63176140" w14:textId="77777777" w:rsidR="00214965" w:rsidRDefault="00000000">
            <w:r>
              <w:rPr>
                <w:sz w:val="20"/>
              </w:rPr>
              <w:t>Ensure idempotency to avoid duplicates on retry; Log error with correlation ID; Queue request for asynchronous retry; Notify user of failure</w:t>
            </w:r>
          </w:p>
        </w:tc>
      </w:tr>
      <w:tr w:rsidR="00214965" w14:paraId="149B30C5" w14:textId="77777777">
        <w:tc>
          <w:tcPr>
            <w:tcW w:w="503" w:type="dxa"/>
            <w:shd w:val="clear" w:color="auto" w:fill="231AFF"/>
          </w:tcPr>
          <w:p w14:paraId="3B703AEB" w14:textId="77777777" w:rsidR="00214965" w:rsidRDefault="00000000">
            <w:pPr>
              <w:jc w:val="center"/>
            </w:pPr>
            <w:r>
              <w:rPr>
                <w:b/>
                <w:color w:val="FFFFFF"/>
                <w:sz w:val="20"/>
              </w:rPr>
              <w:t>39</w:t>
            </w:r>
          </w:p>
        </w:tc>
        <w:tc>
          <w:tcPr>
            <w:tcW w:w="1440" w:type="dxa"/>
            <w:shd w:val="clear" w:color="auto" w:fill="D9E2F3"/>
          </w:tcPr>
          <w:p w14:paraId="5B911293" w14:textId="77777777" w:rsidR="00214965" w:rsidRDefault="00000000">
            <w:r>
              <w:rPr>
                <w:sz w:val="20"/>
              </w:rPr>
              <w:t>External APIC</w:t>
            </w:r>
          </w:p>
        </w:tc>
        <w:tc>
          <w:tcPr>
            <w:tcW w:w="1440" w:type="dxa"/>
            <w:shd w:val="clear" w:color="auto" w:fill="D9E2F3"/>
          </w:tcPr>
          <w:p w14:paraId="67827CFF" w14:textId="77777777" w:rsidR="00214965" w:rsidRDefault="00000000">
            <w:r>
              <w:rPr>
                <w:sz w:val="20"/>
              </w:rPr>
              <w:t>ACE-Integration</w:t>
            </w:r>
          </w:p>
        </w:tc>
        <w:tc>
          <w:tcPr>
            <w:tcW w:w="2592" w:type="dxa"/>
            <w:shd w:val="clear" w:color="auto" w:fill="D9E2F3"/>
          </w:tcPr>
          <w:p w14:paraId="14023C8C" w14:textId="77777777" w:rsidR="00214965" w:rsidRDefault="00000000">
            <w:r>
              <w:rPr>
                <w:b/>
                <w:sz w:val="20"/>
              </w:rPr>
              <w:t>checkInternationalBeneficiaryRequestStatus</w:t>
            </w:r>
          </w:p>
          <w:p w14:paraId="34D98EA4" w14:textId="77777777" w:rsidR="00214965" w:rsidRDefault="00000000">
            <w:pPr>
              <w:spacing w:before="40"/>
            </w:pPr>
            <w:r>
              <w:rPr>
                <w:sz w:val="20"/>
              </w:rPr>
              <w:t>Service unavailability</w:t>
            </w:r>
          </w:p>
        </w:tc>
        <w:tc>
          <w:tcPr>
            <w:tcW w:w="3168" w:type="dxa"/>
            <w:shd w:val="clear" w:color="auto" w:fill="D9E2F3"/>
          </w:tcPr>
          <w:p w14:paraId="194203DF" w14:textId="77777777" w:rsidR="00214965" w:rsidRDefault="00000000">
            <w:r>
              <w:rPr>
                <w:sz w:val="20"/>
              </w:rPr>
              <w:t>Ensure idempotency to avoid duplicates on retry; Log error with correlation ID; Return error code to upstream caller; Notify user of failure</w:t>
            </w:r>
          </w:p>
        </w:tc>
      </w:tr>
      <w:tr w:rsidR="00214965" w14:paraId="3AD19581" w14:textId="77777777">
        <w:tc>
          <w:tcPr>
            <w:tcW w:w="503" w:type="dxa"/>
            <w:shd w:val="clear" w:color="auto" w:fill="231AFF"/>
          </w:tcPr>
          <w:p w14:paraId="20AAB63B" w14:textId="77777777" w:rsidR="00214965" w:rsidRDefault="00000000">
            <w:pPr>
              <w:jc w:val="center"/>
            </w:pPr>
            <w:r>
              <w:rPr>
                <w:b/>
                <w:color w:val="FFFFFF"/>
                <w:sz w:val="20"/>
              </w:rPr>
              <w:t>40</w:t>
            </w:r>
          </w:p>
        </w:tc>
        <w:tc>
          <w:tcPr>
            <w:tcW w:w="1440" w:type="dxa"/>
          </w:tcPr>
          <w:p w14:paraId="501DC5E8" w14:textId="77777777" w:rsidR="00214965" w:rsidRDefault="00000000">
            <w:r>
              <w:rPr>
                <w:sz w:val="20"/>
              </w:rPr>
              <w:t>External APIC</w:t>
            </w:r>
          </w:p>
        </w:tc>
        <w:tc>
          <w:tcPr>
            <w:tcW w:w="1440" w:type="dxa"/>
          </w:tcPr>
          <w:p w14:paraId="213E3245" w14:textId="77777777" w:rsidR="00214965" w:rsidRDefault="00000000">
            <w:r>
              <w:rPr>
                <w:sz w:val="20"/>
              </w:rPr>
              <w:t>ACE-Integration</w:t>
            </w:r>
          </w:p>
        </w:tc>
        <w:tc>
          <w:tcPr>
            <w:tcW w:w="2592" w:type="dxa"/>
          </w:tcPr>
          <w:p w14:paraId="6A1B4480" w14:textId="77777777" w:rsidR="00214965" w:rsidRDefault="00000000">
            <w:r>
              <w:rPr>
                <w:b/>
                <w:sz w:val="20"/>
              </w:rPr>
              <w:t>checkInternationalBeneficiaryRequestStatus</w:t>
            </w:r>
          </w:p>
          <w:p w14:paraId="331FCE9F" w14:textId="77777777" w:rsidR="00214965" w:rsidRDefault="00000000">
            <w:pPr>
              <w:spacing w:before="40"/>
            </w:pPr>
            <w:r>
              <w:rPr>
                <w:sz w:val="20"/>
              </w:rPr>
              <w:t>Data not found</w:t>
            </w:r>
          </w:p>
        </w:tc>
        <w:tc>
          <w:tcPr>
            <w:tcW w:w="3168" w:type="dxa"/>
          </w:tcPr>
          <w:p w14:paraId="664687B8" w14:textId="77777777" w:rsidR="00214965" w:rsidRDefault="00000000">
            <w:r>
              <w:rPr>
                <w:sz w:val="20"/>
              </w:rPr>
              <w:t>Ensure idempotency to avoid duplicates on retry; Log error with correlation ID; Return cached response if available; Notify user of failure</w:t>
            </w:r>
          </w:p>
        </w:tc>
      </w:tr>
      <w:tr w:rsidR="00214965" w14:paraId="61ECD73B" w14:textId="77777777">
        <w:tc>
          <w:tcPr>
            <w:tcW w:w="503" w:type="dxa"/>
            <w:shd w:val="clear" w:color="auto" w:fill="231AFF"/>
          </w:tcPr>
          <w:p w14:paraId="156152C7" w14:textId="77777777" w:rsidR="00214965" w:rsidRDefault="00000000">
            <w:pPr>
              <w:jc w:val="center"/>
            </w:pPr>
            <w:r>
              <w:rPr>
                <w:b/>
                <w:color w:val="FFFFFF"/>
                <w:sz w:val="20"/>
              </w:rPr>
              <w:t>41</w:t>
            </w:r>
          </w:p>
        </w:tc>
        <w:tc>
          <w:tcPr>
            <w:tcW w:w="1440" w:type="dxa"/>
            <w:shd w:val="clear" w:color="auto" w:fill="D9E2F3"/>
          </w:tcPr>
          <w:p w14:paraId="51B158C2" w14:textId="77777777" w:rsidR="00214965" w:rsidRDefault="00000000">
            <w:r>
              <w:rPr>
                <w:sz w:val="20"/>
              </w:rPr>
              <w:t>External APIC</w:t>
            </w:r>
          </w:p>
        </w:tc>
        <w:tc>
          <w:tcPr>
            <w:tcW w:w="1440" w:type="dxa"/>
            <w:shd w:val="clear" w:color="auto" w:fill="D9E2F3"/>
          </w:tcPr>
          <w:p w14:paraId="1BA6FAB9" w14:textId="77777777" w:rsidR="00214965" w:rsidRDefault="00000000">
            <w:r>
              <w:rPr>
                <w:sz w:val="20"/>
              </w:rPr>
              <w:t>ACE-Integration</w:t>
            </w:r>
          </w:p>
        </w:tc>
        <w:tc>
          <w:tcPr>
            <w:tcW w:w="2592" w:type="dxa"/>
            <w:shd w:val="clear" w:color="auto" w:fill="D9E2F3"/>
          </w:tcPr>
          <w:p w14:paraId="6FED426D" w14:textId="77777777" w:rsidR="00214965" w:rsidRDefault="00000000">
            <w:r>
              <w:rPr>
                <w:b/>
                <w:sz w:val="20"/>
              </w:rPr>
              <w:t>checkInternationalBeneficiaryRequestStatus</w:t>
            </w:r>
          </w:p>
          <w:p w14:paraId="7C1A4AC7" w14:textId="77777777" w:rsidR="00214965" w:rsidRDefault="00000000">
            <w:pPr>
              <w:spacing w:before="40"/>
            </w:pPr>
            <w:r>
              <w:rPr>
                <w:sz w:val="20"/>
              </w:rPr>
              <w:t>Validation failure</w:t>
            </w:r>
          </w:p>
        </w:tc>
        <w:tc>
          <w:tcPr>
            <w:tcW w:w="3168" w:type="dxa"/>
            <w:shd w:val="clear" w:color="auto" w:fill="D9E2F3"/>
          </w:tcPr>
          <w:p w14:paraId="17B3A5D0" w14:textId="77777777" w:rsidR="00214965" w:rsidRDefault="00000000">
            <w:r>
              <w:rPr>
                <w:sz w:val="20"/>
              </w:rPr>
              <w:t>Ensure idempotency to avoid duplicates on retry; Log error with correlation ID; Return error code to upstream caller; Notify user of failure</w:t>
            </w:r>
          </w:p>
        </w:tc>
      </w:tr>
      <w:tr w:rsidR="00214965" w14:paraId="29B796BD" w14:textId="77777777">
        <w:tc>
          <w:tcPr>
            <w:tcW w:w="503" w:type="dxa"/>
            <w:shd w:val="clear" w:color="auto" w:fill="231AFF"/>
          </w:tcPr>
          <w:p w14:paraId="5609D4E3" w14:textId="77777777" w:rsidR="00214965" w:rsidRDefault="00000000">
            <w:pPr>
              <w:jc w:val="center"/>
            </w:pPr>
            <w:r>
              <w:rPr>
                <w:b/>
                <w:color w:val="FFFFFF"/>
                <w:sz w:val="20"/>
              </w:rPr>
              <w:t>42</w:t>
            </w:r>
          </w:p>
        </w:tc>
        <w:tc>
          <w:tcPr>
            <w:tcW w:w="1440" w:type="dxa"/>
          </w:tcPr>
          <w:p w14:paraId="5238FC3A" w14:textId="77777777" w:rsidR="00214965" w:rsidRDefault="00000000">
            <w:r>
              <w:rPr>
                <w:sz w:val="20"/>
              </w:rPr>
              <w:t>External APIC</w:t>
            </w:r>
          </w:p>
        </w:tc>
        <w:tc>
          <w:tcPr>
            <w:tcW w:w="1440" w:type="dxa"/>
          </w:tcPr>
          <w:p w14:paraId="6F312F42" w14:textId="77777777" w:rsidR="00214965" w:rsidRDefault="00000000">
            <w:r>
              <w:rPr>
                <w:sz w:val="20"/>
              </w:rPr>
              <w:t>ACE-Integration</w:t>
            </w:r>
          </w:p>
        </w:tc>
        <w:tc>
          <w:tcPr>
            <w:tcW w:w="2592" w:type="dxa"/>
          </w:tcPr>
          <w:p w14:paraId="4CEEF049" w14:textId="77777777" w:rsidR="00214965" w:rsidRDefault="00000000">
            <w:r>
              <w:rPr>
                <w:b/>
                <w:sz w:val="20"/>
              </w:rPr>
              <w:t>checkInternationalBeneficiaryRequestStatus</w:t>
            </w:r>
          </w:p>
          <w:p w14:paraId="0584FD5C" w14:textId="77777777" w:rsidR="00214965" w:rsidRDefault="00000000">
            <w:pPr>
              <w:spacing w:before="40"/>
            </w:pPr>
            <w:r>
              <w:rPr>
                <w:sz w:val="20"/>
              </w:rPr>
              <w:t>Partial completion</w:t>
            </w:r>
          </w:p>
        </w:tc>
        <w:tc>
          <w:tcPr>
            <w:tcW w:w="3168" w:type="dxa"/>
          </w:tcPr>
          <w:p w14:paraId="59F867EB" w14:textId="77777777" w:rsidR="00214965" w:rsidRDefault="00000000">
            <w:r>
              <w:rPr>
                <w:sz w:val="20"/>
              </w:rPr>
              <w:t>Ensure idempotency to avoid duplicates on retry; Log error with correlation ID; Queue request for asynchronous retry; Notify user of failure</w:t>
            </w:r>
          </w:p>
        </w:tc>
      </w:tr>
      <w:tr w:rsidR="00214965" w14:paraId="66835503" w14:textId="77777777">
        <w:tc>
          <w:tcPr>
            <w:tcW w:w="503" w:type="dxa"/>
            <w:shd w:val="clear" w:color="auto" w:fill="231AFF"/>
          </w:tcPr>
          <w:p w14:paraId="031E8783" w14:textId="77777777" w:rsidR="00214965" w:rsidRDefault="00000000">
            <w:pPr>
              <w:jc w:val="center"/>
            </w:pPr>
            <w:r>
              <w:rPr>
                <w:b/>
                <w:color w:val="FFFFFF"/>
                <w:sz w:val="20"/>
              </w:rPr>
              <w:t>43</w:t>
            </w:r>
          </w:p>
        </w:tc>
        <w:tc>
          <w:tcPr>
            <w:tcW w:w="1440" w:type="dxa"/>
            <w:shd w:val="clear" w:color="auto" w:fill="D9E2F3"/>
          </w:tcPr>
          <w:p w14:paraId="45415E91" w14:textId="77777777" w:rsidR="00214965" w:rsidRDefault="00000000">
            <w:r>
              <w:rPr>
                <w:sz w:val="20"/>
              </w:rPr>
              <w:t>External APIC</w:t>
            </w:r>
          </w:p>
        </w:tc>
        <w:tc>
          <w:tcPr>
            <w:tcW w:w="1440" w:type="dxa"/>
            <w:shd w:val="clear" w:color="auto" w:fill="D9E2F3"/>
          </w:tcPr>
          <w:p w14:paraId="77D5C06F" w14:textId="77777777" w:rsidR="00214965" w:rsidRDefault="00000000">
            <w:r>
              <w:rPr>
                <w:sz w:val="20"/>
              </w:rPr>
              <w:t>ACE-Integration</w:t>
            </w:r>
          </w:p>
        </w:tc>
        <w:tc>
          <w:tcPr>
            <w:tcW w:w="2592" w:type="dxa"/>
            <w:shd w:val="clear" w:color="auto" w:fill="D9E2F3"/>
          </w:tcPr>
          <w:p w14:paraId="5E445869" w14:textId="77777777" w:rsidR="00214965" w:rsidRDefault="00000000">
            <w:r>
              <w:rPr>
                <w:b/>
                <w:sz w:val="20"/>
              </w:rPr>
              <w:t>checkInternationalBeneficiaryRequestStatus</w:t>
            </w:r>
          </w:p>
          <w:p w14:paraId="7F00982C" w14:textId="77777777" w:rsidR="00214965" w:rsidRDefault="00000000">
            <w:pPr>
              <w:spacing w:before="40"/>
            </w:pPr>
            <w:r>
              <w:rPr>
                <w:sz w:val="20"/>
              </w:rPr>
              <w:t>Service unavailability</w:t>
            </w:r>
          </w:p>
        </w:tc>
        <w:tc>
          <w:tcPr>
            <w:tcW w:w="3168" w:type="dxa"/>
            <w:shd w:val="clear" w:color="auto" w:fill="D9E2F3"/>
          </w:tcPr>
          <w:p w14:paraId="54DABCA1" w14:textId="77777777" w:rsidR="00214965" w:rsidRDefault="00000000">
            <w:r>
              <w:rPr>
                <w:sz w:val="20"/>
              </w:rPr>
              <w:t>Ensure idempotency to avoid duplicates on retry; Log error with correlation ID; Return error code to upstream caller; Notify user of failure</w:t>
            </w:r>
          </w:p>
        </w:tc>
      </w:tr>
      <w:tr w:rsidR="00214965" w14:paraId="5B694339" w14:textId="77777777">
        <w:tc>
          <w:tcPr>
            <w:tcW w:w="503" w:type="dxa"/>
            <w:shd w:val="clear" w:color="auto" w:fill="231AFF"/>
          </w:tcPr>
          <w:p w14:paraId="57613CD7" w14:textId="77777777" w:rsidR="00214965" w:rsidRDefault="00000000">
            <w:pPr>
              <w:jc w:val="center"/>
            </w:pPr>
            <w:r>
              <w:rPr>
                <w:b/>
                <w:color w:val="FFFFFF"/>
                <w:sz w:val="20"/>
              </w:rPr>
              <w:t>44</w:t>
            </w:r>
          </w:p>
        </w:tc>
        <w:tc>
          <w:tcPr>
            <w:tcW w:w="1440" w:type="dxa"/>
          </w:tcPr>
          <w:p w14:paraId="4867DB66" w14:textId="77777777" w:rsidR="00214965" w:rsidRDefault="00000000">
            <w:r>
              <w:rPr>
                <w:sz w:val="20"/>
              </w:rPr>
              <w:t>External APIC</w:t>
            </w:r>
          </w:p>
        </w:tc>
        <w:tc>
          <w:tcPr>
            <w:tcW w:w="1440" w:type="dxa"/>
          </w:tcPr>
          <w:p w14:paraId="5358A2FB" w14:textId="77777777" w:rsidR="00214965" w:rsidRDefault="00000000">
            <w:r>
              <w:rPr>
                <w:sz w:val="20"/>
              </w:rPr>
              <w:t>ACE-Integration</w:t>
            </w:r>
          </w:p>
        </w:tc>
        <w:tc>
          <w:tcPr>
            <w:tcW w:w="2592" w:type="dxa"/>
          </w:tcPr>
          <w:p w14:paraId="0A71699A" w14:textId="77777777" w:rsidR="00214965" w:rsidRDefault="00000000">
            <w:r>
              <w:rPr>
                <w:b/>
                <w:sz w:val="20"/>
              </w:rPr>
              <w:t>checkInternationalBeneficiaryRequestStatus</w:t>
            </w:r>
          </w:p>
          <w:p w14:paraId="3BECFA6F" w14:textId="77777777" w:rsidR="00214965" w:rsidRDefault="00000000">
            <w:pPr>
              <w:spacing w:before="40"/>
            </w:pPr>
            <w:r>
              <w:rPr>
                <w:sz w:val="20"/>
              </w:rPr>
              <w:lastRenderedPageBreak/>
              <w:t>Data not found</w:t>
            </w:r>
          </w:p>
        </w:tc>
        <w:tc>
          <w:tcPr>
            <w:tcW w:w="3168" w:type="dxa"/>
          </w:tcPr>
          <w:p w14:paraId="0D5044BA" w14:textId="77777777" w:rsidR="00214965" w:rsidRDefault="00000000">
            <w:r>
              <w:rPr>
                <w:sz w:val="20"/>
              </w:rPr>
              <w:lastRenderedPageBreak/>
              <w:t xml:space="preserve">Ensure idempotency to avoid duplicates on retry; Log error with </w:t>
            </w:r>
            <w:r>
              <w:rPr>
                <w:sz w:val="20"/>
              </w:rPr>
              <w:lastRenderedPageBreak/>
              <w:t>correlation ID; Return cached response if available; Notify user of failure</w:t>
            </w:r>
          </w:p>
        </w:tc>
      </w:tr>
      <w:tr w:rsidR="00214965" w14:paraId="61A1F10C" w14:textId="77777777">
        <w:tc>
          <w:tcPr>
            <w:tcW w:w="503" w:type="dxa"/>
            <w:shd w:val="clear" w:color="auto" w:fill="231AFF"/>
          </w:tcPr>
          <w:p w14:paraId="7044CFA0" w14:textId="77777777" w:rsidR="00214965" w:rsidRDefault="00000000">
            <w:pPr>
              <w:jc w:val="center"/>
            </w:pPr>
            <w:r>
              <w:rPr>
                <w:b/>
                <w:color w:val="FFFFFF"/>
                <w:sz w:val="20"/>
              </w:rPr>
              <w:lastRenderedPageBreak/>
              <w:t>45</w:t>
            </w:r>
          </w:p>
        </w:tc>
        <w:tc>
          <w:tcPr>
            <w:tcW w:w="1440" w:type="dxa"/>
            <w:shd w:val="clear" w:color="auto" w:fill="D9E2F3"/>
          </w:tcPr>
          <w:p w14:paraId="1ADE18E0" w14:textId="77777777" w:rsidR="00214965" w:rsidRDefault="00000000">
            <w:r>
              <w:rPr>
                <w:sz w:val="20"/>
              </w:rPr>
              <w:t>External APIC</w:t>
            </w:r>
          </w:p>
        </w:tc>
        <w:tc>
          <w:tcPr>
            <w:tcW w:w="1440" w:type="dxa"/>
            <w:shd w:val="clear" w:color="auto" w:fill="D9E2F3"/>
          </w:tcPr>
          <w:p w14:paraId="556D04A4" w14:textId="77777777" w:rsidR="00214965" w:rsidRDefault="00000000">
            <w:r>
              <w:rPr>
                <w:sz w:val="20"/>
              </w:rPr>
              <w:t>ACE-Integration</w:t>
            </w:r>
          </w:p>
        </w:tc>
        <w:tc>
          <w:tcPr>
            <w:tcW w:w="2592" w:type="dxa"/>
            <w:shd w:val="clear" w:color="auto" w:fill="D9E2F3"/>
          </w:tcPr>
          <w:p w14:paraId="5257FB6B" w14:textId="77777777" w:rsidR="00214965" w:rsidRDefault="00000000">
            <w:r>
              <w:rPr>
                <w:b/>
                <w:sz w:val="20"/>
              </w:rPr>
              <w:t>checkInternationalBeneficiaryRequestStatus</w:t>
            </w:r>
          </w:p>
          <w:p w14:paraId="14550AAB" w14:textId="77777777" w:rsidR="00214965" w:rsidRDefault="00000000">
            <w:pPr>
              <w:spacing w:before="40"/>
            </w:pPr>
            <w:r>
              <w:rPr>
                <w:sz w:val="20"/>
              </w:rPr>
              <w:t>Validation failure</w:t>
            </w:r>
          </w:p>
        </w:tc>
        <w:tc>
          <w:tcPr>
            <w:tcW w:w="3168" w:type="dxa"/>
            <w:shd w:val="clear" w:color="auto" w:fill="D9E2F3"/>
          </w:tcPr>
          <w:p w14:paraId="1D8710F3" w14:textId="77777777" w:rsidR="00214965" w:rsidRDefault="00000000">
            <w:r>
              <w:rPr>
                <w:sz w:val="20"/>
              </w:rPr>
              <w:t>Ensure idempotency to avoid duplicates on retry; Log error with correlation ID; Return error code to upstream caller; Notify user of failure</w:t>
            </w:r>
          </w:p>
        </w:tc>
      </w:tr>
      <w:tr w:rsidR="00214965" w14:paraId="04C8F5DC" w14:textId="77777777">
        <w:tc>
          <w:tcPr>
            <w:tcW w:w="503" w:type="dxa"/>
            <w:shd w:val="clear" w:color="auto" w:fill="231AFF"/>
          </w:tcPr>
          <w:p w14:paraId="1CA95119" w14:textId="77777777" w:rsidR="00214965" w:rsidRDefault="00000000">
            <w:pPr>
              <w:jc w:val="center"/>
            </w:pPr>
            <w:r>
              <w:rPr>
                <w:b/>
                <w:color w:val="FFFFFF"/>
                <w:sz w:val="20"/>
              </w:rPr>
              <w:t>46</w:t>
            </w:r>
          </w:p>
        </w:tc>
        <w:tc>
          <w:tcPr>
            <w:tcW w:w="1440" w:type="dxa"/>
          </w:tcPr>
          <w:p w14:paraId="2698E99A" w14:textId="77777777" w:rsidR="00214965" w:rsidRDefault="00000000">
            <w:r>
              <w:rPr>
                <w:sz w:val="20"/>
              </w:rPr>
              <w:t>External APIC</w:t>
            </w:r>
          </w:p>
        </w:tc>
        <w:tc>
          <w:tcPr>
            <w:tcW w:w="1440" w:type="dxa"/>
          </w:tcPr>
          <w:p w14:paraId="5346714A" w14:textId="77777777" w:rsidR="00214965" w:rsidRDefault="00000000">
            <w:r>
              <w:rPr>
                <w:sz w:val="20"/>
              </w:rPr>
              <w:t>ACE-Integration</w:t>
            </w:r>
          </w:p>
        </w:tc>
        <w:tc>
          <w:tcPr>
            <w:tcW w:w="2592" w:type="dxa"/>
          </w:tcPr>
          <w:p w14:paraId="50751480" w14:textId="77777777" w:rsidR="00214965" w:rsidRDefault="00000000">
            <w:r>
              <w:rPr>
                <w:b/>
                <w:sz w:val="20"/>
              </w:rPr>
              <w:t>checkInternationalBeneficiaryRequestStatus</w:t>
            </w:r>
          </w:p>
          <w:p w14:paraId="36A04C91" w14:textId="77777777" w:rsidR="00214965" w:rsidRDefault="00000000">
            <w:pPr>
              <w:spacing w:before="40"/>
            </w:pPr>
            <w:r>
              <w:rPr>
                <w:sz w:val="20"/>
              </w:rPr>
              <w:t>Partial completion</w:t>
            </w:r>
          </w:p>
        </w:tc>
        <w:tc>
          <w:tcPr>
            <w:tcW w:w="3168" w:type="dxa"/>
          </w:tcPr>
          <w:p w14:paraId="3EA616E4" w14:textId="77777777" w:rsidR="00214965" w:rsidRDefault="00000000">
            <w:r>
              <w:rPr>
                <w:sz w:val="20"/>
              </w:rPr>
              <w:t>Ensure idempotency to avoid duplicates on retry; Log error with correlation ID; Queue request for asynchronous retry; Notify user of failure</w:t>
            </w:r>
          </w:p>
        </w:tc>
      </w:tr>
      <w:tr w:rsidR="00214965" w14:paraId="5B47A895" w14:textId="77777777">
        <w:tc>
          <w:tcPr>
            <w:tcW w:w="503" w:type="dxa"/>
            <w:shd w:val="clear" w:color="auto" w:fill="231AFF"/>
          </w:tcPr>
          <w:p w14:paraId="2C8CA1E9" w14:textId="77777777" w:rsidR="00214965" w:rsidRDefault="00000000">
            <w:pPr>
              <w:jc w:val="center"/>
            </w:pPr>
            <w:r>
              <w:rPr>
                <w:b/>
                <w:color w:val="FFFFFF"/>
                <w:sz w:val="20"/>
              </w:rPr>
              <w:t>47</w:t>
            </w:r>
          </w:p>
        </w:tc>
        <w:tc>
          <w:tcPr>
            <w:tcW w:w="1440" w:type="dxa"/>
            <w:shd w:val="clear" w:color="auto" w:fill="D9E2F3"/>
          </w:tcPr>
          <w:p w14:paraId="2A2C28D5" w14:textId="77777777" w:rsidR="00214965" w:rsidRDefault="00000000">
            <w:r>
              <w:rPr>
                <w:sz w:val="20"/>
              </w:rPr>
              <w:t>External APIC</w:t>
            </w:r>
          </w:p>
        </w:tc>
        <w:tc>
          <w:tcPr>
            <w:tcW w:w="1440" w:type="dxa"/>
            <w:shd w:val="clear" w:color="auto" w:fill="D9E2F3"/>
          </w:tcPr>
          <w:p w14:paraId="7B274E43" w14:textId="77777777" w:rsidR="00214965" w:rsidRDefault="00000000">
            <w:r>
              <w:rPr>
                <w:sz w:val="20"/>
              </w:rPr>
              <w:t>ACE-Integration</w:t>
            </w:r>
          </w:p>
        </w:tc>
        <w:tc>
          <w:tcPr>
            <w:tcW w:w="2592" w:type="dxa"/>
            <w:shd w:val="clear" w:color="auto" w:fill="D9E2F3"/>
          </w:tcPr>
          <w:p w14:paraId="2DF26D35" w14:textId="77777777" w:rsidR="00214965" w:rsidRDefault="00000000">
            <w:r>
              <w:rPr>
                <w:b/>
                <w:sz w:val="20"/>
              </w:rPr>
              <w:t>checkInternationalBeneficiaryRequestStatus</w:t>
            </w:r>
          </w:p>
          <w:p w14:paraId="48545050" w14:textId="77777777" w:rsidR="00214965" w:rsidRDefault="00000000">
            <w:pPr>
              <w:spacing w:before="40"/>
            </w:pPr>
            <w:r>
              <w:rPr>
                <w:sz w:val="20"/>
              </w:rPr>
              <w:t>Service unavailability</w:t>
            </w:r>
          </w:p>
        </w:tc>
        <w:tc>
          <w:tcPr>
            <w:tcW w:w="3168" w:type="dxa"/>
            <w:shd w:val="clear" w:color="auto" w:fill="D9E2F3"/>
          </w:tcPr>
          <w:p w14:paraId="6599E088" w14:textId="77777777" w:rsidR="00214965" w:rsidRDefault="00000000">
            <w:r>
              <w:rPr>
                <w:sz w:val="20"/>
              </w:rPr>
              <w:t>Ensure idempotency to avoid duplicates on retry; Log error with correlation ID; Return error code to upstream caller; Notify user of failure</w:t>
            </w:r>
          </w:p>
        </w:tc>
      </w:tr>
      <w:tr w:rsidR="00214965" w14:paraId="571EA259" w14:textId="77777777">
        <w:tc>
          <w:tcPr>
            <w:tcW w:w="503" w:type="dxa"/>
            <w:shd w:val="clear" w:color="auto" w:fill="231AFF"/>
          </w:tcPr>
          <w:p w14:paraId="671B3A89" w14:textId="77777777" w:rsidR="00214965" w:rsidRDefault="00000000">
            <w:pPr>
              <w:jc w:val="center"/>
            </w:pPr>
            <w:r>
              <w:rPr>
                <w:b/>
                <w:color w:val="FFFFFF"/>
                <w:sz w:val="20"/>
              </w:rPr>
              <w:t>48</w:t>
            </w:r>
          </w:p>
        </w:tc>
        <w:tc>
          <w:tcPr>
            <w:tcW w:w="1440" w:type="dxa"/>
          </w:tcPr>
          <w:p w14:paraId="1AA194E1" w14:textId="77777777" w:rsidR="00214965" w:rsidRDefault="00000000">
            <w:r>
              <w:rPr>
                <w:sz w:val="20"/>
              </w:rPr>
              <w:t>External APIC</w:t>
            </w:r>
          </w:p>
        </w:tc>
        <w:tc>
          <w:tcPr>
            <w:tcW w:w="1440" w:type="dxa"/>
          </w:tcPr>
          <w:p w14:paraId="43D93FEC" w14:textId="77777777" w:rsidR="00214965" w:rsidRDefault="00000000">
            <w:r>
              <w:rPr>
                <w:sz w:val="20"/>
              </w:rPr>
              <w:t>ACE-Integration</w:t>
            </w:r>
          </w:p>
        </w:tc>
        <w:tc>
          <w:tcPr>
            <w:tcW w:w="2592" w:type="dxa"/>
          </w:tcPr>
          <w:p w14:paraId="007625D1" w14:textId="77777777" w:rsidR="00214965" w:rsidRDefault="00000000">
            <w:r>
              <w:rPr>
                <w:b/>
                <w:sz w:val="20"/>
              </w:rPr>
              <w:t>checkInternationalBeneficiaryRequestStatus</w:t>
            </w:r>
          </w:p>
          <w:p w14:paraId="4F9577AD" w14:textId="77777777" w:rsidR="00214965" w:rsidRDefault="00000000">
            <w:pPr>
              <w:spacing w:before="40"/>
            </w:pPr>
            <w:r>
              <w:rPr>
                <w:sz w:val="20"/>
              </w:rPr>
              <w:t>Data not found</w:t>
            </w:r>
          </w:p>
        </w:tc>
        <w:tc>
          <w:tcPr>
            <w:tcW w:w="3168" w:type="dxa"/>
          </w:tcPr>
          <w:p w14:paraId="341CFCE5" w14:textId="77777777" w:rsidR="00214965" w:rsidRDefault="00000000">
            <w:r>
              <w:rPr>
                <w:sz w:val="20"/>
              </w:rPr>
              <w:t>Ensure idempotency to avoid duplicates on retry; Log error with correlation ID; Return cached response if available; Notify user of failure</w:t>
            </w:r>
          </w:p>
        </w:tc>
      </w:tr>
      <w:tr w:rsidR="00214965" w14:paraId="590A3A5C" w14:textId="77777777">
        <w:tc>
          <w:tcPr>
            <w:tcW w:w="503" w:type="dxa"/>
            <w:shd w:val="clear" w:color="auto" w:fill="231AFF"/>
          </w:tcPr>
          <w:p w14:paraId="4D472346" w14:textId="77777777" w:rsidR="00214965" w:rsidRDefault="00000000">
            <w:pPr>
              <w:jc w:val="center"/>
            </w:pPr>
            <w:r>
              <w:rPr>
                <w:b/>
                <w:color w:val="FFFFFF"/>
                <w:sz w:val="20"/>
              </w:rPr>
              <w:t>49</w:t>
            </w:r>
          </w:p>
        </w:tc>
        <w:tc>
          <w:tcPr>
            <w:tcW w:w="1440" w:type="dxa"/>
            <w:shd w:val="clear" w:color="auto" w:fill="D9E2F3"/>
          </w:tcPr>
          <w:p w14:paraId="3D210055" w14:textId="77777777" w:rsidR="00214965" w:rsidRDefault="00000000">
            <w:r>
              <w:rPr>
                <w:sz w:val="20"/>
              </w:rPr>
              <w:t>External APIC</w:t>
            </w:r>
          </w:p>
        </w:tc>
        <w:tc>
          <w:tcPr>
            <w:tcW w:w="1440" w:type="dxa"/>
            <w:shd w:val="clear" w:color="auto" w:fill="D9E2F3"/>
          </w:tcPr>
          <w:p w14:paraId="361696CB" w14:textId="77777777" w:rsidR="00214965" w:rsidRDefault="00000000">
            <w:r>
              <w:rPr>
                <w:sz w:val="20"/>
              </w:rPr>
              <w:t>ACE-Integration</w:t>
            </w:r>
          </w:p>
        </w:tc>
        <w:tc>
          <w:tcPr>
            <w:tcW w:w="2592" w:type="dxa"/>
            <w:shd w:val="clear" w:color="auto" w:fill="D9E2F3"/>
          </w:tcPr>
          <w:p w14:paraId="1BA3C264" w14:textId="77777777" w:rsidR="00214965" w:rsidRDefault="00000000">
            <w:r>
              <w:rPr>
                <w:b/>
                <w:sz w:val="20"/>
              </w:rPr>
              <w:t>checkInternationalBeneficiaryRequestStatus</w:t>
            </w:r>
          </w:p>
          <w:p w14:paraId="7465253B" w14:textId="77777777" w:rsidR="00214965" w:rsidRDefault="00000000">
            <w:pPr>
              <w:spacing w:before="40"/>
            </w:pPr>
            <w:r>
              <w:rPr>
                <w:sz w:val="20"/>
              </w:rPr>
              <w:t>Validation failure</w:t>
            </w:r>
          </w:p>
        </w:tc>
        <w:tc>
          <w:tcPr>
            <w:tcW w:w="3168" w:type="dxa"/>
            <w:shd w:val="clear" w:color="auto" w:fill="D9E2F3"/>
          </w:tcPr>
          <w:p w14:paraId="67523D65" w14:textId="77777777" w:rsidR="00214965" w:rsidRDefault="00000000">
            <w:r>
              <w:rPr>
                <w:sz w:val="20"/>
              </w:rPr>
              <w:t>Ensure idempotency to avoid duplicates on retry; Log error with correlation ID; Return error code to upstream caller; Notify user of failure</w:t>
            </w:r>
          </w:p>
        </w:tc>
      </w:tr>
      <w:tr w:rsidR="00214965" w14:paraId="5F00D98D" w14:textId="77777777">
        <w:tc>
          <w:tcPr>
            <w:tcW w:w="503" w:type="dxa"/>
            <w:shd w:val="clear" w:color="auto" w:fill="231AFF"/>
          </w:tcPr>
          <w:p w14:paraId="786DC01F" w14:textId="77777777" w:rsidR="00214965" w:rsidRDefault="00000000">
            <w:pPr>
              <w:jc w:val="center"/>
            </w:pPr>
            <w:r>
              <w:rPr>
                <w:b/>
                <w:color w:val="FFFFFF"/>
                <w:sz w:val="20"/>
              </w:rPr>
              <w:t>50</w:t>
            </w:r>
          </w:p>
        </w:tc>
        <w:tc>
          <w:tcPr>
            <w:tcW w:w="1440" w:type="dxa"/>
          </w:tcPr>
          <w:p w14:paraId="25706A43" w14:textId="77777777" w:rsidR="00214965" w:rsidRDefault="00000000">
            <w:r>
              <w:rPr>
                <w:sz w:val="20"/>
              </w:rPr>
              <w:t>External APIC</w:t>
            </w:r>
          </w:p>
        </w:tc>
        <w:tc>
          <w:tcPr>
            <w:tcW w:w="1440" w:type="dxa"/>
          </w:tcPr>
          <w:p w14:paraId="64A94FB3" w14:textId="77777777" w:rsidR="00214965" w:rsidRDefault="00000000">
            <w:r>
              <w:rPr>
                <w:sz w:val="20"/>
              </w:rPr>
              <w:t>ACE-Integration</w:t>
            </w:r>
          </w:p>
        </w:tc>
        <w:tc>
          <w:tcPr>
            <w:tcW w:w="2592" w:type="dxa"/>
          </w:tcPr>
          <w:p w14:paraId="4E636B2E" w14:textId="77777777" w:rsidR="00214965" w:rsidRDefault="00000000">
            <w:r>
              <w:rPr>
                <w:b/>
                <w:sz w:val="20"/>
              </w:rPr>
              <w:t>checkInternationalBeneficiaryRequestStatus</w:t>
            </w:r>
          </w:p>
          <w:p w14:paraId="5713A5CA" w14:textId="77777777" w:rsidR="00214965" w:rsidRDefault="00000000">
            <w:pPr>
              <w:spacing w:before="40"/>
            </w:pPr>
            <w:r>
              <w:rPr>
                <w:sz w:val="20"/>
              </w:rPr>
              <w:t>Partial completion</w:t>
            </w:r>
          </w:p>
        </w:tc>
        <w:tc>
          <w:tcPr>
            <w:tcW w:w="3168" w:type="dxa"/>
          </w:tcPr>
          <w:p w14:paraId="27CC2DAC" w14:textId="77777777" w:rsidR="00214965" w:rsidRDefault="00000000">
            <w:r>
              <w:rPr>
                <w:sz w:val="20"/>
              </w:rPr>
              <w:t>Ensure idempotency to avoid duplicates on retry; Log error with correlation ID; Queue request for asynchronous retry; Notify user of failure</w:t>
            </w:r>
          </w:p>
        </w:tc>
      </w:tr>
      <w:tr w:rsidR="00214965" w14:paraId="147ED6D2" w14:textId="77777777">
        <w:tc>
          <w:tcPr>
            <w:tcW w:w="503" w:type="dxa"/>
            <w:shd w:val="clear" w:color="auto" w:fill="231AFF"/>
          </w:tcPr>
          <w:p w14:paraId="3EA6EDA9" w14:textId="77777777" w:rsidR="00214965" w:rsidRDefault="00000000">
            <w:pPr>
              <w:jc w:val="center"/>
            </w:pPr>
            <w:r>
              <w:rPr>
                <w:b/>
                <w:color w:val="FFFFFF"/>
                <w:sz w:val="20"/>
              </w:rPr>
              <w:t>51</w:t>
            </w:r>
          </w:p>
        </w:tc>
        <w:tc>
          <w:tcPr>
            <w:tcW w:w="1440" w:type="dxa"/>
            <w:shd w:val="clear" w:color="auto" w:fill="D9E2F3"/>
          </w:tcPr>
          <w:p w14:paraId="24F83467" w14:textId="77777777" w:rsidR="00214965" w:rsidRDefault="00000000">
            <w:r>
              <w:rPr>
                <w:sz w:val="20"/>
              </w:rPr>
              <w:t>External APIC</w:t>
            </w:r>
          </w:p>
        </w:tc>
        <w:tc>
          <w:tcPr>
            <w:tcW w:w="1440" w:type="dxa"/>
            <w:shd w:val="clear" w:color="auto" w:fill="D9E2F3"/>
          </w:tcPr>
          <w:p w14:paraId="60FF1C3F" w14:textId="77777777" w:rsidR="00214965" w:rsidRDefault="00000000">
            <w:r>
              <w:rPr>
                <w:sz w:val="20"/>
              </w:rPr>
              <w:t>ACE-Integration</w:t>
            </w:r>
          </w:p>
        </w:tc>
        <w:tc>
          <w:tcPr>
            <w:tcW w:w="2592" w:type="dxa"/>
            <w:shd w:val="clear" w:color="auto" w:fill="D9E2F3"/>
          </w:tcPr>
          <w:p w14:paraId="35EB8C02" w14:textId="77777777" w:rsidR="00214965" w:rsidRDefault="00000000">
            <w:r>
              <w:rPr>
                <w:b/>
                <w:sz w:val="20"/>
              </w:rPr>
              <w:t>checkInternationalBeneficiaryRequestStatus</w:t>
            </w:r>
          </w:p>
          <w:p w14:paraId="2866EA84" w14:textId="77777777" w:rsidR="00214965" w:rsidRDefault="00000000">
            <w:pPr>
              <w:spacing w:before="40"/>
            </w:pPr>
            <w:r>
              <w:rPr>
                <w:sz w:val="20"/>
              </w:rPr>
              <w:t>Service unavailability</w:t>
            </w:r>
          </w:p>
        </w:tc>
        <w:tc>
          <w:tcPr>
            <w:tcW w:w="3168" w:type="dxa"/>
            <w:shd w:val="clear" w:color="auto" w:fill="D9E2F3"/>
          </w:tcPr>
          <w:p w14:paraId="0F3F8FDD" w14:textId="77777777" w:rsidR="00214965" w:rsidRDefault="00000000">
            <w:r>
              <w:rPr>
                <w:sz w:val="20"/>
              </w:rPr>
              <w:t>Ensure idempotency to avoid duplicates on retry; Log error with correlation ID; Return error code to upstream caller; Notify user of failure</w:t>
            </w:r>
          </w:p>
        </w:tc>
      </w:tr>
      <w:tr w:rsidR="00214965" w14:paraId="709C9912" w14:textId="77777777">
        <w:tc>
          <w:tcPr>
            <w:tcW w:w="503" w:type="dxa"/>
            <w:shd w:val="clear" w:color="auto" w:fill="231AFF"/>
          </w:tcPr>
          <w:p w14:paraId="6103FF58" w14:textId="77777777" w:rsidR="00214965" w:rsidRDefault="00000000">
            <w:pPr>
              <w:jc w:val="center"/>
            </w:pPr>
            <w:r>
              <w:rPr>
                <w:b/>
                <w:color w:val="FFFFFF"/>
                <w:sz w:val="20"/>
              </w:rPr>
              <w:t>52</w:t>
            </w:r>
          </w:p>
        </w:tc>
        <w:tc>
          <w:tcPr>
            <w:tcW w:w="1440" w:type="dxa"/>
          </w:tcPr>
          <w:p w14:paraId="7167B0A0" w14:textId="77777777" w:rsidR="00214965" w:rsidRDefault="00000000">
            <w:r>
              <w:rPr>
                <w:sz w:val="20"/>
              </w:rPr>
              <w:t>External APIC</w:t>
            </w:r>
          </w:p>
        </w:tc>
        <w:tc>
          <w:tcPr>
            <w:tcW w:w="1440" w:type="dxa"/>
          </w:tcPr>
          <w:p w14:paraId="31EFEC47" w14:textId="77777777" w:rsidR="00214965" w:rsidRDefault="00000000">
            <w:r>
              <w:rPr>
                <w:sz w:val="20"/>
              </w:rPr>
              <w:t>ACE-Integration</w:t>
            </w:r>
          </w:p>
        </w:tc>
        <w:tc>
          <w:tcPr>
            <w:tcW w:w="2592" w:type="dxa"/>
          </w:tcPr>
          <w:p w14:paraId="5C4826E6" w14:textId="77777777" w:rsidR="00214965" w:rsidRDefault="00000000">
            <w:r>
              <w:rPr>
                <w:b/>
                <w:sz w:val="20"/>
              </w:rPr>
              <w:t>checkInternationalBeneficiaryRequestStatus</w:t>
            </w:r>
          </w:p>
          <w:p w14:paraId="57092DDB" w14:textId="77777777" w:rsidR="00214965" w:rsidRDefault="00000000">
            <w:pPr>
              <w:spacing w:before="40"/>
            </w:pPr>
            <w:r>
              <w:rPr>
                <w:sz w:val="20"/>
              </w:rPr>
              <w:t>Data not found</w:t>
            </w:r>
          </w:p>
        </w:tc>
        <w:tc>
          <w:tcPr>
            <w:tcW w:w="3168" w:type="dxa"/>
          </w:tcPr>
          <w:p w14:paraId="1630FE68" w14:textId="77777777" w:rsidR="00214965" w:rsidRDefault="00000000">
            <w:r>
              <w:rPr>
                <w:sz w:val="20"/>
              </w:rPr>
              <w:t>Ensure idempotency to avoid duplicates on retry; Log error with correlation ID; Return cached response if available; Notify user of failure</w:t>
            </w:r>
          </w:p>
        </w:tc>
      </w:tr>
      <w:tr w:rsidR="00214965" w14:paraId="4B690BA7" w14:textId="77777777">
        <w:tc>
          <w:tcPr>
            <w:tcW w:w="503" w:type="dxa"/>
            <w:shd w:val="clear" w:color="auto" w:fill="231AFF"/>
          </w:tcPr>
          <w:p w14:paraId="42A937B5" w14:textId="77777777" w:rsidR="00214965" w:rsidRDefault="00000000">
            <w:pPr>
              <w:jc w:val="center"/>
            </w:pPr>
            <w:r>
              <w:rPr>
                <w:b/>
                <w:color w:val="FFFFFF"/>
                <w:sz w:val="20"/>
              </w:rPr>
              <w:t>53</w:t>
            </w:r>
          </w:p>
        </w:tc>
        <w:tc>
          <w:tcPr>
            <w:tcW w:w="1440" w:type="dxa"/>
            <w:shd w:val="clear" w:color="auto" w:fill="D9E2F3"/>
          </w:tcPr>
          <w:p w14:paraId="70CAF171" w14:textId="77777777" w:rsidR="00214965" w:rsidRDefault="00000000">
            <w:r>
              <w:rPr>
                <w:sz w:val="20"/>
              </w:rPr>
              <w:t>External APIC</w:t>
            </w:r>
          </w:p>
        </w:tc>
        <w:tc>
          <w:tcPr>
            <w:tcW w:w="1440" w:type="dxa"/>
            <w:shd w:val="clear" w:color="auto" w:fill="D9E2F3"/>
          </w:tcPr>
          <w:p w14:paraId="349D8253" w14:textId="77777777" w:rsidR="00214965" w:rsidRDefault="00000000">
            <w:r>
              <w:rPr>
                <w:sz w:val="20"/>
              </w:rPr>
              <w:t>ACE-Integration</w:t>
            </w:r>
          </w:p>
        </w:tc>
        <w:tc>
          <w:tcPr>
            <w:tcW w:w="2592" w:type="dxa"/>
            <w:shd w:val="clear" w:color="auto" w:fill="D9E2F3"/>
          </w:tcPr>
          <w:p w14:paraId="199D70D0" w14:textId="77777777" w:rsidR="00214965" w:rsidRDefault="00000000">
            <w:r>
              <w:rPr>
                <w:b/>
                <w:sz w:val="20"/>
              </w:rPr>
              <w:t>checkInternationalBeneficiaryRequestStatus</w:t>
            </w:r>
          </w:p>
          <w:p w14:paraId="47FD9A0D" w14:textId="77777777" w:rsidR="00214965" w:rsidRDefault="00000000">
            <w:pPr>
              <w:spacing w:before="40"/>
            </w:pPr>
            <w:r>
              <w:rPr>
                <w:sz w:val="20"/>
              </w:rPr>
              <w:t>Validation failure</w:t>
            </w:r>
          </w:p>
        </w:tc>
        <w:tc>
          <w:tcPr>
            <w:tcW w:w="3168" w:type="dxa"/>
            <w:shd w:val="clear" w:color="auto" w:fill="D9E2F3"/>
          </w:tcPr>
          <w:p w14:paraId="670BD14B" w14:textId="77777777" w:rsidR="00214965" w:rsidRDefault="00000000">
            <w:r>
              <w:rPr>
                <w:sz w:val="20"/>
              </w:rPr>
              <w:t>Ensure idempotency to avoid duplicates on retry; Log error with correlation ID; Return error code to upstream caller; Notify user of failure</w:t>
            </w:r>
          </w:p>
        </w:tc>
      </w:tr>
      <w:tr w:rsidR="00214965" w14:paraId="1FFF8672" w14:textId="77777777">
        <w:tc>
          <w:tcPr>
            <w:tcW w:w="503" w:type="dxa"/>
            <w:shd w:val="clear" w:color="auto" w:fill="231AFF"/>
          </w:tcPr>
          <w:p w14:paraId="17F0E49B" w14:textId="77777777" w:rsidR="00214965" w:rsidRDefault="00000000">
            <w:pPr>
              <w:jc w:val="center"/>
            </w:pPr>
            <w:r>
              <w:rPr>
                <w:b/>
                <w:color w:val="FFFFFF"/>
                <w:sz w:val="20"/>
              </w:rPr>
              <w:t>54</w:t>
            </w:r>
          </w:p>
        </w:tc>
        <w:tc>
          <w:tcPr>
            <w:tcW w:w="1440" w:type="dxa"/>
          </w:tcPr>
          <w:p w14:paraId="0F7EC71C" w14:textId="77777777" w:rsidR="00214965" w:rsidRDefault="00000000">
            <w:r>
              <w:rPr>
                <w:sz w:val="20"/>
              </w:rPr>
              <w:t>External APIC</w:t>
            </w:r>
          </w:p>
        </w:tc>
        <w:tc>
          <w:tcPr>
            <w:tcW w:w="1440" w:type="dxa"/>
          </w:tcPr>
          <w:p w14:paraId="0DA92483" w14:textId="77777777" w:rsidR="00214965" w:rsidRDefault="00000000">
            <w:r>
              <w:rPr>
                <w:sz w:val="20"/>
              </w:rPr>
              <w:t>ACE-Integration</w:t>
            </w:r>
          </w:p>
        </w:tc>
        <w:tc>
          <w:tcPr>
            <w:tcW w:w="2592" w:type="dxa"/>
          </w:tcPr>
          <w:p w14:paraId="2CEA76EE" w14:textId="77777777" w:rsidR="00214965" w:rsidRDefault="00000000">
            <w:r>
              <w:rPr>
                <w:b/>
                <w:sz w:val="20"/>
              </w:rPr>
              <w:t>checkInternationalBeneficiaryRequestStatus</w:t>
            </w:r>
          </w:p>
          <w:p w14:paraId="39E14AEC" w14:textId="77777777" w:rsidR="00214965" w:rsidRDefault="00000000">
            <w:pPr>
              <w:spacing w:before="40"/>
            </w:pPr>
            <w:r>
              <w:rPr>
                <w:sz w:val="20"/>
              </w:rPr>
              <w:t>Partial completion</w:t>
            </w:r>
          </w:p>
        </w:tc>
        <w:tc>
          <w:tcPr>
            <w:tcW w:w="3168" w:type="dxa"/>
          </w:tcPr>
          <w:p w14:paraId="13041DFF" w14:textId="77777777" w:rsidR="00214965" w:rsidRDefault="00000000">
            <w:r>
              <w:rPr>
                <w:sz w:val="20"/>
              </w:rPr>
              <w:t xml:space="preserve">Ensure idempotency to avoid duplicates on retry; Log error with correlation ID; Queue request for </w:t>
            </w:r>
            <w:r>
              <w:rPr>
                <w:sz w:val="20"/>
              </w:rPr>
              <w:lastRenderedPageBreak/>
              <w:t>asynchronous retry; Notify user of failure</w:t>
            </w:r>
          </w:p>
        </w:tc>
      </w:tr>
      <w:tr w:rsidR="00214965" w14:paraId="27B6D7F2" w14:textId="77777777">
        <w:tc>
          <w:tcPr>
            <w:tcW w:w="503" w:type="dxa"/>
            <w:shd w:val="clear" w:color="auto" w:fill="231AFF"/>
          </w:tcPr>
          <w:p w14:paraId="28D58FD8" w14:textId="77777777" w:rsidR="00214965" w:rsidRDefault="00000000">
            <w:pPr>
              <w:jc w:val="center"/>
            </w:pPr>
            <w:r>
              <w:rPr>
                <w:b/>
                <w:color w:val="FFFFFF"/>
                <w:sz w:val="20"/>
              </w:rPr>
              <w:lastRenderedPageBreak/>
              <w:t>55</w:t>
            </w:r>
          </w:p>
        </w:tc>
        <w:tc>
          <w:tcPr>
            <w:tcW w:w="1440" w:type="dxa"/>
            <w:shd w:val="clear" w:color="auto" w:fill="D9E2F3"/>
          </w:tcPr>
          <w:p w14:paraId="23FC0F70" w14:textId="77777777" w:rsidR="00214965" w:rsidRDefault="00000000">
            <w:r>
              <w:rPr>
                <w:sz w:val="20"/>
              </w:rPr>
              <w:t>External APIC</w:t>
            </w:r>
          </w:p>
        </w:tc>
        <w:tc>
          <w:tcPr>
            <w:tcW w:w="1440" w:type="dxa"/>
            <w:shd w:val="clear" w:color="auto" w:fill="D9E2F3"/>
          </w:tcPr>
          <w:p w14:paraId="17E8F77C" w14:textId="77777777" w:rsidR="00214965" w:rsidRDefault="00000000">
            <w:r>
              <w:rPr>
                <w:sz w:val="20"/>
              </w:rPr>
              <w:t>ACE-Integration</w:t>
            </w:r>
          </w:p>
        </w:tc>
        <w:tc>
          <w:tcPr>
            <w:tcW w:w="2592" w:type="dxa"/>
            <w:shd w:val="clear" w:color="auto" w:fill="D9E2F3"/>
          </w:tcPr>
          <w:p w14:paraId="5F6B0193" w14:textId="77777777" w:rsidR="00214965" w:rsidRDefault="00000000">
            <w:r>
              <w:rPr>
                <w:b/>
                <w:sz w:val="20"/>
              </w:rPr>
              <w:t>checkInternationalBeneficiaryRequestStatus</w:t>
            </w:r>
          </w:p>
          <w:p w14:paraId="272840B7" w14:textId="77777777" w:rsidR="00214965" w:rsidRDefault="00000000">
            <w:pPr>
              <w:spacing w:before="40"/>
            </w:pPr>
            <w:r>
              <w:rPr>
                <w:sz w:val="20"/>
              </w:rPr>
              <w:t>Service unavailability</w:t>
            </w:r>
          </w:p>
        </w:tc>
        <w:tc>
          <w:tcPr>
            <w:tcW w:w="3168" w:type="dxa"/>
            <w:shd w:val="clear" w:color="auto" w:fill="D9E2F3"/>
          </w:tcPr>
          <w:p w14:paraId="4E477DED" w14:textId="77777777" w:rsidR="00214965" w:rsidRDefault="00000000">
            <w:r>
              <w:rPr>
                <w:sz w:val="20"/>
              </w:rPr>
              <w:t>Ensure idempotency to avoid duplicates on retry; Log error with correlation ID; Return error code to upstream caller; Notify user of failure</w:t>
            </w:r>
          </w:p>
        </w:tc>
      </w:tr>
      <w:tr w:rsidR="00214965" w14:paraId="7A38E4A2" w14:textId="77777777">
        <w:tc>
          <w:tcPr>
            <w:tcW w:w="503" w:type="dxa"/>
            <w:shd w:val="clear" w:color="auto" w:fill="231AFF"/>
          </w:tcPr>
          <w:p w14:paraId="2C873981" w14:textId="77777777" w:rsidR="00214965" w:rsidRDefault="00000000">
            <w:pPr>
              <w:jc w:val="center"/>
            </w:pPr>
            <w:r>
              <w:rPr>
                <w:b/>
                <w:color w:val="FFFFFF"/>
                <w:sz w:val="20"/>
              </w:rPr>
              <w:t>56</w:t>
            </w:r>
          </w:p>
        </w:tc>
        <w:tc>
          <w:tcPr>
            <w:tcW w:w="1440" w:type="dxa"/>
          </w:tcPr>
          <w:p w14:paraId="5AB5D47E" w14:textId="77777777" w:rsidR="00214965" w:rsidRDefault="00000000">
            <w:r>
              <w:rPr>
                <w:sz w:val="20"/>
              </w:rPr>
              <w:t>External APIC</w:t>
            </w:r>
          </w:p>
        </w:tc>
        <w:tc>
          <w:tcPr>
            <w:tcW w:w="1440" w:type="dxa"/>
          </w:tcPr>
          <w:p w14:paraId="0CA5BC52" w14:textId="77777777" w:rsidR="00214965" w:rsidRDefault="00000000">
            <w:r>
              <w:rPr>
                <w:sz w:val="20"/>
              </w:rPr>
              <w:t>ACE-Integration</w:t>
            </w:r>
          </w:p>
        </w:tc>
        <w:tc>
          <w:tcPr>
            <w:tcW w:w="2592" w:type="dxa"/>
          </w:tcPr>
          <w:p w14:paraId="4D364166" w14:textId="77777777" w:rsidR="00214965" w:rsidRDefault="00000000">
            <w:r>
              <w:rPr>
                <w:b/>
                <w:sz w:val="20"/>
              </w:rPr>
              <w:t>checkInternationalBeneficiaryRequestStatus</w:t>
            </w:r>
          </w:p>
          <w:p w14:paraId="3577B4F5" w14:textId="77777777" w:rsidR="00214965" w:rsidRDefault="00000000">
            <w:pPr>
              <w:spacing w:before="40"/>
            </w:pPr>
            <w:r>
              <w:rPr>
                <w:sz w:val="20"/>
              </w:rPr>
              <w:t>Data not found</w:t>
            </w:r>
          </w:p>
        </w:tc>
        <w:tc>
          <w:tcPr>
            <w:tcW w:w="3168" w:type="dxa"/>
          </w:tcPr>
          <w:p w14:paraId="4C65D8BF" w14:textId="77777777" w:rsidR="00214965" w:rsidRDefault="00000000">
            <w:r>
              <w:rPr>
                <w:sz w:val="20"/>
              </w:rPr>
              <w:t>Ensure idempotency to avoid duplicates on retry; Log error with correlation ID; Return cached response if available; Notify user of failure</w:t>
            </w:r>
          </w:p>
        </w:tc>
      </w:tr>
      <w:tr w:rsidR="00214965" w14:paraId="2F30BF44" w14:textId="77777777">
        <w:tc>
          <w:tcPr>
            <w:tcW w:w="503" w:type="dxa"/>
            <w:shd w:val="clear" w:color="auto" w:fill="231AFF"/>
          </w:tcPr>
          <w:p w14:paraId="73A82577" w14:textId="77777777" w:rsidR="00214965" w:rsidRDefault="00000000">
            <w:pPr>
              <w:jc w:val="center"/>
            </w:pPr>
            <w:r>
              <w:rPr>
                <w:b/>
                <w:color w:val="FFFFFF"/>
                <w:sz w:val="20"/>
              </w:rPr>
              <w:t>57</w:t>
            </w:r>
          </w:p>
        </w:tc>
        <w:tc>
          <w:tcPr>
            <w:tcW w:w="1440" w:type="dxa"/>
            <w:shd w:val="clear" w:color="auto" w:fill="D9E2F3"/>
          </w:tcPr>
          <w:p w14:paraId="14B247EF" w14:textId="77777777" w:rsidR="00214965" w:rsidRDefault="00000000">
            <w:r>
              <w:rPr>
                <w:sz w:val="20"/>
              </w:rPr>
              <w:t>External APIC</w:t>
            </w:r>
          </w:p>
        </w:tc>
        <w:tc>
          <w:tcPr>
            <w:tcW w:w="1440" w:type="dxa"/>
            <w:shd w:val="clear" w:color="auto" w:fill="D9E2F3"/>
          </w:tcPr>
          <w:p w14:paraId="167E5F7D" w14:textId="77777777" w:rsidR="00214965" w:rsidRDefault="00000000">
            <w:r>
              <w:rPr>
                <w:sz w:val="20"/>
              </w:rPr>
              <w:t>ACE-Integration</w:t>
            </w:r>
          </w:p>
        </w:tc>
        <w:tc>
          <w:tcPr>
            <w:tcW w:w="2592" w:type="dxa"/>
            <w:shd w:val="clear" w:color="auto" w:fill="D9E2F3"/>
          </w:tcPr>
          <w:p w14:paraId="0921F2B7" w14:textId="77777777" w:rsidR="00214965" w:rsidRDefault="00000000">
            <w:r>
              <w:rPr>
                <w:b/>
                <w:sz w:val="20"/>
              </w:rPr>
              <w:t>checkInternationalBeneficiaryRequestStatus</w:t>
            </w:r>
          </w:p>
          <w:p w14:paraId="766901B6" w14:textId="77777777" w:rsidR="00214965" w:rsidRDefault="00000000">
            <w:pPr>
              <w:spacing w:before="40"/>
            </w:pPr>
            <w:r>
              <w:rPr>
                <w:sz w:val="20"/>
              </w:rPr>
              <w:t>Validation failure</w:t>
            </w:r>
          </w:p>
        </w:tc>
        <w:tc>
          <w:tcPr>
            <w:tcW w:w="3168" w:type="dxa"/>
            <w:shd w:val="clear" w:color="auto" w:fill="D9E2F3"/>
          </w:tcPr>
          <w:p w14:paraId="35739BE7" w14:textId="77777777" w:rsidR="00214965" w:rsidRDefault="00000000">
            <w:r>
              <w:rPr>
                <w:sz w:val="20"/>
              </w:rPr>
              <w:t>Ensure idempotency to avoid duplicates on retry; Log error with correlation ID; Return error code to upstream caller; Notify user of failure</w:t>
            </w:r>
          </w:p>
        </w:tc>
      </w:tr>
      <w:tr w:rsidR="00214965" w14:paraId="6DC7A460" w14:textId="77777777">
        <w:tc>
          <w:tcPr>
            <w:tcW w:w="503" w:type="dxa"/>
            <w:shd w:val="clear" w:color="auto" w:fill="231AFF"/>
          </w:tcPr>
          <w:p w14:paraId="7C265F14" w14:textId="77777777" w:rsidR="00214965" w:rsidRDefault="00000000">
            <w:pPr>
              <w:jc w:val="center"/>
            </w:pPr>
            <w:r>
              <w:rPr>
                <w:b/>
                <w:color w:val="FFFFFF"/>
                <w:sz w:val="20"/>
              </w:rPr>
              <w:t>58</w:t>
            </w:r>
          </w:p>
        </w:tc>
        <w:tc>
          <w:tcPr>
            <w:tcW w:w="1440" w:type="dxa"/>
          </w:tcPr>
          <w:p w14:paraId="671A7820" w14:textId="77777777" w:rsidR="00214965" w:rsidRDefault="00000000">
            <w:r>
              <w:rPr>
                <w:sz w:val="20"/>
              </w:rPr>
              <w:t>External APIC</w:t>
            </w:r>
          </w:p>
        </w:tc>
        <w:tc>
          <w:tcPr>
            <w:tcW w:w="1440" w:type="dxa"/>
          </w:tcPr>
          <w:p w14:paraId="7D7F592F" w14:textId="77777777" w:rsidR="00214965" w:rsidRDefault="00000000">
            <w:r>
              <w:rPr>
                <w:sz w:val="20"/>
              </w:rPr>
              <w:t>ACE-Integration</w:t>
            </w:r>
          </w:p>
        </w:tc>
        <w:tc>
          <w:tcPr>
            <w:tcW w:w="2592" w:type="dxa"/>
          </w:tcPr>
          <w:p w14:paraId="198D600E" w14:textId="77777777" w:rsidR="00214965" w:rsidRDefault="00000000">
            <w:r>
              <w:rPr>
                <w:b/>
                <w:sz w:val="20"/>
              </w:rPr>
              <w:t>checkInternationalBeneficiaryRequestStatus</w:t>
            </w:r>
          </w:p>
          <w:p w14:paraId="5FAAB5DA" w14:textId="77777777" w:rsidR="00214965" w:rsidRDefault="00000000">
            <w:pPr>
              <w:spacing w:before="40"/>
            </w:pPr>
            <w:r>
              <w:rPr>
                <w:sz w:val="20"/>
              </w:rPr>
              <w:t>Partial completion</w:t>
            </w:r>
          </w:p>
        </w:tc>
        <w:tc>
          <w:tcPr>
            <w:tcW w:w="3168" w:type="dxa"/>
          </w:tcPr>
          <w:p w14:paraId="330F51F3" w14:textId="77777777" w:rsidR="00214965" w:rsidRDefault="00000000">
            <w:r>
              <w:rPr>
                <w:sz w:val="20"/>
              </w:rPr>
              <w:t>Ensure idempotency to avoid duplicates on retry; Log error with correlation ID; Queue request for asynchronous retry; Notify user of failure</w:t>
            </w:r>
          </w:p>
        </w:tc>
      </w:tr>
      <w:tr w:rsidR="00214965" w14:paraId="0629C259" w14:textId="77777777">
        <w:tc>
          <w:tcPr>
            <w:tcW w:w="503" w:type="dxa"/>
            <w:shd w:val="clear" w:color="auto" w:fill="231AFF"/>
          </w:tcPr>
          <w:p w14:paraId="1EF9F38F" w14:textId="77777777" w:rsidR="00214965" w:rsidRDefault="00000000">
            <w:pPr>
              <w:jc w:val="center"/>
            </w:pPr>
            <w:r>
              <w:rPr>
                <w:b/>
                <w:color w:val="FFFFFF"/>
                <w:sz w:val="20"/>
              </w:rPr>
              <w:t>59</w:t>
            </w:r>
          </w:p>
        </w:tc>
        <w:tc>
          <w:tcPr>
            <w:tcW w:w="1440" w:type="dxa"/>
            <w:shd w:val="clear" w:color="auto" w:fill="D9E2F3"/>
          </w:tcPr>
          <w:p w14:paraId="76017203" w14:textId="77777777" w:rsidR="00214965" w:rsidRDefault="00000000">
            <w:r>
              <w:rPr>
                <w:sz w:val="20"/>
              </w:rPr>
              <w:t>External APIC</w:t>
            </w:r>
          </w:p>
        </w:tc>
        <w:tc>
          <w:tcPr>
            <w:tcW w:w="1440" w:type="dxa"/>
            <w:shd w:val="clear" w:color="auto" w:fill="D9E2F3"/>
          </w:tcPr>
          <w:p w14:paraId="307FDEB8" w14:textId="77777777" w:rsidR="00214965" w:rsidRDefault="00000000">
            <w:r>
              <w:rPr>
                <w:sz w:val="20"/>
              </w:rPr>
              <w:t>ACE-Integration</w:t>
            </w:r>
          </w:p>
        </w:tc>
        <w:tc>
          <w:tcPr>
            <w:tcW w:w="2592" w:type="dxa"/>
            <w:shd w:val="clear" w:color="auto" w:fill="D9E2F3"/>
          </w:tcPr>
          <w:p w14:paraId="348FF59D" w14:textId="77777777" w:rsidR="00214965" w:rsidRDefault="00000000">
            <w:r>
              <w:rPr>
                <w:b/>
                <w:sz w:val="20"/>
              </w:rPr>
              <w:t>checkInternationalBeneficiaryRequestStatus</w:t>
            </w:r>
          </w:p>
          <w:p w14:paraId="11CE476D" w14:textId="77777777" w:rsidR="00214965" w:rsidRDefault="00000000">
            <w:pPr>
              <w:spacing w:before="40"/>
            </w:pPr>
            <w:r>
              <w:rPr>
                <w:sz w:val="20"/>
              </w:rPr>
              <w:t>Service unavailability</w:t>
            </w:r>
          </w:p>
        </w:tc>
        <w:tc>
          <w:tcPr>
            <w:tcW w:w="3168" w:type="dxa"/>
            <w:shd w:val="clear" w:color="auto" w:fill="D9E2F3"/>
          </w:tcPr>
          <w:p w14:paraId="3196EDB3" w14:textId="77777777" w:rsidR="00214965" w:rsidRDefault="00000000">
            <w:r>
              <w:rPr>
                <w:sz w:val="20"/>
              </w:rPr>
              <w:t>Ensure idempotency to avoid duplicates on retry; Log error with correlation ID; Return error code to upstream caller; Notify user of failure</w:t>
            </w:r>
          </w:p>
        </w:tc>
      </w:tr>
      <w:tr w:rsidR="00214965" w14:paraId="748C2B3A" w14:textId="77777777">
        <w:tc>
          <w:tcPr>
            <w:tcW w:w="503" w:type="dxa"/>
            <w:shd w:val="clear" w:color="auto" w:fill="231AFF"/>
          </w:tcPr>
          <w:p w14:paraId="0B118D67" w14:textId="77777777" w:rsidR="00214965" w:rsidRDefault="00000000">
            <w:pPr>
              <w:jc w:val="center"/>
            </w:pPr>
            <w:r>
              <w:rPr>
                <w:b/>
                <w:color w:val="FFFFFF"/>
                <w:sz w:val="20"/>
              </w:rPr>
              <w:t>60</w:t>
            </w:r>
          </w:p>
        </w:tc>
        <w:tc>
          <w:tcPr>
            <w:tcW w:w="1440" w:type="dxa"/>
          </w:tcPr>
          <w:p w14:paraId="3B6A5D51" w14:textId="77777777" w:rsidR="00214965" w:rsidRDefault="00000000">
            <w:r>
              <w:rPr>
                <w:sz w:val="20"/>
              </w:rPr>
              <w:t>External APIC</w:t>
            </w:r>
          </w:p>
        </w:tc>
        <w:tc>
          <w:tcPr>
            <w:tcW w:w="1440" w:type="dxa"/>
          </w:tcPr>
          <w:p w14:paraId="7A8ACF67" w14:textId="77777777" w:rsidR="00214965" w:rsidRDefault="00000000">
            <w:r>
              <w:rPr>
                <w:sz w:val="20"/>
              </w:rPr>
              <w:t>ACE-Integration</w:t>
            </w:r>
          </w:p>
        </w:tc>
        <w:tc>
          <w:tcPr>
            <w:tcW w:w="2592" w:type="dxa"/>
          </w:tcPr>
          <w:p w14:paraId="3A43A099" w14:textId="77777777" w:rsidR="00214965" w:rsidRDefault="00000000">
            <w:r>
              <w:rPr>
                <w:b/>
                <w:sz w:val="20"/>
              </w:rPr>
              <w:t>checkInternationalBeneficiaryRequestStatus</w:t>
            </w:r>
          </w:p>
          <w:p w14:paraId="4F74E2ED" w14:textId="77777777" w:rsidR="00214965" w:rsidRDefault="00000000">
            <w:pPr>
              <w:spacing w:before="40"/>
            </w:pPr>
            <w:r>
              <w:rPr>
                <w:sz w:val="20"/>
              </w:rPr>
              <w:t>Data not found</w:t>
            </w:r>
          </w:p>
        </w:tc>
        <w:tc>
          <w:tcPr>
            <w:tcW w:w="3168" w:type="dxa"/>
          </w:tcPr>
          <w:p w14:paraId="523273AA" w14:textId="77777777" w:rsidR="00214965" w:rsidRDefault="00000000">
            <w:r>
              <w:rPr>
                <w:sz w:val="20"/>
              </w:rPr>
              <w:t>Ensure idempotency to avoid duplicates on retry; Log error with correlation ID; Return cached response if available; Notify user of failure</w:t>
            </w:r>
          </w:p>
        </w:tc>
      </w:tr>
      <w:tr w:rsidR="00214965" w14:paraId="0ABB87E4" w14:textId="77777777">
        <w:tc>
          <w:tcPr>
            <w:tcW w:w="503" w:type="dxa"/>
            <w:shd w:val="clear" w:color="auto" w:fill="231AFF"/>
          </w:tcPr>
          <w:p w14:paraId="4063548B" w14:textId="77777777" w:rsidR="00214965" w:rsidRDefault="00000000">
            <w:pPr>
              <w:jc w:val="center"/>
            </w:pPr>
            <w:r>
              <w:rPr>
                <w:b/>
                <w:color w:val="FFFFFF"/>
                <w:sz w:val="20"/>
              </w:rPr>
              <w:t>61</w:t>
            </w:r>
          </w:p>
        </w:tc>
        <w:tc>
          <w:tcPr>
            <w:tcW w:w="1440" w:type="dxa"/>
            <w:shd w:val="clear" w:color="auto" w:fill="D9E2F3"/>
          </w:tcPr>
          <w:p w14:paraId="3DAF37BB" w14:textId="77777777" w:rsidR="00214965" w:rsidRDefault="00000000">
            <w:r>
              <w:rPr>
                <w:sz w:val="20"/>
              </w:rPr>
              <w:t>External APIC</w:t>
            </w:r>
          </w:p>
        </w:tc>
        <w:tc>
          <w:tcPr>
            <w:tcW w:w="1440" w:type="dxa"/>
            <w:shd w:val="clear" w:color="auto" w:fill="D9E2F3"/>
          </w:tcPr>
          <w:p w14:paraId="05F9D59B" w14:textId="77777777" w:rsidR="00214965" w:rsidRDefault="00000000">
            <w:r>
              <w:rPr>
                <w:sz w:val="20"/>
              </w:rPr>
              <w:t>ACE-Integration</w:t>
            </w:r>
          </w:p>
        </w:tc>
        <w:tc>
          <w:tcPr>
            <w:tcW w:w="2592" w:type="dxa"/>
            <w:shd w:val="clear" w:color="auto" w:fill="D9E2F3"/>
          </w:tcPr>
          <w:p w14:paraId="5C845886" w14:textId="77777777" w:rsidR="00214965" w:rsidRDefault="00000000">
            <w:r>
              <w:rPr>
                <w:b/>
                <w:sz w:val="20"/>
              </w:rPr>
              <w:t>checkInternationalBeneficiaryRequestStatus</w:t>
            </w:r>
          </w:p>
          <w:p w14:paraId="5C44F5E1" w14:textId="77777777" w:rsidR="00214965" w:rsidRDefault="00000000">
            <w:pPr>
              <w:spacing w:before="40"/>
            </w:pPr>
            <w:r>
              <w:rPr>
                <w:sz w:val="20"/>
              </w:rPr>
              <w:t>Validation failure</w:t>
            </w:r>
          </w:p>
        </w:tc>
        <w:tc>
          <w:tcPr>
            <w:tcW w:w="3168" w:type="dxa"/>
            <w:shd w:val="clear" w:color="auto" w:fill="D9E2F3"/>
          </w:tcPr>
          <w:p w14:paraId="5C99937A" w14:textId="77777777" w:rsidR="00214965" w:rsidRDefault="00000000">
            <w:r>
              <w:rPr>
                <w:sz w:val="20"/>
              </w:rPr>
              <w:t>Ensure idempotency to avoid duplicates on retry; Log error with correlation ID; Return error code to upstream caller; Notify user of failure</w:t>
            </w:r>
          </w:p>
        </w:tc>
      </w:tr>
      <w:tr w:rsidR="00214965" w14:paraId="441E78F2" w14:textId="77777777">
        <w:tc>
          <w:tcPr>
            <w:tcW w:w="503" w:type="dxa"/>
            <w:shd w:val="clear" w:color="auto" w:fill="231AFF"/>
          </w:tcPr>
          <w:p w14:paraId="5758DDC4" w14:textId="77777777" w:rsidR="00214965" w:rsidRDefault="00000000">
            <w:pPr>
              <w:jc w:val="center"/>
            </w:pPr>
            <w:r>
              <w:rPr>
                <w:b/>
                <w:color w:val="FFFFFF"/>
                <w:sz w:val="20"/>
              </w:rPr>
              <w:t>62</w:t>
            </w:r>
          </w:p>
        </w:tc>
        <w:tc>
          <w:tcPr>
            <w:tcW w:w="1440" w:type="dxa"/>
          </w:tcPr>
          <w:p w14:paraId="07407AEE" w14:textId="77777777" w:rsidR="00214965" w:rsidRDefault="00000000">
            <w:r>
              <w:rPr>
                <w:sz w:val="20"/>
              </w:rPr>
              <w:t>External APIC</w:t>
            </w:r>
          </w:p>
        </w:tc>
        <w:tc>
          <w:tcPr>
            <w:tcW w:w="1440" w:type="dxa"/>
          </w:tcPr>
          <w:p w14:paraId="4FB89DF4" w14:textId="77777777" w:rsidR="00214965" w:rsidRDefault="00000000">
            <w:r>
              <w:rPr>
                <w:sz w:val="20"/>
              </w:rPr>
              <w:t>ACE-Integration</w:t>
            </w:r>
          </w:p>
        </w:tc>
        <w:tc>
          <w:tcPr>
            <w:tcW w:w="2592" w:type="dxa"/>
          </w:tcPr>
          <w:p w14:paraId="78907AE5" w14:textId="77777777" w:rsidR="00214965" w:rsidRDefault="00000000">
            <w:r>
              <w:rPr>
                <w:b/>
                <w:sz w:val="20"/>
              </w:rPr>
              <w:t>checkInternationalBeneficiaryRequestStatus</w:t>
            </w:r>
          </w:p>
          <w:p w14:paraId="59C79A8D" w14:textId="77777777" w:rsidR="00214965" w:rsidRDefault="00000000">
            <w:pPr>
              <w:spacing w:before="40"/>
            </w:pPr>
            <w:r>
              <w:rPr>
                <w:sz w:val="20"/>
              </w:rPr>
              <w:t>Partial completion</w:t>
            </w:r>
          </w:p>
        </w:tc>
        <w:tc>
          <w:tcPr>
            <w:tcW w:w="3168" w:type="dxa"/>
          </w:tcPr>
          <w:p w14:paraId="5980FAB3" w14:textId="77777777" w:rsidR="00214965" w:rsidRDefault="00000000">
            <w:r>
              <w:rPr>
                <w:sz w:val="20"/>
              </w:rPr>
              <w:t>Ensure idempotency to avoid duplicates on retry; Log error with correlation ID; Queue request for asynchronous retry; Notify user of failure</w:t>
            </w:r>
          </w:p>
        </w:tc>
      </w:tr>
      <w:tr w:rsidR="00214965" w14:paraId="2CC0BAB1" w14:textId="77777777">
        <w:tc>
          <w:tcPr>
            <w:tcW w:w="503" w:type="dxa"/>
            <w:shd w:val="clear" w:color="auto" w:fill="231AFF"/>
          </w:tcPr>
          <w:p w14:paraId="6012C689" w14:textId="77777777" w:rsidR="00214965" w:rsidRDefault="00000000">
            <w:pPr>
              <w:jc w:val="center"/>
            </w:pPr>
            <w:r>
              <w:rPr>
                <w:b/>
                <w:color w:val="FFFFFF"/>
                <w:sz w:val="20"/>
              </w:rPr>
              <w:t>63</w:t>
            </w:r>
          </w:p>
        </w:tc>
        <w:tc>
          <w:tcPr>
            <w:tcW w:w="1440" w:type="dxa"/>
            <w:shd w:val="clear" w:color="auto" w:fill="D9E2F3"/>
          </w:tcPr>
          <w:p w14:paraId="4B5761D1" w14:textId="77777777" w:rsidR="00214965" w:rsidRDefault="00000000">
            <w:r>
              <w:rPr>
                <w:sz w:val="20"/>
              </w:rPr>
              <w:t>External APIC</w:t>
            </w:r>
          </w:p>
        </w:tc>
        <w:tc>
          <w:tcPr>
            <w:tcW w:w="1440" w:type="dxa"/>
            <w:shd w:val="clear" w:color="auto" w:fill="D9E2F3"/>
          </w:tcPr>
          <w:p w14:paraId="725065EA" w14:textId="77777777" w:rsidR="00214965" w:rsidRDefault="00000000">
            <w:r>
              <w:rPr>
                <w:sz w:val="20"/>
              </w:rPr>
              <w:t>ACE-Integration</w:t>
            </w:r>
          </w:p>
        </w:tc>
        <w:tc>
          <w:tcPr>
            <w:tcW w:w="2592" w:type="dxa"/>
            <w:shd w:val="clear" w:color="auto" w:fill="D9E2F3"/>
          </w:tcPr>
          <w:p w14:paraId="1162BDCB" w14:textId="77777777" w:rsidR="00214965" w:rsidRDefault="00000000">
            <w:r>
              <w:rPr>
                <w:b/>
                <w:sz w:val="20"/>
              </w:rPr>
              <w:t>checkInternationalBeneficiaryRequestStatus</w:t>
            </w:r>
          </w:p>
          <w:p w14:paraId="1417CAEC" w14:textId="77777777" w:rsidR="00214965" w:rsidRDefault="00000000">
            <w:pPr>
              <w:spacing w:before="40"/>
            </w:pPr>
            <w:r>
              <w:rPr>
                <w:sz w:val="20"/>
              </w:rPr>
              <w:t>Service unavailability</w:t>
            </w:r>
          </w:p>
        </w:tc>
        <w:tc>
          <w:tcPr>
            <w:tcW w:w="3168" w:type="dxa"/>
            <w:shd w:val="clear" w:color="auto" w:fill="D9E2F3"/>
          </w:tcPr>
          <w:p w14:paraId="6FD07FB8" w14:textId="77777777" w:rsidR="00214965" w:rsidRDefault="00000000">
            <w:r>
              <w:rPr>
                <w:sz w:val="20"/>
              </w:rPr>
              <w:t>Ensure idempotency to avoid duplicates on retry; Log error with correlation</w:t>
            </w:r>
          </w:p>
        </w:tc>
      </w:tr>
    </w:tbl>
    <w:p w14:paraId="78C6F416" w14:textId="77777777" w:rsidR="00214965" w:rsidRDefault="00000000">
      <w:pPr>
        <w:shd w:val="clear" w:color="auto" w:fill="231AFF"/>
        <w:spacing w:before="240" w:after="120"/>
        <w:outlineLvl w:val="0"/>
      </w:pPr>
      <w:r>
        <w:rPr>
          <w:rFonts w:ascii="Calibri Light" w:hAnsi="Calibri Light"/>
          <w:b/>
          <w:color w:val="FFFFFF"/>
          <w:sz w:val="32"/>
        </w:rPr>
        <w:t>5. Wallet Top-up via Card Payment</w:t>
      </w:r>
    </w:p>
    <w:p w14:paraId="038EDD64" w14:textId="77777777" w:rsidR="00214965" w:rsidRDefault="00000000">
      <w:pPr>
        <w:pBdr>
          <w:bottom w:val="single" w:sz="4" w:space="1" w:color="231AFF"/>
        </w:pBdr>
        <w:spacing w:before="200" w:after="120"/>
        <w:outlineLvl w:val="1"/>
      </w:pPr>
      <w:r>
        <w:rPr>
          <w:rFonts w:ascii="Calibri Light" w:hAnsi="Calibri Light"/>
          <w:b/>
          <w:color w:val="231AFF"/>
          <w:sz w:val="26"/>
        </w:rPr>
        <w:t>5.1. Sequence Diagram</w:t>
      </w:r>
    </w:p>
    <w:p w14:paraId="1AD0004D" w14:textId="77777777" w:rsidR="00214965" w:rsidRDefault="00000000">
      <w:pPr>
        <w:jc w:val="center"/>
      </w:pPr>
      <w:r>
        <w:rPr>
          <w:noProof/>
        </w:rPr>
        <w:lastRenderedPageBreak/>
        <w:drawing>
          <wp:inline distT="0" distB="0" distL="0" distR="0" wp14:anchorId="41180B91" wp14:editId="52809D54">
            <wp:extent cx="5486400" cy="52615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Wallet_Topup.png"/>
                    <pic:cNvPicPr/>
                  </pic:nvPicPr>
                  <pic:blipFill>
                    <a:blip r:embed="rId10"/>
                    <a:stretch>
                      <a:fillRect/>
                    </a:stretch>
                  </pic:blipFill>
                  <pic:spPr>
                    <a:xfrm>
                      <a:off x="0" y="0"/>
                      <a:ext cx="5486400" cy="5261548"/>
                    </a:xfrm>
                    <a:prstGeom prst="rect">
                      <a:avLst/>
                    </a:prstGeom>
                  </pic:spPr>
                </pic:pic>
              </a:graphicData>
            </a:graphic>
          </wp:inline>
        </w:drawing>
      </w:r>
    </w:p>
    <w:p w14:paraId="38A83B93" w14:textId="77777777" w:rsidR="00214965" w:rsidRDefault="00000000">
      <w:pPr>
        <w:pBdr>
          <w:bottom w:val="single" w:sz="4" w:space="1" w:color="231AFF"/>
        </w:pBdr>
        <w:spacing w:before="200" w:after="120"/>
        <w:outlineLvl w:val="1"/>
      </w:pPr>
      <w:r>
        <w:rPr>
          <w:rFonts w:ascii="Calibri Light" w:hAnsi="Calibri Light"/>
          <w:b/>
          <w:color w:val="231AFF"/>
          <w:sz w:val="26"/>
        </w:rPr>
        <w:t>5.2. Flow Description</w:t>
      </w:r>
    </w:p>
    <w:p w14:paraId="290259AF" w14:textId="77777777" w:rsidR="00214965" w:rsidRDefault="00000000">
      <w:pPr>
        <w:spacing w:before="200" w:after="80"/>
      </w:pPr>
      <w:r>
        <w:rPr>
          <w:b/>
        </w:rPr>
        <w:t>Initiate Top-up</w:t>
      </w:r>
    </w:p>
    <w:p w14:paraId="5A375BE6" w14:textId="77777777" w:rsidR="00214965" w:rsidRDefault="00000000">
      <w:pPr>
        <w:spacing w:before="40" w:after="80"/>
        <w:ind w:left="360"/>
        <w:jc w:val="both"/>
      </w:pPr>
      <w:r>
        <w:t>• The customer selects "Add Money" and chooses "Credit/Debit Card."</w:t>
      </w:r>
    </w:p>
    <w:p w14:paraId="18CD71C8" w14:textId="77777777" w:rsidR="00214965" w:rsidRDefault="00000000">
      <w:pPr>
        <w:spacing w:before="40" w:after="80"/>
        <w:ind w:left="360"/>
        <w:jc w:val="both"/>
      </w:pPr>
      <w:r>
        <w:t>• The customer enters the amount (1000 SAR) to be added.</w:t>
      </w:r>
    </w:p>
    <w:p w14:paraId="1C92B65D" w14:textId="77777777" w:rsidR="00214965" w:rsidRDefault="00000000">
      <w:pPr>
        <w:spacing w:before="40" w:after="80"/>
        <w:ind w:left="360"/>
        <w:jc w:val="both"/>
      </w:pPr>
      <w:r>
        <w:t>• The FinWallet App initiates the top-up process by sending a POST request to the API Gateway.</w:t>
      </w:r>
    </w:p>
    <w:p w14:paraId="436AC3CF" w14:textId="77777777" w:rsidR="00214965" w:rsidRDefault="00000000">
      <w:pPr>
        <w:spacing w:before="40" w:after="80"/>
        <w:ind w:left="360"/>
        <w:jc w:val="both"/>
      </w:pPr>
      <w:r>
        <w:t>• The API Gateway validates the amount and forwards the request to the Wallet Service.</w:t>
      </w:r>
    </w:p>
    <w:p w14:paraId="71E6B49D" w14:textId="77777777" w:rsidR="00214965" w:rsidRDefault="00000000">
      <w:pPr>
        <w:spacing w:before="40" w:after="80"/>
        <w:ind w:left="360"/>
        <w:jc w:val="both"/>
      </w:pPr>
      <w:r>
        <w:t>• The Wallet Service internally validates the amount and checks the daily top-up limit.</w:t>
      </w:r>
    </w:p>
    <w:p w14:paraId="3AABD1C3" w14:textId="77777777" w:rsidR="00214965" w:rsidRDefault="00000000">
      <w:pPr>
        <w:spacing w:before="40" w:after="80"/>
        <w:ind w:left="360"/>
        <w:jc w:val="both"/>
      </w:pPr>
      <w:r>
        <w:t>• If the daily limit is exceeded, the Wallet Service sends an error message to the API Gateway, which in turn informs the customer.</w:t>
      </w:r>
    </w:p>
    <w:p w14:paraId="6C9B00E0" w14:textId="77777777" w:rsidR="00214965" w:rsidRDefault="00000000">
      <w:pPr>
        <w:spacing w:before="40" w:after="80"/>
        <w:ind w:left="360"/>
        <w:jc w:val="both"/>
      </w:pPr>
      <w:r>
        <w:t>• If the daily limit is within limits, the Wallet Service sends a response to the API Gateway with the top-up ID, amount, and payment methods.</w:t>
      </w:r>
    </w:p>
    <w:p w14:paraId="117D85D1" w14:textId="77777777" w:rsidR="00214965" w:rsidRDefault="00000000">
      <w:pPr>
        <w:spacing w:before="40" w:after="80"/>
        <w:ind w:left="360"/>
        <w:jc w:val="both"/>
      </w:pPr>
      <w:r>
        <w:lastRenderedPageBreak/>
        <w:t>• The API Gateway then shows the card selection screen to the customer.</w:t>
      </w:r>
    </w:p>
    <w:p w14:paraId="178360E5" w14:textId="77777777" w:rsidR="00214965" w:rsidRDefault="00000000">
      <w:pPr>
        <w:spacing w:before="200" w:after="80"/>
      </w:pPr>
      <w:r>
        <w:rPr>
          <w:b/>
        </w:rPr>
        <w:t>Card Selection &amp; 3DS</w:t>
      </w:r>
    </w:p>
    <w:p w14:paraId="2628ECFC" w14:textId="77777777" w:rsidR="00214965" w:rsidRDefault="00000000">
      <w:pPr>
        <w:spacing w:before="40" w:after="80"/>
        <w:ind w:left="360"/>
        <w:jc w:val="both"/>
      </w:pPr>
      <w:r>
        <w:t>• The customer selects a saved card (****4532).</w:t>
      </w:r>
    </w:p>
    <w:p w14:paraId="0B185771" w14:textId="77777777" w:rsidR="00214965" w:rsidRDefault="00000000">
      <w:pPr>
        <w:spacing w:before="40" w:after="80"/>
        <w:ind w:left="360"/>
        <w:jc w:val="both"/>
      </w:pPr>
      <w:r>
        <w:t>• The FinWallet App sends a POST request to the API Gateway to initiate the payment process.</w:t>
      </w:r>
    </w:p>
    <w:p w14:paraId="3FDF4000" w14:textId="77777777" w:rsidR="00214965" w:rsidRDefault="00000000">
      <w:pPr>
        <w:spacing w:before="40" w:after="80"/>
        <w:ind w:left="360"/>
        <w:jc w:val="both"/>
      </w:pPr>
      <w:r>
        <w:t>• The API Gateway forwards the request to the Payment Service, which processes the card payment.</w:t>
      </w:r>
    </w:p>
    <w:p w14:paraId="72A71172" w14:textId="77777777" w:rsidR="00214965" w:rsidRDefault="00000000">
      <w:pPr>
        <w:spacing w:before="40" w:after="80"/>
        <w:ind w:left="360"/>
        <w:jc w:val="both"/>
      </w:pPr>
      <w:r>
        <w:t>• The Payment Service performs a pre-authentication check and an authorization request to the Card Network Adapter.</w:t>
      </w:r>
    </w:p>
    <w:p w14:paraId="0E552D44" w14:textId="77777777" w:rsidR="00214965" w:rsidRDefault="00000000">
      <w:pPr>
        <w:spacing w:before="40" w:after="80"/>
        <w:ind w:left="360"/>
        <w:jc w:val="both"/>
      </w:pPr>
      <w:r>
        <w:t>• The Card Network Adapter initiates a 3DS authentication process.</w:t>
      </w:r>
    </w:p>
    <w:p w14:paraId="74B63E13" w14:textId="77777777" w:rsidR="00214965" w:rsidRDefault="00000000">
      <w:pPr>
        <w:spacing w:before="40" w:after="80"/>
        <w:ind w:left="360"/>
        <w:jc w:val="both"/>
      </w:pPr>
      <w:r>
        <w:t>• If the 3DS authentication is successful, the Payment Service completes the transaction, captures the payment, and updates the wallet balance.</w:t>
      </w:r>
    </w:p>
    <w:p w14:paraId="0E785DD6" w14:textId="77777777" w:rsidR="00214965" w:rsidRDefault="00000000">
      <w:pPr>
        <w:spacing w:before="40" w:after="80"/>
        <w:ind w:left="360"/>
        <w:jc w:val="both"/>
      </w:pPr>
      <w:r>
        <w:t>• If the 3DS authentication fails, the Payment Service marks the transaction as failed and sends an error message back to the API Gateway.</w:t>
      </w:r>
    </w:p>
    <w:p w14:paraId="3AB482D4" w14:textId="77777777" w:rsidR="00214965" w:rsidRDefault="00000000">
      <w:pPr>
        <w:spacing w:before="200" w:after="80"/>
      </w:pPr>
      <w:r>
        <w:rPr>
          <w:b/>
        </w:rPr>
        <w:t>Credit Wallet</w:t>
      </w:r>
    </w:p>
    <w:p w14:paraId="3A0BDFAC" w14:textId="77777777" w:rsidR="00214965" w:rsidRDefault="00000000">
      <w:pPr>
        <w:spacing w:before="40" w:after="80"/>
        <w:ind w:left="360"/>
        <w:jc w:val="both"/>
      </w:pPr>
      <w:r>
        <w:t>• The Payment Service credits the wallet balance and updates the user limits.</w:t>
      </w:r>
    </w:p>
    <w:p w14:paraId="7490AF75" w14:textId="77777777" w:rsidR="00214965" w:rsidRDefault="00000000">
      <w:pPr>
        <w:spacing w:before="40" w:after="80"/>
        <w:ind w:left="360"/>
        <w:jc w:val="both"/>
      </w:pPr>
      <w:r>
        <w:t>• The Wallet Service commits the transaction to the database.</w:t>
      </w:r>
    </w:p>
    <w:p w14:paraId="6DA823DF" w14:textId="77777777" w:rsidR="00214965" w:rsidRDefault="00000000">
      <w:pPr>
        <w:spacing w:before="40" w:after="80"/>
        <w:ind w:left="360"/>
        <w:jc w:val="both"/>
      </w:pPr>
      <w:r>
        <w:t>• The Notification Service sends a confirmation message to the customer.</w:t>
      </w:r>
    </w:p>
    <w:p w14:paraId="66751254" w14:textId="77777777" w:rsidR="00214965" w:rsidRDefault="00000000">
      <w:pPr>
        <w:spacing w:before="40" w:after="80"/>
        <w:ind w:left="360"/>
        <w:jc w:val="both"/>
      </w:pPr>
      <w:r>
        <w:t>• The API Gateway confirms the successful top-up and updates the customer's balance.</w:t>
      </w:r>
    </w:p>
    <w:p w14:paraId="344D0525" w14:textId="77777777" w:rsidR="00214965" w:rsidRDefault="00000000">
      <w:pPr>
        <w:pStyle w:val="Subtitle"/>
        <w:spacing w:before="240" w:after="120"/>
      </w:pPr>
      <w:r>
        <w:rPr>
          <w:rFonts w:ascii="Calibri" w:hAnsi="Calibri"/>
          <w:b/>
          <w:color w:val="00008B"/>
          <w:sz w:val="22"/>
        </w:rPr>
        <w:t>SUB### Authentication &amp; Validation</w:t>
      </w:r>
    </w:p>
    <w:p w14:paraId="09CB341C" w14:textId="77777777" w:rsidR="00214965" w:rsidRDefault="00000000">
      <w:pPr>
        <w:spacing w:before="160" w:after="60"/>
      </w:pPr>
      <w:r>
        <w:rPr>
          <w:b/>
        </w:rPr>
        <w:t>Validation Rules</w:t>
      </w:r>
    </w:p>
    <w:p w14:paraId="539ADD94" w14:textId="77777777" w:rsidR="00214965" w:rsidRDefault="00000000">
      <w:pPr>
        <w:spacing w:before="40" w:after="80"/>
        <w:ind w:left="360"/>
        <w:jc w:val="both"/>
      </w:pPr>
      <w:r>
        <w:t>• The Wallet Service validates the amount to ensure it is within the minimum (10 SAR) and maximum (10,000 SAR per transaction) limits.</w:t>
      </w:r>
    </w:p>
    <w:p w14:paraId="77335493" w14:textId="77777777" w:rsidR="00214965" w:rsidRDefault="00000000">
      <w:pPr>
        <w:spacing w:before="40" w:after="80"/>
        <w:ind w:left="360"/>
        <w:jc w:val="both"/>
      </w:pPr>
      <w:r>
        <w:t>• The Wallet Service checks the daily top-up limit, which is 20,000 SAR per day.</w:t>
      </w:r>
    </w:p>
    <w:p w14:paraId="07407521" w14:textId="77777777" w:rsidR="00214965" w:rsidRDefault="00000000">
      <w:pPr>
        <w:spacing w:before="40" w:after="80"/>
        <w:ind w:left="360"/>
        <w:jc w:val="both"/>
      </w:pPr>
      <w:r>
        <w:t>• If the daily limit is exceeded, the Wallet Service sends an error message to the API Gateway, which informs the customer.</w:t>
      </w:r>
    </w:p>
    <w:p w14:paraId="4EDA31DA" w14:textId="77777777" w:rsidR="00214965" w:rsidRDefault="00000000">
      <w:pPr>
        <w:spacing w:before="160" w:after="60"/>
      </w:pPr>
      <w:r>
        <w:rPr>
          <w:b/>
        </w:rPr>
        <w:t>3DS Authentication</w:t>
      </w:r>
    </w:p>
    <w:p w14:paraId="23B7613F" w14:textId="77777777" w:rsidR="00214965" w:rsidRDefault="00000000">
      <w:pPr>
        <w:spacing w:before="40" w:after="80"/>
        <w:ind w:left="360"/>
        <w:jc w:val="both"/>
      </w:pPr>
      <w:r>
        <w:t>• If the 3DS authentication is successful, the Payment Service completes the transaction, captures the payment, and updates the wallet balance.</w:t>
      </w:r>
    </w:p>
    <w:p w14:paraId="4D1A7AB0" w14:textId="77777777" w:rsidR="00214965" w:rsidRDefault="00000000">
      <w:pPr>
        <w:spacing w:before="40" w:after="80"/>
        <w:ind w:left="360"/>
        <w:jc w:val="both"/>
      </w:pPr>
      <w:r>
        <w:t>• If the 3DS authentication fails, the Payment Service marks the transaction as failed and sends an error message back to the API Gateway.</w:t>
      </w:r>
    </w:p>
    <w:p w14:paraId="0BE192C0" w14:textId="77777777" w:rsidR="00214965" w:rsidRDefault="00000000">
      <w:pPr>
        <w:pStyle w:val="Subtitle"/>
        <w:spacing w:before="240" w:after="120"/>
      </w:pPr>
      <w:r>
        <w:rPr>
          <w:rFonts w:ascii="Calibri" w:hAnsi="Calibri"/>
          <w:b/>
          <w:color w:val="00008B"/>
          <w:sz w:val="22"/>
        </w:rPr>
        <w:t>SUB### Self-Interactions</w:t>
      </w:r>
    </w:p>
    <w:p w14:paraId="67C776EF" w14:textId="77777777" w:rsidR="00214965" w:rsidRDefault="00000000">
      <w:pPr>
        <w:spacing w:before="160" w:after="60"/>
      </w:pPr>
      <w:r>
        <w:rPr>
          <w:b/>
        </w:rPr>
        <w:t>Wallet Service</w:t>
      </w:r>
    </w:p>
    <w:p w14:paraId="6A2AAEF3" w14:textId="77777777" w:rsidR="00214965" w:rsidRDefault="00000000">
      <w:pPr>
        <w:spacing w:before="40" w:after="80"/>
        <w:ind w:left="360"/>
        <w:jc w:val="both"/>
      </w:pPr>
      <w:r>
        <w:lastRenderedPageBreak/>
        <w:t>• The Wallet Service internally performs the validation of the amount.</w:t>
      </w:r>
    </w:p>
    <w:p w14:paraId="02869159" w14:textId="77777777" w:rsidR="00214965" w:rsidRDefault="00000000">
      <w:pPr>
        <w:spacing w:before="40" w:after="80"/>
        <w:ind w:left="360"/>
        <w:jc w:val="both"/>
      </w:pPr>
      <w:r>
        <w:t>• The Wallet Service internally performs the validation of the daily top-up limit.</w:t>
      </w:r>
    </w:p>
    <w:p w14:paraId="7F82BA7A" w14:textId="77777777" w:rsidR="00214965" w:rsidRDefault="00000000">
      <w:pPr>
        <w:spacing w:before="160" w:after="60"/>
      </w:pPr>
      <w:r>
        <w:rPr>
          <w:b/>
        </w:rPr>
        <w:t>Payment Service</w:t>
      </w:r>
    </w:p>
    <w:p w14:paraId="5538CE89" w14:textId="77777777" w:rsidR="00214965" w:rsidRDefault="00000000">
      <w:pPr>
        <w:spacing w:before="40" w:after="80"/>
        <w:ind w:left="360"/>
        <w:jc w:val="both"/>
      </w:pPr>
      <w:r>
        <w:t>• The Payment Service internally performs the pre-authentication check.</w:t>
      </w:r>
    </w:p>
    <w:p w14:paraId="7F58440B" w14:textId="77777777" w:rsidR="00214965" w:rsidRDefault="00000000">
      <w:pPr>
        <w:spacing w:before="40" w:after="80"/>
        <w:ind w:left="360"/>
        <w:jc w:val="both"/>
      </w:pPr>
      <w:r>
        <w:t>• The Payment Service internally performs the authorization request to the Card Network Adapter.</w:t>
      </w:r>
    </w:p>
    <w:p w14:paraId="783757DF" w14:textId="77777777" w:rsidR="00214965" w:rsidRDefault="00000000">
      <w:pPr>
        <w:spacing w:before="40" w:after="80"/>
        <w:ind w:left="360"/>
        <w:jc w:val="both"/>
      </w:pPr>
      <w:r>
        <w:t>• The Payment Service internally completes the transaction, captures the payment, and updates the wallet balance.</w:t>
      </w:r>
    </w:p>
    <w:p w14:paraId="7E330C34" w14:textId="77777777" w:rsidR="00214965" w:rsidRDefault="00000000">
      <w:pPr>
        <w:spacing w:before="160" w:after="60"/>
      </w:pPr>
      <w:r>
        <w:rPr>
          <w:b/>
        </w:rPr>
        <w:t>Card Network Adapter</w:t>
      </w:r>
    </w:p>
    <w:p w14:paraId="07683363" w14:textId="77777777" w:rsidR="00214965" w:rsidRDefault="00000000">
      <w:pPr>
        <w:spacing w:before="40" w:after="80"/>
        <w:ind w:left="360"/>
        <w:jc w:val="both"/>
      </w:pPr>
      <w:r>
        <w:t>• The Card Network Adapter internally performs the 3DS authentication process.</w:t>
      </w:r>
    </w:p>
    <w:p w14:paraId="43880042" w14:textId="77777777" w:rsidR="00214965" w:rsidRDefault="00000000">
      <w:pPr>
        <w:pStyle w:val="Subtitle"/>
        <w:spacing w:before="240" w:after="120"/>
      </w:pPr>
      <w:r>
        <w:rPr>
          <w:rFonts w:ascii="Calibri" w:hAnsi="Calibri"/>
          <w:b/>
          <w:color w:val="00008B"/>
          <w:sz w:val="22"/>
        </w:rPr>
        <w:t>SUB### Control Structures &amp; Conditions</w:t>
      </w:r>
    </w:p>
    <w:p w14:paraId="537EACA8" w14:textId="77777777" w:rsidR="00214965" w:rsidRDefault="00000000">
      <w:pPr>
        <w:spacing w:before="160" w:after="60"/>
      </w:pPr>
      <w:r>
        <w:rPr>
          <w:b/>
        </w:rPr>
        <w:t>Conditional Branching</w:t>
      </w:r>
    </w:p>
    <w:p w14:paraId="3DB28A37" w14:textId="77777777" w:rsidR="00214965" w:rsidRDefault="00000000">
      <w:pPr>
        <w:spacing w:before="40" w:after="80"/>
        <w:ind w:left="360"/>
        <w:jc w:val="both"/>
      </w:pPr>
      <w:r>
        <w:t>• If the daily top-up limit is exceeded, the flow terminates early, and the customer is informed of the daily limit reached.</w:t>
      </w:r>
    </w:p>
    <w:p w14:paraId="056D2A03" w14:textId="77777777" w:rsidR="00214965" w:rsidRDefault="00000000">
      <w:pPr>
        <w:spacing w:before="40" w:after="80"/>
        <w:ind w:left="360"/>
        <w:jc w:val="both"/>
      </w:pPr>
      <w:r>
        <w:t>• If the 3DS authentication is successful, the transaction is completed, and the customer is notified of the successful top-up.</w:t>
      </w:r>
    </w:p>
    <w:p w14:paraId="47F17A40" w14:textId="77777777" w:rsidR="00214965" w:rsidRDefault="00000000">
      <w:pPr>
        <w:spacing w:before="40" w:after="80"/>
        <w:ind w:left="360"/>
        <w:jc w:val="both"/>
      </w:pPr>
      <w:r>
        <w:t>• If the 3DS authentication fails, the transaction is marked as failed, and the customer is prompted to try another card.</w:t>
      </w:r>
    </w:p>
    <w:p w14:paraId="15EBB5D4" w14:textId="77777777" w:rsidR="00214965" w:rsidRDefault="00000000">
      <w:pPr>
        <w:spacing w:before="160" w:after="60"/>
      </w:pPr>
      <w:r>
        <w:rPr>
          <w:b/>
        </w:rPr>
        <w:t>Optional Execution Paths</w:t>
      </w:r>
    </w:p>
    <w:p w14:paraId="0EAB51EC" w14:textId="77777777" w:rsidR="00214965" w:rsidRDefault="00000000">
      <w:pPr>
        <w:spacing w:before="40" w:after="80"/>
        <w:ind w:left="360"/>
        <w:jc w:val="both"/>
      </w:pPr>
      <w:r>
        <w:t>• If the daily top-up limit is within limits, the customer is shown the card selection screen.</w:t>
      </w:r>
    </w:p>
    <w:p w14:paraId="5D727E49" w14:textId="77777777" w:rsidR="00214965" w:rsidRDefault="00000000">
      <w:pPr>
        <w:spacing w:before="40" w:after="80"/>
        <w:ind w:left="360"/>
        <w:jc w:val="both"/>
      </w:pPr>
      <w:r>
        <w:t>• If the 3DS authentication is successful, the transaction is completed, and the customer is notified of the successful top-up.</w:t>
      </w:r>
    </w:p>
    <w:p w14:paraId="0C638F2A" w14:textId="77777777" w:rsidR="00214965" w:rsidRDefault="00000000">
      <w:pPr>
        <w:spacing w:before="40" w:after="80"/>
        <w:ind w:left="360"/>
        <w:jc w:val="both"/>
      </w:pPr>
      <w:r>
        <w:t>• If the 3DS authentication fails, the transaction is marked as failed, and the customer is prompted to try another card.</w:t>
      </w:r>
    </w:p>
    <w:p w14:paraId="6277ED29" w14:textId="77777777" w:rsidR="00214965" w:rsidRDefault="00000000">
      <w:pPr>
        <w:spacing w:before="160" w:after="60"/>
      </w:pPr>
      <w:r>
        <w:rPr>
          <w:b/>
        </w:rPr>
        <w:t>Repetitive Behavior</w:t>
      </w:r>
    </w:p>
    <w:p w14:paraId="2DD232DC" w14:textId="77777777" w:rsidR="00214965" w:rsidRDefault="00000000">
      <w:pPr>
        <w:spacing w:before="40" w:after="80"/>
        <w:ind w:left="360"/>
        <w:jc w:val="both"/>
      </w:pPr>
      <w:r>
        <w:t>• The Wallet Service internally performs the validation of the daily top-up limit, which is repeated for each transaction.</w:t>
      </w:r>
    </w:p>
    <w:p w14:paraId="73F5EA26" w14:textId="77777777" w:rsidR="00214965" w:rsidRDefault="00000000">
      <w:pPr>
        <w:spacing w:before="40" w:after="80"/>
        <w:ind w:left="360"/>
        <w:jc w:val="both"/>
      </w:pPr>
      <w:r>
        <w:t>• The Payment Service internally completes the transaction, captures the payment, and updates the wallet balance, which is repeated for each successful top-up.</w:t>
      </w:r>
    </w:p>
    <w:p w14:paraId="3C24B7E7" w14:textId="77777777" w:rsidR="00214965" w:rsidRDefault="00000000">
      <w:pPr>
        <w:spacing w:before="160" w:after="60"/>
      </w:pPr>
      <w:r>
        <w:rPr>
          <w:b/>
        </w:rPr>
        <w:t>Parallel Execution</w:t>
      </w:r>
    </w:p>
    <w:p w14:paraId="67AFFBBF" w14:textId="77777777" w:rsidR="00214965" w:rsidRDefault="00000000">
      <w:pPr>
        <w:spacing w:before="40" w:after="80"/>
        <w:ind w:left="360"/>
        <w:jc w:val="both"/>
      </w:pPr>
      <w:r>
        <w:t>• The 3DS authentication process is performed in parallel, ensuring that the customer's transaction is not interrupted by the authentication process.</w:t>
      </w:r>
    </w:p>
    <w:p w14:paraId="6559BEA1" w14:textId="77777777" w:rsidR="00214965" w:rsidRDefault="00000000">
      <w:pPr>
        <w:spacing w:before="160" w:after="60"/>
      </w:pPr>
      <w:r>
        <w:rPr>
          <w:b/>
        </w:rPr>
        <w:t>Protected or Synchronized Execution</w:t>
      </w:r>
    </w:p>
    <w:p w14:paraId="3EF30413" w14:textId="77777777" w:rsidR="00214965" w:rsidRDefault="00000000">
      <w:pPr>
        <w:spacing w:before="40" w:after="80"/>
        <w:ind w:left="360"/>
        <w:jc w:val="both"/>
      </w:pPr>
      <w:r>
        <w:lastRenderedPageBreak/>
        <w:t>• The 3DS authentication process is protected to ensure that the transaction is not interrupted by the authentication process</w:t>
      </w:r>
    </w:p>
    <w:p w14:paraId="0BF021BA" w14:textId="77777777" w:rsidR="00214965" w:rsidRDefault="00000000">
      <w:pPr>
        <w:pBdr>
          <w:bottom w:val="single" w:sz="4" w:space="1" w:color="231AFF"/>
        </w:pBdr>
        <w:spacing w:before="200" w:after="120"/>
        <w:outlineLvl w:val="1"/>
      </w:pPr>
      <w:r>
        <w:rPr>
          <w:rFonts w:ascii="Calibri Light" w:hAnsi="Calibri Light"/>
          <w:b/>
          <w:color w:val="231AFF"/>
          <w:sz w:val="26"/>
        </w:rPr>
        <w:t>5.3. APIs Contract Agreement</w:t>
      </w:r>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4965" w14:paraId="2A814D77" w14:textId="77777777">
        <w:tc>
          <w:tcPr>
            <w:tcW w:w="503" w:type="dxa"/>
            <w:shd w:val="clear" w:color="auto" w:fill="231AFF"/>
          </w:tcPr>
          <w:p w14:paraId="164A815D" w14:textId="77777777" w:rsidR="00214965" w:rsidRDefault="00000000">
            <w:pPr>
              <w:jc w:val="center"/>
            </w:pPr>
            <w:r>
              <w:rPr>
                <w:b/>
                <w:color w:val="FFFFFF"/>
                <w:sz w:val="20"/>
              </w:rPr>
              <w:t>#</w:t>
            </w:r>
          </w:p>
        </w:tc>
        <w:tc>
          <w:tcPr>
            <w:tcW w:w="1251" w:type="dxa"/>
            <w:shd w:val="clear" w:color="auto" w:fill="231AFF"/>
          </w:tcPr>
          <w:p w14:paraId="43518761" w14:textId="77777777" w:rsidR="00214965" w:rsidRDefault="00000000">
            <w:pPr>
              <w:jc w:val="center"/>
            </w:pPr>
            <w:r>
              <w:rPr>
                <w:b/>
                <w:color w:val="FFFFFF"/>
                <w:sz w:val="20"/>
              </w:rPr>
              <w:t>Source</w:t>
            </w:r>
          </w:p>
        </w:tc>
        <w:tc>
          <w:tcPr>
            <w:tcW w:w="1251" w:type="dxa"/>
            <w:shd w:val="clear" w:color="auto" w:fill="231AFF"/>
          </w:tcPr>
          <w:p w14:paraId="29C36FBA" w14:textId="77777777" w:rsidR="00214965" w:rsidRDefault="00000000">
            <w:pPr>
              <w:jc w:val="center"/>
            </w:pPr>
            <w:r>
              <w:rPr>
                <w:b/>
                <w:color w:val="FFFFFF"/>
                <w:sz w:val="20"/>
              </w:rPr>
              <w:t>Destination</w:t>
            </w:r>
          </w:p>
        </w:tc>
        <w:tc>
          <w:tcPr>
            <w:tcW w:w="1461" w:type="dxa"/>
            <w:shd w:val="clear" w:color="auto" w:fill="231AFF"/>
          </w:tcPr>
          <w:p w14:paraId="49A20418" w14:textId="77777777" w:rsidR="00214965" w:rsidRDefault="00000000">
            <w:pPr>
              <w:jc w:val="center"/>
            </w:pPr>
            <w:r>
              <w:rPr>
                <w:b/>
                <w:color w:val="FFFFFF"/>
                <w:sz w:val="20"/>
              </w:rPr>
              <w:t>API</w:t>
            </w:r>
          </w:p>
        </w:tc>
        <w:tc>
          <w:tcPr>
            <w:tcW w:w="849" w:type="dxa"/>
            <w:shd w:val="clear" w:color="auto" w:fill="231AFF"/>
          </w:tcPr>
          <w:p w14:paraId="6783D82B" w14:textId="77777777" w:rsidR="00214965" w:rsidRDefault="00000000">
            <w:pPr>
              <w:jc w:val="center"/>
            </w:pPr>
            <w:r>
              <w:rPr>
                <w:b/>
                <w:color w:val="FFFFFF"/>
                <w:sz w:val="20"/>
              </w:rPr>
              <w:t>Protocol</w:t>
            </w:r>
          </w:p>
        </w:tc>
        <w:tc>
          <w:tcPr>
            <w:tcW w:w="1915" w:type="dxa"/>
            <w:shd w:val="clear" w:color="auto" w:fill="231AFF"/>
          </w:tcPr>
          <w:p w14:paraId="4808E674" w14:textId="77777777" w:rsidR="00214965" w:rsidRDefault="00000000">
            <w:pPr>
              <w:jc w:val="center"/>
            </w:pPr>
            <w:r>
              <w:rPr>
                <w:b/>
                <w:color w:val="FFFFFF"/>
                <w:sz w:val="20"/>
              </w:rPr>
              <w:t>Request Parameters</w:t>
            </w:r>
          </w:p>
        </w:tc>
        <w:tc>
          <w:tcPr>
            <w:tcW w:w="1893" w:type="dxa"/>
            <w:shd w:val="clear" w:color="auto" w:fill="231AFF"/>
          </w:tcPr>
          <w:p w14:paraId="187DBB26" w14:textId="77777777" w:rsidR="00214965" w:rsidRDefault="00000000">
            <w:pPr>
              <w:jc w:val="center"/>
            </w:pPr>
            <w:r>
              <w:rPr>
                <w:b/>
                <w:color w:val="FFFFFF"/>
                <w:sz w:val="20"/>
              </w:rPr>
              <w:t>Response Parameters</w:t>
            </w:r>
          </w:p>
        </w:tc>
      </w:tr>
      <w:tr w:rsidR="00214965" w14:paraId="12C63FFF" w14:textId="77777777">
        <w:tc>
          <w:tcPr>
            <w:tcW w:w="503" w:type="dxa"/>
            <w:shd w:val="clear" w:color="auto" w:fill="231AFF"/>
          </w:tcPr>
          <w:p w14:paraId="3D858B99" w14:textId="77777777" w:rsidR="00214965" w:rsidRDefault="00000000">
            <w:pPr>
              <w:jc w:val="center"/>
            </w:pPr>
            <w:r>
              <w:rPr>
                <w:b/>
                <w:color w:val="FFFFFF"/>
                <w:sz w:val="20"/>
              </w:rPr>
              <w:t>1</w:t>
            </w:r>
          </w:p>
        </w:tc>
        <w:tc>
          <w:tcPr>
            <w:tcW w:w="1251" w:type="dxa"/>
            <w:shd w:val="clear" w:color="auto" w:fill="D9E2F3"/>
          </w:tcPr>
          <w:p w14:paraId="47493D5B" w14:textId="77777777" w:rsidR="00214965" w:rsidRDefault="00000000">
            <w:r>
              <w:rPr>
                <w:sz w:val="20"/>
              </w:rPr>
              <w:t>FinWallet App</w:t>
            </w:r>
          </w:p>
        </w:tc>
        <w:tc>
          <w:tcPr>
            <w:tcW w:w="1251" w:type="dxa"/>
            <w:shd w:val="clear" w:color="auto" w:fill="D9E2F3"/>
          </w:tcPr>
          <w:p w14:paraId="5FC39E8E" w14:textId="77777777" w:rsidR="00214965" w:rsidRDefault="00000000">
            <w:r>
              <w:rPr>
                <w:sz w:val="20"/>
              </w:rPr>
              <w:t>API Gateway</w:t>
            </w:r>
          </w:p>
        </w:tc>
        <w:tc>
          <w:tcPr>
            <w:tcW w:w="1461" w:type="dxa"/>
            <w:shd w:val="clear" w:color="auto" w:fill="D9E2F3"/>
          </w:tcPr>
          <w:p w14:paraId="6EA686E6" w14:textId="77777777" w:rsidR="00214965" w:rsidRDefault="00000000">
            <w:r>
              <w:rPr>
                <w:sz w:val="20"/>
              </w:rPr>
              <w:t>POST /api/v1/wallet/topup/init</w:t>
            </w:r>
          </w:p>
        </w:tc>
        <w:tc>
          <w:tcPr>
            <w:tcW w:w="849" w:type="dxa"/>
            <w:shd w:val="clear" w:color="auto" w:fill="D9E2F3"/>
          </w:tcPr>
          <w:p w14:paraId="0592132E" w14:textId="77777777" w:rsidR="00214965" w:rsidRDefault="00000000">
            <w:pPr>
              <w:jc w:val="center"/>
            </w:pPr>
            <w:r>
              <w:rPr>
                <w:sz w:val="20"/>
              </w:rPr>
              <w:t>REST</w:t>
            </w:r>
          </w:p>
        </w:tc>
        <w:tc>
          <w:tcPr>
            <w:tcW w:w="1915" w:type="dxa"/>
            <w:shd w:val="clear" w:color="auto" w:fill="D9E2F3"/>
          </w:tcPr>
          <w:p w14:paraId="4FF6754C" w14:textId="77777777" w:rsidR="00214965" w:rsidRDefault="00214965"/>
        </w:tc>
        <w:tc>
          <w:tcPr>
            <w:tcW w:w="1893" w:type="dxa"/>
            <w:shd w:val="clear" w:color="auto" w:fill="D9E2F3"/>
          </w:tcPr>
          <w:p w14:paraId="3CFEB72E" w14:textId="77777777" w:rsidR="00214965" w:rsidRDefault="00000000">
            <w:r>
              <w:rPr>
                <w:sz w:val="20"/>
              </w:rPr>
              <w:t>Show card selection</w:t>
            </w:r>
          </w:p>
        </w:tc>
      </w:tr>
      <w:tr w:rsidR="00214965" w14:paraId="417E20B7" w14:textId="77777777">
        <w:tc>
          <w:tcPr>
            <w:tcW w:w="503" w:type="dxa"/>
            <w:shd w:val="clear" w:color="auto" w:fill="231AFF"/>
          </w:tcPr>
          <w:p w14:paraId="5A91DCC5" w14:textId="77777777" w:rsidR="00214965" w:rsidRDefault="00000000">
            <w:pPr>
              <w:jc w:val="center"/>
            </w:pPr>
            <w:r>
              <w:rPr>
                <w:b/>
                <w:color w:val="FFFFFF"/>
                <w:sz w:val="20"/>
              </w:rPr>
              <w:t>2</w:t>
            </w:r>
          </w:p>
        </w:tc>
        <w:tc>
          <w:tcPr>
            <w:tcW w:w="1251" w:type="dxa"/>
          </w:tcPr>
          <w:p w14:paraId="28CF682E" w14:textId="77777777" w:rsidR="00214965" w:rsidRDefault="00000000">
            <w:r>
              <w:rPr>
                <w:sz w:val="20"/>
              </w:rPr>
              <w:t>API Gateway</w:t>
            </w:r>
          </w:p>
        </w:tc>
        <w:tc>
          <w:tcPr>
            <w:tcW w:w="1251" w:type="dxa"/>
          </w:tcPr>
          <w:p w14:paraId="37DC74CB" w14:textId="77777777" w:rsidR="00214965" w:rsidRDefault="00000000">
            <w:r>
              <w:rPr>
                <w:sz w:val="20"/>
              </w:rPr>
              <w:t>Wallet Service</w:t>
            </w:r>
          </w:p>
        </w:tc>
        <w:tc>
          <w:tcPr>
            <w:tcW w:w="1461" w:type="dxa"/>
          </w:tcPr>
          <w:p w14:paraId="1F795F8C" w14:textId="77777777" w:rsidR="00214965" w:rsidRDefault="00000000">
            <w:r>
              <w:rPr>
                <w:sz w:val="20"/>
              </w:rPr>
              <w:t>initiateTopup</w:t>
            </w:r>
          </w:p>
        </w:tc>
        <w:tc>
          <w:tcPr>
            <w:tcW w:w="849" w:type="dxa"/>
          </w:tcPr>
          <w:p w14:paraId="0E53427F" w14:textId="77777777" w:rsidR="00214965" w:rsidRDefault="00000000">
            <w:pPr>
              <w:jc w:val="center"/>
            </w:pPr>
            <w:r>
              <w:rPr>
                <w:sz w:val="20"/>
              </w:rPr>
              <w:t>REST</w:t>
            </w:r>
          </w:p>
        </w:tc>
        <w:tc>
          <w:tcPr>
            <w:tcW w:w="1915" w:type="dxa"/>
          </w:tcPr>
          <w:p w14:paraId="2B2AC44D" w14:textId="77777777" w:rsidR="00214965" w:rsidRDefault="00000000">
            <w:r>
              <w:rPr>
                <w:sz w:val="20"/>
              </w:rPr>
              <w:t>userId, amount, method: CARD</w:t>
            </w:r>
          </w:p>
        </w:tc>
        <w:tc>
          <w:tcPr>
            <w:tcW w:w="1893" w:type="dxa"/>
          </w:tcPr>
          <w:p w14:paraId="22B9805C" w14:textId="77777777" w:rsidR="00214965" w:rsidRDefault="00000000">
            <w:r>
              <w:rPr>
                <w:sz w:val="20"/>
              </w:rPr>
              <w:t>{topupId, amount, paymentMethods}</w:t>
            </w:r>
          </w:p>
        </w:tc>
      </w:tr>
      <w:tr w:rsidR="00214965" w14:paraId="326044B7" w14:textId="77777777">
        <w:tc>
          <w:tcPr>
            <w:tcW w:w="503" w:type="dxa"/>
            <w:shd w:val="clear" w:color="auto" w:fill="231AFF"/>
          </w:tcPr>
          <w:p w14:paraId="1EB9D769" w14:textId="77777777" w:rsidR="00214965" w:rsidRDefault="00000000">
            <w:pPr>
              <w:jc w:val="center"/>
            </w:pPr>
            <w:r>
              <w:rPr>
                <w:b/>
                <w:color w:val="FFFFFF"/>
                <w:sz w:val="20"/>
              </w:rPr>
              <w:t>3</w:t>
            </w:r>
          </w:p>
        </w:tc>
        <w:tc>
          <w:tcPr>
            <w:tcW w:w="1251" w:type="dxa"/>
            <w:shd w:val="clear" w:color="auto" w:fill="D9E2F3"/>
          </w:tcPr>
          <w:p w14:paraId="5A89A332" w14:textId="77777777" w:rsidR="00214965" w:rsidRDefault="00000000">
            <w:r>
              <w:rPr>
                <w:sz w:val="20"/>
              </w:rPr>
              <w:t>Wallet Service</w:t>
            </w:r>
          </w:p>
        </w:tc>
        <w:tc>
          <w:tcPr>
            <w:tcW w:w="1251" w:type="dxa"/>
            <w:shd w:val="clear" w:color="auto" w:fill="D9E2F3"/>
          </w:tcPr>
          <w:p w14:paraId="6D469D03" w14:textId="77777777" w:rsidR="00214965" w:rsidRDefault="00000000">
            <w:r>
              <w:rPr>
                <w:sz w:val="20"/>
              </w:rPr>
              <w:t>Wallet Database</w:t>
            </w:r>
          </w:p>
        </w:tc>
        <w:tc>
          <w:tcPr>
            <w:tcW w:w="1461" w:type="dxa"/>
            <w:shd w:val="clear" w:color="auto" w:fill="D9E2F3"/>
          </w:tcPr>
          <w:p w14:paraId="490272DA" w14:textId="77777777" w:rsidR="00214965" w:rsidRDefault="00000000">
            <w:r>
              <w:rPr>
                <w:sz w:val="20"/>
              </w:rPr>
              <w:t>SELECT daily_topup FROM user_limits</w:t>
            </w:r>
          </w:p>
        </w:tc>
        <w:tc>
          <w:tcPr>
            <w:tcW w:w="849" w:type="dxa"/>
            <w:shd w:val="clear" w:color="auto" w:fill="D9E2F3"/>
          </w:tcPr>
          <w:p w14:paraId="7DFCEB49" w14:textId="77777777" w:rsidR="00214965" w:rsidRDefault="00000000">
            <w:pPr>
              <w:jc w:val="center"/>
            </w:pPr>
            <w:r>
              <w:rPr>
                <w:sz w:val="20"/>
              </w:rPr>
              <w:t>JDBC</w:t>
            </w:r>
          </w:p>
        </w:tc>
        <w:tc>
          <w:tcPr>
            <w:tcW w:w="1915" w:type="dxa"/>
            <w:shd w:val="clear" w:color="auto" w:fill="D9E2F3"/>
          </w:tcPr>
          <w:p w14:paraId="6ADB4468" w14:textId="77777777" w:rsidR="00214965" w:rsidRDefault="00214965"/>
        </w:tc>
        <w:tc>
          <w:tcPr>
            <w:tcW w:w="1893" w:type="dxa"/>
            <w:shd w:val="clear" w:color="auto" w:fill="D9E2F3"/>
          </w:tcPr>
          <w:p w14:paraId="78DC3167" w14:textId="77777777" w:rsidR="00214965" w:rsidRDefault="00000000">
            <w:r>
              <w:rPr>
                <w:sz w:val="20"/>
              </w:rPr>
              <w:t>{dailyUsed: 5000, limit: 20000}</w:t>
            </w:r>
          </w:p>
        </w:tc>
      </w:tr>
      <w:tr w:rsidR="00214965" w14:paraId="363EAB83" w14:textId="77777777">
        <w:tc>
          <w:tcPr>
            <w:tcW w:w="503" w:type="dxa"/>
            <w:shd w:val="clear" w:color="auto" w:fill="231AFF"/>
          </w:tcPr>
          <w:p w14:paraId="3238E38B" w14:textId="77777777" w:rsidR="00214965" w:rsidRDefault="00000000">
            <w:pPr>
              <w:jc w:val="center"/>
            </w:pPr>
            <w:r>
              <w:rPr>
                <w:b/>
                <w:color w:val="FFFFFF"/>
                <w:sz w:val="20"/>
              </w:rPr>
              <w:t>4</w:t>
            </w:r>
          </w:p>
        </w:tc>
        <w:tc>
          <w:tcPr>
            <w:tcW w:w="1251" w:type="dxa"/>
          </w:tcPr>
          <w:p w14:paraId="4B7E14C7" w14:textId="77777777" w:rsidR="00214965" w:rsidRDefault="00000000">
            <w:r>
              <w:rPr>
                <w:sz w:val="20"/>
              </w:rPr>
              <w:t>FinWallet App</w:t>
            </w:r>
          </w:p>
        </w:tc>
        <w:tc>
          <w:tcPr>
            <w:tcW w:w="1251" w:type="dxa"/>
          </w:tcPr>
          <w:p w14:paraId="3EEFE27F" w14:textId="77777777" w:rsidR="00214965" w:rsidRDefault="00000000">
            <w:r>
              <w:rPr>
                <w:sz w:val="20"/>
              </w:rPr>
              <w:t>API Gateway</w:t>
            </w:r>
          </w:p>
        </w:tc>
        <w:tc>
          <w:tcPr>
            <w:tcW w:w="1461" w:type="dxa"/>
          </w:tcPr>
          <w:p w14:paraId="13D0F190" w14:textId="77777777" w:rsidR="00214965" w:rsidRDefault="00000000">
            <w:r>
              <w:rPr>
                <w:sz w:val="20"/>
              </w:rPr>
              <w:t>POST /api/v1/wallet/topup/pay</w:t>
            </w:r>
          </w:p>
        </w:tc>
        <w:tc>
          <w:tcPr>
            <w:tcW w:w="849" w:type="dxa"/>
          </w:tcPr>
          <w:p w14:paraId="51CFE978" w14:textId="77777777" w:rsidR="00214965" w:rsidRDefault="00000000">
            <w:pPr>
              <w:jc w:val="center"/>
            </w:pPr>
            <w:r>
              <w:rPr>
                <w:sz w:val="20"/>
              </w:rPr>
              <w:t>REST</w:t>
            </w:r>
          </w:p>
        </w:tc>
        <w:tc>
          <w:tcPr>
            <w:tcW w:w="1915" w:type="dxa"/>
          </w:tcPr>
          <w:p w14:paraId="303C775D" w14:textId="77777777" w:rsidR="00214965" w:rsidRDefault="00214965"/>
        </w:tc>
        <w:tc>
          <w:tcPr>
            <w:tcW w:w="1893" w:type="dxa"/>
          </w:tcPr>
          <w:p w14:paraId="1ABBEB4D" w14:textId="77777777" w:rsidR="00214965" w:rsidRDefault="00000000">
            <w:r>
              <w:rPr>
                <w:sz w:val="20"/>
              </w:rPr>
              <w:t>Open 3DS WebView</w:t>
            </w:r>
          </w:p>
        </w:tc>
      </w:tr>
      <w:tr w:rsidR="00214965" w14:paraId="515D5DDA" w14:textId="77777777">
        <w:tc>
          <w:tcPr>
            <w:tcW w:w="503" w:type="dxa"/>
            <w:shd w:val="clear" w:color="auto" w:fill="231AFF"/>
          </w:tcPr>
          <w:p w14:paraId="1D467F75" w14:textId="77777777" w:rsidR="00214965" w:rsidRDefault="00000000">
            <w:pPr>
              <w:jc w:val="center"/>
            </w:pPr>
            <w:r>
              <w:rPr>
                <w:b/>
                <w:color w:val="FFFFFF"/>
                <w:sz w:val="20"/>
              </w:rPr>
              <w:t>5</w:t>
            </w:r>
          </w:p>
        </w:tc>
        <w:tc>
          <w:tcPr>
            <w:tcW w:w="1251" w:type="dxa"/>
            <w:shd w:val="clear" w:color="auto" w:fill="D9E2F3"/>
          </w:tcPr>
          <w:p w14:paraId="34946E31" w14:textId="77777777" w:rsidR="00214965" w:rsidRDefault="00000000">
            <w:r>
              <w:rPr>
                <w:sz w:val="20"/>
              </w:rPr>
              <w:t>API Gateway</w:t>
            </w:r>
          </w:p>
        </w:tc>
        <w:tc>
          <w:tcPr>
            <w:tcW w:w="1251" w:type="dxa"/>
            <w:shd w:val="clear" w:color="auto" w:fill="D9E2F3"/>
          </w:tcPr>
          <w:p w14:paraId="3D541A9A" w14:textId="77777777" w:rsidR="00214965" w:rsidRDefault="00000000">
            <w:r>
              <w:rPr>
                <w:sz w:val="20"/>
              </w:rPr>
              <w:t>Payment Service</w:t>
            </w:r>
          </w:p>
        </w:tc>
        <w:tc>
          <w:tcPr>
            <w:tcW w:w="1461" w:type="dxa"/>
            <w:shd w:val="clear" w:color="auto" w:fill="D9E2F3"/>
          </w:tcPr>
          <w:p w14:paraId="5E8D66C0" w14:textId="77777777" w:rsidR="00214965" w:rsidRDefault="00000000">
            <w:r>
              <w:rPr>
                <w:sz w:val="20"/>
              </w:rPr>
              <w:t>processCardPayment</w:t>
            </w:r>
          </w:p>
        </w:tc>
        <w:tc>
          <w:tcPr>
            <w:tcW w:w="849" w:type="dxa"/>
            <w:shd w:val="clear" w:color="auto" w:fill="D9E2F3"/>
          </w:tcPr>
          <w:p w14:paraId="71ABC7A9" w14:textId="77777777" w:rsidR="00214965" w:rsidRDefault="00000000">
            <w:pPr>
              <w:jc w:val="center"/>
            </w:pPr>
            <w:r>
              <w:rPr>
                <w:sz w:val="20"/>
              </w:rPr>
              <w:t>REST</w:t>
            </w:r>
          </w:p>
        </w:tc>
        <w:tc>
          <w:tcPr>
            <w:tcW w:w="1915" w:type="dxa"/>
            <w:shd w:val="clear" w:color="auto" w:fill="D9E2F3"/>
          </w:tcPr>
          <w:p w14:paraId="66179E85" w14:textId="77777777" w:rsidR="00214965" w:rsidRDefault="00000000">
            <w:r>
              <w:rPr>
                <w:sz w:val="20"/>
              </w:rPr>
              <w:t>topupId, cardToken</w:t>
            </w:r>
          </w:p>
        </w:tc>
        <w:tc>
          <w:tcPr>
            <w:tcW w:w="1893" w:type="dxa"/>
            <w:shd w:val="clear" w:color="auto" w:fill="D9E2F3"/>
          </w:tcPr>
          <w:p w14:paraId="33294589" w14:textId="77777777" w:rsidR="00214965" w:rsidRDefault="00000000">
            <w:r>
              <w:rPr>
                <w:sz w:val="20"/>
              </w:rPr>
              <w:t>{action: 3DS_REDIRECT, url}</w:t>
            </w:r>
          </w:p>
        </w:tc>
      </w:tr>
      <w:tr w:rsidR="00214965" w14:paraId="58DE89C6" w14:textId="77777777">
        <w:tc>
          <w:tcPr>
            <w:tcW w:w="503" w:type="dxa"/>
            <w:shd w:val="clear" w:color="auto" w:fill="231AFF"/>
          </w:tcPr>
          <w:p w14:paraId="05E6602C" w14:textId="77777777" w:rsidR="00214965" w:rsidRDefault="00000000">
            <w:pPr>
              <w:jc w:val="center"/>
            </w:pPr>
            <w:r>
              <w:rPr>
                <w:b/>
                <w:color w:val="FFFFFF"/>
                <w:sz w:val="20"/>
              </w:rPr>
              <w:t>6</w:t>
            </w:r>
          </w:p>
        </w:tc>
        <w:tc>
          <w:tcPr>
            <w:tcW w:w="1251" w:type="dxa"/>
          </w:tcPr>
          <w:p w14:paraId="720421A4" w14:textId="77777777" w:rsidR="00214965" w:rsidRDefault="00000000">
            <w:r>
              <w:rPr>
                <w:sz w:val="20"/>
              </w:rPr>
              <w:t>Payment Service</w:t>
            </w:r>
          </w:p>
        </w:tc>
        <w:tc>
          <w:tcPr>
            <w:tcW w:w="1251" w:type="dxa"/>
          </w:tcPr>
          <w:p w14:paraId="238B907C" w14:textId="77777777" w:rsidR="00214965" w:rsidRDefault="00000000">
            <w:r>
              <w:rPr>
                <w:sz w:val="20"/>
              </w:rPr>
              <w:t>Fraud Detection</w:t>
            </w:r>
          </w:p>
        </w:tc>
        <w:tc>
          <w:tcPr>
            <w:tcW w:w="1461" w:type="dxa"/>
          </w:tcPr>
          <w:p w14:paraId="3C329AEC" w14:textId="77777777" w:rsidR="00214965" w:rsidRDefault="00000000">
            <w:r>
              <w:rPr>
                <w:sz w:val="20"/>
              </w:rPr>
              <w:t>preAuthCheck</w:t>
            </w:r>
          </w:p>
        </w:tc>
        <w:tc>
          <w:tcPr>
            <w:tcW w:w="849" w:type="dxa"/>
          </w:tcPr>
          <w:p w14:paraId="7C6E1A36" w14:textId="77777777" w:rsidR="00214965" w:rsidRDefault="00000000">
            <w:pPr>
              <w:jc w:val="center"/>
            </w:pPr>
            <w:r>
              <w:rPr>
                <w:sz w:val="20"/>
              </w:rPr>
              <w:t>REST</w:t>
            </w:r>
          </w:p>
        </w:tc>
        <w:tc>
          <w:tcPr>
            <w:tcW w:w="1915" w:type="dxa"/>
          </w:tcPr>
          <w:p w14:paraId="26F07896" w14:textId="77777777" w:rsidR="00214965" w:rsidRDefault="00000000">
            <w:r>
              <w:rPr>
                <w:sz w:val="20"/>
              </w:rPr>
              <w:t>userId, cardToken, amount</w:t>
            </w:r>
          </w:p>
        </w:tc>
        <w:tc>
          <w:tcPr>
            <w:tcW w:w="1893" w:type="dxa"/>
          </w:tcPr>
          <w:p w14:paraId="724EECC7" w14:textId="77777777" w:rsidR="00214965" w:rsidRDefault="00000000">
            <w:r>
              <w:rPr>
                <w:sz w:val="20"/>
              </w:rPr>
              <w:t>{approved: true}</w:t>
            </w:r>
          </w:p>
        </w:tc>
      </w:tr>
      <w:tr w:rsidR="00214965" w14:paraId="175482D9" w14:textId="77777777">
        <w:tc>
          <w:tcPr>
            <w:tcW w:w="503" w:type="dxa"/>
            <w:shd w:val="clear" w:color="auto" w:fill="231AFF"/>
          </w:tcPr>
          <w:p w14:paraId="6C5857F4" w14:textId="77777777" w:rsidR="00214965" w:rsidRDefault="00000000">
            <w:pPr>
              <w:jc w:val="center"/>
            </w:pPr>
            <w:r>
              <w:rPr>
                <w:b/>
                <w:color w:val="FFFFFF"/>
                <w:sz w:val="20"/>
              </w:rPr>
              <w:t>7</w:t>
            </w:r>
          </w:p>
        </w:tc>
        <w:tc>
          <w:tcPr>
            <w:tcW w:w="1251" w:type="dxa"/>
            <w:shd w:val="clear" w:color="auto" w:fill="D9E2F3"/>
          </w:tcPr>
          <w:p w14:paraId="1433227B" w14:textId="77777777" w:rsidR="00214965" w:rsidRDefault="00000000">
            <w:r>
              <w:rPr>
                <w:sz w:val="20"/>
              </w:rPr>
              <w:t>Payment Service</w:t>
            </w:r>
          </w:p>
        </w:tc>
        <w:tc>
          <w:tcPr>
            <w:tcW w:w="1251" w:type="dxa"/>
            <w:shd w:val="clear" w:color="auto" w:fill="D9E2F3"/>
          </w:tcPr>
          <w:p w14:paraId="08BE7F76" w14:textId="77777777" w:rsidR="00214965" w:rsidRDefault="00000000">
            <w:r>
              <w:rPr>
                <w:sz w:val="20"/>
              </w:rPr>
              <w:t>Card Network Adapter</w:t>
            </w:r>
          </w:p>
        </w:tc>
        <w:tc>
          <w:tcPr>
            <w:tcW w:w="1461" w:type="dxa"/>
            <w:shd w:val="clear" w:color="auto" w:fill="D9E2F3"/>
          </w:tcPr>
          <w:p w14:paraId="0F2C7CE1" w14:textId="77777777" w:rsidR="00214965" w:rsidRDefault="00000000">
            <w:r>
              <w:rPr>
                <w:sz w:val="20"/>
              </w:rPr>
              <w:t>authorize</w:t>
            </w:r>
          </w:p>
        </w:tc>
        <w:tc>
          <w:tcPr>
            <w:tcW w:w="849" w:type="dxa"/>
            <w:shd w:val="clear" w:color="auto" w:fill="D9E2F3"/>
          </w:tcPr>
          <w:p w14:paraId="38BF8141" w14:textId="77777777" w:rsidR="00214965" w:rsidRDefault="00000000">
            <w:pPr>
              <w:jc w:val="center"/>
            </w:pPr>
            <w:r>
              <w:rPr>
                <w:sz w:val="20"/>
              </w:rPr>
              <w:t>REST</w:t>
            </w:r>
          </w:p>
        </w:tc>
        <w:tc>
          <w:tcPr>
            <w:tcW w:w="1915" w:type="dxa"/>
            <w:shd w:val="clear" w:color="auto" w:fill="D9E2F3"/>
          </w:tcPr>
          <w:p w14:paraId="25CE7953" w14:textId="77777777" w:rsidR="00214965" w:rsidRDefault="00000000">
            <w:r>
              <w:rPr>
                <w:sz w:val="20"/>
              </w:rPr>
              <w:t>cardToken, amount, currency</w:t>
            </w:r>
          </w:p>
        </w:tc>
        <w:tc>
          <w:tcPr>
            <w:tcW w:w="1893" w:type="dxa"/>
            <w:shd w:val="clear" w:color="auto" w:fill="D9E2F3"/>
          </w:tcPr>
          <w:p w14:paraId="7D112F67" w14:textId="77777777" w:rsidR="00214965" w:rsidRDefault="00000000">
            <w:r>
              <w:rPr>
                <w:sz w:val="20"/>
              </w:rPr>
              <w:t>{requires3DS: true, redirectUrl}</w:t>
            </w:r>
          </w:p>
        </w:tc>
      </w:tr>
      <w:tr w:rsidR="00214965" w14:paraId="71E41DA8" w14:textId="77777777">
        <w:tc>
          <w:tcPr>
            <w:tcW w:w="503" w:type="dxa"/>
            <w:shd w:val="clear" w:color="auto" w:fill="231AFF"/>
          </w:tcPr>
          <w:p w14:paraId="202C7F33" w14:textId="77777777" w:rsidR="00214965" w:rsidRDefault="00000000">
            <w:pPr>
              <w:jc w:val="center"/>
            </w:pPr>
            <w:r>
              <w:rPr>
                <w:b/>
                <w:color w:val="FFFFFF"/>
                <w:sz w:val="20"/>
              </w:rPr>
              <w:t>8</w:t>
            </w:r>
          </w:p>
        </w:tc>
        <w:tc>
          <w:tcPr>
            <w:tcW w:w="1251" w:type="dxa"/>
          </w:tcPr>
          <w:p w14:paraId="66187C20" w14:textId="77777777" w:rsidR="00214965" w:rsidRDefault="00000000">
            <w:r>
              <w:rPr>
                <w:sz w:val="20"/>
              </w:rPr>
              <w:t>Card Network Adapter</w:t>
            </w:r>
          </w:p>
        </w:tc>
        <w:tc>
          <w:tcPr>
            <w:tcW w:w="1251" w:type="dxa"/>
          </w:tcPr>
          <w:p w14:paraId="545EC518" w14:textId="77777777" w:rsidR="00214965" w:rsidRDefault="00000000">
            <w:r>
              <w:rPr>
                <w:sz w:val="20"/>
              </w:rPr>
              <w:t>VISA/Mastercard</w:t>
            </w:r>
          </w:p>
        </w:tc>
        <w:tc>
          <w:tcPr>
            <w:tcW w:w="1461" w:type="dxa"/>
          </w:tcPr>
          <w:p w14:paraId="52BC1205" w14:textId="77777777" w:rsidR="00214965" w:rsidRDefault="00000000">
            <w:r>
              <w:rPr>
                <w:sz w:val="20"/>
              </w:rPr>
              <w:t>ISO8583 Authorization Request</w:t>
            </w:r>
          </w:p>
        </w:tc>
        <w:tc>
          <w:tcPr>
            <w:tcW w:w="849" w:type="dxa"/>
          </w:tcPr>
          <w:p w14:paraId="140C1DAA" w14:textId="77777777" w:rsidR="00214965" w:rsidRDefault="00000000">
            <w:pPr>
              <w:jc w:val="center"/>
            </w:pPr>
            <w:r>
              <w:rPr>
                <w:sz w:val="20"/>
              </w:rPr>
              <w:t>REST</w:t>
            </w:r>
          </w:p>
        </w:tc>
        <w:tc>
          <w:tcPr>
            <w:tcW w:w="1915" w:type="dxa"/>
          </w:tcPr>
          <w:p w14:paraId="2FDAC00D" w14:textId="77777777" w:rsidR="00214965" w:rsidRDefault="00214965"/>
        </w:tc>
        <w:tc>
          <w:tcPr>
            <w:tcW w:w="1893" w:type="dxa"/>
          </w:tcPr>
          <w:p w14:paraId="76067C86" w14:textId="77777777" w:rsidR="00214965" w:rsidRDefault="00000000">
            <w:r>
              <w:rPr>
                <w:sz w:val="20"/>
              </w:rPr>
              <w:t>{status: 3DS_REQUIRED, acsUrl, pareq}</w:t>
            </w:r>
          </w:p>
        </w:tc>
      </w:tr>
      <w:tr w:rsidR="00214965" w14:paraId="2BE3E35F" w14:textId="77777777">
        <w:tc>
          <w:tcPr>
            <w:tcW w:w="503" w:type="dxa"/>
            <w:shd w:val="clear" w:color="auto" w:fill="231AFF"/>
          </w:tcPr>
          <w:p w14:paraId="5752B555" w14:textId="77777777" w:rsidR="00214965" w:rsidRDefault="00000000">
            <w:pPr>
              <w:jc w:val="center"/>
            </w:pPr>
            <w:r>
              <w:rPr>
                <w:b/>
                <w:color w:val="FFFFFF"/>
                <w:sz w:val="20"/>
              </w:rPr>
              <w:t>9</w:t>
            </w:r>
          </w:p>
        </w:tc>
        <w:tc>
          <w:tcPr>
            <w:tcW w:w="1251" w:type="dxa"/>
            <w:shd w:val="clear" w:color="auto" w:fill="D9E2F3"/>
          </w:tcPr>
          <w:p w14:paraId="1B036F19" w14:textId="77777777" w:rsidR="00214965" w:rsidRDefault="00000000">
            <w:r>
              <w:rPr>
                <w:sz w:val="20"/>
              </w:rPr>
              <w:t>FinWallet App</w:t>
            </w:r>
          </w:p>
        </w:tc>
        <w:tc>
          <w:tcPr>
            <w:tcW w:w="1251" w:type="dxa"/>
            <w:shd w:val="clear" w:color="auto" w:fill="D9E2F3"/>
          </w:tcPr>
          <w:p w14:paraId="6DC9D72A" w14:textId="77777777" w:rsidR="00214965" w:rsidRDefault="00000000">
            <w:r>
              <w:rPr>
                <w:sz w:val="20"/>
              </w:rPr>
              <w:t>Customer</w:t>
            </w:r>
          </w:p>
        </w:tc>
        <w:tc>
          <w:tcPr>
            <w:tcW w:w="1461" w:type="dxa"/>
            <w:shd w:val="clear" w:color="auto" w:fill="D9E2F3"/>
          </w:tcPr>
          <w:p w14:paraId="7350523A" w14:textId="77777777" w:rsidR="00214965" w:rsidRDefault="00000000">
            <w:r>
              <w:rPr>
                <w:sz w:val="20"/>
              </w:rPr>
              <w:t>Display bank 3DS page</w:t>
            </w:r>
          </w:p>
        </w:tc>
        <w:tc>
          <w:tcPr>
            <w:tcW w:w="849" w:type="dxa"/>
            <w:shd w:val="clear" w:color="auto" w:fill="D9E2F3"/>
          </w:tcPr>
          <w:p w14:paraId="6B6F7188" w14:textId="77777777" w:rsidR="00214965" w:rsidRDefault="00000000">
            <w:pPr>
              <w:jc w:val="center"/>
            </w:pPr>
            <w:r>
              <w:rPr>
                <w:sz w:val="20"/>
              </w:rPr>
              <w:t>REST</w:t>
            </w:r>
          </w:p>
        </w:tc>
        <w:tc>
          <w:tcPr>
            <w:tcW w:w="1915" w:type="dxa"/>
            <w:shd w:val="clear" w:color="auto" w:fill="D9E2F3"/>
          </w:tcPr>
          <w:p w14:paraId="2D634EFE" w14:textId="77777777" w:rsidR="00214965" w:rsidRDefault="00214965"/>
        </w:tc>
        <w:tc>
          <w:tcPr>
            <w:tcW w:w="1893" w:type="dxa"/>
            <w:shd w:val="clear" w:color="auto" w:fill="D9E2F3"/>
          </w:tcPr>
          <w:p w14:paraId="55DA1EFE" w14:textId="77777777" w:rsidR="00214965" w:rsidRDefault="00214965"/>
        </w:tc>
      </w:tr>
      <w:tr w:rsidR="00214965" w14:paraId="1240D0B5" w14:textId="77777777">
        <w:tc>
          <w:tcPr>
            <w:tcW w:w="503" w:type="dxa"/>
            <w:shd w:val="clear" w:color="auto" w:fill="231AFF"/>
          </w:tcPr>
          <w:p w14:paraId="609678F8" w14:textId="77777777" w:rsidR="00214965" w:rsidRDefault="00000000">
            <w:pPr>
              <w:jc w:val="center"/>
            </w:pPr>
            <w:r>
              <w:rPr>
                <w:b/>
                <w:color w:val="FFFFFF"/>
                <w:sz w:val="20"/>
              </w:rPr>
              <w:t>10</w:t>
            </w:r>
          </w:p>
        </w:tc>
        <w:tc>
          <w:tcPr>
            <w:tcW w:w="1251" w:type="dxa"/>
          </w:tcPr>
          <w:p w14:paraId="07ABAA8C" w14:textId="77777777" w:rsidR="00214965" w:rsidRDefault="00000000">
            <w:r>
              <w:rPr>
                <w:sz w:val="20"/>
              </w:rPr>
              <w:t>FinWallet App</w:t>
            </w:r>
          </w:p>
        </w:tc>
        <w:tc>
          <w:tcPr>
            <w:tcW w:w="1251" w:type="dxa"/>
          </w:tcPr>
          <w:p w14:paraId="5FBA7847" w14:textId="77777777" w:rsidR="00214965" w:rsidRDefault="00000000">
            <w:r>
              <w:rPr>
                <w:sz w:val="20"/>
              </w:rPr>
              <w:t>VISA/Mastercard</w:t>
            </w:r>
          </w:p>
        </w:tc>
        <w:tc>
          <w:tcPr>
            <w:tcW w:w="1461" w:type="dxa"/>
          </w:tcPr>
          <w:p w14:paraId="0FA51735" w14:textId="77777777" w:rsidR="00214965" w:rsidRDefault="00000000">
            <w:r>
              <w:rPr>
                <w:sz w:val="20"/>
              </w:rPr>
              <w:t>Submit 3DS response</w:t>
            </w:r>
          </w:p>
        </w:tc>
        <w:tc>
          <w:tcPr>
            <w:tcW w:w="849" w:type="dxa"/>
          </w:tcPr>
          <w:p w14:paraId="4B7816CF" w14:textId="77777777" w:rsidR="00214965" w:rsidRDefault="00000000">
            <w:pPr>
              <w:jc w:val="center"/>
            </w:pPr>
            <w:r>
              <w:rPr>
                <w:sz w:val="20"/>
              </w:rPr>
              <w:t>REST</w:t>
            </w:r>
          </w:p>
        </w:tc>
        <w:tc>
          <w:tcPr>
            <w:tcW w:w="1915" w:type="dxa"/>
          </w:tcPr>
          <w:p w14:paraId="590FD2C6" w14:textId="77777777" w:rsidR="00214965" w:rsidRDefault="00214965"/>
        </w:tc>
        <w:tc>
          <w:tcPr>
            <w:tcW w:w="1893" w:type="dxa"/>
          </w:tcPr>
          <w:p w14:paraId="4F15CC06" w14:textId="77777777" w:rsidR="00214965" w:rsidRDefault="00000000">
            <w:r>
              <w:rPr>
                <w:sz w:val="20"/>
              </w:rPr>
              <w:t>{pares: SUCCESS}</w:t>
            </w:r>
          </w:p>
        </w:tc>
      </w:tr>
      <w:tr w:rsidR="00214965" w14:paraId="5C6ADB8F" w14:textId="77777777">
        <w:tc>
          <w:tcPr>
            <w:tcW w:w="503" w:type="dxa"/>
            <w:shd w:val="clear" w:color="auto" w:fill="231AFF"/>
          </w:tcPr>
          <w:p w14:paraId="5B937104" w14:textId="77777777" w:rsidR="00214965" w:rsidRDefault="00000000">
            <w:pPr>
              <w:jc w:val="center"/>
            </w:pPr>
            <w:r>
              <w:rPr>
                <w:b/>
                <w:color w:val="FFFFFF"/>
                <w:sz w:val="20"/>
              </w:rPr>
              <w:t>11</w:t>
            </w:r>
          </w:p>
        </w:tc>
        <w:tc>
          <w:tcPr>
            <w:tcW w:w="1251" w:type="dxa"/>
            <w:shd w:val="clear" w:color="auto" w:fill="D9E2F3"/>
          </w:tcPr>
          <w:p w14:paraId="4263884F" w14:textId="77777777" w:rsidR="00214965" w:rsidRDefault="00000000">
            <w:r>
              <w:rPr>
                <w:sz w:val="20"/>
              </w:rPr>
              <w:t>FinWallet App</w:t>
            </w:r>
          </w:p>
        </w:tc>
        <w:tc>
          <w:tcPr>
            <w:tcW w:w="1251" w:type="dxa"/>
            <w:shd w:val="clear" w:color="auto" w:fill="D9E2F3"/>
          </w:tcPr>
          <w:p w14:paraId="7F712114" w14:textId="77777777" w:rsidR="00214965" w:rsidRDefault="00000000">
            <w:r>
              <w:rPr>
                <w:sz w:val="20"/>
              </w:rPr>
              <w:t>API Gateway</w:t>
            </w:r>
          </w:p>
        </w:tc>
        <w:tc>
          <w:tcPr>
            <w:tcW w:w="1461" w:type="dxa"/>
            <w:shd w:val="clear" w:color="auto" w:fill="D9E2F3"/>
          </w:tcPr>
          <w:p w14:paraId="320EE910" w14:textId="77777777" w:rsidR="00214965" w:rsidRDefault="00000000">
            <w:r>
              <w:rPr>
                <w:sz w:val="20"/>
              </w:rPr>
              <w:t>POST /api/v1/wallet/topup/3ds-callback</w:t>
            </w:r>
          </w:p>
        </w:tc>
        <w:tc>
          <w:tcPr>
            <w:tcW w:w="849" w:type="dxa"/>
            <w:shd w:val="clear" w:color="auto" w:fill="D9E2F3"/>
          </w:tcPr>
          <w:p w14:paraId="010FDAC4" w14:textId="77777777" w:rsidR="00214965" w:rsidRDefault="00000000">
            <w:pPr>
              <w:jc w:val="center"/>
            </w:pPr>
            <w:r>
              <w:rPr>
                <w:sz w:val="20"/>
              </w:rPr>
              <w:t>REST</w:t>
            </w:r>
          </w:p>
        </w:tc>
        <w:tc>
          <w:tcPr>
            <w:tcW w:w="1915" w:type="dxa"/>
            <w:shd w:val="clear" w:color="auto" w:fill="D9E2F3"/>
          </w:tcPr>
          <w:p w14:paraId="58483D69" w14:textId="77777777" w:rsidR="00214965" w:rsidRDefault="00214965"/>
        </w:tc>
        <w:tc>
          <w:tcPr>
            <w:tcW w:w="1893" w:type="dxa"/>
            <w:shd w:val="clear" w:color="auto" w:fill="D9E2F3"/>
          </w:tcPr>
          <w:p w14:paraId="6668C56D" w14:textId="77777777" w:rsidR="00214965" w:rsidRDefault="00000000">
            <w:r>
              <w:rPr>
                <w:sz w:val="20"/>
              </w:rPr>
              <w:t>Top-up successful</w:t>
            </w:r>
          </w:p>
        </w:tc>
      </w:tr>
      <w:tr w:rsidR="00214965" w14:paraId="09DC1D8D" w14:textId="77777777">
        <w:tc>
          <w:tcPr>
            <w:tcW w:w="503" w:type="dxa"/>
            <w:shd w:val="clear" w:color="auto" w:fill="231AFF"/>
          </w:tcPr>
          <w:p w14:paraId="0A75EB8C" w14:textId="77777777" w:rsidR="00214965" w:rsidRDefault="00000000">
            <w:pPr>
              <w:jc w:val="center"/>
            </w:pPr>
            <w:r>
              <w:rPr>
                <w:b/>
                <w:color w:val="FFFFFF"/>
                <w:sz w:val="20"/>
              </w:rPr>
              <w:t>12</w:t>
            </w:r>
          </w:p>
        </w:tc>
        <w:tc>
          <w:tcPr>
            <w:tcW w:w="1251" w:type="dxa"/>
          </w:tcPr>
          <w:p w14:paraId="68DA113B" w14:textId="77777777" w:rsidR="00214965" w:rsidRDefault="00000000">
            <w:r>
              <w:rPr>
                <w:sz w:val="20"/>
              </w:rPr>
              <w:t>API Gateway</w:t>
            </w:r>
          </w:p>
        </w:tc>
        <w:tc>
          <w:tcPr>
            <w:tcW w:w="1251" w:type="dxa"/>
          </w:tcPr>
          <w:p w14:paraId="10D3E731" w14:textId="77777777" w:rsidR="00214965" w:rsidRDefault="00000000">
            <w:r>
              <w:rPr>
                <w:sz w:val="20"/>
              </w:rPr>
              <w:t>Payment Service</w:t>
            </w:r>
          </w:p>
        </w:tc>
        <w:tc>
          <w:tcPr>
            <w:tcW w:w="1461" w:type="dxa"/>
          </w:tcPr>
          <w:p w14:paraId="2C5905B7" w14:textId="77777777" w:rsidR="00214965" w:rsidRDefault="00000000">
            <w:r>
              <w:rPr>
                <w:sz w:val="20"/>
              </w:rPr>
              <w:t>complete3DS</w:t>
            </w:r>
          </w:p>
        </w:tc>
        <w:tc>
          <w:tcPr>
            <w:tcW w:w="849" w:type="dxa"/>
          </w:tcPr>
          <w:p w14:paraId="6E3CF8D2" w14:textId="77777777" w:rsidR="00214965" w:rsidRDefault="00000000">
            <w:pPr>
              <w:jc w:val="center"/>
            </w:pPr>
            <w:r>
              <w:rPr>
                <w:sz w:val="20"/>
              </w:rPr>
              <w:t>REST</w:t>
            </w:r>
          </w:p>
        </w:tc>
        <w:tc>
          <w:tcPr>
            <w:tcW w:w="1915" w:type="dxa"/>
          </w:tcPr>
          <w:p w14:paraId="34228B19" w14:textId="77777777" w:rsidR="00214965" w:rsidRDefault="00000000">
            <w:r>
              <w:rPr>
                <w:sz w:val="20"/>
              </w:rPr>
              <w:t>topupId, pares</w:t>
            </w:r>
          </w:p>
        </w:tc>
        <w:tc>
          <w:tcPr>
            <w:tcW w:w="1893" w:type="dxa"/>
          </w:tcPr>
          <w:p w14:paraId="2C3F0CD5" w14:textId="77777777" w:rsidR="00214965" w:rsidRDefault="00000000">
            <w:r>
              <w:rPr>
                <w:sz w:val="20"/>
              </w:rPr>
              <w:t>{status: SUCCESS, balance: 2500}</w:t>
            </w:r>
          </w:p>
        </w:tc>
      </w:tr>
      <w:tr w:rsidR="00214965" w14:paraId="76795670" w14:textId="77777777">
        <w:tc>
          <w:tcPr>
            <w:tcW w:w="503" w:type="dxa"/>
            <w:shd w:val="clear" w:color="auto" w:fill="231AFF"/>
          </w:tcPr>
          <w:p w14:paraId="5C66595A" w14:textId="77777777" w:rsidR="00214965" w:rsidRDefault="00000000">
            <w:pPr>
              <w:jc w:val="center"/>
            </w:pPr>
            <w:r>
              <w:rPr>
                <w:b/>
                <w:color w:val="FFFFFF"/>
                <w:sz w:val="20"/>
              </w:rPr>
              <w:t>13</w:t>
            </w:r>
          </w:p>
        </w:tc>
        <w:tc>
          <w:tcPr>
            <w:tcW w:w="1251" w:type="dxa"/>
            <w:shd w:val="clear" w:color="auto" w:fill="D9E2F3"/>
          </w:tcPr>
          <w:p w14:paraId="5D7EB533" w14:textId="77777777" w:rsidR="00214965" w:rsidRDefault="00000000">
            <w:r>
              <w:rPr>
                <w:sz w:val="20"/>
              </w:rPr>
              <w:t>Payment Service</w:t>
            </w:r>
          </w:p>
        </w:tc>
        <w:tc>
          <w:tcPr>
            <w:tcW w:w="1251" w:type="dxa"/>
            <w:shd w:val="clear" w:color="auto" w:fill="D9E2F3"/>
          </w:tcPr>
          <w:p w14:paraId="60FA47C2" w14:textId="77777777" w:rsidR="00214965" w:rsidRDefault="00000000">
            <w:r>
              <w:rPr>
                <w:sz w:val="20"/>
              </w:rPr>
              <w:t>Card Network Adapter</w:t>
            </w:r>
          </w:p>
        </w:tc>
        <w:tc>
          <w:tcPr>
            <w:tcW w:w="1461" w:type="dxa"/>
            <w:shd w:val="clear" w:color="auto" w:fill="D9E2F3"/>
          </w:tcPr>
          <w:p w14:paraId="7C9FBC55" w14:textId="77777777" w:rsidR="00214965" w:rsidRDefault="00000000">
            <w:r>
              <w:rPr>
                <w:sz w:val="20"/>
              </w:rPr>
              <w:t>capturePayment</w:t>
            </w:r>
          </w:p>
        </w:tc>
        <w:tc>
          <w:tcPr>
            <w:tcW w:w="849" w:type="dxa"/>
            <w:shd w:val="clear" w:color="auto" w:fill="D9E2F3"/>
          </w:tcPr>
          <w:p w14:paraId="17090770" w14:textId="77777777" w:rsidR="00214965" w:rsidRDefault="00000000">
            <w:pPr>
              <w:jc w:val="center"/>
            </w:pPr>
            <w:r>
              <w:rPr>
                <w:sz w:val="20"/>
              </w:rPr>
              <w:t>REST</w:t>
            </w:r>
          </w:p>
        </w:tc>
        <w:tc>
          <w:tcPr>
            <w:tcW w:w="1915" w:type="dxa"/>
            <w:shd w:val="clear" w:color="auto" w:fill="D9E2F3"/>
          </w:tcPr>
          <w:p w14:paraId="506EFF38" w14:textId="77777777" w:rsidR="00214965" w:rsidRDefault="00000000">
            <w:r>
              <w:rPr>
                <w:sz w:val="20"/>
              </w:rPr>
              <w:t>authCode</w:t>
            </w:r>
          </w:p>
        </w:tc>
        <w:tc>
          <w:tcPr>
            <w:tcW w:w="1893" w:type="dxa"/>
            <w:shd w:val="clear" w:color="auto" w:fill="D9E2F3"/>
          </w:tcPr>
          <w:p w14:paraId="4D41F5A3" w14:textId="77777777" w:rsidR="00214965" w:rsidRDefault="00000000">
            <w:r>
              <w:rPr>
                <w:sz w:val="20"/>
              </w:rPr>
              <w:t>{success, reference}</w:t>
            </w:r>
          </w:p>
        </w:tc>
      </w:tr>
      <w:tr w:rsidR="00214965" w14:paraId="431D0EED" w14:textId="77777777">
        <w:tc>
          <w:tcPr>
            <w:tcW w:w="503" w:type="dxa"/>
            <w:shd w:val="clear" w:color="auto" w:fill="231AFF"/>
          </w:tcPr>
          <w:p w14:paraId="27F5F9EE" w14:textId="77777777" w:rsidR="00214965" w:rsidRDefault="00000000">
            <w:pPr>
              <w:jc w:val="center"/>
            </w:pPr>
            <w:r>
              <w:rPr>
                <w:b/>
                <w:color w:val="FFFFFF"/>
                <w:sz w:val="20"/>
              </w:rPr>
              <w:t>14</w:t>
            </w:r>
          </w:p>
        </w:tc>
        <w:tc>
          <w:tcPr>
            <w:tcW w:w="1251" w:type="dxa"/>
          </w:tcPr>
          <w:p w14:paraId="2281E106" w14:textId="77777777" w:rsidR="00214965" w:rsidRDefault="00000000">
            <w:r>
              <w:rPr>
                <w:sz w:val="20"/>
              </w:rPr>
              <w:t>Card Network Adapter</w:t>
            </w:r>
          </w:p>
        </w:tc>
        <w:tc>
          <w:tcPr>
            <w:tcW w:w="1251" w:type="dxa"/>
          </w:tcPr>
          <w:p w14:paraId="6BA27A8B" w14:textId="77777777" w:rsidR="00214965" w:rsidRDefault="00000000">
            <w:r>
              <w:rPr>
                <w:sz w:val="20"/>
              </w:rPr>
              <w:t>VISA/Mastercard</w:t>
            </w:r>
          </w:p>
        </w:tc>
        <w:tc>
          <w:tcPr>
            <w:tcW w:w="1461" w:type="dxa"/>
          </w:tcPr>
          <w:p w14:paraId="53441EC1" w14:textId="77777777" w:rsidR="00214965" w:rsidRDefault="00000000">
            <w:r>
              <w:rPr>
                <w:sz w:val="20"/>
              </w:rPr>
              <w:t>Capture Request</w:t>
            </w:r>
          </w:p>
        </w:tc>
        <w:tc>
          <w:tcPr>
            <w:tcW w:w="849" w:type="dxa"/>
          </w:tcPr>
          <w:p w14:paraId="775CC07B" w14:textId="77777777" w:rsidR="00214965" w:rsidRDefault="00000000">
            <w:pPr>
              <w:jc w:val="center"/>
            </w:pPr>
            <w:r>
              <w:rPr>
                <w:sz w:val="20"/>
              </w:rPr>
              <w:t>REST</w:t>
            </w:r>
          </w:p>
        </w:tc>
        <w:tc>
          <w:tcPr>
            <w:tcW w:w="1915" w:type="dxa"/>
          </w:tcPr>
          <w:p w14:paraId="3C511DE1" w14:textId="77777777" w:rsidR="00214965" w:rsidRDefault="00214965"/>
        </w:tc>
        <w:tc>
          <w:tcPr>
            <w:tcW w:w="1893" w:type="dxa"/>
          </w:tcPr>
          <w:p w14:paraId="0EF4097F" w14:textId="77777777" w:rsidR="00214965" w:rsidRDefault="00000000">
            <w:r>
              <w:rPr>
                <w:sz w:val="20"/>
              </w:rPr>
              <w:t>{captured: true, rrn: 123456789}</w:t>
            </w:r>
          </w:p>
        </w:tc>
      </w:tr>
      <w:tr w:rsidR="00214965" w14:paraId="02B1128D" w14:textId="77777777">
        <w:tc>
          <w:tcPr>
            <w:tcW w:w="503" w:type="dxa"/>
            <w:shd w:val="clear" w:color="auto" w:fill="231AFF"/>
          </w:tcPr>
          <w:p w14:paraId="4CD26001" w14:textId="77777777" w:rsidR="00214965" w:rsidRDefault="00000000">
            <w:pPr>
              <w:jc w:val="center"/>
            </w:pPr>
            <w:r>
              <w:rPr>
                <w:b/>
                <w:color w:val="FFFFFF"/>
                <w:sz w:val="20"/>
              </w:rPr>
              <w:t>15</w:t>
            </w:r>
          </w:p>
        </w:tc>
        <w:tc>
          <w:tcPr>
            <w:tcW w:w="1251" w:type="dxa"/>
            <w:shd w:val="clear" w:color="auto" w:fill="D9E2F3"/>
          </w:tcPr>
          <w:p w14:paraId="3DB9F243" w14:textId="77777777" w:rsidR="00214965" w:rsidRDefault="00000000">
            <w:r>
              <w:rPr>
                <w:sz w:val="20"/>
              </w:rPr>
              <w:t>Payment Service</w:t>
            </w:r>
          </w:p>
        </w:tc>
        <w:tc>
          <w:tcPr>
            <w:tcW w:w="1251" w:type="dxa"/>
            <w:shd w:val="clear" w:color="auto" w:fill="D9E2F3"/>
          </w:tcPr>
          <w:p w14:paraId="218FBD66" w14:textId="77777777" w:rsidR="00214965" w:rsidRDefault="00000000">
            <w:r>
              <w:rPr>
                <w:sz w:val="20"/>
              </w:rPr>
              <w:t>Wallet Service</w:t>
            </w:r>
          </w:p>
        </w:tc>
        <w:tc>
          <w:tcPr>
            <w:tcW w:w="1461" w:type="dxa"/>
            <w:shd w:val="clear" w:color="auto" w:fill="D9E2F3"/>
          </w:tcPr>
          <w:p w14:paraId="2261A95B" w14:textId="77777777" w:rsidR="00214965" w:rsidRDefault="00000000">
            <w:r>
              <w:rPr>
                <w:sz w:val="20"/>
              </w:rPr>
              <w:t>creditWallet</w:t>
            </w:r>
          </w:p>
        </w:tc>
        <w:tc>
          <w:tcPr>
            <w:tcW w:w="849" w:type="dxa"/>
            <w:shd w:val="clear" w:color="auto" w:fill="D9E2F3"/>
          </w:tcPr>
          <w:p w14:paraId="17AABD7C" w14:textId="77777777" w:rsidR="00214965" w:rsidRDefault="00000000">
            <w:pPr>
              <w:jc w:val="center"/>
            </w:pPr>
            <w:r>
              <w:rPr>
                <w:sz w:val="20"/>
              </w:rPr>
              <w:t>REST</w:t>
            </w:r>
          </w:p>
        </w:tc>
        <w:tc>
          <w:tcPr>
            <w:tcW w:w="1915" w:type="dxa"/>
            <w:shd w:val="clear" w:color="auto" w:fill="D9E2F3"/>
          </w:tcPr>
          <w:p w14:paraId="0C340515" w14:textId="77777777" w:rsidR="00214965" w:rsidRDefault="00000000">
            <w:r>
              <w:rPr>
                <w:sz w:val="20"/>
              </w:rPr>
              <w:t>userId, amount</w:t>
            </w:r>
          </w:p>
        </w:tc>
        <w:tc>
          <w:tcPr>
            <w:tcW w:w="1893" w:type="dxa"/>
            <w:shd w:val="clear" w:color="auto" w:fill="D9E2F3"/>
          </w:tcPr>
          <w:p w14:paraId="42B3B199" w14:textId="77777777" w:rsidR="00214965" w:rsidRDefault="00000000">
            <w:r>
              <w:rPr>
                <w:sz w:val="20"/>
              </w:rPr>
              <w:t>{credited: true, balance: 2500}</w:t>
            </w:r>
          </w:p>
        </w:tc>
      </w:tr>
      <w:tr w:rsidR="00214965" w14:paraId="27BF87D4" w14:textId="77777777">
        <w:tc>
          <w:tcPr>
            <w:tcW w:w="503" w:type="dxa"/>
            <w:shd w:val="clear" w:color="auto" w:fill="231AFF"/>
          </w:tcPr>
          <w:p w14:paraId="5E216823" w14:textId="77777777" w:rsidR="00214965" w:rsidRDefault="00000000">
            <w:pPr>
              <w:jc w:val="center"/>
            </w:pPr>
            <w:r>
              <w:rPr>
                <w:b/>
                <w:color w:val="FFFFFF"/>
                <w:sz w:val="20"/>
              </w:rPr>
              <w:t>16</w:t>
            </w:r>
          </w:p>
        </w:tc>
        <w:tc>
          <w:tcPr>
            <w:tcW w:w="1251" w:type="dxa"/>
          </w:tcPr>
          <w:p w14:paraId="42A4FA68" w14:textId="77777777" w:rsidR="00214965" w:rsidRDefault="00000000">
            <w:r>
              <w:rPr>
                <w:sz w:val="20"/>
              </w:rPr>
              <w:t>Wallet Service</w:t>
            </w:r>
          </w:p>
        </w:tc>
        <w:tc>
          <w:tcPr>
            <w:tcW w:w="1251" w:type="dxa"/>
          </w:tcPr>
          <w:p w14:paraId="4E2743A5" w14:textId="77777777" w:rsidR="00214965" w:rsidRDefault="00000000">
            <w:r>
              <w:rPr>
                <w:sz w:val="20"/>
              </w:rPr>
              <w:t>Wallet Database</w:t>
            </w:r>
          </w:p>
        </w:tc>
        <w:tc>
          <w:tcPr>
            <w:tcW w:w="1461" w:type="dxa"/>
          </w:tcPr>
          <w:p w14:paraId="535ADEF1" w14:textId="77777777" w:rsidR="00214965" w:rsidRDefault="00000000">
            <w:r>
              <w:rPr>
                <w:sz w:val="20"/>
              </w:rPr>
              <w:t>BEGIN TRANSACTION</w:t>
            </w:r>
          </w:p>
        </w:tc>
        <w:tc>
          <w:tcPr>
            <w:tcW w:w="849" w:type="dxa"/>
          </w:tcPr>
          <w:p w14:paraId="6027A0C3" w14:textId="77777777" w:rsidR="00214965" w:rsidRDefault="00000000">
            <w:pPr>
              <w:jc w:val="center"/>
            </w:pPr>
            <w:r>
              <w:rPr>
                <w:sz w:val="20"/>
              </w:rPr>
              <w:t>JDBC</w:t>
            </w:r>
          </w:p>
        </w:tc>
        <w:tc>
          <w:tcPr>
            <w:tcW w:w="1915" w:type="dxa"/>
          </w:tcPr>
          <w:p w14:paraId="6B4F312E" w14:textId="77777777" w:rsidR="00214965" w:rsidRDefault="00214965"/>
        </w:tc>
        <w:tc>
          <w:tcPr>
            <w:tcW w:w="1893" w:type="dxa"/>
          </w:tcPr>
          <w:p w14:paraId="581E9178" w14:textId="77777777" w:rsidR="00214965" w:rsidRDefault="00000000">
            <w:r>
              <w:rPr>
                <w:sz w:val="20"/>
              </w:rPr>
              <w:t>{newBalance: 2500}</w:t>
            </w:r>
          </w:p>
        </w:tc>
      </w:tr>
      <w:tr w:rsidR="00214965" w14:paraId="764B0FE5" w14:textId="77777777">
        <w:tc>
          <w:tcPr>
            <w:tcW w:w="503" w:type="dxa"/>
            <w:shd w:val="clear" w:color="auto" w:fill="231AFF"/>
          </w:tcPr>
          <w:p w14:paraId="79CAA4AE" w14:textId="77777777" w:rsidR="00214965" w:rsidRDefault="00000000">
            <w:pPr>
              <w:jc w:val="center"/>
            </w:pPr>
            <w:r>
              <w:rPr>
                <w:b/>
                <w:color w:val="FFFFFF"/>
                <w:sz w:val="20"/>
              </w:rPr>
              <w:t>17</w:t>
            </w:r>
          </w:p>
        </w:tc>
        <w:tc>
          <w:tcPr>
            <w:tcW w:w="1251" w:type="dxa"/>
            <w:shd w:val="clear" w:color="auto" w:fill="D9E2F3"/>
          </w:tcPr>
          <w:p w14:paraId="6E1CB127" w14:textId="77777777" w:rsidR="00214965" w:rsidRDefault="00000000">
            <w:r>
              <w:rPr>
                <w:sz w:val="20"/>
              </w:rPr>
              <w:t xml:space="preserve">Wallet </w:t>
            </w:r>
            <w:r>
              <w:rPr>
                <w:sz w:val="20"/>
              </w:rPr>
              <w:lastRenderedPageBreak/>
              <w:t>Service</w:t>
            </w:r>
          </w:p>
        </w:tc>
        <w:tc>
          <w:tcPr>
            <w:tcW w:w="1251" w:type="dxa"/>
            <w:shd w:val="clear" w:color="auto" w:fill="D9E2F3"/>
          </w:tcPr>
          <w:p w14:paraId="5DC50E71" w14:textId="77777777" w:rsidR="00214965" w:rsidRDefault="00000000">
            <w:r>
              <w:rPr>
                <w:sz w:val="20"/>
              </w:rPr>
              <w:lastRenderedPageBreak/>
              <w:t xml:space="preserve">Wallet </w:t>
            </w:r>
            <w:r>
              <w:rPr>
                <w:sz w:val="20"/>
              </w:rPr>
              <w:lastRenderedPageBreak/>
              <w:t>Database</w:t>
            </w:r>
          </w:p>
        </w:tc>
        <w:tc>
          <w:tcPr>
            <w:tcW w:w="1461" w:type="dxa"/>
            <w:shd w:val="clear" w:color="auto" w:fill="D9E2F3"/>
          </w:tcPr>
          <w:p w14:paraId="6BC7E6D4" w14:textId="77777777" w:rsidR="00214965" w:rsidRDefault="00000000">
            <w:r>
              <w:rPr>
                <w:sz w:val="20"/>
              </w:rPr>
              <w:lastRenderedPageBreak/>
              <w:t xml:space="preserve">UPDATE </w:t>
            </w:r>
            <w:r>
              <w:rPr>
                <w:sz w:val="20"/>
              </w:rPr>
              <w:lastRenderedPageBreak/>
              <w:t>wallets SET balance = balance + 1000</w:t>
            </w:r>
          </w:p>
        </w:tc>
        <w:tc>
          <w:tcPr>
            <w:tcW w:w="849" w:type="dxa"/>
            <w:shd w:val="clear" w:color="auto" w:fill="D9E2F3"/>
          </w:tcPr>
          <w:p w14:paraId="6EEF54CA" w14:textId="77777777" w:rsidR="00214965" w:rsidRDefault="00000000">
            <w:pPr>
              <w:jc w:val="center"/>
            </w:pPr>
            <w:r>
              <w:rPr>
                <w:sz w:val="20"/>
              </w:rPr>
              <w:lastRenderedPageBreak/>
              <w:t>JDBC</w:t>
            </w:r>
          </w:p>
        </w:tc>
        <w:tc>
          <w:tcPr>
            <w:tcW w:w="1915" w:type="dxa"/>
            <w:shd w:val="clear" w:color="auto" w:fill="D9E2F3"/>
          </w:tcPr>
          <w:p w14:paraId="6E94BA4C" w14:textId="77777777" w:rsidR="00214965" w:rsidRDefault="00214965"/>
        </w:tc>
        <w:tc>
          <w:tcPr>
            <w:tcW w:w="1893" w:type="dxa"/>
            <w:shd w:val="clear" w:color="auto" w:fill="D9E2F3"/>
          </w:tcPr>
          <w:p w14:paraId="5ABBEB9F" w14:textId="77777777" w:rsidR="00214965" w:rsidRDefault="00214965"/>
        </w:tc>
      </w:tr>
      <w:tr w:rsidR="00214965" w14:paraId="64189FA1" w14:textId="77777777">
        <w:tc>
          <w:tcPr>
            <w:tcW w:w="503" w:type="dxa"/>
            <w:shd w:val="clear" w:color="auto" w:fill="231AFF"/>
          </w:tcPr>
          <w:p w14:paraId="38ADBBED" w14:textId="77777777" w:rsidR="00214965" w:rsidRDefault="00000000">
            <w:pPr>
              <w:jc w:val="center"/>
            </w:pPr>
            <w:r>
              <w:rPr>
                <w:b/>
                <w:color w:val="FFFFFF"/>
                <w:sz w:val="20"/>
              </w:rPr>
              <w:t>18</w:t>
            </w:r>
          </w:p>
        </w:tc>
        <w:tc>
          <w:tcPr>
            <w:tcW w:w="1251" w:type="dxa"/>
          </w:tcPr>
          <w:p w14:paraId="7C0F5720" w14:textId="77777777" w:rsidR="00214965" w:rsidRDefault="00000000">
            <w:r>
              <w:rPr>
                <w:sz w:val="20"/>
              </w:rPr>
              <w:t>Wallet Service</w:t>
            </w:r>
          </w:p>
        </w:tc>
        <w:tc>
          <w:tcPr>
            <w:tcW w:w="1251" w:type="dxa"/>
          </w:tcPr>
          <w:p w14:paraId="738E5345" w14:textId="77777777" w:rsidR="00214965" w:rsidRDefault="00000000">
            <w:r>
              <w:rPr>
                <w:sz w:val="20"/>
              </w:rPr>
              <w:t>Wallet Database</w:t>
            </w:r>
          </w:p>
        </w:tc>
        <w:tc>
          <w:tcPr>
            <w:tcW w:w="1461" w:type="dxa"/>
          </w:tcPr>
          <w:p w14:paraId="361D6698" w14:textId="77777777" w:rsidR="00214965" w:rsidRDefault="00000000">
            <w:r>
              <w:rPr>
                <w:sz w:val="20"/>
              </w:rPr>
              <w:t>INSERT transactions</w:t>
            </w:r>
          </w:p>
        </w:tc>
        <w:tc>
          <w:tcPr>
            <w:tcW w:w="849" w:type="dxa"/>
          </w:tcPr>
          <w:p w14:paraId="20F597AF" w14:textId="77777777" w:rsidR="00214965" w:rsidRDefault="00000000">
            <w:pPr>
              <w:jc w:val="center"/>
            </w:pPr>
            <w:r>
              <w:rPr>
                <w:sz w:val="20"/>
              </w:rPr>
              <w:t>JDBC</w:t>
            </w:r>
          </w:p>
        </w:tc>
        <w:tc>
          <w:tcPr>
            <w:tcW w:w="1915" w:type="dxa"/>
          </w:tcPr>
          <w:p w14:paraId="08C8CC79" w14:textId="77777777" w:rsidR="00214965" w:rsidRDefault="00000000">
            <w:r>
              <w:rPr>
                <w:sz w:val="20"/>
              </w:rPr>
              <w:t>TOPUP, CARD</w:t>
            </w:r>
          </w:p>
        </w:tc>
        <w:tc>
          <w:tcPr>
            <w:tcW w:w="1893" w:type="dxa"/>
          </w:tcPr>
          <w:p w14:paraId="1A5904C4" w14:textId="77777777" w:rsidR="00214965" w:rsidRDefault="00214965"/>
        </w:tc>
      </w:tr>
      <w:tr w:rsidR="00214965" w14:paraId="2874F246" w14:textId="77777777">
        <w:tc>
          <w:tcPr>
            <w:tcW w:w="503" w:type="dxa"/>
            <w:shd w:val="clear" w:color="auto" w:fill="231AFF"/>
          </w:tcPr>
          <w:p w14:paraId="1FB0C7D2" w14:textId="77777777" w:rsidR="00214965" w:rsidRDefault="00000000">
            <w:pPr>
              <w:jc w:val="center"/>
            </w:pPr>
            <w:r>
              <w:rPr>
                <w:b/>
                <w:color w:val="FFFFFF"/>
                <w:sz w:val="20"/>
              </w:rPr>
              <w:t>19</w:t>
            </w:r>
          </w:p>
        </w:tc>
        <w:tc>
          <w:tcPr>
            <w:tcW w:w="1251" w:type="dxa"/>
            <w:shd w:val="clear" w:color="auto" w:fill="D9E2F3"/>
          </w:tcPr>
          <w:p w14:paraId="5BEE7F15" w14:textId="77777777" w:rsidR="00214965" w:rsidRDefault="00000000">
            <w:r>
              <w:rPr>
                <w:sz w:val="20"/>
              </w:rPr>
              <w:t>Wallet Service</w:t>
            </w:r>
          </w:p>
        </w:tc>
        <w:tc>
          <w:tcPr>
            <w:tcW w:w="1251" w:type="dxa"/>
            <w:shd w:val="clear" w:color="auto" w:fill="D9E2F3"/>
          </w:tcPr>
          <w:p w14:paraId="678E2085" w14:textId="77777777" w:rsidR="00214965" w:rsidRDefault="00000000">
            <w:r>
              <w:rPr>
                <w:sz w:val="20"/>
              </w:rPr>
              <w:t>Wallet Database</w:t>
            </w:r>
          </w:p>
        </w:tc>
        <w:tc>
          <w:tcPr>
            <w:tcW w:w="1461" w:type="dxa"/>
            <w:shd w:val="clear" w:color="auto" w:fill="D9E2F3"/>
          </w:tcPr>
          <w:p w14:paraId="52826AA1" w14:textId="77777777" w:rsidR="00214965" w:rsidRDefault="00000000">
            <w:r>
              <w:rPr>
                <w:sz w:val="20"/>
              </w:rPr>
              <w:t>UPDATE user_limits SET daily_topup = daily_topup + 1000</w:t>
            </w:r>
          </w:p>
        </w:tc>
        <w:tc>
          <w:tcPr>
            <w:tcW w:w="849" w:type="dxa"/>
            <w:shd w:val="clear" w:color="auto" w:fill="D9E2F3"/>
          </w:tcPr>
          <w:p w14:paraId="704173EF" w14:textId="77777777" w:rsidR="00214965" w:rsidRDefault="00000000">
            <w:pPr>
              <w:jc w:val="center"/>
            </w:pPr>
            <w:r>
              <w:rPr>
                <w:sz w:val="20"/>
              </w:rPr>
              <w:t>JDBC</w:t>
            </w:r>
          </w:p>
        </w:tc>
        <w:tc>
          <w:tcPr>
            <w:tcW w:w="1915" w:type="dxa"/>
            <w:shd w:val="clear" w:color="auto" w:fill="D9E2F3"/>
          </w:tcPr>
          <w:p w14:paraId="1A0982AD" w14:textId="77777777" w:rsidR="00214965" w:rsidRDefault="00214965"/>
        </w:tc>
        <w:tc>
          <w:tcPr>
            <w:tcW w:w="1893" w:type="dxa"/>
            <w:shd w:val="clear" w:color="auto" w:fill="D9E2F3"/>
          </w:tcPr>
          <w:p w14:paraId="79E6DB38" w14:textId="77777777" w:rsidR="00214965" w:rsidRDefault="00214965"/>
        </w:tc>
      </w:tr>
      <w:tr w:rsidR="00214965" w14:paraId="24B626C2" w14:textId="77777777">
        <w:tc>
          <w:tcPr>
            <w:tcW w:w="503" w:type="dxa"/>
            <w:shd w:val="clear" w:color="auto" w:fill="231AFF"/>
          </w:tcPr>
          <w:p w14:paraId="297F35E2" w14:textId="77777777" w:rsidR="00214965" w:rsidRDefault="00000000">
            <w:pPr>
              <w:jc w:val="center"/>
            </w:pPr>
            <w:r>
              <w:rPr>
                <w:b/>
                <w:color w:val="FFFFFF"/>
                <w:sz w:val="20"/>
              </w:rPr>
              <w:t>20</w:t>
            </w:r>
          </w:p>
        </w:tc>
        <w:tc>
          <w:tcPr>
            <w:tcW w:w="1251" w:type="dxa"/>
          </w:tcPr>
          <w:p w14:paraId="1042D966" w14:textId="77777777" w:rsidR="00214965" w:rsidRDefault="00000000">
            <w:r>
              <w:rPr>
                <w:sz w:val="20"/>
              </w:rPr>
              <w:t>Wallet Service</w:t>
            </w:r>
          </w:p>
        </w:tc>
        <w:tc>
          <w:tcPr>
            <w:tcW w:w="1251" w:type="dxa"/>
          </w:tcPr>
          <w:p w14:paraId="6F9ADDAB" w14:textId="77777777" w:rsidR="00214965" w:rsidRDefault="00000000">
            <w:r>
              <w:rPr>
                <w:sz w:val="20"/>
              </w:rPr>
              <w:t>Wallet Database</w:t>
            </w:r>
          </w:p>
        </w:tc>
        <w:tc>
          <w:tcPr>
            <w:tcW w:w="1461" w:type="dxa"/>
          </w:tcPr>
          <w:p w14:paraId="2336CB21" w14:textId="77777777" w:rsidR="00214965" w:rsidRDefault="00000000">
            <w:r>
              <w:rPr>
                <w:sz w:val="20"/>
              </w:rPr>
              <w:t>COMMIT</w:t>
            </w:r>
          </w:p>
        </w:tc>
        <w:tc>
          <w:tcPr>
            <w:tcW w:w="849" w:type="dxa"/>
          </w:tcPr>
          <w:p w14:paraId="081B7AF2" w14:textId="77777777" w:rsidR="00214965" w:rsidRDefault="00000000">
            <w:pPr>
              <w:jc w:val="center"/>
            </w:pPr>
            <w:r>
              <w:rPr>
                <w:sz w:val="20"/>
              </w:rPr>
              <w:t>JDBC</w:t>
            </w:r>
          </w:p>
        </w:tc>
        <w:tc>
          <w:tcPr>
            <w:tcW w:w="1915" w:type="dxa"/>
          </w:tcPr>
          <w:p w14:paraId="2148541B" w14:textId="77777777" w:rsidR="00214965" w:rsidRDefault="00214965"/>
        </w:tc>
        <w:tc>
          <w:tcPr>
            <w:tcW w:w="1893" w:type="dxa"/>
          </w:tcPr>
          <w:p w14:paraId="6ECF6081" w14:textId="77777777" w:rsidR="00214965" w:rsidRDefault="00214965"/>
        </w:tc>
      </w:tr>
      <w:tr w:rsidR="00214965" w14:paraId="2D672EF3" w14:textId="77777777">
        <w:tc>
          <w:tcPr>
            <w:tcW w:w="503" w:type="dxa"/>
            <w:shd w:val="clear" w:color="auto" w:fill="231AFF"/>
          </w:tcPr>
          <w:p w14:paraId="7AF9978C" w14:textId="77777777" w:rsidR="00214965" w:rsidRDefault="00000000">
            <w:pPr>
              <w:jc w:val="center"/>
            </w:pPr>
            <w:r>
              <w:rPr>
                <w:b/>
                <w:color w:val="FFFFFF"/>
                <w:sz w:val="20"/>
              </w:rPr>
              <w:t>21</w:t>
            </w:r>
          </w:p>
        </w:tc>
        <w:tc>
          <w:tcPr>
            <w:tcW w:w="1251" w:type="dxa"/>
            <w:shd w:val="clear" w:color="auto" w:fill="D9E2F3"/>
          </w:tcPr>
          <w:p w14:paraId="5437C31B" w14:textId="77777777" w:rsidR="00214965" w:rsidRDefault="00000000">
            <w:r>
              <w:rPr>
                <w:sz w:val="20"/>
              </w:rPr>
              <w:t>Payment Service</w:t>
            </w:r>
          </w:p>
        </w:tc>
        <w:tc>
          <w:tcPr>
            <w:tcW w:w="1251" w:type="dxa"/>
            <w:shd w:val="clear" w:color="auto" w:fill="D9E2F3"/>
          </w:tcPr>
          <w:p w14:paraId="7A44B65A" w14:textId="77777777" w:rsidR="00214965" w:rsidRDefault="00000000">
            <w:r>
              <w:rPr>
                <w:sz w:val="20"/>
              </w:rPr>
              <w:t>Notification Service</w:t>
            </w:r>
          </w:p>
        </w:tc>
        <w:tc>
          <w:tcPr>
            <w:tcW w:w="1461" w:type="dxa"/>
            <w:shd w:val="clear" w:color="auto" w:fill="D9E2F3"/>
          </w:tcPr>
          <w:p w14:paraId="391488D7" w14:textId="77777777" w:rsidR="00214965" w:rsidRDefault="00000000">
            <w:r>
              <w:rPr>
                <w:sz w:val="20"/>
              </w:rPr>
              <w:t>sendTopupConfirmation</w:t>
            </w:r>
          </w:p>
        </w:tc>
        <w:tc>
          <w:tcPr>
            <w:tcW w:w="849" w:type="dxa"/>
            <w:shd w:val="clear" w:color="auto" w:fill="D9E2F3"/>
          </w:tcPr>
          <w:p w14:paraId="63D27A8B" w14:textId="77777777" w:rsidR="00214965" w:rsidRDefault="00000000">
            <w:pPr>
              <w:jc w:val="center"/>
            </w:pPr>
            <w:r>
              <w:rPr>
                <w:sz w:val="20"/>
              </w:rPr>
              <w:t>REST</w:t>
            </w:r>
          </w:p>
        </w:tc>
        <w:tc>
          <w:tcPr>
            <w:tcW w:w="1915" w:type="dxa"/>
            <w:shd w:val="clear" w:color="auto" w:fill="D9E2F3"/>
          </w:tcPr>
          <w:p w14:paraId="1CB4098E" w14:textId="77777777" w:rsidR="00214965" w:rsidRDefault="00000000">
            <w:r>
              <w:rPr>
                <w:sz w:val="20"/>
              </w:rPr>
              <w:t>userId, amount</w:t>
            </w:r>
          </w:p>
        </w:tc>
        <w:tc>
          <w:tcPr>
            <w:tcW w:w="1893" w:type="dxa"/>
            <w:shd w:val="clear" w:color="auto" w:fill="D9E2F3"/>
          </w:tcPr>
          <w:p w14:paraId="41DF4502" w14:textId="77777777" w:rsidR="00214965" w:rsidRDefault="00214965"/>
        </w:tc>
      </w:tr>
      <w:tr w:rsidR="00214965" w14:paraId="0B71FB71" w14:textId="77777777">
        <w:tc>
          <w:tcPr>
            <w:tcW w:w="503" w:type="dxa"/>
            <w:shd w:val="clear" w:color="auto" w:fill="231AFF"/>
          </w:tcPr>
          <w:p w14:paraId="6A80F638" w14:textId="77777777" w:rsidR="00214965" w:rsidRDefault="00000000">
            <w:pPr>
              <w:jc w:val="center"/>
            </w:pPr>
            <w:r>
              <w:rPr>
                <w:b/>
                <w:color w:val="FFFFFF"/>
                <w:sz w:val="20"/>
              </w:rPr>
              <w:t>22</w:t>
            </w:r>
          </w:p>
        </w:tc>
        <w:tc>
          <w:tcPr>
            <w:tcW w:w="1251" w:type="dxa"/>
          </w:tcPr>
          <w:p w14:paraId="7072A94B" w14:textId="77777777" w:rsidR="00214965" w:rsidRDefault="00000000">
            <w:r>
              <w:rPr>
                <w:sz w:val="20"/>
              </w:rPr>
              <w:t>Notification Service</w:t>
            </w:r>
          </w:p>
        </w:tc>
        <w:tc>
          <w:tcPr>
            <w:tcW w:w="1251" w:type="dxa"/>
          </w:tcPr>
          <w:p w14:paraId="79D5921C" w14:textId="77777777" w:rsidR="00214965" w:rsidRDefault="00000000">
            <w:r>
              <w:rPr>
                <w:sz w:val="20"/>
              </w:rPr>
              <w:t>Customer</w:t>
            </w:r>
          </w:p>
        </w:tc>
        <w:tc>
          <w:tcPr>
            <w:tcW w:w="1461" w:type="dxa"/>
          </w:tcPr>
          <w:p w14:paraId="115343B8" w14:textId="77777777" w:rsidR="00214965" w:rsidRDefault="00000000">
            <w:r>
              <w:rPr>
                <w:sz w:val="20"/>
              </w:rPr>
              <w:t>Push "Added 1000 SAR to wallet"</w:t>
            </w:r>
          </w:p>
        </w:tc>
        <w:tc>
          <w:tcPr>
            <w:tcW w:w="849" w:type="dxa"/>
          </w:tcPr>
          <w:p w14:paraId="4259B3F3" w14:textId="77777777" w:rsidR="00214965" w:rsidRDefault="00000000">
            <w:pPr>
              <w:jc w:val="center"/>
            </w:pPr>
            <w:r>
              <w:rPr>
                <w:sz w:val="20"/>
              </w:rPr>
              <w:t>REST</w:t>
            </w:r>
          </w:p>
        </w:tc>
        <w:tc>
          <w:tcPr>
            <w:tcW w:w="1915" w:type="dxa"/>
          </w:tcPr>
          <w:p w14:paraId="06593D69" w14:textId="77777777" w:rsidR="00214965" w:rsidRDefault="00214965"/>
        </w:tc>
        <w:tc>
          <w:tcPr>
            <w:tcW w:w="1893" w:type="dxa"/>
          </w:tcPr>
          <w:p w14:paraId="2895873D" w14:textId="77777777" w:rsidR="00214965" w:rsidRDefault="00214965"/>
        </w:tc>
      </w:tr>
      <w:tr w:rsidR="00214965" w14:paraId="3FABF405" w14:textId="77777777">
        <w:tc>
          <w:tcPr>
            <w:tcW w:w="503" w:type="dxa"/>
            <w:shd w:val="clear" w:color="auto" w:fill="231AFF"/>
          </w:tcPr>
          <w:p w14:paraId="2EC7CE15" w14:textId="77777777" w:rsidR="00214965" w:rsidRDefault="00000000">
            <w:pPr>
              <w:jc w:val="center"/>
            </w:pPr>
            <w:r>
              <w:rPr>
                <w:b/>
                <w:color w:val="FFFFFF"/>
                <w:sz w:val="20"/>
              </w:rPr>
              <w:t>23</w:t>
            </w:r>
          </w:p>
        </w:tc>
        <w:tc>
          <w:tcPr>
            <w:tcW w:w="1251" w:type="dxa"/>
            <w:shd w:val="clear" w:color="auto" w:fill="D9E2F3"/>
          </w:tcPr>
          <w:p w14:paraId="4239BFAA" w14:textId="77777777" w:rsidR="00214965" w:rsidRDefault="00000000">
            <w:r>
              <w:rPr>
                <w:sz w:val="20"/>
              </w:rPr>
              <w:t>FinWallet App</w:t>
            </w:r>
          </w:p>
        </w:tc>
        <w:tc>
          <w:tcPr>
            <w:tcW w:w="1251" w:type="dxa"/>
            <w:shd w:val="clear" w:color="auto" w:fill="D9E2F3"/>
          </w:tcPr>
          <w:p w14:paraId="3C7AB3E6" w14:textId="77777777" w:rsidR="00214965" w:rsidRDefault="00000000">
            <w:r>
              <w:rPr>
                <w:sz w:val="20"/>
              </w:rPr>
              <w:t>API Gateway</w:t>
            </w:r>
          </w:p>
        </w:tc>
        <w:tc>
          <w:tcPr>
            <w:tcW w:w="1461" w:type="dxa"/>
            <w:shd w:val="clear" w:color="auto" w:fill="D9E2F3"/>
          </w:tcPr>
          <w:p w14:paraId="4A5461E9" w14:textId="77777777" w:rsidR="00214965" w:rsidRDefault="00000000">
            <w:r>
              <w:rPr>
                <w:sz w:val="20"/>
              </w:rPr>
              <w:t>POST /api/v1/wallet/topup/3ds-callback</w:t>
            </w:r>
          </w:p>
        </w:tc>
        <w:tc>
          <w:tcPr>
            <w:tcW w:w="849" w:type="dxa"/>
            <w:shd w:val="clear" w:color="auto" w:fill="D9E2F3"/>
          </w:tcPr>
          <w:p w14:paraId="223CFBF1" w14:textId="77777777" w:rsidR="00214965" w:rsidRDefault="00000000">
            <w:pPr>
              <w:jc w:val="center"/>
            </w:pPr>
            <w:r>
              <w:rPr>
                <w:sz w:val="20"/>
              </w:rPr>
              <w:t>REST</w:t>
            </w:r>
          </w:p>
        </w:tc>
        <w:tc>
          <w:tcPr>
            <w:tcW w:w="1915" w:type="dxa"/>
            <w:shd w:val="clear" w:color="auto" w:fill="D9E2F3"/>
          </w:tcPr>
          <w:p w14:paraId="189A0D4B" w14:textId="77777777" w:rsidR="00214965" w:rsidRDefault="00214965"/>
        </w:tc>
        <w:tc>
          <w:tcPr>
            <w:tcW w:w="1893" w:type="dxa"/>
            <w:shd w:val="clear" w:color="auto" w:fill="D9E2F3"/>
          </w:tcPr>
          <w:p w14:paraId="68FCA752" w14:textId="77777777" w:rsidR="00214965" w:rsidRDefault="00000000">
            <w:r>
              <w:rPr>
                <w:sz w:val="20"/>
              </w:rPr>
              <w:t>Authentication failed</w:t>
            </w:r>
          </w:p>
        </w:tc>
      </w:tr>
      <w:tr w:rsidR="00214965" w14:paraId="4820341C" w14:textId="77777777">
        <w:tc>
          <w:tcPr>
            <w:tcW w:w="503" w:type="dxa"/>
            <w:shd w:val="clear" w:color="auto" w:fill="231AFF"/>
          </w:tcPr>
          <w:p w14:paraId="42BD27A0" w14:textId="77777777" w:rsidR="00214965" w:rsidRDefault="00000000">
            <w:pPr>
              <w:jc w:val="center"/>
            </w:pPr>
            <w:r>
              <w:rPr>
                <w:b/>
                <w:color w:val="FFFFFF"/>
                <w:sz w:val="20"/>
              </w:rPr>
              <w:t>24</w:t>
            </w:r>
          </w:p>
        </w:tc>
        <w:tc>
          <w:tcPr>
            <w:tcW w:w="1251" w:type="dxa"/>
          </w:tcPr>
          <w:p w14:paraId="6DA60DB9" w14:textId="77777777" w:rsidR="00214965" w:rsidRDefault="00000000">
            <w:r>
              <w:rPr>
                <w:sz w:val="20"/>
              </w:rPr>
              <w:t>API Gateway</w:t>
            </w:r>
          </w:p>
        </w:tc>
        <w:tc>
          <w:tcPr>
            <w:tcW w:w="1251" w:type="dxa"/>
          </w:tcPr>
          <w:p w14:paraId="166961EE" w14:textId="77777777" w:rsidR="00214965" w:rsidRDefault="00000000">
            <w:r>
              <w:rPr>
                <w:sz w:val="20"/>
              </w:rPr>
              <w:t>Payment Service</w:t>
            </w:r>
          </w:p>
        </w:tc>
        <w:tc>
          <w:tcPr>
            <w:tcW w:w="1461" w:type="dxa"/>
          </w:tcPr>
          <w:p w14:paraId="63DE9457" w14:textId="77777777" w:rsidR="00214965" w:rsidRDefault="00000000">
            <w:r>
              <w:rPr>
                <w:sz w:val="20"/>
              </w:rPr>
              <w:t>complete3DS</w:t>
            </w:r>
          </w:p>
        </w:tc>
        <w:tc>
          <w:tcPr>
            <w:tcW w:w="849" w:type="dxa"/>
          </w:tcPr>
          <w:p w14:paraId="6CEDC63D" w14:textId="77777777" w:rsidR="00214965" w:rsidRDefault="00000000">
            <w:pPr>
              <w:jc w:val="center"/>
            </w:pPr>
            <w:r>
              <w:rPr>
                <w:sz w:val="20"/>
              </w:rPr>
              <w:t>REST</w:t>
            </w:r>
          </w:p>
        </w:tc>
        <w:tc>
          <w:tcPr>
            <w:tcW w:w="1915" w:type="dxa"/>
          </w:tcPr>
          <w:p w14:paraId="78DAFCEE" w14:textId="77777777" w:rsidR="00214965" w:rsidRDefault="00000000">
            <w:r>
              <w:rPr>
                <w:sz w:val="20"/>
              </w:rPr>
              <w:t>topupId, pares: FAILED</w:t>
            </w:r>
          </w:p>
        </w:tc>
        <w:tc>
          <w:tcPr>
            <w:tcW w:w="1893" w:type="dxa"/>
          </w:tcPr>
          <w:p w14:paraId="04263086" w14:textId="77777777" w:rsidR="00214965" w:rsidRDefault="00000000">
            <w:r>
              <w:rPr>
                <w:sz w:val="20"/>
              </w:rPr>
              <w:t>{error: 3DS_FAILED}</w:t>
            </w:r>
          </w:p>
        </w:tc>
      </w:tr>
      <w:tr w:rsidR="00214965" w14:paraId="33FF5CA6" w14:textId="77777777">
        <w:tc>
          <w:tcPr>
            <w:tcW w:w="503" w:type="dxa"/>
            <w:shd w:val="clear" w:color="auto" w:fill="231AFF"/>
          </w:tcPr>
          <w:p w14:paraId="167BEF31" w14:textId="77777777" w:rsidR="00214965" w:rsidRDefault="00000000">
            <w:pPr>
              <w:jc w:val="center"/>
            </w:pPr>
            <w:r>
              <w:rPr>
                <w:b/>
                <w:color w:val="FFFFFF"/>
                <w:sz w:val="20"/>
              </w:rPr>
              <w:t>25</w:t>
            </w:r>
          </w:p>
        </w:tc>
        <w:tc>
          <w:tcPr>
            <w:tcW w:w="1251" w:type="dxa"/>
            <w:shd w:val="clear" w:color="auto" w:fill="D9E2F3"/>
          </w:tcPr>
          <w:p w14:paraId="2B93D630" w14:textId="77777777" w:rsidR="00214965" w:rsidRDefault="00000000">
            <w:r>
              <w:rPr>
                <w:sz w:val="20"/>
              </w:rPr>
              <w:t>Payment Service</w:t>
            </w:r>
          </w:p>
        </w:tc>
        <w:tc>
          <w:tcPr>
            <w:tcW w:w="1251" w:type="dxa"/>
            <w:shd w:val="clear" w:color="auto" w:fill="D9E2F3"/>
          </w:tcPr>
          <w:p w14:paraId="618CA96E" w14:textId="77777777" w:rsidR="00214965" w:rsidRDefault="00000000">
            <w:r>
              <w:rPr>
                <w:sz w:val="20"/>
              </w:rPr>
              <w:t>Wallet Database</w:t>
            </w:r>
          </w:p>
        </w:tc>
        <w:tc>
          <w:tcPr>
            <w:tcW w:w="1461" w:type="dxa"/>
            <w:shd w:val="clear" w:color="auto" w:fill="D9E2F3"/>
          </w:tcPr>
          <w:p w14:paraId="6C4CD16D" w14:textId="77777777" w:rsidR="00214965" w:rsidRDefault="00000000">
            <w:r>
              <w:rPr>
                <w:sz w:val="20"/>
              </w:rPr>
              <w:t>UPDATE topups SET status = 3DS_FAILED</w:t>
            </w:r>
          </w:p>
        </w:tc>
        <w:tc>
          <w:tcPr>
            <w:tcW w:w="849" w:type="dxa"/>
            <w:shd w:val="clear" w:color="auto" w:fill="D9E2F3"/>
          </w:tcPr>
          <w:p w14:paraId="5A0B3516" w14:textId="77777777" w:rsidR="00214965" w:rsidRDefault="00000000">
            <w:pPr>
              <w:jc w:val="center"/>
            </w:pPr>
            <w:r>
              <w:rPr>
                <w:sz w:val="20"/>
              </w:rPr>
              <w:t>JDBC</w:t>
            </w:r>
          </w:p>
        </w:tc>
        <w:tc>
          <w:tcPr>
            <w:tcW w:w="1915" w:type="dxa"/>
            <w:shd w:val="clear" w:color="auto" w:fill="D9E2F3"/>
          </w:tcPr>
          <w:p w14:paraId="7B007BCF" w14:textId="77777777" w:rsidR="00214965" w:rsidRDefault="00214965"/>
        </w:tc>
        <w:tc>
          <w:tcPr>
            <w:tcW w:w="1893" w:type="dxa"/>
            <w:shd w:val="clear" w:color="auto" w:fill="D9E2F3"/>
          </w:tcPr>
          <w:p w14:paraId="5C9AA6D7" w14:textId="77777777" w:rsidR="00214965" w:rsidRDefault="00214965"/>
        </w:tc>
      </w:tr>
    </w:tbl>
    <w:p w14:paraId="66921E46" w14:textId="77777777" w:rsidR="00214965" w:rsidRDefault="00000000">
      <w:r>
        <w:rPr>
          <w:i/>
          <w:color w:val="646464"/>
          <w:sz w:val="20"/>
        </w:rPr>
        <w:t>[*] Indicates that the data element is optional</w:t>
      </w:r>
    </w:p>
    <w:p w14:paraId="0EA058B2" w14:textId="77777777" w:rsidR="00214965" w:rsidRDefault="00000000">
      <w:pPr>
        <w:pBdr>
          <w:bottom w:val="single" w:sz="4" w:space="1" w:color="231AFF"/>
        </w:pBdr>
        <w:spacing w:before="200" w:after="120"/>
        <w:outlineLvl w:val="1"/>
      </w:pPr>
      <w:r>
        <w:rPr>
          <w:rFonts w:ascii="Calibri Light" w:hAnsi="Calibri Light"/>
          <w:b/>
          <w:color w:val="231AFF"/>
          <w:sz w:val="26"/>
        </w:rPr>
        <w:t>5.4. Error Handling</w:t>
      </w:r>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14965" w14:paraId="13C4CC85" w14:textId="77777777">
        <w:tc>
          <w:tcPr>
            <w:tcW w:w="503" w:type="dxa"/>
            <w:shd w:val="clear" w:color="auto" w:fill="231AFF"/>
          </w:tcPr>
          <w:p w14:paraId="38776268" w14:textId="77777777" w:rsidR="00214965" w:rsidRDefault="00000000">
            <w:pPr>
              <w:jc w:val="center"/>
            </w:pPr>
            <w:r>
              <w:rPr>
                <w:b/>
                <w:color w:val="FFFFFF"/>
                <w:sz w:val="20"/>
              </w:rPr>
              <w:t>#</w:t>
            </w:r>
          </w:p>
        </w:tc>
        <w:tc>
          <w:tcPr>
            <w:tcW w:w="1440" w:type="dxa"/>
            <w:shd w:val="clear" w:color="auto" w:fill="231AFF"/>
          </w:tcPr>
          <w:p w14:paraId="5706FD08" w14:textId="77777777" w:rsidR="00214965" w:rsidRDefault="00000000">
            <w:pPr>
              <w:jc w:val="center"/>
            </w:pPr>
            <w:r>
              <w:rPr>
                <w:b/>
                <w:color w:val="FFFFFF"/>
                <w:sz w:val="20"/>
              </w:rPr>
              <w:t>Source</w:t>
            </w:r>
          </w:p>
        </w:tc>
        <w:tc>
          <w:tcPr>
            <w:tcW w:w="1440" w:type="dxa"/>
            <w:shd w:val="clear" w:color="auto" w:fill="231AFF"/>
          </w:tcPr>
          <w:p w14:paraId="42260029" w14:textId="77777777" w:rsidR="00214965" w:rsidRDefault="00000000">
            <w:pPr>
              <w:jc w:val="center"/>
            </w:pPr>
            <w:r>
              <w:rPr>
                <w:b/>
                <w:color w:val="FFFFFF"/>
                <w:sz w:val="20"/>
              </w:rPr>
              <w:t>Destination</w:t>
            </w:r>
          </w:p>
        </w:tc>
        <w:tc>
          <w:tcPr>
            <w:tcW w:w="2592" w:type="dxa"/>
            <w:shd w:val="clear" w:color="auto" w:fill="231AFF"/>
          </w:tcPr>
          <w:p w14:paraId="46E10015" w14:textId="77777777" w:rsidR="00214965" w:rsidRDefault="00000000">
            <w:pPr>
              <w:jc w:val="center"/>
            </w:pPr>
            <w:r>
              <w:rPr>
                <w:b/>
                <w:color w:val="FFFFFF"/>
                <w:sz w:val="20"/>
              </w:rPr>
              <w:t>Scenario</w:t>
            </w:r>
          </w:p>
        </w:tc>
        <w:tc>
          <w:tcPr>
            <w:tcW w:w="3168" w:type="dxa"/>
            <w:shd w:val="clear" w:color="auto" w:fill="231AFF"/>
          </w:tcPr>
          <w:p w14:paraId="40CD01A4" w14:textId="77777777" w:rsidR="00214965" w:rsidRDefault="00000000">
            <w:pPr>
              <w:jc w:val="center"/>
            </w:pPr>
            <w:r>
              <w:rPr>
                <w:b/>
                <w:color w:val="FFFFFF"/>
                <w:sz w:val="20"/>
              </w:rPr>
              <w:t>Handling</w:t>
            </w:r>
          </w:p>
        </w:tc>
      </w:tr>
      <w:tr w:rsidR="00214965" w14:paraId="48638E66" w14:textId="77777777">
        <w:tc>
          <w:tcPr>
            <w:tcW w:w="503" w:type="dxa"/>
            <w:shd w:val="clear" w:color="auto" w:fill="231AFF"/>
          </w:tcPr>
          <w:p w14:paraId="7FE6B8EB" w14:textId="77777777" w:rsidR="00214965" w:rsidRDefault="00000000">
            <w:pPr>
              <w:jc w:val="center"/>
            </w:pPr>
            <w:r>
              <w:rPr>
                <w:b/>
                <w:color w:val="FFFFFF"/>
                <w:sz w:val="20"/>
              </w:rPr>
              <w:t>1</w:t>
            </w:r>
          </w:p>
        </w:tc>
        <w:tc>
          <w:tcPr>
            <w:tcW w:w="1440" w:type="dxa"/>
            <w:shd w:val="clear" w:color="auto" w:fill="D9E2F3"/>
          </w:tcPr>
          <w:p w14:paraId="51510ED3" w14:textId="77777777" w:rsidR="00214965" w:rsidRDefault="00000000">
            <w:r>
              <w:rPr>
                <w:sz w:val="20"/>
              </w:rPr>
              <w:t>External APIC</w:t>
            </w:r>
          </w:p>
        </w:tc>
        <w:tc>
          <w:tcPr>
            <w:tcW w:w="1440" w:type="dxa"/>
            <w:shd w:val="clear" w:color="auto" w:fill="D9E2F3"/>
          </w:tcPr>
          <w:p w14:paraId="2DB28D72" w14:textId="77777777" w:rsidR="00214965" w:rsidRDefault="00000000">
            <w:r>
              <w:rPr>
                <w:sz w:val="20"/>
              </w:rPr>
              <w:t>ACE-Integration</w:t>
            </w:r>
          </w:p>
        </w:tc>
        <w:tc>
          <w:tcPr>
            <w:tcW w:w="2592" w:type="dxa"/>
            <w:shd w:val="clear" w:color="auto" w:fill="D9E2F3"/>
          </w:tcPr>
          <w:p w14:paraId="35E90B42" w14:textId="77777777" w:rsidR="00214965" w:rsidRDefault="00000000">
            <w:r>
              <w:rPr>
                <w:b/>
                <w:sz w:val="20"/>
              </w:rPr>
              <w:t>createInternationalBeneficiaryRequest</w:t>
            </w:r>
          </w:p>
          <w:p w14:paraId="4861A956" w14:textId="77777777" w:rsidR="00214965" w:rsidRDefault="00000000">
            <w:pPr>
              <w:spacing w:before="40"/>
            </w:pPr>
            <w:r>
              <w:rPr>
                <w:sz w:val="20"/>
              </w:rPr>
              <w:t>Duplicate request detected</w:t>
            </w:r>
          </w:p>
        </w:tc>
        <w:tc>
          <w:tcPr>
            <w:tcW w:w="3168" w:type="dxa"/>
            <w:shd w:val="clear" w:color="auto" w:fill="D9E2F3"/>
          </w:tcPr>
          <w:p w14:paraId="65AA1138" w14:textId="77777777" w:rsidR="00214965" w:rsidRDefault="00000000">
            <w:r>
              <w:rPr>
                <w:sz w:val="20"/>
              </w:rPr>
              <w:t>Ensure idempotency to avoid duplicates on retry; Log error with correlation ID; Retry up to 3 times with exponential backoff; Notify user of failure</w:t>
            </w:r>
          </w:p>
        </w:tc>
      </w:tr>
      <w:tr w:rsidR="00214965" w14:paraId="6572F31E" w14:textId="77777777">
        <w:tc>
          <w:tcPr>
            <w:tcW w:w="503" w:type="dxa"/>
            <w:shd w:val="clear" w:color="auto" w:fill="231AFF"/>
          </w:tcPr>
          <w:p w14:paraId="2E5ABEF7" w14:textId="77777777" w:rsidR="00214965" w:rsidRDefault="00000000">
            <w:pPr>
              <w:jc w:val="center"/>
            </w:pPr>
            <w:r>
              <w:rPr>
                <w:b/>
                <w:color w:val="FFFFFF"/>
                <w:sz w:val="20"/>
              </w:rPr>
              <w:t>2</w:t>
            </w:r>
          </w:p>
        </w:tc>
        <w:tc>
          <w:tcPr>
            <w:tcW w:w="1440" w:type="dxa"/>
          </w:tcPr>
          <w:p w14:paraId="6A5CD063" w14:textId="77777777" w:rsidR="00214965" w:rsidRDefault="00000000">
            <w:r>
              <w:rPr>
                <w:sz w:val="20"/>
              </w:rPr>
              <w:t>External APIC</w:t>
            </w:r>
          </w:p>
        </w:tc>
        <w:tc>
          <w:tcPr>
            <w:tcW w:w="1440" w:type="dxa"/>
          </w:tcPr>
          <w:p w14:paraId="05B34AD2" w14:textId="77777777" w:rsidR="00214965" w:rsidRDefault="00000000">
            <w:r>
              <w:rPr>
                <w:sz w:val="20"/>
              </w:rPr>
              <w:t>ACE-Integration</w:t>
            </w:r>
          </w:p>
        </w:tc>
        <w:tc>
          <w:tcPr>
            <w:tcW w:w="2592" w:type="dxa"/>
          </w:tcPr>
          <w:p w14:paraId="4A4A207F" w14:textId="77777777" w:rsidR="00214965" w:rsidRDefault="00000000">
            <w:r>
              <w:rPr>
                <w:b/>
                <w:sz w:val="20"/>
              </w:rPr>
              <w:t>getInternationalBeneficiarySupportedCountries</w:t>
            </w:r>
          </w:p>
          <w:p w14:paraId="18CD898C" w14:textId="77777777" w:rsidR="00214965" w:rsidRDefault="00000000">
            <w:pPr>
              <w:spacing w:before="40"/>
            </w:pPr>
            <w:r>
              <w:rPr>
                <w:sz w:val="20"/>
              </w:rPr>
              <w:t>Data not found</w:t>
            </w:r>
          </w:p>
        </w:tc>
        <w:tc>
          <w:tcPr>
            <w:tcW w:w="3168" w:type="dxa"/>
          </w:tcPr>
          <w:p w14:paraId="2022786F" w14:textId="77777777" w:rsidR="00214965" w:rsidRDefault="00000000">
            <w:r>
              <w:rPr>
                <w:sz w:val="20"/>
              </w:rPr>
              <w:t>Ensure idempotency to avoid duplicates on retry; Log error with correlation ID; Return cached response if available; Notify user of failure</w:t>
            </w:r>
          </w:p>
        </w:tc>
      </w:tr>
      <w:tr w:rsidR="00214965" w14:paraId="3098E7C4" w14:textId="77777777">
        <w:tc>
          <w:tcPr>
            <w:tcW w:w="503" w:type="dxa"/>
            <w:shd w:val="clear" w:color="auto" w:fill="231AFF"/>
          </w:tcPr>
          <w:p w14:paraId="05E5B9F7" w14:textId="77777777" w:rsidR="00214965" w:rsidRDefault="00000000">
            <w:pPr>
              <w:jc w:val="center"/>
            </w:pPr>
            <w:r>
              <w:rPr>
                <w:b/>
                <w:color w:val="FFFFFF"/>
                <w:sz w:val="20"/>
              </w:rPr>
              <w:t>3</w:t>
            </w:r>
          </w:p>
        </w:tc>
        <w:tc>
          <w:tcPr>
            <w:tcW w:w="1440" w:type="dxa"/>
            <w:shd w:val="clear" w:color="auto" w:fill="D9E2F3"/>
          </w:tcPr>
          <w:p w14:paraId="591BFA11" w14:textId="77777777" w:rsidR="00214965" w:rsidRDefault="00000000">
            <w:r>
              <w:rPr>
                <w:sz w:val="20"/>
              </w:rPr>
              <w:t>External APIC</w:t>
            </w:r>
          </w:p>
        </w:tc>
        <w:tc>
          <w:tcPr>
            <w:tcW w:w="1440" w:type="dxa"/>
            <w:shd w:val="clear" w:color="auto" w:fill="D9E2F3"/>
          </w:tcPr>
          <w:p w14:paraId="21554701" w14:textId="77777777" w:rsidR="00214965" w:rsidRDefault="00000000">
            <w:r>
              <w:rPr>
                <w:sz w:val="20"/>
              </w:rPr>
              <w:t>ACE-Integration</w:t>
            </w:r>
          </w:p>
        </w:tc>
        <w:tc>
          <w:tcPr>
            <w:tcW w:w="2592" w:type="dxa"/>
            <w:shd w:val="clear" w:color="auto" w:fill="D9E2F3"/>
          </w:tcPr>
          <w:p w14:paraId="5F91A942" w14:textId="77777777" w:rsidR="00214965" w:rsidRDefault="00000000">
            <w:r>
              <w:rPr>
                <w:b/>
                <w:sz w:val="20"/>
              </w:rPr>
              <w:t>createInternationalBeneficiaryRequest</w:t>
            </w:r>
          </w:p>
          <w:p w14:paraId="72173625" w14:textId="77777777" w:rsidR="00214965" w:rsidRDefault="00000000">
            <w:pPr>
              <w:spacing w:before="40"/>
            </w:pPr>
            <w:r>
              <w:rPr>
                <w:sz w:val="20"/>
              </w:rPr>
              <w:t>Validation failure</w:t>
            </w:r>
          </w:p>
        </w:tc>
        <w:tc>
          <w:tcPr>
            <w:tcW w:w="3168" w:type="dxa"/>
            <w:shd w:val="clear" w:color="auto" w:fill="D9E2F3"/>
          </w:tcPr>
          <w:p w14:paraId="7F851C3A" w14:textId="77777777" w:rsidR="00214965" w:rsidRDefault="00000000">
            <w:r>
              <w:rPr>
                <w:sz w:val="20"/>
              </w:rPr>
              <w:t>Ensure idempotency to avoid duplicates on retry; Log error with correlation ID; Queue request for asynchronous retry; Notify user of failure</w:t>
            </w:r>
          </w:p>
        </w:tc>
      </w:tr>
      <w:tr w:rsidR="00214965" w14:paraId="70ABEE46" w14:textId="77777777">
        <w:tc>
          <w:tcPr>
            <w:tcW w:w="503" w:type="dxa"/>
            <w:shd w:val="clear" w:color="auto" w:fill="231AFF"/>
          </w:tcPr>
          <w:p w14:paraId="75000611" w14:textId="77777777" w:rsidR="00214965" w:rsidRDefault="00000000">
            <w:pPr>
              <w:jc w:val="center"/>
            </w:pPr>
            <w:r>
              <w:rPr>
                <w:b/>
                <w:color w:val="FFFFFF"/>
                <w:sz w:val="20"/>
              </w:rPr>
              <w:t>4</w:t>
            </w:r>
          </w:p>
        </w:tc>
        <w:tc>
          <w:tcPr>
            <w:tcW w:w="1440" w:type="dxa"/>
          </w:tcPr>
          <w:p w14:paraId="1CF5BF67" w14:textId="77777777" w:rsidR="00214965" w:rsidRDefault="00000000">
            <w:r>
              <w:rPr>
                <w:sz w:val="20"/>
              </w:rPr>
              <w:t>External APIC</w:t>
            </w:r>
          </w:p>
        </w:tc>
        <w:tc>
          <w:tcPr>
            <w:tcW w:w="1440" w:type="dxa"/>
          </w:tcPr>
          <w:p w14:paraId="1ABC8466" w14:textId="77777777" w:rsidR="00214965" w:rsidRDefault="00000000">
            <w:r>
              <w:rPr>
                <w:sz w:val="20"/>
              </w:rPr>
              <w:t>ACE-Integration</w:t>
            </w:r>
          </w:p>
        </w:tc>
        <w:tc>
          <w:tcPr>
            <w:tcW w:w="2592" w:type="dxa"/>
          </w:tcPr>
          <w:p w14:paraId="4D2FF673" w14:textId="77777777" w:rsidR="00214965" w:rsidRDefault="00000000">
            <w:r>
              <w:rPr>
                <w:b/>
                <w:sz w:val="20"/>
              </w:rPr>
              <w:t>createInternationalBeneficiaryRequest</w:t>
            </w:r>
          </w:p>
          <w:p w14:paraId="440E78DD" w14:textId="77777777" w:rsidR="00214965" w:rsidRDefault="00000000">
            <w:pPr>
              <w:spacing w:before="40"/>
            </w:pPr>
            <w:r>
              <w:rPr>
                <w:sz w:val="20"/>
              </w:rPr>
              <w:t>Partial completion</w:t>
            </w:r>
          </w:p>
        </w:tc>
        <w:tc>
          <w:tcPr>
            <w:tcW w:w="3168" w:type="dxa"/>
          </w:tcPr>
          <w:p w14:paraId="7A3F7D04" w14:textId="77777777" w:rsidR="00214965" w:rsidRDefault="00000000">
            <w:r>
              <w:rPr>
                <w:sz w:val="20"/>
              </w:rPr>
              <w:t xml:space="preserve">Ensure idempotency to avoid duplicates on retry; Log error with correlation ID; Queue request for asynchronous retry; Notify user of </w:t>
            </w:r>
            <w:r>
              <w:rPr>
                <w:sz w:val="20"/>
              </w:rPr>
              <w:lastRenderedPageBreak/>
              <w:t>failure</w:t>
            </w:r>
          </w:p>
        </w:tc>
      </w:tr>
      <w:tr w:rsidR="00214965" w14:paraId="6BB18529" w14:textId="77777777">
        <w:tc>
          <w:tcPr>
            <w:tcW w:w="503" w:type="dxa"/>
            <w:shd w:val="clear" w:color="auto" w:fill="231AFF"/>
          </w:tcPr>
          <w:p w14:paraId="0EE0DBF5" w14:textId="77777777" w:rsidR="00214965" w:rsidRDefault="00000000">
            <w:pPr>
              <w:jc w:val="center"/>
            </w:pPr>
            <w:r>
              <w:rPr>
                <w:b/>
                <w:color w:val="FFFFFF"/>
                <w:sz w:val="20"/>
              </w:rPr>
              <w:t>5</w:t>
            </w:r>
          </w:p>
        </w:tc>
        <w:tc>
          <w:tcPr>
            <w:tcW w:w="1440" w:type="dxa"/>
            <w:shd w:val="clear" w:color="auto" w:fill="D9E2F3"/>
          </w:tcPr>
          <w:p w14:paraId="63630877" w14:textId="77777777" w:rsidR="00214965" w:rsidRDefault="00000000">
            <w:r>
              <w:rPr>
                <w:sz w:val="20"/>
              </w:rPr>
              <w:t>External APIC</w:t>
            </w:r>
          </w:p>
        </w:tc>
        <w:tc>
          <w:tcPr>
            <w:tcW w:w="1440" w:type="dxa"/>
            <w:shd w:val="clear" w:color="auto" w:fill="D9E2F3"/>
          </w:tcPr>
          <w:p w14:paraId="69489B7D" w14:textId="77777777" w:rsidR="00214965" w:rsidRDefault="00000000">
            <w:r>
              <w:rPr>
                <w:sz w:val="20"/>
              </w:rPr>
              <w:t>ACE-Integration</w:t>
            </w:r>
          </w:p>
        </w:tc>
        <w:tc>
          <w:tcPr>
            <w:tcW w:w="2592" w:type="dxa"/>
            <w:shd w:val="clear" w:color="auto" w:fill="D9E2F3"/>
          </w:tcPr>
          <w:p w14:paraId="2181F795" w14:textId="77777777" w:rsidR="00214965" w:rsidRDefault="00000000">
            <w:r>
              <w:rPr>
                <w:b/>
                <w:sz w:val="20"/>
              </w:rPr>
              <w:t>createInternationalBeneficiaryRequest</w:t>
            </w:r>
          </w:p>
          <w:p w14:paraId="1203DB8F" w14:textId="77777777" w:rsidR="00214965" w:rsidRDefault="00000000">
            <w:pPr>
              <w:spacing w:before="40"/>
            </w:pPr>
            <w:r>
              <w:rPr>
                <w:sz w:val="20"/>
              </w:rPr>
              <w:t>Service unavailability</w:t>
            </w:r>
          </w:p>
        </w:tc>
        <w:tc>
          <w:tcPr>
            <w:tcW w:w="3168" w:type="dxa"/>
            <w:shd w:val="clear" w:color="auto" w:fill="D9E2F3"/>
          </w:tcPr>
          <w:p w14:paraId="390ABAEA" w14:textId="77777777" w:rsidR="00214965" w:rsidRDefault="00000000">
            <w:r>
              <w:rPr>
                <w:sz w:val="20"/>
              </w:rPr>
              <w:t>Ensure idempotency to avoid duplicates on retry; Log error with correlation ID; Queue request for asynchronous retry; Notify user of failure</w:t>
            </w:r>
          </w:p>
        </w:tc>
      </w:tr>
      <w:tr w:rsidR="00214965" w14:paraId="76B89F93" w14:textId="77777777">
        <w:tc>
          <w:tcPr>
            <w:tcW w:w="503" w:type="dxa"/>
            <w:shd w:val="clear" w:color="auto" w:fill="231AFF"/>
          </w:tcPr>
          <w:p w14:paraId="144E7427" w14:textId="77777777" w:rsidR="00214965" w:rsidRDefault="00000000">
            <w:pPr>
              <w:jc w:val="center"/>
            </w:pPr>
            <w:r>
              <w:rPr>
                <w:b/>
                <w:color w:val="FFFFFF"/>
                <w:sz w:val="20"/>
              </w:rPr>
              <w:t>6</w:t>
            </w:r>
          </w:p>
        </w:tc>
        <w:tc>
          <w:tcPr>
            <w:tcW w:w="1440" w:type="dxa"/>
          </w:tcPr>
          <w:p w14:paraId="20CAB232" w14:textId="77777777" w:rsidR="00214965" w:rsidRDefault="00000000">
            <w:r>
              <w:rPr>
                <w:sz w:val="20"/>
              </w:rPr>
              <w:t>External APIC</w:t>
            </w:r>
          </w:p>
        </w:tc>
        <w:tc>
          <w:tcPr>
            <w:tcW w:w="1440" w:type="dxa"/>
          </w:tcPr>
          <w:p w14:paraId="1B22DA38" w14:textId="77777777" w:rsidR="00214965" w:rsidRDefault="00000000">
            <w:r>
              <w:rPr>
                <w:sz w:val="20"/>
              </w:rPr>
              <w:t>ACE-Integration</w:t>
            </w:r>
          </w:p>
        </w:tc>
        <w:tc>
          <w:tcPr>
            <w:tcW w:w="2592" w:type="dxa"/>
          </w:tcPr>
          <w:p w14:paraId="231A56B6" w14:textId="77777777" w:rsidR="00214965" w:rsidRDefault="00000000">
            <w:r>
              <w:rPr>
                <w:b/>
                <w:sz w:val="20"/>
              </w:rPr>
              <w:t>createInternationalBeneficiaryRequest</w:t>
            </w:r>
          </w:p>
          <w:p w14:paraId="447D38B8" w14:textId="77777777" w:rsidR="00214965" w:rsidRDefault="00000000">
            <w:pPr>
              <w:spacing w:before="40"/>
            </w:pPr>
            <w:r>
              <w:rPr>
                <w:sz w:val="20"/>
              </w:rPr>
              <w:t>Timeout</w:t>
            </w:r>
          </w:p>
        </w:tc>
        <w:tc>
          <w:tcPr>
            <w:tcW w:w="3168" w:type="dxa"/>
          </w:tcPr>
          <w:p w14:paraId="12F5B1F4" w14:textId="77777777" w:rsidR="00214965" w:rsidRDefault="00000000">
            <w:r>
              <w:rPr>
                <w:sz w:val="20"/>
              </w:rPr>
              <w:t>Ensure idempotency to avoid duplicates on retry; Log error with correlation ID; Queue request for asynchronous retry; Notify user of failure</w:t>
            </w:r>
          </w:p>
        </w:tc>
      </w:tr>
      <w:tr w:rsidR="00214965" w14:paraId="4813F7EF" w14:textId="77777777">
        <w:tc>
          <w:tcPr>
            <w:tcW w:w="503" w:type="dxa"/>
            <w:shd w:val="clear" w:color="auto" w:fill="231AFF"/>
          </w:tcPr>
          <w:p w14:paraId="23CEC49D" w14:textId="77777777" w:rsidR="00214965" w:rsidRDefault="00000000">
            <w:pPr>
              <w:jc w:val="center"/>
            </w:pPr>
            <w:r>
              <w:rPr>
                <w:b/>
                <w:color w:val="FFFFFF"/>
                <w:sz w:val="20"/>
              </w:rPr>
              <w:t>7</w:t>
            </w:r>
          </w:p>
        </w:tc>
        <w:tc>
          <w:tcPr>
            <w:tcW w:w="1440" w:type="dxa"/>
            <w:shd w:val="clear" w:color="auto" w:fill="D9E2F3"/>
          </w:tcPr>
          <w:p w14:paraId="4E597867" w14:textId="77777777" w:rsidR="00214965" w:rsidRDefault="00000000">
            <w:r>
              <w:rPr>
                <w:sz w:val="20"/>
              </w:rPr>
              <w:t>External APIC</w:t>
            </w:r>
          </w:p>
        </w:tc>
        <w:tc>
          <w:tcPr>
            <w:tcW w:w="1440" w:type="dxa"/>
            <w:shd w:val="clear" w:color="auto" w:fill="D9E2F3"/>
          </w:tcPr>
          <w:p w14:paraId="596CD830" w14:textId="77777777" w:rsidR="00214965" w:rsidRDefault="00000000">
            <w:r>
              <w:rPr>
                <w:sz w:val="20"/>
              </w:rPr>
              <w:t>ACE-Integration</w:t>
            </w:r>
          </w:p>
        </w:tc>
        <w:tc>
          <w:tcPr>
            <w:tcW w:w="2592" w:type="dxa"/>
            <w:shd w:val="clear" w:color="auto" w:fill="D9E2F3"/>
          </w:tcPr>
          <w:p w14:paraId="3FAEA24C" w14:textId="77777777" w:rsidR="00214965" w:rsidRDefault="00000000">
            <w:r>
              <w:rPr>
                <w:b/>
                <w:sz w:val="20"/>
              </w:rPr>
              <w:t>createInternationalBeneficiaryRequest</w:t>
            </w:r>
          </w:p>
          <w:p w14:paraId="299516ED" w14:textId="77777777" w:rsidR="00214965" w:rsidRDefault="00000000">
            <w:pPr>
              <w:spacing w:before="40"/>
            </w:pPr>
            <w:r>
              <w:rPr>
                <w:sz w:val="20"/>
              </w:rPr>
              <w:t>Duplicate request detected (repeated)</w:t>
            </w:r>
          </w:p>
        </w:tc>
        <w:tc>
          <w:tcPr>
            <w:tcW w:w="3168" w:type="dxa"/>
            <w:shd w:val="clear" w:color="auto" w:fill="D9E2F3"/>
          </w:tcPr>
          <w:p w14:paraId="579D495A" w14:textId="77777777" w:rsidR="00214965" w:rsidRDefault="00000000">
            <w:r>
              <w:rPr>
                <w:sz w:val="20"/>
              </w:rPr>
              <w:t>Ensure idempotency to avoid duplicates on retry; Log error with correlation ID; Queue request for asynchronous retry; Notify user of failure</w:t>
            </w:r>
          </w:p>
        </w:tc>
      </w:tr>
      <w:tr w:rsidR="00214965" w14:paraId="3D77F0CC" w14:textId="77777777">
        <w:tc>
          <w:tcPr>
            <w:tcW w:w="503" w:type="dxa"/>
            <w:shd w:val="clear" w:color="auto" w:fill="231AFF"/>
          </w:tcPr>
          <w:p w14:paraId="411B576D" w14:textId="77777777" w:rsidR="00214965" w:rsidRDefault="00000000">
            <w:pPr>
              <w:jc w:val="center"/>
            </w:pPr>
            <w:r>
              <w:rPr>
                <w:b/>
                <w:color w:val="FFFFFF"/>
                <w:sz w:val="20"/>
              </w:rPr>
              <w:t>8</w:t>
            </w:r>
          </w:p>
        </w:tc>
        <w:tc>
          <w:tcPr>
            <w:tcW w:w="1440" w:type="dxa"/>
          </w:tcPr>
          <w:p w14:paraId="50F5D500" w14:textId="77777777" w:rsidR="00214965" w:rsidRDefault="00000000">
            <w:r>
              <w:rPr>
                <w:sz w:val="20"/>
              </w:rPr>
              <w:t>External APIC</w:t>
            </w:r>
          </w:p>
        </w:tc>
        <w:tc>
          <w:tcPr>
            <w:tcW w:w="1440" w:type="dxa"/>
          </w:tcPr>
          <w:p w14:paraId="01F94A21" w14:textId="77777777" w:rsidR="00214965" w:rsidRDefault="00000000">
            <w:r>
              <w:rPr>
                <w:sz w:val="20"/>
              </w:rPr>
              <w:t>ACE-Integration</w:t>
            </w:r>
          </w:p>
        </w:tc>
        <w:tc>
          <w:tcPr>
            <w:tcW w:w="2592" w:type="dxa"/>
          </w:tcPr>
          <w:p w14:paraId="539D8165" w14:textId="77777777" w:rsidR="00214965" w:rsidRDefault="00000000">
            <w:r>
              <w:rPr>
                <w:b/>
                <w:sz w:val="20"/>
              </w:rPr>
              <w:t>createInternationalBeneficiaryRequest</w:t>
            </w:r>
          </w:p>
          <w:p w14:paraId="5C79DC61" w14:textId="77777777" w:rsidR="00214965" w:rsidRDefault="00000000">
            <w:pPr>
              <w:spacing w:before="40"/>
            </w:pPr>
            <w:r>
              <w:rPr>
                <w:sz w:val="20"/>
              </w:rPr>
              <w:t>Service unavailability (repeated)</w:t>
            </w:r>
          </w:p>
        </w:tc>
        <w:tc>
          <w:tcPr>
            <w:tcW w:w="3168" w:type="dxa"/>
          </w:tcPr>
          <w:p w14:paraId="4A085A2B" w14:textId="77777777" w:rsidR="00214965" w:rsidRDefault="00000000">
            <w:r>
              <w:rPr>
                <w:sz w:val="20"/>
              </w:rPr>
              <w:t>Ensure idempotency to avoid duplicates on retry; Log error with correlation ID; Queue request for asynchronous retry; Notify user of failure</w:t>
            </w:r>
          </w:p>
        </w:tc>
      </w:tr>
      <w:tr w:rsidR="00214965" w14:paraId="7FA63A14" w14:textId="77777777">
        <w:tc>
          <w:tcPr>
            <w:tcW w:w="503" w:type="dxa"/>
            <w:shd w:val="clear" w:color="auto" w:fill="231AFF"/>
          </w:tcPr>
          <w:p w14:paraId="3D5D9F65" w14:textId="77777777" w:rsidR="00214965" w:rsidRDefault="00000000">
            <w:pPr>
              <w:jc w:val="center"/>
            </w:pPr>
            <w:r>
              <w:rPr>
                <w:b/>
                <w:color w:val="FFFFFF"/>
                <w:sz w:val="20"/>
              </w:rPr>
              <w:t>9</w:t>
            </w:r>
          </w:p>
        </w:tc>
        <w:tc>
          <w:tcPr>
            <w:tcW w:w="1440" w:type="dxa"/>
            <w:shd w:val="clear" w:color="auto" w:fill="D9E2F3"/>
          </w:tcPr>
          <w:p w14:paraId="4BB8C500" w14:textId="77777777" w:rsidR="00214965" w:rsidRDefault="00000000">
            <w:r>
              <w:rPr>
                <w:sz w:val="20"/>
              </w:rPr>
              <w:t>External APIC</w:t>
            </w:r>
          </w:p>
        </w:tc>
        <w:tc>
          <w:tcPr>
            <w:tcW w:w="1440" w:type="dxa"/>
            <w:shd w:val="clear" w:color="auto" w:fill="D9E2F3"/>
          </w:tcPr>
          <w:p w14:paraId="0A6A6CA4" w14:textId="77777777" w:rsidR="00214965" w:rsidRDefault="00000000">
            <w:r>
              <w:rPr>
                <w:sz w:val="20"/>
              </w:rPr>
              <w:t>ACE-Integration</w:t>
            </w:r>
          </w:p>
        </w:tc>
        <w:tc>
          <w:tcPr>
            <w:tcW w:w="2592" w:type="dxa"/>
            <w:shd w:val="clear" w:color="auto" w:fill="D9E2F3"/>
          </w:tcPr>
          <w:p w14:paraId="2FD688AD" w14:textId="77777777" w:rsidR="00214965" w:rsidRDefault="00000000">
            <w:r>
              <w:rPr>
                <w:b/>
                <w:sz w:val="20"/>
              </w:rPr>
              <w:t>createInternationalBeneficiaryRequest</w:t>
            </w:r>
          </w:p>
          <w:p w14:paraId="5446180F" w14:textId="77777777" w:rsidR="00214965" w:rsidRDefault="00000000">
            <w:pPr>
              <w:spacing w:before="40"/>
            </w:pPr>
            <w:r>
              <w:rPr>
                <w:sz w:val="20"/>
              </w:rPr>
              <w:t>Timeout (repeated)</w:t>
            </w:r>
          </w:p>
        </w:tc>
        <w:tc>
          <w:tcPr>
            <w:tcW w:w="3168" w:type="dxa"/>
            <w:shd w:val="clear" w:color="auto" w:fill="D9E2F3"/>
          </w:tcPr>
          <w:p w14:paraId="2015CEAB" w14:textId="77777777" w:rsidR="00214965" w:rsidRDefault="00000000">
            <w:r>
              <w:rPr>
                <w:sz w:val="20"/>
              </w:rPr>
              <w:t>Ensure idempotency to avoid duplicates on retry; Log error with correlation ID; Queue request for asynchronous retry; Notify user of failure</w:t>
            </w:r>
          </w:p>
        </w:tc>
      </w:tr>
      <w:tr w:rsidR="00214965" w14:paraId="677358BE" w14:textId="77777777">
        <w:tc>
          <w:tcPr>
            <w:tcW w:w="503" w:type="dxa"/>
            <w:shd w:val="clear" w:color="auto" w:fill="231AFF"/>
          </w:tcPr>
          <w:p w14:paraId="270F07CE" w14:textId="77777777" w:rsidR="00214965" w:rsidRDefault="00000000">
            <w:pPr>
              <w:jc w:val="center"/>
            </w:pPr>
            <w:r>
              <w:rPr>
                <w:b/>
                <w:color w:val="FFFFFF"/>
                <w:sz w:val="20"/>
              </w:rPr>
              <w:t>10</w:t>
            </w:r>
          </w:p>
        </w:tc>
        <w:tc>
          <w:tcPr>
            <w:tcW w:w="1440" w:type="dxa"/>
          </w:tcPr>
          <w:p w14:paraId="06AB2B1A" w14:textId="77777777" w:rsidR="00214965" w:rsidRDefault="00000000">
            <w:r>
              <w:rPr>
                <w:sz w:val="20"/>
              </w:rPr>
              <w:t>External APIC</w:t>
            </w:r>
          </w:p>
        </w:tc>
        <w:tc>
          <w:tcPr>
            <w:tcW w:w="1440" w:type="dxa"/>
          </w:tcPr>
          <w:p w14:paraId="6FA13FF0" w14:textId="77777777" w:rsidR="00214965" w:rsidRDefault="00000000">
            <w:r>
              <w:rPr>
                <w:sz w:val="20"/>
              </w:rPr>
              <w:t>ACE-Integration</w:t>
            </w:r>
          </w:p>
        </w:tc>
        <w:tc>
          <w:tcPr>
            <w:tcW w:w="2592" w:type="dxa"/>
          </w:tcPr>
          <w:p w14:paraId="181EBC92" w14:textId="77777777" w:rsidR="00214965" w:rsidRDefault="00000000">
            <w:r>
              <w:rPr>
                <w:b/>
                <w:sz w:val="20"/>
              </w:rPr>
              <w:t>createInternationalBeneficiaryRequest</w:t>
            </w:r>
          </w:p>
          <w:p w14:paraId="6E34F38B" w14:textId="77777777" w:rsidR="00214965" w:rsidRDefault="00000000">
            <w:pPr>
              <w:spacing w:before="40"/>
            </w:pPr>
            <w:r>
              <w:rPr>
                <w:sz w:val="20"/>
              </w:rPr>
              <w:t>Validation failure (repeated)</w:t>
            </w:r>
          </w:p>
        </w:tc>
        <w:tc>
          <w:tcPr>
            <w:tcW w:w="3168" w:type="dxa"/>
          </w:tcPr>
          <w:p w14:paraId="007018C8" w14:textId="77777777" w:rsidR="00214965" w:rsidRDefault="00000000">
            <w:r>
              <w:rPr>
                <w:sz w:val="20"/>
              </w:rPr>
              <w:t>Ensure idempotency to avoid duplicates on retry; Log error with correlation ID; Queue request for asynchronous retry; Notify user of failure</w:t>
            </w:r>
          </w:p>
        </w:tc>
      </w:tr>
      <w:tr w:rsidR="00214965" w14:paraId="291D3292" w14:textId="77777777">
        <w:tc>
          <w:tcPr>
            <w:tcW w:w="503" w:type="dxa"/>
            <w:shd w:val="clear" w:color="auto" w:fill="231AFF"/>
          </w:tcPr>
          <w:p w14:paraId="4F2051AE" w14:textId="77777777" w:rsidR="00214965" w:rsidRDefault="00000000">
            <w:pPr>
              <w:jc w:val="center"/>
            </w:pPr>
            <w:r>
              <w:rPr>
                <w:b/>
                <w:color w:val="FFFFFF"/>
                <w:sz w:val="20"/>
              </w:rPr>
              <w:t>11</w:t>
            </w:r>
          </w:p>
        </w:tc>
        <w:tc>
          <w:tcPr>
            <w:tcW w:w="1440" w:type="dxa"/>
            <w:shd w:val="clear" w:color="auto" w:fill="D9E2F3"/>
          </w:tcPr>
          <w:p w14:paraId="25EA71A7" w14:textId="77777777" w:rsidR="00214965" w:rsidRDefault="00000000">
            <w:r>
              <w:rPr>
                <w:sz w:val="20"/>
              </w:rPr>
              <w:t>External APIC</w:t>
            </w:r>
          </w:p>
        </w:tc>
        <w:tc>
          <w:tcPr>
            <w:tcW w:w="1440" w:type="dxa"/>
            <w:shd w:val="clear" w:color="auto" w:fill="D9E2F3"/>
          </w:tcPr>
          <w:p w14:paraId="2E16EDA9" w14:textId="77777777" w:rsidR="00214965" w:rsidRDefault="00000000">
            <w:r>
              <w:rPr>
                <w:sz w:val="20"/>
              </w:rPr>
              <w:t>ACE-Integration</w:t>
            </w:r>
          </w:p>
        </w:tc>
        <w:tc>
          <w:tcPr>
            <w:tcW w:w="2592" w:type="dxa"/>
            <w:shd w:val="clear" w:color="auto" w:fill="D9E2F3"/>
          </w:tcPr>
          <w:p w14:paraId="40A825A4" w14:textId="77777777" w:rsidR="00214965" w:rsidRDefault="00000000">
            <w:r>
              <w:rPr>
                <w:b/>
                <w:sz w:val="20"/>
              </w:rPr>
              <w:t>createInternationalBeneficiaryRequest</w:t>
            </w:r>
          </w:p>
          <w:p w14:paraId="0DB8D5BB" w14:textId="77777777" w:rsidR="00214965" w:rsidRDefault="00000000">
            <w:pPr>
              <w:spacing w:before="40"/>
            </w:pPr>
            <w:r>
              <w:rPr>
                <w:sz w:val="20"/>
              </w:rPr>
              <w:t>Partial completion (repeated)</w:t>
            </w:r>
          </w:p>
        </w:tc>
        <w:tc>
          <w:tcPr>
            <w:tcW w:w="3168" w:type="dxa"/>
            <w:shd w:val="clear" w:color="auto" w:fill="D9E2F3"/>
          </w:tcPr>
          <w:p w14:paraId="06EC0F8C" w14:textId="77777777" w:rsidR="00214965" w:rsidRDefault="00000000">
            <w:r>
              <w:rPr>
                <w:sz w:val="20"/>
              </w:rPr>
              <w:t>Ensure idempotency to avoid duplicates on retry; Log error with correlation ID; Queue request for asynchronous retry; Notify user of failure</w:t>
            </w:r>
          </w:p>
        </w:tc>
      </w:tr>
      <w:tr w:rsidR="00214965" w14:paraId="17B2CFC7" w14:textId="77777777">
        <w:tc>
          <w:tcPr>
            <w:tcW w:w="503" w:type="dxa"/>
            <w:shd w:val="clear" w:color="auto" w:fill="231AFF"/>
          </w:tcPr>
          <w:p w14:paraId="6029D42B" w14:textId="77777777" w:rsidR="00214965" w:rsidRDefault="00000000">
            <w:pPr>
              <w:jc w:val="center"/>
            </w:pPr>
            <w:r>
              <w:rPr>
                <w:b/>
                <w:color w:val="FFFFFF"/>
                <w:sz w:val="20"/>
              </w:rPr>
              <w:t>12</w:t>
            </w:r>
          </w:p>
        </w:tc>
        <w:tc>
          <w:tcPr>
            <w:tcW w:w="1440" w:type="dxa"/>
          </w:tcPr>
          <w:p w14:paraId="3FBD5A40" w14:textId="77777777" w:rsidR="00214965" w:rsidRDefault="00000000">
            <w:r>
              <w:rPr>
                <w:sz w:val="20"/>
              </w:rPr>
              <w:t>External APIC</w:t>
            </w:r>
          </w:p>
        </w:tc>
        <w:tc>
          <w:tcPr>
            <w:tcW w:w="1440" w:type="dxa"/>
          </w:tcPr>
          <w:p w14:paraId="5E3C20EA" w14:textId="77777777" w:rsidR="00214965" w:rsidRDefault="00000000">
            <w:r>
              <w:rPr>
                <w:sz w:val="20"/>
              </w:rPr>
              <w:t>ACE-Integration</w:t>
            </w:r>
          </w:p>
        </w:tc>
        <w:tc>
          <w:tcPr>
            <w:tcW w:w="2592" w:type="dxa"/>
          </w:tcPr>
          <w:p w14:paraId="43C79EC7" w14:textId="77777777" w:rsidR="00214965" w:rsidRDefault="00000000">
            <w:r>
              <w:rPr>
                <w:b/>
                <w:sz w:val="20"/>
              </w:rPr>
              <w:t>createInternationalBeneficiaryRequest</w:t>
            </w:r>
          </w:p>
          <w:p w14:paraId="5C23161A" w14:textId="77777777" w:rsidR="00214965" w:rsidRDefault="00000000">
            <w:pPr>
              <w:spacing w:before="40"/>
            </w:pPr>
            <w:r>
              <w:rPr>
                <w:sz w:val="20"/>
              </w:rPr>
              <w:t>Service unavailability (repeated)</w:t>
            </w:r>
          </w:p>
        </w:tc>
        <w:tc>
          <w:tcPr>
            <w:tcW w:w="3168" w:type="dxa"/>
          </w:tcPr>
          <w:p w14:paraId="4913CD2B" w14:textId="77777777" w:rsidR="00214965" w:rsidRDefault="00000000">
            <w:r>
              <w:rPr>
                <w:sz w:val="20"/>
              </w:rPr>
              <w:t>Ensure idempotency to avoid duplicates on retry; Log error with correlation ID; Queue request for asynchronous retry; Notify user of failure</w:t>
            </w:r>
          </w:p>
        </w:tc>
      </w:tr>
      <w:tr w:rsidR="00214965" w14:paraId="5D79B479" w14:textId="77777777">
        <w:tc>
          <w:tcPr>
            <w:tcW w:w="503" w:type="dxa"/>
            <w:shd w:val="clear" w:color="auto" w:fill="231AFF"/>
          </w:tcPr>
          <w:p w14:paraId="41D9C103" w14:textId="77777777" w:rsidR="00214965" w:rsidRDefault="00000000">
            <w:pPr>
              <w:jc w:val="center"/>
            </w:pPr>
            <w:r>
              <w:rPr>
                <w:b/>
                <w:color w:val="FFFFFF"/>
                <w:sz w:val="20"/>
              </w:rPr>
              <w:t>13</w:t>
            </w:r>
          </w:p>
        </w:tc>
        <w:tc>
          <w:tcPr>
            <w:tcW w:w="1440" w:type="dxa"/>
            <w:shd w:val="clear" w:color="auto" w:fill="D9E2F3"/>
          </w:tcPr>
          <w:p w14:paraId="59CE6103" w14:textId="77777777" w:rsidR="00214965" w:rsidRDefault="00000000">
            <w:r>
              <w:rPr>
                <w:sz w:val="20"/>
              </w:rPr>
              <w:t>External APIC</w:t>
            </w:r>
          </w:p>
        </w:tc>
        <w:tc>
          <w:tcPr>
            <w:tcW w:w="1440" w:type="dxa"/>
            <w:shd w:val="clear" w:color="auto" w:fill="D9E2F3"/>
          </w:tcPr>
          <w:p w14:paraId="5D6C9085" w14:textId="77777777" w:rsidR="00214965" w:rsidRDefault="00000000">
            <w:r>
              <w:rPr>
                <w:sz w:val="20"/>
              </w:rPr>
              <w:t>ACE-Integration</w:t>
            </w:r>
          </w:p>
        </w:tc>
        <w:tc>
          <w:tcPr>
            <w:tcW w:w="2592" w:type="dxa"/>
            <w:shd w:val="clear" w:color="auto" w:fill="D9E2F3"/>
          </w:tcPr>
          <w:p w14:paraId="28F135C1" w14:textId="77777777" w:rsidR="00214965" w:rsidRDefault="00000000">
            <w:r>
              <w:rPr>
                <w:b/>
                <w:sz w:val="20"/>
              </w:rPr>
              <w:t>createInternationalBeneficiaryRequest</w:t>
            </w:r>
          </w:p>
          <w:p w14:paraId="48A7F51F" w14:textId="77777777" w:rsidR="00214965" w:rsidRDefault="00000000">
            <w:pPr>
              <w:spacing w:before="40"/>
            </w:pPr>
            <w:r>
              <w:rPr>
                <w:sz w:val="20"/>
              </w:rPr>
              <w:t>Timeout (repeated)</w:t>
            </w:r>
          </w:p>
        </w:tc>
        <w:tc>
          <w:tcPr>
            <w:tcW w:w="3168" w:type="dxa"/>
            <w:shd w:val="clear" w:color="auto" w:fill="D9E2F3"/>
          </w:tcPr>
          <w:p w14:paraId="6E736F17" w14:textId="77777777" w:rsidR="00214965" w:rsidRDefault="00000000">
            <w:r>
              <w:rPr>
                <w:sz w:val="20"/>
              </w:rPr>
              <w:t>Ensure idempotency to avoid duplicates on retry; Log error with correlation ID; Queue request for asynchronous retry; Notify user of failure</w:t>
            </w:r>
          </w:p>
        </w:tc>
      </w:tr>
      <w:tr w:rsidR="00214965" w14:paraId="688620C4" w14:textId="77777777">
        <w:tc>
          <w:tcPr>
            <w:tcW w:w="503" w:type="dxa"/>
            <w:shd w:val="clear" w:color="auto" w:fill="231AFF"/>
          </w:tcPr>
          <w:p w14:paraId="210D6E2F" w14:textId="77777777" w:rsidR="00214965" w:rsidRDefault="00000000">
            <w:pPr>
              <w:jc w:val="center"/>
            </w:pPr>
            <w:r>
              <w:rPr>
                <w:b/>
                <w:color w:val="FFFFFF"/>
                <w:sz w:val="20"/>
              </w:rPr>
              <w:t>14</w:t>
            </w:r>
          </w:p>
        </w:tc>
        <w:tc>
          <w:tcPr>
            <w:tcW w:w="1440" w:type="dxa"/>
          </w:tcPr>
          <w:p w14:paraId="1B48CDF4" w14:textId="77777777" w:rsidR="00214965" w:rsidRDefault="00000000">
            <w:r>
              <w:rPr>
                <w:sz w:val="20"/>
              </w:rPr>
              <w:t>External APIC</w:t>
            </w:r>
          </w:p>
        </w:tc>
        <w:tc>
          <w:tcPr>
            <w:tcW w:w="1440" w:type="dxa"/>
          </w:tcPr>
          <w:p w14:paraId="5311CB0D" w14:textId="77777777" w:rsidR="00214965" w:rsidRDefault="00000000">
            <w:r>
              <w:rPr>
                <w:sz w:val="20"/>
              </w:rPr>
              <w:t>ACE-Integration</w:t>
            </w:r>
          </w:p>
        </w:tc>
        <w:tc>
          <w:tcPr>
            <w:tcW w:w="2592" w:type="dxa"/>
          </w:tcPr>
          <w:p w14:paraId="6CA7A183" w14:textId="77777777" w:rsidR="00214965" w:rsidRDefault="00000000">
            <w:r>
              <w:rPr>
                <w:b/>
                <w:sz w:val="20"/>
              </w:rPr>
              <w:t>createInternationalBeneficiaryRequest</w:t>
            </w:r>
          </w:p>
          <w:p w14:paraId="75EC1F17" w14:textId="77777777" w:rsidR="00214965" w:rsidRDefault="00000000">
            <w:pPr>
              <w:spacing w:before="40"/>
            </w:pPr>
            <w:r>
              <w:rPr>
                <w:sz w:val="20"/>
              </w:rPr>
              <w:t>Validation failure (repeated)</w:t>
            </w:r>
          </w:p>
        </w:tc>
        <w:tc>
          <w:tcPr>
            <w:tcW w:w="3168" w:type="dxa"/>
          </w:tcPr>
          <w:p w14:paraId="7E71A2F9" w14:textId="77777777" w:rsidR="00214965" w:rsidRDefault="00000000">
            <w:r>
              <w:rPr>
                <w:sz w:val="20"/>
              </w:rPr>
              <w:t>Ensure idempotency to avoid duplicates on retry; Log error with correlation ID; Queue request for asynchronous retry; Notify user of failure</w:t>
            </w:r>
          </w:p>
        </w:tc>
      </w:tr>
      <w:tr w:rsidR="00214965" w14:paraId="114F35A3" w14:textId="77777777">
        <w:tc>
          <w:tcPr>
            <w:tcW w:w="503" w:type="dxa"/>
            <w:shd w:val="clear" w:color="auto" w:fill="231AFF"/>
          </w:tcPr>
          <w:p w14:paraId="7CA3F835" w14:textId="77777777" w:rsidR="00214965" w:rsidRDefault="00000000">
            <w:pPr>
              <w:jc w:val="center"/>
            </w:pPr>
            <w:r>
              <w:rPr>
                <w:b/>
                <w:color w:val="FFFFFF"/>
                <w:sz w:val="20"/>
              </w:rPr>
              <w:lastRenderedPageBreak/>
              <w:t>15</w:t>
            </w:r>
          </w:p>
        </w:tc>
        <w:tc>
          <w:tcPr>
            <w:tcW w:w="1440" w:type="dxa"/>
            <w:shd w:val="clear" w:color="auto" w:fill="D9E2F3"/>
          </w:tcPr>
          <w:p w14:paraId="397616DE" w14:textId="77777777" w:rsidR="00214965" w:rsidRDefault="00000000">
            <w:r>
              <w:rPr>
                <w:sz w:val="20"/>
              </w:rPr>
              <w:t>External APIC</w:t>
            </w:r>
          </w:p>
        </w:tc>
        <w:tc>
          <w:tcPr>
            <w:tcW w:w="1440" w:type="dxa"/>
            <w:shd w:val="clear" w:color="auto" w:fill="D9E2F3"/>
          </w:tcPr>
          <w:p w14:paraId="0258282E" w14:textId="77777777" w:rsidR="00214965" w:rsidRDefault="00000000">
            <w:r>
              <w:rPr>
                <w:sz w:val="20"/>
              </w:rPr>
              <w:t>ACE-Integration</w:t>
            </w:r>
          </w:p>
        </w:tc>
        <w:tc>
          <w:tcPr>
            <w:tcW w:w="2592" w:type="dxa"/>
            <w:shd w:val="clear" w:color="auto" w:fill="D9E2F3"/>
          </w:tcPr>
          <w:p w14:paraId="0B0A24E9" w14:textId="77777777" w:rsidR="00214965" w:rsidRDefault="00000000">
            <w:r>
              <w:rPr>
                <w:b/>
                <w:sz w:val="20"/>
              </w:rPr>
              <w:t>createInternationalBeneficiaryRequest</w:t>
            </w:r>
          </w:p>
          <w:p w14:paraId="1F36BAF7" w14:textId="77777777" w:rsidR="00214965" w:rsidRDefault="00000000">
            <w:pPr>
              <w:spacing w:before="40"/>
            </w:pPr>
            <w:r>
              <w:rPr>
                <w:sz w:val="20"/>
              </w:rPr>
              <w:t>Partial completion (repeated)</w:t>
            </w:r>
          </w:p>
        </w:tc>
        <w:tc>
          <w:tcPr>
            <w:tcW w:w="3168" w:type="dxa"/>
            <w:shd w:val="clear" w:color="auto" w:fill="D9E2F3"/>
          </w:tcPr>
          <w:p w14:paraId="11AF68AB" w14:textId="77777777" w:rsidR="00214965" w:rsidRDefault="00000000">
            <w:r>
              <w:rPr>
                <w:sz w:val="20"/>
              </w:rPr>
              <w:t>Ensure idempotency to avoid duplicates on retry; Log error with correlation ID; Queue request for asynchronous retry; Notify user of failure</w:t>
            </w:r>
          </w:p>
        </w:tc>
      </w:tr>
      <w:tr w:rsidR="00214965" w14:paraId="2038E2C6" w14:textId="77777777">
        <w:tc>
          <w:tcPr>
            <w:tcW w:w="503" w:type="dxa"/>
            <w:shd w:val="clear" w:color="auto" w:fill="231AFF"/>
          </w:tcPr>
          <w:p w14:paraId="26C97151" w14:textId="77777777" w:rsidR="00214965" w:rsidRDefault="00000000">
            <w:pPr>
              <w:jc w:val="center"/>
            </w:pPr>
            <w:r>
              <w:rPr>
                <w:b/>
                <w:color w:val="FFFFFF"/>
                <w:sz w:val="20"/>
              </w:rPr>
              <w:t>16</w:t>
            </w:r>
          </w:p>
        </w:tc>
        <w:tc>
          <w:tcPr>
            <w:tcW w:w="1440" w:type="dxa"/>
          </w:tcPr>
          <w:p w14:paraId="190CEA03" w14:textId="77777777" w:rsidR="00214965" w:rsidRDefault="00000000">
            <w:r>
              <w:rPr>
                <w:sz w:val="20"/>
              </w:rPr>
              <w:t>External APIC</w:t>
            </w:r>
          </w:p>
        </w:tc>
        <w:tc>
          <w:tcPr>
            <w:tcW w:w="1440" w:type="dxa"/>
          </w:tcPr>
          <w:p w14:paraId="1F7A2C0D" w14:textId="77777777" w:rsidR="00214965" w:rsidRDefault="00000000">
            <w:r>
              <w:rPr>
                <w:sz w:val="20"/>
              </w:rPr>
              <w:t>ACE-Integration</w:t>
            </w:r>
          </w:p>
        </w:tc>
        <w:tc>
          <w:tcPr>
            <w:tcW w:w="2592" w:type="dxa"/>
          </w:tcPr>
          <w:p w14:paraId="2CF8BE56" w14:textId="77777777" w:rsidR="00214965" w:rsidRDefault="00000000">
            <w:r>
              <w:rPr>
                <w:b/>
                <w:sz w:val="20"/>
              </w:rPr>
              <w:t>createInternationalBeneficiaryRequest</w:t>
            </w:r>
          </w:p>
          <w:p w14:paraId="5DAAAFA3" w14:textId="77777777" w:rsidR="00214965" w:rsidRDefault="00000000">
            <w:pPr>
              <w:spacing w:before="40"/>
            </w:pPr>
            <w:r>
              <w:rPr>
                <w:sz w:val="20"/>
              </w:rPr>
              <w:t>Service unavailability (repeated)</w:t>
            </w:r>
          </w:p>
        </w:tc>
        <w:tc>
          <w:tcPr>
            <w:tcW w:w="3168" w:type="dxa"/>
          </w:tcPr>
          <w:p w14:paraId="7820DFDC" w14:textId="77777777" w:rsidR="00214965" w:rsidRDefault="00000000">
            <w:r>
              <w:rPr>
                <w:sz w:val="20"/>
              </w:rPr>
              <w:t>Ensure idempotency to avoid duplicates on retry; Log error with correlation ID; Queue request for asynchronous retry; Notify user of failure</w:t>
            </w:r>
          </w:p>
        </w:tc>
      </w:tr>
      <w:tr w:rsidR="00214965" w14:paraId="6F617F46" w14:textId="77777777">
        <w:tc>
          <w:tcPr>
            <w:tcW w:w="503" w:type="dxa"/>
            <w:shd w:val="clear" w:color="auto" w:fill="231AFF"/>
          </w:tcPr>
          <w:p w14:paraId="4160967A" w14:textId="77777777" w:rsidR="00214965" w:rsidRDefault="00000000">
            <w:pPr>
              <w:jc w:val="center"/>
            </w:pPr>
            <w:r>
              <w:rPr>
                <w:b/>
                <w:color w:val="FFFFFF"/>
                <w:sz w:val="20"/>
              </w:rPr>
              <w:t>17</w:t>
            </w:r>
          </w:p>
        </w:tc>
        <w:tc>
          <w:tcPr>
            <w:tcW w:w="1440" w:type="dxa"/>
            <w:shd w:val="clear" w:color="auto" w:fill="D9E2F3"/>
          </w:tcPr>
          <w:p w14:paraId="3179AA47" w14:textId="77777777" w:rsidR="00214965" w:rsidRDefault="00000000">
            <w:r>
              <w:rPr>
                <w:sz w:val="20"/>
              </w:rPr>
              <w:t>External APIC</w:t>
            </w:r>
          </w:p>
        </w:tc>
        <w:tc>
          <w:tcPr>
            <w:tcW w:w="1440" w:type="dxa"/>
            <w:shd w:val="clear" w:color="auto" w:fill="D9E2F3"/>
          </w:tcPr>
          <w:p w14:paraId="2386251C" w14:textId="77777777" w:rsidR="00214965" w:rsidRDefault="00000000">
            <w:r>
              <w:rPr>
                <w:sz w:val="20"/>
              </w:rPr>
              <w:t>ACE-Integration</w:t>
            </w:r>
          </w:p>
        </w:tc>
        <w:tc>
          <w:tcPr>
            <w:tcW w:w="2592" w:type="dxa"/>
            <w:shd w:val="clear" w:color="auto" w:fill="D9E2F3"/>
          </w:tcPr>
          <w:p w14:paraId="6C4A694D" w14:textId="77777777" w:rsidR="00214965" w:rsidRDefault="00000000">
            <w:r>
              <w:rPr>
                <w:b/>
                <w:sz w:val="20"/>
              </w:rPr>
              <w:t>createInternationalBeneficiaryRequest</w:t>
            </w:r>
          </w:p>
          <w:p w14:paraId="7DB6AFC5" w14:textId="77777777" w:rsidR="00214965" w:rsidRDefault="00000000">
            <w:pPr>
              <w:spacing w:before="40"/>
            </w:pPr>
            <w:r>
              <w:rPr>
                <w:sz w:val="20"/>
              </w:rPr>
              <w:t>Timeout (repeated)</w:t>
            </w:r>
          </w:p>
        </w:tc>
        <w:tc>
          <w:tcPr>
            <w:tcW w:w="3168" w:type="dxa"/>
            <w:shd w:val="clear" w:color="auto" w:fill="D9E2F3"/>
          </w:tcPr>
          <w:p w14:paraId="6482220F" w14:textId="77777777" w:rsidR="00214965" w:rsidRDefault="00000000">
            <w:r>
              <w:rPr>
                <w:sz w:val="20"/>
              </w:rPr>
              <w:t>Ensure idempotency to avoid duplicates on retry; Log error with correlation ID; Queue request for asynchronous retry; Notify user of failure</w:t>
            </w:r>
          </w:p>
        </w:tc>
      </w:tr>
      <w:tr w:rsidR="00214965" w14:paraId="091B1210" w14:textId="77777777">
        <w:tc>
          <w:tcPr>
            <w:tcW w:w="503" w:type="dxa"/>
            <w:shd w:val="clear" w:color="auto" w:fill="231AFF"/>
          </w:tcPr>
          <w:p w14:paraId="0A5C9ADE" w14:textId="77777777" w:rsidR="00214965" w:rsidRDefault="00000000">
            <w:pPr>
              <w:jc w:val="center"/>
            </w:pPr>
            <w:r>
              <w:rPr>
                <w:b/>
                <w:color w:val="FFFFFF"/>
                <w:sz w:val="20"/>
              </w:rPr>
              <w:t>18</w:t>
            </w:r>
          </w:p>
        </w:tc>
        <w:tc>
          <w:tcPr>
            <w:tcW w:w="1440" w:type="dxa"/>
          </w:tcPr>
          <w:p w14:paraId="1DADE2A2" w14:textId="77777777" w:rsidR="00214965" w:rsidRDefault="00000000">
            <w:r>
              <w:rPr>
                <w:sz w:val="20"/>
              </w:rPr>
              <w:t>External APIC</w:t>
            </w:r>
          </w:p>
        </w:tc>
        <w:tc>
          <w:tcPr>
            <w:tcW w:w="1440" w:type="dxa"/>
          </w:tcPr>
          <w:p w14:paraId="32DC2C3B" w14:textId="77777777" w:rsidR="00214965" w:rsidRDefault="00000000">
            <w:r>
              <w:rPr>
                <w:sz w:val="20"/>
              </w:rPr>
              <w:t>ACE-Integration</w:t>
            </w:r>
          </w:p>
        </w:tc>
        <w:tc>
          <w:tcPr>
            <w:tcW w:w="2592" w:type="dxa"/>
          </w:tcPr>
          <w:p w14:paraId="4399A2EF" w14:textId="77777777" w:rsidR="00214965" w:rsidRDefault="00000000">
            <w:r>
              <w:rPr>
                <w:b/>
                <w:sz w:val="20"/>
              </w:rPr>
              <w:t>createInternationalBeneficiaryRequest</w:t>
            </w:r>
          </w:p>
          <w:p w14:paraId="780C79F2" w14:textId="77777777" w:rsidR="00214965" w:rsidRDefault="00000000">
            <w:pPr>
              <w:spacing w:before="40"/>
            </w:pPr>
            <w:r>
              <w:rPr>
                <w:sz w:val="20"/>
              </w:rPr>
              <w:t>Validation failure (repeated)</w:t>
            </w:r>
          </w:p>
        </w:tc>
        <w:tc>
          <w:tcPr>
            <w:tcW w:w="3168" w:type="dxa"/>
          </w:tcPr>
          <w:p w14:paraId="11AF31ED" w14:textId="77777777" w:rsidR="00214965" w:rsidRDefault="00000000">
            <w:r>
              <w:rPr>
                <w:sz w:val="20"/>
              </w:rPr>
              <w:t>Ensure idempotency to avoid duplicates on retry; Log error with correlation ID; Queue request for asynchronous retry; Notify user of failure</w:t>
            </w:r>
          </w:p>
        </w:tc>
      </w:tr>
      <w:tr w:rsidR="00214965" w14:paraId="11B757FF" w14:textId="77777777">
        <w:tc>
          <w:tcPr>
            <w:tcW w:w="503" w:type="dxa"/>
            <w:shd w:val="clear" w:color="auto" w:fill="231AFF"/>
          </w:tcPr>
          <w:p w14:paraId="6E90B5CB" w14:textId="77777777" w:rsidR="00214965" w:rsidRDefault="00000000">
            <w:pPr>
              <w:jc w:val="center"/>
            </w:pPr>
            <w:r>
              <w:rPr>
                <w:b/>
                <w:color w:val="FFFFFF"/>
                <w:sz w:val="20"/>
              </w:rPr>
              <w:t>19</w:t>
            </w:r>
          </w:p>
        </w:tc>
        <w:tc>
          <w:tcPr>
            <w:tcW w:w="1440" w:type="dxa"/>
            <w:shd w:val="clear" w:color="auto" w:fill="D9E2F3"/>
          </w:tcPr>
          <w:p w14:paraId="409B1F9D" w14:textId="77777777" w:rsidR="00214965" w:rsidRDefault="00000000">
            <w:r>
              <w:rPr>
                <w:sz w:val="20"/>
              </w:rPr>
              <w:t>External APIC</w:t>
            </w:r>
          </w:p>
        </w:tc>
        <w:tc>
          <w:tcPr>
            <w:tcW w:w="1440" w:type="dxa"/>
            <w:shd w:val="clear" w:color="auto" w:fill="D9E2F3"/>
          </w:tcPr>
          <w:p w14:paraId="1A188F0C" w14:textId="77777777" w:rsidR="00214965" w:rsidRDefault="00000000">
            <w:r>
              <w:rPr>
                <w:sz w:val="20"/>
              </w:rPr>
              <w:t>ACE-Integration</w:t>
            </w:r>
          </w:p>
        </w:tc>
        <w:tc>
          <w:tcPr>
            <w:tcW w:w="2592" w:type="dxa"/>
            <w:shd w:val="clear" w:color="auto" w:fill="D9E2F3"/>
          </w:tcPr>
          <w:p w14:paraId="3B347E00" w14:textId="77777777" w:rsidR="00214965" w:rsidRDefault="00000000">
            <w:r>
              <w:rPr>
                <w:b/>
                <w:sz w:val="20"/>
              </w:rPr>
              <w:t>createInternationalBeneficiaryRequest</w:t>
            </w:r>
          </w:p>
          <w:p w14:paraId="67D29A24" w14:textId="77777777" w:rsidR="00214965" w:rsidRDefault="00000000">
            <w:pPr>
              <w:spacing w:before="40"/>
            </w:pPr>
            <w:r>
              <w:rPr>
                <w:sz w:val="20"/>
              </w:rPr>
              <w:t>Partial completion (repeated)</w:t>
            </w:r>
          </w:p>
        </w:tc>
        <w:tc>
          <w:tcPr>
            <w:tcW w:w="3168" w:type="dxa"/>
            <w:shd w:val="clear" w:color="auto" w:fill="D9E2F3"/>
          </w:tcPr>
          <w:p w14:paraId="1570569C" w14:textId="77777777" w:rsidR="00214965" w:rsidRDefault="00000000">
            <w:r>
              <w:rPr>
                <w:sz w:val="20"/>
              </w:rPr>
              <w:t>Ensure idempotency to avoid duplicates on retry; Log error with correlation ID; Queue request for asynchronous retry; Notify user of failure</w:t>
            </w:r>
          </w:p>
        </w:tc>
      </w:tr>
      <w:tr w:rsidR="00214965" w14:paraId="681A5499" w14:textId="77777777">
        <w:tc>
          <w:tcPr>
            <w:tcW w:w="503" w:type="dxa"/>
            <w:shd w:val="clear" w:color="auto" w:fill="231AFF"/>
          </w:tcPr>
          <w:p w14:paraId="41B78364" w14:textId="77777777" w:rsidR="00214965" w:rsidRDefault="00000000">
            <w:pPr>
              <w:jc w:val="center"/>
            </w:pPr>
            <w:r>
              <w:rPr>
                <w:b/>
                <w:color w:val="FFFFFF"/>
                <w:sz w:val="20"/>
              </w:rPr>
              <w:t>20</w:t>
            </w:r>
          </w:p>
        </w:tc>
        <w:tc>
          <w:tcPr>
            <w:tcW w:w="1440" w:type="dxa"/>
          </w:tcPr>
          <w:p w14:paraId="38385E2F" w14:textId="77777777" w:rsidR="00214965" w:rsidRDefault="00000000">
            <w:r>
              <w:rPr>
                <w:sz w:val="20"/>
              </w:rPr>
              <w:t>External APIC</w:t>
            </w:r>
          </w:p>
        </w:tc>
        <w:tc>
          <w:tcPr>
            <w:tcW w:w="1440" w:type="dxa"/>
          </w:tcPr>
          <w:p w14:paraId="6581F628" w14:textId="77777777" w:rsidR="00214965" w:rsidRDefault="00000000">
            <w:r>
              <w:rPr>
                <w:sz w:val="20"/>
              </w:rPr>
              <w:t>ACE-Integration</w:t>
            </w:r>
          </w:p>
        </w:tc>
        <w:tc>
          <w:tcPr>
            <w:tcW w:w="2592" w:type="dxa"/>
          </w:tcPr>
          <w:p w14:paraId="45CD4881" w14:textId="77777777" w:rsidR="00214965" w:rsidRDefault="00000000">
            <w:r>
              <w:rPr>
                <w:b/>
                <w:sz w:val="20"/>
              </w:rPr>
              <w:t>createInternationalBeneficiaryRequest</w:t>
            </w:r>
          </w:p>
          <w:p w14:paraId="6F634CE2" w14:textId="77777777" w:rsidR="00214965" w:rsidRDefault="00000000">
            <w:pPr>
              <w:spacing w:before="40"/>
            </w:pPr>
            <w:r>
              <w:rPr>
                <w:sz w:val="20"/>
              </w:rPr>
              <w:t>Service unavailability (repeated)</w:t>
            </w:r>
          </w:p>
        </w:tc>
        <w:tc>
          <w:tcPr>
            <w:tcW w:w="3168" w:type="dxa"/>
          </w:tcPr>
          <w:p w14:paraId="4F897A01" w14:textId="77777777" w:rsidR="00214965" w:rsidRDefault="00000000">
            <w:r>
              <w:rPr>
                <w:sz w:val="20"/>
              </w:rPr>
              <w:t>Ensure idempotency to avoid duplicates on retry; Log error with correlation ID; Queue request for asynchronous retry; Notify user of failure</w:t>
            </w:r>
          </w:p>
        </w:tc>
      </w:tr>
      <w:tr w:rsidR="00214965" w14:paraId="536C9536" w14:textId="77777777">
        <w:tc>
          <w:tcPr>
            <w:tcW w:w="503" w:type="dxa"/>
            <w:shd w:val="clear" w:color="auto" w:fill="231AFF"/>
          </w:tcPr>
          <w:p w14:paraId="552C626C" w14:textId="77777777" w:rsidR="00214965" w:rsidRDefault="00000000">
            <w:pPr>
              <w:jc w:val="center"/>
            </w:pPr>
            <w:r>
              <w:rPr>
                <w:b/>
                <w:color w:val="FFFFFF"/>
                <w:sz w:val="20"/>
              </w:rPr>
              <w:t>21</w:t>
            </w:r>
          </w:p>
        </w:tc>
        <w:tc>
          <w:tcPr>
            <w:tcW w:w="1440" w:type="dxa"/>
            <w:shd w:val="clear" w:color="auto" w:fill="D9E2F3"/>
          </w:tcPr>
          <w:p w14:paraId="22C8B835" w14:textId="77777777" w:rsidR="00214965" w:rsidRDefault="00000000">
            <w:r>
              <w:rPr>
                <w:sz w:val="20"/>
              </w:rPr>
              <w:t>External APIC</w:t>
            </w:r>
          </w:p>
        </w:tc>
        <w:tc>
          <w:tcPr>
            <w:tcW w:w="1440" w:type="dxa"/>
            <w:shd w:val="clear" w:color="auto" w:fill="D9E2F3"/>
          </w:tcPr>
          <w:p w14:paraId="094F7D1C" w14:textId="77777777" w:rsidR="00214965" w:rsidRDefault="00000000">
            <w:r>
              <w:rPr>
                <w:sz w:val="20"/>
              </w:rPr>
              <w:t>ACE-Integration</w:t>
            </w:r>
          </w:p>
        </w:tc>
        <w:tc>
          <w:tcPr>
            <w:tcW w:w="2592" w:type="dxa"/>
            <w:shd w:val="clear" w:color="auto" w:fill="D9E2F3"/>
          </w:tcPr>
          <w:p w14:paraId="497F42F5" w14:textId="77777777" w:rsidR="00214965" w:rsidRDefault="00000000">
            <w:r>
              <w:rPr>
                <w:b/>
                <w:sz w:val="20"/>
              </w:rPr>
              <w:t>createInternationalBeneficiaryRequest</w:t>
            </w:r>
          </w:p>
          <w:p w14:paraId="32389C27" w14:textId="77777777" w:rsidR="00214965" w:rsidRDefault="00000000">
            <w:pPr>
              <w:spacing w:before="40"/>
            </w:pPr>
            <w:r>
              <w:rPr>
                <w:sz w:val="20"/>
              </w:rPr>
              <w:t>Timeout (repeated)</w:t>
            </w:r>
          </w:p>
        </w:tc>
        <w:tc>
          <w:tcPr>
            <w:tcW w:w="3168" w:type="dxa"/>
            <w:shd w:val="clear" w:color="auto" w:fill="D9E2F3"/>
          </w:tcPr>
          <w:p w14:paraId="40CB5444" w14:textId="77777777" w:rsidR="00214965" w:rsidRDefault="00000000">
            <w:r>
              <w:rPr>
                <w:sz w:val="20"/>
              </w:rPr>
              <w:t>Ensure idempotency to avoid duplicates on retry; Log error with correlation ID; Queue request for asynchronous retry; Notify user of failure</w:t>
            </w:r>
          </w:p>
        </w:tc>
      </w:tr>
      <w:tr w:rsidR="00214965" w14:paraId="52C7E1F7" w14:textId="77777777">
        <w:tc>
          <w:tcPr>
            <w:tcW w:w="503" w:type="dxa"/>
            <w:shd w:val="clear" w:color="auto" w:fill="231AFF"/>
          </w:tcPr>
          <w:p w14:paraId="07A510A9" w14:textId="77777777" w:rsidR="00214965" w:rsidRDefault="00000000">
            <w:pPr>
              <w:jc w:val="center"/>
            </w:pPr>
            <w:r>
              <w:rPr>
                <w:b/>
                <w:color w:val="FFFFFF"/>
                <w:sz w:val="20"/>
              </w:rPr>
              <w:t>22</w:t>
            </w:r>
          </w:p>
        </w:tc>
        <w:tc>
          <w:tcPr>
            <w:tcW w:w="1440" w:type="dxa"/>
          </w:tcPr>
          <w:p w14:paraId="627CE747" w14:textId="77777777" w:rsidR="00214965" w:rsidRDefault="00000000">
            <w:r>
              <w:rPr>
                <w:sz w:val="20"/>
              </w:rPr>
              <w:t>External APIC</w:t>
            </w:r>
          </w:p>
        </w:tc>
        <w:tc>
          <w:tcPr>
            <w:tcW w:w="1440" w:type="dxa"/>
          </w:tcPr>
          <w:p w14:paraId="6CC17E5C" w14:textId="77777777" w:rsidR="00214965" w:rsidRDefault="00000000">
            <w:r>
              <w:rPr>
                <w:sz w:val="20"/>
              </w:rPr>
              <w:t>ACE-Integration</w:t>
            </w:r>
          </w:p>
        </w:tc>
        <w:tc>
          <w:tcPr>
            <w:tcW w:w="2592" w:type="dxa"/>
          </w:tcPr>
          <w:p w14:paraId="56197B05" w14:textId="77777777" w:rsidR="00214965" w:rsidRDefault="00000000">
            <w:r>
              <w:rPr>
                <w:b/>
                <w:sz w:val="20"/>
              </w:rPr>
              <w:t>createInternationalBeneficiaryRequest</w:t>
            </w:r>
          </w:p>
          <w:p w14:paraId="2A91425D" w14:textId="77777777" w:rsidR="00214965" w:rsidRDefault="00000000">
            <w:pPr>
              <w:spacing w:before="40"/>
            </w:pPr>
            <w:r>
              <w:rPr>
                <w:sz w:val="20"/>
              </w:rPr>
              <w:t>Validation failure (repeated)</w:t>
            </w:r>
          </w:p>
        </w:tc>
        <w:tc>
          <w:tcPr>
            <w:tcW w:w="3168" w:type="dxa"/>
          </w:tcPr>
          <w:p w14:paraId="21ABB192" w14:textId="77777777" w:rsidR="00214965" w:rsidRDefault="00000000">
            <w:r>
              <w:rPr>
                <w:sz w:val="20"/>
              </w:rPr>
              <w:t>Ensure idempotency to avoid duplicates on retry; Log error with correlation ID; Queue request for asynchronous retry; Notify user of failure</w:t>
            </w:r>
          </w:p>
        </w:tc>
      </w:tr>
      <w:tr w:rsidR="00214965" w14:paraId="7B4B76C5" w14:textId="77777777">
        <w:tc>
          <w:tcPr>
            <w:tcW w:w="503" w:type="dxa"/>
            <w:shd w:val="clear" w:color="auto" w:fill="231AFF"/>
          </w:tcPr>
          <w:p w14:paraId="593495D9" w14:textId="77777777" w:rsidR="00214965" w:rsidRDefault="00000000">
            <w:pPr>
              <w:jc w:val="center"/>
            </w:pPr>
            <w:r>
              <w:rPr>
                <w:b/>
                <w:color w:val="FFFFFF"/>
                <w:sz w:val="20"/>
              </w:rPr>
              <w:t>23</w:t>
            </w:r>
          </w:p>
        </w:tc>
        <w:tc>
          <w:tcPr>
            <w:tcW w:w="1440" w:type="dxa"/>
            <w:shd w:val="clear" w:color="auto" w:fill="D9E2F3"/>
          </w:tcPr>
          <w:p w14:paraId="51658CDC" w14:textId="77777777" w:rsidR="00214965" w:rsidRDefault="00000000">
            <w:r>
              <w:rPr>
                <w:sz w:val="20"/>
              </w:rPr>
              <w:t>External APIC</w:t>
            </w:r>
          </w:p>
        </w:tc>
        <w:tc>
          <w:tcPr>
            <w:tcW w:w="1440" w:type="dxa"/>
            <w:shd w:val="clear" w:color="auto" w:fill="D9E2F3"/>
          </w:tcPr>
          <w:p w14:paraId="3FD9A465" w14:textId="77777777" w:rsidR="00214965" w:rsidRDefault="00000000">
            <w:r>
              <w:rPr>
                <w:sz w:val="20"/>
              </w:rPr>
              <w:t>ACE-Integration</w:t>
            </w:r>
          </w:p>
        </w:tc>
        <w:tc>
          <w:tcPr>
            <w:tcW w:w="2592" w:type="dxa"/>
            <w:shd w:val="clear" w:color="auto" w:fill="D9E2F3"/>
          </w:tcPr>
          <w:p w14:paraId="1B8493AE" w14:textId="77777777" w:rsidR="00214965" w:rsidRDefault="00000000">
            <w:r>
              <w:rPr>
                <w:b/>
                <w:sz w:val="20"/>
              </w:rPr>
              <w:t>createInternationalBeneficiaryRequest</w:t>
            </w:r>
          </w:p>
          <w:p w14:paraId="48223DA5" w14:textId="77777777" w:rsidR="00214965" w:rsidRDefault="00000000">
            <w:pPr>
              <w:spacing w:before="40"/>
            </w:pPr>
            <w:r>
              <w:rPr>
                <w:sz w:val="20"/>
              </w:rPr>
              <w:t>Partial completion (repeated)</w:t>
            </w:r>
          </w:p>
        </w:tc>
        <w:tc>
          <w:tcPr>
            <w:tcW w:w="3168" w:type="dxa"/>
            <w:shd w:val="clear" w:color="auto" w:fill="D9E2F3"/>
          </w:tcPr>
          <w:p w14:paraId="64A3CF10" w14:textId="77777777" w:rsidR="00214965" w:rsidRDefault="00000000">
            <w:r>
              <w:rPr>
                <w:sz w:val="20"/>
              </w:rPr>
              <w:t>Ensure idempotency to avoid duplicates on retry; Log error with correlation ID; Queue request for asynchronous retry; Notify user of failure</w:t>
            </w:r>
          </w:p>
        </w:tc>
      </w:tr>
      <w:tr w:rsidR="00214965" w14:paraId="3AC687C8" w14:textId="77777777">
        <w:tc>
          <w:tcPr>
            <w:tcW w:w="503" w:type="dxa"/>
            <w:shd w:val="clear" w:color="auto" w:fill="231AFF"/>
          </w:tcPr>
          <w:p w14:paraId="19185B3B" w14:textId="77777777" w:rsidR="00214965" w:rsidRDefault="00000000">
            <w:pPr>
              <w:jc w:val="center"/>
            </w:pPr>
            <w:r>
              <w:rPr>
                <w:b/>
                <w:color w:val="FFFFFF"/>
                <w:sz w:val="20"/>
              </w:rPr>
              <w:t>24</w:t>
            </w:r>
          </w:p>
        </w:tc>
        <w:tc>
          <w:tcPr>
            <w:tcW w:w="1440" w:type="dxa"/>
          </w:tcPr>
          <w:p w14:paraId="56709D0E" w14:textId="77777777" w:rsidR="00214965" w:rsidRDefault="00000000">
            <w:r>
              <w:rPr>
                <w:sz w:val="20"/>
              </w:rPr>
              <w:t>External APIC</w:t>
            </w:r>
          </w:p>
        </w:tc>
        <w:tc>
          <w:tcPr>
            <w:tcW w:w="1440" w:type="dxa"/>
          </w:tcPr>
          <w:p w14:paraId="39460BE3" w14:textId="77777777" w:rsidR="00214965" w:rsidRDefault="00000000">
            <w:r>
              <w:rPr>
                <w:sz w:val="20"/>
              </w:rPr>
              <w:t>ACE-Integration</w:t>
            </w:r>
          </w:p>
        </w:tc>
        <w:tc>
          <w:tcPr>
            <w:tcW w:w="2592" w:type="dxa"/>
          </w:tcPr>
          <w:p w14:paraId="4F42C939" w14:textId="77777777" w:rsidR="00214965" w:rsidRDefault="00000000">
            <w:r>
              <w:rPr>
                <w:b/>
                <w:sz w:val="20"/>
              </w:rPr>
              <w:t>createInternationalBeneficiaryRequest</w:t>
            </w:r>
          </w:p>
          <w:p w14:paraId="502E6DAB" w14:textId="77777777" w:rsidR="00214965" w:rsidRDefault="00000000">
            <w:pPr>
              <w:spacing w:before="40"/>
            </w:pPr>
            <w:r>
              <w:rPr>
                <w:sz w:val="20"/>
              </w:rPr>
              <w:t>Service unavailability (repeated)</w:t>
            </w:r>
          </w:p>
        </w:tc>
        <w:tc>
          <w:tcPr>
            <w:tcW w:w="3168" w:type="dxa"/>
          </w:tcPr>
          <w:p w14:paraId="20320A6C" w14:textId="77777777" w:rsidR="00214965" w:rsidRDefault="00000000">
            <w:r>
              <w:rPr>
                <w:sz w:val="20"/>
              </w:rPr>
              <w:t>Ensure idempotency to avoid duplicates on retry; Log error with correlation ID; Queue request for asynchronous retry; Notify user of failure</w:t>
            </w:r>
          </w:p>
        </w:tc>
      </w:tr>
      <w:tr w:rsidR="00214965" w14:paraId="02F19AED" w14:textId="77777777">
        <w:tc>
          <w:tcPr>
            <w:tcW w:w="503" w:type="dxa"/>
            <w:shd w:val="clear" w:color="auto" w:fill="231AFF"/>
          </w:tcPr>
          <w:p w14:paraId="6D53E67C" w14:textId="77777777" w:rsidR="00214965" w:rsidRDefault="00000000">
            <w:pPr>
              <w:jc w:val="center"/>
            </w:pPr>
            <w:r>
              <w:rPr>
                <w:b/>
                <w:color w:val="FFFFFF"/>
                <w:sz w:val="20"/>
              </w:rPr>
              <w:t>25</w:t>
            </w:r>
          </w:p>
        </w:tc>
        <w:tc>
          <w:tcPr>
            <w:tcW w:w="1440" w:type="dxa"/>
            <w:shd w:val="clear" w:color="auto" w:fill="D9E2F3"/>
          </w:tcPr>
          <w:p w14:paraId="46BE134A" w14:textId="77777777" w:rsidR="00214965" w:rsidRDefault="00000000">
            <w:r>
              <w:rPr>
                <w:sz w:val="20"/>
              </w:rPr>
              <w:t>External APIC</w:t>
            </w:r>
          </w:p>
        </w:tc>
        <w:tc>
          <w:tcPr>
            <w:tcW w:w="1440" w:type="dxa"/>
            <w:shd w:val="clear" w:color="auto" w:fill="D9E2F3"/>
          </w:tcPr>
          <w:p w14:paraId="04F6DB9F" w14:textId="77777777" w:rsidR="00214965" w:rsidRDefault="00000000">
            <w:r>
              <w:rPr>
                <w:sz w:val="20"/>
              </w:rPr>
              <w:t>ACE-</w:t>
            </w:r>
            <w:r>
              <w:rPr>
                <w:sz w:val="20"/>
              </w:rPr>
              <w:lastRenderedPageBreak/>
              <w:t>Integration</w:t>
            </w:r>
          </w:p>
        </w:tc>
        <w:tc>
          <w:tcPr>
            <w:tcW w:w="2592" w:type="dxa"/>
            <w:shd w:val="clear" w:color="auto" w:fill="D9E2F3"/>
          </w:tcPr>
          <w:p w14:paraId="0D541F28" w14:textId="77777777" w:rsidR="00214965" w:rsidRDefault="00000000">
            <w:r>
              <w:rPr>
                <w:b/>
                <w:sz w:val="20"/>
              </w:rPr>
              <w:lastRenderedPageBreak/>
              <w:t>createInternationalBenefici</w:t>
            </w:r>
            <w:r>
              <w:rPr>
                <w:b/>
                <w:sz w:val="20"/>
              </w:rPr>
              <w:lastRenderedPageBreak/>
              <w:t>aryRequest</w:t>
            </w:r>
          </w:p>
          <w:p w14:paraId="6F3C0471" w14:textId="77777777" w:rsidR="00214965" w:rsidRDefault="00000000">
            <w:pPr>
              <w:spacing w:before="40"/>
            </w:pPr>
            <w:r>
              <w:rPr>
                <w:sz w:val="20"/>
              </w:rPr>
              <w:t>Timeout (repeated)</w:t>
            </w:r>
          </w:p>
        </w:tc>
        <w:tc>
          <w:tcPr>
            <w:tcW w:w="3168" w:type="dxa"/>
            <w:shd w:val="clear" w:color="auto" w:fill="D9E2F3"/>
          </w:tcPr>
          <w:p w14:paraId="6C8344C1" w14:textId="77777777" w:rsidR="00214965" w:rsidRDefault="00000000">
            <w:r>
              <w:rPr>
                <w:sz w:val="20"/>
              </w:rPr>
              <w:lastRenderedPageBreak/>
              <w:t xml:space="preserve">Ensure idempotency to avoid </w:t>
            </w:r>
            <w:r>
              <w:rPr>
                <w:sz w:val="20"/>
              </w:rPr>
              <w:lastRenderedPageBreak/>
              <w:t>duplicates on retry; Log error with correlation ID; Queue request for asynchronous retry; Notify user of failure</w:t>
            </w:r>
          </w:p>
        </w:tc>
      </w:tr>
      <w:tr w:rsidR="00214965" w14:paraId="4938FE1A" w14:textId="77777777">
        <w:tc>
          <w:tcPr>
            <w:tcW w:w="503" w:type="dxa"/>
            <w:shd w:val="clear" w:color="auto" w:fill="231AFF"/>
          </w:tcPr>
          <w:p w14:paraId="09D11E7D" w14:textId="77777777" w:rsidR="00214965" w:rsidRDefault="00000000">
            <w:pPr>
              <w:jc w:val="center"/>
            </w:pPr>
            <w:r>
              <w:rPr>
                <w:b/>
                <w:color w:val="FFFFFF"/>
                <w:sz w:val="20"/>
              </w:rPr>
              <w:lastRenderedPageBreak/>
              <w:t>26</w:t>
            </w:r>
          </w:p>
        </w:tc>
        <w:tc>
          <w:tcPr>
            <w:tcW w:w="1440" w:type="dxa"/>
          </w:tcPr>
          <w:p w14:paraId="368B5138" w14:textId="77777777" w:rsidR="00214965" w:rsidRDefault="00000000">
            <w:r>
              <w:rPr>
                <w:sz w:val="20"/>
              </w:rPr>
              <w:t>External APIC</w:t>
            </w:r>
          </w:p>
        </w:tc>
        <w:tc>
          <w:tcPr>
            <w:tcW w:w="1440" w:type="dxa"/>
          </w:tcPr>
          <w:p w14:paraId="19B79778" w14:textId="77777777" w:rsidR="00214965" w:rsidRDefault="00000000">
            <w:r>
              <w:rPr>
                <w:sz w:val="20"/>
              </w:rPr>
              <w:t>ACE-Integration</w:t>
            </w:r>
          </w:p>
        </w:tc>
        <w:tc>
          <w:tcPr>
            <w:tcW w:w="2592" w:type="dxa"/>
          </w:tcPr>
          <w:p w14:paraId="333AA1BF" w14:textId="77777777" w:rsidR="00214965" w:rsidRDefault="00000000">
            <w:r>
              <w:rPr>
                <w:b/>
                <w:sz w:val="20"/>
              </w:rPr>
              <w:t>createInternationalBeneficiaryRequest</w:t>
            </w:r>
          </w:p>
          <w:p w14:paraId="6B5BFD57" w14:textId="77777777" w:rsidR="00214965" w:rsidRDefault="00000000">
            <w:pPr>
              <w:spacing w:before="40"/>
            </w:pPr>
            <w:r>
              <w:rPr>
                <w:sz w:val="20"/>
              </w:rPr>
              <w:t>Validation failure (repeated)</w:t>
            </w:r>
          </w:p>
        </w:tc>
        <w:tc>
          <w:tcPr>
            <w:tcW w:w="3168" w:type="dxa"/>
          </w:tcPr>
          <w:p w14:paraId="4312F475" w14:textId="77777777" w:rsidR="00214965" w:rsidRDefault="00000000">
            <w:r>
              <w:rPr>
                <w:sz w:val="20"/>
              </w:rPr>
              <w:t>Ensure idempotency to avoid duplicates on retry; Log error with correlation ID; Queue request for asynchronous retry; Notify user of failure</w:t>
            </w:r>
          </w:p>
        </w:tc>
      </w:tr>
      <w:tr w:rsidR="00214965" w14:paraId="7E6F2D7C" w14:textId="77777777">
        <w:tc>
          <w:tcPr>
            <w:tcW w:w="503" w:type="dxa"/>
            <w:shd w:val="clear" w:color="auto" w:fill="231AFF"/>
          </w:tcPr>
          <w:p w14:paraId="2A78FDDE" w14:textId="77777777" w:rsidR="00214965" w:rsidRDefault="00000000">
            <w:pPr>
              <w:jc w:val="center"/>
            </w:pPr>
            <w:r>
              <w:rPr>
                <w:b/>
                <w:color w:val="FFFFFF"/>
                <w:sz w:val="20"/>
              </w:rPr>
              <w:t>27</w:t>
            </w:r>
          </w:p>
        </w:tc>
        <w:tc>
          <w:tcPr>
            <w:tcW w:w="1440" w:type="dxa"/>
            <w:shd w:val="clear" w:color="auto" w:fill="D9E2F3"/>
          </w:tcPr>
          <w:p w14:paraId="7EAFFFFE" w14:textId="77777777" w:rsidR="00214965" w:rsidRDefault="00000000">
            <w:r>
              <w:rPr>
                <w:sz w:val="20"/>
              </w:rPr>
              <w:t>External APIC</w:t>
            </w:r>
          </w:p>
        </w:tc>
        <w:tc>
          <w:tcPr>
            <w:tcW w:w="1440" w:type="dxa"/>
            <w:shd w:val="clear" w:color="auto" w:fill="D9E2F3"/>
          </w:tcPr>
          <w:p w14:paraId="40FCA504" w14:textId="77777777" w:rsidR="00214965" w:rsidRDefault="00000000">
            <w:r>
              <w:rPr>
                <w:sz w:val="20"/>
              </w:rPr>
              <w:t>ACE-Integration</w:t>
            </w:r>
          </w:p>
        </w:tc>
        <w:tc>
          <w:tcPr>
            <w:tcW w:w="2592" w:type="dxa"/>
            <w:shd w:val="clear" w:color="auto" w:fill="D9E2F3"/>
          </w:tcPr>
          <w:p w14:paraId="37535A1A" w14:textId="77777777" w:rsidR="00214965" w:rsidRDefault="00000000">
            <w:r>
              <w:rPr>
                <w:b/>
                <w:sz w:val="20"/>
              </w:rPr>
              <w:t>createInternationalBeneficiaryRequest</w:t>
            </w:r>
          </w:p>
          <w:p w14:paraId="13B47482" w14:textId="77777777" w:rsidR="00214965" w:rsidRDefault="00000000">
            <w:pPr>
              <w:spacing w:before="40"/>
            </w:pPr>
            <w:r>
              <w:rPr>
                <w:sz w:val="20"/>
              </w:rPr>
              <w:t>Partial completion (repeated)</w:t>
            </w:r>
          </w:p>
        </w:tc>
        <w:tc>
          <w:tcPr>
            <w:tcW w:w="3168" w:type="dxa"/>
            <w:shd w:val="clear" w:color="auto" w:fill="D9E2F3"/>
          </w:tcPr>
          <w:p w14:paraId="0CE669A2" w14:textId="77777777" w:rsidR="00214965" w:rsidRDefault="00000000">
            <w:r>
              <w:rPr>
                <w:sz w:val="20"/>
              </w:rPr>
              <w:t>Ensure idempotency to avoid duplicates on retry; Log error with correlation ID; Queue request for asynchronous retry; Notify user of failure</w:t>
            </w:r>
          </w:p>
        </w:tc>
      </w:tr>
      <w:tr w:rsidR="00214965" w14:paraId="54B198AB" w14:textId="77777777">
        <w:tc>
          <w:tcPr>
            <w:tcW w:w="503" w:type="dxa"/>
            <w:shd w:val="clear" w:color="auto" w:fill="231AFF"/>
          </w:tcPr>
          <w:p w14:paraId="0A30F2C0" w14:textId="77777777" w:rsidR="00214965" w:rsidRDefault="00000000">
            <w:pPr>
              <w:jc w:val="center"/>
            </w:pPr>
            <w:r>
              <w:rPr>
                <w:b/>
                <w:color w:val="FFFFFF"/>
                <w:sz w:val="20"/>
              </w:rPr>
              <w:t>28</w:t>
            </w:r>
          </w:p>
        </w:tc>
        <w:tc>
          <w:tcPr>
            <w:tcW w:w="1440" w:type="dxa"/>
          </w:tcPr>
          <w:p w14:paraId="12DD573E" w14:textId="77777777" w:rsidR="00214965" w:rsidRDefault="00000000">
            <w:r>
              <w:rPr>
                <w:sz w:val="20"/>
              </w:rPr>
              <w:t>External APIC</w:t>
            </w:r>
          </w:p>
        </w:tc>
        <w:tc>
          <w:tcPr>
            <w:tcW w:w="1440" w:type="dxa"/>
          </w:tcPr>
          <w:p w14:paraId="50688E6F" w14:textId="77777777" w:rsidR="00214965" w:rsidRDefault="00000000">
            <w:r>
              <w:rPr>
                <w:sz w:val="20"/>
              </w:rPr>
              <w:t>ACE-Integration</w:t>
            </w:r>
          </w:p>
        </w:tc>
        <w:tc>
          <w:tcPr>
            <w:tcW w:w="2592" w:type="dxa"/>
          </w:tcPr>
          <w:p w14:paraId="562D18E8" w14:textId="77777777" w:rsidR="00214965" w:rsidRDefault="00000000">
            <w:r>
              <w:rPr>
                <w:b/>
                <w:sz w:val="20"/>
              </w:rPr>
              <w:t>createInternationalBeneficiaryRequest</w:t>
            </w:r>
          </w:p>
          <w:p w14:paraId="1B215B4B" w14:textId="77777777" w:rsidR="00214965" w:rsidRDefault="00000000">
            <w:pPr>
              <w:spacing w:before="40"/>
            </w:pPr>
            <w:r>
              <w:rPr>
                <w:sz w:val="20"/>
              </w:rPr>
              <w:t>Service unavailability (repeated)</w:t>
            </w:r>
          </w:p>
        </w:tc>
        <w:tc>
          <w:tcPr>
            <w:tcW w:w="3168" w:type="dxa"/>
          </w:tcPr>
          <w:p w14:paraId="69B80C02" w14:textId="77777777" w:rsidR="00214965" w:rsidRDefault="00000000">
            <w:r>
              <w:rPr>
                <w:sz w:val="20"/>
              </w:rPr>
              <w:t>Ensure idempotency to avoid duplicates on retry; Log error with correlation ID; Queue request for asynchronous retry; Notify user of failure</w:t>
            </w:r>
          </w:p>
        </w:tc>
      </w:tr>
      <w:tr w:rsidR="00214965" w14:paraId="145AE69E" w14:textId="77777777">
        <w:tc>
          <w:tcPr>
            <w:tcW w:w="503" w:type="dxa"/>
            <w:shd w:val="clear" w:color="auto" w:fill="231AFF"/>
          </w:tcPr>
          <w:p w14:paraId="3C3AC032" w14:textId="77777777" w:rsidR="00214965" w:rsidRDefault="00000000">
            <w:pPr>
              <w:jc w:val="center"/>
            </w:pPr>
            <w:r>
              <w:rPr>
                <w:b/>
                <w:color w:val="FFFFFF"/>
                <w:sz w:val="20"/>
              </w:rPr>
              <w:t>29</w:t>
            </w:r>
          </w:p>
        </w:tc>
        <w:tc>
          <w:tcPr>
            <w:tcW w:w="1440" w:type="dxa"/>
            <w:shd w:val="clear" w:color="auto" w:fill="D9E2F3"/>
          </w:tcPr>
          <w:p w14:paraId="34EC2378" w14:textId="77777777" w:rsidR="00214965" w:rsidRDefault="00000000">
            <w:r>
              <w:rPr>
                <w:sz w:val="20"/>
              </w:rPr>
              <w:t>External APIC</w:t>
            </w:r>
          </w:p>
        </w:tc>
        <w:tc>
          <w:tcPr>
            <w:tcW w:w="1440" w:type="dxa"/>
            <w:shd w:val="clear" w:color="auto" w:fill="D9E2F3"/>
          </w:tcPr>
          <w:p w14:paraId="62197C3F" w14:textId="77777777" w:rsidR="00214965" w:rsidRDefault="00000000">
            <w:r>
              <w:rPr>
                <w:sz w:val="20"/>
              </w:rPr>
              <w:t>ACE-Integration</w:t>
            </w:r>
          </w:p>
        </w:tc>
        <w:tc>
          <w:tcPr>
            <w:tcW w:w="2592" w:type="dxa"/>
            <w:shd w:val="clear" w:color="auto" w:fill="D9E2F3"/>
          </w:tcPr>
          <w:p w14:paraId="06C06BEF" w14:textId="77777777" w:rsidR="00214965" w:rsidRDefault="00000000">
            <w:r>
              <w:rPr>
                <w:b/>
                <w:sz w:val="20"/>
              </w:rPr>
              <w:t>createInternationalBeneficiaryRequest</w:t>
            </w:r>
          </w:p>
          <w:p w14:paraId="1EF96AA5" w14:textId="77777777" w:rsidR="00214965" w:rsidRDefault="00000000">
            <w:pPr>
              <w:spacing w:before="40"/>
            </w:pPr>
            <w:r>
              <w:rPr>
                <w:sz w:val="20"/>
              </w:rPr>
              <w:t>Timeout (repeated)</w:t>
            </w:r>
          </w:p>
        </w:tc>
        <w:tc>
          <w:tcPr>
            <w:tcW w:w="3168" w:type="dxa"/>
            <w:shd w:val="clear" w:color="auto" w:fill="D9E2F3"/>
          </w:tcPr>
          <w:p w14:paraId="617D05F8" w14:textId="77777777" w:rsidR="00214965" w:rsidRDefault="00000000">
            <w:r>
              <w:rPr>
                <w:sz w:val="20"/>
              </w:rPr>
              <w:t>Ensure idempotency to avoid duplicates on retry; Log error with correlation ID; Queue request for asynchronous retry; Notify user of failure</w:t>
            </w:r>
          </w:p>
        </w:tc>
      </w:tr>
      <w:tr w:rsidR="00214965" w14:paraId="04ADA763" w14:textId="77777777">
        <w:tc>
          <w:tcPr>
            <w:tcW w:w="503" w:type="dxa"/>
            <w:shd w:val="clear" w:color="auto" w:fill="231AFF"/>
          </w:tcPr>
          <w:p w14:paraId="7E4E07F9" w14:textId="77777777" w:rsidR="00214965" w:rsidRDefault="00000000">
            <w:pPr>
              <w:jc w:val="center"/>
            </w:pPr>
            <w:r>
              <w:rPr>
                <w:b/>
                <w:color w:val="FFFFFF"/>
                <w:sz w:val="20"/>
              </w:rPr>
              <w:t>30</w:t>
            </w:r>
          </w:p>
        </w:tc>
        <w:tc>
          <w:tcPr>
            <w:tcW w:w="1440" w:type="dxa"/>
          </w:tcPr>
          <w:p w14:paraId="1294CDBA" w14:textId="77777777" w:rsidR="00214965" w:rsidRDefault="00000000">
            <w:r>
              <w:rPr>
                <w:sz w:val="20"/>
              </w:rPr>
              <w:t>External APIC</w:t>
            </w:r>
          </w:p>
        </w:tc>
        <w:tc>
          <w:tcPr>
            <w:tcW w:w="1440" w:type="dxa"/>
          </w:tcPr>
          <w:p w14:paraId="71A50C31" w14:textId="77777777" w:rsidR="00214965" w:rsidRDefault="00000000">
            <w:r>
              <w:rPr>
                <w:sz w:val="20"/>
              </w:rPr>
              <w:t>ACE-Integration</w:t>
            </w:r>
          </w:p>
        </w:tc>
        <w:tc>
          <w:tcPr>
            <w:tcW w:w="2592" w:type="dxa"/>
          </w:tcPr>
          <w:p w14:paraId="63D1B9C5" w14:textId="77777777" w:rsidR="00214965" w:rsidRDefault="00000000">
            <w:r>
              <w:rPr>
                <w:b/>
                <w:sz w:val="20"/>
              </w:rPr>
              <w:t>createInternationalBeneficiaryRequest</w:t>
            </w:r>
          </w:p>
          <w:p w14:paraId="7FD0B213" w14:textId="77777777" w:rsidR="00214965" w:rsidRDefault="00000000">
            <w:pPr>
              <w:spacing w:before="40"/>
            </w:pPr>
            <w:r>
              <w:rPr>
                <w:sz w:val="20"/>
              </w:rPr>
              <w:t>Validation failure (repeated)</w:t>
            </w:r>
          </w:p>
        </w:tc>
        <w:tc>
          <w:tcPr>
            <w:tcW w:w="3168" w:type="dxa"/>
          </w:tcPr>
          <w:p w14:paraId="044C783E" w14:textId="77777777" w:rsidR="00214965" w:rsidRDefault="00000000">
            <w:r>
              <w:rPr>
                <w:sz w:val="20"/>
              </w:rPr>
              <w:t>Ensure idempotency to avoid duplicates on retry; Log error with correlation ID; Queue request for asynchronous retry; Notify user of failure</w:t>
            </w:r>
          </w:p>
        </w:tc>
      </w:tr>
      <w:tr w:rsidR="00214965" w14:paraId="53AC3191" w14:textId="77777777">
        <w:tc>
          <w:tcPr>
            <w:tcW w:w="503" w:type="dxa"/>
            <w:shd w:val="clear" w:color="auto" w:fill="231AFF"/>
          </w:tcPr>
          <w:p w14:paraId="14FB31AC" w14:textId="77777777" w:rsidR="00214965" w:rsidRDefault="00000000">
            <w:pPr>
              <w:jc w:val="center"/>
            </w:pPr>
            <w:r>
              <w:rPr>
                <w:b/>
                <w:color w:val="FFFFFF"/>
                <w:sz w:val="20"/>
              </w:rPr>
              <w:t>31</w:t>
            </w:r>
          </w:p>
        </w:tc>
        <w:tc>
          <w:tcPr>
            <w:tcW w:w="1440" w:type="dxa"/>
            <w:shd w:val="clear" w:color="auto" w:fill="D9E2F3"/>
          </w:tcPr>
          <w:p w14:paraId="03AD4983" w14:textId="77777777" w:rsidR="00214965" w:rsidRDefault="00000000">
            <w:r>
              <w:rPr>
                <w:sz w:val="20"/>
              </w:rPr>
              <w:t>External APIC</w:t>
            </w:r>
          </w:p>
        </w:tc>
        <w:tc>
          <w:tcPr>
            <w:tcW w:w="1440" w:type="dxa"/>
            <w:shd w:val="clear" w:color="auto" w:fill="D9E2F3"/>
          </w:tcPr>
          <w:p w14:paraId="29E9D8A5" w14:textId="77777777" w:rsidR="00214965" w:rsidRDefault="00000000">
            <w:r>
              <w:rPr>
                <w:sz w:val="20"/>
              </w:rPr>
              <w:t>ACE-Integration</w:t>
            </w:r>
          </w:p>
        </w:tc>
        <w:tc>
          <w:tcPr>
            <w:tcW w:w="2592" w:type="dxa"/>
            <w:shd w:val="clear" w:color="auto" w:fill="D9E2F3"/>
          </w:tcPr>
          <w:p w14:paraId="0B28F24F" w14:textId="77777777" w:rsidR="00214965" w:rsidRDefault="00000000">
            <w:r>
              <w:rPr>
                <w:b/>
                <w:sz w:val="20"/>
              </w:rPr>
              <w:t>createInternationalBeneficiaryRequest</w:t>
            </w:r>
          </w:p>
          <w:p w14:paraId="3CE4754D" w14:textId="77777777" w:rsidR="00214965" w:rsidRDefault="00000000">
            <w:pPr>
              <w:spacing w:before="40"/>
            </w:pPr>
            <w:r>
              <w:rPr>
                <w:sz w:val="20"/>
              </w:rPr>
              <w:t>Partial completion (repeated)</w:t>
            </w:r>
          </w:p>
        </w:tc>
        <w:tc>
          <w:tcPr>
            <w:tcW w:w="3168" w:type="dxa"/>
            <w:shd w:val="clear" w:color="auto" w:fill="D9E2F3"/>
          </w:tcPr>
          <w:p w14:paraId="2374D215" w14:textId="77777777" w:rsidR="00214965" w:rsidRDefault="00000000">
            <w:r>
              <w:rPr>
                <w:sz w:val="20"/>
              </w:rPr>
              <w:t>Ensure idempotency to avoid duplicates on retry; Log error with correlation ID; Queue request for asynchronous retry; Notify user of failure</w:t>
            </w:r>
          </w:p>
        </w:tc>
      </w:tr>
      <w:tr w:rsidR="00214965" w14:paraId="508211FB" w14:textId="77777777">
        <w:tc>
          <w:tcPr>
            <w:tcW w:w="503" w:type="dxa"/>
            <w:shd w:val="clear" w:color="auto" w:fill="231AFF"/>
          </w:tcPr>
          <w:p w14:paraId="0FF65B86" w14:textId="77777777" w:rsidR="00214965" w:rsidRDefault="00000000">
            <w:pPr>
              <w:jc w:val="center"/>
            </w:pPr>
            <w:r>
              <w:rPr>
                <w:b/>
                <w:color w:val="FFFFFF"/>
                <w:sz w:val="20"/>
              </w:rPr>
              <w:t>32</w:t>
            </w:r>
          </w:p>
        </w:tc>
        <w:tc>
          <w:tcPr>
            <w:tcW w:w="1440" w:type="dxa"/>
          </w:tcPr>
          <w:p w14:paraId="7921E0F8" w14:textId="77777777" w:rsidR="00214965" w:rsidRDefault="00000000">
            <w:r>
              <w:rPr>
                <w:sz w:val="20"/>
              </w:rPr>
              <w:t>External APIC</w:t>
            </w:r>
          </w:p>
        </w:tc>
        <w:tc>
          <w:tcPr>
            <w:tcW w:w="1440" w:type="dxa"/>
          </w:tcPr>
          <w:p w14:paraId="23C07A43" w14:textId="77777777" w:rsidR="00214965" w:rsidRDefault="00000000">
            <w:r>
              <w:rPr>
                <w:sz w:val="20"/>
              </w:rPr>
              <w:t>ACE-Integration</w:t>
            </w:r>
          </w:p>
        </w:tc>
        <w:tc>
          <w:tcPr>
            <w:tcW w:w="2592" w:type="dxa"/>
          </w:tcPr>
          <w:p w14:paraId="2A1F3309" w14:textId="77777777" w:rsidR="00214965" w:rsidRDefault="00000000">
            <w:r>
              <w:rPr>
                <w:b/>
                <w:sz w:val="20"/>
              </w:rPr>
              <w:t>createInternationalBeneficiaryRequest</w:t>
            </w:r>
          </w:p>
          <w:p w14:paraId="09F599D1" w14:textId="77777777" w:rsidR="00214965" w:rsidRDefault="00000000">
            <w:pPr>
              <w:spacing w:before="40"/>
            </w:pPr>
            <w:r>
              <w:rPr>
                <w:sz w:val="20"/>
              </w:rPr>
              <w:t>Service unavailability (repeated)</w:t>
            </w:r>
          </w:p>
        </w:tc>
        <w:tc>
          <w:tcPr>
            <w:tcW w:w="3168" w:type="dxa"/>
          </w:tcPr>
          <w:p w14:paraId="2E1AAD96" w14:textId="77777777" w:rsidR="00214965" w:rsidRDefault="00000000">
            <w:r>
              <w:rPr>
                <w:sz w:val="20"/>
              </w:rPr>
              <w:t>Ensure idempotency to avoid duplicates on retry; Log error with correlation ID; Queue request for asynchronous retry; Notify user of failure</w:t>
            </w:r>
          </w:p>
        </w:tc>
      </w:tr>
      <w:tr w:rsidR="00214965" w14:paraId="62C19372" w14:textId="77777777">
        <w:tc>
          <w:tcPr>
            <w:tcW w:w="503" w:type="dxa"/>
            <w:shd w:val="clear" w:color="auto" w:fill="231AFF"/>
          </w:tcPr>
          <w:p w14:paraId="28F8B6C2" w14:textId="77777777" w:rsidR="00214965" w:rsidRDefault="00000000">
            <w:pPr>
              <w:jc w:val="center"/>
            </w:pPr>
            <w:r>
              <w:rPr>
                <w:b/>
                <w:color w:val="FFFFFF"/>
                <w:sz w:val="20"/>
              </w:rPr>
              <w:t>33</w:t>
            </w:r>
          </w:p>
        </w:tc>
        <w:tc>
          <w:tcPr>
            <w:tcW w:w="1440" w:type="dxa"/>
            <w:shd w:val="clear" w:color="auto" w:fill="D9E2F3"/>
          </w:tcPr>
          <w:p w14:paraId="6887EB85" w14:textId="77777777" w:rsidR="00214965" w:rsidRDefault="00000000">
            <w:r>
              <w:rPr>
                <w:sz w:val="20"/>
              </w:rPr>
              <w:t>External APIC</w:t>
            </w:r>
          </w:p>
        </w:tc>
        <w:tc>
          <w:tcPr>
            <w:tcW w:w="1440" w:type="dxa"/>
            <w:shd w:val="clear" w:color="auto" w:fill="D9E2F3"/>
          </w:tcPr>
          <w:p w14:paraId="41632C40" w14:textId="77777777" w:rsidR="00214965" w:rsidRDefault="00000000">
            <w:r>
              <w:rPr>
                <w:sz w:val="20"/>
              </w:rPr>
              <w:t>ACE-Integration</w:t>
            </w:r>
          </w:p>
        </w:tc>
        <w:tc>
          <w:tcPr>
            <w:tcW w:w="2592" w:type="dxa"/>
            <w:shd w:val="clear" w:color="auto" w:fill="D9E2F3"/>
          </w:tcPr>
          <w:p w14:paraId="14A57269" w14:textId="77777777" w:rsidR="00214965" w:rsidRDefault="00000000">
            <w:r>
              <w:rPr>
                <w:b/>
                <w:sz w:val="20"/>
              </w:rPr>
              <w:t>createInternationalBeneficiaryRequest</w:t>
            </w:r>
          </w:p>
          <w:p w14:paraId="2A22F3D9" w14:textId="77777777" w:rsidR="00214965" w:rsidRDefault="00000000">
            <w:pPr>
              <w:spacing w:before="40"/>
            </w:pPr>
            <w:r>
              <w:rPr>
                <w:sz w:val="20"/>
              </w:rPr>
              <w:t>Timeout (repeated)</w:t>
            </w:r>
          </w:p>
        </w:tc>
        <w:tc>
          <w:tcPr>
            <w:tcW w:w="3168" w:type="dxa"/>
            <w:shd w:val="clear" w:color="auto" w:fill="D9E2F3"/>
          </w:tcPr>
          <w:p w14:paraId="19F18D2C" w14:textId="77777777" w:rsidR="00214965" w:rsidRDefault="00000000">
            <w:r>
              <w:rPr>
                <w:sz w:val="20"/>
              </w:rPr>
              <w:t>Ensure idempotency to avoid duplicates on retry; Log error with correlation ID; Queue request for asynchronous retry; Notify user of failure</w:t>
            </w:r>
          </w:p>
        </w:tc>
      </w:tr>
      <w:tr w:rsidR="00214965" w14:paraId="70EF8DC7" w14:textId="77777777">
        <w:tc>
          <w:tcPr>
            <w:tcW w:w="503" w:type="dxa"/>
            <w:shd w:val="clear" w:color="auto" w:fill="231AFF"/>
          </w:tcPr>
          <w:p w14:paraId="37425AAD" w14:textId="77777777" w:rsidR="00214965" w:rsidRDefault="00000000">
            <w:pPr>
              <w:jc w:val="center"/>
            </w:pPr>
            <w:r>
              <w:rPr>
                <w:b/>
                <w:color w:val="FFFFFF"/>
                <w:sz w:val="20"/>
              </w:rPr>
              <w:t>34</w:t>
            </w:r>
          </w:p>
        </w:tc>
        <w:tc>
          <w:tcPr>
            <w:tcW w:w="1440" w:type="dxa"/>
          </w:tcPr>
          <w:p w14:paraId="079D65A9" w14:textId="77777777" w:rsidR="00214965" w:rsidRDefault="00000000">
            <w:r>
              <w:rPr>
                <w:sz w:val="20"/>
              </w:rPr>
              <w:t>External APIC</w:t>
            </w:r>
          </w:p>
        </w:tc>
        <w:tc>
          <w:tcPr>
            <w:tcW w:w="1440" w:type="dxa"/>
          </w:tcPr>
          <w:p w14:paraId="3C51AA75" w14:textId="77777777" w:rsidR="00214965" w:rsidRDefault="00000000">
            <w:r>
              <w:rPr>
                <w:sz w:val="20"/>
              </w:rPr>
              <w:t>ACE-Integration</w:t>
            </w:r>
          </w:p>
        </w:tc>
        <w:tc>
          <w:tcPr>
            <w:tcW w:w="2592" w:type="dxa"/>
          </w:tcPr>
          <w:p w14:paraId="24052ED6" w14:textId="77777777" w:rsidR="00214965" w:rsidRDefault="00000000">
            <w:r>
              <w:rPr>
                <w:b/>
                <w:sz w:val="20"/>
              </w:rPr>
              <w:t>createInternationalBeneficiaryRequest</w:t>
            </w:r>
          </w:p>
          <w:p w14:paraId="75E28388" w14:textId="77777777" w:rsidR="00214965" w:rsidRDefault="00000000">
            <w:pPr>
              <w:spacing w:before="40"/>
            </w:pPr>
            <w:r>
              <w:rPr>
                <w:sz w:val="20"/>
              </w:rPr>
              <w:t>Validation failure (repeated)</w:t>
            </w:r>
          </w:p>
        </w:tc>
        <w:tc>
          <w:tcPr>
            <w:tcW w:w="3168" w:type="dxa"/>
          </w:tcPr>
          <w:p w14:paraId="0DDCF6AA" w14:textId="77777777" w:rsidR="00214965" w:rsidRDefault="00000000">
            <w:r>
              <w:rPr>
                <w:sz w:val="20"/>
              </w:rPr>
              <w:t>Ensure idempotency to avoid duplicates on retry; Log error with correlation ID; Queue request for asynchronous retry; Notify user of failure</w:t>
            </w:r>
          </w:p>
        </w:tc>
      </w:tr>
      <w:tr w:rsidR="00214965" w14:paraId="3BA314B7" w14:textId="77777777">
        <w:tc>
          <w:tcPr>
            <w:tcW w:w="503" w:type="dxa"/>
            <w:shd w:val="clear" w:color="auto" w:fill="231AFF"/>
          </w:tcPr>
          <w:p w14:paraId="311F0A13" w14:textId="77777777" w:rsidR="00214965" w:rsidRDefault="00000000">
            <w:pPr>
              <w:jc w:val="center"/>
            </w:pPr>
            <w:r>
              <w:rPr>
                <w:b/>
                <w:color w:val="FFFFFF"/>
                <w:sz w:val="20"/>
              </w:rPr>
              <w:t>35</w:t>
            </w:r>
          </w:p>
        </w:tc>
        <w:tc>
          <w:tcPr>
            <w:tcW w:w="1440" w:type="dxa"/>
            <w:shd w:val="clear" w:color="auto" w:fill="D9E2F3"/>
          </w:tcPr>
          <w:p w14:paraId="0ED23B45" w14:textId="77777777" w:rsidR="00214965" w:rsidRDefault="00000000">
            <w:r>
              <w:rPr>
                <w:sz w:val="20"/>
              </w:rPr>
              <w:t>External APIC</w:t>
            </w:r>
          </w:p>
        </w:tc>
        <w:tc>
          <w:tcPr>
            <w:tcW w:w="1440" w:type="dxa"/>
            <w:shd w:val="clear" w:color="auto" w:fill="D9E2F3"/>
          </w:tcPr>
          <w:p w14:paraId="32387AAB" w14:textId="77777777" w:rsidR="00214965" w:rsidRDefault="00000000">
            <w:r>
              <w:rPr>
                <w:sz w:val="20"/>
              </w:rPr>
              <w:t>ACE-Integration</w:t>
            </w:r>
          </w:p>
        </w:tc>
        <w:tc>
          <w:tcPr>
            <w:tcW w:w="2592" w:type="dxa"/>
            <w:shd w:val="clear" w:color="auto" w:fill="D9E2F3"/>
          </w:tcPr>
          <w:p w14:paraId="3BC6B93B" w14:textId="77777777" w:rsidR="00214965" w:rsidRDefault="00000000">
            <w:r>
              <w:rPr>
                <w:b/>
                <w:sz w:val="20"/>
              </w:rPr>
              <w:t>createInternationalBeneficiaryRequest</w:t>
            </w:r>
          </w:p>
          <w:p w14:paraId="51BCCE5F" w14:textId="77777777" w:rsidR="00214965" w:rsidRDefault="00000000">
            <w:pPr>
              <w:spacing w:before="40"/>
            </w:pPr>
            <w:r>
              <w:rPr>
                <w:sz w:val="20"/>
              </w:rPr>
              <w:lastRenderedPageBreak/>
              <w:t>Partial completion (repeated)</w:t>
            </w:r>
          </w:p>
        </w:tc>
        <w:tc>
          <w:tcPr>
            <w:tcW w:w="3168" w:type="dxa"/>
            <w:shd w:val="clear" w:color="auto" w:fill="D9E2F3"/>
          </w:tcPr>
          <w:p w14:paraId="5345E65B" w14:textId="77777777" w:rsidR="00214965" w:rsidRDefault="00000000">
            <w:r>
              <w:rPr>
                <w:sz w:val="20"/>
              </w:rPr>
              <w:lastRenderedPageBreak/>
              <w:t xml:space="preserve">Ensure idempotency to avoid duplicates on retry; Log error with </w:t>
            </w:r>
            <w:r>
              <w:rPr>
                <w:sz w:val="20"/>
              </w:rPr>
              <w:lastRenderedPageBreak/>
              <w:t>correlation ID; Queue request for asynchronous retry; Notify user of failure</w:t>
            </w:r>
          </w:p>
        </w:tc>
      </w:tr>
      <w:tr w:rsidR="00214965" w14:paraId="40B28933" w14:textId="77777777">
        <w:tc>
          <w:tcPr>
            <w:tcW w:w="503" w:type="dxa"/>
            <w:shd w:val="clear" w:color="auto" w:fill="231AFF"/>
          </w:tcPr>
          <w:p w14:paraId="7A5E7A48" w14:textId="77777777" w:rsidR="00214965" w:rsidRDefault="00000000">
            <w:pPr>
              <w:jc w:val="center"/>
            </w:pPr>
            <w:r>
              <w:rPr>
                <w:b/>
                <w:color w:val="FFFFFF"/>
                <w:sz w:val="20"/>
              </w:rPr>
              <w:t>36</w:t>
            </w:r>
          </w:p>
        </w:tc>
        <w:tc>
          <w:tcPr>
            <w:tcW w:w="1440" w:type="dxa"/>
          </w:tcPr>
          <w:p w14:paraId="15861924" w14:textId="77777777" w:rsidR="00214965" w:rsidRDefault="00000000">
            <w:r>
              <w:rPr>
                <w:sz w:val="20"/>
              </w:rPr>
              <w:t>External APIC</w:t>
            </w:r>
          </w:p>
        </w:tc>
        <w:tc>
          <w:tcPr>
            <w:tcW w:w="1440" w:type="dxa"/>
          </w:tcPr>
          <w:p w14:paraId="547F2CA7" w14:textId="77777777" w:rsidR="00214965" w:rsidRDefault="00000000">
            <w:r>
              <w:rPr>
                <w:sz w:val="20"/>
              </w:rPr>
              <w:t>ACE-Integration</w:t>
            </w:r>
          </w:p>
        </w:tc>
        <w:tc>
          <w:tcPr>
            <w:tcW w:w="2592" w:type="dxa"/>
          </w:tcPr>
          <w:p w14:paraId="2DE0F3D0" w14:textId="77777777" w:rsidR="00214965" w:rsidRDefault="00000000">
            <w:r>
              <w:rPr>
                <w:b/>
                <w:sz w:val="20"/>
              </w:rPr>
              <w:t>createInternationalBeneficiaryRequest</w:t>
            </w:r>
          </w:p>
          <w:p w14:paraId="29F630AE" w14:textId="77777777" w:rsidR="00214965" w:rsidRDefault="00000000">
            <w:pPr>
              <w:spacing w:before="40"/>
            </w:pPr>
            <w:r>
              <w:rPr>
                <w:sz w:val="20"/>
              </w:rPr>
              <w:t>Service unavailability (repeated)</w:t>
            </w:r>
          </w:p>
        </w:tc>
        <w:tc>
          <w:tcPr>
            <w:tcW w:w="3168" w:type="dxa"/>
          </w:tcPr>
          <w:p w14:paraId="64B64CF0" w14:textId="77777777" w:rsidR="00214965" w:rsidRDefault="00000000">
            <w:r>
              <w:rPr>
                <w:sz w:val="20"/>
              </w:rPr>
              <w:t>Ensure idempotency to avoid duplicates on retry; Log error with correlation ID; Queue request for asynchronous retry; Notify user of failure</w:t>
            </w:r>
          </w:p>
        </w:tc>
      </w:tr>
      <w:tr w:rsidR="00214965" w14:paraId="19BE4312" w14:textId="77777777">
        <w:tc>
          <w:tcPr>
            <w:tcW w:w="503" w:type="dxa"/>
            <w:shd w:val="clear" w:color="auto" w:fill="231AFF"/>
          </w:tcPr>
          <w:p w14:paraId="1C464697" w14:textId="77777777" w:rsidR="00214965" w:rsidRDefault="00000000">
            <w:pPr>
              <w:jc w:val="center"/>
            </w:pPr>
            <w:r>
              <w:rPr>
                <w:b/>
                <w:color w:val="FFFFFF"/>
                <w:sz w:val="20"/>
              </w:rPr>
              <w:t>37</w:t>
            </w:r>
          </w:p>
        </w:tc>
        <w:tc>
          <w:tcPr>
            <w:tcW w:w="1440" w:type="dxa"/>
            <w:shd w:val="clear" w:color="auto" w:fill="D9E2F3"/>
          </w:tcPr>
          <w:p w14:paraId="4F0ED942" w14:textId="77777777" w:rsidR="00214965" w:rsidRDefault="00000000">
            <w:r>
              <w:rPr>
                <w:sz w:val="20"/>
              </w:rPr>
              <w:t>External APIC</w:t>
            </w:r>
          </w:p>
        </w:tc>
        <w:tc>
          <w:tcPr>
            <w:tcW w:w="1440" w:type="dxa"/>
            <w:shd w:val="clear" w:color="auto" w:fill="D9E2F3"/>
          </w:tcPr>
          <w:p w14:paraId="07B1A0FB" w14:textId="77777777" w:rsidR="00214965" w:rsidRDefault="00000000">
            <w:r>
              <w:rPr>
                <w:sz w:val="20"/>
              </w:rPr>
              <w:t>ACE-Integration</w:t>
            </w:r>
          </w:p>
        </w:tc>
        <w:tc>
          <w:tcPr>
            <w:tcW w:w="2592" w:type="dxa"/>
            <w:shd w:val="clear" w:color="auto" w:fill="D9E2F3"/>
          </w:tcPr>
          <w:p w14:paraId="44797528" w14:textId="77777777" w:rsidR="00214965" w:rsidRDefault="00000000">
            <w:r>
              <w:rPr>
                <w:b/>
                <w:sz w:val="20"/>
              </w:rPr>
              <w:t>createInternationalBeneficiaryRequest</w:t>
            </w:r>
          </w:p>
          <w:p w14:paraId="02904D50" w14:textId="77777777" w:rsidR="00214965" w:rsidRDefault="00000000">
            <w:pPr>
              <w:spacing w:before="40"/>
            </w:pPr>
            <w:r>
              <w:rPr>
                <w:sz w:val="20"/>
              </w:rPr>
              <w:t>Timeout (repeated)</w:t>
            </w:r>
          </w:p>
        </w:tc>
        <w:tc>
          <w:tcPr>
            <w:tcW w:w="3168" w:type="dxa"/>
            <w:shd w:val="clear" w:color="auto" w:fill="D9E2F3"/>
          </w:tcPr>
          <w:p w14:paraId="74F29801" w14:textId="77777777" w:rsidR="00214965" w:rsidRDefault="00000000">
            <w:r>
              <w:rPr>
                <w:sz w:val="20"/>
              </w:rPr>
              <w:t>Ensure idempotency to avoid duplicates on retry; Log error with correlation ID; Queue request for asynchronous retry; Notify user of failure</w:t>
            </w:r>
          </w:p>
        </w:tc>
      </w:tr>
      <w:tr w:rsidR="00214965" w14:paraId="30BAF718" w14:textId="77777777">
        <w:tc>
          <w:tcPr>
            <w:tcW w:w="503" w:type="dxa"/>
            <w:shd w:val="clear" w:color="auto" w:fill="231AFF"/>
          </w:tcPr>
          <w:p w14:paraId="331FD8E4" w14:textId="77777777" w:rsidR="00214965" w:rsidRDefault="00000000">
            <w:pPr>
              <w:jc w:val="center"/>
            </w:pPr>
            <w:r>
              <w:rPr>
                <w:b/>
                <w:color w:val="FFFFFF"/>
                <w:sz w:val="20"/>
              </w:rPr>
              <w:t>38</w:t>
            </w:r>
          </w:p>
        </w:tc>
        <w:tc>
          <w:tcPr>
            <w:tcW w:w="1440" w:type="dxa"/>
          </w:tcPr>
          <w:p w14:paraId="67D06403" w14:textId="77777777" w:rsidR="00214965" w:rsidRDefault="00000000">
            <w:r>
              <w:rPr>
                <w:sz w:val="20"/>
              </w:rPr>
              <w:t>External APIC</w:t>
            </w:r>
          </w:p>
        </w:tc>
        <w:tc>
          <w:tcPr>
            <w:tcW w:w="1440" w:type="dxa"/>
          </w:tcPr>
          <w:p w14:paraId="4099C857" w14:textId="77777777" w:rsidR="00214965" w:rsidRDefault="00000000">
            <w:r>
              <w:rPr>
                <w:sz w:val="20"/>
              </w:rPr>
              <w:t>ACE-Integration</w:t>
            </w:r>
          </w:p>
        </w:tc>
        <w:tc>
          <w:tcPr>
            <w:tcW w:w="2592" w:type="dxa"/>
          </w:tcPr>
          <w:p w14:paraId="66A7981B" w14:textId="77777777" w:rsidR="00214965" w:rsidRDefault="00000000">
            <w:r>
              <w:rPr>
                <w:b/>
                <w:sz w:val="20"/>
              </w:rPr>
              <w:t>createInternationalBeneficiaryRequest</w:t>
            </w:r>
          </w:p>
          <w:p w14:paraId="4683303B" w14:textId="77777777" w:rsidR="00214965" w:rsidRDefault="00000000">
            <w:pPr>
              <w:spacing w:before="40"/>
            </w:pPr>
            <w:r>
              <w:rPr>
                <w:sz w:val="20"/>
              </w:rPr>
              <w:t>Validation failure (repeated)</w:t>
            </w:r>
          </w:p>
        </w:tc>
        <w:tc>
          <w:tcPr>
            <w:tcW w:w="3168" w:type="dxa"/>
          </w:tcPr>
          <w:p w14:paraId="31DE1AE8" w14:textId="77777777" w:rsidR="00214965" w:rsidRDefault="00000000">
            <w:r>
              <w:rPr>
                <w:sz w:val="20"/>
              </w:rPr>
              <w:t>Ensure idempotency to avoid duplicates on retry; Log error with correlation ID; Queue request for asynchronous retry; Notify user of failure</w:t>
            </w:r>
          </w:p>
        </w:tc>
      </w:tr>
      <w:tr w:rsidR="00214965" w14:paraId="31E72C0B" w14:textId="77777777">
        <w:tc>
          <w:tcPr>
            <w:tcW w:w="503" w:type="dxa"/>
            <w:shd w:val="clear" w:color="auto" w:fill="231AFF"/>
          </w:tcPr>
          <w:p w14:paraId="0FA63222" w14:textId="77777777" w:rsidR="00214965" w:rsidRDefault="00000000">
            <w:pPr>
              <w:jc w:val="center"/>
            </w:pPr>
            <w:r>
              <w:rPr>
                <w:b/>
                <w:color w:val="FFFFFF"/>
                <w:sz w:val="20"/>
              </w:rPr>
              <w:t>39</w:t>
            </w:r>
          </w:p>
        </w:tc>
        <w:tc>
          <w:tcPr>
            <w:tcW w:w="1440" w:type="dxa"/>
            <w:shd w:val="clear" w:color="auto" w:fill="D9E2F3"/>
          </w:tcPr>
          <w:p w14:paraId="75DDF0BB" w14:textId="77777777" w:rsidR="00214965" w:rsidRDefault="00000000">
            <w:r>
              <w:rPr>
                <w:sz w:val="20"/>
              </w:rPr>
              <w:t>External APIC</w:t>
            </w:r>
          </w:p>
        </w:tc>
        <w:tc>
          <w:tcPr>
            <w:tcW w:w="1440" w:type="dxa"/>
            <w:shd w:val="clear" w:color="auto" w:fill="D9E2F3"/>
          </w:tcPr>
          <w:p w14:paraId="5E69207B" w14:textId="77777777" w:rsidR="00214965" w:rsidRDefault="00000000">
            <w:r>
              <w:rPr>
                <w:sz w:val="20"/>
              </w:rPr>
              <w:t>ACE-Integration</w:t>
            </w:r>
          </w:p>
        </w:tc>
        <w:tc>
          <w:tcPr>
            <w:tcW w:w="2592" w:type="dxa"/>
            <w:shd w:val="clear" w:color="auto" w:fill="D9E2F3"/>
          </w:tcPr>
          <w:p w14:paraId="020FF3EA" w14:textId="77777777" w:rsidR="00214965" w:rsidRDefault="00000000">
            <w:r>
              <w:rPr>
                <w:b/>
                <w:sz w:val="20"/>
              </w:rPr>
              <w:t>createInternationalBeneficiaryRequest</w:t>
            </w:r>
          </w:p>
          <w:p w14:paraId="390D1AB2" w14:textId="77777777" w:rsidR="00214965" w:rsidRDefault="00000000">
            <w:pPr>
              <w:spacing w:before="40"/>
            </w:pPr>
            <w:r>
              <w:rPr>
                <w:sz w:val="20"/>
              </w:rPr>
              <w:t>Partial completion (repeated)</w:t>
            </w:r>
          </w:p>
        </w:tc>
        <w:tc>
          <w:tcPr>
            <w:tcW w:w="3168" w:type="dxa"/>
            <w:shd w:val="clear" w:color="auto" w:fill="D9E2F3"/>
          </w:tcPr>
          <w:p w14:paraId="46C5EB78" w14:textId="77777777" w:rsidR="00214965" w:rsidRDefault="00000000">
            <w:r>
              <w:rPr>
                <w:sz w:val="20"/>
              </w:rPr>
              <w:t>Ensure idempotency to avoid duplicates on retry; Log error with correlation ID; Queue request for asynchronous retry; Notify user of failure</w:t>
            </w:r>
          </w:p>
        </w:tc>
      </w:tr>
      <w:tr w:rsidR="00214965" w14:paraId="72BA141F" w14:textId="77777777">
        <w:tc>
          <w:tcPr>
            <w:tcW w:w="503" w:type="dxa"/>
            <w:shd w:val="clear" w:color="auto" w:fill="231AFF"/>
          </w:tcPr>
          <w:p w14:paraId="0C91667C" w14:textId="77777777" w:rsidR="00214965" w:rsidRDefault="00000000">
            <w:pPr>
              <w:jc w:val="center"/>
            </w:pPr>
            <w:r>
              <w:rPr>
                <w:b/>
                <w:color w:val="FFFFFF"/>
                <w:sz w:val="20"/>
              </w:rPr>
              <w:t>40</w:t>
            </w:r>
          </w:p>
        </w:tc>
        <w:tc>
          <w:tcPr>
            <w:tcW w:w="1440" w:type="dxa"/>
          </w:tcPr>
          <w:p w14:paraId="41155746" w14:textId="77777777" w:rsidR="00214965" w:rsidRDefault="00000000">
            <w:r>
              <w:rPr>
                <w:sz w:val="20"/>
              </w:rPr>
              <w:t>External APIC</w:t>
            </w:r>
          </w:p>
        </w:tc>
        <w:tc>
          <w:tcPr>
            <w:tcW w:w="1440" w:type="dxa"/>
          </w:tcPr>
          <w:p w14:paraId="6AC1E30E" w14:textId="77777777" w:rsidR="00214965" w:rsidRDefault="00000000">
            <w:r>
              <w:rPr>
                <w:sz w:val="20"/>
              </w:rPr>
              <w:t>ACE-Integration</w:t>
            </w:r>
          </w:p>
        </w:tc>
        <w:tc>
          <w:tcPr>
            <w:tcW w:w="2592" w:type="dxa"/>
          </w:tcPr>
          <w:p w14:paraId="2B308CFE" w14:textId="77777777" w:rsidR="00214965" w:rsidRDefault="00000000">
            <w:r>
              <w:rPr>
                <w:b/>
                <w:sz w:val="20"/>
              </w:rPr>
              <w:t>createInternationalBeneficiaryRequest</w:t>
            </w:r>
          </w:p>
          <w:p w14:paraId="009DBE40" w14:textId="77777777" w:rsidR="00214965" w:rsidRDefault="00000000">
            <w:pPr>
              <w:spacing w:before="40"/>
            </w:pPr>
            <w:r>
              <w:rPr>
                <w:sz w:val="20"/>
              </w:rPr>
              <w:t>Service unavailability (repeated)</w:t>
            </w:r>
          </w:p>
        </w:tc>
        <w:tc>
          <w:tcPr>
            <w:tcW w:w="3168" w:type="dxa"/>
          </w:tcPr>
          <w:p w14:paraId="3E9845C9" w14:textId="77777777" w:rsidR="00214965" w:rsidRDefault="00000000">
            <w:r>
              <w:rPr>
                <w:sz w:val="20"/>
              </w:rPr>
              <w:t>Ensure idempotency to avoid duplicates on retry; Log error with correlation ID; Queue request for asynchronous retry; Notify user of failure</w:t>
            </w:r>
          </w:p>
        </w:tc>
      </w:tr>
      <w:tr w:rsidR="00214965" w14:paraId="17A6A2C6" w14:textId="77777777">
        <w:tc>
          <w:tcPr>
            <w:tcW w:w="503" w:type="dxa"/>
            <w:shd w:val="clear" w:color="auto" w:fill="231AFF"/>
          </w:tcPr>
          <w:p w14:paraId="67A2E857" w14:textId="77777777" w:rsidR="00214965" w:rsidRDefault="00000000">
            <w:pPr>
              <w:jc w:val="center"/>
            </w:pPr>
            <w:r>
              <w:rPr>
                <w:b/>
                <w:color w:val="FFFFFF"/>
                <w:sz w:val="20"/>
              </w:rPr>
              <w:t>41</w:t>
            </w:r>
          </w:p>
        </w:tc>
        <w:tc>
          <w:tcPr>
            <w:tcW w:w="1440" w:type="dxa"/>
            <w:shd w:val="clear" w:color="auto" w:fill="D9E2F3"/>
          </w:tcPr>
          <w:p w14:paraId="6FB82DD7" w14:textId="77777777" w:rsidR="00214965" w:rsidRDefault="00000000">
            <w:r>
              <w:rPr>
                <w:sz w:val="20"/>
              </w:rPr>
              <w:t>External APIC</w:t>
            </w:r>
          </w:p>
        </w:tc>
        <w:tc>
          <w:tcPr>
            <w:tcW w:w="1440" w:type="dxa"/>
            <w:shd w:val="clear" w:color="auto" w:fill="D9E2F3"/>
          </w:tcPr>
          <w:p w14:paraId="07C381F4" w14:textId="77777777" w:rsidR="00214965" w:rsidRDefault="00000000">
            <w:r>
              <w:rPr>
                <w:sz w:val="20"/>
              </w:rPr>
              <w:t>ACE-Integration</w:t>
            </w:r>
          </w:p>
        </w:tc>
        <w:tc>
          <w:tcPr>
            <w:tcW w:w="2592" w:type="dxa"/>
            <w:shd w:val="clear" w:color="auto" w:fill="D9E2F3"/>
          </w:tcPr>
          <w:p w14:paraId="725D1008" w14:textId="77777777" w:rsidR="00214965" w:rsidRDefault="00000000">
            <w:r>
              <w:rPr>
                <w:b/>
                <w:sz w:val="20"/>
              </w:rPr>
              <w:t>createInternationalBeneficiaryRequest</w:t>
            </w:r>
          </w:p>
          <w:p w14:paraId="773CEB0E" w14:textId="77777777" w:rsidR="00214965" w:rsidRDefault="00000000">
            <w:pPr>
              <w:spacing w:before="40"/>
            </w:pPr>
            <w:r>
              <w:rPr>
                <w:sz w:val="20"/>
              </w:rPr>
              <w:t>Timeout (repeated)</w:t>
            </w:r>
          </w:p>
        </w:tc>
        <w:tc>
          <w:tcPr>
            <w:tcW w:w="3168" w:type="dxa"/>
            <w:shd w:val="clear" w:color="auto" w:fill="D9E2F3"/>
          </w:tcPr>
          <w:p w14:paraId="77126481" w14:textId="77777777" w:rsidR="00214965" w:rsidRDefault="00000000">
            <w:r>
              <w:rPr>
                <w:sz w:val="20"/>
              </w:rPr>
              <w:t>Ensure idempotency to avoid duplicates on retry; Log error with correlation ID; Queue request for asynchronous retry; Notify user of failure</w:t>
            </w:r>
          </w:p>
        </w:tc>
      </w:tr>
      <w:tr w:rsidR="00214965" w14:paraId="3E06CFF0" w14:textId="77777777">
        <w:tc>
          <w:tcPr>
            <w:tcW w:w="503" w:type="dxa"/>
            <w:shd w:val="clear" w:color="auto" w:fill="231AFF"/>
          </w:tcPr>
          <w:p w14:paraId="6EBF4DC9" w14:textId="77777777" w:rsidR="00214965" w:rsidRDefault="00000000">
            <w:pPr>
              <w:jc w:val="center"/>
            </w:pPr>
            <w:r>
              <w:rPr>
                <w:b/>
                <w:color w:val="FFFFFF"/>
                <w:sz w:val="20"/>
              </w:rPr>
              <w:t>42</w:t>
            </w:r>
          </w:p>
        </w:tc>
        <w:tc>
          <w:tcPr>
            <w:tcW w:w="1440" w:type="dxa"/>
          </w:tcPr>
          <w:p w14:paraId="3C17F947" w14:textId="77777777" w:rsidR="00214965" w:rsidRDefault="00000000">
            <w:r>
              <w:rPr>
                <w:sz w:val="20"/>
              </w:rPr>
              <w:t>External APIC</w:t>
            </w:r>
          </w:p>
        </w:tc>
        <w:tc>
          <w:tcPr>
            <w:tcW w:w="1440" w:type="dxa"/>
          </w:tcPr>
          <w:p w14:paraId="7EC2E9F0" w14:textId="77777777" w:rsidR="00214965" w:rsidRDefault="00000000">
            <w:r>
              <w:rPr>
                <w:sz w:val="20"/>
              </w:rPr>
              <w:t>ACE-Integration</w:t>
            </w:r>
          </w:p>
        </w:tc>
        <w:tc>
          <w:tcPr>
            <w:tcW w:w="2592" w:type="dxa"/>
          </w:tcPr>
          <w:p w14:paraId="16959187" w14:textId="77777777" w:rsidR="00214965" w:rsidRDefault="00000000">
            <w:r>
              <w:rPr>
                <w:b/>
                <w:sz w:val="20"/>
              </w:rPr>
              <w:t>createInternationalBeneficiaryRequest</w:t>
            </w:r>
          </w:p>
          <w:p w14:paraId="02FCACE8" w14:textId="77777777" w:rsidR="00214965" w:rsidRDefault="00000000">
            <w:pPr>
              <w:spacing w:before="40"/>
            </w:pPr>
            <w:r>
              <w:rPr>
                <w:sz w:val="20"/>
              </w:rPr>
              <w:t>Validation failure (repeated)</w:t>
            </w:r>
          </w:p>
        </w:tc>
        <w:tc>
          <w:tcPr>
            <w:tcW w:w="3168" w:type="dxa"/>
          </w:tcPr>
          <w:p w14:paraId="3281F0FC" w14:textId="77777777" w:rsidR="00214965" w:rsidRDefault="00000000">
            <w:r>
              <w:rPr>
                <w:sz w:val="20"/>
              </w:rPr>
              <w:t>Ensure idempotency to avoid duplicates on retry; Log error with correlation ID; Queue request for asynchronous retry; Notify user of failure</w:t>
            </w:r>
          </w:p>
        </w:tc>
      </w:tr>
      <w:tr w:rsidR="00214965" w14:paraId="285ADA34" w14:textId="77777777">
        <w:tc>
          <w:tcPr>
            <w:tcW w:w="503" w:type="dxa"/>
            <w:shd w:val="clear" w:color="auto" w:fill="231AFF"/>
          </w:tcPr>
          <w:p w14:paraId="2663F33F" w14:textId="77777777" w:rsidR="00214965" w:rsidRDefault="00000000">
            <w:pPr>
              <w:jc w:val="center"/>
            </w:pPr>
            <w:r>
              <w:rPr>
                <w:b/>
                <w:color w:val="FFFFFF"/>
                <w:sz w:val="20"/>
              </w:rPr>
              <w:t>43</w:t>
            </w:r>
          </w:p>
        </w:tc>
        <w:tc>
          <w:tcPr>
            <w:tcW w:w="1440" w:type="dxa"/>
            <w:shd w:val="clear" w:color="auto" w:fill="D9E2F3"/>
          </w:tcPr>
          <w:p w14:paraId="63776F2F" w14:textId="77777777" w:rsidR="00214965" w:rsidRDefault="00000000">
            <w:r>
              <w:rPr>
                <w:sz w:val="20"/>
              </w:rPr>
              <w:t>External APIC</w:t>
            </w:r>
          </w:p>
        </w:tc>
        <w:tc>
          <w:tcPr>
            <w:tcW w:w="1440" w:type="dxa"/>
            <w:shd w:val="clear" w:color="auto" w:fill="D9E2F3"/>
          </w:tcPr>
          <w:p w14:paraId="77F139DC" w14:textId="77777777" w:rsidR="00214965" w:rsidRDefault="00000000">
            <w:r>
              <w:rPr>
                <w:sz w:val="20"/>
              </w:rPr>
              <w:t>ACE-Integration</w:t>
            </w:r>
          </w:p>
        </w:tc>
        <w:tc>
          <w:tcPr>
            <w:tcW w:w="2592" w:type="dxa"/>
            <w:shd w:val="clear" w:color="auto" w:fill="D9E2F3"/>
          </w:tcPr>
          <w:p w14:paraId="7C459A50" w14:textId="77777777" w:rsidR="00214965" w:rsidRDefault="00000000">
            <w:r>
              <w:rPr>
                <w:b/>
                <w:sz w:val="20"/>
              </w:rPr>
              <w:t>createInternationalBeneficiaryRequest</w:t>
            </w:r>
          </w:p>
          <w:p w14:paraId="153DF6C3" w14:textId="77777777" w:rsidR="00214965" w:rsidRDefault="00000000">
            <w:pPr>
              <w:spacing w:before="40"/>
            </w:pPr>
            <w:r>
              <w:rPr>
                <w:sz w:val="20"/>
              </w:rPr>
              <w:t>Partial completion (repeated)</w:t>
            </w:r>
          </w:p>
        </w:tc>
        <w:tc>
          <w:tcPr>
            <w:tcW w:w="3168" w:type="dxa"/>
            <w:shd w:val="clear" w:color="auto" w:fill="D9E2F3"/>
          </w:tcPr>
          <w:p w14:paraId="05304885" w14:textId="77777777" w:rsidR="00214965" w:rsidRDefault="00000000">
            <w:r>
              <w:rPr>
                <w:sz w:val="20"/>
              </w:rPr>
              <w:t>Ensure idempotency to avoid duplicates on retry; Log error with correlation ID; Queue request for asynchronous retry; Notify user of failure</w:t>
            </w:r>
          </w:p>
        </w:tc>
      </w:tr>
      <w:tr w:rsidR="00214965" w14:paraId="4C942E17" w14:textId="77777777">
        <w:tc>
          <w:tcPr>
            <w:tcW w:w="503" w:type="dxa"/>
            <w:shd w:val="clear" w:color="auto" w:fill="231AFF"/>
          </w:tcPr>
          <w:p w14:paraId="4071C619" w14:textId="77777777" w:rsidR="00214965" w:rsidRDefault="00000000">
            <w:pPr>
              <w:jc w:val="center"/>
            </w:pPr>
            <w:r>
              <w:rPr>
                <w:b/>
                <w:color w:val="FFFFFF"/>
                <w:sz w:val="20"/>
              </w:rPr>
              <w:t>44</w:t>
            </w:r>
          </w:p>
        </w:tc>
        <w:tc>
          <w:tcPr>
            <w:tcW w:w="1440" w:type="dxa"/>
          </w:tcPr>
          <w:p w14:paraId="67C97250" w14:textId="77777777" w:rsidR="00214965" w:rsidRDefault="00000000">
            <w:r>
              <w:rPr>
                <w:sz w:val="20"/>
              </w:rPr>
              <w:t>External APIC</w:t>
            </w:r>
          </w:p>
        </w:tc>
        <w:tc>
          <w:tcPr>
            <w:tcW w:w="1440" w:type="dxa"/>
          </w:tcPr>
          <w:p w14:paraId="363360F9" w14:textId="77777777" w:rsidR="00214965" w:rsidRDefault="00000000">
            <w:r>
              <w:rPr>
                <w:sz w:val="20"/>
              </w:rPr>
              <w:t>ACE-Integration</w:t>
            </w:r>
          </w:p>
        </w:tc>
        <w:tc>
          <w:tcPr>
            <w:tcW w:w="2592" w:type="dxa"/>
          </w:tcPr>
          <w:p w14:paraId="6C1BF83C" w14:textId="77777777" w:rsidR="00214965" w:rsidRDefault="00000000">
            <w:r>
              <w:rPr>
                <w:b/>
                <w:sz w:val="20"/>
              </w:rPr>
              <w:t>createInternationalBeneficiaryRequest</w:t>
            </w:r>
          </w:p>
          <w:p w14:paraId="080F1674" w14:textId="77777777" w:rsidR="00214965" w:rsidRDefault="00000000">
            <w:pPr>
              <w:spacing w:before="40"/>
            </w:pPr>
            <w:r>
              <w:rPr>
                <w:sz w:val="20"/>
              </w:rPr>
              <w:t>Service unavailability (repeated)</w:t>
            </w:r>
          </w:p>
        </w:tc>
        <w:tc>
          <w:tcPr>
            <w:tcW w:w="3168" w:type="dxa"/>
          </w:tcPr>
          <w:p w14:paraId="45DD0EF9" w14:textId="77777777" w:rsidR="00214965" w:rsidRDefault="00000000">
            <w:r>
              <w:rPr>
                <w:sz w:val="20"/>
              </w:rPr>
              <w:t>Ensure idempotency to avoid duplicates on retry; Log error with correlation ID; Queue request for asynchronous retry; Notify user of failure</w:t>
            </w:r>
          </w:p>
        </w:tc>
      </w:tr>
      <w:tr w:rsidR="00214965" w14:paraId="01517211" w14:textId="77777777">
        <w:tc>
          <w:tcPr>
            <w:tcW w:w="503" w:type="dxa"/>
            <w:shd w:val="clear" w:color="auto" w:fill="231AFF"/>
          </w:tcPr>
          <w:p w14:paraId="6BB8F4B4" w14:textId="77777777" w:rsidR="00214965" w:rsidRDefault="00000000">
            <w:pPr>
              <w:jc w:val="center"/>
            </w:pPr>
            <w:r>
              <w:rPr>
                <w:b/>
                <w:color w:val="FFFFFF"/>
                <w:sz w:val="20"/>
              </w:rPr>
              <w:t>45</w:t>
            </w:r>
          </w:p>
        </w:tc>
        <w:tc>
          <w:tcPr>
            <w:tcW w:w="1440" w:type="dxa"/>
            <w:shd w:val="clear" w:color="auto" w:fill="D9E2F3"/>
          </w:tcPr>
          <w:p w14:paraId="3190A11E" w14:textId="77777777" w:rsidR="00214965" w:rsidRDefault="00000000">
            <w:r>
              <w:rPr>
                <w:sz w:val="20"/>
              </w:rPr>
              <w:t>External APIC</w:t>
            </w:r>
          </w:p>
        </w:tc>
        <w:tc>
          <w:tcPr>
            <w:tcW w:w="1440" w:type="dxa"/>
            <w:shd w:val="clear" w:color="auto" w:fill="D9E2F3"/>
          </w:tcPr>
          <w:p w14:paraId="1481BBF7" w14:textId="77777777" w:rsidR="00214965" w:rsidRDefault="00000000">
            <w:r>
              <w:rPr>
                <w:sz w:val="20"/>
              </w:rPr>
              <w:t>ACE-Integration</w:t>
            </w:r>
          </w:p>
        </w:tc>
        <w:tc>
          <w:tcPr>
            <w:tcW w:w="2592" w:type="dxa"/>
            <w:shd w:val="clear" w:color="auto" w:fill="D9E2F3"/>
          </w:tcPr>
          <w:p w14:paraId="5014B1D2" w14:textId="77777777" w:rsidR="00214965" w:rsidRDefault="00000000">
            <w:r>
              <w:rPr>
                <w:b/>
                <w:sz w:val="20"/>
              </w:rPr>
              <w:t>createInternationalBeneficiaryRequest</w:t>
            </w:r>
          </w:p>
          <w:p w14:paraId="44F69CE1" w14:textId="77777777" w:rsidR="00214965" w:rsidRDefault="00000000">
            <w:pPr>
              <w:spacing w:before="40"/>
            </w:pPr>
            <w:r>
              <w:rPr>
                <w:sz w:val="20"/>
              </w:rPr>
              <w:t>Timeout (repeated)</w:t>
            </w:r>
          </w:p>
        </w:tc>
        <w:tc>
          <w:tcPr>
            <w:tcW w:w="3168" w:type="dxa"/>
            <w:shd w:val="clear" w:color="auto" w:fill="D9E2F3"/>
          </w:tcPr>
          <w:p w14:paraId="43ED4A8A" w14:textId="77777777" w:rsidR="00214965" w:rsidRDefault="00000000">
            <w:r>
              <w:rPr>
                <w:sz w:val="20"/>
              </w:rPr>
              <w:t xml:space="preserve">Ensure idempotency to avoid duplicates on retry; Log error with correlation ID; Queue request for </w:t>
            </w:r>
            <w:r>
              <w:rPr>
                <w:sz w:val="20"/>
              </w:rPr>
              <w:lastRenderedPageBreak/>
              <w:t>asynchronous retry; Notify user of failure</w:t>
            </w:r>
          </w:p>
        </w:tc>
      </w:tr>
      <w:tr w:rsidR="00214965" w14:paraId="5885F4C5" w14:textId="77777777">
        <w:tc>
          <w:tcPr>
            <w:tcW w:w="503" w:type="dxa"/>
            <w:shd w:val="clear" w:color="auto" w:fill="231AFF"/>
          </w:tcPr>
          <w:p w14:paraId="2C91B92A" w14:textId="77777777" w:rsidR="00214965" w:rsidRDefault="00000000">
            <w:pPr>
              <w:jc w:val="center"/>
            </w:pPr>
            <w:r>
              <w:rPr>
                <w:b/>
                <w:color w:val="FFFFFF"/>
                <w:sz w:val="20"/>
              </w:rPr>
              <w:t>46</w:t>
            </w:r>
          </w:p>
        </w:tc>
        <w:tc>
          <w:tcPr>
            <w:tcW w:w="1440" w:type="dxa"/>
          </w:tcPr>
          <w:p w14:paraId="6D794291" w14:textId="77777777" w:rsidR="00214965" w:rsidRDefault="00000000">
            <w:r>
              <w:rPr>
                <w:sz w:val="20"/>
              </w:rPr>
              <w:t>External APIC</w:t>
            </w:r>
          </w:p>
        </w:tc>
        <w:tc>
          <w:tcPr>
            <w:tcW w:w="1440" w:type="dxa"/>
          </w:tcPr>
          <w:p w14:paraId="5FFBB6DD" w14:textId="77777777" w:rsidR="00214965" w:rsidRDefault="00000000">
            <w:r>
              <w:rPr>
                <w:sz w:val="20"/>
              </w:rPr>
              <w:t>ACE-Integration</w:t>
            </w:r>
          </w:p>
        </w:tc>
        <w:tc>
          <w:tcPr>
            <w:tcW w:w="2592" w:type="dxa"/>
          </w:tcPr>
          <w:p w14:paraId="56A31A05" w14:textId="77777777" w:rsidR="00214965" w:rsidRDefault="00000000">
            <w:r>
              <w:rPr>
                <w:b/>
                <w:sz w:val="20"/>
              </w:rPr>
              <w:t>createInternationalBeneficiaryRequest</w:t>
            </w:r>
          </w:p>
          <w:p w14:paraId="4A2A1492" w14:textId="77777777" w:rsidR="00214965" w:rsidRDefault="00000000">
            <w:pPr>
              <w:spacing w:before="40"/>
            </w:pPr>
            <w:r>
              <w:rPr>
                <w:sz w:val="20"/>
              </w:rPr>
              <w:t>Validation failure (repeated)</w:t>
            </w:r>
          </w:p>
        </w:tc>
        <w:tc>
          <w:tcPr>
            <w:tcW w:w="3168" w:type="dxa"/>
          </w:tcPr>
          <w:p w14:paraId="4B640E50" w14:textId="77777777" w:rsidR="00214965" w:rsidRDefault="00000000">
            <w:r>
              <w:rPr>
                <w:sz w:val="20"/>
              </w:rPr>
              <w:t>Ensure idempotency to avoid duplicates on retry; Log error with correlation ID; Queue request for asynchronous retry; Notify user of failure</w:t>
            </w:r>
          </w:p>
        </w:tc>
      </w:tr>
      <w:tr w:rsidR="00214965" w14:paraId="2CF5D248" w14:textId="77777777">
        <w:tc>
          <w:tcPr>
            <w:tcW w:w="503" w:type="dxa"/>
            <w:shd w:val="clear" w:color="auto" w:fill="231AFF"/>
          </w:tcPr>
          <w:p w14:paraId="260BFE03" w14:textId="77777777" w:rsidR="00214965" w:rsidRDefault="00000000">
            <w:pPr>
              <w:jc w:val="center"/>
            </w:pPr>
            <w:r>
              <w:rPr>
                <w:b/>
                <w:color w:val="FFFFFF"/>
                <w:sz w:val="20"/>
              </w:rPr>
              <w:t>47</w:t>
            </w:r>
          </w:p>
        </w:tc>
        <w:tc>
          <w:tcPr>
            <w:tcW w:w="1440" w:type="dxa"/>
            <w:shd w:val="clear" w:color="auto" w:fill="D9E2F3"/>
          </w:tcPr>
          <w:p w14:paraId="351C87C4" w14:textId="77777777" w:rsidR="00214965" w:rsidRDefault="00000000">
            <w:r>
              <w:rPr>
                <w:sz w:val="20"/>
              </w:rPr>
              <w:t>External APIC</w:t>
            </w:r>
          </w:p>
        </w:tc>
        <w:tc>
          <w:tcPr>
            <w:tcW w:w="1440" w:type="dxa"/>
            <w:shd w:val="clear" w:color="auto" w:fill="D9E2F3"/>
          </w:tcPr>
          <w:p w14:paraId="22913968" w14:textId="77777777" w:rsidR="00214965" w:rsidRDefault="00000000">
            <w:r>
              <w:rPr>
                <w:sz w:val="20"/>
              </w:rPr>
              <w:t>ACE-Integration</w:t>
            </w:r>
          </w:p>
        </w:tc>
        <w:tc>
          <w:tcPr>
            <w:tcW w:w="2592" w:type="dxa"/>
            <w:shd w:val="clear" w:color="auto" w:fill="D9E2F3"/>
          </w:tcPr>
          <w:p w14:paraId="3853FE08" w14:textId="77777777" w:rsidR="00214965" w:rsidRDefault="00000000">
            <w:r>
              <w:rPr>
                <w:b/>
                <w:sz w:val="20"/>
              </w:rPr>
              <w:t>createInternationalBeneficiaryRequest</w:t>
            </w:r>
          </w:p>
          <w:p w14:paraId="09455C0A" w14:textId="77777777" w:rsidR="00214965" w:rsidRDefault="00000000">
            <w:pPr>
              <w:spacing w:before="40"/>
            </w:pPr>
            <w:r>
              <w:rPr>
                <w:sz w:val="20"/>
              </w:rPr>
              <w:t>Partial completion (repeated)</w:t>
            </w:r>
          </w:p>
        </w:tc>
        <w:tc>
          <w:tcPr>
            <w:tcW w:w="3168" w:type="dxa"/>
            <w:shd w:val="clear" w:color="auto" w:fill="D9E2F3"/>
          </w:tcPr>
          <w:p w14:paraId="44E8AB06" w14:textId="77777777" w:rsidR="00214965" w:rsidRDefault="00000000">
            <w:r>
              <w:rPr>
                <w:sz w:val="20"/>
              </w:rPr>
              <w:t>Ensure idempotency to avoid duplicates on retry; Log error with correlation ID; Queue request for asynchronous retry; Notify user of failure</w:t>
            </w:r>
          </w:p>
        </w:tc>
      </w:tr>
      <w:tr w:rsidR="00214965" w14:paraId="6AF25675" w14:textId="77777777">
        <w:tc>
          <w:tcPr>
            <w:tcW w:w="503" w:type="dxa"/>
            <w:shd w:val="clear" w:color="auto" w:fill="231AFF"/>
          </w:tcPr>
          <w:p w14:paraId="6D90EA79" w14:textId="77777777" w:rsidR="00214965" w:rsidRDefault="00000000">
            <w:pPr>
              <w:jc w:val="center"/>
            </w:pPr>
            <w:r>
              <w:rPr>
                <w:b/>
                <w:color w:val="FFFFFF"/>
                <w:sz w:val="20"/>
              </w:rPr>
              <w:t>48</w:t>
            </w:r>
          </w:p>
        </w:tc>
        <w:tc>
          <w:tcPr>
            <w:tcW w:w="1440" w:type="dxa"/>
          </w:tcPr>
          <w:p w14:paraId="6B800762" w14:textId="77777777" w:rsidR="00214965" w:rsidRDefault="00000000">
            <w:r>
              <w:rPr>
                <w:sz w:val="20"/>
              </w:rPr>
              <w:t>External APIC</w:t>
            </w:r>
          </w:p>
        </w:tc>
        <w:tc>
          <w:tcPr>
            <w:tcW w:w="1440" w:type="dxa"/>
          </w:tcPr>
          <w:p w14:paraId="29A83C4E" w14:textId="77777777" w:rsidR="00214965" w:rsidRDefault="00000000">
            <w:r>
              <w:rPr>
                <w:sz w:val="20"/>
              </w:rPr>
              <w:t>ACE-Integration</w:t>
            </w:r>
          </w:p>
        </w:tc>
        <w:tc>
          <w:tcPr>
            <w:tcW w:w="2592" w:type="dxa"/>
          </w:tcPr>
          <w:p w14:paraId="361E3FFF" w14:textId="77777777" w:rsidR="00214965" w:rsidRDefault="00000000">
            <w:r>
              <w:rPr>
                <w:b/>
                <w:sz w:val="20"/>
              </w:rPr>
              <w:t>createInternationalBeneficiaryRequest</w:t>
            </w:r>
          </w:p>
          <w:p w14:paraId="4189F44D" w14:textId="77777777" w:rsidR="00214965" w:rsidRDefault="00000000">
            <w:pPr>
              <w:spacing w:before="40"/>
            </w:pPr>
            <w:r>
              <w:rPr>
                <w:sz w:val="20"/>
              </w:rPr>
              <w:t>Service unavailability (repeated)</w:t>
            </w:r>
          </w:p>
        </w:tc>
        <w:tc>
          <w:tcPr>
            <w:tcW w:w="3168" w:type="dxa"/>
          </w:tcPr>
          <w:p w14:paraId="646DFF91" w14:textId="77777777" w:rsidR="00214965" w:rsidRDefault="00000000">
            <w:r>
              <w:rPr>
                <w:sz w:val="20"/>
              </w:rPr>
              <w:t>Ensure idempotency to avoid duplicates on retry; Log error with correlation ID; Queue request for asynchronous retry; Notify user of failure</w:t>
            </w:r>
          </w:p>
        </w:tc>
      </w:tr>
      <w:tr w:rsidR="00214965" w14:paraId="08CE5E89" w14:textId="77777777">
        <w:tc>
          <w:tcPr>
            <w:tcW w:w="503" w:type="dxa"/>
            <w:shd w:val="clear" w:color="auto" w:fill="231AFF"/>
          </w:tcPr>
          <w:p w14:paraId="6DEBBF36" w14:textId="77777777" w:rsidR="00214965" w:rsidRDefault="00000000">
            <w:pPr>
              <w:jc w:val="center"/>
            </w:pPr>
            <w:r>
              <w:rPr>
                <w:b/>
                <w:color w:val="FFFFFF"/>
                <w:sz w:val="20"/>
              </w:rPr>
              <w:t>49</w:t>
            </w:r>
          </w:p>
        </w:tc>
        <w:tc>
          <w:tcPr>
            <w:tcW w:w="1440" w:type="dxa"/>
            <w:shd w:val="clear" w:color="auto" w:fill="D9E2F3"/>
          </w:tcPr>
          <w:p w14:paraId="08136C70" w14:textId="77777777" w:rsidR="00214965" w:rsidRDefault="00000000">
            <w:r>
              <w:rPr>
                <w:sz w:val="20"/>
              </w:rPr>
              <w:t>External APIC</w:t>
            </w:r>
          </w:p>
        </w:tc>
        <w:tc>
          <w:tcPr>
            <w:tcW w:w="1440" w:type="dxa"/>
            <w:shd w:val="clear" w:color="auto" w:fill="D9E2F3"/>
          </w:tcPr>
          <w:p w14:paraId="6C33B4DD" w14:textId="77777777" w:rsidR="00214965" w:rsidRDefault="00000000">
            <w:r>
              <w:rPr>
                <w:sz w:val="20"/>
              </w:rPr>
              <w:t>ACE-Integration</w:t>
            </w:r>
          </w:p>
        </w:tc>
        <w:tc>
          <w:tcPr>
            <w:tcW w:w="2592" w:type="dxa"/>
            <w:shd w:val="clear" w:color="auto" w:fill="D9E2F3"/>
          </w:tcPr>
          <w:p w14:paraId="16AE7A9F" w14:textId="77777777" w:rsidR="00214965" w:rsidRDefault="00000000">
            <w:r>
              <w:rPr>
                <w:b/>
                <w:sz w:val="20"/>
              </w:rPr>
              <w:t>createInternationalBeneficiaryRequest</w:t>
            </w:r>
          </w:p>
          <w:p w14:paraId="3EA2F4D0" w14:textId="77777777" w:rsidR="00214965" w:rsidRDefault="00000000">
            <w:pPr>
              <w:spacing w:before="40"/>
            </w:pPr>
            <w:r>
              <w:rPr>
                <w:sz w:val="20"/>
              </w:rPr>
              <w:t>Timeout (repeated)</w:t>
            </w:r>
          </w:p>
        </w:tc>
        <w:tc>
          <w:tcPr>
            <w:tcW w:w="3168" w:type="dxa"/>
            <w:shd w:val="clear" w:color="auto" w:fill="D9E2F3"/>
          </w:tcPr>
          <w:p w14:paraId="0C969B3E" w14:textId="77777777" w:rsidR="00214965" w:rsidRDefault="00000000">
            <w:r>
              <w:rPr>
                <w:sz w:val="20"/>
              </w:rPr>
              <w:t>Ensure idempotency to avoid duplicates on retry; Log error with correlation ID; Queue request for asynchronous retry; Notify user of failure</w:t>
            </w:r>
          </w:p>
        </w:tc>
      </w:tr>
      <w:tr w:rsidR="00214965" w14:paraId="5F947152" w14:textId="77777777">
        <w:tc>
          <w:tcPr>
            <w:tcW w:w="503" w:type="dxa"/>
            <w:shd w:val="clear" w:color="auto" w:fill="231AFF"/>
          </w:tcPr>
          <w:p w14:paraId="700D6C68" w14:textId="77777777" w:rsidR="00214965" w:rsidRDefault="00000000">
            <w:pPr>
              <w:jc w:val="center"/>
            </w:pPr>
            <w:r>
              <w:rPr>
                <w:b/>
                <w:color w:val="FFFFFF"/>
                <w:sz w:val="20"/>
              </w:rPr>
              <w:t>50</w:t>
            </w:r>
          </w:p>
        </w:tc>
        <w:tc>
          <w:tcPr>
            <w:tcW w:w="1440" w:type="dxa"/>
          </w:tcPr>
          <w:p w14:paraId="4E04CC4A" w14:textId="77777777" w:rsidR="00214965" w:rsidRDefault="00000000">
            <w:r>
              <w:rPr>
                <w:sz w:val="20"/>
              </w:rPr>
              <w:t>External APIC</w:t>
            </w:r>
          </w:p>
        </w:tc>
        <w:tc>
          <w:tcPr>
            <w:tcW w:w="1440" w:type="dxa"/>
          </w:tcPr>
          <w:p w14:paraId="291E0C20" w14:textId="77777777" w:rsidR="00214965" w:rsidRDefault="00000000">
            <w:r>
              <w:rPr>
                <w:sz w:val="20"/>
              </w:rPr>
              <w:t>ACE-Integration</w:t>
            </w:r>
          </w:p>
        </w:tc>
        <w:tc>
          <w:tcPr>
            <w:tcW w:w="2592" w:type="dxa"/>
          </w:tcPr>
          <w:p w14:paraId="00C3E7EB" w14:textId="77777777" w:rsidR="00214965" w:rsidRDefault="00000000">
            <w:r>
              <w:rPr>
                <w:b/>
                <w:sz w:val="20"/>
              </w:rPr>
              <w:t>createInternationalBeneficiaryRequest</w:t>
            </w:r>
          </w:p>
          <w:p w14:paraId="76A4D000" w14:textId="77777777" w:rsidR="00214965" w:rsidRDefault="00000000">
            <w:pPr>
              <w:spacing w:before="40"/>
            </w:pPr>
            <w:r>
              <w:rPr>
                <w:sz w:val="20"/>
              </w:rPr>
              <w:t>Validation failure (repeated)</w:t>
            </w:r>
          </w:p>
        </w:tc>
        <w:tc>
          <w:tcPr>
            <w:tcW w:w="3168" w:type="dxa"/>
          </w:tcPr>
          <w:p w14:paraId="2BCC8198" w14:textId="77777777" w:rsidR="00214965" w:rsidRDefault="00000000">
            <w:r>
              <w:rPr>
                <w:sz w:val="20"/>
              </w:rPr>
              <w:t>Ensure idempotency to avoid duplicates on retry; Log error with correlation ID; Queue request for asynchronous retry; Notify user of failure</w:t>
            </w:r>
          </w:p>
        </w:tc>
      </w:tr>
      <w:tr w:rsidR="00214965" w14:paraId="1A1C50B6" w14:textId="77777777">
        <w:tc>
          <w:tcPr>
            <w:tcW w:w="503" w:type="dxa"/>
            <w:shd w:val="clear" w:color="auto" w:fill="231AFF"/>
          </w:tcPr>
          <w:p w14:paraId="5CCC2D1B" w14:textId="77777777" w:rsidR="00214965" w:rsidRDefault="00000000">
            <w:pPr>
              <w:jc w:val="center"/>
            </w:pPr>
            <w:r>
              <w:rPr>
                <w:b/>
                <w:color w:val="FFFFFF"/>
                <w:sz w:val="20"/>
              </w:rPr>
              <w:t>51</w:t>
            </w:r>
          </w:p>
        </w:tc>
        <w:tc>
          <w:tcPr>
            <w:tcW w:w="1440" w:type="dxa"/>
            <w:shd w:val="clear" w:color="auto" w:fill="D9E2F3"/>
          </w:tcPr>
          <w:p w14:paraId="1FEB483E" w14:textId="77777777" w:rsidR="00214965" w:rsidRDefault="00000000">
            <w:r>
              <w:rPr>
                <w:sz w:val="20"/>
              </w:rPr>
              <w:t>External APIC</w:t>
            </w:r>
          </w:p>
        </w:tc>
        <w:tc>
          <w:tcPr>
            <w:tcW w:w="1440" w:type="dxa"/>
            <w:shd w:val="clear" w:color="auto" w:fill="D9E2F3"/>
          </w:tcPr>
          <w:p w14:paraId="203F276D" w14:textId="77777777" w:rsidR="00214965" w:rsidRDefault="00000000">
            <w:r>
              <w:rPr>
                <w:sz w:val="20"/>
              </w:rPr>
              <w:t>ACE-Integration</w:t>
            </w:r>
          </w:p>
        </w:tc>
        <w:tc>
          <w:tcPr>
            <w:tcW w:w="2592" w:type="dxa"/>
            <w:shd w:val="clear" w:color="auto" w:fill="D9E2F3"/>
          </w:tcPr>
          <w:p w14:paraId="31D83D37" w14:textId="77777777" w:rsidR="00214965" w:rsidRDefault="00000000">
            <w:r>
              <w:rPr>
                <w:b/>
                <w:sz w:val="20"/>
              </w:rPr>
              <w:t>createInternationalBeneficiaryRequest</w:t>
            </w:r>
          </w:p>
          <w:p w14:paraId="4FB13ECC" w14:textId="77777777" w:rsidR="00214965" w:rsidRDefault="00000000">
            <w:pPr>
              <w:spacing w:before="40"/>
            </w:pPr>
            <w:r>
              <w:rPr>
                <w:sz w:val="20"/>
              </w:rPr>
              <w:t>Partial completion (repeated)</w:t>
            </w:r>
          </w:p>
        </w:tc>
        <w:tc>
          <w:tcPr>
            <w:tcW w:w="3168" w:type="dxa"/>
            <w:shd w:val="clear" w:color="auto" w:fill="D9E2F3"/>
          </w:tcPr>
          <w:p w14:paraId="5DC2ED74" w14:textId="77777777" w:rsidR="00214965" w:rsidRDefault="00000000">
            <w:r>
              <w:rPr>
                <w:sz w:val="20"/>
              </w:rPr>
              <w:t>Ensure idempotency to avoid duplicates on retry; Log error with correlation ID; Queue request for asynchronous retry; Notify user of failure</w:t>
            </w:r>
          </w:p>
        </w:tc>
      </w:tr>
      <w:tr w:rsidR="00214965" w14:paraId="55B7AF8F" w14:textId="77777777">
        <w:tc>
          <w:tcPr>
            <w:tcW w:w="503" w:type="dxa"/>
            <w:shd w:val="clear" w:color="auto" w:fill="231AFF"/>
          </w:tcPr>
          <w:p w14:paraId="4B511A3A" w14:textId="77777777" w:rsidR="00214965" w:rsidRDefault="00000000">
            <w:pPr>
              <w:jc w:val="center"/>
            </w:pPr>
            <w:r>
              <w:rPr>
                <w:b/>
                <w:color w:val="FFFFFF"/>
                <w:sz w:val="20"/>
              </w:rPr>
              <w:t>52</w:t>
            </w:r>
          </w:p>
        </w:tc>
        <w:tc>
          <w:tcPr>
            <w:tcW w:w="1440" w:type="dxa"/>
          </w:tcPr>
          <w:p w14:paraId="0168012F" w14:textId="77777777" w:rsidR="00214965" w:rsidRDefault="00000000">
            <w:r>
              <w:rPr>
                <w:sz w:val="20"/>
              </w:rPr>
              <w:t>External APIC</w:t>
            </w:r>
          </w:p>
        </w:tc>
        <w:tc>
          <w:tcPr>
            <w:tcW w:w="1440" w:type="dxa"/>
          </w:tcPr>
          <w:p w14:paraId="0E0220F3" w14:textId="77777777" w:rsidR="00214965" w:rsidRDefault="00000000">
            <w:r>
              <w:rPr>
                <w:sz w:val="20"/>
              </w:rPr>
              <w:t>ACE-Integration</w:t>
            </w:r>
          </w:p>
        </w:tc>
        <w:tc>
          <w:tcPr>
            <w:tcW w:w="2592" w:type="dxa"/>
          </w:tcPr>
          <w:p w14:paraId="02B6B897" w14:textId="77777777" w:rsidR="00214965" w:rsidRDefault="00000000">
            <w:r>
              <w:rPr>
                <w:b/>
                <w:sz w:val="20"/>
              </w:rPr>
              <w:t>createInternationalBeneficiaryRequest</w:t>
            </w:r>
          </w:p>
          <w:p w14:paraId="36D41B36" w14:textId="77777777" w:rsidR="00214965" w:rsidRDefault="00000000">
            <w:pPr>
              <w:spacing w:before="40"/>
            </w:pPr>
            <w:r>
              <w:rPr>
                <w:sz w:val="20"/>
              </w:rPr>
              <w:t>Service unavailability (repeated)</w:t>
            </w:r>
          </w:p>
        </w:tc>
        <w:tc>
          <w:tcPr>
            <w:tcW w:w="3168" w:type="dxa"/>
          </w:tcPr>
          <w:p w14:paraId="0224B81C" w14:textId="77777777" w:rsidR="00214965" w:rsidRDefault="00000000">
            <w:r>
              <w:rPr>
                <w:sz w:val="20"/>
              </w:rPr>
              <w:t>Ensure idempotency to avoid duplicates on retry; Log error with correlation ID; Queue request for asynchronous retry; Notify user of failure</w:t>
            </w:r>
          </w:p>
        </w:tc>
      </w:tr>
      <w:tr w:rsidR="00214965" w14:paraId="2C687CC6" w14:textId="77777777">
        <w:tc>
          <w:tcPr>
            <w:tcW w:w="503" w:type="dxa"/>
            <w:shd w:val="clear" w:color="auto" w:fill="231AFF"/>
          </w:tcPr>
          <w:p w14:paraId="02D6F34C" w14:textId="77777777" w:rsidR="00214965" w:rsidRDefault="00000000">
            <w:pPr>
              <w:jc w:val="center"/>
            </w:pPr>
            <w:r>
              <w:rPr>
                <w:b/>
                <w:color w:val="FFFFFF"/>
                <w:sz w:val="20"/>
              </w:rPr>
              <w:t>53</w:t>
            </w:r>
          </w:p>
        </w:tc>
        <w:tc>
          <w:tcPr>
            <w:tcW w:w="1440" w:type="dxa"/>
            <w:shd w:val="clear" w:color="auto" w:fill="D9E2F3"/>
          </w:tcPr>
          <w:p w14:paraId="0B4055C6" w14:textId="77777777" w:rsidR="00214965" w:rsidRDefault="00000000">
            <w:r>
              <w:rPr>
                <w:sz w:val="20"/>
              </w:rPr>
              <w:t>External APIC</w:t>
            </w:r>
          </w:p>
        </w:tc>
        <w:tc>
          <w:tcPr>
            <w:tcW w:w="1440" w:type="dxa"/>
            <w:shd w:val="clear" w:color="auto" w:fill="D9E2F3"/>
          </w:tcPr>
          <w:p w14:paraId="3E273206" w14:textId="77777777" w:rsidR="00214965" w:rsidRDefault="00000000">
            <w:r>
              <w:rPr>
                <w:sz w:val="20"/>
              </w:rPr>
              <w:t>ACE-Integration</w:t>
            </w:r>
          </w:p>
        </w:tc>
        <w:tc>
          <w:tcPr>
            <w:tcW w:w="2592" w:type="dxa"/>
            <w:shd w:val="clear" w:color="auto" w:fill="D9E2F3"/>
          </w:tcPr>
          <w:p w14:paraId="00B6D748" w14:textId="77777777" w:rsidR="00214965" w:rsidRDefault="00000000">
            <w:r>
              <w:rPr>
                <w:b/>
                <w:sz w:val="20"/>
              </w:rPr>
              <w:t>createInternationalBeneficiaryRequest</w:t>
            </w:r>
          </w:p>
          <w:p w14:paraId="016D97D0" w14:textId="77777777" w:rsidR="00214965" w:rsidRDefault="00000000">
            <w:pPr>
              <w:spacing w:before="40"/>
            </w:pPr>
            <w:r>
              <w:rPr>
                <w:sz w:val="20"/>
              </w:rPr>
              <w:t>Timeout (repeated)</w:t>
            </w:r>
          </w:p>
        </w:tc>
        <w:tc>
          <w:tcPr>
            <w:tcW w:w="3168" w:type="dxa"/>
            <w:shd w:val="clear" w:color="auto" w:fill="D9E2F3"/>
          </w:tcPr>
          <w:p w14:paraId="6465B1F2" w14:textId="77777777" w:rsidR="00214965" w:rsidRDefault="00000000">
            <w:r>
              <w:rPr>
                <w:sz w:val="20"/>
              </w:rPr>
              <w:t>Ensure idempotency to avoid duplicates on retry; Log error with correlation ID; Queue request for asynchronous retry; Notify user of failure</w:t>
            </w:r>
          </w:p>
        </w:tc>
      </w:tr>
      <w:tr w:rsidR="00214965" w14:paraId="68D462E7" w14:textId="77777777">
        <w:tc>
          <w:tcPr>
            <w:tcW w:w="503" w:type="dxa"/>
            <w:shd w:val="clear" w:color="auto" w:fill="231AFF"/>
          </w:tcPr>
          <w:p w14:paraId="3F8779B8" w14:textId="77777777" w:rsidR="00214965" w:rsidRDefault="00000000">
            <w:pPr>
              <w:jc w:val="center"/>
            </w:pPr>
            <w:r>
              <w:rPr>
                <w:b/>
                <w:color w:val="FFFFFF"/>
                <w:sz w:val="20"/>
              </w:rPr>
              <w:t>54</w:t>
            </w:r>
          </w:p>
        </w:tc>
        <w:tc>
          <w:tcPr>
            <w:tcW w:w="1440" w:type="dxa"/>
          </w:tcPr>
          <w:p w14:paraId="4B554DC0" w14:textId="77777777" w:rsidR="00214965" w:rsidRDefault="00000000">
            <w:r>
              <w:rPr>
                <w:sz w:val="20"/>
              </w:rPr>
              <w:t>External APIC</w:t>
            </w:r>
          </w:p>
        </w:tc>
        <w:tc>
          <w:tcPr>
            <w:tcW w:w="1440" w:type="dxa"/>
          </w:tcPr>
          <w:p w14:paraId="2294AAA6" w14:textId="77777777" w:rsidR="00214965" w:rsidRDefault="00000000">
            <w:r>
              <w:rPr>
                <w:sz w:val="20"/>
              </w:rPr>
              <w:t>ACE-Integration</w:t>
            </w:r>
          </w:p>
        </w:tc>
        <w:tc>
          <w:tcPr>
            <w:tcW w:w="2592" w:type="dxa"/>
          </w:tcPr>
          <w:p w14:paraId="3C636B5C" w14:textId="77777777" w:rsidR="00214965" w:rsidRDefault="00000000">
            <w:r>
              <w:rPr>
                <w:b/>
                <w:sz w:val="20"/>
              </w:rPr>
              <w:t>createInternationalBeneficiaryRequest</w:t>
            </w:r>
          </w:p>
          <w:p w14:paraId="4D1A8615" w14:textId="77777777" w:rsidR="00214965" w:rsidRDefault="00000000">
            <w:pPr>
              <w:spacing w:before="40"/>
            </w:pPr>
            <w:r>
              <w:rPr>
                <w:sz w:val="20"/>
              </w:rPr>
              <w:t>Validation failure (repeated)</w:t>
            </w:r>
          </w:p>
        </w:tc>
        <w:tc>
          <w:tcPr>
            <w:tcW w:w="3168" w:type="dxa"/>
          </w:tcPr>
          <w:p w14:paraId="0D96AF6B" w14:textId="77777777" w:rsidR="00214965" w:rsidRDefault="00000000">
            <w:r>
              <w:rPr>
                <w:sz w:val="20"/>
              </w:rPr>
              <w:t>Ensure idempotency to avoid duplicates on retry; Log error with correlation ID; Queue request for asynchronous retry; Notify user of failure</w:t>
            </w:r>
          </w:p>
        </w:tc>
      </w:tr>
      <w:tr w:rsidR="00214965" w14:paraId="6C5273A2" w14:textId="77777777">
        <w:tc>
          <w:tcPr>
            <w:tcW w:w="503" w:type="dxa"/>
            <w:shd w:val="clear" w:color="auto" w:fill="231AFF"/>
          </w:tcPr>
          <w:p w14:paraId="36E31940" w14:textId="77777777" w:rsidR="00214965" w:rsidRDefault="00000000">
            <w:pPr>
              <w:jc w:val="center"/>
            </w:pPr>
            <w:r>
              <w:rPr>
                <w:b/>
                <w:color w:val="FFFFFF"/>
                <w:sz w:val="20"/>
              </w:rPr>
              <w:t>55</w:t>
            </w:r>
          </w:p>
        </w:tc>
        <w:tc>
          <w:tcPr>
            <w:tcW w:w="1440" w:type="dxa"/>
            <w:shd w:val="clear" w:color="auto" w:fill="D9E2F3"/>
          </w:tcPr>
          <w:p w14:paraId="414C8437" w14:textId="77777777" w:rsidR="00214965" w:rsidRDefault="00000000">
            <w:r>
              <w:rPr>
                <w:sz w:val="20"/>
              </w:rPr>
              <w:t>External APIC</w:t>
            </w:r>
          </w:p>
        </w:tc>
        <w:tc>
          <w:tcPr>
            <w:tcW w:w="1440" w:type="dxa"/>
            <w:shd w:val="clear" w:color="auto" w:fill="D9E2F3"/>
          </w:tcPr>
          <w:p w14:paraId="2F791543" w14:textId="77777777" w:rsidR="00214965" w:rsidRDefault="00000000">
            <w:r>
              <w:rPr>
                <w:sz w:val="20"/>
              </w:rPr>
              <w:t>ACE-Integration</w:t>
            </w:r>
          </w:p>
        </w:tc>
        <w:tc>
          <w:tcPr>
            <w:tcW w:w="2592" w:type="dxa"/>
            <w:shd w:val="clear" w:color="auto" w:fill="D9E2F3"/>
          </w:tcPr>
          <w:p w14:paraId="533178AA" w14:textId="77777777" w:rsidR="00214965" w:rsidRDefault="00000000">
            <w:r>
              <w:rPr>
                <w:b/>
                <w:sz w:val="20"/>
              </w:rPr>
              <w:t>createInternationalBeneficiaryRequest</w:t>
            </w:r>
          </w:p>
          <w:p w14:paraId="2BEEFCFB" w14:textId="77777777" w:rsidR="00214965" w:rsidRDefault="00000000">
            <w:pPr>
              <w:spacing w:before="40"/>
            </w:pPr>
            <w:r>
              <w:rPr>
                <w:sz w:val="20"/>
              </w:rPr>
              <w:t>Partial completion (repeated)</w:t>
            </w:r>
          </w:p>
        </w:tc>
        <w:tc>
          <w:tcPr>
            <w:tcW w:w="3168" w:type="dxa"/>
            <w:shd w:val="clear" w:color="auto" w:fill="D9E2F3"/>
          </w:tcPr>
          <w:p w14:paraId="0A6C0041" w14:textId="77777777" w:rsidR="00214965" w:rsidRDefault="00000000">
            <w:r>
              <w:rPr>
                <w:sz w:val="20"/>
              </w:rPr>
              <w:t xml:space="preserve">Ensure idempotency to avoid duplicates on retry; Log error with correlation ID; Queue request for asynchronous retry; Notify user of </w:t>
            </w:r>
            <w:r>
              <w:rPr>
                <w:sz w:val="20"/>
              </w:rPr>
              <w:lastRenderedPageBreak/>
              <w:t>failure</w:t>
            </w:r>
          </w:p>
        </w:tc>
      </w:tr>
      <w:tr w:rsidR="00214965" w14:paraId="602E84AE" w14:textId="77777777">
        <w:tc>
          <w:tcPr>
            <w:tcW w:w="503" w:type="dxa"/>
            <w:shd w:val="clear" w:color="auto" w:fill="231AFF"/>
          </w:tcPr>
          <w:p w14:paraId="322B0CA2" w14:textId="77777777" w:rsidR="00214965" w:rsidRDefault="00000000">
            <w:pPr>
              <w:jc w:val="center"/>
            </w:pPr>
            <w:r>
              <w:rPr>
                <w:b/>
                <w:color w:val="FFFFFF"/>
                <w:sz w:val="20"/>
              </w:rPr>
              <w:t>56</w:t>
            </w:r>
          </w:p>
        </w:tc>
        <w:tc>
          <w:tcPr>
            <w:tcW w:w="1440" w:type="dxa"/>
          </w:tcPr>
          <w:p w14:paraId="38906337" w14:textId="77777777" w:rsidR="00214965" w:rsidRDefault="00000000">
            <w:r>
              <w:rPr>
                <w:sz w:val="20"/>
              </w:rPr>
              <w:t>External APIC</w:t>
            </w:r>
          </w:p>
        </w:tc>
        <w:tc>
          <w:tcPr>
            <w:tcW w:w="1440" w:type="dxa"/>
          </w:tcPr>
          <w:p w14:paraId="163B0FF2" w14:textId="77777777" w:rsidR="00214965" w:rsidRDefault="00000000">
            <w:r>
              <w:rPr>
                <w:sz w:val="20"/>
              </w:rPr>
              <w:t>ACE-Integration</w:t>
            </w:r>
          </w:p>
        </w:tc>
        <w:tc>
          <w:tcPr>
            <w:tcW w:w="2592" w:type="dxa"/>
          </w:tcPr>
          <w:p w14:paraId="72DF7E05" w14:textId="77777777" w:rsidR="00214965" w:rsidRDefault="00000000">
            <w:r>
              <w:rPr>
                <w:b/>
                <w:sz w:val="20"/>
              </w:rPr>
              <w:t>createInternationalBeneficiaryRequest</w:t>
            </w:r>
          </w:p>
          <w:p w14:paraId="02F26E1F" w14:textId="77777777" w:rsidR="00214965" w:rsidRDefault="00000000">
            <w:pPr>
              <w:spacing w:before="40"/>
            </w:pPr>
            <w:r>
              <w:rPr>
                <w:sz w:val="20"/>
              </w:rPr>
              <w:t>Service unavailability (repeated)</w:t>
            </w:r>
          </w:p>
        </w:tc>
        <w:tc>
          <w:tcPr>
            <w:tcW w:w="3168" w:type="dxa"/>
          </w:tcPr>
          <w:p w14:paraId="297748BF" w14:textId="77777777" w:rsidR="00214965" w:rsidRDefault="00000000">
            <w:r>
              <w:rPr>
                <w:sz w:val="20"/>
              </w:rPr>
              <w:t>Ensure idempotency to avoid duplicates on retry; Log error with correlation ID; Queue request for asynchronous retry; Notify user of failure</w:t>
            </w:r>
          </w:p>
        </w:tc>
      </w:tr>
      <w:tr w:rsidR="00214965" w14:paraId="72B3383F" w14:textId="77777777">
        <w:tc>
          <w:tcPr>
            <w:tcW w:w="503" w:type="dxa"/>
            <w:shd w:val="clear" w:color="auto" w:fill="231AFF"/>
          </w:tcPr>
          <w:p w14:paraId="73A4E804" w14:textId="77777777" w:rsidR="00214965" w:rsidRDefault="00000000">
            <w:pPr>
              <w:jc w:val="center"/>
            </w:pPr>
            <w:r>
              <w:rPr>
                <w:b/>
                <w:color w:val="FFFFFF"/>
                <w:sz w:val="20"/>
              </w:rPr>
              <w:t>57</w:t>
            </w:r>
          </w:p>
        </w:tc>
        <w:tc>
          <w:tcPr>
            <w:tcW w:w="1440" w:type="dxa"/>
            <w:shd w:val="clear" w:color="auto" w:fill="D9E2F3"/>
          </w:tcPr>
          <w:p w14:paraId="1865D55F" w14:textId="77777777" w:rsidR="00214965" w:rsidRDefault="00000000">
            <w:r>
              <w:rPr>
                <w:sz w:val="20"/>
              </w:rPr>
              <w:t>External APIC</w:t>
            </w:r>
          </w:p>
        </w:tc>
        <w:tc>
          <w:tcPr>
            <w:tcW w:w="1440" w:type="dxa"/>
            <w:shd w:val="clear" w:color="auto" w:fill="D9E2F3"/>
          </w:tcPr>
          <w:p w14:paraId="15B750FE" w14:textId="77777777" w:rsidR="00214965" w:rsidRDefault="00000000">
            <w:r>
              <w:rPr>
                <w:sz w:val="20"/>
              </w:rPr>
              <w:t>ACE-Integration</w:t>
            </w:r>
          </w:p>
        </w:tc>
        <w:tc>
          <w:tcPr>
            <w:tcW w:w="2592" w:type="dxa"/>
            <w:shd w:val="clear" w:color="auto" w:fill="D9E2F3"/>
          </w:tcPr>
          <w:p w14:paraId="34AACB95" w14:textId="77777777" w:rsidR="00214965" w:rsidRDefault="00000000">
            <w:r>
              <w:rPr>
                <w:b/>
                <w:sz w:val="20"/>
              </w:rPr>
              <w:t>createInternationalBeneficiaryRequest</w:t>
            </w:r>
          </w:p>
          <w:p w14:paraId="1750EC85" w14:textId="77777777" w:rsidR="00214965" w:rsidRDefault="00000000">
            <w:pPr>
              <w:spacing w:before="40"/>
            </w:pPr>
            <w:r>
              <w:rPr>
                <w:sz w:val="20"/>
              </w:rPr>
              <w:t>Timeout (repeated)</w:t>
            </w:r>
          </w:p>
        </w:tc>
        <w:tc>
          <w:tcPr>
            <w:tcW w:w="3168" w:type="dxa"/>
            <w:shd w:val="clear" w:color="auto" w:fill="D9E2F3"/>
          </w:tcPr>
          <w:p w14:paraId="168E788B" w14:textId="77777777" w:rsidR="00214965" w:rsidRDefault="00000000">
            <w:r>
              <w:rPr>
                <w:sz w:val="20"/>
              </w:rPr>
              <w:t>Ensure idempotency to avoid duplicates on retry; Log error with correlation ID; Queue request for asynchronous retry; Notify user of failure</w:t>
            </w:r>
          </w:p>
        </w:tc>
      </w:tr>
      <w:tr w:rsidR="00214965" w14:paraId="7E3BA522" w14:textId="77777777">
        <w:tc>
          <w:tcPr>
            <w:tcW w:w="503" w:type="dxa"/>
            <w:shd w:val="clear" w:color="auto" w:fill="231AFF"/>
          </w:tcPr>
          <w:p w14:paraId="6081BB3A" w14:textId="77777777" w:rsidR="00214965" w:rsidRDefault="00000000">
            <w:pPr>
              <w:jc w:val="center"/>
            </w:pPr>
            <w:r>
              <w:rPr>
                <w:b/>
                <w:color w:val="FFFFFF"/>
                <w:sz w:val="20"/>
              </w:rPr>
              <w:t>58</w:t>
            </w:r>
          </w:p>
        </w:tc>
        <w:tc>
          <w:tcPr>
            <w:tcW w:w="1440" w:type="dxa"/>
          </w:tcPr>
          <w:p w14:paraId="6BF8811A" w14:textId="77777777" w:rsidR="00214965" w:rsidRDefault="00000000">
            <w:r>
              <w:rPr>
                <w:sz w:val="20"/>
              </w:rPr>
              <w:t>External APIC</w:t>
            </w:r>
          </w:p>
        </w:tc>
        <w:tc>
          <w:tcPr>
            <w:tcW w:w="1440" w:type="dxa"/>
          </w:tcPr>
          <w:p w14:paraId="377DA4E7" w14:textId="77777777" w:rsidR="00214965" w:rsidRDefault="00000000">
            <w:r>
              <w:rPr>
                <w:sz w:val="20"/>
              </w:rPr>
              <w:t>ACE-Integration</w:t>
            </w:r>
          </w:p>
        </w:tc>
        <w:tc>
          <w:tcPr>
            <w:tcW w:w="2592" w:type="dxa"/>
          </w:tcPr>
          <w:p w14:paraId="6A2BFF77" w14:textId="77777777" w:rsidR="00214965" w:rsidRDefault="00000000">
            <w:r>
              <w:rPr>
                <w:b/>
                <w:sz w:val="20"/>
              </w:rPr>
              <w:t>createInternationalBeneficiaryRequest</w:t>
            </w:r>
          </w:p>
          <w:p w14:paraId="34F4785C" w14:textId="77777777" w:rsidR="00214965" w:rsidRDefault="00000000">
            <w:pPr>
              <w:spacing w:before="40"/>
            </w:pPr>
            <w:r>
              <w:rPr>
                <w:sz w:val="20"/>
              </w:rPr>
              <w:t>Validation failure (repeated)</w:t>
            </w:r>
          </w:p>
        </w:tc>
        <w:tc>
          <w:tcPr>
            <w:tcW w:w="3168" w:type="dxa"/>
          </w:tcPr>
          <w:p w14:paraId="21BA2C21" w14:textId="77777777" w:rsidR="00214965" w:rsidRDefault="00000000">
            <w:r>
              <w:rPr>
                <w:sz w:val="20"/>
              </w:rPr>
              <w:t>Ensure idempotency to avoid duplicates on retry; Log error with correlation ID; Queue request for asynchronous retry; Notify user of failure</w:t>
            </w:r>
          </w:p>
        </w:tc>
      </w:tr>
      <w:tr w:rsidR="00214965" w14:paraId="0C8E814F" w14:textId="77777777">
        <w:tc>
          <w:tcPr>
            <w:tcW w:w="503" w:type="dxa"/>
            <w:shd w:val="clear" w:color="auto" w:fill="231AFF"/>
          </w:tcPr>
          <w:p w14:paraId="513AFD91" w14:textId="77777777" w:rsidR="00214965" w:rsidRDefault="00000000">
            <w:pPr>
              <w:jc w:val="center"/>
            </w:pPr>
            <w:r>
              <w:rPr>
                <w:b/>
                <w:color w:val="FFFFFF"/>
                <w:sz w:val="20"/>
              </w:rPr>
              <w:t>59</w:t>
            </w:r>
          </w:p>
        </w:tc>
        <w:tc>
          <w:tcPr>
            <w:tcW w:w="1440" w:type="dxa"/>
            <w:shd w:val="clear" w:color="auto" w:fill="D9E2F3"/>
          </w:tcPr>
          <w:p w14:paraId="5F1E7306" w14:textId="77777777" w:rsidR="00214965" w:rsidRDefault="00000000">
            <w:r>
              <w:rPr>
                <w:sz w:val="20"/>
              </w:rPr>
              <w:t>External APIC</w:t>
            </w:r>
          </w:p>
        </w:tc>
        <w:tc>
          <w:tcPr>
            <w:tcW w:w="1440" w:type="dxa"/>
            <w:shd w:val="clear" w:color="auto" w:fill="D9E2F3"/>
          </w:tcPr>
          <w:p w14:paraId="2E2F94BB" w14:textId="77777777" w:rsidR="00214965" w:rsidRDefault="00000000">
            <w:r>
              <w:rPr>
                <w:sz w:val="20"/>
              </w:rPr>
              <w:t>ACE-Integration</w:t>
            </w:r>
          </w:p>
        </w:tc>
        <w:tc>
          <w:tcPr>
            <w:tcW w:w="2592" w:type="dxa"/>
            <w:shd w:val="clear" w:color="auto" w:fill="D9E2F3"/>
          </w:tcPr>
          <w:p w14:paraId="7269A4D2" w14:textId="77777777" w:rsidR="00214965" w:rsidRDefault="00000000">
            <w:r>
              <w:rPr>
                <w:b/>
                <w:sz w:val="20"/>
              </w:rPr>
              <w:t>createInternationalBeneficiaryRequest</w:t>
            </w:r>
          </w:p>
          <w:p w14:paraId="59E4F2CA" w14:textId="77777777" w:rsidR="00214965" w:rsidRDefault="00000000">
            <w:pPr>
              <w:spacing w:before="40"/>
            </w:pPr>
            <w:r>
              <w:rPr>
                <w:sz w:val="20"/>
              </w:rPr>
              <w:t>Partial completion (repeated)</w:t>
            </w:r>
          </w:p>
        </w:tc>
        <w:tc>
          <w:tcPr>
            <w:tcW w:w="3168" w:type="dxa"/>
            <w:shd w:val="clear" w:color="auto" w:fill="D9E2F3"/>
          </w:tcPr>
          <w:p w14:paraId="3F431BCE" w14:textId="77777777" w:rsidR="00214965" w:rsidRDefault="00000000">
            <w:r>
              <w:rPr>
                <w:sz w:val="20"/>
              </w:rPr>
              <w:t>Ensure idempotency to avoid duplicates on retry; Log error with correlation ID; Queue request for asynchronous retry; Notify user of failure</w:t>
            </w:r>
          </w:p>
        </w:tc>
      </w:tr>
      <w:tr w:rsidR="00214965" w14:paraId="7CCB4721" w14:textId="77777777">
        <w:tc>
          <w:tcPr>
            <w:tcW w:w="503" w:type="dxa"/>
            <w:shd w:val="clear" w:color="auto" w:fill="231AFF"/>
          </w:tcPr>
          <w:p w14:paraId="52037483" w14:textId="77777777" w:rsidR="00214965" w:rsidRDefault="00000000">
            <w:pPr>
              <w:jc w:val="center"/>
            </w:pPr>
            <w:r>
              <w:rPr>
                <w:b/>
                <w:color w:val="FFFFFF"/>
                <w:sz w:val="20"/>
              </w:rPr>
              <w:t>60</w:t>
            </w:r>
          </w:p>
        </w:tc>
        <w:tc>
          <w:tcPr>
            <w:tcW w:w="1440" w:type="dxa"/>
          </w:tcPr>
          <w:p w14:paraId="6999A3FF" w14:textId="77777777" w:rsidR="00214965" w:rsidRDefault="00000000">
            <w:r>
              <w:rPr>
                <w:sz w:val="20"/>
              </w:rPr>
              <w:t>External APIC</w:t>
            </w:r>
          </w:p>
        </w:tc>
        <w:tc>
          <w:tcPr>
            <w:tcW w:w="1440" w:type="dxa"/>
          </w:tcPr>
          <w:p w14:paraId="463568BE" w14:textId="77777777" w:rsidR="00214965" w:rsidRDefault="00000000">
            <w:r>
              <w:rPr>
                <w:sz w:val="20"/>
              </w:rPr>
              <w:t>ACE-Integration</w:t>
            </w:r>
          </w:p>
        </w:tc>
        <w:tc>
          <w:tcPr>
            <w:tcW w:w="2592" w:type="dxa"/>
          </w:tcPr>
          <w:p w14:paraId="0A002B93" w14:textId="77777777" w:rsidR="00214965" w:rsidRDefault="00000000">
            <w:r>
              <w:rPr>
                <w:b/>
                <w:sz w:val="20"/>
              </w:rPr>
              <w:t>createInternationalBeneficiaryRequest</w:t>
            </w:r>
          </w:p>
          <w:p w14:paraId="4394651E" w14:textId="77777777" w:rsidR="00214965" w:rsidRDefault="00000000">
            <w:pPr>
              <w:spacing w:before="40"/>
            </w:pPr>
            <w:r>
              <w:rPr>
                <w:sz w:val="20"/>
              </w:rPr>
              <w:t>Service unavailability (repeated)</w:t>
            </w:r>
          </w:p>
        </w:tc>
        <w:tc>
          <w:tcPr>
            <w:tcW w:w="3168" w:type="dxa"/>
          </w:tcPr>
          <w:p w14:paraId="2EF80B03" w14:textId="77777777" w:rsidR="00214965" w:rsidRDefault="00000000">
            <w:r>
              <w:rPr>
                <w:sz w:val="20"/>
              </w:rPr>
              <w:t>Ensure idempotency to avoid duplicates on retry; Log error with correlation ID; Queue request for asynchronous retry; Notify user of failure</w:t>
            </w:r>
          </w:p>
        </w:tc>
      </w:tr>
      <w:tr w:rsidR="00214965" w14:paraId="34ED24AA" w14:textId="77777777">
        <w:tc>
          <w:tcPr>
            <w:tcW w:w="503" w:type="dxa"/>
            <w:shd w:val="clear" w:color="auto" w:fill="231AFF"/>
          </w:tcPr>
          <w:p w14:paraId="1D74C369" w14:textId="77777777" w:rsidR="00214965" w:rsidRDefault="00000000">
            <w:pPr>
              <w:jc w:val="center"/>
            </w:pPr>
            <w:r>
              <w:rPr>
                <w:b/>
                <w:color w:val="FFFFFF"/>
                <w:sz w:val="20"/>
              </w:rPr>
              <w:t>61</w:t>
            </w:r>
          </w:p>
        </w:tc>
        <w:tc>
          <w:tcPr>
            <w:tcW w:w="1440" w:type="dxa"/>
            <w:shd w:val="clear" w:color="auto" w:fill="D9E2F3"/>
          </w:tcPr>
          <w:p w14:paraId="237967E4" w14:textId="77777777" w:rsidR="00214965" w:rsidRDefault="00000000">
            <w:r>
              <w:rPr>
                <w:sz w:val="20"/>
              </w:rPr>
              <w:t>External APIC</w:t>
            </w:r>
          </w:p>
        </w:tc>
        <w:tc>
          <w:tcPr>
            <w:tcW w:w="1440" w:type="dxa"/>
            <w:shd w:val="clear" w:color="auto" w:fill="D9E2F3"/>
          </w:tcPr>
          <w:p w14:paraId="03935A04" w14:textId="77777777" w:rsidR="00214965" w:rsidRDefault="00000000">
            <w:r>
              <w:rPr>
                <w:sz w:val="20"/>
              </w:rPr>
              <w:t>ACE-Integration</w:t>
            </w:r>
          </w:p>
        </w:tc>
        <w:tc>
          <w:tcPr>
            <w:tcW w:w="2592" w:type="dxa"/>
            <w:shd w:val="clear" w:color="auto" w:fill="D9E2F3"/>
          </w:tcPr>
          <w:p w14:paraId="46F10A2B" w14:textId="77777777" w:rsidR="00214965" w:rsidRDefault="00000000">
            <w:r>
              <w:rPr>
                <w:b/>
                <w:sz w:val="20"/>
              </w:rPr>
              <w:t>createInternationalBeneficiaryRequest</w:t>
            </w:r>
          </w:p>
          <w:p w14:paraId="281FEEBC" w14:textId="77777777" w:rsidR="00214965" w:rsidRDefault="00000000">
            <w:pPr>
              <w:spacing w:before="40"/>
            </w:pPr>
            <w:r>
              <w:rPr>
                <w:sz w:val="20"/>
              </w:rPr>
              <w:t>Timeout (repeated)</w:t>
            </w:r>
          </w:p>
        </w:tc>
        <w:tc>
          <w:tcPr>
            <w:tcW w:w="3168" w:type="dxa"/>
            <w:shd w:val="clear" w:color="auto" w:fill="D9E2F3"/>
          </w:tcPr>
          <w:p w14:paraId="6C167757" w14:textId="77777777" w:rsidR="00214965" w:rsidRDefault="00000000">
            <w:r>
              <w:rPr>
                <w:sz w:val="20"/>
              </w:rPr>
              <w:t>Ensure idempotency to avoid duplicates on retry; Log error with correlation ID; Queue request for asynchronous retry; Notify user of failure</w:t>
            </w:r>
          </w:p>
        </w:tc>
      </w:tr>
      <w:tr w:rsidR="00214965" w14:paraId="25076BB0" w14:textId="77777777">
        <w:tc>
          <w:tcPr>
            <w:tcW w:w="503" w:type="dxa"/>
            <w:shd w:val="clear" w:color="auto" w:fill="231AFF"/>
          </w:tcPr>
          <w:p w14:paraId="08A46281" w14:textId="77777777" w:rsidR="00214965" w:rsidRDefault="00000000">
            <w:pPr>
              <w:jc w:val="center"/>
            </w:pPr>
            <w:r>
              <w:rPr>
                <w:b/>
                <w:color w:val="FFFFFF"/>
                <w:sz w:val="20"/>
              </w:rPr>
              <w:t>62</w:t>
            </w:r>
          </w:p>
        </w:tc>
        <w:tc>
          <w:tcPr>
            <w:tcW w:w="1440" w:type="dxa"/>
          </w:tcPr>
          <w:p w14:paraId="2563B30D" w14:textId="77777777" w:rsidR="00214965" w:rsidRDefault="00000000">
            <w:r>
              <w:rPr>
                <w:sz w:val="20"/>
              </w:rPr>
              <w:t>External APIC</w:t>
            </w:r>
          </w:p>
        </w:tc>
        <w:tc>
          <w:tcPr>
            <w:tcW w:w="1440" w:type="dxa"/>
          </w:tcPr>
          <w:p w14:paraId="7CD8B86F" w14:textId="77777777" w:rsidR="00214965" w:rsidRDefault="00000000">
            <w:r>
              <w:rPr>
                <w:sz w:val="20"/>
              </w:rPr>
              <w:t>ACE-Integration</w:t>
            </w:r>
          </w:p>
        </w:tc>
        <w:tc>
          <w:tcPr>
            <w:tcW w:w="2592" w:type="dxa"/>
          </w:tcPr>
          <w:p w14:paraId="21287BCD" w14:textId="77777777" w:rsidR="00214965" w:rsidRDefault="00000000">
            <w:r>
              <w:rPr>
                <w:b/>
                <w:sz w:val="20"/>
              </w:rPr>
              <w:t>createInternationalBeneficiaryRequest</w:t>
            </w:r>
          </w:p>
          <w:p w14:paraId="29223C85" w14:textId="77777777" w:rsidR="00214965" w:rsidRDefault="00000000">
            <w:pPr>
              <w:spacing w:before="40"/>
            </w:pPr>
            <w:r>
              <w:rPr>
                <w:sz w:val="20"/>
              </w:rPr>
              <w:t>Validation failure (repeated)</w:t>
            </w:r>
          </w:p>
        </w:tc>
        <w:tc>
          <w:tcPr>
            <w:tcW w:w="3168" w:type="dxa"/>
          </w:tcPr>
          <w:p w14:paraId="21787403" w14:textId="77777777" w:rsidR="00214965" w:rsidRDefault="00000000">
            <w:r>
              <w:rPr>
                <w:sz w:val="20"/>
              </w:rPr>
              <w:t>Ensure idempotency to avoid duplicates on retry; Log error</w:t>
            </w:r>
          </w:p>
        </w:tc>
      </w:tr>
    </w:tbl>
    <w:p w14:paraId="28BAF530" w14:textId="77777777" w:rsidR="00214965" w:rsidRDefault="00000000">
      <w:pPr>
        <w:shd w:val="clear" w:color="auto" w:fill="231AFF"/>
        <w:spacing w:before="240" w:after="120"/>
        <w:outlineLvl w:val="0"/>
      </w:pPr>
      <w:r>
        <w:rPr>
          <w:rFonts w:ascii="Calibri Light" w:hAnsi="Calibri Light"/>
          <w:b/>
          <w:color w:val="FFFFFF"/>
          <w:sz w:val="32"/>
        </w:rPr>
        <w:t>6. Peer-to-Peer Fund Transfer</w:t>
      </w:r>
    </w:p>
    <w:p w14:paraId="275CF965" w14:textId="77777777" w:rsidR="00214965" w:rsidRDefault="00000000">
      <w:pPr>
        <w:pBdr>
          <w:bottom w:val="single" w:sz="4" w:space="1" w:color="231AFF"/>
        </w:pBdr>
        <w:spacing w:before="200" w:after="120"/>
        <w:outlineLvl w:val="1"/>
      </w:pPr>
      <w:r>
        <w:rPr>
          <w:rFonts w:ascii="Calibri Light" w:hAnsi="Calibri Light"/>
          <w:b/>
          <w:color w:val="231AFF"/>
          <w:sz w:val="26"/>
        </w:rPr>
        <w:t>6.1. Sequence Diagram</w:t>
      </w:r>
    </w:p>
    <w:p w14:paraId="34D8720E" w14:textId="77777777" w:rsidR="00214965" w:rsidRDefault="00000000">
      <w:pPr>
        <w:jc w:val="center"/>
      </w:pPr>
      <w:r>
        <w:rPr>
          <w:noProof/>
        </w:rPr>
        <w:lastRenderedPageBreak/>
        <w:drawing>
          <wp:inline distT="0" distB="0" distL="0" distR="0" wp14:anchorId="2B208FAF" wp14:editId="1B350332">
            <wp:extent cx="5486400" cy="5802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P2P_Transfer.png"/>
                    <pic:cNvPicPr/>
                  </pic:nvPicPr>
                  <pic:blipFill>
                    <a:blip r:embed="rId11"/>
                    <a:stretch>
                      <a:fillRect/>
                    </a:stretch>
                  </pic:blipFill>
                  <pic:spPr>
                    <a:xfrm>
                      <a:off x="0" y="0"/>
                      <a:ext cx="5486400" cy="5802619"/>
                    </a:xfrm>
                    <a:prstGeom prst="rect">
                      <a:avLst/>
                    </a:prstGeom>
                  </pic:spPr>
                </pic:pic>
              </a:graphicData>
            </a:graphic>
          </wp:inline>
        </w:drawing>
      </w:r>
    </w:p>
    <w:p w14:paraId="6E9C5F2C" w14:textId="77777777" w:rsidR="00214965" w:rsidRDefault="00000000">
      <w:pPr>
        <w:pBdr>
          <w:bottom w:val="single" w:sz="4" w:space="1" w:color="231AFF"/>
        </w:pBdr>
        <w:spacing w:before="200" w:after="120"/>
        <w:outlineLvl w:val="1"/>
      </w:pPr>
      <w:r>
        <w:rPr>
          <w:rFonts w:ascii="Calibri Light" w:hAnsi="Calibri Light"/>
          <w:b/>
          <w:color w:val="231AFF"/>
          <w:sz w:val="26"/>
        </w:rPr>
        <w:t>6.2. Flow Description</w:t>
      </w:r>
    </w:p>
    <w:p w14:paraId="7FFBFDE3" w14:textId="77777777" w:rsidR="00214965" w:rsidRDefault="00000000">
      <w:pPr>
        <w:spacing w:before="200" w:after="80"/>
      </w:pPr>
      <w:r>
        <w:rPr>
          <w:b/>
        </w:rPr>
        <w:t>Initiate Transfer</w:t>
      </w:r>
    </w:p>
    <w:p w14:paraId="0147E4AE" w14:textId="77777777" w:rsidR="00214965" w:rsidRDefault="00000000">
      <w:pPr>
        <w:spacing w:before="40" w:after="80"/>
        <w:ind w:left="360"/>
        <w:jc w:val="both"/>
      </w:pPr>
      <w:r>
        <w:t>• The sender initiates a P2P transfer by selecting the transfer option and entering the recipient's mobile number and the amount.</w:t>
      </w:r>
    </w:p>
    <w:p w14:paraId="3E1C9A63" w14:textId="77777777" w:rsidR="00214965" w:rsidRDefault="00000000">
      <w:pPr>
        <w:spacing w:before="40" w:after="80"/>
        <w:ind w:left="360"/>
        <w:jc w:val="both"/>
      </w:pPr>
      <w:r>
        <w:t>• The FinWallet app sends a POST request to the API Gateway to initiate the transfer.</w:t>
      </w:r>
    </w:p>
    <w:p w14:paraId="6A5BA420" w14:textId="77777777" w:rsidR="00214965" w:rsidRDefault="00000000">
      <w:pPr>
        <w:spacing w:before="40" w:after="80"/>
        <w:ind w:left="360"/>
        <w:jc w:val="both"/>
      </w:pPr>
      <w:r>
        <w:t>• The API Gateway forwards the request to the Transfer Service, which then calls the User Service to find the recipient's user details.</w:t>
      </w:r>
    </w:p>
    <w:p w14:paraId="58B454F6" w14:textId="77777777" w:rsidR="00214965" w:rsidRDefault="00000000">
      <w:pPr>
        <w:spacing w:before="40" w:after="80"/>
        <w:ind w:left="360"/>
        <w:jc w:val="both"/>
      </w:pPr>
      <w:r>
        <w:t>• If the recipient is found, the Transfer Service calls the Wallet Service to check the sender's balance.</w:t>
      </w:r>
    </w:p>
    <w:p w14:paraId="192C4C71" w14:textId="77777777" w:rsidR="00214965" w:rsidRDefault="00000000">
      <w:pPr>
        <w:spacing w:before="40" w:after="80"/>
        <w:ind w:left="360"/>
        <w:jc w:val="both"/>
      </w:pPr>
      <w:r>
        <w:lastRenderedPageBreak/>
        <w:t>• If the balance is sufficient, the Transfer Service calculates the fees and sends a response back to the API Gateway.</w:t>
      </w:r>
    </w:p>
    <w:p w14:paraId="537D542E" w14:textId="77777777" w:rsidR="00214965" w:rsidRDefault="00000000">
      <w:pPr>
        <w:spacing w:before="40" w:after="80"/>
        <w:ind w:left="360"/>
        <w:jc w:val="both"/>
      </w:pPr>
      <w:r>
        <w:t>• The API Gateway shows a confirmation screen to the sender, asking for confirmation of the transfer.</w:t>
      </w:r>
    </w:p>
    <w:p w14:paraId="0A134D58" w14:textId="77777777" w:rsidR="00214965" w:rsidRDefault="00000000">
      <w:pPr>
        <w:spacing w:before="40" w:after="80"/>
        <w:ind w:left="360"/>
        <w:jc w:val="both"/>
      </w:pPr>
      <w:r>
        <w:t>• If the sender confirms, the Transfer Service calls the Fraud Detection service to assess the risk.</w:t>
      </w:r>
    </w:p>
    <w:p w14:paraId="218ADA46" w14:textId="77777777" w:rsidR="00214965" w:rsidRDefault="00000000">
      <w:pPr>
        <w:spacing w:before="40" w:after="80"/>
        <w:ind w:left="360"/>
        <w:jc w:val="both"/>
      </w:pPr>
      <w:r>
        <w:t>• The Fraud Detection service calculates a risk score and decides whether to approve or block the transfer based on the score.</w:t>
      </w:r>
    </w:p>
    <w:p w14:paraId="66E476D6" w14:textId="77777777" w:rsidR="00214965" w:rsidRDefault="00000000">
      <w:pPr>
        <w:spacing w:before="200" w:after="80"/>
      </w:pPr>
      <w:r>
        <w:rPr>
          <w:b/>
        </w:rPr>
        <w:t>Confirm and Execute Transfer</w:t>
      </w:r>
    </w:p>
    <w:p w14:paraId="65AFCD8D" w14:textId="77777777" w:rsidR="00214965" w:rsidRDefault="00000000">
      <w:pPr>
        <w:spacing w:before="40" w:after="80"/>
        <w:ind w:left="360"/>
        <w:jc w:val="both"/>
      </w:pPr>
      <w:r>
        <w:t>• If the risk score is acceptable, the Transfer Service approves the transfer.</w:t>
      </w:r>
    </w:p>
    <w:p w14:paraId="246D83F3" w14:textId="77777777" w:rsidR="00214965" w:rsidRDefault="00000000">
      <w:pPr>
        <w:spacing w:before="40" w:after="80"/>
        <w:ind w:left="360"/>
        <w:jc w:val="both"/>
      </w:pPr>
      <w:r>
        <w:t>• The Transfer Service then executes the transfer by debiting the sender's wallet and crediting the recipient's wallet.</w:t>
      </w:r>
    </w:p>
    <w:p w14:paraId="186BC012" w14:textId="77777777" w:rsidR="00214965" w:rsidRDefault="00000000">
      <w:pPr>
        <w:spacing w:before="40" w:after="80"/>
        <w:ind w:left="360"/>
        <w:jc w:val="both"/>
      </w:pPr>
      <w:r>
        <w:t>• The Transfer Service commits the transaction and publishes a completion event to the Event Bus.</w:t>
      </w:r>
    </w:p>
    <w:p w14:paraId="78B42E41" w14:textId="77777777" w:rsidR="00214965" w:rsidRDefault="00000000">
      <w:pPr>
        <w:spacing w:before="40" w:after="80"/>
        <w:ind w:left="360"/>
        <w:jc w:val="both"/>
      </w:pPr>
      <w:r>
        <w:t>• The Event Bus notifies the Notification Service, which in turn sends push notifications to the sender and the recipient.</w:t>
      </w:r>
    </w:p>
    <w:p w14:paraId="335F6AE6" w14:textId="77777777" w:rsidR="00214965" w:rsidRDefault="00000000">
      <w:pPr>
        <w:spacing w:before="40" w:after="80"/>
        <w:ind w:left="360"/>
        <w:jc w:val="both"/>
      </w:pPr>
      <w:r>
        <w:t>• The API Gateway confirms the transfer status and sends a success message to the sender.</w:t>
      </w:r>
    </w:p>
    <w:p w14:paraId="6E94D9FC" w14:textId="77777777" w:rsidR="00214965" w:rsidRDefault="00000000">
      <w:pPr>
        <w:spacing w:before="40" w:after="80"/>
        <w:ind w:left="360"/>
        <w:jc w:val="both"/>
      </w:pPr>
      <w:r>
        <w:t>• If the risk score is high, the Transfer Service blocks the transfer and sends an error message to the API Gateway and the sender.</w:t>
      </w:r>
    </w:p>
    <w:p w14:paraId="5F7B8FFB" w14:textId="77777777" w:rsidR="00214965" w:rsidRDefault="00000000">
      <w:pPr>
        <w:spacing w:before="200" w:after="80"/>
      </w:pPr>
      <w:r>
        <w:rPr>
          <w:b/>
        </w:rPr>
        <w:t>Execute Transfer</w:t>
      </w:r>
    </w:p>
    <w:p w14:paraId="224F7EB4" w14:textId="77777777" w:rsidR="00214965" w:rsidRDefault="00000000">
      <w:pPr>
        <w:spacing w:before="40" w:after="80"/>
        <w:ind w:left="360"/>
        <w:jc w:val="both"/>
      </w:pPr>
      <w:r>
        <w:t>• The Transfer Service begins the transaction by calling the Wallet Database to start a transaction.</w:t>
      </w:r>
    </w:p>
    <w:p w14:paraId="5EBC9628" w14:textId="77777777" w:rsidR="00214965" w:rsidRDefault="00000000">
      <w:pPr>
        <w:spacing w:before="40" w:after="80"/>
        <w:ind w:left="360"/>
        <w:jc w:val="both"/>
      </w:pPr>
      <w:r>
        <w:t>• The Transfer Service debits the sender's wallet and credits the recipient's wallet.</w:t>
      </w:r>
    </w:p>
    <w:p w14:paraId="03D96369" w14:textId="77777777" w:rsidR="00214965" w:rsidRDefault="00000000">
      <w:pPr>
        <w:spacing w:before="40" w:after="80"/>
        <w:ind w:left="360"/>
        <w:jc w:val="both"/>
      </w:pPr>
      <w:r>
        <w:t>• The Wallet Database updates the transaction records and commits the transaction.</w:t>
      </w:r>
    </w:p>
    <w:p w14:paraId="45C775AE" w14:textId="77777777" w:rsidR="00214965" w:rsidRDefault="00000000">
      <w:pPr>
        <w:spacing w:before="40" w:after="80"/>
        <w:ind w:left="360"/>
        <w:jc w:val="both"/>
      </w:pPr>
      <w:r>
        <w:t>• The Transfer Service publishes a completion event to the Event Bus.</w:t>
      </w:r>
    </w:p>
    <w:p w14:paraId="0FFA7971" w14:textId="77777777" w:rsidR="00214965" w:rsidRDefault="00000000">
      <w:pPr>
        <w:spacing w:before="40" w:after="80"/>
        <w:ind w:left="360"/>
        <w:jc w:val="both"/>
      </w:pPr>
      <w:r>
        <w:t>• The Event Bus notifies the Notification Service, which sends push notifications to the sender and the recipient.</w:t>
      </w:r>
    </w:p>
    <w:p w14:paraId="1711A6BD" w14:textId="77777777" w:rsidR="00214965" w:rsidRDefault="00000000">
      <w:pPr>
        <w:spacing w:before="40" w:after="80"/>
        <w:ind w:left="360"/>
        <w:jc w:val="both"/>
      </w:pPr>
      <w:r>
        <w:t>• The API Gateway confirms the transfer status and sends a success message to the sender.</w:t>
      </w:r>
    </w:p>
    <w:p w14:paraId="1B366D77" w14:textId="77777777" w:rsidR="00214965" w:rsidRDefault="00000000">
      <w:pPr>
        <w:pStyle w:val="Subtitle"/>
        <w:spacing w:before="240" w:after="120"/>
      </w:pPr>
      <w:r>
        <w:rPr>
          <w:rFonts w:ascii="Calibri" w:hAnsi="Calibri"/>
          <w:b/>
          <w:color w:val="00008B"/>
          <w:sz w:val="22"/>
        </w:rPr>
        <w:t>Authentication &amp; Validation</w:t>
      </w:r>
    </w:p>
    <w:p w14:paraId="121228AD" w14:textId="77777777" w:rsidR="00214965" w:rsidRDefault="00000000">
      <w:pPr>
        <w:spacing w:before="40" w:after="80"/>
        <w:ind w:left="360"/>
        <w:jc w:val="both"/>
      </w:pPr>
      <w:r>
        <w:t>• The sender's identity is validated by the User Service through the recipient's mobile number.</w:t>
      </w:r>
    </w:p>
    <w:p w14:paraId="5DAF4266" w14:textId="77777777" w:rsidR="00214965" w:rsidRDefault="00000000">
      <w:pPr>
        <w:spacing w:before="40" w:after="80"/>
        <w:ind w:left="360"/>
        <w:jc w:val="both"/>
      </w:pPr>
      <w:r>
        <w:t>• The recipient's existence is verified by the User Service.</w:t>
      </w:r>
    </w:p>
    <w:p w14:paraId="27931CD2" w14:textId="77777777" w:rsidR="00214965" w:rsidRDefault="00000000">
      <w:pPr>
        <w:spacing w:before="40" w:after="80"/>
        <w:ind w:left="360"/>
        <w:jc w:val="both"/>
      </w:pPr>
      <w:r>
        <w:t>• The sender's balance is checked by the Wallet Service.</w:t>
      </w:r>
    </w:p>
    <w:p w14:paraId="51C56EFE" w14:textId="77777777" w:rsidR="00214965" w:rsidRDefault="00000000">
      <w:pPr>
        <w:spacing w:before="40" w:after="80"/>
        <w:ind w:left="360"/>
        <w:jc w:val="both"/>
      </w:pPr>
      <w:r>
        <w:t>• The risk assessment is performed by the Fraud Detection service, which calculates a risk score based on the sender's history, the amount, and the recipient's known status.</w:t>
      </w:r>
    </w:p>
    <w:p w14:paraId="1E3FE3C9" w14:textId="77777777" w:rsidR="00214965" w:rsidRDefault="00000000">
      <w:pPr>
        <w:spacing w:before="40" w:after="80"/>
        <w:ind w:left="360"/>
        <w:jc w:val="both"/>
      </w:pPr>
      <w:r>
        <w:lastRenderedPageBreak/>
        <w:t>• The transaction is executed in a protected execution scope to ensure data integrity and security.</w:t>
      </w:r>
    </w:p>
    <w:p w14:paraId="141263DF" w14:textId="77777777" w:rsidR="00214965" w:rsidRDefault="00000000">
      <w:pPr>
        <w:pStyle w:val="Subtitle"/>
        <w:spacing w:before="240" w:after="120"/>
      </w:pPr>
      <w:r>
        <w:rPr>
          <w:rFonts w:ascii="Calibri" w:hAnsi="Calibri"/>
          <w:b/>
          <w:color w:val="00008B"/>
          <w:sz w:val="22"/>
        </w:rPr>
        <w:t>Control Structures &amp; Conditions</w:t>
      </w:r>
    </w:p>
    <w:p w14:paraId="208E314A" w14:textId="77777777" w:rsidR="00214965" w:rsidRDefault="00000000">
      <w:pPr>
        <w:spacing w:before="40" w:after="80"/>
        <w:ind w:left="360"/>
        <w:jc w:val="both"/>
      </w:pPr>
      <w:r>
        <w:t>• The flow includes conditional branches based on the recipient's existence and the sender's balance.</w:t>
      </w:r>
    </w:p>
    <w:p w14:paraId="0A059E1B" w14:textId="77777777" w:rsidR="00214965" w:rsidRDefault="00000000">
      <w:pPr>
        <w:spacing w:before="40" w:after="80"/>
        <w:ind w:left="360"/>
        <w:jc w:val="both"/>
      </w:pPr>
      <w:r>
        <w:t>• The risk assessment uses a conditional branch to determine whether to approve or block the transfer based on the calculated risk score.</w:t>
      </w:r>
    </w:p>
    <w:p w14:paraId="148F2A75" w14:textId="77777777" w:rsidR="00214965" w:rsidRDefault="00000000">
      <w:pPr>
        <w:spacing w:before="40" w:after="80"/>
        <w:ind w:left="360"/>
        <w:jc w:val="both"/>
      </w:pPr>
      <w:r>
        <w:t>• The transaction execution is protected by a transaction scope to ensure data consistency and integrity.</w:t>
      </w:r>
    </w:p>
    <w:p w14:paraId="535C8A44" w14:textId="77777777" w:rsidR="00214965" w:rsidRDefault="00000000">
      <w:pPr>
        <w:pStyle w:val="Subtitle"/>
        <w:spacing w:before="240" w:after="120"/>
      </w:pPr>
      <w:r>
        <w:rPr>
          <w:rFonts w:ascii="Calibri" w:hAnsi="Calibri"/>
          <w:b/>
          <w:color w:val="00008B"/>
          <w:sz w:val="22"/>
        </w:rPr>
        <w:t>Notes</w:t>
      </w:r>
    </w:p>
    <w:p w14:paraId="203142A6" w14:textId="77777777" w:rsidR="00214965" w:rsidRDefault="00000000">
      <w:pPr>
        <w:spacing w:before="40" w:after="80"/>
        <w:ind w:left="360"/>
        <w:jc w:val="both"/>
      </w:pPr>
      <w:r>
        <w:t xml:space="preserve">• </w:t>
      </w:r>
      <w:r>
        <w:rPr>
          <w:b/>
        </w:rPr>
        <w:t>Fee Calculation</w:t>
      </w:r>
      <w:r>
        <w:t>: The Transfer Service calculates the fees for a P2P transfer to FinWallet, which is free. The total amount is 500 SAR.</w:t>
      </w:r>
    </w:p>
    <w:p w14:paraId="1CD69C05" w14:textId="77777777" w:rsidR="00214965" w:rsidRDefault="00000000">
      <w:pPr>
        <w:spacing w:before="40" w:after="80"/>
        <w:ind w:left="360"/>
        <w:jc w:val="both"/>
      </w:pPr>
      <w:r>
        <w:t xml:space="preserve">• </w:t>
      </w:r>
      <w:r>
        <w:rPr>
          <w:b/>
        </w:rPr>
        <w:t>Risk Assessment</w:t>
      </w:r>
      <w:r>
        <w:t>: The Fraud Detection service calculates a risk score based on the sender's history, the amount, and the recipient's known status. If the score is 15/100, the transfer is approved. If the score is 85/100, the transfer is blocked.</w:t>
      </w:r>
    </w:p>
    <w:p w14:paraId="702C2AC1" w14:textId="77777777" w:rsidR="00214965" w:rsidRDefault="00000000">
      <w:pPr>
        <w:pBdr>
          <w:bottom w:val="single" w:sz="4" w:space="1" w:color="231AFF"/>
        </w:pBdr>
        <w:spacing w:before="200" w:after="120"/>
        <w:outlineLvl w:val="1"/>
      </w:pPr>
      <w:r>
        <w:rPr>
          <w:rFonts w:ascii="Calibri Light" w:hAnsi="Calibri Light"/>
          <w:b/>
          <w:color w:val="231AFF"/>
          <w:sz w:val="26"/>
        </w:rPr>
        <w:t>6.3. APIs Contract Agreement</w:t>
      </w:r>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4965" w14:paraId="34DED1D1" w14:textId="77777777">
        <w:tc>
          <w:tcPr>
            <w:tcW w:w="503" w:type="dxa"/>
            <w:shd w:val="clear" w:color="auto" w:fill="231AFF"/>
          </w:tcPr>
          <w:p w14:paraId="69711E21" w14:textId="77777777" w:rsidR="00214965" w:rsidRDefault="00000000">
            <w:pPr>
              <w:jc w:val="center"/>
            </w:pPr>
            <w:r>
              <w:rPr>
                <w:b/>
                <w:color w:val="FFFFFF"/>
                <w:sz w:val="20"/>
              </w:rPr>
              <w:t>#</w:t>
            </w:r>
          </w:p>
        </w:tc>
        <w:tc>
          <w:tcPr>
            <w:tcW w:w="1251" w:type="dxa"/>
            <w:shd w:val="clear" w:color="auto" w:fill="231AFF"/>
          </w:tcPr>
          <w:p w14:paraId="339DC71C" w14:textId="77777777" w:rsidR="00214965" w:rsidRDefault="00000000">
            <w:pPr>
              <w:jc w:val="center"/>
            </w:pPr>
            <w:r>
              <w:rPr>
                <w:b/>
                <w:color w:val="FFFFFF"/>
                <w:sz w:val="20"/>
              </w:rPr>
              <w:t>Source</w:t>
            </w:r>
          </w:p>
        </w:tc>
        <w:tc>
          <w:tcPr>
            <w:tcW w:w="1251" w:type="dxa"/>
            <w:shd w:val="clear" w:color="auto" w:fill="231AFF"/>
          </w:tcPr>
          <w:p w14:paraId="46EC3EF5" w14:textId="77777777" w:rsidR="00214965" w:rsidRDefault="00000000">
            <w:pPr>
              <w:jc w:val="center"/>
            </w:pPr>
            <w:r>
              <w:rPr>
                <w:b/>
                <w:color w:val="FFFFFF"/>
                <w:sz w:val="20"/>
              </w:rPr>
              <w:t>Destination</w:t>
            </w:r>
          </w:p>
        </w:tc>
        <w:tc>
          <w:tcPr>
            <w:tcW w:w="1461" w:type="dxa"/>
            <w:shd w:val="clear" w:color="auto" w:fill="231AFF"/>
          </w:tcPr>
          <w:p w14:paraId="70382946" w14:textId="77777777" w:rsidR="00214965" w:rsidRDefault="00000000">
            <w:pPr>
              <w:jc w:val="center"/>
            </w:pPr>
            <w:r>
              <w:rPr>
                <w:b/>
                <w:color w:val="FFFFFF"/>
                <w:sz w:val="20"/>
              </w:rPr>
              <w:t>API</w:t>
            </w:r>
          </w:p>
        </w:tc>
        <w:tc>
          <w:tcPr>
            <w:tcW w:w="849" w:type="dxa"/>
            <w:shd w:val="clear" w:color="auto" w:fill="231AFF"/>
          </w:tcPr>
          <w:p w14:paraId="35944E54" w14:textId="77777777" w:rsidR="00214965" w:rsidRDefault="00000000">
            <w:pPr>
              <w:jc w:val="center"/>
            </w:pPr>
            <w:r>
              <w:rPr>
                <w:b/>
                <w:color w:val="FFFFFF"/>
                <w:sz w:val="20"/>
              </w:rPr>
              <w:t>Protocol</w:t>
            </w:r>
          </w:p>
        </w:tc>
        <w:tc>
          <w:tcPr>
            <w:tcW w:w="1915" w:type="dxa"/>
            <w:shd w:val="clear" w:color="auto" w:fill="231AFF"/>
          </w:tcPr>
          <w:p w14:paraId="158DB593" w14:textId="77777777" w:rsidR="00214965" w:rsidRDefault="00000000">
            <w:pPr>
              <w:jc w:val="center"/>
            </w:pPr>
            <w:r>
              <w:rPr>
                <w:b/>
                <w:color w:val="FFFFFF"/>
                <w:sz w:val="20"/>
              </w:rPr>
              <w:t>Request Parameters</w:t>
            </w:r>
          </w:p>
        </w:tc>
        <w:tc>
          <w:tcPr>
            <w:tcW w:w="1893" w:type="dxa"/>
            <w:shd w:val="clear" w:color="auto" w:fill="231AFF"/>
          </w:tcPr>
          <w:p w14:paraId="787B7FB2" w14:textId="77777777" w:rsidR="00214965" w:rsidRDefault="00000000">
            <w:pPr>
              <w:jc w:val="center"/>
            </w:pPr>
            <w:r>
              <w:rPr>
                <w:b/>
                <w:color w:val="FFFFFF"/>
                <w:sz w:val="20"/>
              </w:rPr>
              <w:t>Response Parameters</w:t>
            </w:r>
          </w:p>
        </w:tc>
      </w:tr>
      <w:tr w:rsidR="00214965" w14:paraId="222EBA19" w14:textId="77777777">
        <w:tc>
          <w:tcPr>
            <w:tcW w:w="503" w:type="dxa"/>
            <w:shd w:val="clear" w:color="auto" w:fill="231AFF"/>
          </w:tcPr>
          <w:p w14:paraId="63240608" w14:textId="77777777" w:rsidR="00214965" w:rsidRDefault="00000000">
            <w:pPr>
              <w:jc w:val="center"/>
            </w:pPr>
            <w:r>
              <w:rPr>
                <w:b/>
                <w:color w:val="FFFFFF"/>
                <w:sz w:val="20"/>
              </w:rPr>
              <w:t>1</w:t>
            </w:r>
          </w:p>
        </w:tc>
        <w:tc>
          <w:tcPr>
            <w:tcW w:w="1251" w:type="dxa"/>
            <w:shd w:val="clear" w:color="auto" w:fill="D9E2F3"/>
          </w:tcPr>
          <w:p w14:paraId="78084934" w14:textId="77777777" w:rsidR="00214965" w:rsidRDefault="00000000">
            <w:r>
              <w:rPr>
                <w:sz w:val="20"/>
              </w:rPr>
              <w:t>FinWallet App</w:t>
            </w:r>
          </w:p>
        </w:tc>
        <w:tc>
          <w:tcPr>
            <w:tcW w:w="1251" w:type="dxa"/>
            <w:shd w:val="clear" w:color="auto" w:fill="D9E2F3"/>
          </w:tcPr>
          <w:p w14:paraId="70ED4A19" w14:textId="77777777" w:rsidR="00214965" w:rsidRDefault="00000000">
            <w:r>
              <w:rPr>
                <w:sz w:val="20"/>
              </w:rPr>
              <w:t>API Gateway</w:t>
            </w:r>
          </w:p>
        </w:tc>
        <w:tc>
          <w:tcPr>
            <w:tcW w:w="1461" w:type="dxa"/>
            <w:shd w:val="clear" w:color="auto" w:fill="D9E2F3"/>
          </w:tcPr>
          <w:p w14:paraId="5A4084CF" w14:textId="77777777" w:rsidR="00214965" w:rsidRDefault="00000000">
            <w:r>
              <w:rPr>
                <w:sz w:val="20"/>
              </w:rPr>
              <w:t>POST /api/v1/transfers/p2p/init</w:t>
            </w:r>
          </w:p>
        </w:tc>
        <w:tc>
          <w:tcPr>
            <w:tcW w:w="849" w:type="dxa"/>
            <w:shd w:val="clear" w:color="auto" w:fill="D9E2F3"/>
          </w:tcPr>
          <w:p w14:paraId="7833F068" w14:textId="77777777" w:rsidR="00214965" w:rsidRDefault="00000000">
            <w:pPr>
              <w:jc w:val="center"/>
            </w:pPr>
            <w:r>
              <w:rPr>
                <w:sz w:val="20"/>
              </w:rPr>
              <w:t>REST</w:t>
            </w:r>
          </w:p>
        </w:tc>
        <w:tc>
          <w:tcPr>
            <w:tcW w:w="1915" w:type="dxa"/>
            <w:shd w:val="clear" w:color="auto" w:fill="D9E2F3"/>
          </w:tcPr>
          <w:p w14:paraId="7B9AC59B" w14:textId="77777777" w:rsidR="00214965" w:rsidRDefault="00214965"/>
        </w:tc>
        <w:tc>
          <w:tcPr>
            <w:tcW w:w="1893" w:type="dxa"/>
            <w:shd w:val="clear" w:color="auto" w:fill="D9E2F3"/>
          </w:tcPr>
          <w:p w14:paraId="7B9BC703" w14:textId="77777777" w:rsidR="00214965" w:rsidRDefault="00000000">
            <w:r>
              <w:rPr>
                <w:sz w:val="20"/>
              </w:rPr>
              <w:t>Show confirmation screen</w:t>
            </w:r>
          </w:p>
        </w:tc>
      </w:tr>
      <w:tr w:rsidR="00214965" w14:paraId="1401F3BA" w14:textId="77777777">
        <w:tc>
          <w:tcPr>
            <w:tcW w:w="503" w:type="dxa"/>
            <w:shd w:val="clear" w:color="auto" w:fill="231AFF"/>
          </w:tcPr>
          <w:p w14:paraId="75A61C3B" w14:textId="77777777" w:rsidR="00214965" w:rsidRDefault="00000000">
            <w:pPr>
              <w:jc w:val="center"/>
            </w:pPr>
            <w:r>
              <w:rPr>
                <w:b/>
                <w:color w:val="FFFFFF"/>
                <w:sz w:val="20"/>
              </w:rPr>
              <w:t>2</w:t>
            </w:r>
          </w:p>
        </w:tc>
        <w:tc>
          <w:tcPr>
            <w:tcW w:w="1251" w:type="dxa"/>
          </w:tcPr>
          <w:p w14:paraId="00960AC2" w14:textId="77777777" w:rsidR="00214965" w:rsidRDefault="00000000">
            <w:r>
              <w:rPr>
                <w:sz w:val="20"/>
              </w:rPr>
              <w:t>API Gateway</w:t>
            </w:r>
          </w:p>
        </w:tc>
        <w:tc>
          <w:tcPr>
            <w:tcW w:w="1251" w:type="dxa"/>
          </w:tcPr>
          <w:p w14:paraId="172769C1" w14:textId="77777777" w:rsidR="00214965" w:rsidRDefault="00000000">
            <w:r>
              <w:rPr>
                <w:sz w:val="20"/>
              </w:rPr>
              <w:t>Transfer Service</w:t>
            </w:r>
          </w:p>
        </w:tc>
        <w:tc>
          <w:tcPr>
            <w:tcW w:w="1461" w:type="dxa"/>
          </w:tcPr>
          <w:p w14:paraId="5E10CA35" w14:textId="77777777" w:rsidR="00214965" w:rsidRDefault="00000000">
            <w:r>
              <w:rPr>
                <w:sz w:val="20"/>
              </w:rPr>
              <w:t>initiateP2PTransfer</w:t>
            </w:r>
          </w:p>
        </w:tc>
        <w:tc>
          <w:tcPr>
            <w:tcW w:w="849" w:type="dxa"/>
          </w:tcPr>
          <w:p w14:paraId="452A4854" w14:textId="77777777" w:rsidR="00214965" w:rsidRDefault="00000000">
            <w:pPr>
              <w:jc w:val="center"/>
            </w:pPr>
            <w:r>
              <w:rPr>
                <w:sz w:val="20"/>
              </w:rPr>
              <w:t>REST</w:t>
            </w:r>
          </w:p>
        </w:tc>
        <w:tc>
          <w:tcPr>
            <w:tcW w:w="1915" w:type="dxa"/>
          </w:tcPr>
          <w:p w14:paraId="0225A46C" w14:textId="77777777" w:rsidR="00214965" w:rsidRDefault="00000000">
            <w:r>
              <w:rPr>
                <w:sz w:val="20"/>
              </w:rPr>
              <w:t>senderId, recipientMobile, amount</w:t>
            </w:r>
          </w:p>
        </w:tc>
        <w:tc>
          <w:tcPr>
            <w:tcW w:w="1893" w:type="dxa"/>
          </w:tcPr>
          <w:p w14:paraId="792177E8" w14:textId="77777777" w:rsidR="00214965" w:rsidRDefault="00000000">
            <w:r>
              <w:rPr>
                <w:sz w:val="20"/>
              </w:rPr>
              <w:t>{recipientName, amount, fees, total}</w:t>
            </w:r>
          </w:p>
        </w:tc>
      </w:tr>
      <w:tr w:rsidR="00214965" w14:paraId="4A09DA9E" w14:textId="77777777">
        <w:tc>
          <w:tcPr>
            <w:tcW w:w="503" w:type="dxa"/>
            <w:shd w:val="clear" w:color="auto" w:fill="231AFF"/>
          </w:tcPr>
          <w:p w14:paraId="29EFD51A" w14:textId="77777777" w:rsidR="00214965" w:rsidRDefault="00000000">
            <w:pPr>
              <w:jc w:val="center"/>
            </w:pPr>
            <w:r>
              <w:rPr>
                <w:b/>
                <w:color w:val="FFFFFF"/>
                <w:sz w:val="20"/>
              </w:rPr>
              <w:t>3</w:t>
            </w:r>
          </w:p>
        </w:tc>
        <w:tc>
          <w:tcPr>
            <w:tcW w:w="1251" w:type="dxa"/>
            <w:shd w:val="clear" w:color="auto" w:fill="D9E2F3"/>
          </w:tcPr>
          <w:p w14:paraId="70CF1890" w14:textId="77777777" w:rsidR="00214965" w:rsidRDefault="00000000">
            <w:r>
              <w:rPr>
                <w:sz w:val="20"/>
              </w:rPr>
              <w:t>Transfer Service</w:t>
            </w:r>
          </w:p>
        </w:tc>
        <w:tc>
          <w:tcPr>
            <w:tcW w:w="1251" w:type="dxa"/>
            <w:shd w:val="clear" w:color="auto" w:fill="D9E2F3"/>
          </w:tcPr>
          <w:p w14:paraId="53EE4F83" w14:textId="77777777" w:rsidR="00214965" w:rsidRDefault="00000000">
            <w:r>
              <w:rPr>
                <w:sz w:val="20"/>
              </w:rPr>
              <w:t>User Service</w:t>
            </w:r>
          </w:p>
        </w:tc>
        <w:tc>
          <w:tcPr>
            <w:tcW w:w="1461" w:type="dxa"/>
            <w:shd w:val="clear" w:color="auto" w:fill="D9E2F3"/>
          </w:tcPr>
          <w:p w14:paraId="786D3086" w14:textId="77777777" w:rsidR="00214965" w:rsidRDefault="00000000">
            <w:r>
              <w:rPr>
                <w:sz w:val="20"/>
              </w:rPr>
              <w:t>findUserByMobile</w:t>
            </w:r>
          </w:p>
        </w:tc>
        <w:tc>
          <w:tcPr>
            <w:tcW w:w="849" w:type="dxa"/>
            <w:shd w:val="clear" w:color="auto" w:fill="D9E2F3"/>
          </w:tcPr>
          <w:p w14:paraId="0FEB8004" w14:textId="77777777" w:rsidR="00214965" w:rsidRDefault="00000000">
            <w:pPr>
              <w:jc w:val="center"/>
            </w:pPr>
            <w:r>
              <w:rPr>
                <w:sz w:val="20"/>
              </w:rPr>
              <w:t>REST</w:t>
            </w:r>
          </w:p>
        </w:tc>
        <w:tc>
          <w:tcPr>
            <w:tcW w:w="1915" w:type="dxa"/>
            <w:shd w:val="clear" w:color="auto" w:fill="D9E2F3"/>
          </w:tcPr>
          <w:p w14:paraId="589ACC54" w14:textId="77777777" w:rsidR="00214965" w:rsidRDefault="00000000">
            <w:r>
              <w:rPr>
                <w:sz w:val="20"/>
              </w:rPr>
              <w:t>recipientMobile</w:t>
            </w:r>
          </w:p>
        </w:tc>
        <w:tc>
          <w:tcPr>
            <w:tcW w:w="1893" w:type="dxa"/>
            <w:shd w:val="clear" w:color="auto" w:fill="D9E2F3"/>
          </w:tcPr>
          <w:p w14:paraId="459D992B" w14:textId="77777777" w:rsidR="00214965" w:rsidRDefault="00000000">
            <w:r>
              <w:rPr>
                <w:sz w:val="20"/>
              </w:rPr>
              <w:t>{recipientId, name, walletId}</w:t>
            </w:r>
          </w:p>
        </w:tc>
      </w:tr>
      <w:tr w:rsidR="00214965" w14:paraId="096394AF" w14:textId="77777777">
        <w:tc>
          <w:tcPr>
            <w:tcW w:w="503" w:type="dxa"/>
            <w:shd w:val="clear" w:color="auto" w:fill="231AFF"/>
          </w:tcPr>
          <w:p w14:paraId="7714AAA0" w14:textId="77777777" w:rsidR="00214965" w:rsidRDefault="00000000">
            <w:pPr>
              <w:jc w:val="center"/>
            </w:pPr>
            <w:r>
              <w:rPr>
                <w:b/>
                <w:color w:val="FFFFFF"/>
                <w:sz w:val="20"/>
              </w:rPr>
              <w:t>4</w:t>
            </w:r>
          </w:p>
        </w:tc>
        <w:tc>
          <w:tcPr>
            <w:tcW w:w="1251" w:type="dxa"/>
          </w:tcPr>
          <w:p w14:paraId="6EE2A40C" w14:textId="77777777" w:rsidR="00214965" w:rsidRDefault="00000000">
            <w:r>
              <w:rPr>
                <w:sz w:val="20"/>
              </w:rPr>
              <w:t>Transfer Service</w:t>
            </w:r>
          </w:p>
        </w:tc>
        <w:tc>
          <w:tcPr>
            <w:tcW w:w="1251" w:type="dxa"/>
          </w:tcPr>
          <w:p w14:paraId="07BC5E2B" w14:textId="77777777" w:rsidR="00214965" w:rsidRDefault="00000000">
            <w:r>
              <w:rPr>
                <w:sz w:val="20"/>
              </w:rPr>
              <w:t>Wallet Service</w:t>
            </w:r>
          </w:p>
        </w:tc>
        <w:tc>
          <w:tcPr>
            <w:tcW w:w="1461" w:type="dxa"/>
          </w:tcPr>
          <w:p w14:paraId="60754A32" w14:textId="77777777" w:rsidR="00214965" w:rsidRDefault="00000000">
            <w:r>
              <w:rPr>
                <w:sz w:val="20"/>
              </w:rPr>
              <w:t>checkBalance</w:t>
            </w:r>
          </w:p>
        </w:tc>
        <w:tc>
          <w:tcPr>
            <w:tcW w:w="849" w:type="dxa"/>
          </w:tcPr>
          <w:p w14:paraId="0EAC514F" w14:textId="77777777" w:rsidR="00214965" w:rsidRDefault="00000000">
            <w:pPr>
              <w:jc w:val="center"/>
            </w:pPr>
            <w:r>
              <w:rPr>
                <w:sz w:val="20"/>
              </w:rPr>
              <w:t>REST</w:t>
            </w:r>
          </w:p>
        </w:tc>
        <w:tc>
          <w:tcPr>
            <w:tcW w:w="1915" w:type="dxa"/>
          </w:tcPr>
          <w:p w14:paraId="03B801D2" w14:textId="77777777" w:rsidR="00214965" w:rsidRDefault="00000000">
            <w:r>
              <w:rPr>
                <w:sz w:val="20"/>
              </w:rPr>
              <w:t>senderWalletId</w:t>
            </w:r>
          </w:p>
        </w:tc>
        <w:tc>
          <w:tcPr>
            <w:tcW w:w="1893" w:type="dxa"/>
          </w:tcPr>
          <w:p w14:paraId="452A78A8" w14:textId="77777777" w:rsidR="00214965" w:rsidRDefault="00000000">
            <w:r>
              <w:rPr>
                <w:sz w:val="20"/>
              </w:rPr>
              <w:t>{available: 1500, sufficient: true}</w:t>
            </w:r>
          </w:p>
        </w:tc>
      </w:tr>
      <w:tr w:rsidR="00214965" w14:paraId="3237125F" w14:textId="77777777">
        <w:tc>
          <w:tcPr>
            <w:tcW w:w="503" w:type="dxa"/>
            <w:shd w:val="clear" w:color="auto" w:fill="231AFF"/>
          </w:tcPr>
          <w:p w14:paraId="4C4BB445" w14:textId="77777777" w:rsidR="00214965" w:rsidRDefault="00000000">
            <w:pPr>
              <w:jc w:val="center"/>
            </w:pPr>
            <w:r>
              <w:rPr>
                <w:b/>
                <w:color w:val="FFFFFF"/>
                <w:sz w:val="20"/>
              </w:rPr>
              <w:t>5</w:t>
            </w:r>
          </w:p>
        </w:tc>
        <w:tc>
          <w:tcPr>
            <w:tcW w:w="1251" w:type="dxa"/>
            <w:shd w:val="clear" w:color="auto" w:fill="D9E2F3"/>
          </w:tcPr>
          <w:p w14:paraId="0F4FABD6" w14:textId="77777777" w:rsidR="00214965" w:rsidRDefault="00000000">
            <w:r>
              <w:rPr>
                <w:sz w:val="20"/>
              </w:rPr>
              <w:t>Wallet Service</w:t>
            </w:r>
          </w:p>
        </w:tc>
        <w:tc>
          <w:tcPr>
            <w:tcW w:w="1251" w:type="dxa"/>
            <w:shd w:val="clear" w:color="auto" w:fill="D9E2F3"/>
          </w:tcPr>
          <w:p w14:paraId="7E7FF260" w14:textId="77777777" w:rsidR="00214965" w:rsidRDefault="00000000">
            <w:r>
              <w:rPr>
                <w:sz w:val="20"/>
              </w:rPr>
              <w:t>Wallet Database</w:t>
            </w:r>
          </w:p>
        </w:tc>
        <w:tc>
          <w:tcPr>
            <w:tcW w:w="1461" w:type="dxa"/>
            <w:shd w:val="clear" w:color="auto" w:fill="D9E2F3"/>
          </w:tcPr>
          <w:p w14:paraId="0D825194" w14:textId="77777777" w:rsidR="00214965" w:rsidRDefault="00000000">
            <w:r>
              <w:rPr>
                <w:sz w:val="20"/>
              </w:rPr>
              <w:t>SELECT balance FROM wallets</w:t>
            </w:r>
          </w:p>
        </w:tc>
        <w:tc>
          <w:tcPr>
            <w:tcW w:w="849" w:type="dxa"/>
            <w:shd w:val="clear" w:color="auto" w:fill="D9E2F3"/>
          </w:tcPr>
          <w:p w14:paraId="5B804240" w14:textId="77777777" w:rsidR="00214965" w:rsidRDefault="00000000">
            <w:pPr>
              <w:jc w:val="center"/>
            </w:pPr>
            <w:r>
              <w:rPr>
                <w:sz w:val="20"/>
              </w:rPr>
              <w:t>JDBC</w:t>
            </w:r>
          </w:p>
        </w:tc>
        <w:tc>
          <w:tcPr>
            <w:tcW w:w="1915" w:type="dxa"/>
            <w:shd w:val="clear" w:color="auto" w:fill="D9E2F3"/>
          </w:tcPr>
          <w:p w14:paraId="627A86E3" w14:textId="77777777" w:rsidR="00214965" w:rsidRDefault="00214965"/>
        </w:tc>
        <w:tc>
          <w:tcPr>
            <w:tcW w:w="1893" w:type="dxa"/>
            <w:shd w:val="clear" w:color="auto" w:fill="D9E2F3"/>
          </w:tcPr>
          <w:p w14:paraId="1195930D" w14:textId="77777777" w:rsidR="00214965" w:rsidRDefault="00000000">
            <w:r>
              <w:rPr>
                <w:sz w:val="20"/>
              </w:rPr>
              <w:t>{balance: 1500}</w:t>
            </w:r>
          </w:p>
        </w:tc>
      </w:tr>
      <w:tr w:rsidR="00214965" w14:paraId="547F311F" w14:textId="77777777">
        <w:tc>
          <w:tcPr>
            <w:tcW w:w="503" w:type="dxa"/>
            <w:shd w:val="clear" w:color="auto" w:fill="231AFF"/>
          </w:tcPr>
          <w:p w14:paraId="05C88648" w14:textId="77777777" w:rsidR="00214965" w:rsidRDefault="00000000">
            <w:pPr>
              <w:jc w:val="center"/>
            </w:pPr>
            <w:r>
              <w:rPr>
                <w:b/>
                <w:color w:val="FFFFFF"/>
                <w:sz w:val="20"/>
              </w:rPr>
              <w:t>6</w:t>
            </w:r>
          </w:p>
        </w:tc>
        <w:tc>
          <w:tcPr>
            <w:tcW w:w="1251" w:type="dxa"/>
          </w:tcPr>
          <w:p w14:paraId="78D41B5F" w14:textId="77777777" w:rsidR="00214965" w:rsidRDefault="00000000">
            <w:r>
              <w:rPr>
                <w:sz w:val="20"/>
              </w:rPr>
              <w:t>FinWallet App</w:t>
            </w:r>
          </w:p>
        </w:tc>
        <w:tc>
          <w:tcPr>
            <w:tcW w:w="1251" w:type="dxa"/>
          </w:tcPr>
          <w:p w14:paraId="7C2AF395" w14:textId="77777777" w:rsidR="00214965" w:rsidRDefault="00000000">
            <w:r>
              <w:rPr>
                <w:sz w:val="20"/>
              </w:rPr>
              <w:t>API Gateway</w:t>
            </w:r>
          </w:p>
        </w:tc>
        <w:tc>
          <w:tcPr>
            <w:tcW w:w="1461" w:type="dxa"/>
          </w:tcPr>
          <w:p w14:paraId="16CFA6DF" w14:textId="77777777" w:rsidR="00214965" w:rsidRDefault="00000000">
            <w:r>
              <w:rPr>
                <w:sz w:val="20"/>
              </w:rPr>
              <w:t>POST /api/v1/transfers/p2p/confirm</w:t>
            </w:r>
          </w:p>
        </w:tc>
        <w:tc>
          <w:tcPr>
            <w:tcW w:w="849" w:type="dxa"/>
          </w:tcPr>
          <w:p w14:paraId="374189B6" w14:textId="77777777" w:rsidR="00214965" w:rsidRDefault="00000000">
            <w:pPr>
              <w:jc w:val="center"/>
            </w:pPr>
            <w:r>
              <w:rPr>
                <w:sz w:val="20"/>
              </w:rPr>
              <w:t>REST</w:t>
            </w:r>
          </w:p>
        </w:tc>
        <w:tc>
          <w:tcPr>
            <w:tcW w:w="1915" w:type="dxa"/>
          </w:tcPr>
          <w:p w14:paraId="684CD6A5" w14:textId="77777777" w:rsidR="00214965" w:rsidRDefault="00214965"/>
        </w:tc>
        <w:tc>
          <w:tcPr>
            <w:tcW w:w="1893" w:type="dxa"/>
          </w:tcPr>
          <w:p w14:paraId="66D35560" w14:textId="77777777" w:rsidR="00214965" w:rsidRDefault="00000000">
            <w:r>
              <w:rPr>
                <w:sz w:val="20"/>
              </w:rPr>
              <w:t>Transfer successful</w:t>
            </w:r>
          </w:p>
        </w:tc>
      </w:tr>
      <w:tr w:rsidR="00214965" w14:paraId="76AA5A39" w14:textId="77777777">
        <w:tc>
          <w:tcPr>
            <w:tcW w:w="503" w:type="dxa"/>
            <w:shd w:val="clear" w:color="auto" w:fill="231AFF"/>
          </w:tcPr>
          <w:p w14:paraId="2E8C45A9" w14:textId="77777777" w:rsidR="00214965" w:rsidRDefault="00000000">
            <w:pPr>
              <w:jc w:val="center"/>
            </w:pPr>
            <w:r>
              <w:rPr>
                <w:b/>
                <w:color w:val="FFFFFF"/>
                <w:sz w:val="20"/>
              </w:rPr>
              <w:t>7</w:t>
            </w:r>
          </w:p>
        </w:tc>
        <w:tc>
          <w:tcPr>
            <w:tcW w:w="1251" w:type="dxa"/>
            <w:shd w:val="clear" w:color="auto" w:fill="D9E2F3"/>
          </w:tcPr>
          <w:p w14:paraId="56591E3D" w14:textId="77777777" w:rsidR="00214965" w:rsidRDefault="00000000">
            <w:r>
              <w:rPr>
                <w:sz w:val="20"/>
              </w:rPr>
              <w:t>API Gateway</w:t>
            </w:r>
          </w:p>
        </w:tc>
        <w:tc>
          <w:tcPr>
            <w:tcW w:w="1251" w:type="dxa"/>
            <w:shd w:val="clear" w:color="auto" w:fill="D9E2F3"/>
          </w:tcPr>
          <w:p w14:paraId="33E9ECB1" w14:textId="77777777" w:rsidR="00214965" w:rsidRDefault="00000000">
            <w:r>
              <w:rPr>
                <w:sz w:val="20"/>
              </w:rPr>
              <w:t>Transfer Service</w:t>
            </w:r>
          </w:p>
        </w:tc>
        <w:tc>
          <w:tcPr>
            <w:tcW w:w="1461" w:type="dxa"/>
            <w:shd w:val="clear" w:color="auto" w:fill="D9E2F3"/>
          </w:tcPr>
          <w:p w14:paraId="302A16AC" w14:textId="77777777" w:rsidR="00214965" w:rsidRDefault="00000000">
            <w:r>
              <w:rPr>
                <w:sz w:val="20"/>
              </w:rPr>
              <w:t>confirmP2PTransfer</w:t>
            </w:r>
          </w:p>
        </w:tc>
        <w:tc>
          <w:tcPr>
            <w:tcW w:w="849" w:type="dxa"/>
            <w:shd w:val="clear" w:color="auto" w:fill="D9E2F3"/>
          </w:tcPr>
          <w:p w14:paraId="59B48C31" w14:textId="77777777" w:rsidR="00214965" w:rsidRDefault="00000000">
            <w:pPr>
              <w:jc w:val="center"/>
            </w:pPr>
            <w:r>
              <w:rPr>
                <w:sz w:val="20"/>
              </w:rPr>
              <w:t>REST</w:t>
            </w:r>
          </w:p>
        </w:tc>
        <w:tc>
          <w:tcPr>
            <w:tcW w:w="1915" w:type="dxa"/>
            <w:shd w:val="clear" w:color="auto" w:fill="D9E2F3"/>
          </w:tcPr>
          <w:p w14:paraId="7E73071E" w14:textId="77777777" w:rsidR="00214965" w:rsidRDefault="00000000">
            <w:r>
              <w:rPr>
                <w:sz w:val="20"/>
              </w:rPr>
              <w:t>transferId, pin</w:t>
            </w:r>
          </w:p>
        </w:tc>
        <w:tc>
          <w:tcPr>
            <w:tcW w:w="1893" w:type="dxa"/>
            <w:shd w:val="clear" w:color="auto" w:fill="D9E2F3"/>
          </w:tcPr>
          <w:p w14:paraId="1DE50981" w14:textId="77777777" w:rsidR="00214965" w:rsidRDefault="00000000">
            <w:r>
              <w:rPr>
                <w:sz w:val="20"/>
              </w:rPr>
              <w:t>{status: SUCCESS, reference: TRF123456}</w:t>
            </w:r>
          </w:p>
        </w:tc>
      </w:tr>
      <w:tr w:rsidR="00214965" w14:paraId="79DB3C85" w14:textId="77777777">
        <w:tc>
          <w:tcPr>
            <w:tcW w:w="503" w:type="dxa"/>
            <w:shd w:val="clear" w:color="auto" w:fill="231AFF"/>
          </w:tcPr>
          <w:p w14:paraId="00543E0A" w14:textId="77777777" w:rsidR="00214965" w:rsidRDefault="00000000">
            <w:pPr>
              <w:jc w:val="center"/>
            </w:pPr>
            <w:r>
              <w:rPr>
                <w:b/>
                <w:color w:val="FFFFFF"/>
                <w:sz w:val="20"/>
              </w:rPr>
              <w:t>8</w:t>
            </w:r>
          </w:p>
        </w:tc>
        <w:tc>
          <w:tcPr>
            <w:tcW w:w="1251" w:type="dxa"/>
          </w:tcPr>
          <w:p w14:paraId="3ADCA687" w14:textId="77777777" w:rsidR="00214965" w:rsidRDefault="00000000">
            <w:r>
              <w:rPr>
                <w:sz w:val="20"/>
              </w:rPr>
              <w:t>Transfer Service</w:t>
            </w:r>
          </w:p>
        </w:tc>
        <w:tc>
          <w:tcPr>
            <w:tcW w:w="1251" w:type="dxa"/>
          </w:tcPr>
          <w:p w14:paraId="3DED58EB" w14:textId="77777777" w:rsidR="00214965" w:rsidRDefault="00000000">
            <w:r>
              <w:rPr>
                <w:sz w:val="20"/>
              </w:rPr>
              <w:t>Fraud Detection</w:t>
            </w:r>
          </w:p>
        </w:tc>
        <w:tc>
          <w:tcPr>
            <w:tcW w:w="1461" w:type="dxa"/>
          </w:tcPr>
          <w:p w14:paraId="5579095C" w14:textId="77777777" w:rsidR="00214965" w:rsidRDefault="00000000">
            <w:r>
              <w:rPr>
                <w:sz w:val="20"/>
              </w:rPr>
              <w:t>assessRisk</w:t>
            </w:r>
          </w:p>
        </w:tc>
        <w:tc>
          <w:tcPr>
            <w:tcW w:w="849" w:type="dxa"/>
          </w:tcPr>
          <w:p w14:paraId="1F68EE08" w14:textId="77777777" w:rsidR="00214965" w:rsidRDefault="00000000">
            <w:pPr>
              <w:jc w:val="center"/>
            </w:pPr>
            <w:r>
              <w:rPr>
                <w:sz w:val="20"/>
              </w:rPr>
              <w:t>REST</w:t>
            </w:r>
          </w:p>
        </w:tc>
        <w:tc>
          <w:tcPr>
            <w:tcW w:w="1915" w:type="dxa"/>
          </w:tcPr>
          <w:p w14:paraId="17807A0E" w14:textId="77777777" w:rsidR="00214965" w:rsidRDefault="00000000">
            <w:r>
              <w:rPr>
                <w:sz w:val="20"/>
              </w:rPr>
              <w:t>senderId, recipientId, amount</w:t>
            </w:r>
          </w:p>
        </w:tc>
        <w:tc>
          <w:tcPr>
            <w:tcW w:w="1893" w:type="dxa"/>
          </w:tcPr>
          <w:p w14:paraId="36D73A10" w14:textId="77777777" w:rsidR="00214965" w:rsidRDefault="00000000">
            <w:r>
              <w:rPr>
                <w:sz w:val="20"/>
              </w:rPr>
              <w:t>{riskScore: 15, action: APPROVE}</w:t>
            </w:r>
          </w:p>
        </w:tc>
      </w:tr>
      <w:tr w:rsidR="00214965" w14:paraId="6397E376" w14:textId="77777777">
        <w:tc>
          <w:tcPr>
            <w:tcW w:w="503" w:type="dxa"/>
            <w:shd w:val="clear" w:color="auto" w:fill="231AFF"/>
          </w:tcPr>
          <w:p w14:paraId="6AADA9CF" w14:textId="77777777" w:rsidR="00214965" w:rsidRDefault="00000000">
            <w:pPr>
              <w:jc w:val="center"/>
            </w:pPr>
            <w:r>
              <w:rPr>
                <w:b/>
                <w:color w:val="FFFFFF"/>
                <w:sz w:val="20"/>
              </w:rPr>
              <w:t>9</w:t>
            </w:r>
          </w:p>
        </w:tc>
        <w:tc>
          <w:tcPr>
            <w:tcW w:w="1251" w:type="dxa"/>
            <w:shd w:val="clear" w:color="auto" w:fill="D9E2F3"/>
          </w:tcPr>
          <w:p w14:paraId="23584ED4" w14:textId="77777777" w:rsidR="00214965" w:rsidRDefault="00000000">
            <w:r>
              <w:rPr>
                <w:sz w:val="20"/>
              </w:rPr>
              <w:t xml:space="preserve">Transfer </w:t>
            </w:r>
            <w:r>
              <w:rPr>
                <w:sz w:val="20"/>
              </w:rPr>
              <w:lastRenderedPageBreak/>
              <w:t>Service</w:t>
            </w:r>
          </w:p>
        </w:tc>
        <w:tc>
          <w:tcPr>
            <w:tcW w:w="1251" w:type="dxa"/>
            <w:shd w:val="clear" w:color="auto" w:fill="D9E2F3"/>
          </w:tcPr>
          <w:p w14:paraId="0DD4F2AF" w14:textId="77777777" w:rsidR="00214965" w:rsidRDefault="00000000">
            <w:r>
              <w:rPr>
                <w:sz w:val="20"/>
              </w:rPr>
              <w:lastRenderedPageBreak/>
              <w:t xml:space="preserve">Wallet </w:t>
            </w:r>
            <w:r>
              <w:rPr>
                <w:sz w:val="20"/>
              </w:rPr>
              <w:lastRenderedPageBreak/>
              <w:t>Database</w:t>
            </w:r>
          </w:p>
        </w:tc>
        <w:tc>
          <w:tcPr>
            <w:tcW w:w="1461" w:type="dxa"/>
            <w:shd w:val="clear" w:color="auto" w:fill="D9E2F3"/>
          </w:tcPr>
          <w:p w14:paraId="3D6EEAFB" w14:textId="77777777" w:rsidR="00214965" w:rsidRDefault="00000000">
            <w:r>
              <w:rPr>
                <w:sz w:val="20"/>
              </w:rPr>
              <w:lastRenderedPageBreak/>
              <w:t xml:space="preserve">BEGIN </w:t>
            </w:r>
            <w:r>
              <w:rPr>
                <w:sz w:val="20"/>
              </w:rPr>
              <w:lastRenderedPageBreak/>
              <w:t>TRANSACTION</w:t>
            </w:r>
          </w:p>
        </w:tc>
        <w:tc>
          <w:tcPr>
            <w:tcW w:w="849" w:type="dxa"/>
            <w:shd w:val="clear" w:color="auto" w:fill="D9E2F3"/>
          </w:tcPr>
          <w:p w14:paraId="63397CFE" w14:textId="77777777" w:rsidR="00214965" w:rsidRDefault="00000000">
            <w:pPr>
              <w:jc w:val="center"/>
            </w:pPr>
            <w:r>
              <w:rPr>
                <w:sz w:val="20"/>
              </w:rPr>
              <w:lastRenderedPageBreak/>
              <w:t>JDBC</w:t>
            </w:r>
          </w:p>
        </w:tc>
        <w:tc>
          <w:tcPr>
            <w:tcW w:w="1915" w:type="dxa"/>
            <w:shd w:val="clear" w:color="auto" w:fill="D9E2F3"/>
          </w:tcPr>
          <w:p w14:paraId="2F7D0600" w14:textId="77777777" w:rsidR="00214965" w:rsidRDefault="00214965"/>
        </w:tc>
        <w:tc>
          <w:tcPr>
            <w:tcW w:w="1893" w:type="dxa"/>
            <w:shd w:val="clear" w:color="auto" w:fill="D9E2F3"/>
          </w:tcPr>
          <w:p w14:paraId="6A5BECCA" w14:textId="77777777" w:rsidR="00214965" w:rsidRDefault="00214965"/>
        </w:tc>
      </w:tr>
      <w:tr w:rsidR="00214965" w14:paraId="473F792F" w14:textId="77777777">
        <w:tc>
          <w:tcPr>
            <w:tcW w:w="503" w:type="dxa"/>
            <w:shd w:val="clear" w:color="auto" w:fill="231AFF"/>
          </w:tcPr>
          <w:p w14:paraId="54FE1D27" w14:textId="77777777" w:rsidR="00214965" w:rsidRDefault="00000000">
            <w:pPr>
              <w:jc w:val="center"/>
            </w:pPr>
            <w:r>
              <w:rPr>
                <w:b/>
                <w:color w:val="FFFFFF"/>
                <w:sz w:val="20"/>
              </w:rPr>
              <w:t>10</w:t>
            </w:r>
          </w:p>
        </w:tc>
        <w:tc>
          <w:tcPr>
            <w:tcW w:w="1251" w:type="dxa"/>
          </w:tcPr>
          <w:p w14:paraId="33B1419A" w14:textId="77777777" w:rsidR="00214965" w:rsidRDefault="00000000">
            <w:r>
              <w:rPr>
                <w:sz w:val="20"/>
              </w:rPr>
              <w:t>Transfer Service</w:t>
            </w:r>
          </w:p>
        </w:tc>
        <w:tc>
          <w:tcPr>
            <w:tcW w:w="1251" w:type="dxa"/>
          </w:tcPr>
          <w:p w14:paraId="322E8205" w14:textId="77777777" w:rsidR="00214965" w:rsidRDefault="00000000">
            <w:r>
              <w:rPr>
                <w:sz w:val="20"/>
              </w:rPr>
              <w:t>Wallet Service</w:t>
            </w:r>
          </w:p>
        </w:tc>
        <w:tc>
          <w:tcPr>
            <w:tcW w:w="1461" w:type="dxa"/>
          </w:tcPr>
          <w:p w14:paraId="3D3EC1D3" w14:textId="77777777" w:rsidR="00214965" w:rsidRDefault="00000000">
            <w:r>
              <w:rPr>
                <w:sz w:val="20"/>
              </w:rPr>
              <w:t>debit</w:t>
            </w:r>
          </w:p>
        </w:tc>
        <w:tc>
          <w:tcPr>
            <w:tcW w:w="849" w:type="dxa"/>
          </w:tcPr>
          <w:p w14:paraId="2B9E847C" w14:textId="77777777" w:rsidR="00214965" w:rsidRDefault="00000000">
            <w:pPr>
              <w:jc w:val="center"/>
            </w:pPr>
            <w:r>
              <w:rPr>
                <w:sz w:val="20"/>
              </w:rPr>
              <w:t>REST</w:t>
            </w:r>
          </w:p>
        </w:tc>
        <w:tc>
          <w:tcPr>
            <w:tcW w:w="1915" w:type="dxa"/>
          </w:tcPr>
          <w:p w14:paraId="7B4D51CD" w14:textId="77777777" w:rsidR="00214965" w:rsidRDefault="00000000">
            <w:r>
              <w:rPr>
                <w:sz w:val="20"/>
              </w:rPr>
              <w:t>senderWalletId, 500</w:t>
            </w:r>
          </w:p>
        </w:tc>
        <w:tc>
          <w:tcPr>
            <w:tcW w:w="1893" w:type="dxa"/>
          </w:tcPr>
          <w:p w14:paraId="60480D9F" w14:textId="77777777" w:rsidR="00214965" w:rsidRDefault="00000000">
            <w:r>
              <w:rPr>
                <w:sz w:val="20"/>
              </w:rPr>
              <w:t>{success, txnId: TXN001}</w:t>
            </w:r>
          </w:p>
        </w:tc>
      </w:tr>
      <w:tr w:rsidR="00214965" w14:paraId="2704D924" w14:textId="77777777">
        <w:tc>
          <w:tcPr>
            <w:tcW w:w="503" w:type="dxa"/>
            <w:shd w:val="clear" w:color="auto" w:fill="231AFF"/>
          </w:tcPr>
          <w:p w14:paraId="6918D38B" w14:textId="77777777" w:rsidR="00214965" w:rsidRDefault="00000000">
            <w:pPr>
              <w:jc w:val="center"/>
            </w:pPr>
            <w:r>
              <w:rPr>
                <w:b/>
                <w:color w:val="FFFFFF"/>
                <w:sz w:val="20"/>
              </w:rPr>
              <w:t>11</w:t>
            </w:r>
          </w:p>
        </w:tc>
        <w:tc>
          <w:tcPr>
            <w:tcW w:w="1251" w:type="dxa"/>
            <w:shd w:val="clear" w:color="auto" w:fill="D9E2F3"/>
          </w:tcPr>
          <w:p w14:paraId="787862AB" w14:textId="77777777" w:rsidR="00214965" w:rsidRDefault="00000000">
            <w:r>
              <w:rPr>
                <w:sz w:val="20"/>
              </w:rPr>
              <w:t>Wallet Service</w:t>
            </w:r>
          </w:p>
        </w:tc>
        <w:tc>
          <w:tcPr>
            <w:tcW w:w="1251" w:type="dxa"/>
            <w:shd w:val="clear" w:color="auto" w:fill="D9E2F3"/>
          </w:tcPr>
          <w:p w14:paraId="3D6E3EE5" w14:textId="77777777" w:rsidR="00214965" w:rsidRDefault="00000000">
            <w:r>
              <w:rPr>
                <w:sz w:val="20"/>
              </w:rPr>
              <w:t>Wallet Database</w:t>
            </w:r>
          </w:p>
        </w:tc>
        <w:tc>
          <w:tcPr>
            <w:tcW w:w="1461" w:type="dxa"/>
            <w:shd w:val="clear" w:color="auto" w:fill="D9E2F3"/>
          </w:tcPr>
          <w:p w14:paraId="496FABEF" w14:textId="77777777" w:rsidR="00214965" w:rsidRDefault="00000000">
            <w:r>
              <w:rPr>
                <w:sz w:val="20"/>
              </w:rPr>
              <w:t>UPDATE wallets SET balance = balance - 500</w:t>
            </w:r>
          </w:p>
        </w:tc>
        <w:tc>
          <w:tcPr>
            <w:tcW w:w="849" w:type="dxa"/>
            <w:shd w:val="clear" w:color="auto" w:fill="D9E2F3"/>
          </w:tcPr>
          <w:p w14:paraId="5C23DA5F" w14:textId="77777777" w:rsidR="00214965" w:rsidRDefault="00000000">
            <w:pPr>
              <w:jc w:val="center"/>
            </w:pPr>
            <w:r>
              <w:rPr>
                <w:sz w:val="20"/>
              </w:rPr>
              <w:t>JDBC</w:t>
            </w:r>
          </w:p>
        </w:tc>
        <w:tc>
          <w:tcPr>
            <w:tcW w:w="1915" w:type="dxa"/>
            <w:shd w:val="clear" w:color="auto" w:fill="D9E2F3"/>
          </w:tcPr>
          <w:p w14:paraId="667D5397" w14:textId="77777777" w:rsidR="00214965" w:rsidRDefault="00214965"/>
        </w:tc>
        <w:tc>
          <w:tcPr>
            <w:tcW w:w="1893" w:type="dxa"/>
            <w:shd w:val="clear" w:color="auto" w:fill="D9E2F3"/>
          </w:tcPr>
          <w:p w14:paraId="70FCA2F7" w14:textId="77777777" w:rsidR="00214965" w:rsidRDefault="00000000">
            <w:r>
              <w:rPr>
                <w:sz w:val="20"/>
              </w:rPr>
              <w:t>{txnId: TXN001}</w:t>
            </w:r>
          </w:p>
        </w:tc>
      </w:tr>
      <w:tr w:rsidR="00214965" w14:paraId="16A256C1" w14:textId="77777777">
        <w:tc>
          <w:tcPr>
            <w:tcW w:w="503" w:type="dxa"/>
            <w:shd w:val="clear" w:color="auto" w:fill="231AFF"/>
          </w:tcPr>
          <w:p w14:paraId="000AF3DA" w14:textId="77777777" w:rsidR="00214965" w:rsidRDefault="00000000">
            <w:pPr>
              <w:jc w:val="center"/>
            </w:pPr>
            <w:r>
              <w:rPr>
                <w:b/>
                <w:color w:val="FFFFFF"/>
                <w:sz w:val="20"/>
              </w:rPr>
              <w:t>12</w:t>
            </w:r>
          </w:p>
        </w:tc>
        <w:tc>
          <w:tcPr>
            <w:tcW w:w="1251" w:type="dxa"/>
          </w:tcPr>
          <w:p w14:paraId="3F39A765" w14:textId="77777777" w:rsidR="00214965" w:rsidRDefault="00000000">
            <w:r>
              <w:rPr>
                <w:sz w:val="20"/>
              </w:rPr>
              <w:t>Wallet Service</w:t>
            </w:r>
          </w:p>
        </w:tc>
        <w:tc>
          <w:tcPr>
            <w:tcW w:w="1251" w:type="dxa"/>
          </w:tcPr>
          <w:p w14:paraId="21D7A62F" w14:textId="77777777" w:rsidR="00214965" w:rsidRDefault="00000000">
            <w:r>
              <w:rPr>
                <w:sz w:val="20"/>
              </w:rPr>
              <w:t>Wallet Database</w:t>
            </w:r>
          </w:p>
        </w:tc>
        <w:tc>
          <w:tcPr>
            <w:tcW w:w="1461" w:type="dxa"/>
          </w:tcPr>
          <w:p w14:paraId="690F2E0A" w14:textId="77777777" w:rsidR="00214965" w:rsidRDefault="00000000">
            <w:r>
              <w:rPr>
                <w:sz w:val="20"/>
              </w:rPr>
              <w:t>INSERT transaction</w:t>
            </w:r>
          </w:p>
        </w:tc>
        <w:tc>
          <w:tcPr>
            <w:tcW w:w="849" w:type="dxa"/>
          </w:tcPr>
          <w:p w14:paraId="06663517" w14:textId="77777777" w:rsidR="00214965" w:rsidRDefault="00000000">
            <w:pPr>
              <w:jc w:val="center"/>
            </w:pPr>
            <w:r>
              <w:rPr>
                <w:sz w:val="20"/>
              </w:rPr>
              <w:t>JDBC</w:t>
            </w:r>
          </w:p>
        </w:tc>
        <w:tc>
          <w:tcPr>
            <w:tcW w:w="1915" w:type="dxa"/>
          </w:tcPr>
          <w:p w14:paraId="1A0F65B6" w14:textId="77777777" w:rsidR="00214965" w:rsidRDefault="00000000">
            <w:r>
              <w:rPr>
                <w:sz w:val="20"/>
              </w:rPr>
              <w:t>DEBIT</w:t>
            </w:r>
          </w:p>
        </w:tc>
        <w:tc>
          <w:tcPr>
            <w:tcW w:w="1893" w:type="dxa"/>
          </w:tcPr>
          <w:p w14:paraId="5BBDACFD" w14:textId="77777777" w:rsidR="00214965" w:rsidRDefault="00000000">
            <w:r>
              <w:rPr>
                <w:sz w:val="20"/>
              </w:rPr>
              <w:t>{txnId: TXN002}</w:t>
            </w:r>
          </w:p>
        </w:tc>
      </w:tr>
      <w:tr w:rsidR="00214965" w14:paraId="37A7477A" w14:textId="77777777">
        <w:tc>
          <w:tcPr>
            <w:tcW w:w="503" w:type="dxa"/>
            <w:shd w:val="clear" w:color="auto" w:fill="231AFF"/>
          </w:tcPr>
          <w:p w14:paraId="6CE6F2B7" w14:textId="77777777" w:rsidR="00214965" w:rsidRDefault="00000000">
            <w:pPr>
              <w:jc w:val="center"/>
            </w:pPr>
            <w:r>
              <w:rPr>
                <w:b/>
                <w:color w:val="FFFFFF"/>
                <w:sz w:val="20"/>
              </w:rPr>
              <w:t>13</w:t>
            </w:r>
          </w:p>
        </w:tc>
        <w:tc>
          <w:tcPr>
            <w:tcW w:w="1251" w:type="dxa"/>
            <w:shd w:val="clear" w:color="auto" w:fill="D9E2F3"/>
          </w:tcPr>
          <w:p w14:paraId="72FA570E" w14:textId="77777777" w:rsidR="00214965" w:rsidRDefault="00000000">
            <w:r>
              <w:rPr>
                <w:sz w:val="20"/>
              </w:rPr>
              <w:t>Transfer Service</w:t>
            </w:r>
          </w:p>
        </w:tc>
        <w:tc>
          <w:tcPr>
            <w:tcW w:w="1251" w:type="dxa"/>
            <w:shd w:val="clear" w:color="auto" w:fill="D9E2F3"/>
          </w:tcPr>
          <w:p w14:paraId="08EAA89A" w14:textId="77777777" w:rsidR="00214965" w:rsidRDefault="00000000">
            <w:r>
              <w:rPr>
                <w:sz w:val="20"/>
              </w:rPr>
              <w:t>Wallet Service</w:t>
            </w:r>
          </w:p>
        </w:tc>
        <w:tc>
          <w:tcPr>
            <w:tcW w:w="1461" w:type="dxa"/>
            <w:shd w:val="clear" w:color="auto" w:fill="D9E2F3"/>
          </w:tcPr>
          <w:p w14:paraId="2D52E0CE" w14:textId="77777777" w:rsidR="00214965" w:rsidRDefault="00000000">
            <w:r>
              <w:rPr>
                <w:sz w:val="20"/>
              </w:rPr>
              <w:t>credit</w:t>
            </w:r>
          </w:p>
        </w:tc>
        <w:tc>
          <w:tcPr>
            <w:tcW w:w="849" w:type="dxa"/>
            <w:shd w:val="clear" w:color="auto" w:fill="D9E2F3"/>
          </w:tcPr>
          <w:p w14:paraId="5F8715E7" w14:textId="77777777" w:rsidR="00214965" w:rsidRDefault="00000000">
            <w:pPr>
              <w:jc w:val="center"/>
            </w:pPr>
            <w:r>
              <w:rPr>
                <w:sz w:val="20"/>
              </w:rPr>
              <w:t>REST</w:t>
            </w:r>
          </w:p>
        </w:tc>
        <w:tc>
          <w:tcPr>
            <w:tcW w:w="1915" w:type="dxa"/>
            <w:shd w:val="clear" w:color="auto" w:fill="D9E2F3"/>
          </w:tcPr>
          <w:p w14:paraId="5C601B4E" w14:textId="77777777" w:rsidR="00214965" w:rsidRDefault="00000000">
            <w:r>
              <w:rPr>
                <w:sz w:val="20"/>
              </w:rPr>
              <w:t>recipientWalletId, 500</w:t>
            </w:r>
          </w:p>
        </w:tc>
        <w:tc>
          <w:tcPr>
            <w:tcW w:w="1893" w:type="dxa"/>
            <w:shd w:val="clear" w:color="auto" w:fill="D9E2F3"/>
          </w:tcPr>
          <w:p w14:paraId="6E0457C0" w14:textId="77777777" w:rsidR="00214965" w:rsidRDefault="00000000">
            <w:r>
              <w:rPr>
                <w:sz w:val="20"/>
              </w:rPr>
              <w:t>{success, txnId: TXN002}</w:t>
            </w:r>
          </w:p>
        </w:tc>
      </w:tr>
      <w:tr w:rsidR="00214965" w14:paraId="589F178A" w14:textId="77777777">
        <w:tc>
          <w:tcPr>
            <w:tcW w:w="503" w:type="dxa"/>
            <w:shd w:val="clear" w:color="auto" w:fill="231AFF"/>
          </w:tcPr>
          <w:p w14:paraId="276DEE5C" w14:textId="77777777" w:rsidR="00214965" w:rsidRDefault="00000000">
            <w:pPr>
              <w:jc w:val="center"/>
            </w:pPr>
            <w:r>
              <w:rPr>
                <w:b/>
                <w:color w:val="FFFFFF"/>
                <w:sz w:val="20"/>
              </w:rPr>
              <w:t>14</w:t>
            </w:r>
          </w:p>
        </w:tc>
        <w:tc>
          <w:tcPr>
            <w:tcW w:w="1251" w:type="dxa"/>
          </w:tcPr>
          <w:p w14:paraId="3F5E0D7F" w14:textId="77777777" w:rsidR="00214965" w:rsidRDefault="00000000">
            <w:r>
              <w:rPr>
                <w:sz w:val="20"/>
              </w:rPr>
              <w:t>Wallet Service</w:t>
            </w:r>
          </w:p>
        </w:tc>
        <w:tc>
          <w:tcPr>
            <w:tcW w:w="1251" w:type="dxa"/>
          </w:tcPr>
          <w:p w14:paraId="1638A552" w14:textId="77777777" w:rsidR="00214965" w:rsidRDefault="00000000">
            <w:r>
              <w:rPr>
                <w:sz w:val="20"/>
              </w:rPr>
              <w:t>Wallet Database</w:t>
            </w:r>
          </w:p>
        </w:tc>
        <w:tc>
          <w:tcPr>
            <w:tcW w:w="1461" w:type="dxa"/>
          </w:tcPr>
          <w:p w14:paraId="162AE8A6" w14:textId="77777777" w:rsidR="00214965" w:rsidRDefault="00000000">
            <w:r>
              <w:rPr>
                <w:sz w:val="20"/>
              </w:rPr>
              <w:t>UPDATE wallets SET balance = balance + 500</w:t>
            </w:r>
          </w:p>
        </w:tc>
        <w:tc>
          <w:tcPr>
            <w:tcW w:w="849" w:type="dxa"/>
          </w:tcPr>
          <w:p w14:paraId="072BE214" w14:textId="77777777" w:rsidR="00214965" w:rsidRDefault="00000000">
            <w:pPr>
              <w:jc w:val="center"/>
            </w:pPr>
            <w:r>
              <w:rPr>
                <w:sz w:val="20"/>
              </w:rPr>
              <w:t>JDBC</w:t>
            </w:r>
          </w:p>
        </w:tc>
        <w:tc>
          <w:tcPr>
            <w:tcW w:w="1915" w:type="dxa"/>
          </w:tcPr>
          <w:p w14:paraId="398CCE77" w14:textId="77777777" w:rsidR="00214965" w:rsidRDefault="00214965"/>
        </w:tc>
        <w:tc>
          <w:tcPr>
            <w:tcW w:w="1893" w:type="dxa"/>
          </w:tcPr>
          <w:p w14:paraId="69D983B8" w14:textId="77777777" w:rsidR="00214965" w:rsidRDefault="00214965"/>
        </w:tc>
      </w:tr>
      <w:tr w:rsidR="00214965" w14:paraId="06289DE9" w14:textId="77777777">
        <w:tc>
          <w:tcPr>
            <w:tcW w:w="503" w:type="dxa"/>
            <w:shd w:val="clear" w:color="auto" w:fill="231AFF"/>
          </w:tcPr>
          <w:p w14:paraId="6A56DFF9" w14:textId="77777777" w:rsidR="00214965" w:rsidRDefault="00000000">
            <w:pPr>
              <w:jc w:val="center"/>
            </w:pPr>
            <w:r>
              <w:rPr>
                <w:b/>
                <w:color w:val="FFFFFF"/>
                <w:sz w:val="20"/>
              </w:rPr>
              <w:t>15</w:t>
            </w:r>
          </w:p>
        </w:tc>
        <w:tc>
          <w:tcPr>
            <w:tcW w:w="1251" w:type="dxa"/>
            <w:shd w:val="clear" w:color="auto" w:fill="D9E2F3"/>
          </w:tcPr>
          <w:p w14:paraId="21DB414E" w14:textId="77777777" w:rsidR="00214965" w:rsidRDefault="00000000">
            <w:r>
              <w:rPr>
                <w:sz w:val="20"/>
              </w:rPr>
              <w:t>Wallet Service</w:t>
            </w:r>
          </w:p>
        </w:tc>
        <w:tc>
          <w:tcPr>
            <w:tcW w:w="1251" w:type="dxa"/>
            <w:shd w:val="clear" w:color="auto" w:fill="D9E2F3"/>
          </w:tcPr>
          <w:p w14:paraId="73650BC0" w14:textId="77777777" w:rsidR="00214965" w:rsidRDefault="00000000">
            <w:r>
              <w:rPr>
                <w:sz w:val="20"/>
              </w:rPr>
              <w:t>Wallet Database</w:t>
            </w:r>
          </w:p>
        </w:tc>
        <w:tc>
          <w:tcPr>
            <w:tcW w:w="1461" w:type="dxa"/>
            <w:shd w:val="clear" w:color="auto" w:fill="D9E2F3"/>
          </w:tcPr>
          <w:p w14:paraId="0680AA5B" w14:textId="77777777" w:rsidR="00214965" w:rsidRDefault="00000000">
            <w:r>
              <w:rPr>
                <w:sz w:val="20"/>
              </w:rPr>
              <w:t>INSERT transaction</w:t>
            </w:r>
          </w:p>
        </w:tc>
        <w:tc>
          <w:tcPr>
            <w:tcW w:w="849" w:type="dxa"/>
            <w:shd w:val="clear" w:color="auto" w:fill="D9E2F3"/>
          </w:tcPr>
          <w:p w14:paraId="1114243A" w14:textId="77777777" w:rsidR="00214965" w:rsidRDefault="00000000">
            <w:pPr>
              <w:jc w:val="center"/>
            </w:pPr>
            <w:r>
              <w:rPr>
                <w:sz w:val="20"/>
              </w:rPr>
              <w:t>JDBC</w:t>
            </w:r>
          </w:p>
        </w:tc>
        <w:tc>
          <w:tcPr>
            <w:tcW w:w="1915" w:type="dxa"/>
            <w:shd w:val="clear" w:color="auto" w:fill="D9E2F3"/>
          </w:tcPr>
          <w:p w14:paraId="4CBE7D44" w14:textId="77777777" w:rsidR="00214965" w:rsidRDefault="00000000">
            <w:r>
              <w:rPr>
                <w:sz w:val="20"/>
              </w:rPr>
              <w:t>CREDIT</w:t>
            </w:r>
          </w:p>
        </w:tc>
        <w:tc>
          <w:tcPr>
            <w:tcW w:w="1893" w:type="dxa"/>
            <w:shd w:val="clear" w:color="auto" w:fill="D9E2F3"/>
          </w:tcPr>
          <w:p w14:paraId="42D87C62" w14:textId="77777777" w:rsidR="00214965" w:rsidRDefault="00214965"/>
        </w:tc>
      </w:tr>
      <w:tr w:rsidR="00214965" w14:paraId="6FF287A5" w14:textId="77777777">
        <w:tc>
          <w:tcPr>
            <w:tcW w:w="503" w:type="dxa"/>
            <w:shd w:val="clear" w:color="auto" w:fill="231AFF"/>
          </w:tcPr>
          <w:p w14:paraId="5F3EB31B" w14:textId="77777777" w:rsidR="00214965" w:rsidRDefault="00000000">
            <w:pPr>
              <w:jc w:val="center"/>
            </w:pPr>
            <w:r>
              <w:rPr>
                <w:b/>
                <w:color w:val="FFFFFF"/>
                <w:sz w:val="20"/>
              </w:rPr>
              <w:t>16</w:t>
            </w:r>
          </w:p>
        </w:tc>
        <w:tc>
          <w:tcPr>
            <w:tcW w:w="1251" w:type="dxa"/>
          </w:tcPr>
          <w:p w14:paraId="036A0D3F" w14:textId="77777777" w:rsidR="00214965" w:rsidRDefault="00000000">
            <w:r>
              <w:rPr>
                <w:sz w:val="20"/>
              </w:rPr>
              <w:t>Transfer Service</w:t>
            </w:r>
          </w:p>
        </w:tc>
        <w:tc>
          <w:tcPr>
            <w:tcW w:w="1251" w:type="dxa"/>
          </w:tcPr>
          <w:p w14:paraId="168AD5B9" w14:textId="77777777" w:rsidR="00214965" w:rsidRDefault="00000000">
            <w:r>
              <w:rPr>
                <w:sz w:val="20"/>
              </w:rPr>
              <w:t>Wallet Database</w:t>
            </w:r>
          </w:p>
        </w:tc>
        <w:tc>
          <w:tcPr>
            <w:tcW w:w="1461" w:type="dxa"/>
          </w:tcPr>
          <w:p w14:paraId="6735D7A5" w14:textId="77777777" w:rsidR="00214965" w:rsidRDefault="00000000">
            <w:r>
              <w:rPr>
                <w:sz w:val="20"/>
              </w:rPr>
              <w:t>COMMIT TRANSACTION</w:t>
            </w:r>
          </w:p>
        </w:tc>
        <w:tc>
          <w:tcPr>
            <w:tcW w:w="849" w:type="dxa"/>
          </w:tcPr>
          <w:p w14:paraId="179ED30C" w14:textId="77777777" w:rsidR="00214965" w:rsidRDefault="00000000">
            <w:pPr>
              <w:jc w:val="center"/>
            </w:pPr>
            <w:r>
              <w:rPr>
                <w:sz w:val="20"/>
              </w:rPr>
              <w:t>JDBC</w:t>
            </w:r>
          </w:p>
        </w:tc>
        <w:tc>
          <w:tcPr>
            <w:tcW w:w="1915" w:type="dxa"/>
          </w:tcPr>
          <w:p w14:paraId="431341BC" w14:textId="77777777" w:rsidR="00214965" w:rsidRDefault="00214965"/>
        </w:tc>
        <w:tc>
          <w:tcPr>
            <w:tcW w:w="1893" w:type="dxa"/>
          </w:tcPr>
          <w:p w14:paraId="54CDA2FC" w14:textId="77777777" w:rsidR="00214965" w:rsidRDefault="00214965"/>
        </w:tc>
      </w:tr>
      <w:tr w:rsidR="00214965" w14:paraId="0A81EBF9" w14:textId="77777777">
        <w:tc>
          <w:tcPr>
            <w:tcW w:w="503" w:type="dxa"/>
            <w:shd w:val="clear" w:color="auto" w:fill="231AFF"/>
          </w:tcPr>
          <w:p w14:paraId="464AA693" w14:textId="77777777" w:rsidR="00214965" w:rsidRDefault="00000000">
            <w:pPr>
              <w:jc w:val="center"/>
            </w:pPr>
            <w:r>
              <w:rPr>
                <w:b/>
                <w:color w:val="FFFFFF"/>
                <w:sz w:val="20"/>
              </w:rPr>
              <w:t>17</w:t>
            </w:r>
          </w:p>
        </w:tc>
        <w:tc>
          <w:tcPr>
            <w:tcW w:w="1251" w:type="dxa"/>
            <w:shd w:val="clear" w:color="auto" w:fill="D9E2F3"/>
          </w:tcPr>
          <w:p w14:paraId="38E522F4" w14:textId="77777777" w:rsidR="00214965" w:rsidRDefault="00000000">
            <w:r>
              <w:rPr>
                <w:sz w:val="20"/>
              </w:rPr>
              <w:t>Transfer Service</w:t>
            </w:r>
          </w:p>
        </w:tc>
        <w:tc>
          <w:tcPr>
            <w:tcW w:w="1251" w:type="dxa"/>
            <w:shd w:val="clear" w:color="auto" w:fill="D9E2F3"/>
          </w:tcPr>
          <w:p w14:paraId="497AC468" w14:textId="77777777" w:rsidR="00214965" w:rsidRDefault="00000000">
            <w:r>
              <w:rPr>
                <w:sz w:val="20"/>
              </w:rPr>
              <w:t>Event Bus</w:t>
            </w:r>
          </w:p>
        </w:tc>
        <w:tc>
          <w:tcPr>
            <w:tcW w:w="1461" w:type="dxa"/>
            <w:shd w:val="clear" w:color="auto" w:fill="D9E2F3"/>
          </w:tcPr>
          <w:p w14:paraId="05CD947D" w14:textId="77777777" w:rsidR="00214965" w:rsidRDefault="00000000">
            <w:r>
              <w:rPr>
                <w:sz w:val="20"/>
              </w:rPr>
              <w:t>publish</w:t>
            </w:r>
          </w:p>
        </w:tc>
        <w:tc>
          <w:tcPr>
            <w:tcW w:w="849" w:type="dxa"/>
            <w:shd w:val="clear" w:color="auto" w:fill="D9E2F3"/>
          </w:tcPr>
          <w:p w14:paraId="3AC6368F" w14:textId="77777777" w:rsidR="00214965" w:rsidRDefault="00000000">
            <w:pPr>
              <w:jc w:val="center"/>
            </w:pPr>
            <w:r>
              <w:rPr>
                <w:sz w:val="20"/>
              </w:rPr>
              <w:t>REST</w:t>
            </w:r>
          </w:p>
        </w:tc>
        <w:tc>
          <w:tcPr>
            <w:tcW w:w="1915" w:type="dxa"/>
            <w:shd w:val="clear" w:color="auto" w:fill="D9E2F3"/>
          </w:tcPr>
          <w:p w14:paraId="6127D9CC" w14:textId="77777777" w:rsidR="00214965" w:rsidRDefault="00000000">
            <w:r>
              <w:rPr>
                <w:sz w:val="20"/>
              </w:rPr>
              <w:t>TransferCompleted</w:t>
            </w:r>
          </w:p>
        </w:tc>
        <w:tc>
          <w:tcPr>
            <w:tcW w:w="1893" w:type="dxa"/>
            <w:shd w:val="clear" w:color="auto" w:fill="D9E2F3"/>
          </w:tcPr>
          <w:p w14:paraId="50DB5CBF" w14:textId="77777777" w:rsidR="00214965" w:rsidRDefault="00214965"/>
        </w:tc>
      </w:tr>
      <w:tr w:rsidR="00214965" w14:paraId="6D226EBE" w14:textId="77777777">
        <w:tc>
          <w:tcPr>
            <w:tcW w:w="503" w:type="dxa"/>
            <w:shd w:val="clear" w:color="auto" w:fill="231AFF"/>
          </w:tcPr>
          <w:p w14:paraId="3546681B" w14:textId="77777777" w:rsidR="00214965" w:rsidRDefault="00000000">
            <w:pPr>
              <w:jc w:val="center"/>
            </w:pPr>
            <w:r>
              <w:rPr>
                <w:b/>
                <w:color w:val="FFFFFF"/>
                <w:sz w:val="20"/>
              </w:rPr>
              <w:t>18</w:t>
            </w:r>
          </w:p>
        </w:tc>
        <w:tc>
          <w:tcPr>
            <w:tcW w:w="1251" w:type="dxa"/>
          </w:tcPr>
          <w:p w14:paraId="69149392" w14:textId="77777777" w:rsidR="00214965" w:rsidRDefault="00000000">
            <w:r>
              <w:rPr>
                <w:sz w:val="20"/>
              </w:rPr>
              <w:t>Event Bus</w:t>
            </w:r>
          </w:p>
        </w:tc>
        <w:tc>
          <w:tcPr>
            <w:tcW w:w="1251" w:type="dxa"/>
          </w:tcPr>
          <w:p w14:paraId="556E37FB" w14:textId="77777777" w:rsidR="00214965" w:rsidRDefault="00000000">
            <w:r>
              <w:rPr>
                <w:sz w:val="20"/>
              </w:rPr>
              <w:t>Notification Service</w:t>
            </w:r>
          </w:p>
        </w:tc>
        <w:tc>
          <w:tcPr>
            <w:tcW w:w="1461" w:type="dxa"/>
          </w:tcPr>
          <w:p w14:paraId="00668043" w14:textId="77777777" w:rsidR="00214965" w:rsidRDefault="00000000">
            <w:r>
              <w:rPr>
                <w:sz w:val="20"/>
              </w:rPr>
              <w:t>consume</w:t>
            </w:r>
          </w:p>
        </w:tc>
        <w:tc>
          <w:tcPr>
            <w:tcW w:w="849" w:type="dxa"/>
          </w:tcPr>
          <w:p w14:paraId="77534947" w14:textId="77777777" w:rsidR="00214965" w:rsidRDefault="00000000">
            <w:pPr>
              <w:jc w:val="center"/>
            </w:pPr>
            <w:r>
              <w:rPr>
                <w:sz w:val="20"/>
              </w:rPr>
              <w:t>REST</w:t>
            </w:r>
          </w:p>
        </w:tc>
        <w:tc>
          <w:tcPr>
            <w:tcW w:w="1915" w:type="dxa"/>
          </w:tcPr>
          <w:p w14:paraId="512F18D0" w14:textId="77777777" w:rsidR="00214965" w:rsidRDefault="00000000">
            <w:r>
              <w:rPr>
                <w:sz w:val="20"/>
              </w:rPr>
              <w:t>TransferCompleted</w:t>
            </w:r>
          </w:p>
        </w:tc>
        <w:tc>
          <w:tcPr>
            <w:tcW w:w="1893" w:type="dxa"/>
          </w:tcPr>
          <w:p w14:paraId="16D7BAB5" w14:textId="77777777" w:rsidR="00214965" w:rsidRDefault="00214965"/>
        </w:tc>
      </w:tr>
      <w:tr w:rsidR="00214965" w14:paraId="7DC3F701" w14:textId="77777777">
        <w:tc>
          <w:tcPr>
            <w:tcW w:w="503" w:type="dxa"/>
            <w:shd w:val="clear" w:color="auto" w:fill="231AFF"/>
          </w:tcPr>
          <w:p w14:paraId="5CFF69AE" w14:textId="77777777" w:rsidR="00214965" w:rsidRDefault="00000000">
            <w:pPr>
              <w:jc w:val="center"/>
            </w:pPr>
            <w:r>
              <w:rPr>
                <w:b/>
                <w:color w:val="FFFFFF"/>
                <w:sz w:val="20"/>
              </w:rPr>
              <w:t>19</w:t>
            </w:r>
          </w:p>
        </w:tc>
        <w:tc>
          <w:tcPr>
            <w:tcW w:w="1251" w:type="dxa"/>
            <w:shd w:val="clear" w:color="auto" w:fill="D9E2F3"/>
          </w:tcPr>
          <w:p w14:paraId="4D861F63" w14:textId="77777777" w:rsidR="00214965" w:rsidRDefault="00000000">
            <w:r>
              <w:rPr>
                <w:sz w:val="20"/>
              </w:rPr>
              <w:t>Notification Service</w:t>
            </w:r>
          </w:p>
        </w:tc>
        <w:tc>
          <w:tcPr>
            <w:tcW w:w="1251" w:type="dxa"/>
            <w:shd w:val="clear" w:color="auto" w:fill="D9E2F3"/>
          </w:tcPr>
          <w:p w14:paraId="2D6EF760" w14:textId="77777777" w:rsidR="00214965" w:rsidRDefault="00000000">
            <w:r>
              <w:rPr>
                <w:sz w:val="20"/>
              </w:rPr>
              <w:t>Sender</w:t>
            </w:r>
          </w:p>
        </w:tc>
        <w:tc>
          <w:tcPr>
            <w:tcW w:w="1461" w:type="dxa"/>
            <w:shd w:val="clear" w:color="auto" w:fill="D9E2F3"/>
          </w:tcPr>
          <w:p w14:paraId="1514F29F" w14:textId="77777777" w:rsidR="00214965" w:rsidRDefault="00000000">
            <w:r>
              <w:rPr>
                <w:sz w:val="20"/>
              </w:rPr>
              <w:t>Push "Sent 500 SAR to Ahmed"</w:t>
            </w:r>
          </w:p>
        </w:tc>
        <w:tc>
          <w:tcPr>
            <w:tcW w:w="849" w:type="dxa"/>
            <w:shd w:val="clear" w:color="auto" w:fill="D9E2F3"/>
          </w:tcPr>
          <w:p w14:paraId="5FAC81F2" w14:textId="77777777" w:rsidR="00214965" w:rsidRDefault="00000000">
            <w:pPr>
              <w:jc w:val="center"/>
            </w:pPr>
            <w:r>
              <w:rPr>
                <w:sz w:val="20"/>
              </w:rPr>
              <w:t>REST</w:t>
            </w:r>
          </w:p>
        </w:tc>
        <w:tc>
          <w:tcPr>
            <w:tcW w:w="1915" w:type="dxa"/>
            <w:shd w:val="clear" w:color="auto" w:fill="D9E2F3"/>
          </w:tcPr>
          <w:p w14:paraId="780205FD" w14:textId="77777777" w:rsidR="00214965" w:rsidRDefault="00214965"/>
        </w:tc>
        <w:tc>
          <w:tcPr>
            <w:tcW w:w="1893" w:type="dxa"/>
            <w:shd w:val="clear" w:color="auto" w:fill="D9E2F3"/>
          </w:tcPr>
          <w:p w14:paraId="00ACBC64" w14:textId="77777777" w:rsidR="00214965" w:rsidRDefault="00214965"/>
        </w:tc>
      </w:tr>
      <w:tr w:rsidR="00214965" w14:paraId="52A215B4" w14:textId="77777777">
        <w:tc>
          <w:tcPr>
            <w:tcW w:w="503" w:type="dxa"/>
            <w:shd w:val="clear" w:color="auto" w:fill="231AFF"/>
          </w:tcPr>
          <w:p w14:paraId="61E7E7C9" w14:textId="77777777" w:rsidR="00214965" w:rsidRDefault="00000000">
            <w:pPr>
              <w:jc w:val="center"/>
            </w:pPr>
            <w:r>
              <w:rPr>
                <w:b/>
                <w:color w:val="FFFFFF"/>
                <w:sz w:val="20"/>
              </w:rPr>
              <w:t>20</w:t>
            </w:r>
          </w:p>
        </w:tc>
        <w:tc>
          <w:tcPr>
            <w:tcW w:w="1251" w:type="dxa"/>
          </w:tcPr>
          <w:p w14:paraId="18B3EA28" w14:textId="77777777" w:rsidR="00214965" w:rsidRDefault="00000000">
            <w:r>
              <w:rPr>
                <w:sz w:val="20"/>
              </w:rPr>
              <w:t>Transfer Service</w:t>
            </w:r>
          </w:p>
        </w:tc>
        <w:tc>
          <w:tcPr>
            <w:tcW w:w="1251" w:type="dxa"/>
          </w:tcPr>
          <w:p w14:paraId="492AB5BB" w14:textId="77777777" w:rsidR="00214965" w:rsidRDefault="00000000">
            <w:r>
              <w:rPr>
                <w:sz w:val="20"/>
              </w:rPr>
              <w:t>Wallet Database</w:t>
            </w:r>
          </w:p>
        </w:tc>
        <w:tc>
          <w:tcPr>
            <w:tcW w:w="1461" w:type="dxa"/>
          </w:tcPr>
          <w:p w14:paraId="068A9F6E" w14:textId="77777777" w:rsidR="00214965" w:rsidRDefault="00000000">
            <w:r>
              <w:rPr>
                <w:sz w:val="20"/>
              </w:rPr>
              <w:t>UPDATE transfer SET status = BLOCKED</w:t>
            </w:r>
          </w:p>
        </w:tc>
        <w:tc>
          <w:tcPr>
            <w:tcW w:w="849" w:type="dxa"/>
          </w:tcPr>
          <w:p w14:paraId="0F12DFEF" w14:textId="77777777" w:rsidR="00214965" w:rsidRDefault="00000000">
            <w:pPr>
              <w:jc w:val="center"/>
            </w:pPr>
            <w:r>
              <w:rPr>
                <w:sz w:val="20"/>
              </w:rPr>
              <w:t>JDBC</w:t>
            </w:r>
          </w:p>
        </w:tc>
        <w:tc>
          <w:tcPr>
            <w:tcW w:w="1915" w:type="dxa"/>
          </w:tcPr>
          <w:p w14:paraId="6225844D" w14:textId="77777777" w:rsidR="00214965" w:rsidRDefault="00214965"/>
        </w:tc>
        <w:tc>
          <w:tcPr>
            <w:tcW w:w="1893" w:type="dxa"/>
          </w:tcPr>
          <w:p w14:paraId="54516BD1" w14:textId="77777777" w:rsidR="00214965" w:rsidRDefault="00214965"/>
        </w:tc>
      </w:tr>
    </w:tbl>
    <w:p w14:paraId="2F277FFF" w14:textId="77777777" w:rsidR="00214965" w:rsidRDefault="00000000">
      <w:r>
        <w:rPr>
          <w:i/>
          <w:color w:val="646464"/>
          <w:sz w:val="20"/>
        </w:rPr>
        <w:t>[*] Indicates that the data element is optional</w:t>
      </w:r>
    </w:p>
    <w:p w14:paraId="196618CE" w14:textId="77777777" w:rsidR="00214965" w:rsidRDefault="00000000">
      <w:pPr>
        <w:shd w:val="clear" w:color="auto" w:fill="231AFF"/>
        <w:spacing w:before="240" w:after="120"/>
        <w:outlineLvl w:val="0"/>
      </w:pPr>
      <w:r>
        <w:rPr>
          <w:rFonts w:ascii="Calibri Light" w:hAnsi="Calibri Light"/>
          <w:b/>
          <w:color w:val="FFFFFF"/>
          <w:sz w:val="32"/>
        </w:rPr>
        <w:t>7. Bill Payment via SADAD</w:t>
      </w:r>
    </w:p>
    <w:p w14:paraId="7CD24F07" w14:textId="77777777" w:rsidR="00214965" w:rsidRDefault="00000000">
      <w:pPr>
        <w:pBdr>
          <w:bottom w:val="single" w:sz="4" w:space="1" w:color="231AFF"/>
        </w:pBdr>
        <w:spacing w:before="200" w:after="120"/>
        <w:outlineLvl w:val="1"/>
      </w:pPr>
      <w:r>
        <w:rPr>
          <w:rFonts w:ascii="Calibri Light" w:hAnsi="Calibri Light"/>
          <w:b/>
          <w:color w:val="231AFF"/>
          <w:sz w:val="26"/>
        </w:rPr>
        <w:t>7.1. Sequence Diagram</w:t>
      </w:r>
    </w:p>
    <w:p w14:paraId="2B2EC897" w14:textId="77777777" w:rsidR="00214965" w:rsidRDefault="00000000">
      <w:pPr>
        <w:jc w:val="center"/>
      </w:pPr>
      <w:r>
        <w:rPr>
          <w:noProof/>
        </w:rPr>
        <w:lastRenderedPageBreak/>
        <w:drawing>
          <wp:inline distT="0" distB="0" distL="0" distR="0" wp14:anchorId="5BC847BD" wp14:editId="2D750ECE">
            <wp:extent cx="5486400" cy="61639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Bill_Payment.png"/>
                    <pic:cNvPicPr/>
                  </pic:nvPicPr>
                  <pic:blipFill>
                    <a:blip r:embed="rId12"/>
                    <a:stretch>
                      <a:fillRect/>
                    </a:stretch>
                  </pic:blipFill>
                  <pic:spPr>
                    <a:xfrm>
                      <a:off x="0" y="0"/>
                      <a:ext cx="5486400" cy="6163946"/>
                    </a:xfrm>
                    <a:prstGeom prst="rect">
                      <a:avLst/>
                    </a:prstGeom>
                  </pic:spPr>
                </pic:pic>
              </a:graphicData>
            </a:graphic>
          </wp:inline>
        </w:drawing>
      </w:r>
    </w:p>
    <w:p w14:paraId="3CD204E0" w14:textId="77777777" w:rsidR="00214965" w:rsidRDefault="00000000">
      <w:pPr>
        <w:pBdr>
          <w:bottom w:val="single" w:sz="4" w:space="1" w:color="231AFF"/>
        </w:pBdr>
        <w:spacing w:before="200" w:after="120"/>
        <w:outlineLvl w:val="1"/>
      </w:pPr>
      <w:r>
        <w:rPr>
          <w:rFonts w:ascii="Calibri Light" w:hAnsi="Calibri Light"/>
          <w:b/>
          <w:color w:val="231AFF"/>
          <w:sz w:val="26"/>
        </w:rPr>
        <w:t>7.2. Flow Description</w:t>
      </w:r>
    </w:p>
    <w:p w14:paraId="6011CBCE" w14:textId="77777777" w:rsidR="00214965" w:rsidRDefault="00000000">
      <w:pPr>
        <w:pStyle w:val="Subtitle"/>
        <w:spacing w:before="240" w:after="120"/>
      </w:pPr>
      <w:r>
        <w:rPr>
          <w:rFonts w:ascii="Calibri" w:hAnsi="Calibri"/>
          <w:b/>
          <w:color w:val="00008B"/>
          <w:sz w:val="22"/>
        </w:rPr>
        <w:t>Overview of Bill Inquiry</w:t>
      </w:r>
    </w:p>
    <w:p w14:paraId="25C49426" w14:textId="77777777" w:rsidR="00214965" w:rsidRDefault="00000000">
      <w:pPr>
        <w:spacing w:before="40" w:after="80"/>
        <w:ind w:left="360"/>
        <w:jc w:val="both"/>
      </w:pPr>
      <w:r>
        <w:t xml:space="preserve">• </w:t>
      </w:r>
      <w:r>
        <w:rPr>
          <w:b/>
        </w:rPr>
        <w:t>Customer Interaction</w:t>
      </w:r>
      <w:r>
        <w:t>: The customer selects "Pay Bills" and chooses the biller. They then enter their account number.</w:t>
      </w:r>
    </w:p>
    <w:p w14:paraId="01744861" w14:textId="77777777" w:rsidR="00214965" w:rsidRDefault="00000000">
      <w:pPr>
        <w:spacing w:before="40" w:after="80"/>
        <w:ind w:left="360"/>
        <w:jc w:val="both"/>
      </w:pPr>
      <w:r>
        <w:t xml:space="preserve">• </w:t>
      </w:r>
      <w:r>
        <w:rPr>
          <w:b/>
        </w:rPr>
        <w:t>API Gateway Interaction</w:t>
      </w:r>
      <w:r>
        <w:t>: The FinWallet app sends a POST request to the API Gateway to initiate the bill inquiry. The API Gateway then forwards this request to the Payment Service.</w:t>
      </w:r>
    </w:p>
    <w:p w14:paraId="65096B28" w14:textId="77777777" w:rsidR="00214965" w:rsidRDefault="00000000">
      <w:pPr>
        <w:spacing w:before="40" w:after="80"/>
        <w:ind w:left="360"/>
        <w:jc w:val="both"/>
      </w:pPr>
      <w:r>
        <w:lastRenderedPageBreak/>
        <w:t xml:space="preserve">• </w:t>
      </w:r>
      <w:r>
        <w:rPr>
          <w:b/>
        </w:rPr>
        <w:t>Payment Service Interaction</w:t>
      </w:r>
      <w:r>
        <w:t>: The Payment Service communicates with the SADAD Adapter to fetch the bill details. This interaction involves sending a bill inquiry request to the SADAD Network.</w:t>
      </w:r>
    </w:p>
    <w:p w14:paraId="3560C708" w14:textId="77777777" w:rsidR="00214965" w:rsidRDefault="00000000">
      <w:pPr>
        <w:spacing w:before="40" w:after="80"/>
        <w:ind w:left="360"/>
        <w:jc w:val="both"/>
      </w:pPr>
      <w:r>
        <w:t xml:space="preserve">• </w:t>
      </w:r>
      <w:r>
        <w:rPr>
          <w:b/>
        </w:rPr>
        <w:t>Conditional Branching</w:t>
      </w:r>
      <w:r>
        <w:t>: If the bill is found, the system displays the bill details to the customer. If the bill is not found, the system informs the customer that there are no pending bills.</w:t>
      </w:r>
    </w:p>
    <w:p w14:paraId="5CC0599E" w14:textId="77777777" w:rsidR="00214965" w:rsidRDefault="00000000">
      <w:pPr>
        <w:spacing w:before="40" w:after="80"/>
        <w:ind w:left="360"/>
        <w:jc w:val="both"/>
      </w:pPr>
      <w:r>
        <w:t xml:space="preserve">• </w:t>
      </w:r>
      <w:r>
        <w:rPr>
          <w:b/>
        </w:rPr>
        <w:t>Internal Processing</w:t>
      </w:r>
      <w:r>
        <w:t>: The system internally handles the display of the bill information and the confirmation of the payment.</w:t>
      </w:r>
    </w:p>
    <w:p w14:paraId="5A3AE8D3" w14:textId="77777777" w:rsidR="00214965" w:rsidRDefault="00000000">
      <w:pPr>
        <w:pStyle w:val="Subtitle"/>
        <w:spacing w:before="240" w:after="120"/>
      </w:pPr>
      <w:r>
        <w:rPr>
          <w:rFonts w:ascii="Calibri" w:hAnsi="Calibri"/>
          <w:b/>
          <w:color w:val="00008B"/>
          <w:sz w:val="22"/>
        </w:rPr>
        <w:t>Detailed Description of Bill Inquiry</w:t>
      </w:r>
    </w:p>
    <w:p w14:paraId="2102CC1C" w14:textId="77777777" w:rsidR="00214965" w:rsidRDefault="00000000">
      <w:pPr>
        <w:spacing w:before="40" w:after="80"/>
        <w:ind w:left="360"/>
        <w:jc w:val="both"/>
      </w:pPr>
      <w:r>
        <w:t xml:space="preserve">• </w:t>
      </w:r>
      <w:r>
        <w:rPr>
          <w:b/>
        </w:rPr>
        <w:t>Customer Interaction</w:t>
      </w:r>
      <w:r>
        <w:t>: The customer selects "Pay Bills" and chooses the biller. They enter their account number.</w:t>
      </w:r>
    </w:p>
    <w:p w14:paraId="035CFF67" w14:textId="77777777" w:rsidR="00214965" w:rsidRDefault="00000000">
      <w:pPr>
        <w:spacing w:before="40" w:after="80"/>
        <w:ind w:left="360"/>
        <w:jc w:val="both"/>
      </w:pPr>
      <w:r>
        <w:t xml:space="preserve">• </w:t>
      </w:r>
      <w:r>
        <w:rPr>
          <w:b/>
        </w:rPr>
        <w:t>API Gateway Interaction</w:t>
      </w:r>
      <w:r>
        <w:t>: The FinWallet app sends a POST request to the API Gateway to initiate the bill inquiry. The API Gateway then forwards this request to the Payment Service.</w:t>
      </w:r>
    </w:p>
    <w:p w14:paraId="21BED2DC" w14:textId="77777777" w:rsidR="00214965" w:rsidRDefault="00000000">
      <w:pPr>
        <w:spacing w:before="40" w:after="80"/>
        <w:ind w:left="360"/>
        <w:jc w:val="both"/>
      </w:pPr>
      <w:r>
        <w:t xml:space="preserve">• </w:t>
      </w:r>
      <w:r>
        <w:rPr>
          <w:b/>
        </w:rPr>
        <w:t>Payment Service Interaction</w:t>
      </w:r>
      <w:r>
        <w:t>: The Payment Service communicates with the SADAD Adapter to fetch the bill details. This interaction involves sending a bill inquiry request to the SADAD Network.</w:t>
      </w:r>
    </w:p>
    <w:p w14:paraId="30ABFD7E" w14:textId="77777777" w:rsidR="00214965" w:rsidRDefault="00000000">
      <w:pPr>
        <w:spacing w:before="40" w:after="80"/>
        <w:ind w:left="360"/>
        <w:jc w:val="both"/>
      </w:pPr>
      <w:r>
        <w:t xml:space="preserve">• </w:t>
      </w:r>
      <w:r>
        <w:rPr>
          <w:b/>
        </w:rPr>
        <w:t>Conditional Branching</w:t>
      </w:r>
      <w:r>
        <w:t>: If the bill is found, the system internally displays the bill information. If the bill is not found, the system internally displays a message indicating no pending bills.</w:t>
      </w:r>
    </w:p>
    <w:p w14:paraId="51288DC2" w14:textId="77777777" w:rsidR="00214965" w:rsidRDefault="00000000">
      <w:pPr>
        <w:spacing w:before="40" w:after="80"/>
        <w:ind w:left="360"/>
        <w:jc w:val="both"/>
      </w:pPr>
      <w:r>
        <w:t xml:space="preserve">• </w:t>
      </w:r>
      <w:r>
        <w:rPr>
          <w:b/>
        </w:rPr>
        <w:t>Internal Processing</w:t>
      </w:r>
      <w:r>
        <w:t>: The system internally handles the display of the bill information and the confirmation of the payment.</w:t>
      </w:r>
    </w:p>
    <w:p w14:paraId="1BD33427" w14:textId="77777777" w:rsidR="00214965" w:rsidRDefault="00000000">
      <w:pPr>
        <w:pStyle w:val="Subtitle"/>
        <w:spacing w:before="240" w:after="120"/>
      </w:pPr>
      <w:r>
        <w:rPr>
          <w:rFonts w:ascii="Calibri" w:hAnsi="Calibri"/>
          <w:b/>
          <w:color w:val="00008B"/>
          <w:sz w:val="22"/>
        </w:rPr>
        <w:t>Detailed Description of Payment Confirmation</w:t>
      </w:r>
    </w:p>
    <w:p w14:paraId="10848C7F" w14:textId="77777777" w:rsidR="00214965" w:rsidRDefault="00000000">
      <w:pPr>
        <w:spacing w:before="200" w:after="80"/>
      </w:pPr>
      <w:r>
        <w:rPr>
          <w:b/>
        </w:rPr>
        <w:t>Customer Interaction: The customer confirms the payment.</w:t>
      </w:r>
    </w:p>
    <w:p w14:paraId="480E8CD3" w14:textId="77777777" w:rsidR="00214965" w:rsidRDefault="00000000">
      <w:pPr>
        <w:spacing w:before="40" w:after="80"/>
        <w:ind w:left="360"/>
        <w:jc w:val="both"/>
      </w:pPr>
      <w:r>
        <w:t xml:space="preserve">• </w:t>
      </w:r>
      <w:r>
        <w:rPr>
          <w:b/>
        </w:rPr>
        <w:t>API Gateway Interaction</w:t>
      </w:r>
      <w:r>
        <w:t>: The FinWallet app sends a POST request to the API Gateway to initiate the payment. The API Gateway then forwards this request to the Payment Service.</w:t>
      </w:r>
    </w:p>
    <w:p w14:paraId="713D4654" w14:textId="77777777" w:rsidR="00214965" w:rsidRDefault="00000000">
      <w:pPr>
        <w:spacing w:before="40" w:after="80"/>
        <w:ind w:left="360"/>
        <w:jc w:val="both"/>
      </w:pPr>
      <w:r>
        <w:t xml:space="preserve">• </w:t>
      </w:r>
      <w:r>
        <w:rPr>
          <w:b/>
        </w:rPr>
        <w:t>Payment Service Interaction</w:t>
      </w:r>
      <w:r>
        <w:t>: The Payment Service checks the balance of the wallet service and initiates the payment process. This interaction involves checking the balance and initiating the payment.</w:t>
      </w:r>
    </w:p>
    <w:p w14:paraId="56BFEFE3" w14:textId="77777777" w:rsidR="00214965" w:rsidRDefault="00000000">
      <w:pPr>
        <w:spacing w:before="40" w:after="80"/>
        <w:ind w:left="360"/>
        <w:jc w:val="both"/>
      </w:pPr>
      <w:r>
        <w:t xml:space="preserve">• </w:t>
      </w:r>
      <w:r>
        <w:rPr>
          <w:b/>
        </w:rPr>
        <w:t>Conditional Branching</w:t>
      </w:r>
      <w:r>
        <w:t>: If the balance is sufficient, the system debits the wallet and sends a payment confirmation to the wallet service. If the balance is insufficient, the system prompts the customer to top up the balance.</w:t>
      </w:r>
    </w:p>
    <w:p w14:paraId="1C62BC8C" w14:textId="77777777" w:rsidR="00214965" w:rsidRDefault="00000000">
      <w:pPr>
        <w:spacing w:before="40" w:after="80"/>
        <w:ind w:left="360"/>
        <w:jc w:val="both"/>
      </w:pPr>
      <w:r>
        <w:t xml:space="preserve">• </w:t>
      </w:r>
      <w:r>
        <w:rPr>
          <w:b/>
        </w:rPr>
        <w:t>Internal Processing</w:t>
      </w:r>
      <w:r>
        <w:t>: The system internally handles the debiting of the wallet and the payment confirmation.</w:t>
      </w:r>
    </w:p>
    <w:p w14:paraId="12E7FB9D" w14:textId="77777777" w:rsidR="00214965" w:rsidRDefault="00000000">
      <w:pPr>
        <w:pStyle w:val="Subtitle"/>
        <w:spacing w:before="240" w:after="120"/>
      </w:pPr>
      <w:r>
        <w:rPr>
          <w:rFonts w:ascii="Calibri" w:hAnsi="Calibri"/>
          <w:b/>
          <w:color w:val="00008B"/>
          <w:sz w:val="22"/>
        </w:rPr>
        <w:t>Detailed Description of Execute SADAD Payment</w:t>
      </w:r>
    </w:p>
    <w:p w14:paraId="68AC64B7" w14:textId="77777777" w:rsidR="00214965" w:rsidRDefault="00000000">
      <w:pPr>
        <w:spacing w:before="40" w:after="80"/>
        <w:ind w:left="360"/>
        <w:jc w:val="both"/>
      </w:pPr>
      <w:r>
        <w:t xml:space="preserve">• </w:t>
      </w:r>
      <w:r>
        <w:rPr>
          <w:b/>
        </w:rPr>
        <w:t>Payment Service Interaction</w:t>
      </w:r>
      <w:r>
        <w:t>: The Payment Service initiates the payment process by sending a payment request to the SADAD Adapter. This interaction involves sending a payment request to the SADAD Network.</w:t>
      </w:r>
    </w:p>
    <w:p w14:paraId="38A0A08A" w14:textId="77777777" w:rsidR="00214965" w:rsidRDefault="00000000">
      <w:pPr>
        <w:spacing w:before="40" w:after="80"/>
        <w:ind w:left="360"/>
        <w:jc w:val="both"/>
      </w:pPr>
      <w:r>
        <w:lastRenderedPageBreak/>
        <w:t xml:space="preserve">• </w:t>
      </w:r>
      <w:r>
        <w:rPr>
          <w:b/>
        </w:rPr>
        <w:t>Conditional Branching</w:t>
      </w:r>
      <w:r>
        <w:t>: If the payment is successful, the system handles the payment confirmation and debits the wallet. If the payment is unsuccessful, the system handles the payment failure and prompts the customer to try again later.</w:t>
      </w:r>
    </w:p>
    <w:p w14:paraId="053BA2BB" w14:textId="77777777" w:rsidR="00214965" w:rsidRDefault="00000000">
      <w:pPr>
        <w:spacing w:before="40" w:after="80"/>
        <w:ind w:left="360"/>
        <w:jc w:val="both"/>
      </w:pPr>
      <w:r>
        <w:t xml:space="preserve">• </w:t>
      </w:r>
      <w:r>
        <w:rPr>
          <w:b/>
        </w:rPr>
        <w:t>Internal Processing</w:t>
      </w:r>
      <w:r>
        <w:t>: The system internally handles the debiting of the wallet and the payment confirmation.</w:t>
      </w:r>
    </w:p>
    <w:p w14:paraId="5BDE962E" w14:textId="77777777" w:rsidR="00214965" w:rsidRDefault="00000000">
      <w:pPr>
        <w:pStyle w:val="Subtitle"/>
        <w:spacing w:before="240" w:after="120"/>
      </w:pPr>
      <w:r>
        <w:rPr>
          <w:rFonts w:ascii="Calibri" w:hAnsi="Calibri"/>
          <w:b/>
          <w:color w:val="00008B"/>
          <w:sz w:val="22"/>
        </w:rPr>
        <w:t>Detailed Description of Debit Wallet</w:t>
      </w:r>
    </w:p>
    <w:p w14:paraId="05345009" w14:textId="77777777" w:rsidR="00214965" w:rsidRDefault="00000000">
      <w:pPr>
        <w:spacing w:before="40" w:after="80"/>
        <w:ind w:left="360"/>
        <w:jc w:val="both"/>
      </w:pPr>
      <w:r>
        <w:t xml:space="preserve">• </w:t>
      </w:r>
      <w:r>
        <w:rPr>
          <w:b/>
        </w:rPr>
        <w:t>Wallet Service Interaction</w:t>
      </w:r>
      <w:r>
        <w:t>: The Wallet Service debits the wallet and sends the transaction details to the database. This interaction involves debiting the wallet and sending the transaction details.</w:t>
      </w:r>
    </w:p>
    <w:p w14:paraId="42EF1D45" w14:textId="77777777" w:rsidR="00214965" w:rsidRDefault="00000000">
      <w:pPr>
        <w:spacing w:before="40" w:after="80"/>
        <w:ind w:left="360"/>
        <w:jc w:val="both"/>
      </w:pPr>
      <w:r>
        <w:t xml:space="preserve">• </w:t>
      </w:r>
      <w:r>
        <w:rPr>
          <w:b/>
        </w:rPr>
        <w:t>Database Interaction</w:t>
      </w:r>
      <w:r>
        <w:t>: The Wallet Service sends the transaction details to the database for processing. This interaction involves sending the transaction details to the database.</w:t>
      </w:r>
    </w:p>
    <w:p w14:paraId="6A42BC27" w14:textId="77777777" w:rsidR="00214965" w:rsidRDefault="00000000">
      <w:pPr>
        <w:spacing w:before="40" w:after="80"/>
        <w:ind w:left="360"/>
        <w:jc w:val="both"/>
      </w:pPr>
      <w:r>
        <w:t xml:space="preserve">• </w:t>
      </w:r>
      <w:r>
        <w:rPr>
          <w:b/>
        </w:rPr>
        <w:t>Internal Processing</w:t>
      </w:r>
      <w:r>
        <w:t>: The system internally handles the debiting of the wallet and the transaction confirmation.</w:t>
      </w:r>
    </w:p>
    <w:p w14:paraId="1D390713" w14:textId="77777777" w:rsidR="00214965" w:rsidRDefault="00000000">
      <w:pPr>
        <w:pStyle w:val="Subtitle"/>
        <w:spacing w:before="240" w:after="120"/>
      </w:pPr>
      <w:r>
        <w:rPr>
          <w:rFonts w:ascii="Calibri" w:hAnsi="Calibri"/>
          <w:b/>
          <w:color w:val="00008B"/>
          <w:sz w:val="22"/>
        </w:rPr>
        <w:t>Notes</w:t>
      </w:r>
    </w:p>
    <w:p w14:paraId="2FD134C0" w14:textId="77777777" w:rsidR="00214965" w:rsidRDefault="00000000">
      <w:pPr>
        <w:spacing w:before="40" w:after="80"/>
        <w:ind w:left="360"/>
        <w:jc w:val="both"/>
      </w:pPr>
      <w:r>
        <w:t xml:space="preserve">• </w:t>
      </w:r>
      <w:r>
        <w:rPr>
          <w:b/>
        </w:rPr>
        <w:t>Bill Inquiry</w:t>
      </w:r>
      <w:r>
        <w:t>: The system internally handles the display of the bill information and the confirmation of the payment.</w:t>
      </w:r>
    </w:p>
    <w:p w14:paraId="07E18338" w14:textId="77777777" w:rsidR="00214965" w:rsidRDefault="00000000">
      <w:pPr>
        <w:spacing w:before="40" w:after="80"/>
        <w:ind w:left="360"/>
        <w:jc w:val="both"/>
      </w:pPr>
      <w:r>
        <w:t xml:space="preserve">• </w:t>
      </w:r>
      <w:r>
        <w:rPr>
          <w:b/>
        </w:rPr>
        <w:t>Payment Confirmation</w:t>
      </w:r>
      <w:r>
        <w:t>: The system internally handles the debiting of the wallet and the payment confirmation.</w:t>
      </w:r>
    </w:p>
    <w:p w14:paraId="7173AA2C" w14:textId="77777777" w:rsidR="00214965" w:rsidRDefault="00000000">
      <w:pPr>
        <w:spacing w:before="40" w:after="80"/>
        <w:ind w:left="360"/>
        <w:jc w:val="both"/>
      </w:pPr>
      <w:r>
        <w:t xml:space="preserve">• </w:t>
      </w:r>
      <w:r>
        <w:rPr>
          <w:b/>
        </w:rPr>
        <w:t>Execute SADAD Payment</w:t>
      </w:r>
      <w:r>
        <w:t>: The system internally handles the debiting of the wallet and the payment confirmation.</w:t>
      </w:r>
    </w:p>
    <w:p w14:paraId="7D5447FA" w14:textId="77777777" w:rsidR="00214965" w:rsidRDefault="00000000">
      <w:pPr>
        <w:pStyle w:val="Subtitle"/>
        <w:spacing w:before="240" w:after="120"/>
      </w:pPr>
      <w:r>
        <w:rPr>
          <w:rFonts w:ascii="Calibri" w:hAnsi="Calibri"/>
          <w:b/>
          <w:color w:val="00008B"/>
          <w:sz w:val="22"/>
        </w:rPr>
        <w:t>Authentication &amp; Validation</w:t>
      </w:r>
    </w:p>
    <w:p w14:paraId="255A348A" w14:textId="77777777" w:rsidR="00214965" w:rsidRDefault="00000000">
      <w:pPr>
        <w:spacing w:after="120"/>
        <w:jc w:val="both"/>
      </w:pPr>
      <w:r>
        <w:t>The system validates the</w:t>
      </w:r>
    </w:p>
    <w:p w14:paraId="109E4935" w14:textId="77777777" w:rsidR="00214965" w:rsidRDefault="00000000">
      <w:pPr>
        <w:pBdr>
          <w:bottom w:val="single" w:sz="4" w:space="1" w:color="231AFF"/>
        </w:pBdr>
        <w:spacing w:before="200" w:after="120"/>
        <w:outlineLvl w:val="1"/>
      </w:pPr>
      <w:r>
        <w:rPr>
          <w:rFonts w:ascii="Calibri Light" w:hAnsi="Calibri Light"/>
          <w:b/>
          <w:color w:val="231AFF"/>
          <w:sz w:val="26"/>
        </w:rPr>
        <w:t>7.3. APIs Contract Agreement</w:t>
      </w:r>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214965" w14:paraId="14FA21C7" w14:textId="77777777">
        <w:tc>
          <w:tcPr>
            <w:tcW w:w="503" w:type="dxa"/>
            <w:shd w:val="clear" w:color="auto" w:fill="231AFF"/>
          </w:tcPr>
          <w:p w14:paraId="236B3D23" w14:textId="77777777" w:rsidR="00214965" w:rsidRDefault="00000000">
            <w:pPr>
              <w:jc w:val="center"/>
            </w:pPr>
            <w:r>
              <w:rPr>
                <w:b/>
                <w:color w:val="FFFFFF"/>
                <w:sz w:val="20"/>
              </w:rPr>
              <w:t>#</w:t>
            </w:r>
          </w:p>
        </w:tc>
        <w:tc>
          <w:tcPr>
            <w:tcW w:w="1251" w:type="dxa"/>
            <w:shd w:val="clear" w:color="auto" w:fill="231AFF"/>
          </w:tcPr>
          <w:p w14:paraId="64153B1C" w14:textId="77777777" w:rsidR="00214965" w:rsidRDefault="00000000">
            <w:pPr>
              <w:jc w:val="center"/>
            </w:pPr>
            <w:r>
              <w:rPr>
                <w:b/>
                <w:color w:val="FFFFFF"/>
                <w:sz w:val="20"/>
              </w:rPr>
              <w:t>Source</w:t>
            </w:r>
          </w:p>
        </w:tc>
        <w:tc>
          <w:tcPr>
            <w:tcW w:w="1251" w:type="dxa"/>
            <w:shd w:val="clear" w:color="auto" w:fill="231AFF"/>
          </w:tcPr>
          <w:p w14:paraId="1D898162" w14:textId="77777777" w:rsidR="00214965" w:rsidRDefault="00000000">
            <w:pPr>
              <w:jc w:val="center"/>
            </w:pPr>
            <w:r>
              <w:rPr>
                <w:b/>
                <w:color w:val="FFFFFF"/>
                <w:sz w:val="20"/>
              </w:rPr>
              <w:t>Destination</w:t>
            </w:r>
          </w:p>
        </w:tc>
        <w:tc>
          <w:tcPr>
            <w:tcW w:w="1461" w:type="dxa"/>
            <w:shd w:val="clear" w:color="auto" w:fill="231AFF"/>
          </w:tcPr>
          <w:p w14:paraId="3F3548C5" w14:textId="77777777" w:rsidR="00214965" w:rsidRDefault="00000000">
            <w:pPr>
              <w:jc w:val="center"/>
            </w:pPr>
            <w:r>
              <w:rPr>
                <w:b/>
                <w:color w:val="FFFFFF"/>
                <w:sz w:val="20"/>
              </w:rPr>
              <w:t>API</w:t>
            </w:r>
          </w:p>
        </w:tc>
        <w:tc>
          <w:tcPr>
            <w:tcW w:w="849" w:type="dxa"/>
            <w:shd w:val="clear" w:color="auto" w:fill="231AFF"/>
          </w:tcPr>
          <w:p w14:paraId="7A3581EF" w14:textId="77777777" w:rsidR="00214965" w:rsidRDefault="00000000">
            <w:pPr>
              <w:jc w:val="center"/>
            </w:pPr>
            <w:r>
              <w:rPr>
                <w:b/>
                <w:color w:val="FFFFFF"/>
                <w:sz w:val="20"/>
              </w:rPr>
              <w:t>Protocol</w:t>
            </w:r>
          </w:p>
        </w:tc>
        <w:tc>
          <w:tcPr>
            <w:tcW w:w="1915" w:type="dxa"/>
            <w:shd w:val="clear" w:color="auto" w:fill="231AFF"/>
          </w:tcPr>
          <w:p w14:paraId="71C69BE4" w14:textId="77777777" w:rsidR="00214965" w:rsidRDefault="00000000">
            <w:pPr>
              <w:jc w:val="center"/>
            </w:pPr>
            <w:r>
              <w:rPr>
                <w:b/>
                <w:color w:val="FFFFFF"/>
                <w:sz w:val="20"/>
              </w:rPr>
              <w:t>Request Parameters</w:t>
            </w:r>
          </w:p>
        </w:tc>
        <w:tc>
          <w:tcPr>
            <w:tcW w:w="1893" w:type="dxa"/>
            <w:shd w:val="clear" w:color="auto" w:fill="231AFF"/>
          </w:tcPr>
          <w:p w14:paraId="6B577396" w14:textId="77777777" w:rsidR="00214965" w:rsidRDefault="00000000">
            <w:pPr>
              <w:jc w:val="center"/>
            </w:pPr>
            <w:r>
              <w:rPr>
                <w:b/>
                <w:color w:val="FFFFFF"/>
                <w:sz w:val="20"/>
              </w:rPr>
              <w:t>Response Parameters</w:t>
            </w:r>
          </w:p>
        </w:tc>
      </w:tr>
      <w:tr w:rsidR="00214965" w14:paraId="6C378C7E" w14:textId="77777777">
        <w:tc>
          <w:tcPr>
            <w:tcW w:w="503" w:type="dxa"/>
            <w:shd w:val="clear" w:color="auto" w:fill="231AFF"/>
          </w:tcPr>
          <w:p w14:paraId="5AEE9281" w14:textId="77777777" w:rsidR="00214965" w:rsidRDefault="00000000">
            <w:pPr>
              <w:jc w:val="center"/>
            </w:pPr>
            <w:r>
              <w:rPr>
                <w:b/>
                <w:color w:val="FFFFFF"/>
                <w:sz w:val="20"/>
              </w:rPr>
              <w:t>1</w:t>
            </w:r>
          </w:p>
        </w:tc>
        <w:tc>
          <w:tcPr>
            <w:tcW w:w="1251" w:type="dxa"/>
            <w:shd w:val="clear" w:color="auto" w:fill="D9E2F3"/>
          </w:tcPr>
          <w:p w14:paraId="0D773615" w14:textId="77777777" w:rsidR="00214965" w:rsidRDefault="00000000">
            <w:r>
              <w:rPr>
                <w:sz w:val="20"/>
              </w:rPr>
              <w:t>FinWallet App</w:t>
            </w:r>
          </w:p>
        </w:tc>
        <w:tc>
          <w:tcPr>
            <w:tcW w:w="1251" w:type="dxa"/>
            <w:shd w:val="clear" w:color="auto" w:fill="D9E2F3"/>
          </w:tcPr>
          <w:p w14:paraId="31628797" w14:textId="77777777" w:rsidR="00214965" w:rsidRDefault="00000000">
            <w:r>
              <w:rPr>
                <w:sz w:val="20"/>
              </w:rPr>
              <w:t>API Gateway</w:t>
            </w:r>
          </w:p>
        </w:tc>
        <w:tc>
          <w:tcPr>
            <w:tcW w:w="1461" w:type="dxa"/>
            <w:shd w:val="clear" w:color="auto" w:fill="D9E2F3"/>
          </w:tcPr>
          <w:p w14:paraId="2BF87C08" w14:textId="77777777" w:rsidR="00214965" w:rsidRDefault="00000000">
            <w:r>
              <w:rPr>
                <w:sz w:val="20"/>
              </w:rPr>
              <w:t>POST /api/v1/bills/inquiry</w:t>
            </w:r>
          </w:p>
        </w:tc>
        <w:tc>
          <w:tcPr>
            <w:tcW w:w="849" w:type="dxa"/>
            <w:shd w:val="clear" w:color="auto" w:fill="D9E2F3"/>
          </w:tcPr>
          <w:p w14:paraId="76BB0004" w14:textId="77777777" w:rsidR="00214965" w:rsidRDefault="00000000">
            <w:pPr>
              <w:jc w:val="center"/>
            </w:pPr>
            <w:r>
              <w:rPr>
                <w:sz w:val="20"/>
              </w:rPr>
              <w:t>REST</w:t>
            </w:r>
          </w:p>
        </w:tc>
        <w:tc>
          <w:tcPr>
            <w:tcW w:w="1915" w:type="dxa"/>
            <w:shd w:val="clear" w:color="auto" w:fill="D9E2F3"/>
          </w:tcPr>
          <w:p w14:paraId="7EFC93BC" w14:textId="77777777" w:rsidR="00214965" w:rsidRDefault="00214965"/>
        </w:tc>
        <w:tc>
          <w:tcPr>
            <w:tcW w:w="1893" w:type="dxa"/>
            <w:shd w:val="clear" w:color="auto" w:fill="D9E2F3"/>
          </w:tcPr>
          <w:p w14:paraId="3ABC7DEC" w14:textId="77777777" w:rsidR="00214965" w:rsidRDefault="00000000">
            <w:r>
              <w:rPr>
                <w:sz w:val="20"/>
              </w:rPr>
              <w:t>Display bill information</w:t>
            </w:r>
          </w:p>
        </w:tc>
      </w:tr>
      <w:tr w:rsidR="00214965" w14:paraId="0186B75E" w14:textId="77777777">
        <w:tc>
          <w:tcPr>
            <w:tcW w:w="503" w:type="dxa"/>
            <w:shd w:val="clear" w:color="auto" w:fill="231AFF"/>
          </w:tcPr>
          <w:p w14:paraId="2A159BBC" w14:textId="77777777" w:rsidR="00214965" w:rsidRDefault="00000000">
            <w:pPr>
              <w:jc w:val="center"/>
            </w:pPr>
            <w:r>
              <w:rPr>
                <w:b/>
                <w:color w:val="FFFFFF"/>
                <w:sz w:val="20"/>
              </w:rPr>
              <w:t>2</w:t>
            </w:r>
          </w:p>
        </w:tc>
        <w:tc>
          <w:tcPr>
            <w:tcW w:w="1251" w:type="dxa"/>
          </w:tcPr>
          <w:p w14:paraId="1A044CBF" w14:textId="77777777" w:rsidR="00214965" w:rsidRDefault="00000000">
            <w:r>
              <w:rPr>
                <w:sz w:val="20"/>
              </w:rPr>
              <w:t>API Gateway</w:t>
            </w:r>
          </w:p>
        </w:tc>
        <w:tc>
          <w:tcPr>
            <w:tcW w:w="1251" w:type="dxa"/>
          </w:tcPr>
          <w:p w14:paraId="3200FFDF" w14:textId="77777777" w:rsidR="00214965" w:rsidRDefault="00000000">
            <w:r>
              <w:rPr>
                <w:sz w:val="20"/>
              </w:rPr>
              <w:t>Payment Service</w:t>
            </w:r>
          </w:p>
        </w:tc>
        <w:tc>
          <w:tcPr>
            <w:tcW w:w="1461" w:type="dxa"/>
          </w:tcPr>
          <w:p w14:paraId="6B64E899" w14:textId="77777777" w:rsidR="00214965" w:rsidRDefault="00000000">
            <w:r>
              <w:rPr>
                <w:sz w:val="20"/>
              </w:rPr>
              <w:t>inquireBill</w:t>
            </w:r>
          </w:p>
        </w:tc>
        <w:tc>
          <w:tcPr>
            <w:tcW w:w="849" w:type="dxa"/>
          </w:tcPr>
          <w:p w14:paraId="193C2694" w14:textId="77777777" w:rsidR="00214965" w:rsidRDefault="00000000">
            <w:pPr>
              <w:jc w:val="center"/>
            </w:pPr>
            <w:r>
              <w:rPr>
                <w:sz w:val="20"/>
              </w:rPr>
              <w:t>REST</w:t>
            </w:r>
          </w:p>
        </w:tc>
        <w:tc>
          <w:tcPr>
            <w:tcW w:w="1915" w:type="dxa"/>
          </w:tcPr>
          <w:p w14:paraId="33A0ABF2" w14:textId="77777777" w:rsidR="00214965" w:rsidRDefault="00000000">
            <w:r>
              <w:rPr>
                <w:sz w:val="20"/>
              </w:rPr>
              <w:t>billerId: STC, accountNo</w:t>
            </w:r>
          </w:p>
        </w:tc>
        <w:tc>
          <w:tcPr>
            <w:tcW w:w="1893" w:type="dxa"/>
          </w:tcPr>
          <w:p w14:paraId="35F134E3" w14:textId="77777777" w:rsidR="00214965" w:rsidRDefault="00000000">
            <w:r>
              <w:rPr>
                <w:sz w:val="20"/>
              </w:rPr>
              <w:t>{bill details}</w:t>
            </w:r>
          </w:p>
        </w:tc>
      </w:tr>
      <w:tr w:rsidR="00214965" w14:paraId="1B352705" w14:textId="77777777">
        <w:tc>
          <w:tcPr>
            <w:tcW w:w="503" w:type="dxa"/>
            <w:shd w:val="clear" w:color="auto" w:fill="231AFF"/>
          </w:tcPr>
          <w:p w14:paraId="28354EE4" w14:textId="77777777" w:rsidR="00214965" w:rsidRDefault="00000000">
            <w:pPr>
              <w:jc w:val="center"/>
            </w:pPr>
            <w:r>
              <w:rPr>
                <w:b/>
                <w:color w:val="FFFFFF"/>
                <w:sz w:val="20"/>
              </w:rPr>
              <w:t>3</w:t>
            </w:r>
          </w:p>
        </w:tc>
        <w:tc>
          <w:tcPr>
            <w:tcW w:w="1251" w:type="dxa"/>
            <w:shd w:val="clear" w:color="auto" w:fill="D9E2F3"/>
          </w:tcPr>
          <w:p w14:paraId="20204E15" w14:textId="77777777" w:rsidR="00214965" w:rsidRDefault="00000000">
            <w:r>
              <w:rPr>
                <w:sz w:val="20"/>
              </w:rPr>
              <w:t>Payment Service</w:t>
            </w:r>
          </w:p>
        </w:tc>
        <w:tc>
          <w:tcPr>
            <w:tcW w:w="1251" w:type="dxa"/>
            <w:shd w:val="clear" w:color="auto" w:fill="D9E2F3"/>
          </w:tcPr>
          <w:p w14:paraId="12604506" w14:textId="77777777" w:rsidR="00214965" w:rsidRDefault="00000000">
            <w:r>
              <w:rPr>
                <w:sz w:val="20"/>
              </w:rPr>
              <w:t>SADAD Adapter</w:t>
            </w:r>
          </w:p>
        </w:tc>
        <w:tc>
          <w:tcPr>
            <w:tcW w:w="1461" w:type="dxa"/>
            <w:shd w:val="clear" w:color="auto" w:fill="D9E2F3"/>
          </w:tcPr>
          <w:p w14:paraId="1244BAA8" w14:textId="77777777" w:rsidR="00214965" w:rsidRDefault="00000000">
            <w:r>
              <w:rPr>
                <w:sz w:val="20"/>
              </w:rPr>
              <w:t>billInquiry</w:t>
            </w:r>
          </w:p>
        </w:tc>
        <w:tc>
          <w:tcPr>
            <w:tcW w:w="849" w:type="dxa"/>
            <w:shd w:val="clear" w:color="auto" w:fill="D9E2F3"/>
          </w:tcPr>
          <w:p w14:paraId="71B97517" w14:textId="77777777" w:rsidR="00214965" w:rsidRDefault="00000000">
            <w:pPr>
              <w:jc w:val="center"/>
            </w:pPr>
            <w:r>
              <w:rPr>
                <w:sz w:val="20"/>
              </w:rPr>
              <w:t>REST</w:t>
            </w:r>
          </w:p>
        </w:tc>
        <w:tc>
          <w:tcPr>
            <w:tcW w:w="1915" w:type="dxa"/>
            <w:shd w:val="clear" w:color="auto" w:fill="D9E2F3"/>
          </w:tcPr>
          <w:p w14:paraId="72CDE26F" w14:textId="77777777" w:rsidR="00214965" w:rsidRDefault="00000000">
            <w:r>
              <w:rPr>
                <w:sz w:val="20"/>
              </w:rPr>
              <w:t>billerCode, subscriberNo</w:t>
            </w:r>
          </w:p>
        </w:tc>
        <w:tc>
          <w:tcPr>
            <w:tcW w:w="1893" w:type="dxa"/>
            <w:shd w:val="clear" w:color="auto" w:fill="D9E2F3"/>
          </w:tcPr>
          <w:p w14:paraId="5F74B448" w14:textId="77777777" w:rsidR="00214965" w:rsidRDefault="00000000">
            <w:r>
              <w:rPr>
                <w:sz w:val="20"/>
              </w:rPr>
              <w:t>{billAmount, dueDate, billNumber}</w:t>
            </w:r>
          </w:p>
        </w:tc>
      </w:tr>
      <w:tr w:rsidR="00214965" w14:paraId="58069418" w14:textId="77777777">
        <w:tc>
          <w:tcPr>
            <w:tcW w:w="503" w:type="dxa"/>
            <w:shd w:val="clear" w:color="auto" w:fill="231AFF"/>
          </w:tcPr>
          <w:p w14:paraId="61269DC4" w14:textId="77777777" w:rsidR="00214965" w:rsidRDefault="00000000">
            <w:pPr>
              <w:jc w:val="center"/>
            </w:pPr>
            <w:r>
              <w:rPr>
                <w:b/>
                <w:color w:val="FFFFFF"/>
                <w:sz w:val="20"/>
              </w:rPr>
              <w:t>4</w:t>
            </w:r>
          </w:p>
        </w:tc>
        <w:tc>
          <w:tcPr>
            <w:tcW w:w="1251" w:type="dxa"/>
          </w:tcPr>
          <w:p w14:paraId="217F55D3" w14:textId="77777777" w:rsidR="00214965" w:rsidRDefault="00000000">
            <w:r>
              <w:rPr>
                <w:sz w:val="20"/>
              </w:rPr>
              <w:t>SADAD Adapter</w:t>
            </w:r>
          </w:p>
        </w:tc>
        <w:tc>
          <w:tcPr>
            <w:tcW w:w="1251" w:type="dxa"/>
          </w:tcPr>
          <w:p w14:paraId="2D0C4F87" w14:textId="77777777" w:rsidR="00214965" w:rsidRDefault="00000000">
            <w:r>
              <w:rPr>
                <w:sz w:val="20"/>
              </w:rPr>
              <w:t>SADAD Network</w:t>
            </w:r>
          </w:p>
        </w:tc>
        <w:tc>
          <w:tcPr>
            <w:tcW w:w="1461" w:type="dxa"/>
          </w:tcPr>
          <w:p w14:paraId="4C53B9A5" w14:textId="77777777" w:rsidR="00214965" w:rsidRDefault="00000000">
            <w:r>
              <w:rPr>
                <w:sz w:val="20"/>
              </w:rPr>
              <w:t>SADAD Inquiry Request</w:t>
            </w:r>
          </w:p>
        </w:tc>
        <w:tc>
          <w:tcPr>
            <w:tcW w:w="849" w:type="dxa"/>
          </w:tcPr>
          <w:p w14:paraId="4305D358" w14:textId="77777777" w:rsidR="00214965" w:rsidRDefault="00000000">
            <w:pPr>
              <w:jc w:val="center"/>
            </w:pPr>
            <w:r>
              <w:rPr>
                <w:sz w:val="20"/>
              </w:rPr>
              <w:t>REST</w:t>
            </w:r>
          </w:p>
        </w:tc>
        <w:tc>
          <w:tcPr>
            <w:tcW w:w="1915" w:type="dxa"/>
          </w:tcPr>
          <w:p w14:paraId="5189C018" w14:textId="77777777" w:rsidR="00214965" w:rsidRDefault="00000000">
            <w:r>
              <w:rPr>
                <w:sz w:val="20"/>
              </w:rPr>
              <w:t>XML</w:t>
            </w:r>
          </w:p>
        </w:tc>
        <w:tc>
          <w:tcPr>
            <w:tcW w:w="1893" w:type="dxa"/>
          </w:tcPr>
          <w:p w14:paraId="2C9B2C7D" w14:textId="77777777" w:rsidR="00214965" w:rsidRDefault="00000000">
            <w:r>
              <w:rPr>
                <w:sz w:val="20"/>
              </w:rPr>
              <w:t>Bill Details Response</w:t>
            </w:r>
          </w:p>
        </w:tc>
      </w:tr>
      <w:tr w:rsidR="00214965" w14:paraId="31C439FE" w14:textId="77777777">
        <w:tc>
          <w:tcPr>
            <w:tcW w:w="503" w:type="dxa"/>
            <w:shd w:val="clear" w:color="auto" w:fill="231AFF"/>
          </w:tcPr>
          <w:p w14:paraId="0F6C5103" w14:textId="77777777" w:rsidR="00214965" w:rsidRDefault="00000000">
            <w:pPr>
              <w:jc w:val="center"/>
            </w:pPr>
            <w:r>
              <w:rPr>
                <w:b/>
                <w:color w:val="FFFFFF"/>
                <w:sz w:val="20"/>
              </w:rPr>
              <w:t>5</w:t>
            </w:r>
          </w:p>
        </w:tc>
        <w:tc>
          <w:tcPr>
            <w:tcW w:w="1251" w:type="dxa"/>
            <w:shd w:val="clear" w:color="auto" w:fill="D9E2F3"/>
          </w:tcPr>
          <w:p w14:paraId="496C8FF8" w14:textId="77777777" w:rsidR="00214965" w:rsidRDefault="00000000">
            <w:r>
              <w:rPr>
                <w:sz w:val="20"/>
              </w:rPr>
              <w:t>FinWallet App</w:t>
            </w:r>
          </w:p>
        </w:tc>
        <w:tc>
          <w:tcPr>
            <w:tcW w:w="1251" w:type="dxa"/>
            <w:shd w:val="clear" w:color="auto" w:fill="D9E2F3"/>
          </w:tcPr>
          <w:p w14:paraId="64DBF98E" w14:textId="77777777" w:rsidR="00214965" w:rsidRDefault="00000000">
            <w:r>
              <w:rPr>
                <w:sz w:val="20"/>
              </w:rPr>
              <w:t>API Gateway</w:t>
            </w:r>
          </w:p>
        </w:tc>
        <w:tc>
          <w:tcPr>
            <w:tcW w:w="1461" w:type="dxa"/>
            <w:shd w:val="clear" w:color="auto" w:fill="D9E2F3"/>
          </w:tcPr>
          <w:p w14:paraId="66019BF8" w14:textId="77777777" w:rsidR="00214965" w:rsidRDefault="00000000">
            <w:r>
              <w:rPr>
                <w:sz w:val="20"/>
              </w:rPr>
              <w:t>POST /api/v1/bills/pay</w:t>
            </w:r>
          </w:p>
        </w:tc>
        <w:tc>
          <w:tcPr>
            <w:tcW w:w="849" w:type="dxa"/>
            <w:shd w:val="clear" w:color="auto" w:fill="D9E2F3"/>
          </w:tcPr>
          <w:p w14:paraId="66C95BB3" w14:textId="77777777" w:rsidR="00214965" w:rsidRDefault="00000000">
            <w:pPr>
              <w:jc w:val="center"/>
            </w:pPr>
            <w:r>
              <w:rPr>
                <w:sz w:val="20"/>
              </w:rPr>
              <w:t>REST</w:t>
            </w:r>
          </w:p>
        </w:tc>
        <w:tc>
          <w:tcPr>
            <w:tcW w:w="1915" w:type="dxa"/>
            <w:shd w:val="clear" w:color="auto" w:fill="D9E2F3"/>
          </w:tcPr>
          <w:p w14:paraId="55CFBD5D" w14:textId="77777777" w:rsidR="00214965" w:rsidRDefault="00214965"/>
        </w:tc>
        <w:tc>
          <w:tcPr>
            <w:tcW w:w="1893" w:type="dxa"/>
            <w:shd w:val="clear" w:color="auto" w:fill="D9E2F3"/>
          </w:tcPr>
          <w:p w14:paraId="1DA082BC" w14:textId="77777777" w:rsidR="00214965" w:rsidRDefault="00000000">
            <w:r>
              <w:rPr>
                <w:sz w:val="20"/>
              </w:rPr>
              <w:t>Payment successful</w:t>
            </w:r>
          </w:p>
        </w:tc>
      </w:tr>
      <w:tr w:rsidR="00214965" w14:paraId="6EC89F27" w14:textId="77777777">
        <w:tc>
          <w:tcPr>
            <w:tcW w:w="503" w:type="dxa"/>
            <w:shd w:val="clear" w:color="auto" w:fill="231AFF"/>
          </w:tcPr>
          <w:p w14:paraId="4FF19AFE" w14:textId="77777777" w:rsidR="00214965" w:rsidRDefault="00000000">
            <w:pPr>
              <w:jc w:val="center"/>
            </w:pPr>
            <w:r>
              <w:rPr>
                <w:b/>
                <w:color w:val="FFFFFF"/>
                <w:sz w:val="20"/>
              </w:rPr>
              <w:lastRenderedPageBreak/>
              <w:t>6</w:t>
            </w:r>
          </w:p>
        </w:tc>
        <w:tc>
          <w:tcPr>
            <w:tcW w:w="1251" w:type="dxa"/>
          </w:tcPr>
          <w:p w14:paraId="02D3D453" w14:textId="77777777" w:rsidR="00214965" w:rsidRDefault="00000000">
            <w:r>
              <w:rPr>
                <w:sz w:val="20"/>
              </w:rPr>
              <w:t>API Gateway</w:t>
            </w:r>
          </w:p>
        </w:tc>
        <w:tc>
          <w:tcPr>
            <w:tcW w:w="1251" w:type="dxa"/>
          </w:tcPr>
          <w:p w14:paraId="138523A9" w14:textId="77777777" w:rsidR="00214965" w:rsidRDefault="00000000">
            <w:r>
              <w:rPr>
                <w:sz w:val="20"/>
              </w:rPr>
              <w:t>Payment Service</w:t>
            </w:r>
          </w:p>
        </w:tc>
        <w:tc>
          <w:tcPr>
            <w:tcW w:w="1461" w:type="dxa"/>
          </w:tcPr>
          <w:p w14:paraId="75B5C404" w14:textId="77777777" w:rsidR="00214965" w:rsidRDefault="00000000">
            <w:r>
              <w:rPr>
                <w:sz w:val="20"/>
              </w:rPr>
              <w:t>payBill</w:t>
            </w:r>
          </w:p>
        </w:tc>
        <w:tc>
          <w:tcPr>
            <w:tcW w:w="849" w:type="dxa"/>
          </w:tcPr>
          <w:p w14:paraId="592DB215" w14:textId="77777777" w:rsidR="00214965" w:rsidRDefault="00000000">
            <w:pPr>
              <w:jc w:val="center"/>
            </w:pPr>
            <w:r>
              <w:rPr>
                <w:sz w:val="20"/>
              </w:rPr>
              <w:t>REST</w:t>
            </w:r>
          </w:p>
        </w:tc>
        <w:tc>
          <w:tcPr>
            <w:tcW w:w="1915" w:type="dxa"/>
          </w:tcPr>
          <w:p w14:paraId="4915A75F" w14:textId="77777777" w:rsidR="00214965" w:rsidRDefault="00000000">
            <w:r>
              <w:rPr>
                <w:sz w:val="20"/>
              </w:rPr>
              <w:t>userId, billId, amount</w:t>
            </w:r>
          </w:p>
        </w:tc>
        <w:tc>
          <w:tcPr>
            <w:tcW w:w="1893" w:type="dxa"/>
          </w:tcPr>
          <w:p w14:paraId="5EC2B5E3" w14:textId="77777777" w:rsidR="00214965" w:rsidRDefault="00000000">
            <w:r>
              <w:rPr>
                <w:sz w:val="20"/>
              </w:rPr>
              <w:t>{status: SUCCESS, sadadRef, newBalance}</w:t>
            </w:r>
          </w:p>
        </w:tc>
      </w:tr>
      <w:tr w:rsidR="00214965" w14:paraId="1146A7A0" w14:textId="77777777">
        <w:tc>
          <w:tcPr>
            <w:tcW w:w="503" w:type="dxa"/>
            <w:shd w:val="clear" w:color="auto" w:fill="231AFF"/>
          </w:tcPr>
          <w:p w14:paraId="218E8545" w14:textId="77777777" w:rsidR="00214965" w:rsidRDefault="00000000">
            <w:pPr>
              <w:jc w:val="center"/>
            </w:pPr>
            <w:r>
              <w:rPr>
                <w:b/>
                <w:color w:val="FFFFFF"/>
                <w:sz w:val="20"/>
              </w:rPr>
              <w:t>7</w:t>
            </w:r>
          </w:p>
        </w:tc>
        <w:tc>
          <w:tcPr>
            <w:tcW w:w="1251" w:type="dxa"/>
            <w:shd w:val="clear" w:color="auto" w:fill="D9E2F3"/>
          </w:tcPr>
          <w:p w14:paraId="739B6355" w14:textId="77777777" w:rsidR="00214965" w:rsidRDefault="00000000">
            <w:r>
              <w:rPr>
                <w:sz w:val="20"/>
              </w:rPr>
              <w:t>Payment Service</w:t>
            </w:r>
          </w:p>
        </w:tc>
        <w:tc>
          <w:tcPr>
            <w:tcW w:w="1251" w:type="dxa"/>
            <w:shd w:val="clear" w:color="auto" w:fill="D9E2F3"/>
          </w:tcPr>
          <w:p w14:paraId="2B3EA7B8" w14:textId="77777777" w:rsidR="00214965" w:rsidRDefault="00000000">
            <w:r>
              <w:rPr>
                <w:sz w:val="20"/>
              </w:rPr>
              <w:t>Wallet Service</w:t>
            </w:r>
          </w:p>
        </w:tc>
        <w:tc>
          <w:tcPr>
            <w:tcW w:w="1461" w:type="dxa"/>
            <w:shd w:val="clear" w:color="auto" w:fill="D9E2F3"/>
          </w:tcPr>
          <w:p w14:paraId="1DB510CB" w14:textId="77777777" w:rsidR="00214965" w:rsidRDefault="00000000">
            <w:r>
              <w:rPr>
                <w:sz w:val="20"/>
              </w:rPr>
              <w:t>checkBalance</w:t>
            </w:r>
          </w:p>
        </w:tc>
        <w:tc>
          <w:tcPr>
            <w:tcW w:w="849" w:type="dxa"/>
            <w:shd w:val="clear" w:color="auto" w:fill="D9E2F3"/>
          </w:tcPr>
          <w:p w14:paraId="4651F225" w14:textId="77777777" w:rsidR="00214965" w:rsidRDefault="00000000">
            <w:pPr>
              <w:jc w:val="center"/>
            </w:pPr>
            <w:r>
              <w:rPr>
                <w:sz w:val="20"/>
              </w:rPr>
              <w:t>REST</w:t>
            </w:r>
          </w:p>
        </w:tc>
        <w:tc>
          <w:tcPr>
            <w:tcW w:w="1915" w:type="dxa"/>
            <w:shd w:val="clear" w:color="auto" w:fill="D9E2F3"/>
          </w:tcPr>
          <w:p w14:paraId="50C34A56" w14:textId="77777777" w:rsidR="00214965" w:rsidRDefault="00000000">
            <w:r>
              <w:rPr>
                <w:sz w:val="20"/>
              </w:rPr>
              <w:t>userId</w:t>
            </w:r>
          </w:p>
        </w:tc>
        <w:tc>
          <w:tcPr>
            <w:tcW w:w="1893" w:type="dxa"/>
            <w:shd w:val="clear" w:color="auto" w:fill="D9E2F3"/>
          </w:tcPr>
          <w:p w14:paraId="6F07975C" w14:textId="77777777" w:rsidR="00214965" w:rsidRDefault="00000000">
            <w:r>
              <w:rPr>
                <w:sz w:val="20"/>
              </w:rPr>
              <w:t>{balance: 500, sufficient: true}</w:t>
            </w:r>
          </w:p>
        </w:tc>
      </w:tr>
      <w:tr w:rsidR="00214965" w14:paraId="1B92E1E3" w14:textId="77777777">
        <w:tc>
          <w:tcPr>
            <w:tcW w:w="503" w:type="dxa"/>
            <w:shd w:val="clear" w:color="auto" w:fill="231AFF"/>
          </w:tcPr>
          <w:p w14:paraId="5E995AB2" w14:textId="77777777" w:rsidR="00214965" w:rsidRDefault="00000000">
            <w:pPr>
              <w:jc w:val="center"/>
            </w:pPr>
            <w:r>
              <w:rPr>
                <w:b/>
                <w:color w:val="FFFFFF"/>
                <w:sz w:val="20"/>
              </w:rPr>
              <w:t>8</w:t>
            </w:r>
          </w:p>
        </w:tc>
        <w:tc>
          <w:tcPr>
            <w:tcW w:w="1251" w:type="dxa"/>
          </w:tcPr>
          <w:p w14:paraId="3C3959FF" w14:textId="77777777" w:rsidR="00214965" w:rsidRDefault="00000000">
            <w:r>
              <w:rPr>
                <w:sz w:val="20"/>
              </w:rPr>
              <w:t>Wallet Service</w:t>
            </w:r>
          </w:p>
        </w:tc>
        <w:tc>
          <w:tcPr>
            <w:tcW w:w="1251" w:type="dxa"/>
          </w:tcPr>
          <w:p w14:paraId="7F3E64B9" w14:textId="77777777" w:rsidR="00214965" w:rsidRDefault="00000000">
            <w:r>
              <w:rPr>
                <w:sz w:val="20"/>
              </w:rPr>
              <w:t>Database</w:t>
            </w:r>
          </w:p>
        </w:tc>
        <w:tc>
          <w:tcPr>
            <w:tcW w:w="1461" w:type="dxa"/>
          </w:tcPr>
          <w:p w14:paraId="17AB0C4A" w14:textId="77777777" w:rsidR="00214965" w:rsidRDefault="00000000">
            <w:r>
              <w:rPr>
                <w:sz w:val="20"/>
              </w:rPr>
              <w:t>SELECT balance FROM wallets</w:t>
            </w:r>
          </w:p>
        </w:tc>
        <w:tc>
          <w:tcPr>
            <w:tcW w:w="849" w:type="dxa"/>
          </w:tcPr>
          <w:p w14:paraId="180328C2" w14:textId="77777777" w:rsidR="00214965" w:rsidRDefault="00000000">
            <w:pPr>
              <w:jc w:val="center"/>
            </w:pPr>
            <w:r>
              <w:rPr>
                <w:sz w:val="20"/>
              </w:rPr>
              <w:t>JDBC</w:t>
            </w:r>
          </w:p>
        </w:tc>
        <w:tc>
          <w:tcPr>
            <w:tcW w:w="1915" w:type="dxa"/>
          </w:tcPr>
          <w:p w14:paraId="4C3F64F4" w14:textId="77777777" w:rsidR="00214965" w:rsidRDefault="00214965"/>
        </w:tc>
        <w:tc>
          <w:tcPr>
            <w:tcW w:w="1893" w:type="dxa"/>
          </w:tcPr>
          <w:p w14:paraId="3710D39C" w14:textId="77777777" w:rsidR="00214965" w:rsidRDefault="00000000">
            <w:r>
              <w:rPr>
                <w:sz w:val="20"/>
              </w:rPr>
              <w:t>{balance: 500}</w:t>
            </w:r>
          </w:p>
        </w:tc>
      </w:tr>
      <w:tr w:rsidR="00214965" w14:paraId="01D9229E" w14:textId="77777777">
        <w:tc>
          <w:tcPr>
            <w:tcW w:w="503" w:type="dxa"/>
            <w:shd w:val="clear" w:color="auto" w:fill="231AFF"/>
          </w:tcPr>
          <w:p w14:paraId="6CF08F9D" w14:textId="77777777" w:rsidR="00214965" w:rsidRDefault="00000000">
            <w:pPr>
              <w:jc w:val="center"/>
            </w:pPr>
            <w:r>
              <w:rPr>
                <w:b/>
                <w:color w:val="FFFFFF"/>
                <w:sz w:val="20"/>
              </w:rPr>
              <w:t>9</w:t>
            </w:r>
          </w:p>
        </w:tc>
        <w:tc>
          <w:tcPr>
            <w:tcW w:w="1251" w:type="dxa"/>
            <w:shd w:val="clear" w:color="auto" w:fill="D9E2F3"/>
          </w:tcPr>
          <w:p w14:paraId="63C2652E" w14:textId="77777777" w:rsidR="00214965" w:rsidRDefault="00000000">
            <w:r>
              <w:rPr>
                <w:sz w:val="20"/>
              </w:rPr>
              <w:t>Payment Service</w:t>
            </w:r>
          </w:p>
        </w:tc>
        <w:tc>
          <w:tcPr>
            <w:tcW w:w="1251" w:type="dxa"/>
            <w:shd w:val="clear" w:color="auto" w:fill="D9E2F3"/>
          </w:tcPr>
          <w:p w14:paraId="33B08C53" w14:textId="77777777" w:rsidR="00214965" w:rsidRDefault="00000000">
            <w:r>
              <w:rPr>
                <w:sz w:val="20"/>
              </w:rPr>
              <w:t>SADAD Adapter</w:t>
            </w:r>
          </w:p>
        </w:tc>
        <w:tc>
          <w:tcPr>
            <w:tcW w:w="1461" w:type="dxa"/>
            <w:shd w:val="clear" w:color="auto" w:fill="D9E2F3"/>
          </w:tcPr>
          <w:p w14:paraId="1704143C" w14:textId="77777777" w:rsidR="00214965" w:rsidRDefault="00000000">
            <w:r>
              <w:rPr>
                <w:sz w:val="20"/>
              </w:rPr>
              <w:t>payBill</w:t>
            </w:r>
          </w:p>
        </w:tc>
        <w:tc>
          <w:tcPr>
            <w:tcW w:w="849" w:type="dxa"/>
            <w:shd w:val="clear" w:color="auto" w:fill="D9E2F3"/>
          </w:tcPr>
          <w:p w14:paraId="12891199" w14:textId="77777777" w:rsidR="00214965" w:rsidRDefault="00000000">
            <w:pPr>
              <w:jc w:val="center"/>
            </w:pPr>
            <w:r>
              <w:rPr>
                <w:sz w:val="20"/>
              </w:rPr>
              <w:t>REST</w:t>
            </w:r>
          </w:p>
        </w:tc>
        <w:tc>
          <w:tcPr>
            <w:tcW w:w="1915" w:type="dxa"/>
            <w:shd w:val="clear" w:color="auto" w:fill="D9E2F3"/>
          </w:tcPr>
          <w:p w14:paraId="2F74DF38" w14:textId="77777777" w:rsidR="00214965" w:rsidRDefault="00000000">
            <w:r>
              <w:rPr>
                <w:sz w:val="20"/>
              </w:rPr>
              <w:t>billerCode, billNumber, amount</w:t>
            </w:r>
          </w:p>
        </w:tc>
        <w:tc>
          <w:tcPr>
            <w:tcW w:w="1893" w:type="dxa"/>
            <w:shd w:val="clear" w:color="auto" w:fill="D9E2F3"/>
          </w:tcPr>
          <w:p w14:paraId="31A42982" w14:textId="77777777" w:rsidR="00214965" w:rsidRDefault="00000000">
            <w:r>
              <w:rPr>
                <w:sz w:val="20"/>
              </w:rPr>
              <w:t>{success, sadadRef: 987654321}</w:t>
            </w:r>
          </w:p>
        </w:tc>
      </w:tr>
      <w:tr w:rsidR="00214965" w14:paraId="501A08D9" w14:textId="77777777">
        <w:tc>
          <w:tcPr>
            <w:tcW w:w="503" w:type="dxa"/>
            <w:shd w:val="clear" w:color="auto" w:fill="231AFF"/>
          </w:tcPr>
          <w:p w14:paraId="0211B855" w14:textId="77777777" w:rsidR="00214965" w:rsidRDefault="00000000">
            <w:pPr>
              <w:jc w:val="center"/>
            </w:pPr>
            <w:r>
              <w:rPr>
                <w:b/>
                <w:color w:val="FFFFFF"/>
                <w:sz w:val="20"/>
              </w:rPr>
              <w:t>10</w:t>
            </w:r>
          </w:p>
        </w:tc>
        <w:tc>
          <w:tcPr>
            <w:tcW w:w="1251" w:type="dxa"/>
          </w:tcPr>
          <w:p w14:paraId="7CD93971" w14:textId="77777777" w:rsidR="00214965" w:rsidRDefault="00000000">
            <w:r>
              <w:rPr>
                <w:sz w:val="20"/>
              </w:rPr>
              <w:t>SADAD Adapter</w:t>
            </w:r>
          </w:p>
        </w:tc>
        <w:tc>
          <w:tcPr>
            <w:tcW w:w="1251" w:type="dxa"/>
          </w:tcPr>
          <w:p w14:paraId="347DAD77" w14:textId="77777777" w:rsidR="00214965" w:rsidRDefault="00000000">
            <w:r>
              <w:rPr>
                <w:sz w:val="20"/>
              </w:rPr>
              <w:t>SADAD Network</w:t>
            </w:r>
          </w:p>
        </w:tc>
        <w:tc>
          <w:tcPr>
            <w:tcW w:w="1461" w:type="dxa"/>
          </w:tcPr>
          <w:p w14:paraId="54748585" w14:textId="77777777" w:rsidR="00214965" w:rsidRDefault="00000000">
            <w:r>
              <w:rPr>
                <w:sz w:val="20"/>
              </w:rPr>
              <w:t>SADAD Payment Request</w:t>
            </w:r>
          </w:p>
        </w:tc>
        <w:tc>
          <w:tcPr>
            <w:tcW w:w="849" w:type="dxa"/>
          </w:tcPr>
          <w:p w14:paraId="1533309C" w14:textId="77777777" w:rsidR="00214965" w:rsidRDefault="00000000">
            <w:pPr>
              <w:jc w:val="center"/>
            </w:pPr>
            <w:r>
              <w:rPr>
                <w:sz w:val="20"/>
              </w:rPr>
              <w:t>REST</w:t>
            </w:r>
          </w:p>
        </w:tc>
        <w:tc>
          <w:tcPr>
            <w:tcW w:w="1915" w:type="dxa"/>
          </w:tcPr>
          <w:p w14:paraId="67DC9CB9" w14:textId="77777777" w:rsidR="00214965" w:rsidRDefault="00000000">
            <w:r>
              <w:rPr>
                <w:sz w:val="20"/>
              </w:rPr>
              <w:t>XML</w:t>
            </w:r>
          </w:p>
        </w:tc>
        <w:tc>
          <w:tcPr>
            <w:tcW w:w="1893" w:type="dxa"/>
          </w:tcPr>
          <w:p w14:paraId="15754D10" w14:textId="77777777" w:rsidR="00214965" w:rsidRDefault="00000000">
            <w:r>
              <w:rPr>
                <w:sz w:val="20"/>
              </w:rPr>
              <w:t>Payment Confirmation</w:t>
            </w:r>
          </w:p>
        </w:tc>
      </w:tr>
      <w:tr w:rsidR="00214965" w14:paraId="21DF9A70" w14:textId="77777777">
        <w:tc>
          <w:tcPr>
            <w:tcW w:w="503" w:type="dxa"/>
            <w:shd w:val="clear" w:color="auto" w:fill="231AFF"/>
          </w:tcPr>
          <w:p w14:paraId="11D242DA" w14:textId="77777777" w:rsidR="00214965" w:rsidRDefault="00000000">
            <w:pPr>
              <w:jc w:val="center"/>
            </w:pPr>
            <w:r>
              <w:rPr>
                <w:b/>
                <w:color w:val="FFFFFF"/>
                <w:sz w:val="20"/>
              </w:rPr>
              <w:t>11</w:t>
            </w:r>
          </w:p>
        </w:tc>
        <w:tc>
          <w:tcPr>
            <w:tcW w:w="1251" w:type="dxa"/>
            <w:shd w:val="clear" w:color="auto" w:fill="D9E2F3"/>
          </w:tcPr>
          <w:p w14:paraId="4A5B6CC0" w14:textId="77777777" w:rsidR="00214965" w:rsidRDefault="00000000">
            <w:r>
              <w:rPr>
                <w:sz w:val="20"/>
              </w:rPr>
              <w:t>Payment Service</w:t>
            </w:r>
          </w:p>
        </w:tc>
        <w:tc>
          <w:tcPr>
            <w:tcW w:w="1251" w:type="dxa"/>
            <w:shd w:val="clear" w:color="auto" w:fill="D9E2F3"/>
          </w:tcPr>
          <w:p w14:paraId="3067ED80" w14:textId="77777777" w:rsidR="00214965" w:rsidRDefault="00000000">
            <w:r>
              <w:rPr>
                <w:sz w:val="20"/>
              </w:rPr>
              <w:t>Wallet Service</w:t>
            </w:r>
          </w:p>
        </w:tc>
        <w:tc>
          <w:tcPr>
            <w:tcW w:w="1461" w:type="dxa"/>
            <w:shd w:val="clear" w:color="auto" w:fill="D9E2F3"/>
          </w:tcPr>
          <w:p w14:paraId="1E0F029F" w14:textId="77777777" w:rsidR="00214965" w:rsidRDefault="00000000">
            <w:r>
              <w:rPr>
                <w:sz w:val="20"/>
              </w:rPr>
              <w:t>debit</w:t>
            </w:r>
          </w:p>
        </w:tc>
        <w:tc>
          <w:tcPr>
            <w:tcW w:w="849" w:type="dxa"/>
            <w:shd w:val="clear" w:color="auto" w:fill="D9E2F3"/>
          </w:tcPr>
          <w:p w14:paraId="40E44D4D" w14:textId="77777777" w:rsidR="00214965" w:rsidRDefault="00000000">
            <w:pPr>
              <w:jc w:val="center"/>
            </w:pPr>
            <w:r>
              <w:rPr>
                <w:sz w:val="20"/>
              </w:rPr>
              <w:t>REST</w:t>
            </w:r>
          </w:p>
        </w:tc>
        <w:tc>
          <w:tcPr>
            <w:tcW w:w="1915" w:type="dxa"/>
            <w:shd w:val="clear" w:color="auto" w:fill="D9E2F3"/>
          </w:tcPr>
          <w:p w14:paraId="11765E04" w14:textId="77777777" w:rsidR="00214965" w:rsidRDefault="00000000">
            <w:r>
              <w:rPr>
                <w:sz w:val="20"/>
              </w:rPr>
              <w:t>userId, 299</w:t>
            </w:r>
          </w:p>
        </w:tc>
        <w:tc>
          <w:tcPr>
            <w:tcW w:w="1893" w:type="dxa"/>
            <w:shd w:val="clear" w:color="auto" w:fill="D9E2F3"/>
          </w:tcPr>
          <w:p w14:paraId="0501672B" w14:textId="77777777" w:rsidR="00214965" w:rsidRDefault="00000000">
            <w:r>
              <w:rPr>
                <w:sz w:val="20"/>
              </w:rPr>
              <w:t>{debited: true, balance: 201}</w:t>
            </w:r>
          </w:p>
        </w:tc>
      </w:tr>
      <w:tr w:rsidR="00214965" w14:paraId="2C400AFD" w14:textId="77777777">
        <w:tc>
          <w:tcPr>
            <w:tcW w:w="503" w:type="dxa"/>
            <w:shd w:val="clear" w:color="auto" w:fill="231AFF"/>
          </w:tcPr>
          <w:p w14:paraId="1A348EE9" w14:textId="77777777" w:rsidR="00214965" w:rsidRDefault="00000000">
            <w:pPr>
              <w:jc w:val="center"/>
            </w:pPr>
            <w:r>
              <w:rPr>
                <w:b/>
                <w:color w:val="FFFFFF"/>
                <w:sz w:val="20"/>
              </w:rPr>
              <w:t>12</w:t>
            </w:r>
          </w:p>
        </w:tc>
        <w:tc>
          <w:tcPr>
            <w:tcW w:w="1251" w:type="dxa"/>
          </w:tcPr>
          <w:p w14:paraId="6D5B3A69" w14:textId="77777777" w:rsidR="00214965" w:rsidRDefault="00000000">
            <w:r>
              <w:rPr>
                <w:sz w:val="20"/>
              </w:rPr>
              <w:t>Wallet Service</w:t>
            </w:r>
          </w:p>
        </w:tc>
        <w:tc>
          <w:tcPr>
            <w:tcW w:w="1251" w:type="dxa"/>
          </w:tcPr>
          <w:p w14:paraId="5FDCD012" w14:textId="77777777" w:rsidR="00214965" w:rsidRDefault="00000000">
            <w:r>
              <w:rPr>
                <w:sz w:val="20"/>
              </w:rPr>
              <w:t>Database</w:t>
            </w:r>
          </w:p>
        </w:tc>
        <w:tc>
          <w:tcPr>
            <w:tcW w:w="1461" w:type="dxa"/>
          </w:tcPr>
          <w:p w14:paraId="35271B2E" w14:textId="77777777" w:rsidR="00214965" w:rsidRDefault="00000000">
            <w:r>
              <w:rPr>
                <w:sz w:val="20"/>
              </w:rPr>
              <w:t>BEGIN TRANSACTION</w:t>
            </w:r>
          </w:p>
        </w:tc>
        <w:tc>
          <w:tcPr>
            <w:tcW w:w="849" w:type="dxa"/>
          </w:tcPr>
          <w:p w14:paraId="384A88FB" w14:textId="77777777" w:rsidR="00214965" w:rsidRDefault="00000000">
            <w:pPr>
              <w:jc w:val="center"/>
            </w:pPr>
            <w:r>
              <w:rPr>
                <w:sz w:val="20"/>
              </w:rPr>
              <w:t>JDBC</w:t>
            </w:r>
          </w:p>
        </w:tc>
        <w:tc>
          <w:tcPr>
            <w:tcW w:w="1915" w:type="dxa"/>
          </w:tcPr>
          <w:p w14:paraId="1E75D3C9" w14:textId="77777777" w:rsidR="00214965" w:rsidRDefault="00214965"/>
        </w:tc>
        <w:tc>
          <w:tcPr>
            <w:tcW w:w="1893" w:type="dxa"/>
          </w:tcPr>
          <w:p w14:paraId="294A8E41" w14:textId="77777777" w:rsidR="00214965" w:rsidRDefault="00000000">
            <w:r>
              <w:rPr>
                <w:sz w:val="20"/>
              </w:rPr>
              <w:t>{newBalance: 201}</w:t>
            </w:r>
          </w:p>
        </w:tc>
      </w:tr>
      <w:tr w:rsidR="00214965" w14:paraId="57B52328" w14:textId="77777777">
        <w:tc>
          <w:tcPr>
            <w:tcW w:w="503" w:type="dxa"/>
            <w:shd w:val="clear" w:color="auto" w:fill="231AFF"/>
          </w:tcPr>
          <w:p w14:paraId="2FF2484E" w14:textId="77777777" w:rsidR="00214965" w:rsidRDefault="00000000">
            <w:pPr>
              <w:jc w:val="center"/>
            </w:pPr>
            <w:r>
              <w:rPr>
                <w:b/>
                <w:color w:val="FFFFFF"/>
                <w:sz w:val="20"/>
              </w:rPr>
              <w:t>13</w:t>
            </w:r>
          </w:p>
        </w:tc>
        <w:tc>
          <w:tcPr>
            <w:tcW w:w="1251" w:type="dxa"/>
            <w:shd w:val="clear" w:color="auto" w:fill="D9E2F3"/>
          </w:tcPr>
          <w:p w14:paraId="7CCC9B3E" w14:textId="77777777" w:rsidR="00214965" w:rsidRDefault="00000000">
            <w:r>
              <w:rPr>
                <w:sz w:val="20"/>
              </w:rPr>
              <w:t>Wallet Service</w:t>
            </w:r>
          </w:p>
        </w:tc>
        <w:tc>
          <w:tcPr>
            <w:tcW w:w="1251" w:type="dxa"/>
            <w:shd w:val="clear" w:color="auto" w:fill="D9E2F3"/>
          </w:tcPr>
          <w:p w14:paraId="506CA198" w14:textId="77777777" w:rsidR="00214965" w:rsidRDefault="00000000">
            <w:r>
              <w:rPr>
                <w:sz w:val="20"/>
              </w:rPr>
              <w:t>Database</w:t>
            </w:r>
          </w:p>
        </w:tc>
        <w:tc>
          <w:tcPr>
            <w:tcW w:w="1461" w:type="dxa"/>
            <w:shd w:val="clear" w:color="auto" w:fill="D9E2F3"/>
          </w:tcPr>
          <w:p w14:paraId="728018A9" w14:textId="77777777" w:rsidR="00214965" w:rsidRDefault="00000000">
            <w:r>
              <w:rPr>
                <w:sz w:val="20"/>
              </w:rPr>
              <w:t>UPDATE wallets SET balance = balance - 299</w:t>
            </w:r>
          </w:p>
        </w:tc>
        <w:tc>
          <w:tcPr>
            <w:tcW w:w="849" w:type="dxa"/>
            <w:shd w:val="clear" w:color="auto" w:fill="D9E2F3"/>
          </w:tcPr>
          <w:p w14:paraId="373F006F" w14:textId="77777777" w:rsidR="00214965" w:rsidRDefault="00000000">
            <w:pPr>
              <w:jc w:val="center"/>
            </w:pPr>
            <w:r>
              <w:rPr>
                <w:sz w:val="20"/>
              </w:rPr>
              <w:t>JDBC</w:t>
            </w:r>
          </w:p>
        </w:tc>
        <w:tc>
          <w:tcPr>
            <w:tcW w:w="1915" w:type="dxa"/>
            <w:shd w:val="clear" w:color="auto" w:fill="D9E2F3"/>
          </w:tcPr>
          <w:p w14:paraId="070071AD" w14:textId="77777777" w:rsidR="00214965" w:rsidRDefault="00214965"/>
        </w:tc>
        <w:tc>
          <w:tcPr>
            <w:tcW w:w="1893" w:type="dxa"/>
            <w:shd w:val="clear" w:color="auto" w:fill="D9E2F3"/>
          </w:tcPr>
          <w:p w14:paraId="3715BB09" w14:textId="77777777" w:rsidR="00214965" w:rsidRDefault="00214965"/>
        </w:tc>
      </w:tr>
      <w:tr w:rsidR="00214965" w14:paraId="0DCF17F2" w14:textId="77777777">
        <w:tc>
          <w:tcPr>
            <w:tcW w:w="503" w:type="dxa"/>
            <w:shd w:val="clear" w:color="auto" w:fill="231AFF"/>
          </w:tcPr>
          <w:p w14:paraId="5B129C08" w14:textId="77777777" w:rsidR="00214965" w:rsidRDefault="00000000">
            <w:pPr>
              <w:jc w:val="center"/>
            </w:pPr>
            <w:r>
              <w:rPr>
                <w:b/>
                <w:color w:val="FFFFFF"/>
                <w:sz w:val="20"/>
              </w:rPr>
              <w:t>14</w:t>
            </w:r>
          </w:p>
        </w:tc>
        <w:tc>
          <w:tcPr>
            <w:tcW w:w="1251" w:type="dxa"/>
          </w:tcPr>
          <w:p w14:paraId="73F8CB53" w14:textId="77777777" w:rsidR="00214965" w:rsidRDefault="00000000">
            <w:r>
              <w:rPr>
                <w:sz w:val="20"/>
              </w:rPr>
              <w:t>Wallet Service</w:t>
            </w:r>
          </w:p>
        </w:tc>
        <w:tc>
          <w:tcPr>
            <w:tcW w:w="1251" w:type="dxa"/>
          </w:tcPr>
          <w:p w14:paraId="2A9D28FD" w14:textId="77777777" w:rsidR="00214965" w:rsidRDefault="00000000">
            <w:r>
              <w:rPr>
                <w:sz w:val="20"/>
              </w:rPr>
              <w:t>Database</w:t>
            </w:r>
          </w:p>
        </w:tc>
        <w:tc>
          <w:tcPr>
            <w:tcW w:w="1461" w:type="dxa"/>
          </w:tcPr>
          <w:p w14:paraId="6A3A32DF" w14:textId="77777777" w:rsidR="00214965" w:rsidRDefault="00000000">
            <w:r>
              <w:rPr>
                <w:sz w:val="20"/>
              </w:rPr>
              <w:t>INSERT transactions</w:t>
            </w:r>
          </w:p>
        </w:tc>
        <w:tc>
          <w:tcPr>
            <w:tcW w:w="849" w:type="dxa"/>
          </w:tcPr>
          <w:p w14:paraId="55BE815B" w14:textId="77777777" w:rsidR="00214965" w:rsidRDefault="00000000">
            <w:pPr>
              <w:jc w:val="center"/>
            </w:pPr>
            <w:r>
              <w:rPr>
                <w:sz w:val="20"/>
              </w:rPr>
              <w:t>JDBC</w:t>
            </w:r>
          </w:p>
        </w:tc>
        <w:tc>
          <w:tcPr>
            <w:tcW w:w="1915" w:type="dxa"/>
          </w:tcPr>
          <w:p w14:paraId="087572ED" w14:textId="77777777" w:rsidR="00214965" w:rsidRDefault="00000000">
            <w:r>
              <w:rPr>
                <w:sz w:val="20"/>
              </w:rPr>
              <w:t>BILL_PAYMENT, SADAD</w:t>
            </w:r>
          </w:p>
        </w:tc>
        <w:tc>
          <w:tcPr>
            <w:tcW w:w="1893" w:type="dxa"/>
          </w:tcPr>
          <w:p w14:paraId="1CC6B309" w14:textId="77777777" w:rsidR="00214965" w:rsidRDefault="00214965"/>
        </w:tc>
      </w:tr>
      <w:tr w:rsidR="00214965" w14:paraId="28AB7C19" w14:textId="77777777">
        <w:tc>
          <w:tcPr>
            <w:tcW w:w="503" w:type="dxa"/>
            <w:shd w:val="clear" w:color="auto" w:fill="231AFF"/>
          </w:tcPr>
          <w:p w14:paraId="5CD650D1" w14:textId="77777777" w:rsidR="00214965" w:rsidRDefault="00000000">
            <w:pPr>
              <w:jc w:val="center"/>
            </w:pPr>
            <w:r>
              <w:rPr>
                <w:b/>
                <w:color w:val="FFFFFF"/>
                <w:sz w:val="20"/>
              </w:rPr>
              <w:t>15</w:t>
            </w:r>
          </w:p>
        </w:tc>
        <w:tc>
          <w:tcPr>
            <w:tcW w:w="1251" w:type="dxa"/>
            <w:shd w:val="clear" w:color="auto" w:fill="D9E2F3"/>
          </w:tcPr>
          <w:p w14:paraId="24E73AB8" w14:textId="77777777" w:rsidR="00214965" w:rsidRDefault="00000000">
            <w:r>
              <w:rPr>
                <w:sz w:val="20"/>
              </w:rPr>
              <w:t>Wallet Service</w:t>
            </w:r>
          </w:p>
        </w:tc>
        <w:tc>
          <w:tcPr>
            <w:tcW w:w="1251" w:type="dxa"/>
            <w:shd w:val="clear" w:color="auto" w:fill="D9E2F3"/>
          </w:tcPr>
          <w:p w14:paraId="55C461AF" w14:textId="77777777" w:rsidR="00214965" w:rsidRDefault="00000000">
            <w:r>
              <w:rPr>
                <w:sz w:val="20"/>
              </w:rPr>
              <w:t>Database</w:t>
            </w:r>
          </w:p>
        </w:tc>
        <w:tc>
          <w:tcPr>
            <w:tcW w:w="1461" w:type="dxa"/>
            <w:shd w:val="clear" w:color="auto" w:fill="D9E2F3"/>
          </w:tcPr>
          <w:p w14:paraId="69E4634B" w14:textId="77777777" w:rsidR="00214965" w:rsidRDefault="00000000">
            <w:r>
              <w:rPr>
                <w:sz w:val="20"/>
              </w:rPr>
              <w:t>COMMIT</w:t>
            </w:r>
          </w:p>
        </w:tc>
        <w:tc>
          <w:tcPr>
            <w:tcW w:w="849" w:type="dxa"/>
            <w:shd w:val="clear" w:color="auto" w:fill="D9E2F3"/>
          </w:tcPr>
          <w:p w14:paraId="79C22396" w14:textId="77777777" w:rsidR="00214965" w:rsidRDefault="00000000">
            <w:pPr>
              <w:jc w:val="center"/>
            </w:pPr>
            <w:r>
              <w:rPr>
                <w:sz w:val="20"/>
              </w:rPr>
              <w:t>JDBC</w:t>
            </w:r>
          </w:p>
        </w:tc>
        <w:tc>
          <w:tcPr>
            <w:tcW w:w="1915" w:type="dxa"/>
            <w:shd w:val="clear" w:color="auto" w:fill="D9E2F3"/>
          </w:tcPr>
          <w:p w14:paraId="27DC2E8D" w14:textId="77777777" w:rsidR="00214965" w:rsidRDefault="00214965"/>
        </w:tc>
        <w:tc>
          <w:tcPr>
            <w:tcW w:w="1893" w:type="dxa"/>
            <w:shd w:val="clear" w:color="auto" w:fill="D9E2F3"/>
          </w:tcPr>
          <w:p w14:paraId="44F290D8" w14:textId="77777777" w:rsidR="00214965" w:rsidRDefault="00214965"/>
        </w:tc>
      </w:tr>
      <w:tr w:rsidR="00214965" w14:paraId="34DFAC6F" w14:textId="77777777">
        <w:tc>
          <w:tcPr>
            <w:tcW w:w="503" w:type="dxa"/>
            <w:shd w:val="clear" w:color="auto" w:fill="231AFF"/>
          </w:tcPr>
          <w:p w14:paraId="55C48573" w14:textId="77777777" w:rsidR="00214965" w:rsidRDefault="00000000">
            <w:pPr>
              <w:jc w:val="center"/>
            </w:pPr>
            <w:r>
              <w:rPr>
                <w:b/>
                <w:color w:val="FFFFFF"/>
                <w:sz w:val="20"/>
              </w:rPr>
              <w:t>16</w:t>
            </w:r>
          </w:p>
        </w:tc>
        <w:tc>
          <w:tcPr>
            <w:tcW w:w="1251" w:type="dxa"/>
          </w:tcPr>
          <w:p w14:paraId="6F4079B8" w14:textId="77777777" w:rsidR="00214965" w:rsidRDefault="00000000">
            <w:r>
              <w:rPr>
                <w:sz w:val="20"/>
              </w:rPr>
              <w:t>Payment Service</w:t>
            </w:r>
          </w:p>
        </w:tc>
        <w:tc>
          <w:tcPr>
            <w:tcW w:w="1251" w:type="dxa"/>
          </w:tcPr>
          <w:p w14:paraId="178A8C18" w14:textId="77777777" w:rsidR="00214965" w:rsidRDefault="00000000">
            <w:r>
              <w:rPr>
                <w:sz w:val="20"/>
              </w:rPr>
              <w:t>Database</w:t>
            </w:r>
          </w:p>
        </w:tc>
        <w:tc>
          <w:tcPr>
            <w:tcW w:w="1461" w:type="dxa"/>
          </w:tcPr>
          <w:p w14:paraId="392D3F20" w14:textId="77777777" w:rsidR="00214965" w:rsidRDefault="00000000">
            <w:r>
              <w:rPr>
                <w:sz w:val="20"/>
              </w:rPr>
              <w:t>INSERT bill_payments</w:t>
            </w:r>
          </w:p>
        </w:tc>
        <w:tc>
          <w:tcPr>
            <w:tcW w:w="849" w:type="dxa"/>
          </w:tcPr>
          <w:p w14:paraId="17DB7044" w14:textId="77777777" w:rsidR="00214965" w:rsidRDefault="00000000">
            <w:pPr>
              <w:jc w:val="center"/>
            </w:pPr>
            <w:r>
              <w:rPr>
                <w:sz w:val="20"/>
              </w:rPr>
              <w:t>JDBC</w:t>
            </w:r>
          </w:p>
        </w:tc>
        <w:tc>
          <w:tcPr>
            <w:tcW w:w="1915" w:type="dxa"/>
          </w:tcPr>
          <w:p w14:paraId="586E98AC" w14:textId="77777777" w:rsidR="00214965" w:rsidRDefault="00000000">
            <w:r>
              <w:rPr>
                <w:sz w:val="20"/>
              </w:rPr>
              <w:t>paid</w:t>
            </w:r>
          </w:p>
        </w:tc>
        <w:tc>
          <w:tcPr>
            <w:tcW w:w="1893" w:type="dxa"/>
          </w:tcPr>
          <w:p w14:paraId="25E3F2A0" w14:textId="77777777" w:rsidR="00214965" w:rsidRDefault="00214965"/>
        </w:tc>
      </w:tr>
      <w:tr w:rsidR="00214965" w14:paraId="25FE9813" w14:textId="77777777">
        <w:tc>
          <w:tcPr>
            <w:tcW w:w="503" w:type="dxa"/>
            <w:shd w:val="clear" w:color="auto" w:fill="231AFF"/>
          </w:tcPr>
          <w:p w14:paraId="03E6DCAB" w14:textId="77777777" w:rsidR="00214965" w:rsidRDefault="00000000">
            <w:pPr>
              <w:jc w:val="center"/>
            </w:pPr>
            <w:r>
              <w:rPr>
                <w:b/>
                <w:color w:val="FFFFFF"/>
                <w:sz w:val="20"/>
              </w:rPr>
              <w:t>17</w:t>
            </w:r>
          </w:p>
        </w:tc>
        <w:tc>
          <w:tcPr>
            <w:tcW w:w="1251" w:type="dxa"/>
            <w:shd w:val="clear" w:color="auto" w:fill="D9E2F3"/>
          </w:tcPr>
          <w:p w14:paraId="4AAC4464" w14:textId="77777777" w:rsidR="00214965" w:rsidRDefault="00000000">
            <w:r>
              <w:rPr>
                <w:sz w:val="20"/>
              </w:rPr>
              <w:t>Payment Service</w:t>
            </w:r>
          </w:p>
        </w:tc>
        <w:tc>
          <w:tcPr>
            <w:tcW w:w="1251" w:type="dxa"/>
            <w:shd w:val="clear" w:color="auto" w:fill="D9E2F3"/>
          </w:tcPr>
          <w:p w14:paraId="4DC899FA" w14:textId="77777777" w:rsidR="00214965" w:rsidRDefault="00000000">
            <w:r>
              <w:rPr>
                <w:sz w:val="20"/>
              </w:rPr>
              <w:t>Notification Service</w:t>
            </w:r>
          </w:p>
        </w:tc>
        <w:tc>
          <w:tcPr>
            <w:tcW w:w="1461" w:type="dxa"/>
            <w:shd w:val="clear" w:color="auto" w:fill="D9E2F3"/>
          </w:tcPr>
          <w:p w14:paraId="23C7EA02" w14:textId="77777777" w:rsidR="00214965" w:rsidRDefault="00000000">
            <w:r>
              <w:rPr>
                <w:sz w:val="20"/>
              </w:rPr>
              <w:t>sendPaymentReceipt</w:t>
            </w:r>
          </w:p>
        </w:tc>
        <w:tc>
          <w:tcPr>
            <w:tcW w:w="849" w:type="dxa"/>
            <w:shd w:val="clear" w:color="auto" w:fill="D9E2F3"/>
          </w:tcPr>
          <w:p w14:paraId="47690E91" w14:textId="77777777" w:rsidR="00214965" w:rsidRDefault="00000000">
            <w:pPr>
              <w:jc w:val="center"/>
            </w:pPr>
            <w:r>
              <w:rPr>
                <w:sz w:val="20"/>
              </w:rPr>
              <w:t>REST</w:t>
            </w:r>
          </w:p>
        </w:tc>
        <w:tc>
          <w:tcPr>
            <w:tcW w:w="1915" w:type="dxa"/>
            <w:shd w:val="clear" w:color="auto" w:fill="D9E2F3"/>
          </w:tcPr>
          <w:p w14:paraId="2460A13A" w14:textId="77777777" w:rsidR="00214965" w:rsidRDefault="00000000">
            <w:r>
              <w:rPr>
                <w:sz w:val="20"/>
              </w:rPr>
              <w:t>userId, bill</w:t>
            </w:r>
          </w:p>
        </w:tc>
        <w:tc>
          <w:tcPr>
            <w:tcW w:w="1893" w:type="dxa"/>
            <w:shd w:val="clear" w:color="auto" w:fill="D9E2F3"/>
          </w:tcPr>
          <w:p w14:paraId="2A15EBAA" w14:textId="77777777" w:rsidR="00214965" w:rsidRDefault="00214965"/>
        </w:tc>
      </w:tr>
      <w:tr w:rsidR="00214965" w14:paraId="1173ECBD" w14:textId="77777777">
        <w:tc>
          <w:tcPr>
            <w:tcW w:w="503" w:type="dxa"/>
            <w:shd w:val="clear" w:color="auto" w:fill="231AFF"/>
          </w:tcPr>
          <w:p w14:paraId="331CD709" w14:textId="77777777" w:rsidR="00214965" w:rsidRDefault="00000000">
            <w:pPr>
              <w:jc w:val="center"/>
            </w:pPr>
            <w:r>
              <w:rPr>
                <w:b/>
                <w:color w:val="FFFFFF"/>
                <w:sz w:val="20"/>
              </w:rPr>
              <w:t>18</w:t>
            </w:r>
          </w:p>
        </w:tc>
        <w:tc>
          <w:tcPr>
            <w:tcW w:w="1251" w:type="dxa"/>
          </w:tcPr>
          <w:p w14:paraId="74724EB5" w14:textId="77777777" w:rsidR="00214965" w:rsidRDefault="00000000">
            <w:r>
              <w:rPr>
                <w:sz w:val="20"/>
              </w:rPr>
              <w:t>Notification Service</w:t>
            </w:r>
          </w:p>
        </w:tc>
        <w:tc>
          <w:tcPr>
            <w:tcW w:w="1251" w:type="dxa"/>
          </w:tcPr>
          <w:p w14:paraId="604258CF" w14:textId="77777777" w:rsidR="00214965" w:rsidRDefault="00000000">
            <w:r>
              <w:rPr>
                <w:sz w:val="20"/>
              </w:rPr>
              <w:t>Customer</w:t>
            </w:r>
          </w:p>
        </w:tc>
        <w:tc>
          <w:tcPr>
            <w:tcW w:w="1461" w:type="dxa"/>
          </w:tcPr>
          <w:p w14:paraId="6C55DC22" w14:textId="77777777" w:rsidR="00214965" w:rsidRDefault="00000000">
            <w:r>
              <w:rPr>
                <w:sz w:val="20"/>
              </w:rPr>
              <w:t>Push "STC bill paid - 299 SAR"</w:t>
            </w:r>
          </w:p>
        </w:tc>
        <w:tc>
          <w:tcPr>
            <w:tcW w:w="849" w:type="dxa"/>
          </w:tcPr>
          <w:p w14:paraId="34EAE383" w14:textId="77777777" w:rsidR="00214965" w:rsidRDefault="00000000">
            <w:pPr>
              <w:jc w:val="center"/>
            </w:pPr>
            <w:r>
              <w:rPr>
                <w:sz w:val="20"/>
              </w:rPr>
              <w:t>REST</w:t>
            </w:r>
          </w:p>
        </w:tc>
        <w:tc>
          <w:tcPr>
            <w:tcW w:w="1915" w:type="dxa"/>
          </w:tcPr>
          <w:p w14:paraId="3226E671" w14:textId="77777777" w:rsidR="00214965" w:rsidRDefault="00214965"/>
        </w:tc>
        <w:tc>
          <w:tcPr>
            <w:tcW w:w="1893" w:type="dxa"/>
          </w:tcPr>
          <w:p w14:paraId="19634C54" w14:textId="77777777" w:rsidR="00214965" w:rsidRDefault="00214965"/>
        </w:tc>
      </w:tr>
      <w:tr w:rsidR="00214965" w14:paraId="073531B6" w14:textId="77777777">
        <w:tc>
          <w:tcPr>
            <w:tcW w:w="503" w:type="dxa"/>
            <w:shd w:val="clear" w:color="auto" w:fill="231AFF"/>
          </w:tcPr>
          <w:p w14:paraId="274DC74F" w14:textId="77777777" w:rsidR="00214965" w:rsidRDefault="00000000">
            <w:pPr>
              <w:jc w:val="center"/>
            </w:pPr>
            <w:r>
              <w:rPr>
                <w:b/>
                <w:color w:val="FFFFFF"/>
                <w:sz w:val="20"/>
              </w:rPr>
              <w:t>19</w:t>
            </w:r>
          </w:p>
        </w:tc>
        <w:tc>
          <w:tcPr>
            <w:tcW w:w="1251" w:type="dxa"/>
            <w:shd w:val="clear" w:color="auto" w:fill="D9E2F3"/>
          </w:tcPr>
          <w:p w14:paraId="6DE3E176" w14:textId="77777777" w:rsidR="00214965" w:rsidRDefault="00000000">
            <w:r>
              <w:rPr>
                <w:sz w:val="20"/>
              </w:rPr>
              <w:t>Notification Service</w:t>
            </w:r>
          </w:p>
        </w:tc>
        <w:tc>
          <w:tcPr>
            <w:tcW w:w="1251" w:type="dxa"/>
            <w:shd w:val="clear" w:color="auto" w:fill="D9E2F3"/>
          </w:tcPr>
          <w:p w14:paraId="5A4D5BCF" w14:textId="77777777" w:rsidR="00214965" w:rsidRDefault="00000000">
            <w:r>
              <w:rPr>
                <w:sz w:val="20"/>
              </w:rPr>
              <w:t>Customer</w:t>
            </w:r>
          </w:p>
        </w:tc>
        <w:tc>
          <w:tcPr>
            <w:tcW w:w="1461" w:type="dxa"/>
            <w:shd w:val="clear" w:color="auto" w:fill="D9E2F3"/>
          </w:tcPr>
          <w:p w14:paraId="64C7FC6C" w14:textId="77777777" w:rsidR="00214965" w:rsidRDefault="00000000">
            <w:r>
              <w:rPr>
                <w:sz w:val="20"/>
              </w:rPr>
              <w:t>Email receipt</w:t>
            </w:r>
          </w:p>
        </w:tc>
        <w:tc>
          <w:tcPr>
            <w:tcW w:w="849" w:type="dxa"/>
            <w:shd w:val="clear" w:color="auto" w:fill="D9E2F3"/>
          </w:tcPr>
          <w:p w14:paraId="672BAE79" w14:textId="77777777" w:rsidR="00214965" w:rsidRDefault="00000000">
            <w:pPr>
              <w:jc w:val="center"/>
            </w:pPr>
            <w:r>
              <w:rPr>
                <w:sz w:val="20"/>
              </w:rPr>
              <w:t>REST</w:t>
            </w:r>
          </w:p>
        </w:tc>
        <w:tc>
          <w:tcPr>
            <w:tcW w:w="1915" w:type="dxa"/>
            <w:shd w:val="clear" w:color="auto" w:fill="D9E2F3"/>
          </w:tcPr>
          <w:p w14:paraId="11D13FBC" w14:textId="77777777" w:rsidR="00214965" w:rsidRDefault="00214965"/>
        </w:tc>
        <w:tc>
          <w:tcPr>
            <w:tcW w:w="1893" w:type="dxa"/>
            <w:shd w:val="clear" w:color="auto" w:fill="D9E2F3"/>
          </w:tcPr>
          <w:p w14:paraId="2386D8BB" w14:textId="77777777" w:rsidR="00214965" w:rsidRDefault="00214965"/>
        </w:tc>
      </w:tr>
    </w:tbl>
    <w:p w14:paraId="1EC0DA4D" w14:textId="77777777" w:rsidR="00214965" w:rsidRDefault="00000000">
      <w:r>
        <w:rPr>
          <w:i/>
          <w:color w:val="646464"/>
          <w:sz w:val="20"/>
        </w:rPr>
        <w:t>[*] Indicates that the data element is optional</w:t>
      </w:r>
    </w:p>
    <w:p w14:paraId="678384E0" w14:textId="77777777" w:rsidR="00214965" w:rsidRDefault="00000000">
      <w:pPr>
        <w:pBdr>
          <w:bottom w:val="single" w:sz="4" w:space="1" w:color="231AFF"/>
        </w:pBdr>
        <w:spacing w:before="200" w:after="120"/>
        <w:outlineLvl w:val="1"/>
      </w:pPr>
      <w:r>
        <w:rPr>
          <w:rFonts w:ascii="Calibri Light" w:hAnsi="Calibri Light"/>
          <w:b/>
          <w:color w:val="231AFF"/>
          <w:sz w:val="26"/>
        </w:rPr>
        <w:t>7.4. Error Handling</w:t>
      </w:r>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214965" w14:paraId="1E26E686" w14:textId="77777777">
        <w:tc>
          <w:tcPr>
            <w:tcW w:w="503" w:type="dxa"/>
            <w:shd w:val="clear" w:color="auto" w:fill="231AFF"/>
          </w:tcPr>
          <w:p w14:paraId="3B8D7B76" w14:textId="77777777" w:rsidR="00214965" w:rsidRDefault="00000000">
            <w:pPr>
              <w:jc w:val="center"/>
            </w:pPr>
            <w:r>
              <w:rPr>
                <w:b/>
                <w:color w:val="FFFFFF"/>
                <w:sz w:val="20"/>
              </w:rPr>
              <w:t>#</w:t>
            </w:r>
          </w:p>
        </w:tc>
        <w:tc>
          <w:tcPr>
            <w:tcW w:w="1440" w:type="dxa"/>
            <w:shd w:val="clear" w:color="auto" w:fill="231AFF"/>
          </w:tcPr>
          <w:p w14:paraId="3DC641E6" w14:textId="77777777" w:rsidR="00214965" w:rsidRDefault="00000000">
            <w:pPr>
              <w:jc w:val="center"/>
            </w:pPr>
            <w:r>
              <w:rPr>
                <w:b/>
                <w:color w:val="FFFFFF"/>
                <w:sz w:val="20"/>
              </w:rPr>
              <w:t>Source</w:t>
            </w:r>
          </w:p>
        </w:tc>
        <w:tc>
          <w:tcPr>
            <w:tcW w:w="1440" w:type="dxa"/>
            <w:shd w:val="clear" w:color="auto" w:fill="231AFF"/>
          </w:tcPr>
          <w:p w14:paraId="79DADAD6" w14:textId="77777777" w:rsidR="00214965" w:rsidRDefault="00000000">
            <w:pPr>
              <w:jc w:val="center"/>
            </w:pPr>
            <w:r>
              <w:rPr>
                <w:b/>
                <w:color w:val="FFFFFF"/>
                <w:sz w:val="20"/>
              </w:rPr>
              <w:t>Destination</w:t>
            </w:r>
          </w:p>
        </w:tc>
        <w:tc>
          <w:tcPr>
            <w:tcW w:w="2592" w:type="dxa"/>
            <w:shd w:val="clear" w:color="auto" w:fill="231AFF"/>
          </w:tcPr>
          <w:p w14:paraId="5C0A2C1E" w14:textId="77777777" w:rsidR="00214965" w:rsidRDefault="00000000">
            <w:pPr>
              <w:jc w:val="center"/>
            </w:pPr>
            <w:r>
              <w:rPr>
                <w:b/>
                <w:color w:val="FFFFFF"/>
                <w:sz w:val="20"/>
              </w:rPr>
              <w:t>Scenario</w:t>
            </w:r>
          </w:p>
        </w:tc>
        <w:tc>
          <w:tcPr>
            <w:tcW w:w="3168" w:type="dxa"/>
            <w:shd w:val="clear" w:color="auto" w:fill="231AFF"/>
          </w:tcPr>
          <w:p w14:paraId="0D4B55CA" w14:textId="77777777" w:rsidR="00214965" w:rsidRDefault="00000000">
            <w:pPr>
              <w:jc w:val="center"/>
            </w:pPr>
            <w:r>
              <w:rPr>
                <w:b/>
                <w:color w:val="FFFFFF"/>
                <w:sz w:val="20"/>
              </w:rPr>
              <w:t>Handling</w:t>
            </w:r>
          </w:p>
        </w:tc>
      </w:tr>
      <w:tr w:rsidR="00214965" w14:paraId="07B41876" w14:textId="77777777">
        <w:tc>
          <w:tcPr>
            <w:tcW w:w="503" w:type="dxa"/>
            <w:shd w:val="clear" w:color="auto" w:fill="231AFF"/>
          </w:tcPr>
          <w:p w14:paraId="556668BD" w14:textId="77777777" w:rsidR="00214965" w:rsidRDefault="00000000">
            <w:pPr>
              <w:jc w:val="center"/>
            </w:pPr>
            <w:r>
              <w:rPr>
                <w:b/>
                <w:color w:val="FFFFFF"/>
                <w:sz w:val="20"/>
              </w:rPr>
              <w:t>1</w:t>
            </w:r>
          </w:p>
        </w:tc>
        <w:tc>
          <w:tcPr>
            <w:tcW w:w="1440" w:type="dxa"/>
            <w:shd w:val="clear" w:color="auto" w:fill="D9E2F3"/>
          </w:tcPr>
          <w:p w14:paraId="54CCEE21" w14:textId="77777777" w:rsidR="00214965" w:rsidRDefault="00000000">
            <w:r>
              <w:rPr>
                <w:sz w:val="20"/>
              </w:rPr>
              <w:t>External APIC</w:t>
            </w:r>
          </w:p>
        </w:tc>
        <w:tc>
          <w:tcPr>
            <w:tcW w:w="1440" w:type="dxa"/>
            <w:shd w:val="clear" w:color="auto" w:fill="D9E2F3"/>
          </w:tcPr>
          <w:p w14:paraId="54D84F2A" w14:textId="77777777" w:rsidR="00214965" w:rsidRDefault="00000000">
            <w:r>
              <w:rPr>
                <w:sz w:val="20"/>
              </w:rPr>
              <w:t>ACE-Integration</w:t>
            </w:r>
          </w:p>
        </w:tc>
        <w:tc>
          <w:tcPr>
            <w:tcW w:w="2592" w:type="dxa"/>
            <w:shd w:val="clear" w:color="auto" w:fill="D9E2F3"/>
          </w:tcPr>
          <w:p w14:paraId="0961DCAC" w14:textId="77777777" w:rsidR="00214965" w:rsidRDefault="00000000">
            <w:r>
              <w:rPr>
                <w:b/>
                <w:sz w:val="20"/>
              </w:rPr>
              <w:t>createInternationalBeneficiaryRequest</w:t>
            </w:r>
          </w:p>
          <w:p w14:paraId="0A5B60DE" w14:textId="77777777" w:rsidR="00214965" w:rsidRDefault="00000000">
            <w:pPr>
              <w:spacing w:before="40"/>
            </w:pPr>
            <w:r>
              <w:rPr>
                <w:sz w:val="20"/>
              </w:rPr>
              <w:t>Duplicate request detected</w:t>
            </w:r>
          </w:p>
        </w:tc>
        <w:tc>
          <w:tcPr>
            <w:tcW w:w="3168" w:type="dxa"/>
            <w:shd w:val="clear" w:color="auto" w:fill="D9E2F3"/>
          </w:tcPr>
          <w:p w14:paraId="6E9FE8D5" w14:textId="77777777" w:rsidR="00214965" w:rsidRDefault="00000000">
            <w:r>
              <w:rPr>
                <w:sz w:val="20"/>
              </w:rPr>
              <w:t>Ensure idempotency to avoid duplicates on retry; Log error with correlation ID; Queue request for asynchronous retry</w:t>
            </w:r>
          </w:p>
        </w:tc>
      </w:tr>
      <w:tr w:rsidR="00214965" w14:paraId="160D9D9F" w14:textId="77777777">
        <w:tc>
          <w:tcPr>
            <w:tcW w:w="503" w:type="dxa"/>
            <w:shd w:val="clear" w:color="auto" w:fill="231AFF"/>
          </w:tcPr>
          <w:p w14:paraId="231B1BB2" w14:textId="77777777" w:rsidR="00214965" w:rsidRDefault="00000000">
            <w:pPr>
              <w:jc w:val="center"/>
            </w:pPr>
            <w:r>
              <w:rPr>
                <w:b/>
                <w:color w:val="FFFFFF"/>
                <w:sz w:val="20"/>
              </w:rPr>
              <w:t>2</w:t>
            </w:r>
          </w:p>
        </w:tc>
        <w:tc>
          <w:tcPr>
            <w:tcW w:w="1440" w:type="dxa"/>
          </w:tcPr>
          <w:p w14:paraId="62023150" w14:textId="77777777" w:rsidR="00214965" w:rsidRDefault="00000000">
            <w:r>
              <w:rPr>
                <w:sz w:val="20"/>
              </w:rPr>
              <w:t>External APIC</w:t>
            </w:r>
          </w:p>
        </w:tc>
        <w:tc>
          <w:tcPr>
            <w:tcW w:w="1440" w:type="dxa"/>
          </w:tcPr>
          <w:p w14:paraId="092AA601" w14:textId="77777777" w:rsidR="00214965" w:rsidRDefault="00000000">
            <w:r>
              <w:rPr>
                <w:sz w:val="20"/>
              </w:rPr>
              <w:t>ACE-Integration</w:t>
            </w:r>
          </w:p>
        </w:tc>
        <w:tc>
          <w:tcPr>
            <w:tcW w:w="2592" w:type="dxa"/>
          </w:tcPr>
          <w:p w14:paraId="442F22F8" w14:textId="77777777" w:rsidR="00214965" w:rsidRDefault="00000000">
            <w:r>
              <w:rPr>
                <w:b/>
                <w:sz w:val="20"/>
              </w:rPr>
              <w:t>getInternationalBeneficiarySupportedCountries</w:t>
            </w:r>
          </w:p>
          <w:p w14:paraId="5F5D5D2F" w14:textId="77777777" w:rsidR="00214965" w:rsidRDefault="00000000">
            <w:pPr>
              <w:spacing w:before="40"/>
            </w:pPr>
            <w:r>
              <w:rPr>
                <w:sz w:val="20"/>
              </w:rPr>
              <w:t>Data not found</w:t>
            </w:r>
          </w:p>
        </w:tc>
        <w:tc>
          <w:tcPr>
            <w:tcW w:w="3168" w:type="dxa"/>
          </w:tcPr>
          <w:p w14:paraId="1BCCACCB" w14:textId="77777777" w:rsidR="00214965" w:rsidRDefault="00000000">
            <w:r>
              <w:rPr>
                <w:sz w:val="20"/>
              </w:rPr>
              <w:t>Ensure idempotency to avoid duplicates on retry; Log error with correlation ID; Return cached response if available</w:t>
            </w:r>
          </w:p>
        </w:tc>
      </w:tr>
    </w:tbl>
    <w:p w14:paraId="2364A73E" w14:textId="77777777" w:rsidR="00214965" w:rsidRDefault="00000000">
      <w:r>
        <w:br w:type="page"/>
      </w:r>
    </w:p>
    <w:p w14:paraId="6770BE20" w14:textId="77777777" w:rsidR="00214965" w:rsidRDefault="00000000">
      <w:pPr>
        <w:shd w:val="clear" w:color="auto" w:fill="231AFF"/>
        <w:spacing w:before="240" w:after="120"/>
        <w:outlineLvl w:val="0"/>
      </w:pPr>
      <w:r>
        <w:rPr>
          <w:rFonts w:ascii="Calibri Light" w:hAnsi="Calibri Light"/>
          <w:b/>
          <w:color w:val="FFFFFF"/>
          <w:sz w:val="32"/>
        </w:rPr>
        <w:lastRenderedPageBreak/>
        <w:t>8. Appendix</w:t>
      </w:r>
    </w:p>
    <w:p w14:paraId="6B3AD233" w14:textId="77777777" w:rsidR="00214965" w:rsidRDefault="00000000">
      <w:pPr>
        <w:pBdr>
          <w:bottom w:val="single" w:sz="4" w:space="1" w:color="231AFF"/>
        </w:pBdr>
        <w:spacing w:before="200" w:after="120"/>
        <w:outlineLvl w:val="1"/>
      </w:pPr>
      <w:r>
        <w:rPr>
          <w:rFonts w:ascii="Calibri Light" w:hAnsi="Calibri Light"/>
          <w:b/>
          <w:color w:val="231AFF"/>
          <w:sz w:val="26"/>
        </w:rPr>
        <w:t>8.1. Solution Architecture Reference Documents</w:t>
      </w:r>
    </w:p>
    <w:tbl>
      <w:tblPr>
        <w:tblStyle w:val="TableGrid"/>
        <w:tblW w:w="0" w:type="auto"/>
        <w:tblInd w:w="120" w:type="dxa"/>
        <w:tblLayout w:type="fixed"/>
        <w:tblLook w:val="04A0" w:firstRow="1" w:lastRow="0" w:firstColumn="1" w:lastColumn="0" w:noHBand="0" w:noVBand="1"/>
      </w:tblPr>
      <w:tblGrid>
        <w:gridCol w:w="540"/>
        <w:gridCol w:w="3329"/>
        <w:gridCol w:w="5130"/>
      </w:tblGrid>
      <w:tr w:rsidR="00214965" w14:paraId="69B08782" w14:textId="77777777">
        <w:tc>
          <w:tcPr>
            <w:tcW w:w="540" w:type="dxa"/>
            <w:shd w:val="clear" w:color="auto" w:fill="231AFF"/>
          </w:tcPr>
          <w:p w14:paraId="4A9EE30A" w14:textId="77777777" w:rsidR="00214965" w:rsidRDefault="00000000">
            <w:r>
              <w:rPr>
                <w:b/>
                <w:color w:val="FFFFFF"/>
              </w:rPr>
              <w:t>#</w:t>
            </w:r>
          </w:p>
        </w:tc>
        <w:tc>
          <w:tcPr>
            <w:tcW w:w="3329" w:type="dxa"/>
            <w:shd w:val="clear" w:color="auto" w:fill="231AFF"/>
          </w:tcPr>
          <w:p w14:paraId="4C78E1DB" w14:textId="77777777" w:rsidR="00214965" w:rsidRDefault="00000000">
            <w:r>
              <w:rPr>
                <w:b/>
                <w:color w:val="FFFFFF"/>
              </w:rPr>
              <w:t>Name</w:t>
            </w:r>
          </w:p>
        </w:tc>
        <w:tc>
          <w:tcPr>
            <w:tcW w:w="5130" w:type="dxa"/>
            <w:shd w:val="clear" w:color="auto" w:fill="231AFF"/>
          </w:tcPr>
          <w:p w14:paraId="547D65A0" w14:textId="77777777" w:rsidR="00214965" w:rsidRDefault="00000000">
            <w:r>
              <w:rPr>
                <w:b/>
                <w:color w:val="FFFFFF"/>
              </w:rPr>
              <w:t>File</w:t>
            </w:r>
          </w:p>
        </w:tc>
      </w:tr>
      <w:tr w:rsidR="00214965" w14:paraId="12ACD7E6" w14:textId="77777777">
        <w:tc>
          <w:tcPr>
            <w:tcW w:w="540" w:type="dxa"/>
            <w:shd w:val="clear" w:color="auto" w:fill="231AFF"/>
          </w:tcPr>
          <w:p w14:paraId="344B8502" w14:textId="77777777" w:rsidR="00214965" w:rsidRDefault="00000000">
            <w:r>
              <w:rPr>
                <w:b/>
                <w:color w:val="FFFFFF"/>
              </w:rPr>
              <w:t>1</w:t>
            </w:r>
          </w:p>
        </w:tc>
        <w:tc>
          <w:tcPr>
            <w:tcW w:w="3329" w:type="dxa"/>
            <w:shd w:val="clear" w:color="auto" w:fill="D9E2F3"/>
          </w:tcPr>
          <w:p w14:paraId="503A5E17" w14:textId="77777777" w:rsidR="00214965" w:rsidRDefault="00000000">
            <w:r>
              <w:t>BRD</w:t>
            </w:r>
          </w:p>
        </w:tc>
        <w:tc>
          <w:tcPr>
            <w:tcW w:w="5130" w:type="dxa"/>
            <w:shd w:val="clear" w:color="auto" w:fill="D9E2F3"/>
          </w:tcPr>
          <w:p w14:paraId="6A387351" w14:textId="77777777" w:rsidR="00214965" w:rsidRDefault="00000000">
            <w:r>
              <w:t>Refer to Latest BRD Attached to JIRA Ticket</w:t>
            </w:r>
          </w:p>
        </w:tc>
      </w:tr>
    </w:tbl>
    <w:p w14:paraId="0BE3547F" w14:textId="77777777" w:rsidR="000C2118" w:rsidRDefault="000C2118"/>
    <w:sectPr w:rsidR="000C2118" w:rsidSect="00034616">
      <w:headerReference w:type="default" r:id="rId13"/>
      <w:footerReference w:type="even" r:id="rId14"/>
      <w:footerReference w:type="default" r:id="rId15"/>
      <w:footerReference w:type="first" r:id="rId16"/>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B4757" w14:textId="77777777" w:rsidR="000C2118" w:rsidRDefault="000C2118">
      <w:pPr>
        <w:spacing w:after="0" w:line="240" w:lineRule="auto"/>
      </w:pPr>
      <w:r>
        <w:separator/>
      </w:r>
    </w:p>
  </w:endnote>
  <w:endnote w:type="continuationSeparator" w:id="0">
    <w:p w14:paraId="29DE2AA7" w14:textId="77777777" w:rsidR="000C2118" w:rsidRDefault="000C2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B2A91" w14:textId="58E0FE14" w:rsidR="000A1F6D" w:rsidRDefault="000A1F6D">
    <w:pPr>
      <w:pStyle w:val="Footer"/>
    </w:pPr>
    <w:r>
      <w:rPr>
        <w:noProof/>
      </w:rPr>
      <mc:AlternateContent>
        <mc:Choice Requires="wps">
          <w:drawing>
            <wp:anchor distT="0" distB="0" distL="0" distR="0" simplePos="0" relativeHeight="251659264" behindDoc="0" locked="0" layoutInCell="1" allowOverlap="1" wp14:anchorId="4A801E35" wp14:editId="775681D6">
              <wp:simplePos x="635" y="635"/>
              <wp:positionH relativeFrom="page">
                <wp:align>center</wp:align>
              </wp:positionH>
              <wp:positionV relativeFrom="page">
                <wp:align>bottom</wp:align>
              </wp:positionV>
              <wp:extent cx="1277620" cy="368935"/>
              <wp:effectExtent l="0" t="0" r="17780" b="0"/>
              <wp:wrapNone/>
              <wp:docPr id="271009475"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2A82CB2" w14:textId="28C77851" w:rsidR="000A1F6D" w:rsidRPr="000A1F6D" w:rsidRDefault="000A1F6D" w:rsidP="000A1F6D">
                          <w:pPr>
                            <w:spacing w:after="0"/>
                            <w:rPr>
                              <w:rFonts w:ascii="Aptos" w:eastAsia="Aptos" w:hAnsi="Aptos" w:cs="Aptos"/>
                              <w:noProof/>
                              <w:color w:val="FFFF00"/>
                              <w:sz w:val="20"/>
                              <w:szCs w:val="20"/>
                            </w:rPr>
                          </w:pPr>
                          <w:r w:rsidRPr="000A1F6D">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801E35"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fill o:detectmouseclick="t"/>
              <v:textbox style="mso-fit-shape-to-text:t" inset="0,0,0,15pt">
                <w:txbxContent>
                  <w:p w14:paraId="22A82CB2" w14:textId="28C77851" w:rsidR="000A1F6D" w:rsidRPr="000A1F6D" w:rsidRDefault="000A1F6D" w:rsidP="000A1F6D">
                    <w:pPr>
                      <w:spacing w:after="0"/>
                      <w:rPr>
                        <w:rFonts w:ascii="Aptos" w:eastAsia="Aptos" w:hAnsi="Aptos" w:cs="Aptos"/>
                        <w:noProof/>
                        <w:color w:val="FFFF00"/>
                        <w:sz w:val="20"/>
                        <w:szCs w:val="20"/>
                      </w:rPr>
                    </w:pPr>
                    <w:r w:rsidRPr="000A1F6D">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7850" w14:textId="52CC194F" w:rsidR="00214965" w:rsidRDefault="00214965">
    <w:pPr>
      <w:pStyle w:val="Footer"/>
    </w:pPr>
  </w:p>
  <w:p w14:paraId="0D1084DC" w14:textId="77777777" w:rsidR="00214965" w:rsidRDefault="00214965">
    <w:pPr>
      <w:pBdr>
        <w:top w:val="single" w:sz="6" w:space="1" w:color="000000"/>
      </w:pBdr>
    </w:pPr>
  </w:p>
  <w:p w14:paraId="4DC59FB2" w14:textId="77777777" w:rsidR="00214965" w:rsidRDefault="00000000">
    <w:pPr>
      <w:jc w:val="right"/>
    </w:pPr>
    <w:r>
      <w:rPr>
        <w:sz w:val="20"/>
      </w:rPr>
      <w:t xml:space="preserve">Page </w:t>
    </w:r>
    <w:r>
      <w:fldChar w:fldCharType="begin"/>
    </w:r>
    <w:r>
      <w:instrText>PAGE</w:instrText>
    </w:r>
    <w:r>
      <w:fldChar w:fldCharType="separate"/>
    </w:r>
    <w:r w:rsidR="000A1F6D">
      <w:rPr>
        <w:noProof/>
      </w:rPr>
      <w:t>1</w:t>
    </w:r>
    <w:r>
      <w:fldChar w:fldCharType="end"/>
    </w:r>
    <w:r>
      <w:rPr>
        <w:sz w:val="20"/>
      </w:rPr>
      <w:t xml:space="preserve"> of </w:t>
    </w:r>
    <w:r>
      <w:fldChar w:fldCharType="begin"/>
    </w:r>
    <w:r>
      <w:instrText>NUMPAGES</w:instrText>
    </w:r>
    <w:r>
      <w:fldChar w:fldCharType="separate"/>
    </w:r>
    <w:r w:rsidR="000A1F6D">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F9B4" w14:textId="40DD29E5" w:rsidR="000A1F6D" w:rsidRDefault="000A1F6D">
    <w:pPr>
      <w:pStyle w:val="Footer"/>
    </w:pPr>
    <w:r>
      <w:rPr>
        <w:noProof/>
      </w:rPr>
      <mc:AlternateContent>
        <mc:Choice Requires="wps">
          <w:drawing>
            <wp:anchor distT="0" distB="0" distL="0" distR="0" simplePos="0" relativeHeight="251658240" behindDoc="0" locked="0" layoutInCell="1" allowOverlap="1" wp14:anchorId="7F9CFEB8" wp14:editId="435A5BB3">
              <wp:simplePos x="635" y="635"/>
              <wp:positionH relativeFrom="page">
                <wp:align>center</wp:align>
              </wp:positionH>
              <wp:positionV relativeFrom="page">
                <wp:align>bottom</wp:align>
              </wp:positionV>
              <wp:extent cx="1277620" cy="368935"/>
              <wp:effectExtent l="0" t="0" r="17780" b="0"/>
              <wp:wrapNone/>
              <wp:docPr id="1477565620"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5834CCA" w14:textId="3925B0E2" w:rsidR="000A1F6D" w:rsidRPr="000A1F6D" w:rsidRDefault="000A1F6D" w:rsidP="000A1F6D">
                          <w:pPr>
                            <w:spacing w:after="0"/>
                            <w:rPr>
                              <w:rFonts w:ascii="Aptos" w:eastAsia="Aptos" w:hAnsi="Aptos" w:cs="Aptos"/>
                              <w:noProof/>
                              <w:color w:val="FFFF00"/>
                              <w:sz w:val="20"/>
                              <w:szCs w:val="20"/>
                            </w:rPr>
                          </w:pPr>
                          <w:r w:rsidRPr="000A1F6D">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9CFEB8"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fill o:detectmouseclick="t"/>
              <v:textbox style="mso-fit-shape-to-text:t" inset="0,0,0,15pt">
                <w:txbxContent>
                  <w:p w14:paraId="25834CCA" w14:textId="3925B0E2" w:rsidR="000A1F6D" w:rsidRPr="000A1F6D" w:rsidRDefault="000A1F6D" w:rsidP="000A1F6D">
                    <w:pPr>
                      <w:spacing w:after="0"/>
                      <w:rPr>
                        <w:rFonts w:ascii="Aptos" w:eastAsia="Aptos" w:hAnsi="Aptos" w:cs="Aptos"/>
                        <w:noProof/>
                        <w:color w:val="FFFF00"/>
                        <w:sz w:val="20"/>
                        <w:szCs w:val="20"/>
                      </w:rPr>
                    </w:pPr>
                    <w:r w:rsidRPr="000A1F6D">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21287" w14:textId="77777777" w:rsidR="000C2118" w:rsidRDefault="000C2118">
      <w:pPr>
        <w:spacing w:after="0" w:line="240" w:lineRule="auto"/>
      </w:pPr>
      <w:r>
        <w:separator/>
      </w:r>
    </w:p>
  </w:footnote>
  <w:footnote w:type="continuationSeparator" w:id="0">
    <w:p w14:paraId="7E3C808F" w14:textId="77777777" w:rsidR="000C2118" w:rsidRDefault="000C2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C255" w14:textId="77777777" w:rsidR="00214965" w:rsidRDefault="00214965">
    <w:pPr>
      <w:pStyle w:val="Header"/>
    </w:pPr>
  </w:p>
  <w:tbl>
    <w:tblPr>
      <w:tblW w:w="0" w:type="auto"/>
      <w:tblLayout w:type="fixed"/>
      <w:tblLook w:val="04A0" w:firstRow="1" w:lastRow="0" w:firstColumn="1" w:lastColumn="0" w:noHBand="0" w:noVBand="1"/>
    </w:tblPr>
    <w:tblGrid>
      <w:gridCol w:w="6480"/>
      <w:gridCol w:w="2880"/>
    </w:tblGrid>
    <w:tr w:rsidR="00214965" w14:paraId="031E1A57" w14:textId="77777777">
      <w:tc>
        <w:tcPr>
          <w:tcW w:w="6480" w:type="dxa"/>
        </w:tcPr>
        <w:p w14:paraId="670C0254" w14:textId="77777777" w:rsidR="00214965" w:rsidRDefault="00000000">
          <w:proofErr w:type="spellStart"/>
          <w:r>
            <w:rPr>
              <w:color w:val="000000"/>
              <w:sz w:val="20"/>
            </w:rPr>
            <w:t>fintech_wallet</w:t>
          </w:r>
          <w:proofErr w:type="spellEnd"/>
          <w:r>
            <w:rPr>
              <w:color w:val="000000"/>
              <w:sz w:val="20"/>
            </w:rPr>
            <w:t xml:space="preserve"> | SBP</w:t>
          </w:r>
        </w:p>
      </w:tc>
      <w:tc>
        <w:tcPr>
          <w:tcW w:w="2880" w:type="dxa"/>
        </w:tcPr>
        <w:p w14:paraId="52C24D58" w14:textId="0D6679DF" w:rsidR="00214965" w:rsidRDefault="00214965">
          <w:pPr>
            <w:jc w:val="right"/>
          </w:pPr>
        </w:p>
      </w:tc>
    </w:tr>
  </w:tbl>
  <w:p w14:paraId="34E52844" w14:textId="77777777" w:rsidR="00214965" w:rsidRDefault="00214965">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3020125">
    <w:abstractNumId w:val="8"/>
  </w:num>
  <w:num w:numId="2" w16cid:durableId="279537750">
    <w:abstractNumId w:val="6"/>
  </w:num>
  <w:num w:numId="3" w16cid:durableId="2096782779">
    <w:abstractNumId w:val="5"/>
  </w:num>
  <w:num w:numId="4" w16cid:durableId="1647079701">
    <w:abstractNumId w:val="4"/>
  </w:num>
  <w:num w:numId="5" w16cid:durableId="1669820508">
    <w:abstractNumId w:val="7"/>
  </w:num>
  <w:num w:numId="6" w16cid:durableId="987326683">
    <w:abstractNumId w:val="3"/>
  </w:num>
  <w:num w:numId="7" w16cid:durableId="662047725">
    <w:abstractNumId w:val="2"/>
  </w:num>
  <w:num w:numId="8" w16cid:durableId="1702702023">
    <w:abstractNumId w:val="1"/>
  </w:num>
  <w:num w:numId="9" w16cid:durableId="1282809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F6D"/>
    <w:rsid w:val="000C2118"/>
    <w:rsid w:val="0012364D"/>
    <w:rsid w:val="0015074B"/>
    <w:rsid w:val="00214965"/>
    <w:rsid w:val="0023052A"/>
    <w:rsid w:val="0029639D"/>
    <w:rsid w:val="00326F90"/>
    <w:rsid w:val="003A67D0"/>
    <w:rsid w:val="007855DD"/>
    <w:rsid w:val="00AA1D8D"/>
    <w:rsid w:val="00AF0D90"/>
    <w:rsid w:val="00B47730"/>
    <w:rsid w:val="00CB0664"/>
    <w:rsid w:val="00CD72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F659C5"/>
  <w14:defaultImageDpi w14:val="300"/>
  <w15:docId w15:val="{F98EEAF6-D568-42E2-BBAA-37027785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37</Pages>
  <Words>7900</Words>
  <Characters>51512</Characters>
  <Application>Microsoft Office Word</Application>
  <DocSecurity>0</DocSecurity>
  <Lines>3219</Lines>
  <Paragraphs>2048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fintech_wallet | SBP</dc:title>
  <dc:subject>Solution Blueprint Document</dc:subject>
  <dc:creator>Dr. Mohammed Megahed</dc:creator>
  <cp:keywords>Solution Blueprint, Architecture, PlantUML</cp:keywords>
  <dc:description/>
  <cp:lastModifiedBy>Mohammed Megahed | Ejada Systems</cp:lastModifiedBy>
  <cp:revision>7</cp:revision>
  <dcterms:created xsi:type="dcterms:W3CDTF">2013-12-23T23:15:00Z</dcterms:created>
  <dcterms:modified xsi:type="dcterms:W3CDTF">2026-02-18T12:17:00Z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5811dcb4,102746c3,1d3445d3</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