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90E9" w14:textId="77777777" w:rsidR="00554840" w:rsidRPr="00554840" w:rsidRDefault="00554840" w:rsidP="00554840">
      <w:r w:rsidRPr="00554840">
        <w:t>Dear Search Committee,</w:t>
      </w:r>
    </w:p>
    <w:p w14:paraId="37C0E91A" w14:textId="77777777" w:rsidR="00554840" w:rsidRPr="00554840" w:rsidRDefault="00554840" w:rsidP="00554840">
      <w:r w:rsidRPr="00554840">
        <w:t xml:space="preserve">I am writing to enthusiastically recommend Dr. Murtaza Ali Khan for the faculty position at the Toyota Technological Institute at Chicago (TTIC). As his colleague and co-author at the Faculty of Computing and Information Technology at Sohar University, I have worked closely with Dr. Khan and witnessed firsthand his exceptional academic caliber, dedication to research, and leadership in computer science. </w:t>
      </w:r>
    </w:p>
    <w:p w14:paraId="7EBB5598" w14:textId="77777777" w:rsidR="00554840" w:rsidRPr="00554840" w:rsidRDefault="00554840" w:rsidP="00554840">
      <w:r w:rsidRPr="00554840">
        <w:t xml:space="preserve">Dr. Khan is an accomplished researcher whose expertise spans artificial intelligence, data science, computer vision, and machine learning. Our collaborative research—culminating in our recent peer-reviewed study, </w:t>
      </w:r>
      <w:r w:rsidRPr="00554840">
        <w:rPr>
          <w:i/>
          <w:iCs/>
        </w:rPr>
        <w:t>Deep Transfer Learning for Predicting Microbial Attachment in Microbial Fuel Cells to Enhance Bioenergy Recovery</w:t>
      </w:r>
      <w:r w:rsidRPr="00554840">
        <w:t xml:space="preserve">—demonstrated his rigorous analytical approach, deep technical proficiency, and ability to drive impactful interdisciplinary projects. Furthermore, his extensive publication record in top-tier, Web of Science-indexed journals (including work in Expert Systems with Applications and Multimedia Tools and Applications) underscores his commitment to advancing foundational and applied computer science. </w:t>
      </w:r>
    </w:p>
    <w:p w14:paraId="73CFAF89" w14:textId="77777777" w:rsidR="00554840" w:rsidRPr="00554840" w:rsidRDefault="00554840" w:rsidP="00554840">
      <w:r w:rsidRPr="00554840">
        <w:t xml:space="preserve">Beyond his scholarly achievements, Dr. Khan brings over twenty years of international academic experience spanning teaching, curriculum development, and graduate mentorship. During our tenure together at Sohar University, he played a pivotal role as Program Coordinator and Head of the Quality Committee, where he demonstrated exemplary leadership in aligning programs with international standards, designing advanced curriculum structures such as a Master's in AI, and guiding students and junior faculty. His student-centered teaching philosophy and ability to connect complex theoretical concepts to real-world applications make him an inspiring educator. </w:t>
      </w:r>
    </w:p>
    <w:p w14:paraId="018E1CC6" w14:textId="77777777" w:rsidR="00554840" w:rsidRPr="00554840" w:rsidRDefault="00554840" w:rsidP="00554840">
      <w:r w:rsidRPr="00554840">
        <w:t xml:space="preserve">Given TTIC’s dedication to world-class graduate education, groundbreaking research, and a collaborative academic environment, Dr. Khan is an ideal fit. His strong track record of funded research, innovative AI applications, and dedication to academic excellence will make an immediate and lasting contribution to your institute. </w:t>
      </w:r>
    </w:p>
    <w:p w14:paraId="43F2911A" w14:textId="77777777" w:rsidR="00554840" w:rsidRPr="00554840" w:rsidRDefault="00554840" w:rsidP="00554840">
      <w:r w:rsidRPr="00554840">
        <w:t>I strongly recommend Dr. Khan for the faculty position without reservation. Please feel free to reach out should you require any further information.</w:t>
      </w:r>
    </w:p>
    <w:p w14:paraId="4BB55CA0" w14:textId="77777777" w:rsidR="00554840" w:rsidRPr="00554840" w:rsidRDefault="00554840" w:rsidP="00554840">
      <w:r w:rsidRPr="00554840">
        <w:t>Sincerely,</w:t>
      </w:r>
    </w:p>
    <w:p w14:paraId="07AF44B0" w14:textId="77777777" w:rsidR="00554840" w:rsidRPr="00554840" w:rsidRDefault="00554840" w:rsidP="00554840">
      <w:r w:rsidRPr="00554840">
        <w:t>Dr. Mohammadreza Chalak Qazani</w:t>
      </w:r>
    </w:p>
    <w:p w14:paraId="69EAD041" w14:textId="77777777" w:rsidR="00554840" w:rsidRPr="00554840" w:rsidRDefault="00554840" w:rsidP="00554840">
      <w:r w:rsidRPr="00554840">
        <w:t>Lecturer, Mechanical Engineering</w:t>
      </w:r>
    </w:p>
    <w:p w14:paraId="70442FEB" w14:textId="77777777" w:rsidR="00554840" w:rsidRPr="00554840" w:rsidRDefault="00554840" w:rsidP="00554840">
      <w:r w:rsidRPr="00554840">
        <w:t>James Cook University, Australia</w:t>
      </w:r>
    </w:p>
    <w:p w14:paraId="0E94F82F" w14:textId="6A85F0BA" w:rsidR="00554840" w:rsidRDefault="00554840" w:rsidP="00554840">
      <w:hyperlink r:id="rId6" w:history="1">
        <w:r w:rsidRPr="00554840">
          <w:rPr>
            <w:rStyle w:val="Hyperlink"/>
          </w:rPr>
          <w:t>mohamadreza.chalakqazani@jcu.edu.au</w:t>
        </w:r>
      </w:hyperlink>
    </w:p>
    <w:p w14:paraId="46257198" w14:textId="7738CEBE" w:rsidR="00054619" w:rsidRDefault="00554840" w:rsidP="00554840">
      <w:hyperlink r:id="rId7" w:history="1">
        <w:r w:rsidRPr="00554840">
          <w:rPr>
            <w:rStyle w:val="Hyperlink"/>
          </w:rPr>
          <w:t>https://orcid.org/0000-0003-1839-029X</w:t>
        </w:r>
      </w:hyperlink>
    </w:p>
    <w:sectPr w:rsidR="00054619" w:rsidSect="00554840">
      <w:pgSz w:w="12240" w:h="15840"/>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3FB6" w14:textId="77777777" w:rsidR="006C552D" w:rsidRDefault="006C552D" w:rsidP="009645A5">
      <w:pPr>
        <w:spacing w:after="0" w:line="240" w:lineRule="auto"/>
      </w:pPr>
      <w:r>
        <w:separator/>
      </w:r>
    </w:p>
  </w:endnote>
  <w:endnote w:type="continuationSeparator" w:id="0">
    <w:p w14:paraId="2B55AE81" w14:textId="77777777" w:rsidR="006C552D" w:rsidRDefault="006C552D" w:rsidP="00964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4BC0" w14:textId="77777777" w:rsidR="006C552D" w:rsidRDefault="006C552D" w:rsidP="009645A5">
      <w:pPr>
        <w:spacing w:after="0" w:line="240" w:lineRule="auto"/>
      </w:pPr>
      <w:r>
        <w:separator/>
      </w:r>
    </w:p>
  </w:footnote>
  <w:footnote w:type="continuationSeparator" w:id="0">
    <w:p w14:paraId="6313A9C9" w14:textId="77777777" w:rsidR="006C552D" w:rsidRDefault="006C552D" w:rsidP="009645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40"/>
    <w:rsid w:val="00054619"/>
    <w:rsid w:val="001D1723"/>
    <w:rsid w:val="00411A2D"/>
    <w:rsid w:val="00554840"/>
    <w:rsid w:val="006C552D"/>
    <w:rsid w:val="009645A5"/>
    <w:rsid w:val="00D33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510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840"/>
    <w:rPr>
      <w:rFonts w:eastAsiaTheme="majorEastAsia" w:cstheme="majorBidi"/>
      <w:color w:val="272727" w:themeColor="text1" w:themeTint="D8"/>
    </w:rPr>
  </w:style>
  <w:style w:type="paragraph" w:styleId="Title">
    <w:name w:val="Title"/>
    <w:basedOn w:val="Normal"/>
    <w:next w:val="Normal"/>
    <w:link w:val="TitleChar"/>
    <w:uiPriority w:val="10"/>
    <w:qFormat/>
    <w:rsid w:val="0055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840"/>
    <w:pPr>
      <w:spacing w:before="160"/>
      <w:jc w:val="center"/>
    </w:pPr>
    <w:rPr>
      <w:i/>
      <w:iCs/>
      <w:color w:val="404040" w:themeColor="text1" w:themeTint="BF"/>
    </w:rPr>
  </w:style>
  <w:style w:type="character" w:customStyle="1" w:styleId="QuoteChar">
    <w:name w:val="Quote Char"/>
    <w:basedOn w:val="DefaultParagraphFont"/>
    <w:link w:val="Quote"/>
    <w:uiPriority w:val="29"/>
    <w:rsid w:val="00554840"/>
    <w:rPr>
      <w:i/>
      <w:iCs/>
      <w:color w:val="404040" w:themeColor="text1" w:themeTint="BF"/>
    </w:rPr>
  </w:style>
  <w:style w:type="paragraph" w:styleId="ListParagraph">
    <w:name w:val="List Paragraph"/>
    <w:basedOn w:val="Normal"/>
    <w:uiPriority w:val="34"/>
    <w:qFormat/>
    <w:rsid w:val="00554840"/>
    <w:pPr>
      <w:ind w:left="720"/>
      <w:contextualSpacing/>
    </w:pPr>
  </w:style>
  <w:style w:type="character" w:styleId="IntenseEmphasis">
    <w:name w:val="Intense Emphasis"/>
    <w:basedOn w:val="DefaultParagraphFont"/>
    <w:uiPriority w:val="21"/>
    <w:qFormat/>
    <w:rsid w:val="00554840"/>
    <w:rPr>
      <w:i/>
      <w:iCs/>
      <w:color w:val="0F4761" w:themeColor="accent1" w:themeShade="BF"/>
    </w:rPr>
  </w:style>
  <w:style w:type="paragraph" w:styleId="IntenseQuote">
    <w:name w:val="Intense Quote"/>
    <w:basedOn w:val="Normal"/>
    <w:next w:val="Normal"/>
    <w:link w:val="IntenseQuoteChar"/>
    <w:uiPriority w:val="30"/>
    <w:qFormat/>
    <w:rsid w:val="0055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840"/>
    <w:rPr>
      <w:i/>
      <w:iCs/>
      <w:color w:val="0F4761" w:themeColor="accent1" w:themeShade="BF"/>
    </w:rPr>
  </w:style>
  <w:style w:type="character" w:styleId="IntenseReference">
    <w:name w:val="Intense Reference"/>
    <w:basedOn w:val="DefaultParagraphFont"/>
    <w:uiPriority w:val="32"/>
    <w:qFormat/>
    <w:rsid w:val="00554840"/>
    <w:rPr>
      <w:b/>
      <w:bCs/>
      <w:smallCaps/>
      <w:color w:val="0F4761" w:themeColor="accent1" w:themeShade="BF"/>
      <w:spacing w:val="5"/>
    </w:rPr>
  </w:style>
  <w:style w:type="character" w:styleId="Hyperlink">
    <w:name w:val="Hyperlink"/>
    <w:basedOn w:val="DefaultParagraphFont"/>
    <w:uiPriority w:val="99"/>
    <w:unhideWhenUsed/>
    <w:rsid w:val="00554840"/>
    <w:rPr>
      <w:color w:val="467886" w:themeColor="hyperlink"/>
      <w:u w:val="single"/>
    </w:rPr>
  </w:style>
  <w:style w:type="character" w:styleId="UnresolvedMention">
    <w:name w:val="Unresolved Mention"/>
    <w:basedOn w:val="DefaultParagraphFont"/>
    <w:uiPriority w:val="99"/>
    <w:semiHidden/>
    <w:unhideWhenUsed/>
    <w:rsid w:val="00554840"/>
    <w:rPr>
      <w:color w:val="605E5C"/>
      <w:shd w:val="clear" w:color="auto" w:fill="E1DFDD"/>
    </w:rPr>
  </w:style>
  <w:style w:type="paragraph" w:styleId="Header">
    <w:name w:val="header"/>
    <w:basedOn w:val="Normal"/>
    <w:link w:val="HeaderChar"/>
    <w:uiPriority w:val="99"/>
    <w:unhideWhenUsed/>
    <w:rsid w:val="00964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5A5"/>
  </w:style>
  <w:style w:type="paragraph" w:styleId="Footer">
    <w:name w:val="footer"/>
    <w:basedOn w:val="Normal"/>
    <w:link w:val="FooterChar"/>
    <w:uiPriority w:val="99"/>
    <w:unhideWhenUsed/>
    <w:rsid w:val="00964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rcid.org/0000-0003-1839-029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ohamadreza.chalakqazani@jcu.edu.au"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2198</Characters>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dcterms:created xsi:type="dcterms:W3CDTF">2026-10-12T01:49:00Z</dcterms:created>
  <dcterms:modified xsi:type="dcterms:W3CDTF">2026-10-12T01:49:00Z</dcterms:modified>
</cp:coreProperties>
</file>