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51557B" w:rsidRDefault="002113D6" w:rsidP="00E4461F">
      <w:pPr>
        <w:tabs>
          <w:tab w:val="left" w:pos="8640"/>
        </w:tabs>
        <w:rPr>
          <w:b/>
          <w:sz w:val="28"/>
          <w:szCs w:val="28"/>
        </w:rPr>
      </w:pPr>
      <w:r w:rsidRPr="0051557B">
        <w:rPr>
          <w:b/>
          <w:sz w:val="28"/>
          <w:szCs w:val="28"/>
        </w:rPr>
        <w:t>Statistician:</w:t>
      </w:r>
      <w:r w:rsidR="0051557B" w:rsidRPr="0051557B">
        <w:rPr>
          <w:b/>
          <w:sz w:val="28"/>
          <w:szCs w:val="28"/>
        </w:rPr>
        <w:t xml:space="preserve"> </w:t>
      </w:r>
      <w:r w:rsidR="004C0DEA">
        <w:rPr>
          <w:b/>
          <w:sz w:val="28"/>
          <w:szCs w:val="28"/>
          <w:lang w:val="fr-FR"/>
        </w:rPr>
        <w:fldChar w:fldCharType="begin"/>
      </w:r>
      <w:r w:rsidR="004C0DEA" w:rsidRPr="0051557B">
        <w:rPr>
          <w:b/>
          <w:sz w:val="28"/>
          <w:szCs w:val="28"/>
        </w:rPr>
        <w:instrText xml:space="preserve"> MERGEFIELD "First" </w:instrText>
      </w:r>
      <w:r w:rsidR="004C0DEA">
        <w:rPr>
          <w:b/>
          <w:sz w:val="28"/>
          <w:szCs w:val="28"/>
          <w:lang w:val="fr-FR"/>
        </w:rPr>
        <w:fldChar w:fldCharType="separate"/>
      </w:r>
      <w:r w:rsidR="00300937" w:rsidRPr="00BC4254">
        <w:rPr>
          <w:b/>
          <w:noProof/>
          <w:sz w:val="28"/>
          <w:szCs w:val="28"/>
        </w:rPr>
        <w:t>Jadeen</w:t>
      </w:r>
      <w:r w:rsidR="004C0DEA">
        <w:rPr>
          <w:b/>
          <w:sz w:val="28"/>
          <w:szCs w:val="28"/>
          <w:lang w:val="fr-FR"/>
        </w:rPr>
        <w:fldChar w:fldCharType="end"/>
      </w:r>
      <w:r w:rsidR="004C0DEA">
        <w:rPr>
          <w:b/>
          <w:sz w:val="28"/>
          <w:szCs w:val="28"/>
          <w:lang w:val="fr-FR"/>
        </w:rPr>
        <w:t xml:space="preserve"> </w:t>
      </w:r>
      <w:r w:rsidR="0051557B">
        <w:rPr>
          <w:b/>
          <w:sz w:val="28"/>
          <w:szCs w:val="28"/>
          <w:lang w:val="fr-FR"/>
        </w:rPr>
        <w:fldChar w:fldCharType="begin"/>
      </w:r>
      <w:r w:rsidR="0051557B" w:rsidRPr="0051557B">
        <w:rPr>
          <w:b/>
          <w:sz w:val="28"/>
          <w:szCs w:val="28"/>
        </w:rPr>
        <w:instrText xml:space="preserve"> MERGEFIELD "Last" </w:instrText>
      </w:r>
      <w:r w:rsidR="0051557B">
        <w:rPr>
          <w:b/>
          <w:sz w:val="28"/>
          <w:szCs w:val="28"/>
          <w:lang w:val="fr-FR"/>
        </w:rPr>
        <w:fldChar w:fldCharType="separate"/>
      </w:r>
      <w:r w:rsidR="00300937" w:rsidRPr="00BC4254">
        <w:rPr>
          <w:b/>
          <w:noProof/>
          <w:sz w:val="28"/>
          <w:szCs w:val="28"/>
        </w:rPr>
        <w:t>Carlson</w:t>
      </w:r>
      <w:r w:rsidR="0051557B">
        <w:rPr>
          <w:b/>
          <w:sz w:val="28"/>
          <w:szCs w:val="28"/>
          <w:lang w:val="fr-FR"/>
        </w:rPr>
        <w:fldChar w:fldCharType="end"/>
      </w:r>
      <w:r w:rsidRPr="0051557B">
        <w:rPr>
          <w:b/>
          <w:sz w:val="28"/>
          <w:szCs w:val="28"/>
        </w:rPr>
        <w:tab/>
        <w:t xml:space="preserve">Version: </w:t>
      </w:r>
      <w:r w:rsidR="004B7EE5" w:rsidRPr="0051557B">
        <w:rPr>
          <w:b/>
          <w:sz w:val="28"/>
          <w:szCs w:val="28"/>
        </w:rPr>
        <w:t xml:space="preserve"> </w:t>
      </w:r>
      <w:r w:rsidR="003936D3" w:rsidRPr="0051557B">
        <w:rPr>
          <w:b/>
          <w:sz w:val="28"/>
          <w:szCs w:val="28"/>
        </w:rPr>
        <w:t>F</w:t>
      </w:r>
    </w:p>
    <w:p w:rsidR="002113D6" w:rsidRPr="0051557B" w:rsidRDefault="002113D6">
      <w:pPr>
        <w:rPr>
          <w:sz w:val="8"/>
          <w:szCs w:val="8"/>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300937" w:rsidRDefault="00300937"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300937" w:rsidRDefault="00300937" w:rsidP="00300937"/>
    <w:p w:rsidR="00300937" w:rsidRDefault="00300937"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300937" w:rsidRDefault="00300937" w:rsidP="00300937"/>
    <w:p w:rsidR="00300937" w:rsidRDefault="00300937" w:rsidP="00300937">
      <w:r>
        <w:t>The R output document that you bring to the exam must meet the following strict criteria:</w:t>
      </w:r>
    </w:p>
    <w:p w:rsidR="00300937" w:rsidRDefault="00300937" w:rsidP="00300937">
      <w:pPr>
        <w:rPr>
          <w:sz w:val="12"/>
          <w:szCs w:val="12"/>
        </w:rPr>
      </w:pPr>
    </w:p>
    <w:p w:rsidR="00300937" w:rsidRDefault="00300937"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300937" w:rsidRDefault="00300937"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300937" w:rsidRPr="00395C7B" w:rsidRDefault="00300937" w:rsidP="00300937">
      <w:pPr>
        <w:rPr>
          <w:sz w:val="12"/>
          <w:szCs w:val="12"/>
        </w:rPr>
      </w:pPr>
    </w:p>
    <w:p w:rsidR="00300937" w:rsidRDefault="00300937" w:rsidP="00300937">
      <w:r>
        <w:t>Failure to follow all of these criteria will result in a 0 for the final exam (27% of your overall grade)!!</w:t>
      </w:r>
    </w:p>
    <w:p w:rsidR="00300937" w:rsidRDefault="00300937" w:rsidP="00300937"/>
    <w:p w:rsidR="002113D6" w:rsidRDefault="002113D6"/>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w:t>
      </w:r>
      <w:r w:rsidR="001B3F93">
        <w:rPr>
          <w:b/>
        </w:rPr>
        <w:t>–</w:t>
      </w:r>
      <w:r w:rsidR="00A74A3A">
        <w:rPr>
          <w:b/>
        </w:rPr>
        <w:t xml:space="preserve"> </w:t>
      </w:r>
      <w:proofErr w:type="spellStart"/>
      <w:r w:rsidR="00A557DE">
        <w:rPr>
          <w:b/>
        </w:rPr>
        <w:t>LaysanFinch</w:t>
      </w:r>
      <w:proofErr w:type="spellEnd"/>
    </w:p>
    <w:p w:rsidR="00A557DE" w:rsidRDefault="00A557DE"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w:t>
      </w:r>
      <w:r w:rsidR="00E55770">
        <w:t>(open the data file outside of R to read comments at the top)</w:t>
      </w:r>
      <w:r>
        <w:t>.  You should prepare results for each of these items …</w:t>
      </w:r>
    </w:p>
    <w:p w:rsidR="00A557DE" w:rsidRDefault="00A557DE" w:rsidP="00A557DE"/>
    <w:p w:rsidR="00A557DE" w:rsidRDefault="00300937" w:rsidP="00300937">
      <w:pPr>
        <w:spacing w:after="120"/>
        <w:ind w:left="360"/>
      </w:pPr>
      <w:r>
        <w:t xml:space="preserve">1. </w:t>
      </w:r>
      <w:r w:rsidR="00A557DE">
        <w:t xml:space="preserve">Univariate EDA for </w:t>
      </w:r>
      <w:r w:rsidR="0017493B">
        <w:t>beak, tarsus, and sternum lengths and location</w:t>
      </w:r>
      <w:r w:rsidR="00A557DE">
        <w:t>.</w:t>
      </w:r>
    </w:p>
    <w:p w:rsidR="00A557DE" w:rsidRDefault="00300937" w:rsidP="00300937">
      <w:pPr>
        <w:spacing w:after="120"/>
        <w:ind w:left="360"/>
      </w:pPr>
      <w:r>
        <w:t xml:space="preserve">2. </w:t>
      </w:r>
      <w:r w:rsidR="00A557DE">
        <w:t>Bivariate EDA for all pairs of quantitative variables.  [</w:t>
      </w:r>
      <w:r w:rsidR="00785BD4">
        <w:rPr>
          <w:i/>
        </w:rPr>
        <w:t>This may be done with one graph and one table</w:t>
      </w:r>
      <w:r w:rsidR="00A557DE" w:rsidRPr="003423E4">
        <w:rPr>
          <w:i/>
        </w:rPr>
        <w:t>.]</w:t>
      </w:r>
    </w:p>
    <w:p w:rsidR="00A557DE" w:rsidRDefault="00300937" w:rsidP="00300937">
      <w:pPr>
        <w:spacing w:after="120"/>
        <w:ind w:left="360"/>
      </w:pPr>
      <w:r>
        <w:t xml:space="preserve">3. </w:t>
      </w:r>
      <w:r w:rsidR="00A557DE">
        <w:t>Bivariate EDA for all pairs of categorical variables.</w:t>
      </w:r>
    </w:p>
    <w:p w:rsidR="00A557DE" w:rsidRDefault="00300937" w:rsidP="00300937">
      <w:pPr>
        <w:spacing w:after="120"/>
        <w:ind w:left="360"/>
      </w:pPr>
      <w:r>
        <w:t xml:space="preserve">4. </w:t>
      </w:r>
      <w:r w:rsidR="00A557DE">
        <w:t>Linear regression results (equation results and r</w:t>
      </w:r>
      <w:r w:rsidR="00A557DE" w:rsidRPr="00702A54">
        <w:rPr>
          <w:vertAlign w:val="superscript"/>
        </w:rPr>
        <w:t>2</w:t>
      </w:r>
      <w:r w:rsidR="00A557DE">
        <w:t>) for predicting weight from beak length.</w:t>
      </w:r>
    </w:p>
    <w:p w:rsidR="00A557DE" w:rsidRDefault="00300937" w:rsidP="00300937">
      <w:pPr>
        <w:spacing w:after="120"/>
        <w:ind w:left="360"/>
      </w:pPr>
      <w:r>
        <w:t xml:space="preserve">5. </w:t>
      </w:r>
      <w:r w:rsidR="00A557DE">
        <w:t>Results for testing the following research hypotheses (use 5% level for each)</w:t>
      </w:r>
    </w:p>
    <w:p w:rsidR="00A557DE" w:rsidRDefault="00300937" w:rsidP="00300937">
      <w:pPr>
        <w:spacing w:after="120"/>
        <w:ind w:left="720"/>
      </w:pPr>
      <w:r>
        <w:t xml:space="preserve">a. </w:t>
      </w:r>
      <w:r w:rsidR="00A557DE">
        <w:t>The mean weight of a Laysan finch is less than 33 g.</w:t>
      </w:r>
    </w:p>
    <w:p w:rsidR="00A557DE" w:rsidRDefault="00300937" w:rsidP="00300937">
      <w:pPr>
        <w:spacing w:after="120"/>
        <w:ind w:left="720"/>
      </w:pPr>
      <w:r>
        <w:t xml:space="preserve">b. </w:t>
      </w:r>
      <w:r w:rsidR="00A557DE">
        <w:t>The mean sternum length is different between male and female finches.</w:t>
      </w:r>
    </w:p>
    <w:p w:rsidR="00A557DE" w:rsidRDefault="00300937" w:rsidP="00300937">
      <w:pPr>
        <w:spacing w:after="120"/>
        <w:ind w:left="720"/>
      </w:pPr>
      <w:r>
        <w:t xml:space="preserve">c. </w:t>
      </w:r>
      <w:r w:rsidR="00A557DE">
        <w:t>The mean beak length differs between finches captured in locations B and C.</w:t>
      </w:r>
    </w:p>
    <w:p w:rsidR="00A557DE" w:rsidRDefault="00300937" w:rsidP="00300937">
      <w:pPr>
        <w:spacing w:after="120"/>
        <w:ind w:left="720"/>
      </w:pPr>
      <w:r>
        <w:t xml:space="preserve">d. </w:t>
      </w:r>
      <w:r w:rsidR="00A557DE">
        <w:t>The distribution of individuals into the three locations differs between male and female finches.</w:t>
      </w:r>
    </w:p>
    <w:p w:rsidR="00A557DE" w:rsidRDefault="00300937" w:rsidP="00300937">
      <w:pPr>
        <w:spacing w:after="120"/>
        <w:ind w:left="720"/>
        <w:sectPr w:rsidR="00A557DE" w:rsidSect="002113D6">
          <w:pgSz w:w="12240" w:h="15840"/>
          <w:pgMar w:top="720" w:right="720" w:bottom="720" w:left="720" w:header="720" w:footer="720" w:gutter="0"/>
          <w:pgNumType w:start="1"/>
          <w:cols w:space="720"/>
          <w:docGrid w:linePitch="360"/>
        </w:sectPr>
      </w:pPr>
      <w:r>
        <w:t xml:space="preserve">e. </w:t>
      </w:r>
      <w:r w:rsidR="00A557DE">
        <w:t>The mean tarsus length for male finches is greater than 2.6 cm.</w:t>
      </w:r>
    </w:p>
    <w:p w:rsidR="00CD4CBD" w:rsidRPr="0051557B" w:rsidRDefault="00CD4CBD" w:rsidP="00CD4CBD">
      <w:pPr>
        <w:tabs>
          <w:tab w:val="left" w:pos="5760"/>
          <w:tab w:val="left" w:pos="6120"/>
        </w:tabs>
        <w:rPr>
          <w:b/>
          <w:sz w:val="28"/>
          <w:szCs w:val="28"/>
        </w:rPr>
      </w:pPr>
      <w:r w:rsidRPr="0051557B">
        <w:rPr>
          <w:b/>
          <w:sz w:val="28"/>
          <w:szCs w:val="28"/>
        </w:rPr>
        <w:lastRenderedPageBreak/>
        <w:t xml:space="preserve">Version: </w:t>
      </w:r>
      <w:r w:rsidR="003936D3" w:rsidRPr="0051557B">
        <w:rPr>
          <w:b/>
          <w:sz w:val="28"/>
          <w:szCs w:val="28"/>
        </w:rPr>
        <w:t>F</w:t>
      </w:r>
      <w:r w:rsidRPr="0051557B">
        <w:rPr>
          <w:b/>
          <w:sz w:val="28"/>
          <w:szCs w:val="28"/>
        </w:rPr>
        <w:tab/>
        <w:t>Statistician:</w:t>
      </w:r>
      <w:r w:rsidR="00A42428" w:rsidRPr="0051557B">
        <w:rPr>
          <w:b/>
          <w:sz w:val="28"/>
          <w:szCs w:val="28"/>
        </w:rPr>
        <w:t xml:space="preserve"> </w:t>
      </w:r>
      <w:r w:rsidR="004C0DEA">
        <w:rPr>
          <w:b/>
          <w:sz w:val="28"/>
          <w:szCs w:val="28"/>
          <w:lang w:val="fr-FR"/>
        </w:rPr>
        <w:fldChar w:fldCharType="begin"/>
      </w:r>
      <w:r w:rsidR="004C0DEA" w:rsidRPr="0051557B">
        <w:rPr>
          <w:b/>
          <w:sz w:val="28"/>
          <w:szCs w:val="28"/>
        </w:rPr>
        <w:instrText xml:space="preserve"> MERGEFIELD "First" </w:instrText>
      </w:r>
      <w:r w:rsidR="004C0DEA">
        <w:rPr>
          <w:b/>
          <w:sz w:val="28"/>
          <w:szCs w:val="28"/>
          <w:lang w:val="fr-FR"/>
        </w:rPr>
        <w:fldChar w:fldCharType="separate"/>
      </w:r>
      <w:r w:rsidR="00300937" w:rsidRPr="00BC4254">
        <w:rPr>
          <w:b/>
          <w:noProof/>
          <w:sz w:val="28"/>
          <w:szCs w:val="28"/>
        </w:rPr>
        <w:t>Jadeen</w:t>
      </w:r>
      <w:r w:rsidR="004C0DEA">
        <w:rPr>
          <w:b/>
          <w:sz w:val="28"/>
          <w:szCs w:val="28"/>
          <w:lang w:val="fr-FR"/>
        </w:rPr>
        <w:fldChar w:fldCharType="end"/>
      </w:r>
      <w:r w:rsidR="004C0DEA">
        <w:rPr>
          <w:b/>
          <w:sz w:val="28"/>
          <w:szCs w:val="28"/>
          <w:lang w:val="fr-FR"/>
        </w:rPr>
        <w:t xml:space="preserve"> </w:t>
      </w:r>
      <w:r w:rsidR="004C0DEA">
        <w:rPr>
          <w:b/>
          <w:sz w:val="28"/>
          <w:szCs w:val="28"/>
          <w:lang w:val="fr-FR"/>
        </w:rPr>
        <w:fldChar w:fldCharType="begin"/>
      </w:r>
      <w:r w:rsidR="004C0DEA" w:rsidRPr="0051557B">
        <w:rPr>
          <w:b/>
          <w:sz w:val="28"/>
          <w:szCs w:val="28"/>
        </w:rPr>
        <w:instrText xml:space="preserve"> MERGEFIELD "Last" </w:instrText>
      </w:r>
      <w:r w:rsidR="004C0DEA">
        <w:rPr>
          <w:b/>
          <w:sz w:val="28"/>
          <w:szCs w:val="28"/>
          <w:lang w:val="fr-FR"/>
        </w:rPr>
        <w:fldChar w:fldCharType="separate"/>
      </w:r>
      <w:r w:rsidR="00300937" w:rsidRPr="00BC4254">
        <w:rPr>
          <w:b/>
          <w:noProof/>
          <w:sz w:val="28"/>
          <w:szCs w:val="28"/>
        </w:rPr>
        <w:t>Carlson</w:t>
      </w:r>
      <w:r w:rsidR="004C0DEA">
        <w:rPr>
          <w:b/>
          <w:sz w:val="28"/>
          <w:szCs w:val="28"/>
          <w:lang w:val="fr-FR"/>
        </w:rPr>
        <w:fldChar w:fldCharType="end"/>
      </w:r>
    </w:p>
    <w:p w:rsidR="00CD4CBD" w:rsidRPr="0051557B"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300937" w:rsidRDefault="00300937"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300937" w:rsidRPr="000036AC" w:rsidRDefault="00300937" w:rsidP="00300937">
      <w:pPr>
        <w:rPr>
          <w:sz w:val="12"/>
          <w:szCs w:val="12"/>
        </w:rPr>
      </w:pPr>
    </w:p>
    <w:p w:rsidR="00300937" w:rsidRDefault="00300937"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00937" w:rsidRPr="000036AC" w:rsidRDefault="00300937" w:rsidP="00300937">
      <w:pPr>
        <w:rPr>
          <w:sz w:val="12"/>
          <w:szCs w:val="12"/>
        </w:rPr>
      </w:pPr>
    </w:p>
    <w:p w:rsidR="00300937" w:rsidRDefault="00300937"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300937" w:rsidRPr="00E53484" w:rsidRDefault="00300937" w:rsidP="00300937">
      <w:pPr>
        <w:rPr>
          <w:sz w:val="22"/>
          <w:szCs w:val="8"/>
        </w:rPr>
      </w:pPr>
    </w:p>
    <w:p w:rsidR="00300937" w:rsidRPr="005D7926" w:rsidRDefault="00300937"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300937"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300937" w:rsidRPr="00B15B5E"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300937" w:rsidRDefault="00300937" w:rsidP="00300937"/>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394086" w:rsidRDefault="00300937" w:rsidP="00300937">
      <w:pPr>
        <w:spacing w:after="120"/>
        <w:ind w:left="450" w:hanging="450"/>
      </w:pPr>
      <w:r w:rsidRPr="00300937">
        <w:t>1.</w:t>
      </w:r>
      <w:r>
        <w:rPr>
          <w:b/>
        </w:rPr>
        <w:t xml:space="preserve"> </w:t>
      </w:r>
      <w:r w:rsidR="00EA35F4">
        <w:rPr>
          <w:b/>
        </w:rPr>
        <w:t>[3</w:t>
      </w:r>
      <w:r w:rsidR="00EA35F4" w:rsidRPr="00C8184D">
        <w:rPr>
          <w:b/>
        </w:rPr>
        <w:t>pts]</w:t>
      </w:r>
      <w:r w:rsidR="00EA35F4">
        <w:t xml:space="preserve"> </w:t>
      </w:r>
      <w:proofErr w:type="gramStart"/>
      <w:r w:rsidR="00394086">
        <w:t>Identify</w:t>
      </w:r>
      <w:proofErr w:type="gramEnd"/>
      <w:r w:rsidR="00394086">
        <w:t xml:space="preserve"> what type of variable each of the following is:  weight, </w:t>
      </w:r>
      <w:proofErr w:type="spellStart"/>
      <w:r w:rsidR="00394086">
        <w:t>bklen</w:t>
      </w:r>
      <w:proofErr w:type="spellEnd"/>
      <w:r w:rsidR="00394086">
        <w:t>, and loc.</w:t>
      </w:r>
    </w:p>
    <w:p w:rsidR="00394086" w:rsidRDefault="00300937" w:rsidP="00300937">
      <w:pPr>
        <w:spacing w:after="120"/>
        <w:ind w:left="450" w:hanging="450"/>
      </w:pPr>
      <w:r>
        <w:t>2</w:t>
      </w:r>
      <w:r w:rsidRPr="00300937">
        <w:t>.</w:t>
      </w:r>
      <w:r>
        <w:rPr>
          <w:b/>
        </w:rPr>
        <w:t xml:space="preserve"> </w:t>
      </w:r>
      <w:r w:rsidR="00EA35F4">
        <w:rPr>
          <w:b/>
        </w:rPr>
        <w:t>[5</w:t>
      </w:r>
      <w:r w:rsidR="00EA35F4" w:rsidRPr="00C8184D">
        <w:rPr>
          <w:b/>
        </w:rPr>
        <w:t>pts]</w:t>
      </w:r>
      <w:r w:rsidR="00EA35F4">
        <w:rPr>
          <w:b/>
        </w:rPr>
        <w:t>*</w:t>
      </w:r>
      <w:r w:rsidR="00EA35F4">
        <w:t xml:space="preserve"> </w:t>
      </w:r>
      <w:r w:rsidR="00394086">
        <w:t xml:space="preserve">Perform a thorough EDA for sternum </w:t>
      </w:r>
      <w:r w:rsidR="00EA35F4">
        <w:t>length.</w:t>
      </w:r>
    </w:p>
    <w:p w:rsidR="00394086" w:rsidRDefault="00300937" w:rsidP="00300937">
      <w:pPr>
        <w:spacing w:after="120"/>
        <w:ind w:left="450" w:hanging="450"/>
      </w:pPr>
      <w:r>
        <w:t>3</w:t>
      </w:r>
      <w:r w:rsidRPr="00300937">
        <w:t>.</w:t>
      </w:r>
      <w:r>
        <w:rPr>
          <w:b/>
        </w:rPr>
        <w:t xml:space="preserve"> </w:t>
      </w:r>
      <w:r w:rsidR="00EA35F4">
        <w:rPr>
          <w:b/>
        </w:rPr>
        <w:t>[2</w:t>
      </w:r>
      <w:r w:rsidR="00EA35F4" w:rsidRPr="00C8184D">
        <w:rPr>
          <w:b/>
        </w:rPr>
        <w:t>pts]</w:t>
      </w:r>
      <w:r w:rsidR="00EA35F4">
        <w:rPr>
          <w:b/>
        </w:rPr>
        <w:t>*</w:t>
      </w:r>
      <w:r w:rsidR="00EA35F4">
        <w:t xml:space="preserve"> </w:t>
      </w:r>
      <w:r w:rsidR="00394086">
        <w:t>Perform a thorough EDA for the location va</w:t>
      </w:r>
      <w:r w:rsidR="00EA35F4">
        <w:t>riable.</w:t>
      </w:r>
    </w:p>
    <w:p w:rsidR="00394086" w:rsidRDefault="00300937" w:rsidP="00300937">
      <w:pPr>
        <w:spacing w:after="120"/>
        <w:ind w:left="450" w:right="-90" w:hanging="450"/>
      </w:pPr>
      <w:r>
        <w:t>4</w:t>
      </w:r>
      <w:r w:rsidRPr="00300937">
        <w:t>.</w:t>
      </w:r>
      <w:r>
        <w:rPr>
          <w:b/>
        </w:rPr>
        <w:t xml:space="preserve"> </w:t>
      </w:r>
      <w:r w:rsidR="00EA35F4">
        <w:rPr>
          <w:b/>
        </w:rPr>
        <w:t>[5</w:t>
      </w:r>
      <w:r w:rsidR="00EA35F4" w:rsidRPr="00C8184D">
        <w:rPr>
          <w:b/>
        </w:rPr>
        <w:t>pts]</w:t>
      </w:r>
      <w:r w:rsidR="00EA35F4">
        <w:rPr>
          <w:b/>
        </w:rPr>
        <w:t>*</w:t>
      </w:r>
      <w:r w:rsidR="00EA35F4">
        <w:t xml:space="preserve"> </w:t>
      </w:r>
      <w:r w:rsidR="00394086">
        <w:t>Perform a thorough EDA for the relationship betwee</w:t>
      </w:r>
      <w:r w:rsidR="00EA35F4">
        <w:t xml:space="preserve">n tarsus length and </w:t>
      </w:r>
      <w:r w:rsidR="00DF2198">
        <w:t>leng</w:t>
      </w:r>
      <w:r w:rsidR="00EA35F4">
        <w:t>th of the</w:t>
      </w:r>
      <w:r w:rsidR="00394086">
        <w:t xml:space="preserve"> lower ma</w:t>
      </w:r>
      <w:r w:rsidR="00EA35F4">
        <w:t>ndible.</w:t>
      </w:r>
    </w:p>
    <w:p w:rsidR="00394086" w:rsidRDefault="00300937" w:rsidP="00300937">
      <w:pPr>
        <w:spacing w:after="120"/>
        <w:ind w:left="450" w:hanging="450"/>
      </w:pPr>
      <w:r>
        <w:t>5</w:t>
      </w:r>
      <w:r w:rsidRPr="00300937">
        <w:t>.</w:t>
      </w:r>
      <w:r>
        <w:rPr>
          <w:b/>
        </w:rPr>
        <w:t xml:space="preserve"> </w:t>
      </w:r>
      <w:r w:rsidR="00EA35F4">
        <w:rPr>
          <w:b/>
        </w:rPr>
        <w:t>[2</w:t>
      </w:r>
      <w:r w:rsidR="00EA35F4" w:rsidRPr="00C8184D">
        <w:rPr>
          <w:b/>
        </w:rPr>
        <w:t>pts]</w:t>
      </w:r>
      <w:r w:rsidR="00EA35F4">
        <w:rPr>
          <w:b/>
        </w:rPr>
        <w:t>*</w:t>
      </w:r>
      <w:r w:rsidR="00EA35F4">
        <w:t xml:space="preserve"> </w:t>
      </w:r>
      <w:r w:rsidR="00394086">
        <w:t>Interpret the slope of the linear regression that you perf</w:t>
      </w:r>
      <w:r w:rsidR="00EA35F4">
        <w:t>ormed.</w:t>
      </w:r>
    </w:p>
    <w:p w:rsidR="00394086" w:rsidRDefault="00300937" w:rsidP="00300937">
      <w:pPr>
        <w:spacing w:after="120"/>
        <w:ind w:left="450" w:hanging="450"/>
      </w:pPr>
      <w:r>
        <w:t>6</w:t>
      </w:r>
      <w:r w:rsidRPr="00300937">
        <w:t>.</w:t>
      </w:r>
      <w:r>
        <w:rPr>
          <w:b/>
        </w:rPr>
        <w:t xml:space="preserve"> </w:t>
      </w:r>
      <w:r w:rsidR="00EA35F4">
        <w:rPr>
          <w:b/>
        </w:rPr>
        <w:t>[2</w:t>
      </w:r>
      <w:r w:rsidR="00EA35F4" w:rsidRPr="00C8184D">
        <w:rPr>
          <w:b/>
        </w:rPr>
        <w:t>pts]</w:t>
      </w:r>
      <w:r w:rsidR="00EA35F4">
        <w:t xml:space="preserve"> </w:t>
      </w:r>
      <w:proofErr w:type="gramStart"/>
      <w:r w:rsidR="00394086">
        <w:t>Predict</w:t>
      </w:r>
      <w:proofErr w:type="gramEnd"/>
      <w:r w:rsidR="00394086">
        <w:t xml:space="preserve"> the weight of a finch if the beak length equals the median beak length.</w:t>
      </w:r>
    </w:p>
    <w:p w:rsidR="00394086" w:rsidRDefault="00300937" w:rsidP="00300937">
      <w:pPr>
        <w:spacing w:after="120"/>
        <w:ind w:left="450" w:hanging="450"/>
      </w:pPr>
      <w:r>
        <w:t>7</w:t>
      </w:r>
      <w:r w:rsidRPr="00300937">
        <w:t>.</w:t>
      </w:r>
      <w:r>
        <w:rPr>
          <w:b/>
        </w:rPr>
        <w:t xml:space="preserve"> </w:t>
      </w:r>
      <w:r w:rsidR="00EA35F4">
        <w:rPr>
          <w:b/>
        </w:rPr>
        <w:t>[2</w:t>
      </w:r>
      <w:r w:rsidR="00EA35F4" w:rsidRPr="00C8184D">
        <w:rPr>
          <w:b/>
        </w:rPr>
        <w:t>pts]</w:t>
      </w:r>
      <w:r w:rsidR="00EA35F4">
        <w:t xml:space="preserve"> </w:t>
      </w:r>
      <w:proofErr w:type="gramStart"/>
      <w:r w:rsidR="00394086">
        <w:t>What</w:t>
      </w:r>
      <w:proofErr w:type="gramEnd"/>
      <w:r w:rsidR="00394086">
        <w:t xml:space="preserve"> proportion of the total variability in weight is explained by knowing the beak length?</w:t>
      </w:r>
    </w:p>
    <w:p w:rsidR="00394086" w:rsidRDefault="00300937" w:rsidP="00300937">
      <w:pPr>
        <w:spacing w:after="120"/>
        <w:ind w:left="450" w:hanging="450"/>
      </w:pPr>
      <w:r>
        <w:t>8</w:t>
      </w:r>
      <w:r w:rsidRPr="00300937">
        <w:t>.</w:t>
      </w:r>
      <w:r>
        <w:rPr>
          <w:b/>
        </w:rPr>
        <w:t xml:space="preserve"> </w:t>
      </w:r>
      <w:r w:rsidR="00EA35F4">
        <w:rPr>
          <w:b/>
        </w:rPr>
        <w:t>[15</w:t>
      </w:r>
      <w:r w:rsidR="00EA35F4" w:rsidRPr="00C8184D">
        <w:rPr>
          <w:b/>
        </w:rPr>
        <w:t>pts]</w:t>
      </w:r>
      <w:r w:rsidR="00EA35F4">
        <w:t xml:space="preserve"> </w:t>
      </w:r>
      <w:r w:rsidR="00394086">
        <w:t xml:space="preserve">Test, at the 5% </w:t>
      </w:r>
      <w:proofErr w:type="gramStart"/>
      <w:r w:rsidR="00394086">
        <w:t>level, that</w:t>
      </w:r>
      <w:proofErr w:type="gramEnd"/>
      <w:r w:rsidR="00394086">
        <w:t xml:space="preserve"> the </w:t>
      </w:r>
      <w:r w:rsidR="005B2DD5">
        <w:t>distribution of individuals into the three locations differs between male and female finches</w:t>
      </w:r>
      <w:r w:rsidR="00394086">
        <w:t>.</w:t>
      </w:r>
    </w:p>
    <w:p w:rsidR="00394086" w:rsidRDefault="00300937" w:rsidP="00300937">
      <w:pPr>
        <w:spacing w:after="120"/>
        <w:ind w:left="450" w:hanging="450"/>
      </w:pPr>
      <w:r>
        <w:t>9.</w:t>
      </w:r>
      <w:r>
        <w:rPr>
          <w:b/>
        </w:rPr>
        <w:t xml:space="preserve"> </w:t>
      </w:r>
      <w:r w:rsidR="00EA35F4">
        <w:rPr>
          <w:b/>
        </w:rPr>
        <w:t xml:space="preserve">[15 or 17 </w:t>
      </w:r>
      <w:proofErr w:type="spellStart"/>
      <w:r w:rsidR="00EA35F4" w:rsidRPr="00C8184D">
        <w:rPr>
          <w:b/>
        </w:rPr>
        <w:t>pts</w:t>
      </w:r>
      <w:proofErr w:type="spellEnd"/>
      <w:r w:rsidR="00EA35F4" w:rsidRPr="00C8184D">
        <w:rPr>
          <w:b/>
        </w:rPr>
        <w:t>]</w:t>
      </w:r>
      <w:r w:rsidR="00EA35F4">
        <w:t xml:space="preserve"> </w:t>
      </w:r>
      <w:r w:rsidR="00394086">
        <w:t>Test, at the 5% level, that the</w:t>
      </w:r>
      <w:r w:rsidR="00394086" w:rsidRPr="00D01F01">
        <w:t xml:space="preserve"> </w:t>
      </w:r>
      <w:r w:rsidR="00394086">
        <w:t>mean sternum length is different between male and female finches.</w:t>
      </w:r>
    </w:p>
    <w:p w:rsidR="00EA35F4" w:rsidRPr="007D6248" w:rsidRDefault="00300937" w:rsidP="00300937">
      <w:pPr>
        <w:autoSpaceDE w:val="0"/>
        <w:autoSpaceDN w:val="0"/>
        <w:adjustRightInd w:val="0"/>
        <w:spacing w:after="80"/>
        <w:ind w:left="450" w:hanging="450"/>
        <w:rPr>
          <w:szCs w:val="22"/>
        </w:rPr>
      </w:pPr>
      <w:r w:rsidRPr="00300937">
        <w:t>1</w:t>
      </w:r>
      <w:r>
        <w:t>0</w:t>
      </w:r>
      <w:r w:rsidRPr="00300937">
        <w:t>.</w:t>
      </w:r>
      <w:r>
        <w:rPr>
          <w:b/>
        </w:rPr>
        <w:t xml:space="preserve"> </w:t>
      </w:r>
      <w:r w:rsidR="00EA35F4" w:rsidRPr="007D6248">
        <w:rPr>
          <w:b/>
          <w:szCs w:val="22"/>
        </w:rPr>
        <w:t xml:space="preserve">[8 </w:t>
      </w:r>
      <w:proofErr w:type="spellStart"/>
      <w:r w:rsidR="00EA35F4" w:rsidRPr="007D6248">
        <w:rPr>
          <w:b/>
          <w:szCs w:val="22"/>
        </w:rPr>
        <w:t>pts</w:t>
      </w:r>
      <w:proofErr w:type="spellEnd"/>
      <w:r w:rsidR="00EA35F4" w:rsidRPr="007D6248">
        <w:rPr>
          <w:b/>
          <w:szCs w:val="22"/>
        </w:rPr>
        <w:t>]</w:t>
      </w:r>
      <w:r w:rsidR="00EA35F4">
        <w:rPr>
          <w:b/>
          <w:szCs w:val="22"/>
        </w:rPr>
        <w:t>*</w:t>
      </w:r>
      <w:r w:rsidR="00EA35F4" w:rsidRPr="007D6248">
        <w:rPr>
          <w:b/>
          <w:szCs w:val="22"/>
        </w:rPr>
        <w:t xml:space="preserve"> </w:t>
      </w:r>
      <w:r w:rsidR="00EA35F4"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bookmarkStart w:id="0" w:name="_GoBack"/>
      <w:bookmarkEnd w:id="0"/>
    </w:p>
    <w:sectPr w:rsidR="00EA35F4"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3"/>
  </w:num>
  <w:num w:numId="14">
    <w:abstractNumId w:val="9"/>
  </w:num>
  <w:num w:numId="15">
    <w:abstractNumId w:val="14"/>
  </w:num>
  <w:num w:numId="16">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743993021"/>
  </wne:recipientData>
  <wne:recipientData>
    <wne:active wne:val="1"/>
    <wne:hash wne:val="198577290"/>
  </wne:recipientData>
  <wne:recipientData>
    <wne:active wne:val="1"/>
    <wne:hash wne:val="806302253"/>
  </wne:recipientData>
  <wne:recipientData>
    <wne:active wne:val="1"/>
    <wne:hash wne:val="-77160905"/>
  </wne:recipientData>
  <wne:recipientData>
    <wne:active wne:val="1"/>
    <wne:hash wne:val="-1715437356"/>
  </wne:recipientData>
  <wne:recipientData>
    <wne:active wne:val="1"/>
    <wne:hash wne:val="-112691864"/>
  </wne:recipientData>
  <wne:recipientData>
    <wne:active wne:val="1"/>
    <wne:hash wne:val="-120154420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Year_Specific\W13\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Assn`  WHERE `ver` = 'P'"/>
    <w:dataSource r:id="rId1"/>
    <w:viewMergedData/>
    <w:odso>
      <w:udl w:val="Provider=Microsoft.ACE.OLEDB.12.0;User ID=Admin;Data Source=C:\aaaWork\Class Materials\MTH107\Year_Specific\W13\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807C0"/>
    <w:rsid w:val="000E64BA"/>
    <w:rsid w:val="000F4F31"/>
    <w:rsid w:val="00111FD0"/>
    <w:rsid w:val="001276E2"/>
    <w:rsid w:val="00134212"/>
    <w:rsid w:val="0017493B"/>
    <w:rsid w:val="00176B8E"/>
    <w:rsid w:val="00177270"/>
    <w:rsid w:val="001A6725"/>
    <w:rsid w:val="001A68DE"/>
    <w:rsid w:val="001B3F93"/>
    <w:rsid w:val="002113D6"/>
    <w:rsid w:val="0025501F"/>
    <w:rsid w:val="002A669B"/>
    <w:rsid w:val="002E0715"/>
    <w:rsid w:val="002F1E38"/>
    <w:rsid w:val="00300937"/>
    <w:rsid w:val="00300E9D"/>
    <w:rsid w:val="003423E4"/>
    <w:rsid w:val="003565C9"/>
    <w:rsid w:val="003719F0"/>
    <w:rsid w:val="00382E92"/>
    <w:rsid w:val="003936D3"/>
    <w:rsid w:val="00394086"/>
    <w:rsid w:val="00395C7B"/>
    <w:rsid w:val="003B4BAD"/>
    <w:rsid w:val="003C4E12"/>
    <w:rsid w:val="003C6EE0"/>
    <w:rsid w:val="003D1166"/>
    <w:rsid w:val="003E2311"/>
    <w:rsid w:val="003F3363"/>
    <w:rsid w:val="003F619A"/>
    <w:rsid w:val="00405790"/>
    <w:rsid w:val="00410C7E"/>
    <w:rsid w:val="004133C1"/>
    <w:rsid w:val="004544DA"/>
    <w:rsid w:val="00470ACD"/>
    <w:rsid w:val="00485E9D"/>
    <w:rsid w:val="004A3DAE"/>
    <w:rsid w:val="004B4986"/>
    <w:rsid w:val="004B7EE5"/>
    <w:rsid w:val="004C0DEA"/>
    <w:rsid w:val="004C495B"/>
    <w:rsid w:val="004C6B83"/>
    <w:rsid w:val="0051557B"/>
    <w:rsid w:val="00557E25"/>
    <w:rsid w:val="005B2DD5"/>
    <w:rsid w:val="005B43CE"/>
    <w:rsid w:val="005C7759"/>
    <w:rsid w:val="005D299B"/>
    <w:rsid w:val="005E64E8"/>
    <w:rsid w:val="00617AF7"/>
    <w:rsid w:val="006207F6"/>
    <w:rsid w:val="00645BA8"/>
    <w:rsid w:val="0065647A"/>
    <w:rsid w:val="006576E3"/>
    <w:rsid w:val="00671A1D"/>
    <w:rsid w:val="00684AC7"/>
    <w:rsid w:val="00686CA4"/>
    <w:rsid w:val="00694D02"/>
    <w:rsid w:val="006A0E72"/>
    <w:rsid w:val="006C5B2A"/>
    <w:rsid w:val="006C5CC8"/>
    <w:rsid w:val="006D0B43"/>
    <w:rsid w:val="006D3A8C"/>
    <w:rsid w:val="00702A54"/>
    <w:rsid w:val="007258E2"/>
    <w:rsid w:val="00756BFB"/>
    <w:rsid w:val="00785BD4"/>
    <w:rsid w:val="007D4EF9"/>
    <w:rsid w:val="007E141C"/>
    <w:rsid w:val="007E64E3"/>
    <w:rsid w:val="008025F0"/>
    <w:rsid w:val="008206BC"/>
    <w:rsid w:val="00825DB8"/>
    <w:rsid w:val="008800A9"/>
    <w:rsid w:val="008E1E7B"/>
    <w:rsid w:val="009715DE"/>
    <w:rsid w:val="009C5E89"/>
    <w:rsid w:val="009D4199"/>
    <w:rsid w:val="00A06FF3"/>
    <w:rsid w:val="00A20F47"/>
    <w:rsid w:val="00A328A8"/>
    <w:rsid w:val="00A42428"/>
    <w:rsid w:val="00A557DE"/>
    <w:rsid w:val="00A7435D"/>
    <w:rsid w:val="00A74A3A"/>
    <w:rsid w:val="00A770D5"/>
    <w:rsid w:val="00A86632"/>
    <w:rsid w:val="00A95069"/>
    <w:rsid w:val="00AD6D26"/>
    <w:rsid w:val="00AF185B"/>
    <w:rsid w:val="00B46388"/>
    <w:rsid w:val="00B9563F"/>
    <w:rsid w:val="00B970F9"/>
    <w:rsid w:val="00C37520"/>
    <w:rsid w:val="00C636B4"/>
    <w:rsid w:val="00CA4BE7"/>
    <w:rsid w:val="00CA5753"/>
    <w:rsid w:val="00CB080F"/>
    <w:rsid w:val="00CC7FE3"/>
    <w:rsid w:val="00CD4CBD"/>
    <w:rsid w:val="00D00830"/>
    <w:rsid w:val="00D01F01"/>
    <w:rsid w:val="00D60653"/>
    <w:rsid w:val="00D96806"/>
    <w:rsid w:val="00D96E24"/>
    <w:rsid w:val="00DF2198"/>
    <w:rsid w:val="00E244A4"/>
    <w:rsid w:val="00E43456"/>
    <w:rsid w:val="00E445EC"/>
    <w:rsid w:val="00E4461F"/>
    <w:rsid w:val="00E55770"/>
    <w:rsid w:val="00EA35F4"/>
    <w:rsid w:val="00EA5A0B"/>
    <w:rsid w:val="00EE240A"/>
    <w:rsid w:val="00F017FC"/>
    <w:rsid w:val="00F02C35"/>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Class%20Materials\MTH107\Year_Specific\W13\Final_Assn.mdb" TargetMode="External"/><Relationship Id="rId1" Type="http://schemas.openxmlformats.org/officeDocument/2006/relationships/mailMergeSource" Target="file:///C:\aaaWork\Class%20Materials\MTH107\Year_Specific\W13\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13</cp:revision>
  <cp:lastPrinted>2006-12-06T19:31:00Z</cp:lastPrinted>
  <dcterms:created xsi:type="dcterms:W3CDTF">2012-11-23T18:54:00Z</dcterms:created>
  <dcterms:modified xsi:type="dcterms:W3CDTF">2013-11-28T15:53:00Z</dcterms:modified>
</cp:coreProperties>
</file>