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21223C" w:rsidRDefault="004D01DC" w:rsidP="004D01DC">
      <w:pPr>
        <w:rPr>
          <w:rFonts w:ascii="Times New Roman" w:eastAsia="Times New Roman" w:hAnsi="Times New Roman" w:cs="Times New Roman"/>
          <w:b/>
          <w:bCs/>
          <w:color w:val="000000" w:themeColor="text1"/>
          <w:shd w:val="clear" w:color="auto" w:fill="FFFFFF"/>
        </w:rPr>
      </w:pPr>
      <w:r w:rsidRPr="0021223C">
        <w:rPr>
          <w:rFonts w:ascii="Times New Roman" w:eastAsia="Times New Roman" w:hAnsi="Times New Roman" w:cs="Times New Roman"/>
          <w:b/>
          <w:bCs/>
          <w:color w:val="000000" w:themeColor="text1"/>
          <w:shd w:val="clear" w:color="auto" w:fill="FFFFFF"/>
        </w:rPr>
        <w:t>As you look back on this semester, please take a moment to reflect on your experience, recognizing the challenges, successes, and all that you've learned along the way.</w:t>
      </w:r>
    </w:p>
    <w:p w14:paraId="704FF597" w14:textId="77777777" w:rsidR="004D01DC" w:rsidRPr="0021223C" w:rsidRDefault="004D01DC" w:rsidP="004D01DC">
      <w:pPr>
        <w:rPr>
          <w:rFonts w:ascii="Times New Roman" w:eastAsia="Times New Roman" w:hAnsi="Times New Roman" w:cs="Times New Roman"/>
          <w:b/>
          <w:bCs/>
          <w:color w:val="000000" w:themeColor="text1"/>
          <w:shd w:val="clear" w:color="auto" w:fill="FFFFFF"/>
        </w:rPr>
      </w:pPr>
    </w:p>
    <w:p w14:paraId="3DE9C4DD" w14:textId="3DD35AD2" w:rsidR="004D01DC" w:rsidRPr="0021223C" w:rsidRDefault="004D01DC" w:rsidP="004D01DC">
      <w:pPr>
        <w:rPr>
          <w:rFonts w:ascii="Times New Roman" w:eastAsia="Times New Roman" w:hAnsi="Times New Roman" w:cs="Times New Roman"/>
          <w:b/>
          <w:bCs/>
          <w:color w:val="000000" w:themeColor="text1"/>
          <w:shd w:val="clear" w:color="auto" w:fill="FFFFFF"/>
        </w:rPr>
      </w:pPr>
      <w:r w:rsidRPr="0021223C">
        <w:rPr>
          <w:rFonts w:ascii="Times New Roman" w:eastAsia="Times New Roman" w:hAnsi="Times New Roman" w:cs="Times New Roman"/>
          <w:b/>
          <w:bCs/>
          <w:color w:val="000000" w:themeColor="text1"/>
          <w:shd w:val="clear" w:color="auto" w:fill="FFFFFF"/>
        </w:rPr>
        <w:t>Please respond thoroughly to the following questions (likely about 1-2 paragraphs each).</w:t>
      </w:r>
    </w:p>
    <w:p w14:paraId="4C321ABE" w14:textId="77777777" w:rsidR="004D01DC" w:rsidRPr="0021223C" w:rsidRDefault="004D01DC" w:rsidP="004D01DC">
      <w:pPr>
        <w:pBdr>
          <w:bottom w:val="single" w:sz="6" w:space="1" w:color="auto"/>
        </w:pBdr>
        <w:rPr>
          <w:rFonts w:ascii="Times New Roman" w:eastAsia="Times New Roman" w:hAnsi="Times New Roman" w:cs="Times New Roman"/>
          <w:b/>
          <w:bCs/>
          <w:color w:val="000000" w:themeColor="text1"/>
          <w:shd w:val="clear" w:color="auto" w:fill="FFFFFF"/>
        </w:rPr>
      </w:pPr>
    </w:p>
    <w:p w14:paraId="4EE5B9A4" w14:textId="77777777" w:rsidR="004D01DC" w:rsidRPr="0021223C" w:rsidRDefault="004D01DC" w:rsidP="004D01DC">
      <w:pPr>
        <w:rPr>
          <w:rFonts w:ascii="Times New Roman" w:eastAsia="Times New Roman" w:hAnsi="Times New Roman" w:cs="Times New Roman"/>
          <w:b/>
          <w:bCs/>
          <w:color w:val="000000" w:themeColor="text1"/>
          <w:shd w:val="clear" w:color="auto" w:fill="FFFFFF"/>
        </w:rPr>
      </w:pPr>
    </w:p>
    <w:p w14:paraId="4AA36F26" w14:textId="15A229C3" w:rsidR="00561008" w:rsidRPr="0021223C" w:rsidRDefault="00561008" w:rsidP="004D01DC">
      <w:pPr>
        <w:pStyle w:val="ListParagraph"/>
        <w:numPr>
          <w:ilvl w:val="0"/>
          <w:numId w:val="1"/>
        </w:numPr>
        <w:ind w:left="360"/>
        <w:rPr>
          <w:rFonts w:ascii="Times New Roman" w:eastAsia="Times New Roman" w:hAnsi="Times New Roman" w:cs="Times New Roman"/>
          <w:color w:val="000000" w:themeColor="text1"/>
        </w:rPr>
      </w:pPr>
      <w:r w:rsidRPr="0021223C">
        <w:rPr>
          <w:rFonts w:ascii="Times New Roman" w:eastAsia="Times New Roman" w:hAnsi="Times New Roman" w:cs="Times New Roman"/>
          <w:b/>
          <w:bCs/>
          <w:color w:val="000000" w:themeColor="text1"/>
          <w:shd w:val="clear" w:color="auto" w:fill="FFFFFF"/>
        </w:rPr>
        <w:t>What is one program you wrote that you were particularly proud of during this course? Why were you proud? Explain.</w:t>
      </w:r>
    </w:p>
    <w:p w14:paraId="3FE2AE7C" w14:textId="7AEBDB7E" w:rsidR="00527584" w:rsidRPr="0021223C" w:rsidRDefault="0021223C" w:rsidP="004D01DC">
      <w:pPr>
        <w:rPr>
          <w:rFonts w:ascii="Times New Roman" w:hAnsi="Times New Roman" w:cs="Times New Roman"/>
          <w:color w:val="000000" w:themeColor="text1"/>
        </w:rPr>
      </w:pPr>
    </w:p>
    <w:p w14:paraId="3633544F" w14:textId="11615BC5" w:rsidR="00561008" w:rsidRPr="0021223C" w:rsidRDefault="00FE29FF" w:rsidP="00FE29FF">
      <w:pPr>
        <w:ind w:left="720" w:firstLine="720"/>
        <w:rPr>
          <w:rFonts w:ascii="Times New Roman" w:hAnsi="Times New Roman" w:cs="Times New Roman"/>
          <w:color w:val="000000" w:themeColor="text1"/>
        </w:rPr>
      </w:pPr>
      <w:r w:rsidRPr="0021223C">
        <w:rPr>
          <w:rFonts w:ascii="Times New Roman" w:hAnsi="Times New Roman" w:cs="Times New Roman"/>
          <w:color w:val="000000" w:themeColor="text1"/>
        </w:rPr>
        <w:t>The Wordle clone program I built using Python for the assignment in module eight was probably the most effort I put into a program in this course, and thus the program I am most proud of. I utilized functions that had not been covered in the class yet because they more effectively did what I wanted the program to do. Because they had not been covered in class yet, I chose to learn them from online resources which I believe would help me better prepare for real-world software engineering jobs.</w:t>
      </w:r>
    </w:p>
    <w:p w14:paraId="399945B0" w14:textId="48134FDF" w:rsidR="00561008" w:rsidRPr="0021223C" w:rsidRDefault="00561008" w:rsidP="004D01DC">
      <w:pPr>
        <w:rPr>
          <w:rFonts w:ascii="Times New Roman" w:hAnsi="Times New Roman" w:cs="Times New Roman"/>
          <w:color w:val="000000" w:themeColor="text1"/>
        </w:rPr>
      </w:pPr>
    </w:p>
    <w:p w14:paraId="6A42A780" w14:textId="77777777" w:rsidR="00561008" w:rsidRPr="0021223C" w:rsidRDefault="00561008" w:rsidP="004D01DC">
      <w:pPr>
        <w:pStyle w:val="ListParagraph"/>
        <w:numPr>
          <w:ilvl w:val="0"/>
          <w:numId w:val="1"/>
        </w:numPr>
        <w:ind w:left="360"/>
        <w:rPr>
          <w:rFonts w:ascii="Times New Roman" w:eastAsia="Times New Roman" w:hAnsi="Times New Roman" w:cs="Times New Roman"/>
          <w:color w:val="000000" w:themeColor="text1"/>
        </w:rPr>
      </w:pPr>
      <w:r w:rsidRPr="0021223C">
        <w:rPr>
          <w:rFonts w:ascii="Times New Roman" w:eastAsia="Times New Roman" w:hAnsi="Times New Roman" w:cs="Times New Roman"/>
          <w:b/>
          <w:bCs/>
          <w:color w:val="000000" w:themeColor="text1"/>
          <w:shd w:val="clear" w:color="auto" w:fill="FFFFFF"/>
        </w:rPr>
        <w:t>How might you use the skills you learned in this course in the future? This might include skills such as programming, problem-solving, debugging, etc</w:t>
      </w:r>
      <w:r w:rsidRPr="0021223C">
        <w:rPr>
          <w:rFonts w:ascii="Times New Roman" w:eastAsia="Times New Roman" w:hAnsi="Times New Roman" w:cs="Times New Roman"/>
          <w:color w:val="000000" w:themeColor="text1"/>
          <w:shd w:val="clear" w:color="auto" w:fill="FFFFFF"/>
        </w:rPr>
        <w:t>.</w:t>
      </w:r>
    </w:p>
    <w:p w14:paraId="781202D5" w14:textId="16927FDC" w:rsidR="00561008" w:rsidRPr="0021223C" w:rsidRDefault="00561008" w:rsidP="004D01DC">
      <w:pPr>
        <w:rPr>
          <w:rFonts w:ascii="Times New Roman" w:hAnsi="Times New Roman" w:cs="Times New Roman"/>
          <w:color w:val="000000" w:themeColor="text1"/>
        </w:rPr>
      </w:pPr>
    </w:p>
    <w:p w14:paraId="0D3FCAE1" w14:textId="3C8EDF36" w:rsidR="00CD31C1" w:rsidRPr="0021223C" w:rsidRDefault="00451211" w:rsidP="00451211">
      <w:pPr>
        <w:ind w:left="720" w:firstLine="720"/>
        <w:rPr>
          <w:rFonts w:ascii="Times New Roman" w:hAnsi="Times New Roman" w:cs="Times New Roman"/>
          <w:color w:val="000000" w:themeColor="text1"/>
        </w:rPr>
      </w:pPr>
      <w:r w:rsidRPr="0021223C">
        <w:rPr>
          <w:rFonts w:ascii="Times New Roman" w:hAnsi="Times New Roman" w:cs="Times New Roman"/>
          <w:color w:val="000000" w:themeColor="text1"/>
        </w:rPr>
        <w:t xml:space="preserve">The Building Blocks of Programming class </w:t>
      </w:r>
      <w:r w:rsidRPr="0021223C">
        <w:rPr>
          <w:rFonts w:ascii="Times New Roman" w:hAnsi="Times New Roman" w:cs="Times New Roman"/>
          <w:color w:val="000000" w:themeColor="text1"/>
        </w:rPr>
        <w:t>equips students with a range of valuable skills that can be useful in many fields. Programming skills learned in this course can be applied to various industries, including software development, data science, and automation. Problem-solving skills developed through the course can help individuals tackle complex issues and come up with efficient solutions. Debugging skills are essential for identifying and fixing errors in code, which is a critical aspect of programming. Additionally, knowledge of programming concepts and syntax can make it easier to learn and adapt to new programming languages in the future. These skills can be useful for those pursuing careers in technology, business, science, and many other fields.</w:t>
      </w:r>
    </w:p>
    <w:p w14:paraId="157B781A" w14:textId="77777777" w:rsidR="00CD31C1" w:rsidRPr="0021223C" w:rsidRDefault="00CD31C1" w:rsidP="004D01DC">
      <w:pPr>
        <w:rPr>
          <w:rFonts w:ascii="Times New Roman" w:hAnsi="Times New Roman" w:cs="Times New Roman"/>
          <w:color w:val="000000" w:themeColor="text1"/>
        </w:rPr>
      </w:pPr>
    </w:p>
    <w:p w14:paraId="167FC2C2" w14:textId="4AED8EB0" w:rsidR="00561008" w:rsidRPr="0021223C" w:rsidRDefault="00561008" w:rsidP="004D01DC">
      <w:pPr>
        <w:pStyle w:val="ListParagraph"/>
        <w:numPr>
          <w:ilvl w:val="0"/>
          <w:numId w:val="1"/>
        </w:numPr>
        <w:shd w:val="clear" w:color="auto" w:fill="FFFFFF"/>
        <w:ind w:left="360"/>
        <w:rPr>
          <w:rFonts w:ascii="Times New Roman" w:eastAsia="Times New Roman" w:hAnsi="Times New Roman" w:cs="Times New Roman"/>
          <w:b/>
          <w:bCs/>
          <w:color w:val="000000" w:themeColor="text1"/>
        </w:rPr>
      </w:pPr>
      <w:r w:rsidRPr="0021223C">
        <w:rPr>
          <w:rFonts w:ascii="Times New Roman" w:eastAsia="Times New Roman" w:hAnsi="Times New Roman" w:cs="Times New Roman"/>
          <w:b/>
          <w:bCs/>
          <w:color w:val="000000" w:themeColor="text1"/>
        </w:rPr>
        <w:t xml:space="preserve">Describe an experience from this class that has given you confidence that you can learn new programming skills in the future. </w:t>
      </w:r>
    </w:p>
    <w:p w14:paraId="1687D121" w14:textId="77777777" w:rsidR="00DC13D3" w:rsidRPr="0021223C" w:rsidRDefault="00DC13D3" w:rsidP="00DC13D3">
      <w:pPr>
        <w:shd w:val="clear" w:color="auto" w:fill="FFFFFF"/>
        <w:rPr>
          <w:rFonts w:ascii="Times New Roman" w:eastAsia="Times New Roman" w:hAnsi="Times New Roman" w:cs="Times New Roman"/>
          <w:color w:val="000000" w:themeColor="text1"/>
        </w:rPr>
      </w:pPr>
    </w:p>
    <w:p w14:paraId="364187E0" w14:textId="369FD486" w:rsidR="00561008" w:rsidRPr="0021223C" w:rsidRDefault="00451211" w:rsidP="00451211">
      <w:pPr>
        <w:ind w:left="720" w:firstLine="720"/>
        <w:rPr>
          <w:rFonts w:ascii="Times New Roman" w:hAnsi="Times New Roman" w:cs="Times New Roman"/>
          <w:color w:val="000000" w:themeColor="text1"/>
        </w:rPr>
      </w:pPr>
      <w:r w:rsidRPr="0021223C">
        <w:rPr>
          <w:rFonts w:ascii="Times New Roman" w:hAnsi="Times New Roman" w:cs="Times New Roman"/>
          <w:color w:val="000000" w:themeColor="text1"/>
        </w:rPr>
        <w:t>At the beginning of the semester, I was nervous about my ability to learn new skills; especially a skill that has heavy stigmas of being difficult and only for intuitive and smart people. However, the coursework, teacher’s aide, and particularly the professor made the learning process very straightforward</w:t>
      </w:r>
      <w:r w:rsidR="0021223C" w:rsidRPr="0021223C">
        <w:rPr>
          <w:rFonts w:ascii="Times New Roman" w:hAnsi="Times New Roman" w:cs="Times New Roman"/>
          <w:color w:val="000000" w:themeColor="text1"/>
        </w:rPr>
        <w:t>. There was no</w:t>
      </w:r>
      <w:r w:rsidR="0021223C">
        <w:rPr>
          <w:rFonts w:ascii="Times New Roman" w:hAnsi="Times New Roman" w:cs="Times New Roman"/>
          <w:color w:val="000000" w:themeColor="text1"/>
        </w:rPr>
        <w:t xml:space="preserve"> singular</w:t>
      </w:r>
      <w:r w:rsidR="0021223C" w:rsidRPr="0021223C">
        <w:rPr>
          <w:rFonts w:ascii="Times New Roman" w:hAnsi="Times New Roman" w:cs="Times New Roman"/>
          <w:color w:val="000000" w:themeColor="text1"/>
        </w:rPr>
        <w:t xml:space="preserve"> “aha” moment during the semester, but instead principles were built upon systematically and linked together with other related principles clearly. </w:t>
      </w:r>
      <w:r w:rsidR="0021223C">
        <w:rPr>
          <w:rFonts w:ascii="Times New Roman" w:hAnsi="Times New Roman" w:cs="Times New Roman"/>
          <w:color w:val="000000" w:themeColor="text1"/>
        </w:rPr>
        <w:t>Overall this course helped me build confidence while building practical skills in programming.</w:t>
      </w:r>
    </w:p>
    <w:sectPr w:rsidR="00561008" w:rsidRPr="0021223C"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4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21223C"/>
    <w:rsid w:val="00451211"/>
    <w:rsid w:val="004D01DC"/>
    <w:rsid w:val="00561008"/>
    <w:rsid w:val="00822C88"/>
    <w:rsid w:val="00926D2D"/>
    <w:rsid w:val="00B66CA2"/>
    <w:rsid w:val="00CD31C1"/>
    <w:rsid w:val="00D31E46"/>
    <w:rsid w:val="00DC13D3"/>
    <w:rsid w:val="00FE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Williams, Dallin</cp:lastModifiedBy>
  <cp:revision>2</cp:revision>
  <dcterms:created xsi:type="dcterms:W3CDTF">2023-03-23T07:46:00Z</dcterms:created>
  <dcterms:modified xsi:type="dcterms:W3CDTF">2023-03-23T07:46:00Z</dcterms:modified>
</cp:coreProperties>
</file>