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61.png" ContentType="image/png"/>
  <Override PartName="/word/media/rId64.png" ContentType="image/png"/>
  <Override PartName="/word/media/rId68.png" ContentType="image/png"/>
  <Override PartName="/word/media/rId73.png" ContentType="image/png"/>
  <Override PartName="/word/media/rId76.png" ContentType="image/png"/>
  <Override PartName="/word/media/rId80.png" ContentType="image/png"/>
  <Override PartName="/word/media/rId83.png" ContentType="image/png"/>
  <Override PartName="/word/media/rId88.png" ContentType="image/png"/>
  <Override PartName="/word/media/rId92.png" ContentType="image/png"/>
  <Override PartName="/word/media/rId96.png" ContentType="image/png"/>
  <Override PartName="/word/media/rId100.png" ContentType="image/png"/>
  <Override PartName="/word/media/rId105.png" ContentType="image/png"/>
  <Override PartName="/word/media/rId109.png" ContentType="image/png"/>
  <Override PartName="/word/media/rId113.png" ContentType="image/png"/>
  <Override PartName="/word/media/rId117.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探索的データ分析</w:t>
      </w:r>
      <w:r>
        <w:t xml:space="preserve"> </w:t>
      </w:r>
      <w:r>
        <w:t xml:space="preserve">-</w:t>
      </w:r>
      <w:r>
        <w:t xml:space="preserve"> </w:t>
      </w:r>
      <w:r>
        <w:t xml:space="preserve">EDA</w:t>
      </w:r>
    </w:p>
    <w:p>
      <w:pPr>
        <w:pStyle w:val="Author"/>
      </w:pPr>
      <w:r>
        <w:t xml:space="preserve">p000117x,</w:t>
      </w:r>
      <w:r>
        <w:t xml:space="preserve"> </w:t>
      </w:r>
      <w:r>
        <w:t xml:space="preserve">Suzuki,</w:t>
      </w:r>
      <w:r>
        <w:t xml:space="preserve"> </w:t>
      </w:r>
      <w:r>
        <w:t xml:space="preserve">Hiroshi</w:t>
      </w:r>
      <w:r>
        <w:t xml:space="preserve"> </w:t>
      </w:r>
      <w:r>
        <w:t xml:space="preserve">鈴木寛</w:t>
      </w:r>
    </w:p>
    <w:p>
      <w:pPr>
        <w:pStyle w:val="Date"/>
      </w:pPr>
      <w:r>
        <w:t xml:space="preserve">2024年2月13日</w:t>
      </w:r>
    </w:p>
    <w:p>
      <w:pPr>
        <w:pStyle w:val="SourceCode"/>
      </w:pPr>
      <w:r>
        <w:rPr>
          <w:rStyle w:val="VerbatimChar"/>
        </w:rPr>
        <w:t xml:space="preserve">knitr::opts_chunk$set(out.extra = "```{r, font_family = 'Hiragino Sans'}")</w:t>
      </w:r>
    </w:p>
    <w:bookmarkStart w:id="30" w:name="課題"/>
    <w:p>
      <w:pPr>
        <w:pStyle w:val="Heading2"/>
      </w:pPr>
      <w:r>
        <w:t xml:space="preserve">課題</w:t>
      </w:r>
    </w:p>
    <w:p>
      <w:pPr>
        <w:pStyle w:val="FirstParagraph"/>
      </w:pPr>
      <w:r>
        <w:t xml:space="preserve">以下の指標の中から、二つ以上（複数）を選択して、データの概要（description）を記録し、データを WDI で取得し、以下の分析をする。</w:t>
      </w:r>
    </w:p>
    <w:p>
      <w:pPr>
        <w:numPr>
          <w:ilvl w:val="0"/>
          <w:numId w:val="1001"/>
        </w:numPr>
        <w:pStyle w:val="Compact"/>
      </w:pPr>
      <w:r>
        <w:t xml:space="preserve">各年毎のデータの数の棒グラフ</w:t>
      </w:r>
    </w:p>
    <w:p>
      <w:pPr>
        <w:numPr>
          <w:ilvl w:val="0"/>
          <w:numId w:val="1001"/>
        </w:numPr>
        <w:pStyle w:val="Compact"/>
      </w:pPr>
      <w:r>
        <w:t xml:space="preserve">経年変化を表す折れ線グラフ</w:t>
      </w:r>
    </w:p>
    <w:p>
      <w:pPr>
        <w:numPr>
          <w:ilvl w:val="1"/>
          <w:numId w:val="1002"/>
        </w:numPr>
        <w:pStyle w:val="Compact"/>
      </w:pPr>
      <w:r>
        <w:t xml:space="preserve">日本、またはデータがある国</w:t>
      </w:r>
    </w:p>
    <w:p>
      <w:pPr>
        <w:numPr>
          <w:ilvl w:val="1"/>
          <w:numId w:val="1002"/>
        </w:numPr>
        <w:pStyle w:val="Compact"/>
      </w:pPr>
      <w:r>
        <w:t xml:space="preserve">選択したいくつかの国</w:t>
      </w:r>
    </w:p>
    <w:p>
      <w:pPr>
        <w:numPr>
          <w:ilvl w:val="0"/>
          <w:numId w:val="1001"/>
        </w:numPr>
        <w:pStyle w:val="Compact"/>
      </w:pPr>
      <w:r>
        <w:t xml:space="preserve">複数の指標の値を一列に含む縦長の表（Long Table）を作成し 　</w:t>
      </w:r>
    </w:p>
    <w:p>
      <w:pPr>
        <w:numPr>
          <w:ilvl w:val="1"/>
          <w:numId w:val="1003"/>
        </w:numPr>
        <w:pStyle w:val="Compact"/>
      </w:pPr>
      <w:r>
        <w:t xml:space="preserve">日本、またはデータがある国の、複数の指標を色分けした経年変化のグラフ 　</w:t>
      </w:r>
    </w:p>
    <w:p>
      <w:pPr>
        <w:numPr>
          <w:ilvl w:val="1"/>
          <w:numId w:val="1003"/>
        </w:numPr>
        <w:pStyle w:val="Compact"/>
      </w:pPr>
      <w:r>
        <w:t xml:space="preserve">選択したいくつかの国についての経年変化のグラフを、国を色分けし、指標は線の種類を変えたグラフ</w:t>
      </w:r>
    </w:p>
    <w:p>
      <w:pPr>
        <w:numPr>
          <w:ilvl w:val="0"/>
          <w:numId w:val="1001"/>
        </w:numPr>
        <w:pStyle w:val="Compact"/>
      </w:pPr>
      <w:r>
        <w:t xml:space="preserve">データが十分ある最近の年の値のヒストグラム</w:t>
      </w:r>
    </w:p>
    <w:p>
      <w:pPr>
        <w:numPr>
          <w:ilvl w:val="0"/>
          <w:numId w:val="1001"/>
        </w:numPr>
        <w:pStyle w:val="Compact"/>
      </w:pPr>
      <w:r>
        <w:t xml:space="preserve">データが十分ある最近の年の値の10カ国の値の棒グラフ</w:t>
      </w:r>
    </w:p>
    <w:p>
      <w:pPr>
        <w:numPr>
          <w:ilvl w:val="1"/>
          <w:numId w:val="1004"/>
        </w:numPr>
        <w:pStyle w:val="Compact"/>
      </w:pPr>
      <w:r>
        <w:t xml:space="preserve">値が大きい方から</w:t>
      </w:r>
    </w:p>
    <w:p>
      <w:pPr>
        <w:numPr>
          <w:ilvl w:val="1"/>
          <w:numId w:val="1004"/>
        </w:numPr>
        <w:pStyle w:val="Compact"/>
      </w:pPr>
      <w:r>
        <w:t xml:space="preserve">値が小さい方から</w:t>
      </w:r>
    </w:p>
    <w:p>
      <w:pPr>
        <w:numPr>
          <w:ilvl w:val="0"/>
          <w:numId w:val="1001"/>
        </w:numPr>
        <w:pStyle w:val="Compact"/>
      </w:pPr>
      <w:r>
        <w:t xml:space="preserve">二つのデータの散布図- NA は取り除くこと。（log10 スケールを用いる場合は値が正のもののみに限定）</w:t>
      </w:r>
    </w:p>
    <w:p>
      <w:pPr>
        <w:numPr>
          <w:ilvl w:val="1"/>
          <w:numId w:val="1005"/>
        </w:numPr>
        <w:pStyle w:val="Compact"/>
      </w:pPr>
      <w:r>
        <w:t xml:space="preserve">（地域を除き）国のみの散布図 （近似（回帰）直線を表示）</w:t>
      </w:r>
    </w:p>
    <w:p>
      <w:pPr>
        <w:numPr>
          <w:ilvl w:val="1"/>
          <w:numId w:val="1005"/>
        </w:numPr>
        <w:pStyle w:val="Compact"/>
      </w:pPr>
      <w:r>
        <w:t xml:space="preserve">最近の年の（地域を除き）国のみの散布図　（近似（回帰）直線を表示）</w:t>
      </w:r>
    </w:p>
    <w:p>
      <w:pPr>
        <w:numPr>
          <w:ilvl w:val="1"/>
          <w:numId w:val="1005"/>
        </w:numPr>
        <w:pStyle w:val="Compact"/>
      </w:pPr>
      <w:r>
        <w:t xml:space="preserve">b に対応する相関係数</w:t>
      </w:r>
    </w:p>
    <w:p>
      <w:pPr>
        <w:numPr>
          <w:ilvl w:val="0"/>
          <w:numId w:val="1001"/>
        </w:numPr>
        <w:pStyle w:val="Compact"/>
      </w:pPr>
      <w:r>
        <w:t xml:space="preserve">カテゴリー変数（Categorical Variable: region, income, year など）と、数値変数（Numberical Variable）一組についての箱ヒゲ図（Boxplot）</w:t>
      </w:r>
    </w:p>
    <w:p>
      <w:pPr>
        <w:pStyle w:val="FirstParagraph"/>
      </w:pPr>
      <w:r>
        <w:t xml:space="preserve">それぞれについて考察（気づいたこと、疑問など）を記す</w:t>
      </w:r>
    </w:p>
    <w:p>
      <w:pPr>
        <w:pStyle w:val="BodyText"/>
      </w:pPr>
      <w:r>
        <w:t xml:space="preserve">これは、課題１と課題２の合わせたものです。課題１も課題２も終わった人は、挑戦してください。</w:t>
      </w:r>
    </w:p>
    <w:p>
      <w:pPr>
        <w:pStyle w:val="BodyText"/>
      </w:pPr>
      <w:r>
        <w:rPr>
          <w:bCs/>
          <w:b/>
        </w:rPr>
        <w:t xml:space="preserve">2023.2.17.23:59</w:t>
      </w:r>
      <w:r>
        <w:t xml:space="preserve"> </w:t>
      </w:r>
      <w:r>
        <w:t xml:space="preserve">までに Moodle の課題２追加提出ボックスに提出してくださればフィードバックを書きます。。</w:t>
      </w:r>
    </w:p>
    <w:bookmarkStart w:id="29" w:name="データ"/>
    <w:p>
      <w:pPr>
        <w:pStyle w:val="Heading3"/>
      </w:pPr>
      <w:r>
        <w:t xml:space="preserve">データ</w:t>
      </w:r>
    </w:p>
    <w:p>
      <w:pPr>
        <w:numPr>
          <w:ilvl w:val="0"/>
          <w:numId w:val="1006"/>
        </w:numPr>
        <w:pStyle w:val="Compact"/>
      </w:pPr>
      <w:r>
        <w:t xml:space="preserve">Refugee population by country or territory of asylum：SM.POP.REFG [</w:t>
      </w:r>
      <w:hyperlink r:id="rId20">
        <w:r>
          <w:rPr>
            <w:rStyle w:val="Hyperlink"/>
          </w:rPr>
          <w:t xml:space="preserve">Link</w:t>
        </w:r>
      </w:hyperlink>
      <w:r>
        <w:t xml:space="preserve">]</w:t>
      </w:r>
    </w:p>
    <w:p>
      <w:pPr>
        <w:pStyle w:val="FirstParagraph"/>
      </w:pPr>
      <w:r>
        <w:t xml:space="preserve">Refugees are people who are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Arab-Israeli conflict. Country of asylum is the country where an asylum claim was filed and granted.</w:t>
      </w:r>
    </w:p>
    <w:p>
      <w:pPr>
        <w:numPr>
          <w:ilvl w:val="0"/>
          <w:numId w:val="1007"/>
        </w:numPr>
      </w:pPr>
      <w:r>
        <w:t xml:space="preserve">Refugee population by country or territory of origin：SM.POP.REFG.OR [</w:t>
      </w:r>
      <w:hyperlink r:id="rId21">
        <w:r>
          <w:rPr>
            <w:rStyle w:val="Hyperlink"/>
          </w:rPr>
          <w:t xml:space="preserve">Link</w:t>
        </w:r>
      </w:hyperlink>
      <w:r>
        <w:t xml:space="preserve">]</w:t>
      </w:r>
    </w:p>
    <w:p>
      <w:pPr>
        <w:numPr>
          <w:ilvl w:val="0"/>
          <w:numId w:val="1007"/>
        </w:numPr>
      </w:pPr>
      <w:r>
        <w:t xml:space="preserve">Net ODA received (% of GNI)：DT.ODA.ODAT.GN.ZS [</w:t>
      </w:r>
      <w:hyperlink r:id="rId22">
        <w:r>
          <w:rPr>
            <w:rStyle w:val="Hyperlink"/>
          </w:rPr>
          <w:t xml:space="preserve">Link</w:t>
        </w:r>
      </w:hyperlink>
      <w:r>
        <w:t xml:space="preserve">]</w:t>
      </w:r>
    </w:p>
    <w:p>
      <w:pPr>
        <w:numPr>
          <w:ilvl w:val="0"/>
          <w:numId w:val="1007"/>
        </w:numPr>
      </w:pPr>
      <w:r>
        <w:t xml:space="preserve">Net official development assistance and official aid received (current US$)：DT.ODA.ALLD.CD [</w:t>
      </w:r>
      <w:hyperlink r:id="rId23">
        <w:r>
          <w:rPr>
            <w:rStyle w:val="Hyperlink"/>
          </w:rPr>
          <w:t xml:space="preserve">Link</w:t>
        </w:r>
      </w:hyperlink>
      <w:r>
        <w:t xml:space="preserve">]</w:t>
      </w:r>
    </w:p>
    <w:p>
      <w:pPr>
        <w:numPr>
          <w:ilvl w:val="0"/>
          <w:numId w:val="1007"/>
        </w:numPr>
      </w:pPr>
      <w:r>
        <w:t xml:space="preserve">Net ODA received (% of central government expense)：DT.ODA.ODAT.XP.ZS [</w:t>
      </w:r>
      <w:hyperlink r:id="rId24">
        <w:r>
          <w:rPr>
            <w:rStyle w:val="Hyperlink"/>
          </w:rPr>
          <w:t xml:space="preserve">Link</w:t>
        </w:r>
      </w:hyperlink>
      <w:r>
        <w:t xml:space="preserve">]</w:t>
      </w:r>
    </w:p>
    <w:p>
      <w:pPr>
        <w:numPr>
          <w:ilvl w:val="0"/>
          <w:numId w:val="1007"/>
        </w:numPr>
      </w:pPr>
      <w:r>
        <w:t xml:space="preserve">Military expenditure (current USD)：MS.MIL.XPND.CD [</w:t>
      </w:r>
      <w:hyperlink r:id="rId25">
        <w:r>
          <w:rPr>
            <w:rStyle w:val="Hyperlink"/>
          </w:rPr>
          <w:t xml:space="preserve">Link</w:t>
        </w:r>
      </w:hyperlink>
      <w:r>
        <w:t xml:space="preserve">]</w:t>
      </w:r>
    </w:p>
    <w:p>
      <w:pPr>
        <w:numPr>
          <w:ilvl w:val="0"/>
          <w:numId w:val="1007"/>
        </w:numPr>
      </w:pPr>
      <w:r>
        <w:t xml:space="preserve">Military expenditure (% of general government expenditure)：MS.MIL.XPND.ZS [</w:t>
      </w:r>
      <w:hyperlink r:id="rId26">
        <w:r>
          <w:rPr>
            <w:rStyle w:val="Hyperlink"/>
          </w:rPr>
          <w:t xml:space="preserve">Link</w:t>
        </w:r>
      </w:hyperlink>
      <w:r>
        <w:t xml:space="preserve">]</w:t>
      </w:r>
    </w:p>
    <w:p>
      <w:pPr>
        <w:numPr>
          <w:ilvl w:val="0"/>
          <w:numId w:val="1007"/>
        </w:numPr>
      </w:pPr>
      <w:r>
        <w:t xml:space="preserve">Arms imports (SIPRI trend indicator values)：MS.MIL.MPRT.KD [</w:t>
      </w:r>
      <w:hyperlink r:id="rId27">
        <w:r>
          <w:rPr>
            <w:rStyle w:val="Hyperlink"/>
          </w:rPr>
          <w:t xml:space="preserve">Link</w:t>
        </w:r>
      </w:hyperlink>
      <w:r>
        <w:t xml:space="preserve">]</w:t>
      </w:r>
    </w:p>
    <w:p>
      <w:pPr>
        <w:numPr>
          <w:ilvl w:val="0"/>
          <w:numId w:val="1007"/>
        </w:numPr>
      </w:pPr>
      <w:r>
        <w:t xml:space="preserve">Arms exports (SIPRI trend indicator values)：MS.MIL.XPRT.KD [</w:t>
      </w:r>
      <w:hyperlink r:id="rId28">
        <w:r>
          <w:rPr>
            <w:rStyle w:val="Hyperlink"/>
          </w:rPr>
          <w:t xml:space="preserve">Link</w:t>
        </w:r>
      </w:hyperlink>
      <w:r>
        <w:t xml:space="preserve">]</w:t>
      </w:r>
    </w:p>
    <w:bookmarkEnd w:id="29"/>
    <w:bookmarkEnd w:id="30"/>
    <w:bookmarkStart w:id="140" w:name="難民人口"/>
    <w:p>
      <w:pPr>
        <w:pStyle w:val="Heading1"/>
      </w:pPr>
      <w:r>
        <w:t xml:space="preserve">難民人口</w:t>
      </w:r>
    </w:p>
    <w:bookmarkStart w:id="38" w:name="データ-1"/>
    <w:p>
      <w:pPr>
        <w:pStyle w:val="Heading2"/>
      </w:pPr>
      <w:r>
        <w:t xml:space="preserve">データ</w:t>
      </w:r>
    </w:p>
    <w:bookmarkStart w:id="31" w:name="データ情報"/>
    <w:p>
      <w:pPr>
        <w:pStyle w:val="Heading3"/>
      </w:pPr>
      <w:r>
        <w:t xml:space="preserve">データ情報</w:t>
      </w:r>
    </w:p>
    <w:p>
      <w:pPr>
        <w:numPr>
          <w:ilvl w:val="0"/>
          <w:numId w:val="1008"/>
        </w:numPr>
      </w:pPr>
      <w:r>
        <w:t xml:space="preserve">難民受け入れ人口：Refugee population by country or territory of asylum：SM.POP.REFG [</w:t>
      </w:r>
      <w:hyperlink r:id="rId20">
        <w:r>
          <w:rPr>
            <w:rStyle w:val="Hyperlink"/>
          </w:rPr>
          <w:t xml:space="preserve">Link</w:t>
        </w:r>
      </w:hyperlink>
      <w:r>
        <w:t xml:space="preserve">]</w:t>
      </w:r>
    </w:p>
    <w:p>
      <w:pPr>
        <w:numPr>
          <w:ilvl w:val="0"/>
          <w:numId w:val="1008"/>
        </w:numPr>
      </w:pPr>
      <w:r>
        <w:t xml:space="preserve">難民となる人口：Refugee population by country or territory of origin：SM.POP.REFG.OR [</w:t>
      </w:r>
      <w:hyperlink r:id="rId21">
        <w:r>
          <w:rPr>
            <w:rStyle w:val="Hyperlink"/>
          </w:rPr>
          <w:t xml:space="preserve">Link</w:t>
        </w:r>
      </w:hyperlink>
      <w:r>
        <w:t xml:space="preserve">]</w:t>
      </w:r>
    </w:p>
    <w:p>
      <w:pPr>
        <w:numPr>
          <w:ilvl w:val="0"/>
          <w:numId w:val="1009"/>
        </w:numPr>
      </w:pPr>
      <w:r>
        <w:t xml:space="preserve">難民の庇護国とは、庇護請求が提出され、認められた国のことである。出身国とは、一般的に請求者の国籍または市民権のある国を指す。</w:t>
      </w:r>
    </w:p>
    <w:p>
      <w:pPr>
        <w:numPr>
          <w:ilvl w:val="0"/>
          <w:numId w:val="1009"/>
        </w:numPr>
      </w:pPr>
      <w:r>
        <w:rPr>
          <w:bCs/>
          <w:b/>
        </w:rPr>
        <w:t xml:space="preserve">Description:</w:t>
      </w:r>
      <w:r>
        <w:t xml:space="preserve"> </w:t>
      </w:r>
      <w:r>
        <w:t xml:space="preserve">Refugees are people who are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Arab-Israeli conflict. Country of asylum is the country where an asylum claim was filed and granted. Country of origin generally refers to the nationality or country of citizenship of a claimant.</w:t>
      </w:r>
    </w:p>
    <w:p>
      <w:pPr>
        <w:numPr>
          <w:ilvl w:val="0"/>
          <w:numId w:val="1009"/>
        </w:numPr>
      </w:pPr>
      <w:r>
        <w:rPr>
          <w:bCs/>
          <w:b/>
        </w:rPr>
        <w:t xml:space="preserve">概要:</w:t>
      </w:r>
      <w:r>
        <w:t xml:space="preserve"> </w:t>
      </w:r>
      <w:r>
        <w:t xml:space="preserve">難民とは、「難民の地位に関する1951年条約」またはその「1967年議定書」、「アフリカにおける難民問題の特定の側面を管理する1969年アフリカ統一機構条約」に基づき難民と認められた人、UNHCRの法令に基づき難民と認められた人、難民に準ずる人道的地位を与えられた人、一時的な保護を与えられた人を指す。庇護申請者–庇護または難民認定を申請し、まだ決定を受けていない人、または庇護申請者として登録されている人–は除外される。パレスチナ難民とは、1946年6月から1948年5月までの間に居住地がパレスチナであり、1948年のアラブ・イスラエル紛争の結果、住居と生計手段を失った人々（およびその子孫）である。庇護国とは、庇護請求が提出され、認められた国のことである。出身国とは、一般的に請求者の国籍または市民権のある国を指す。</w:t>
      </w:r>
    </w:p>
    <w:bookmarkEnd w:id="31"/>
    <w:bookmarkStart w:id="33" w:name="データの取得"/>
    <w:p>
      <w:pPr>
        <w:pStyle w:val="Heading3"/>
      </w:pPr>
      <w:r>
        <w:t xml:space="preserve">データの取得</w:t>
      </w:r>
    </w:p>
    <w:bookmarkStart w:id="32" w:name="準備"/>
    <w:p>
      <w:pPr>
        <w:pStyle w:val="Heading4"/>
      </w:pPr>
      <w:r>
        <w:t xml:space="preserve">準備</w:t>
      </w:r>
    </w:p>
    <w:p>
      <w:pPr>
        <w:pStyle w:val="FirstParagraph"/>
      </w:pPr>
      <w:r>
        <w:rPr>
          <w:iCs/>
          <w:i/>
        </w:rPr>
        <w:t xml:space="preserve">これまでとも同じように二つのパッケージを読み込み（load）ます。</w:t>
      </w:r>
    </w:p>
    <w:p>
      <w:pPr>
        <w:pStyle w:val="SourceCode"/>
      </w:pPr>
      <w:r>
        <w:rPr>
          <w:rStyle w:val="VerbatimChar"/>
        </w:rPr>
        <w:t xml:space="preserve">knitr::opts_chunk$set(cache = TRUE)</w:t>
      </w:r>
    </w:p>
    <w:p>
      <w:pPr>
        <w:pStyle w:val="SourceCode"/>
      </w:pPr>
      <w:r>
        <w:rPr>
          <w:rStyle w:val="VerbatimChar"/>
        </w:rPr>
        <w:t xml:space="preserve">library(tidyverse)</w:t>
      </w:r>
      <w:r>
        <w:br/>
      </w:r>
      <w:r>
        <w:rPr>
          <w:rStyle w:val="VerbatimChar"/>
        </w:rPr>
        <w:t xml:space="preserve">library(WDI)</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library(ggplot2)</w:t>
      </w:r>
      <w:r>
        <w:br/>
      </w:r>
      <w:r>
        <w:rPr>
          <w:rStyle w:val="CommentTok"/>
        </w:rPr>
        <w:t xml:space="preserve"># library(dplyr)</w:t>
      </w:r>
      <w:r>
        <w:br/>
      </w:r>
      <w:r>
        <w:rPr>
          <w:rStyle w:val="CommentTok"/>
        </w:rPr>
        <w:t xml:space="preserve"># library(readr)</w:t>
      </w:r>
      <w:r>
        <w:br/>
      </w:r>
      <w:r>
        <w:rPr>
          <w:rStyle w:val="CommentTok"/>
        </w:rPr>
        <w:t xml:space="preserve"># library(tidyr)</w:t>
      </w:r>
      <w:r>
        <w:br/>
      </w:r>
      <w:r>
        <w:rPr>
          <w:rStyle w:val="CommentTok"/>
        </w:rPr>
        <w:t xml:space="preserve"># library(forcats)</w:t>
      </w:r>
      <w:r>
        <w:br/>
      </w:r>
      <w:r>
        <w:rPr>
          <w:rStyle w:val="FunctionTok"/>
        </w:rPr>
        <w:t xml:space="preserve">library</w:t>
      </w:r>
      <w:r>
        <w:rPr>
          <w:rStyle w:val="NormalTok"/>
        </w:rPr>
        <w:t xml:space="preserve">(WDI)</w:t>
      </w:r>
    </w:p>
    <w:p>
      <w:pPr>
        <w:pStyle w:val="SourceCode"/>
      </w:pPr>
      <w:r>
        <w:rPr>
          <w:rStyle w:val="FunctionTok"/>
        </w:rPr>
        <w:t xml:space="preserve">library</w:t>
      </w:r>
      <w:r>
        <w:rPr>
          <w:rStyle w:val="NormalTok"/>
        </w:rPr>
        <w:t xml:space="preserve">(showtext)</w:t>
      </w:r>
    </w:p>
    <w:p>
      <w:pPr>
        <w:pStyle w:val="SourceCode"/>
      </w:pPr>
      <w:r>
        <w:rPr>
          <w:rStyle w:val="VerbatimChar"/>
        </w:rPr>
        <w:t xml:space="preserve">##  要求されたパッケージ sysfonts をロード中です</w:t>
      </w:r>
    </w:p>
    <w:p>
      <w:pPr>
        <w:pStyle w:val="SourceCode"/>
      </w:pPr>
      <w:r>
        <w:rPr>
          <w:rStyle w:val="VerbatimChar"/>
        </w:rPr>
        <w:t xml:space="preserve">##  要求されたパッケージ showtextdb をロード中です</w:t>
      </w:r>
    </w:p>
    <w:p>
      <w:pPr>
        <w:pStyle w:val="SourceCode"/>
      </w:pPr>
      <w:r>
        <w:rPr>
          <w:rStyle w:val="CommentTok"/>
        </w:rPr>
        <w:t xml:space="preserve"># showtext_auto() </w:t>
      </w:r>
      <w:r>
        <w:br/>
      </w:r>
      <w:r>
        <w:rPr>
          <w:rStyle w:val="FunctionTok"/>
        </w:rPr>
        <w:t xml:space="preserve">showtext_auto</w:t>
      </w:r>
      <w:r>
        <w:rPr>
          <w:rStyle w:val="NormalTok"/>
        </w:rPr>
        <w:t xml:space="preserve">(</w:t>
      </w:r>
      <w:r>
        <w:rPr>
          <w:rStyle w:val="ConstantTok"/>
        </w:rPr>
        <w:t xml:space="preserve">FALSE</w:t>
      </w:r>
      <w:r>
        <w:rPr>
          <w:rStyle w:val="NormalTok"/>
        </w:rPr>
        <w:t xml:space="preserve">) </w:t>
      </w:r>
    </w:p>
    <w:p>
      <w:pPr>
        <w:pStyle w:val="FirstParagraph"/>
      </w:pPr>
      <w:r>
        <w:rPr>
          <w:iCs/>
          <w:i/>
        </w:rPr>
        <w:t xml:space="preserve">変数名を指定します。ここでは、</w:t>
      </w:r>
      <w:r>
        <w:rPr>
          <w:rStyle w:val="VerbatimChar"/>
          <w:iCs/>
          <w:i/>
        </w:rPr>
        <w:t xml:space="preserve">refugee_asylum</w:t>
      </w:r>
      <w:r>
        <w:rPr>
          <w:iCs/>
          <w:i/>
        </w:rPr>
        <w:t xml:space="preserve"> </w:t>
      </w:r>
      <w:r>
        <w:rPr>
          <w:iCs/>
          <w:i/>
        </w:rPr>
        <w:t xml:space="preserve">と、</w:t>
      </w:r>
      <w:r>
        <w:rPr>
          <w:rStyle w:val="VerbatimChar"/>
          <w:iCs/>
          <w:i/>
        </w:rPr>
        <w:t xml:space="preserve">refugee_origin</w:t>
      </w:r>
      <w:r>
        <w:rPr>
          <w:iCs/>
          <w:i/>
        </w:rPr>
        <w:t xml:space="preserve"> </w:t>
      </w:r>
      <w:r>
        <w:rPr>
          <w:iCs/>
          <w:i/>
        </w:rPr>
        <w:t xml:space="preserve">としました。なるべくわかりやすい名前にします。</w:t>
      </w:r>
    </w:p>
    <w:p>
      <w:pPr>
        <w:pStyle w:val="BodyText"/>
      </w:pPr>
      <w:r>
        <w:rPr>
          <w:iCs/>
          <w:i/>
        </w:rPr>
        <w:t xml:space="preserve">この変数名は、今後使いますから、重要です。一応、例として、わたしが使った、変数名を書いてあります。他の変数名を使っても構いません。</w:t>
      </w:r>
      <w:r>
        <w:rPr>
          <w:rStyle w:val="VerbatimChar"/>
          <w:iCs/>
          <w:i/>
        </w:rPr>
        <w:t xml:space="preserve">extra = TRUE</w:t>
      </w:r>
      <w:r>
        <w:rPr>
          <w:iCs/>
          <w:i/>
        </w:rPr>
        <w:t xml:space="preserve"> </w:t>
      </w:r>
      <w:r>
        <w:rPr>
          <w:iCs/>
          <w:i/>
        </w:rPr>
        <w:t xml:space="preserve">とすると、地域名（region）や、収入レベル（income）などが追加されます。</w:t>
      </w:r>
    </w:p>
    <w:p>
      <w:pPr>
        <w:pStyle w:val="SourceCode"/>
      </w:pPr>
      <w:r>
        <w:rPr>
          <w:rStyle w:val="VerbatimChar"/>
        </w:rPr>
        <w:t xml:space="preserve">df_unemploy &lt;- WDI(indicator = c(female_unemploy = "SL.UEM.TOTL.FE.ZS", </w:t>
      </w:r>
      <w:r>
        <w:br/>
      </w:r>
      <w:r>
        <w:rPr>
          <w:rStyle w:val="VerbatimChar"/>
        </w:rPr>
        <w:t xml:space="preserve">                                 male_unemploy = "SL.UEM.TOTL.MA.ZS"),</w:t>
      </w:r>
      <w:r>
        <w:br/>
      </w:r>
      <w:r>
        <w:rPr>
          <w:rStyle w:val="VerbatimChar"/>
        </w:rPr>
        <w:t xml:space="preserve">                   extra = TRUE)</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WDI</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AttributeTok"/>
        </w:rPr>
        <w:t xml:space="preserve">refugee_asylum =</w:t>
      </w:r>
      <w:r>
        <w:rPr>
          <w:rStyle w:val="NormalTok"/>
        </w:rPr>
        <w:t xml:space="preserve"> </w:t>
      </w:r>
      <w:r>
        <w:rPr>
          <w:rStyle w:val="StringTok"/>
        </w:rPr>
        <w:t xml:space="preserve">"SM.POP.REFG"</w:t>
      </w:r>
      <w:r>
        <w:rPr>
          <w:rStyle w:val="NormalTok"/>
        </w:rPr>
        <w:t xml:space="preserve">, </w:t>
      </w:r>
      <w:r>
        <w:br/>
      </w:r>
      <w:r>
        <w:rPr>
          <w:rStyle w:val="NormalTok"/>
        </w:rPr>
        <w:t xml:space="preserve">                </w:t>
      </w:r>
      <w:r>
        <w:rPr>
          <w:rStyle w:val="AttributeTok"/>
        </w:rPr>
        <w:t xml:space="preserve">refugee_origin =</w:t>
      </w:r>
      <w:r>
        <w:rPr>
          <w:rStyle w:val="NormalTok"/>
        </w:rPr>
        <w:t xml:space="preserve"> </w:t>
      </w:r>
      <w:r>
        <w:rPr>
          <w:rStyle w:val="StringTok"/>
        </w:rPr>
        <w:t xml:space="preserve">"SM.POP.REFG.OR"</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ConstantTok"/>
        </w:rPr>
        <w:t xml:space="preserve">TRUE</w:t>
      </w:r>
      <w:r>
        <w:rPr>
          <w:rStyle w:val="NormalTok"/>
        </w:rPr>
        <w:t xml:space="preserve">)</w:t>
      </w:r>
    </w:p>
    <w:p>
      <w:pPr>
        <w:pStyle w:val="FirstParagraph"/>
      </w:pPr>
      <w:r>
        <w:rPr>
          <w:iCs/>
          <w:i/>
        </w:rPr>
        <w:t xml:space="preserve">data ディレクトリに書き込んでおきます。</w:t>
      </w:r>
    </w:p>
    <w:p>
      <w:pPr>
        <w:pStyle w:val="SourceCode"/>
      </w:pPr>
      <w:r>
        <w:rPr>
          <w:rStyle w:val="VerbatimChar"/>
        </w:rPr>
        <w:t xml:space="preserve">write_csv(df_unemploy, "data/unemploy.csv")</w:t>
      </w:r>
    </w:p>
    <w:p>
      <w:pPr>
        <w:pStyle w:val="SourceCode"/>
      </w:pPr>
      <w:r>
        <w:rPr>
          <w:rStyle w:val="FunctionTok"/>
        </w:rPr>
        <w:t xml:space="preserve">write_csv</w:t>
      </w:r>
      <w:r>
        <w:rPr>
          <w:rStyle w:val="NormalTok"/>
        </w:rPr>
        <w:t xml:space="preserve">(df_refugee, </w:t>
      </w:r>
      <w:r>
        <w:rPr>
          <w:rStyle w:val="StringTok"/>
        </w:rPr>
        <w:t xml:space="preserve">"data/refugee.csv"</w:t>
      </w:r>
      <w:r>
        <w:rPr>
          <w:rStyle w:val="NormalTok"/>
        </w:rPr>
        <w:t xml:space="preserve">)</w:t>
      </w:r>
    </w:p>
    <w:p>
      <w:pPr>
        <w:pStyle w:val="FirstParagraph"/>
      </w:pPr>
      <w:r>
        <w:rPr>
          <w:iCs/>
          <w:i/>
        </w:rPr>
        <w:t xml:space="preserve">data ディレクトリから読み出します。Run All や、Run All Chunks Above をする時は、上の二つをスキップする設定にしてあります。</w:t>
      </w:r>
    </w:p>
    <w:p>
      <w:pPr>
        <w:pStyle w:val="SourceCode"/>
      </w:pPr>
      <w:r>
        <w:rPr>
          <w:rStyle w:val="VerbatimChar"/>
        </w:rPr>
        <w:t xml:space="preserve">df_unemploy &lt;- read_csv("data/unemploy.csv")</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"data/refugee.csv"</w:t>
      </w:r>
      <w:r>
        <w:rPr>
          <w:rStyle w:val="NormalTok"/>
        </w:rPr>
        <w:t xml:space="preserve">)</w:t>
      </w:r>
    </w:p>
    <w:p>
      <w:pPr>
        <w:pStyle w:val="SourceCode"/>
      </w:pPr>
      <w:r>
        <w:rPr>
          <w:rStyle w:val="VerbatimChar"/>
        </w:rPr>
        <w:t xml:space="preserve">## Rows: 16758 Columns: 14</w:t>
      </w:r>
      <w:r>
        <w:br/>
      </w:r>
      <w:r>
        <w:rPr>
          <w:rStyle w:val="VerbatimChar"/>
        </w:rPr>
        <w:t xml:space="preserve">## ── Column specification ────────────────────────────────────────────────────────</w:t>
      </w:r>
      <w:r>
        <w:br/>
      </w:r>
      <w:r>
        <w:rPr>
          <w:rStyle w:val="VerbatimChar"/>
        </w:rPr>
        <w:t xml:space="preserve">## Delimiter: ","</w:t>
      </w:r>
      <w:r>
        <w:br/>
      </w:r>
      <w:r>
        <w:rPr>
          <w:rStyle w:val="VerbatimChar"/>
        </w:rPr>
        <w:t xml:space="preserve">## chr  (7): country, iso2c, iso3c, region, capital, income, lending</w:t>
      </w:r>
      <w:r>
        <w:br/>
      </w:r>
      <w:r>
        <w:rPr>
          <w:rStyle w:val="VerbatimChar"/>
        </w:rPr>
        <w:t xml:space="preserve">## dbl  (5): year, refugee_asylum, refugee_origin, longitude, latitude</w:t>
      </w:r>
      <w:r>
        <w:br/>
      </w:r>
      <w:r>
        <w:rPr>
          <w:rStyle w:val="VerbatimChar"/>
        </w:rPr>
        <w:t xml:space="preserve">## lgl  (1): status</w:t>
      </w:r>
      <w:r>
        <w:br/>
      </w:r>
      <w:r>
        <w:rPr>
          <w:rStyle w:val="VerbatimChar"/>
        </w:rPr>
        <w:t xml:space="preserve">## date (1): lastupdated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32"/>
    <w:bookmarkEnd w:id="33"/>
    <w:bookmarkStart w:id="34" w:name="データの確認"/>
    <w:p>
      <w:pPr>
        <w:pStyle w:val="Heading3"/>
      </w:pPr>
      <w:r>
        <w:t xml:space="preserve">データの確認</w:t>
      </w:r>
    </w:p>
    <w:p>
      <w:pPr>
        <w:pStyle w:val="SourceCode"/>
      </w:pPr>
      <w:r>
        <w:rPr>
          <w:rStyle w:val="VerbatimChar"/>
        </w:rPr>
        <w:t xml:space="preserve">df_unemploy</w:t>
      </w:r>
    </w:p>
    <w:p>
      <w:pPr>
        <w:pStyle w:val="FirstParagraph"/>
      </w:pPr>
      <w:r>
        <w:rPr>
          <w:iCs/>
          <w:i/>
        </w:rPr>
        <w:t xml:space="preserve">データ名で、中身を表示できます。</w:t>
      </w:r>
      <w:r>
        <w:rPr>
          <w:rStyle w:val="VerbatimChar"/>
          <w:iCs/>
          <w:i/>
        </w:rPr>
        <w:t xml:space="preserve">head(df_refugee)</w:t>
      </w:r>
      <w:r>
        <w:rPr>
          <w:iCs/>
          <w:i/>
        </w:rPr>
        <w:t xml:space="preserve"> </w:t>
      </w:r>
      <w:r>
        <w:rPr>
          <w:iCs/>
          <w:i/>
        </w:rPr>
        <w:t xml:space="preserve">とすると、6行表示されます。</w:t>
      </w:r>
    </w:p>
    <w:p>
      <w:pPr>
        <w:pStyle w:val="SourceCode"/>
      </w:pPr>
      <w:r>
        <w:rPr>
          <w:rStyle w:val="NormalTok"/>
        </w:rPr>
        <w:t xml:space="preserve">df_refugee</w:t>
      </w:r>
    </w:p>
    <w:p>
      <w:pPr>
        <w:pStyle w:val="SourceCode"/>
      </w:pPr>
      <w:r>
        <w:rPr>
          <w:rStyle w:val="VerbatimChar"/>
        </w:rPr>
        <w:t xml:space="preserve">## # A tibble: 16,758 × 14</w:t>
      </w:r>
      <w:r>
        <w:br/>
      </w:r>
      <w:r>
        <w:rPr>
          <w:rStyle w:val="VerbatimChar"/>
        </w:rPr>
        <w:t xml:space="preserve">##    country    iso2c iso3c  year status lastupdated refugee_asylum refugee_origin</w:t>
      </w:r>
      <w:r>
        <w:br/>
      </w:r>
      <w:r>
        <w:rPr>
          <w:rStyle w:val="VerbatimChar"/>
        </w:rPr>
        <w:t xml:space="preserve">##    &lt;chr&gt;      &lt;chr&gt; &lt;chr&gt; &lt;dbl&gt; &lt;lgl&gt;  &lt;date&gt;               &lt;dbl&gt;          &lt;dbl&gt;</w:t>
      </w:r>
      <w:r>
        <w:br/>
      </w:r>
      <w:r>
        <w:rPr>
          <w:rStyle w:val="VerbatimChar"/>
        </w:rPr>
        <w:t xml:space="preserve">##  1 Afghanist… AF    AFG    2014 NA     2023-12-19          300421        2596259</w:t>
      </w:r>
      <w:r>
        <w:br/>
      </w:r>
      <w:r>
        <w:rPr>
          <w:rStyle w:val="VerbatimChar"/>
        </w:rPr>
        <w:t xml:space="preserve">##  2 Afghanist… AF    AFG    1971 NA     2023-12-19              NA             NA</w:t>
      </w:r>
      <w:r>
        <w:br/>
      </w:r>
      <w:r>
        <w:rPr>
          <w:rStyle w:val="VerbatimChar"/>
        </w:rPr>
        <w:t xml:space="preserve">##  3 Afghanist… AF    AFG    2006 NA     2023-12-19              34        2107510</w:t>
      </w:r>
      <w:r>
        <w:br/>
      </w:r>
      <w:r>
        <w:rPr>
          <w:rStyle w:val="VerbatimChar"/>
        </w:rPr>
        <w:t xml:space="preserve">##  4 Afghanist… AF    AFG    2013 NA     2023-12-19           16861        2556483</w:t>
      </w:r>
      <w:r>
        <w:br/>
      </w:r>
      <w:r>
        <w:rPr>
          <w:rStyle w:val="VerbatimChar"/>
        </w:rPr>
        <w:t xml:space="preserve">##  5 Afghanist… AF    AFG    1995 NA     2023-12-19           19605        2679132</w:t>
      </w:r>
      <w:r>
        <w:br/>
      </w:r>
      <w:r>
        <w:rPr>
          <w:rStyle w:val="VerbatimChar"/>
        </w:rPr>
        <w:t xml:space="preserve">##  6 Afghanist… AF    AFG    2005 NA     2023-12-19              31        2166139</w:t>
      </w:r>
      <w:r>
        <w:br/>
      </w:r>
      <w:r>
        <w:rPr>
          <w:rStyle w:val="VerbatimChar"/>
        </w:rPr>
        <w:t xml:space="preserve">##  7 Afghanist… AF    AFG    1997 NA     2023-12-19               5        2676675</w:t>
      </w:r>
      <w:r>
        <w:br/>
      </w:r>
      <w:r>
        <w:rPr>
          <w:rStyle w:val="VerbatimChar"/>
        </w:rPr>
        <w:t xml:space="preserve">##  8 Afghanist… AF    AFG    1998 NA     2023-12-19              NA        2667118</w:t>
      </w:r>
      <w:r>
        <w:br/>
      </w:r>
      <w:r>
        <w:rPr>
          <w:rStyle w:val="VerbatimChar"/>
        </w:rPr>
        <w:t xml:space="preserve">##  9 Afghanist… AF    AFG    1999 NA     2023-12-19              NA        2601690</w:t>
      </w:r>
      <w:r>
        <w:br/>
      </w:r>
      <w:r>
        <w:rPr>
          <w:rStyle w:val="VerbatimChar"/>
        </w:rPr>
        <w:t xml:space="preserve">## 10 Afghanist… AF    AFG    1996 NA     2023-12-19           18779        2674234</w:t>
      </w:r>
      <w:r>
        <w:br/>
      </w:r>
      <w:r>
        <w:rPr>
          <w:rStyle w:val="VerbatimChar"/>
        </w:rPr>
        <w:t xml:space="preserve">## # ℹ 16,748 more rows</w:t>
      </w:r>
      <w:r>
        <w:br/>
      </w:r>
      <w:r>
        <w:rPr>
          <w:rStyle w:val="VerbatimChar"/>
        </w:rPr>
        <w:t xml:space="preserve">## # ℹ 6 more variables: region &lt;chr&gt;, capital &lt;chr&gt;, longitude &lt;dbl&gt;,</w:t>
      </w:r>
      <w:r>
        <w:br/>
      </w:r>
      <w:r>
        <w:rPr>
          <w:rStyle w:val="VerbatimChar"/>
        </w:rPr>
        <w:t xml:space="preserve">## #   latitude &lt;dbl&gt;, income &lt;chr&gt;, lending &lt;chr&gt;</w:t>
      </w:r>
    </w:p>
    <w:p>
      <w:pPr>
        <w:pStyle w:val="FirstParagraph"/>
      </w:pPr>
      <w:r>
        <w:rPr>
          <w:iCs/>
          <w:i/>
        </w:rPr>
        <w:t xml:space="preserve">変数の情報を得ることができます。</w:t>
      </w:r>
    </w:p>
    <w:p>
      <w:pPr>
        <w:pStyle w:val="SourceCode"/>
      </w:pPr>
      <w:r>
        <w:rPr>
          <w:rStyle w:val="VerbatimChar"/>
        </w:rPr>
        <w:t xml:space="preserve">str(df_unemploy)</w:t>
      </w:r>
    </w:p>
    <w:p>
      <w:pPr>
        <w:pStyle w:val="SourceCode"/>
      </w:pPr>
      <w:r>
        <w:rPr>
          <w:rStyle w:val="FunctionTok"/>
        </w:rPr>
        <w:t xml:space="preserve">str</w:t>
      </w:r>
      <w:r>
        <w:rPr>
          <w:rStyle w:val="NormalTok"/>
        </w:rPr>
        <w:t xml:space="preserve">(df_refugee)</w:t>
      </w:r>
    </w:p>
    <w:p>
      <w:pPr>
        <w:pStyle w:val="SourceCode"/>
      </w:pPr>
      <w:r>
        <w:rPr>
          <w:rStyle w:val="VerbatimChar"/>
        </w:rPr>
        <w:t xml:space="preserve">## spc_tbl_ [16,758 × 14] (S3: spec_tbl_df/tbl_df/tbl/data.frame)</w:t>
      </w:r>
      <w:r>
        <w:br/>
      </w:r>
      <w:r>
        <w:rPr>
          <w:rStyle w:val="VerbatimChar"/>
        </w:rPr>
        <w:t xml:space="preserve">##  $ country       : chr [1:16758] "Afghanistan" "Afghanistan" "Afghanistan" "Afghanistan" ...</w:t>
      </w:r>
      <w:r>
        <w:br/>
      </w:r>
      <w:r>
        <w:rPr>
          <w:rStyle w:val="VerbatimChar"/>
        </w:rPr>
        <w:t xml:space="preserve">##  $ iso2c         : chr [1:16758] "AF" "AF" "AF" "AF" ...</w:t>
      </w:r>
      <w:r>
        <w:br/>
      </w:r>
      <w:r>
        <w:rPr>
          <w:rStyle w:val="VerbatimChar"/>
        </w:rPr>
        <w:t xml:space="preserve">##  $ iso3c         : chr [1:16758] "AFG" "AFG" "AFG" "AFG" ...</w:t>
      </w:r>
      <w:r>
        <w:br/>
      </w:r>
      <w:r>
        <w:rPr>
          <w:rStyle w:val="VerbatimChar"/>
        </w:rPr>
        <w:t xml:space="preserve">##  $ year          : num [1:16758] 2014 1971 2006 2013 1995 ...</w:t>
      </w:r>
      <w:r>
        <w:br/>
      </w:r>
      <w:r>
        <w:rPr>
          <w:rStyle w:val="VerbatimChar"/>
        </w:rPr>
        <w:t xml:space="preserve">##  $ status        : logi [1:16758] NA NA NA NA NA NA ...</w:t>
      </w:r>
      <w:r>
        <w:br/>
      </w:r>
      <w:r>
        <w:rPr>
          <w:rStyle w:val="VerbatimChar"/>
        </w:rPr>
        <w:t xml:space="preserve">##  $ lastupdated   : Date[1:16758], format: "2023-12-19" "2023-12-19" ...</w:t>
      </w:r>
      <w:r>
        <w:br/>
      </w:r>
      <w:r>
        <w:rPr>
          <w:rStyle w:val="VerbatimChar"/>
        </w:rPr>
        <w:t xml:space="preserve">##  $ refugee_asylum: num [1:16758] 300421 NA 34 16861 19605 ...</w:t>
      </w:r>
      <w:r>
        <w:br/>
      </w:r>
      <w:r>
        <w:rPr>
          <w:rStyle w:val="VerbatimChar"/>
        </w:rPr>
        <w:t xml:space="preserve">##  $ refugee_origin: num [1:16758] 2596259 NA 2107510 2556483 2679132 ...</w:t>
      </w:r>
      <w:r>
        <w:br/>
      </w:r>
      <w:r>
        <w:rPr>
          <w:rStyle w:val="VerbatimChar"/>
        </w:rPr>
        <w:t xml:space="preserve">##  $ region        : chr [1:16758] "South Asia" "South Asia" "South Asia" "South Asia" ...</w:t>
      </w:r>
      <w:r>
        <w:br/>
      </w:r>
      <w:r>
        <w:rPr>
          <w:rStyle w:val="VerbatimChar"/>
        </w:rPr>
        <w:t xml:space="preserve">##  $ capital       : chr [1:16758] "Kabul" "Kabul" "Kabul" "Kabul" ...</w:t>
      </w:r>
      <w:r>
        <w:br/>
      </w:r>
      <w:r>
        <w:rPr>
          <w:rStyle w:val="VerbatimChar"/>
        </w:rPr>
        <w:t xml:space="preserve">##  $ longitude     : num [1:16758] 69.2 69.2 69.2 69.2 69.2 ...</w:t>
      </w:r>
      <w:r>
        <w:br/>
      </w:r>
      <w:r>
        <w:rPr>
          <w:rStyle w:val="VerbatimChar"/>
        </w:rPr>
        <w:t xml:space="preserve">##  $ latitude      : num [1:16758] 34.5 34.5 34.5 34.5 34.5 ...</w:t>
      </w:r>
      <w:r>
        <w:br/>
      </w:r>
      <w:r>
        <w:rPr>
          <w:rStyle w:val="VerbatimChar"/>
        </w:rPr>
        <w:t xml:space="preserve">##  $ income        : chr [1:16758] "Low income" "Low income" "Low income" "Low income" ...</w:t>
      </w:r>
      <w:r>
        <w:br/>
      </w:r>
      <w:r>
        <w:rPr>
          <w:rStyle w:val="VerbatimChar"/>
        </w:rPr>
        <w:t xml:space="preserve">##  $ lending       : chr [1:16758] "IDA" "IDA" "IDA" "IDA" ...</w:t>
      </w:r>
      <w:r>
        <w:br/>
      </w:r>
      <w:r>
        <w:rPr>
          <w:rStyle w:val="VerbatimChar"/>
        </w:rPr>
        <w:t xml:space="preserve">##  - attr(*, "spec")=</w:t>
      </w:r>
      <w:r>
        <w:br/>
      </w:r>
      <w:r>
        <w:rPr>
          <w:rStyle w:val="VerbatimChar"/>
        </w:rPr>
        <w:t xml:space="preserve">##   .. cols(</w:t>
      </w:r>
      <w:r>
        <w:br/>
      </w:r>
      <w:r>
        <w:rPr>
          <w:rStyle w:val="VerbatimChar"/>
        </w:rPr>
        <w:t xml:space="preserve">##   ..   country = col_character(),</w:t>
      </w:r>
      <w:r>
        <w:br/>
      </w:r>
      <w:r>
        <w:rPr>
          <w:rStyle w:val="VerbatimChar"/>
        </w:rPr>
        <w:t xml:space="preserve">##   ..   iso2c = col_character(),</w:t>
      </w:r>
      <w:r>
        <w:br/>
      </w:r>
      <w:r>
        <w:rPr>
          <w:rStyle w:val="VerbatimChar"/>
        </w:rPr>
        <w:t xml:space="preserve">##   ..   iso3c = col_character(),</w:t>
      </w:r>
      <w:r>
        <w:br/>
      </w:r>
      <w:r>
        <w:rPr>
          <w:rStyle w:val="VerbatimChar"/>
        </w:rPr>
        <w:t xml:space="preserve">##   ..   year = col_double(),</w:t>
      </w:r>
      <w:r>
        <w:br/>
      </w:r>
      <w:r>
        <w:rPr>
          <w:rStyle w:val="VerbatimChar"/>
        </w:rPr>
        <w:t xml:space="preserve">##   ..   status = col_logical(),</w:t>
      </w:r>
      <w:r>
        <w:br/>
      </w:r>
      <w:r>
        <w:rPr>
          <w:rStyle w:val="VerbatimChar"/>
        </w:rPr>
        <w:t xml:space="preserve">##   ..   lastupdated = col_date(format = ""),</w:t>
      </w:r>
      <w:r>
        <w:br/>
      </w:r>
      <w:r>
        <w:rPr>
          <w:rStyle w:val="VerbatimChar"/>
        </w:rPr>
        <w:t xml:space="preserve">##   ..   refugee_asylum = col_double(),</w:t>
      </w:r>
      <w:r>
        <w:br/>
      </w:r>
      <w:r>
        <w:rPr>
          <w:rStyle w:val="VerbatimChar"/>
        </w:rPr>
        <w:t xml:space="preserve">##   ..   refugee_origin = col_double(),</w:t>
      </w:r>
      <w:r>
        <w:br/>
      </w:r>
      <w:r>
        <w:rPr>
          <w:rStyle w:val="VerbatimChar"/>
        </w:rPr>
        <w:t xml:space="preserve">##   ..   region = col_character(),</w:t>
      </w:r>
      <w:r>
        <w:br/>
      </w:r>
      <w:r>
        <w:rPr>
          <w:rStyle w:val="VerbatimChar"/>
        </w:rPr>
        <w:t xml:space="preserve">##   ..   capital = col_character(),</w:t>
      </w:r>
      <w:r>
        <w:br/>
      </w:r>
      <w:r>
        <w:rPr>
          <w:rStyle w:val="VerbatimChar"/>
        </w:rPr>
        <w:t xml:space="preserve">##   ..   longitude = col_double(),</w:t>
      </w:r>
      <w:r>
        <w:br/>
      </w:r>
      <w:r>
        <w:rPr>
          <w:rStyle w:val="VerbatimChar"/>
        </w:rPr>
        <w:t xml:space="preserve">##   ..   latitude = col_double(),</w:t>
      </w:r>
      <w:r>
        <w:br/>
      </w:r>
      <w:r>
        <w:rPr>
          <w:rStyle w:val="VerbatimChar"/>
        </w:rPr>
        <w:t xml:space="preserve">##   ..   income = col_character(),</w:t>
      </w:r>
      <w:r>
        <w:br/>
      </w:r>
      <w:r>
        <w:rPr>
          <w:rStyle w:val="VerbatimChar"/>
        </w:rPr>
        <w:t xml:space="preserve">##   ..   lending = col_character()</w:t>
      </w:r>
      <w:r>
        <w:br/>
      </w:r>
      <w:r>
        <w:rPr>
          <w:rStyle w:val="VerbatimChar"/>
        </w:rPr>
        <w:t xml:space="preserve">##   .. )</w:t>
      </w:r>
      <w:r>
        <w:br/>
      </w:r>
      <w:r>
        <w:rPr>
          <w:rStyle w:val="VerbatimChar"/>
        </w:rPr>
        <w:t xml:space="preserve">##  - attr(*, "problems")=&lt;externalptr&gt;</w:t>
      </w:r>
    </w:p>
    <w:bookmarkEnd w:id="34"/>
    <w:bookmarkStart w:id="36" w:name="変形"/>
    <w:p>
      <w:pPr>
        <w:pStyle w:val="Heading3"/>
      </w:pPr>
      <w:r>
        <w:t xml:space="preserve">変形</w:t>
      </w:r>
    </w:p>
    <w:bookmarkStart w:id="35" w:name="変数の選択selecting"/>
    <w:p>
      <w:pPr>
        <w:pStyle w:val="Heading4"/>
      </w:pPr>
      <w:r>
        <w:t xml:space="preserve">変数の選択（selecting）</w:t>
      </w:r>
    </w:p>
    <w:p>
      <w:pPr>
        <w:pStyle w:val="SourceCode"/>
      </w:pPr>
      <w:r>
        <w:rPr>
          <w:rStyle w:val="VerbatimChar"/>
        </w:rPr>
        <w:t xml:space="preserve">df_unemp &lt;- df_unemploy |&gt; </w:t>
      </w:r>
      <w:r>
        <w:br/>
      </w:r>
      <w:r>
        <w:rPr>
          <w:rStyle w:val="VerbatimChar"/>
        </w:rPr>
        <w:t xml:space="preserve">  select(country, iso2c, year, female_unemploy, male_unemploy, region, income)</w:t>
      </w:r>
      <w:r>
        <w:br/>
      </w:r>
      <w:r>
        <w:rPr>
          <w:rStyle w:val="VerbatimChar"/>
        </w:rPr>
        <w:t xml:space="preserve">df_unemp</w:t>
      </w:r>
    </w:p>
    <w:p>
      <w:pPr>
        <w:pStyle w:val="SourceCode"/>
      </w:pPr>
      <w:r>
        <w:rPr>
          <w:rStyle w:val="NormalTok"/>
        </w:rPr>
        <w:t xml:space="preserve">df_ref </w:t>
      </w:r>
      <w:r>
        <w:rPr>
          <w:rStyle w:val="OtherTok"/>
        </w:rPr>
        <w:t xml:space="preserve">&lt;-</w:t>
      </w:r>
      <w:r>
        <w:rPr>
          <w:rStyle w:val="NormalTok"/>
        </w:rPr>
        <w:t xml:space="preserve"> df_refugee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iso2c, year, refugee_asylum, refugee_origin, region, income)</w:t>
      </w:r>
      <w:r>
        <w:br/>
      </w:r>
      <w:r>
        <w:rPr>
          <w:rStyle w:val="NormalTok"/>
        </w:rPr>
        <w:t xml:space="preserve">df_ref</w:t>
      </w:r>
    </w:p>
    <w:p>
      <w:pPr>
        <w:pStyle w:val="SourceCode"/>
      </w:pPr>
      <w:r>
        <w:rPr>
          <w:rStyle w:val="VerbatimChar"/>
        </w:rPr>
        <w:t xml:space="preserve">## # A tibble: 16,758 × 7</w:t>
      </w:r>
      <w:r>
        <w:br/>
      </w:r>
      <w:r>
        <w:rPr>
          <w:rStyle w:val="VerbatimChar"/>
        </w:rPr>
        <w:t xml:space="preserve">##    country     iso2c  year refugee_asylum refugee_origin region     income    </w:t>
      </w:r>
      <w:r>
        <w:br/>
      </w:r>
      <w:r>
        <w:rPr>
          <w:rStyle w:val="VerbatimChar"/>
        </w:rPr>
        <w:t xml:space="preserve">##    &lt;chr&gt;       &lt;chr&gt; &lt;dbl&gt;          &lt;dbl&gt;          &lt;dbl&gt; &lt;chr&gt;      &lt;chr&gt;     </w:t>
      </w:r>
      <w:r>
        <w:br/>
      </w:r>
      <w:r>
        <w:rPr>
          <w:rStyle w:val="VerbatimChar"/>
        </w:rPr>
        <w:t xml:space="preserve">##  1 Afghanistan AF     2014         300421        2596259 South Asia Low income</w:t>
      </w:r>
      <w:r>
        <w:br/>
      </w:r>
      <w:r>
        <w:rPr>
          <w:rStyle w:val="VerbatimChar"/>
        </w:rPr>
        <w:t xml:space="preserve">##  2 Afghanistan AF     1971             NA             NA South Asia Low income</w:t>
      </w:r>
      <w:r>
        <w:br/>
      </w:r>
      <w:r>
        <w:rPr>
          <w:rStyle w:val="VerbatimChar"/>
        </w:rPr>
        <w:t xml:space="preserve">##  3 Afghanistan AF     2006             34        2107510 South Asia Low income</w:t>
      </w:r>
      <w:r>
        <w:br/>
      </w:r>
      <w:r>
        <w:rPr>
          <w:rStyle w:val="VerbatimChar"/>
        </w:rPr>
        <w:t xml:space="preserve">##  4 Afghanistan AF     2013          16861        2556483 South Asia Low income</w:t>
      </w:r>
      <w:r>
        <w:br/>
      </w:r>
      <w:r>
        <w:rPr>
          <w:rStyle w:val="VerbatimChar"/>
        </w:rPr>
        <w:t xml:space="preserve">##  5 Afghanistan AF     1995          19605        2679132 South Asia Low income</w:t>
      </w:r>
      <w:r>
        <w:br/>
      </w:r>
      <w:r>
        <w:rPr>
          <w:rStyle w:val="VerbatimChar"/>
        </w:rPr>
        <w:t xml:space="preserve">##  6 Afghanistan AF     2005             31        2166139 South Asia Low income</w:t>
      </w:r>
      <w:r>
        <w:br/>
      </w:r>
      <w:r>
        <w:rPr>
          <w:rStyle w:val="VerbatimChar"/>
        </w:rPr>
        <w:t xml:space="preserve">##  7 Afghanistan AF     1997              5        2676675 South Asia Low income</w:t>
      </w:r>
      <w:r>
        <w:br/>
      </w:r>
      <w:r>
        <w:rPr>
          <w:rStyle w:val="VerbatimChar"/>
        </w:rPr>
        <w:t xml:space="preserve">##  8 Afghanistan AF     1998             NA        2667118 South Asia Low income</w:t>
      </w:r>
      <w:r>
        <w:br/>
      </w:r>
      <w:r>
        <w:rPr>
          <w:rStyle w:val="VerbatimChar"/>
        </w:rPr>
        <w:t xml:space="preserve">##  9 Afghanistan AF     1999             NA        2601690 South Asia Low income</w:t>
      </w:r>
      <w:r>
        <w:br/>
      </w:r>
      <w:r>
        <w:rPr>
          <w:rStyle w:val="VerbatimChar"/>
        </w:rPr>
        <w:t xml:space="preserve">## 10 Afghanistan AF     1996          18779        2674234 South Asia Low income</w:t>
      </w:r>
      <w:r>
        <w:br/>
      </w:r>
      <w:r>
        <w:rPr>
          <w:rStyle w:val="VerbatimChar"/>
        </w:rPr>
        <w:t xml:space="preserve">## # ℹ 16,748 more rows</w:t>
      </w:r>
    </w:p>
    <w:p>
      <w:pPr>
        <w:pStyle w:val="FirstParagraph"/>
      </w:pPr>
      <w:r>
        <w:rPr>
          <w:iCs/>
          <w:i/>
        </w:rPr>
        <w:t xml:space="preserve">データには country のところに、国だけでなく、地域も入っているので、地域のリストを、</w:t>
      </w:r>
      <w:r>
        <w:rPr>
          <w:rStyle w:val="VerbatimChar"/>
          <w:iCs/>
          <w:i/>
        </w:rPr>
        <w:t xml:space="preserve">iso2c</w:t>
      </w:r>
      <w:r>
        <w:rPr>
          <w:iCs/>
          <w:i/>
        </w:rPr>
        <w:t xml:space="preserve"> </w:t>
      </w:r>
      <w:r>
        <w:rPr>
          <w:iCs/>
          <w:i/>
        </w:rPr>
        <w:t xml:space="preserve">で</w:t>
      </w:r>
      <w:r>
        <w:rPr>
          <w:iCs/>
          <w:i/>
        </w:rPr>
        <w:t xml:space="preserve"> </w:t>
      </w:r>
      <w:r>
        <w:rPr>
          <w:rStyle w:val="VerbatimChar"/>
          <w:iCs/>
          <w:i/>
        </w:rPr>
        <w:t xml:space="preserve">REGION</w:t>
      </w:r>
      <w:r>
        <w:rPr>
          <w:iCs/>
          <w:i/>
        </w:rPr>
        <w:t xml:space="preserve"> </w:t>
      </w:r>
      <w:r>
        <w:rPr>
          <w:iCs/>
          <w:i/>
        </w:rPr>
        <w:t xml:space="preserve">に入れておきます。</w:t>
      </w:r>
    </w:p>
    <w:p>
      <w:pPr>
        <w:pStyle w:val="SourceCode"/>
      </w:pPr>
      <w:r>
        <w:rPr>
          <w:rStyle w:val="VerbatimChar"/>
        </w:rPr>
        <w:t xml:space="preserve">REGION &lt;- c("1A", "1W", "4E", "6F", "6N", "6X", "7E", "8S", "A4", "A5", </w:t>
      </w:r>
      <w:r>
        <w:br/>
      </w:r>
      <w:r>
        <w:rPr>
          <w:rStyle w:val="VerbatimChar"/>
        </w:rPr>
        <w:t xml:space="preserve">"A9", "B1", "B2", "B3", "B4", "B6", "B7", "B8", "C4", "C5", "C6", </w:t>
      </w:r>
      <w:r>
        <w:br/>
      </w:r>
      <w:r>
        <w:rPr>
          <w:rStyle w:val="VerbatimChar"/>
        </w:rPr>
        <w:t xml:space="preserve">"C7", "C8", "C9", "D2", "D3", "D4", "D5", "D6", "D7", "EU", "F1", </w:t>
      </w:r>
      <w:r>
        <w:br/>
      </w:r>
      <w:r>
        <w:rPr>
          <w:rStyle w:val="VerbatimChar"/>
        </w:rPr>
        <w:t xml:space="preserve">"F6", "M1", "M2", "N6", "OE", "R6", "S1", "S2", "S3", "S4", "T2", </w:t>
      </w:r>
      <w:r>
        <w:br/>
      </w:r>
      <w:r>
        <w:rPr>
          <w:rStyle w:val="VerbatimChar"/>
        </w:rPr>
        <w:t xml:space="preserve">"T3", "T4", "T5", "T6", "T7", "V1", "V2", "V3", "V4", "XC", "XD", </w:t>
      </w:r>
      <w:r>
        <w:br/>
      </w:r>
      <w:r>
        <w:rPr>
          <w:rStyle w:val="VerbatimChar"/>
        </w:rPr>
        <w:t xml:space="preserve">"XE", "XF", "XG", "XH", "XI", "XJ", "XL", "XM", "XN", "XO", "XP", </w:t>
      </w:r>
      <w:r>
        <w:br/>
      </w:r>
      <w:r>
        <w:rPr>
          <w:rStyle w:val="VerbatimChar"/>
        </w:rPr>
        <w:t xml:space="preserve">"XQ", "XT", "XU", "XY", "Z4", "Z7", "ZB", "ZF", "ZG", "ZH", "ZI", </w:t>
      </w:r>
      <w:r>
        <w:br/>
      </w:r>
      <w:r>
        <w:rPr>
          <w:rStyle w:val="VerbatimChar"/>
        </w:rPr>
        <w:t xml:space="preserve">"ZJ", "ZQ", "ZT")</w:t>
      </w:r>
    </w:p>
    <w:p>
      <w:pPr>
        <w:pStyle w:val="SourceCode"/>
      </w:pPr>
      <w:r>
        <w:rPr>
          <w:rStyle w:val="NormalTok"/>
        </w:rPr>
        <w:t xml:space="preserve">REGION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"1A"</w:t>
      </w:r>
      <w:r>
        <w:rPr>
          <w:rStyle w:val="NormalTok"/>
        </w:rPr>
        <w:t xml:space="preserve">, </w:t>
      </w:r>
      <w:r>
        <w:rPr>
          <w:rStyle w:val="StringTok"/>
        </w:rPr>
        <w:t xml:space="preserve">"1W"</w:t>
      </w:r>
      <w:r>
        <w:rPr>
          <w:rStyle w:val="NormalTok"/>
        </w:rPr>
        <w:t xml:space="preserve">, </w:t>
      </w:r>
      <w:r>
        <w:rPr>
          <w:rStyle w:val="StringTok"/>
        </w:rPr>
        <w:t xml:space="preserve">"4E"</w:t>
      </w:r>
      <w:r>
        <w:rPr>
          <w:rStyle w:val="NormalTok"/>
        </w:rPr>
        <w:t xml:space="preserve">, </w:t>
      </w:r>
      <w:r>
        <w:rPr>
          <w:rStyle w:val="StringTok"/>
        </w:rPr>
        <w:t xml:space="preserve">"6F"</w:t>
      </w:r>
      <w:r>
        <w:rPr>
          <w:rStyle w:val="NormalTok"/>
        </w:rPr>
        <w:t xml:space="preserve">, </w:t>
      </w:r>
      <w:r>
        <w:rPr>
          <w:rStyle w:val="StringTok"/>
        </w:rPr>
        <w:t xml:space="preserve">"6N"</w:t>
      </w:r>
      <w:r>
        <w:rPr>
          <w:rStyle w:val="NormalTok"/>
        </w:rPr>
        <w:t xml:space="preserve">, </w:t>
      </w:r>
      <w:r>
        <w:rPr>
          <w:rStyle w:val="StringTok"/>
        </w:rPr>
        <w:t xml:space="preserve">"6X"</w:t>
      </w:r>
      <w:r>
        <w:rPr>
          <w:rStyle w:val="NormalTok"/>
        </w:rPr>
        <w:t xml:space="preserve">, </w:t>
      </w:r>
      <w:r>
        <w:rPr>
          <w:rStyle w:val="StringTok"/>
        </w:rPr>
        <w:t xml:space="preserve">"7E"</w:t>
      </w:r>
      <w:r>
        <w:rPr>
          <w:rStyle w:val="NormalTok"/>
        </w:rPr>
        <w:t xml:space="preserve">, </w:t>
      </w:r>
      <w:r>
        <w:rPr>
          <w:rStyle w:val="StringTok"/>
        </w:rPr>
        <w:t xml:space="preserve">"8S"</w:t>
      </w:r>
      <w:r>
        <w:rPr>
          <w:rStyle w:val="NormalTok"/>
        </w:rPr>
        <w:t xml:space="preserve">, </w:t>
      </w:r>
      <w:r>
        <w:rPr>
          <w:rStyle w:val="StringTok"/>
        </w:rPr>
        <w:t xml:space="preserve">"A4"</w:t>
      </w:r>
      <w:r>
        <w:rPr>
          <w:rStyle w:val="NormalTok"/>
        </w:rPr>
        <w:t xml:space="preserve">, </w:t>
      </w:r>
      <w:r>
        <w:rPr>
          <w:rStyle w:val="StringTok"/>
        </w:rPr>
        <w:t xml:space="preserve">"A5"</w:t>
      </w:r>
      <w:r>
        <w:rPr>
          <w:rStyle w:val="NormalTok"/>
        </w:rPr>
        <w:t xml:space="preserve">, </w:t>
      </w:r>
      <w:r>
        <w:br/>
      </w:r>
      <w:r>
        <w:rPr>
          <w:rStyle w:val="StringTok"/>
        </w:rPr>
        <w:t xml:space="preserve">"A9"</w:t>
      </w:r>
      <w:r>
        <w:rPr>
          <w:rStyle w:val="NormalTok"/>
        </w:rPr>
        <w:t xml:space="preserve">, </w:t>
      </w:r>
      <w:r>
        <w:rPr>
          <w:rStyle w:val="StringTok"/>
        </w:rPr>
        <w:t xml:space="preserve">"B1"</w:t>
      </w:r>
      <w:r>
        <w:rPr>
          <w:rStyle w:val="NormalTok"/>
        </w:rPr>
        <w:t xml:space="preserve">, </w:t>
      </w:r>
      <w:r>
        <w:rPr>
          <w:rStyle w:val="StringTok"/>
        </w:rPr>
        <w:t xml:space="preserve">"B2"</w:t>
      </w:r>
      <w:r>
        <w:rPr>
          <w:rStyle w:val="NormalTok"/>
        </w:rPr>
        <w:t xml:space="preserve">, </w:t>
      </w:r>
      <w:r>
        <w:rPr>
          <w:rStyle w:val="StringTok"/>
        </w:rPr>
        <w:t xml:space="preserve">"B3"</w:t>
      </w:r>
      <w:r>
        <w:rPr>
          <w:rStyle w:val="NormalTok"/>
        </w:rPr>
        <w:t xml:space="preserve">, </w:t>
      </w:r>
      <w:r>
        <w:rPr>
          <w:rStyle w:val="StringTok"/>
        </w:rPr>
        <w:t xml:space="preserve">"B4"</w:t>
      </w:r>
      <w:r>
        <w:rPr>
          <w:rStyle w:val="NormalTok"/>
        </w:rPr>
        <w:t xml:space="preserve">, </w:t>
      </w:r>
      <w:r>
        <w:rPr>
          <w:rStyle w:val="StringTok"/>
        </w:rPr>
        <w:t xml:space="preserve">"B6"</w:t>
      </w:r>
      <w:r>
        <w:rPr>
          <w:rStyle w:val="NormalTok"/>
        </w:rPr>
        <w:t xml:space="preserve">, </w:t>
      </w:r>
      <w:r>
        <w:rPr>
          <w:rStyle w:val="StringTok"/>
        </w:rPr>
        <w:t xml:space="preserve">"B7"</w:t>
      </w:r>
      <w:r>
        <w:rPr>
          <w:rStyle w:val="NormalTok"/>
        </w:rPr>
        <w:t xml:space="preserve">, </w:t>
      </w:r>
      <w:r>
        <w:rPr>
          <w:rStyle w:val="StringTok"/>
        </w:rPr>
        <w:t xml:space="preserve">"B8"</w:t>
      </w:r>
      <w:r>
        <w:rPr>
          <w:rStyle w:val="NormalTok"/>
        </w:rPr>
        <w:t xml:space="preserve">, </w:t>
      </w:r>
      <w:r>
        <w:rPr>
          <w:rStyle w:val="StringTok"/>
        </w:rPr>
        <w:t xml:space="preserve">"C4"</w:t>
      </w:r>
      <w:r>
        <w:rPr>
          <w:rStyle w:val="NormalTok"/>
        </w:rPr>
        <w:t xml:space="preserve">, </w:t>
      </w:r>
      <w:r>
        <w:rPr>
          <w:rStyle w:val="StringTok"/>
        </w:rPr>
        <w:t xml:space="preserve">"C5"</w:t>
      </w:r>
      <w:r>
        <w:rPr>
          <w:rStyle w:val="NormalTok"/>
        </w:rPr>
        <w:t xml:space="preserve">, </w:t>
      </w:r>
      <w:r>
        <w:rPr>
          <w:rStyle w:val="StringTok"/>
        </w:rPr>
        <w:t xml:space="preserve">"C6"</w:t>
      </w:r>
      <w:r>
        <w:rPr>
          <w:rStyle w:val="NormalTok"/>
        </w:rPr>
        <w:t xml:space="preserve">, </w:t>
      </w:r>
      <w:r>
        <w:br/>
      </w:r>
      <w:r>
        <w:rPr>
          <w:rStyle w:val="StringTok"/>
        </w:rPr>
        <w:t xml:space="preserve">"C7"</w:t>
      </w:r>
      <w:r>
        <w:rPr>
          <w:rStyle w:val="NormalTok"/>
        </w:rPr>
        <w:t xml:space="preserve">, </w:t>
      </w:r>
      <w:r>
        <w:rPr>
          <w:rStyle w:val="StringTok"/>
        </w:rPr>
        <w:t xml:space="preserve">"C8"</w:t>
      </w:r>
      <w:r>
        <w:rPr>
          <w:rStyle w:val="NormalTok"/>
        </w:rPr>
        <w:t xml:space="preserve">, </w:t>
      </w:r>
      <w:r>
        <w:rPr>
          <w:rStyle w:val="StringTok"/>
        </w:rPr>
        <w:t xml:space="preserve">"C9"</w:t>
      </w:r>
      <w:r>
        <w:rPr>
          <w:rStyle w:val="NormalTok"/>
        </w:rPr>
        <w:t xml:space="preserve">, </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 </w:t>
      </w:r>
      <w:r>
        <w:rPr>
          <w:rStyle w:val="StringTok"/>
        </w:rPr>
        <w:t xml:space="preserve">"D5"</w:t>
      </w:r>
      <w:r>
        <w:rPr>
          <w:rStyle w:val="NormalTok"/>
        </w:rPr>
        <w:t xml:space="preserve">, </w:t>
      </w:r>
      <w:r>
        <w:rPr>
          <w:rStyle w:val="StringTok"/>
        </w:rPr>
        <w:t xml:space="preserve">"D6"</w:t>
      </w:r>
      <w:r>
        <w:rPr>
          <w:rStyle w:val="NormalTok"/>
        </w:rPr>
        <w:t xml:space="preserve">, </w:t>
      </w:r>
      <w:r>
        <w:rPr>
          <w:rStyle w:val="StringTok"/>
        </w:rPr>
        <w:t xml:space="preserve">"D7"</w:t>
      </w:r>
      <w:r>
        <w:rPr>
          <w:rStyle w:val="NormalTok"/>
        </w:rPr>
        <w:t xml:space="preserve">, </w:t>
      </w:r>
      <w:r>
        <w:rPr>
          <w:rStyle w:val="StringTok"/>
        </w:rPr>
        <w:t xml:space="preserve">"EU"</w:t>
      </w:r>
      <w:r>
        <w:rPr>
          <w:rStyle w:val="NormalTok"/>
        </w:rPr>
        <w:t xml:space="preserve">, </w:t>
      </w:r>
      <w:r>
        <w:rPr>
          <w:rStyle w:val="StringTok"/>
        </w:rPr>
        <w:t xml:space="preserve">"F1"</w:t>
      </w:r>
      <w:r>
        <w:rPr>
          <w:rStyle w:val="NormalTok"/>
        </w:rPr>
        <w:t xml:space="preserve">, </w:t>
      </w:r>
      <w:r>
        <w:br/>
      </w:r>
      <w:r>
        <w:rPr>
          <w:rStyle w:val="StringTok"/>
        </w:rPr>
        <w:t xml:space="preserve">"F6"</w:t>
      </w:r>
      <w:r>
        <w:rPr>
          <w:rStyle w:val="NormalTok"/>
        </w:rPr>
        <w:t xml:space="preserve">, </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"N6"</w:t>
      </w:r>
      <w:r>
        <w:rPr>
          <w:rStyle w:val="NormalTok"/>
        </w:rPr>
        <w:t xml:space="preserve">, </w:t>
      </w:r>
      <w:r>
        <w:rPr>
          <w:rStyle w:val="StringTok"/>
        </w:rPr>
        <w:t xml:space="preserve">"OE"</w:t>
      </w:r>
      <w:r>
        <w:rPr>
          <w:rStyle w:val="NormalTok"/>
        </w:rPr>
        <w:t xml:space="preserve">, </w:t>
      </w:r>
      <w:r>
        <w:rPr>
          <w:rStyle w:val="StringTok"/>
        </w:rPr>
        <w:t xml:space="preserve">"R6"</w:t>
      </w:r>
      <w:r>
        <w:rPr>
          <w:rStyle w:val="NormalTok"/>
        </w:rPr>
        <w:t xml:space="preserve">, </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StringTok"/>
        </w:rPr>
        <w:t xml:space="preserve">"T2"</w:t>
      </w:r>
      <w:r>
        <w:rPr>
          <w:rStyle w:val="NormalTok"/>
        </w:rPr>
        <w:t xml:space="preserve">, </w:t>
      </w:r>
      <w:r>
        <w:br/>
      </w:r>
      <w:r>
        <w:rPr>
          <w:rStyle w:val="StringTok"/>
        </w:rPr>
        <w:t xml:space="preserve">"T3"</w:t>
      </w:r>
      <w:r>
        <w:rPr>
          <w:rStyle w:val="NormalTok"/>
        </w:rPr>
        <w:t xml:space="preserve">, </w:t>
      </w:r>
      <w:r>
        <w:rPr>
          <w:rStyle w:val="StringTok"/>
        </w:rPr>
        <w:t xml:space="preserve">"T4"</w:t>
      </w:r>
      <w:r>
        <w:rPr>
          <w:rStyle w:val="NormalTok"/>
        </w:rPr>
        <w:t xml:space="preserve">, </w:t>
      </w:r>
      <w:r>
        <w:rPr>
          <w:rStyle w:val="StringTok"/>
        </w:rPr>
        <w:t xml:space="preserve">"T5"</w:t>
      </w:r>
      <w:r>
        <w:rPr>
          <w:rStyle w:val="NormalTok"/>
        </w:rPr>
        <w:t xml:space="preserve">, </w:t>
      </w:r>
      <w:r>
        <w:rPr>
          <w:rStyle w:val="StringTok"/>
        </w:rPr>
        <w:t xml:space="preserve">"T6"</w:t>
      </w:r>
      <w:r>
        <w:rPr>
          <w:rStyle w:val="NormalTok"/>
        </w:rPr>
        <w:t xml:space="preserve">, </w:t>
      </w:r>
      <w:r>
        <w:rPr>
          <w:rStyle w:val="StringTok"/>
        </w:rPr>
        <w:t xml:space="preserve">"T7"</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"XC"</w:t>
      </w:r>
      <w:r>
        <w:rPr>
          <w:rStyle w:val="NormalTok"/>
        </w:rPr>
        <w:t xml:space="preserve">, </w:t>
      </w:r>
      <w:r>
        <w:rPr>
          <w:rStyle w:val="StringTok"/>
        </w:rPr>
        <w:t xml:space="preserve">"XD"</w:t>
      </w:r>
      <w:r>
        <w:rPr>
          <w:rStyle w:val="NormalTok"/>
        </w:rPr>
        <w:t xml:space="preserve">, </w:t>
      </w:r>
      <w:r>
        <w:br/>
      </w:r>
      <w:r>
        <w:rPr>
          <w:rStyle w:val="StringTok"/>
        </w:rPr>
        <w:t xml:space="preserve">"XE"</w:t>
      </w:r>
      <w:r>
        <w:rPr>
          <w:rStyle w:val="NormalTok"/>
        </w:rPr>
        <w:t xml:space="preserve">, </w:t>
      </w:r>
      <w:r>
        <w:rPr>
          <w:rStyle w:val="StringTok"/>
        </w:rPr>
        <w:t xml:space="preserve">"XF"</w:t>
      </w:r>
      <w:r>
        <w:rPr>
          <w:rStyle w:val="NormalTok"/>
        </w:rPr>
        <w:t xml:space="preserve">, </w:t>
      </w:r>
      <w:r>
        <w:rPr>
          <w:rStyle w:val="StringTok"/>
        </w:rPr>
        <w:t xml:space="preserve">"XG"</w:t>
      </w:r>
      <w:r>
        <w:rPr>
          <w:rStyle w:val="NormalTok"/>
        </w:rPr>
        <w:t xml:space="preserve">, </w:t>
      </w:r>
      <w:r>
        <w:rPr>
          <w:rStyle w:val="StringTok"/>
        </w:rPr>
        <w:t xml:space="preserve">"XH"</w:t>
      </w:r>
      <w:r>
        <w:rPr>
          <w:rStyle w:val="NormalTok"/>
        </w:rPr>
        <w:t xml:space="preserve">, </w:t>
      </w:r>
      <w:r>
        <w:rPr>
          <w:rStyle w:val="StringTok"/>
        </w:rPr>
        <w:t xml:space="preserve">"XI"</w:t>
      </w:r>
      <w:r>
        <w:rPr>
          <w:rStyle w:val="NormalTok"/>
        </w:rPr>
        <w:t xml:space="preserve">, </w:t>
      </w:r>
      <w:r>
        <w:rPr>
          <w:rStyle w:val="StringTok"/>
        </w:rPr>
        <w:t xml:space="preserve">"XJ"</w:t>
      </w:r>
      <w:r>
        <w:rPr>
          <w:rStyle w:val="NormalTok"/>
        </w:rPr>
        <w:t xml:space="preserve">, </w:t>
      </w:r>
      <w:r>
        <w:rPr>
          <w:rStyle w:val="StringTok"/>
        </w:rPr>
        <w:t xml:space="preserve">"XL"</w:t>
      </w:r>
      <w:r>
        <w:rPr>
          <w:rStyle w:val="NormalTok"/>
        </w:rPr>
        <w:t xml:space="preserve">, </w:t>
      </w:r>
      <w:r>
        <w:rPr>
          <w:rStyle w:val="StringTok"/>
        </w:rPr>
        <w:t xml:space="preserve">"XM"</w:t>
      </w:r>
      <w:r>
        <w:rPr>
          <w:rStyle w:val="NormalTok"/>
        </w:rPr>
        <w:t xml:space="preserve">, </w:t>
      </w:r>
      <w:r>
        <w:rPr>
          <w:rStyle w:val="StringTok"/>
        </w:rPr>
        <w:t xml:space="preserve">"XN"</w:t>
      </w:r>
      <w:r>
        <w:rPr>
          <w:rStyle w:val="NormalTok"/>
        </w:rPr>
        <w:t xml:space="preserve">, </w:t>
      </w:r>
      <w:r>
        <w:rPr>
          <w:rStyle w:val="StringTok"/>
        </w:rPr>
        <w:t xml:space="preserve">"XO"</w:t>
      </w:r>
      <w:r>
        <w:rPr>
          <w:rStyle w:val="NormalTok"/>
        </w:rPr>
        <w:t xml:space="preserve">, </w:t>
      </w:r>
      <w:r>
        <w:rPr>
          <w:rStyle w:val="StringTok"/>
        </w:rPr>
        <w:t xml:space="preserve">"XP"</w:t>
      </w:r>
      <w:r>
        <w:rPr>
          <w:rStyle w:val="NormalTok"/>
        </w:rPr>
        <w:t xml:space="preserve">, </w:t>
      </w:r>
      <w:r>
        <w:br/>
      </w:r>
      <w:r>
        <w:rPr>
          <w:rStyle w:val="StringTok"/>
        </w:rPr>
        <w:t xml:space="preserve">"XQ"</w:t>
      </w:r>
      <w:r>
        <w:rPr>
          <w:rStyle w:val="NormalTok"/>
        </w:rPr>
        <w:t xml:space="preserve">, </w:t>
      </w:r>
      <w:r>
        <w:rPr>
          <w:rStyle w:val="StringTok"/>
        </w:rPr>
        <w:t xml:space="preserve">"XT"</w:t>
      </w:r>
      <w:r>
        <w:rPr>
          <w:rStyle w:val="NormalTok"/>
        </w:rPr>
        <w:t xml:space="preserve">, </w:t>
      </w:r>
      <w:r>
        <w:rPr>
          <w:rStyle w:val="StringTok"/>
        </w:rPr>
        <w:t xml:space="preserve">"XU"</w:t>
      </w:r>
      <w:r>
        <w:rPr>
          <w:rStyle w:val="NormalTok"/>
        </w:rPr>
        <w:t xml:space="preserve">, </w:t>
      </w:r>
      <w:r>
        <w:rPr>
          <w:rStyle w:val="StringTok"/>
        </w:rPr>
        <w:t xml:space="preserve">"XY"</w:t>
      </w:r>
      <w:r>
        <w:rPr>
          <w:rStyle w:val="NormalTok"/>
        </w:rPr>
        <w:t xml:space="preserve">, </w:t>
      </w:r>
      <w:r>
        <w:rPr>
          <w:rStyle w:val="StringTok"/>
        </w:rPr>
        <w:t xml:space="preserve">"Z4"</w:t>
      </w:r>
      <w:r>
        <w:rPr>
          <w:rStyle w:val="NormalTok"/>
        </w:rPr>
        <w:t xml:space="preserve">, </w:t>
      </w:r>
      <w:r>
        <w:rPr>
          <w:rStyle w:val="StringTok"/>
        </w:rPr>
        <w:t xml:space="preserve">"Z7"</w:t>
      </w:r>
      <w:r>
        <w:rPr>
          <w:rStyle w:val="NormalTok"/>
        </w:rPr>
        <w:t xml:space="preserve">, </w:t>
      </w:r>
      <w:r>
        <w:rPr>
          <w:rStyle w:val="StringTok"/>
        </w:rPr>
        <w:t xml:space="preserve">"ZB"</w:t>
      </w:r>
      <w:r>
        <w:rPr>
          <w:rStyle w:val="NormalTok"/>
        </w:rPr>
        <w:t xml:space="preserve">, </w:t>
      </w:r>
      <w:r>
        <w:rPr>
          <w:rStyle w:val="StringTok"/>
        </w:rPr>
        <w:t xml:space="preserve">"ZF"</w:t>
      </w:r>
      <w:r>
        <w:rPr>
          <w:rStyle w:val="NormalTok"/>
        </w:rPr>
        <w:t xml:space="preserve">, </w:t>
      </w:r>
      <w:r>
        <w:rPr>
          <w:rStyle w:val="StringTok"/>
        </w:rPr>
        <w:t xml:space="preserve">"ZG"</w:t>
      </w:r>
      <w:r>
        <w:rPr>
          <w:rStyle w:val="NormalTok"/>
        </w:rPr>
        <w:t xml:space="preserve">, </w:t>
      </w:r>
      <w:r>
        <w:rPr>
          <w:rStyle w:val="StringTok"/>
        </w:rPr>
        <w:t xml:space="preserve">"ZH"</w:t>
      </w:r>
      <w:r>
        <w:rPr>
          <w:rStyle w:val="NormalTok"/>
        </w:rPr>
        <w:t xml:space="preserve">, </w:t>
      </w:r>
      <w:r>
        <w:rPr>
          <w:rStyle w:val="StringTok"/>
        </w:rPr>
        <w:t xml:space="preserve">"ZI"</w:t>
      </w:r>
      <w:r>
        <w:rPr>
          <w:rStyle w:val="NormalTok"/>
        </w:rPr>
        <w:t xml:space="preserve">, </w:t>
      </w:r>
      <w:r>
        <w:br/>
      </w:r>
      <w:r>
        <w:rPr>
          <w:rStyle w:val="StringTok"/>
        </w:rPr>
        <w:t xml:space="preserve">"ZJ"</w:t>
      </w:r>
      <w:r>
        <w:rPr>
          <w:rStyle w:val="NormalTok"/>
        </w:rPr>
        <w:t xml:space="preserve">, </w:t>
      </w:r>
      <w:r>
        <w:rPr>
          <w:rStyle w:val="StringTok"/>
        </w:rPr>
        <w:t xml:space="preserve">"ZQ"</w:t>
      </w:r>
      <w:r>
        <w:rPr>
          <w:rStyle w:val="NormalTok"/>
        </w:rPr>
        <w:t xml:space="preserve">, </w:t>
      </w:r>
      <w:r>
        <w:rPr>
          <w:rStyle w:val="StringTok"/>
        </w:rPr>
        <w:t xml:space="preserve">"ZT"</w:t>
      </w:r>
      <w:r>
        <w:rPr>
          <w:rStyle w:val="NormalTok"/>
        </w:rPr>
        <w:t xml:space="preserve">)</w:t>
      </w:r>
    </w:p>
    <w:p>
      <w:pPr>
        <w:pStyle w:val="FirstParagraph"/>
      </w:pPr>
      <w:r>
        <w:rPr>
          <w:iCs/>
          <w:i/>
        </w:rPr>
        <w:t xml:space="preserve">地域名にはどのようなものがあるか見ておきます。</w:t>
      </w:r>
    </w:p>
    <w:p>
      <w:pPr>
        <w:pStyle w:val="SourceCode"/>
      </w:pPr>
      <w:r>
        <w:rPr>
          <w:rStyle w:val="VerbatimChar"/>
        </w:rPr>
        <w:t xml:space="preserve">df_unemp |&gt; filter(iso2c %in% REGION) |&gt; distinct(country, iso2c)</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w:t>
      </w:r>
    </w:p>
    <w:p>
      <w:pPr>
        <w:pStyle w:val="SourceCode"/>
      </w:pPr>
      <w:r>
        <w:rPr>
          <w:rStyle w:val="VerbatimChar"/>
        </w:rPr>
        <w:t xml:space="preserve">## # A tibble: 49 × 2</w:t>
      </w:r>
      <w:r>
        <w:br/>
      </w:r>
      <w:r>
        <w:rPr>
          <w:rStyle w:val="VerbatimChar"/>
        </w:rPr>
        <w:t xml:space="preserve">##    country                                     iso2c</w:t>
      </w:r>
      <w:r>
        <w:br/>
      </w:r>
      <w:r>
        <w:rPr>
          <w:rStyle w:val="VerbatimChar"/>
        </w:rPr>
        <w:t xml:space="preserve">##    &lt;chr&gt;                                       &lt;chr&gt;</w:t>
      </w:r>
      <w:r>
        <w:br/>
      </w:r>
      <w:r>
        <w:rPr>
          <w:rStyle w:val="VerbatimChar"/>
        </w:rPr>
        <w:t xml:space="preserve">##  1 Africa Eastern and Southern                 ZH   </w:t>
      </w:r>
      <w:r>
        <w:br/>
      </w:r>
      <w:r>
        <w:rPr>
          <w:rStyle w:val="VerbatimChar"/>
        </w:rPr>
        <w:t xml:space="preserve">##  2 Africa Western and Central                  ZI   </w:t>
      </w:r>
      <w:r>
        <w:br/>
      </w:r>
      <w:r>
        <w:rPr>
          <w:rStyle w:val="VerbatimChar"/>
        </w:rPr>
        <w:t xml:space="preserve">##  3 Arab World                                  1A   </w:t>
      </w:r>
      <w:r>
        <w:br/>
      </w:r>
      <w:r>
        <w:rPr>
          <w:rStyle w:val="VerbatimChar"/>
        </w:rPr>
        <w:t xml:space="preserve">##  4 Caribbean small states                      S3   </w:t>
      </w:r>
      <w:r>
        <w:br/>
      </w:r>
      <w:r>
        <w:rPr>
          <w:rStyle w:val="VerbatimChar"/>
        </w:rPr>
        <w:t xml:space="preserve">##  5 Central Europe and the Baltics              B8   </w:t>
      </w:r>
      <w:r>
        <w:br/>
      </w:r>
      <w:r>
        <w:rPr>
          <w:rStyle w:val="VerbatimChar"/>
        </w:rPr>
        <w:t xml:space="preserve">##  6 Early-demographic dividend                  V2   </w:t>
      </w:r>
      <w:r>
        <w:br/>
      </w:r>
      <w:r>
        <w:rPr>
          <w:rStyle w:val="VerbatimChar"/>
        </w:rPr>
        <w:t xml:space="preserve">##  7 East Asia &amp; Pacific                         Z4   </w:t>
      </w:r>
      <w:r>
        <w:br/>
      </w:r>
      <w:r>
        <w:rPr>
          <w:rStyle w:val="VerbatimChar"/>
        </w:rPr>
        <w:t xml:space="preserve">##  8 East Asia &amp; Pacific (excluding high income) 4E   </w:t>
      </w:r>
      <w:r>
        <w:br/>
      </w:r>
      <w:r>
        <w:rPr>
          <w:rStyle w:val="VerbatimChar"/>
        </w:rPr>
        <w:t xml:space="preserve">##  9 East Asia &amp; Pacific (IDA &amp; IBRD countries)  T4   </w:t>
      </w:r>
      <w:r>
        <w:br/>
      </w:r>
      <w:r>
        <w:rPr>
          <w:rStyle w:val="VerbatimChar"/>
        </w:rPr>
        <w:t xml:space="preserve">## 10 Euro area                                   XC   </w:t>
      </w:r>
      <w:r>
        <w:br/>
      </w:r>
      <w:r>
        <w:rPr>
          <w:rStyle w:val="VerbatimChar"/>
        </w:rPr>
        <w:t xml:space="preserve">## # ℹ 39 more rows</w:t>
      </w:r>
    </w:p>
    <w:p>
      <w:pPr>
        <w:pStyle w:val="FirstParagraph"/>
      </w:pPr>
      <w:r>
        <w:rPr>
          <w:iCs/>
          <w:i/>
        </w:rPr>
        <w:t xml:space="preserve">国名も、地域（region）と、所得レベル（income）と共に、表示しておきます。</w:t>
      </w:r>
    </w:p>
    <w:p>
      <w:pPr>
        <w:pStyle w:val="SourceCode"/>
      </w:pPr>
      <w:r>
        <w:rPr>
          <w:rStyle w:val="VerbatimChar"/>
        </w:rPr>
        <w:t xml:space="preserve">df_unemp |&gt; filter(!(iso2c %in% REGION)) |&gt; distinct(country, iso2c, region, income)</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 region, income)</w:t>
      </w:r>
    </w:p>
    <w:p>
      <w:pPr>
        <w:pStyle w:val="SourceCode"/>
      </w:pPr>
      <w:r>
        <w:rPr>
          <w:rStyle w:val="VerbatimChar"/>
        </w:rPr>
        <w:t xml:space="preserve">## # A tibble: 217 × 4</w:t>
      </w:r>
      <w:r>
        <w:br/>
      </w:r>
      <w:r>
        <w:rPr>
          <w:rStyle w:val="VerbatimChar"/>
        </w:rPr>
        <w:t xml:space="preserve">##    country             iso2c region                     income             </w:t>
      </w:r>
      <w:r>
        <w:br/>
      </w:r>
      <w:r>
        <w:rPr>
          <w:rStyle w:val="VerbatimChar"/>
        </w:rPr>
        <w:t xml:space="preserve">##    &lt;chr&gt;               &lt;chr&gt; &lt;chr&gt;                      &lt;chr&gt;              </w:t>
      </w:r>
      <w:r>
        <w:br/>
      </w:r>
      <w:r>
        <w:rPr>
          <w:rStyle w:val="VerbatimChar"/>
        </w:rPr>
        <w:t xml:space="preserve">##  1 Afghanistan         AF    South Asia                 Low income         </w:t>
      </w:r>
      <w:r>
        <w:br/>
      </w:r>
      <w:r>
        <w:rPr>
          <w:rStyle w:val="VerbatimChar"/>
        </w:rPr>
        <w:t xml:space="preserve">##  2 Albania             AL    Europe &amp; Central Asia      Upper middle income</w:t>
      </w:r>
      <w:r>
        <w:br/>
      </w:r>
      <w:r>
        <w:rPr>
          <w:rStyle w:val="VerbatimChar"/>
        </w:rPr>
        <w:t xml:space="preserve">##  3 Algeria             DZ    Middle East &amp; North Africa Lower middle income</w:t>
      </w:r>
      <w:r>
        <w:br/>
      </w:r>
      <w:r>
        <w:rPr>
          <w:rStyle w:val="VerbatimChar"/>
        </w:rPr>
        <w:t xml:space="preserve">##  4 American Samoa      AS    East Asia &amp; Pacific        Upper middle income</w:t>
      </w:r>
      <w:r>
        <w:br/>
      </w:r>
      <w:r>
        <w:rPr>
          <w:rStyle w:val="VerbatimChar"/>
        </w:rPr>
        <w:t xml:space="preserve">##  5 Andorra             AD    Europe &amp; Central Asia      High income        </w:t>
      </w:r>
      <w:r>
        <w:br/>
      </w:r>
      <w:r>
        <w:rPr>
          <w:rStyle w:val="VerbatimChar"/>
        </w:rPr>
        <w:t xml:space="preserve">##  6 Angola              AO    Sub-Saharan Africa         Lower middle income</w:t>
      </w:r>
      <w:r>
        <w:br/>
      </w:r>
      <w:r>
        <w:rPr>
          <w:rStyle w:val="VerbatimChar"/>
        </w:rPr>
        <w:t xml:space="preserve">##  7 Antigua and Barbuda AG    Latin America &amp; Caribbean  High income        </w:t>
      </w:r>
      <w:r>
        <w:br/>
      </w:r>
      <w:r>
        <w:rPr>
          <w:rStyle w:val="VerbatimChar"/>
        </w:rPr>
        <w:t xml:space="preserve">##  8 Argentina           AR    Latin America &amp; Caribbean  Upper middle income</w:t>
      </w:r>
      <w:r>
        <w:br/>
      </w:r>
      <w:r>
        <w:rPr>
          <w:rStyle w:val="VerbatimChar"/>
        </w:rPr>
        <w:t xml:space="preserve">##  9 Armenia             AM    Europe &amp; Central Asia      Upper middle income</w:t>
      </w:r>
      <w:r>
        <w:br/>
      </w:r>
      <w:r>
        <w:rPr>
          <w:rStyle w:val="VerbatimChar"/>
        </w:rPr>
        <w:t xml:space="preserve">## 10 Aruba               AW    Latin America &amp; Caribbean  High income        </w:t>
      </w:r>
      <w:r>
        <w:br/>
      </w:r>
      <w:r>
        <w:rPr>
          <w:rStyle w:val="VerbatimChar"/>
        </w:rPr>
        <w:t xml:space="preserve">## # ℹ 207 more rows</w:t>
      </w:r>
    </w:p>
    <w:bookmarkEnd w:id="35"/>
    <w:bookmarkEnd w:id="36"/>
    <w:bookmarkStart w:id="37" w:name="分析する国のリスト"/>
    <w:p>
      <w:pPr>
        <w:pStyle w:val="Heading3"/>
      </w:pPr>
      <w:r>
        <w:t xml:space="preserve">分析する国のリスト</w:t>
      </w:r>
    </w:p>
    <w:p>
      <w:pPr>
        <w:pStyle w:val="FirstParagraph"/>
      </w:pPr>
      <w:r>
        <w:rPr>
          <w:iCs/>
          <w:i/>
        </w:rPr>
        <w:t xml:space="preserve">自分で分析したい国のリストを作ってください。ここでは、紛争に関係がありそうな国を CONFLICTS にします。無論、変更してくだっさって構いません</w:t>
      </w:r>
    </w:p>
    <w:p>
      <w:pPr>
        <w:pStyle w:val="SourceCode"/>
      </w:pPr>
      <w:r>
        <w:rPr>
          <w:rStyle w:val="VerbatimChar"/>
        </w:rPr>
        <w:t xml:space="preserve">CONFLICTS &lt;- c("Syrian Arab Republic", "Ukraine", "Afghanistan", "South Sudan", "Myanmar", "Congo, Dem. Rep.", "Turkiye", "West Bank and Gaza")</w:t>
      </w:r>
    </w:p>
    <w:p>
      <w:pPr>
        <w:pStyle w:val="SourceCode"/>
      </w:pPr>
      <w:r>
        <w:rPr>
          <w:rStyle w:val="NormalTok"/>
        </w:rPr>
        <w:t xml:space="preserve">CONFLICTS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"Syrian Arab Republic"</w:t>
      </w:r>
      <w:r>
        <w:rPr>
          <w:rStyle w:val="NormalTok"/>
        </w:rPr>
        <w:t xml:space="preserve">, </w:t>
      </w:r>
      <w:r>
        <w:rPr>
          <w:rStyle w:val="StringTok"/>
        </w:rPr>
        <w:t xml:space="preserve">"Ukraine"</w:t>
      </w:r>
      <w:r>
        <w:rPr>
          <w:rStyle w:val="NormalTok"/>
        </w:rPr>
        <w:t xml:space="preserve">, </w:t>
      </w:r>
      <w:r>
        <w:rPr>
          <w:rStyle w:val="StringTok"/>
        </w:rPr>
        <w:t xml:space="preserve">"Afghanistan"</w:t>
      </w:r>
      <w:r>
        <w:rPr>
          <w:rStyle w:val="NormalTok"/>
        </w:rPr>
        <w:t xml:space="preserve">, </w:t>
      </w:r>
      <w:r>
        <w:rPr>
          <w:rStyle w:val="StringTok"/>
        </w:rPr>
        <w:t xml:space="preserve">"South Sudan"</w:t>
      </w:r>
      <w:r>
        <w:rPr>
          <w:rStyle w:val="NormalTok"/>
        </w:rPr>
        <w:t xml:space="preserve">, </w:t>
      </w:r>
      <w:r>
        <w:rPr>
          <w:rStyle w:val="StringTok"/>
        </w:rPr>
        <w:t xml:space="preserve">"Myanmar"</w:t>
      </w:r>
      <w:r>
        <w:rPr>
          <w:rStyle w:val="NormalTok"/>
        </w:rPr>
        <w:t xml:space="preserve">, </w:t>
      </w:r>
      <w:r>
        <w:rPr>
          <w:rStyle w:val="StringTok"/>
        </w:rPr>
        <w:t xml:space="preserve">"Congo, Dem. Rep."</w:t>
      </w:r>
      <w:r>
        <w:rPr>
          <w:rStyle w:val="NormalTok"/>
        </w:rPr>
        <w:t xml:space="preserve">, </w:t>
      </w:r>
      <w:r>
        <w:rPr>
          <w:rStyle w:val="StringTok"/>
        </w:rPr>
        <w:t xml:space="preserve">"Turkiye"</w:t>
      </w:r>
      <w:r>
        <w:rPr>
          <w:rStyle w:val="NormalTok"/>
        </w:rPr>
        <w:t xml:space="preserve">, </w:t>
      </w:r>
      <w:r>
        <w:rPr>
          <w:rStyle w:val="StringTok"/>
        </w:rPr>
        <w:t xml:space="preserve">"West Bank and Gaza"</w:t>
      </w:r>
      <w:r>
        <w:rPr>
          <w:rStyle w:val="NormalTok"/>
        </w:rPr>
        <w:t xml:space="preserve">)</w:t>
      </w:r>
    </w:p>
    <w:bookmarkEnd w:id="37"/>
    <w:bookmarkEnd w:id="38"/>
    <w:bookmarkStart w:id="139" w:name="視覚化"/>
    <w:p>
      <w:pPr>
        <w:pStyle w:val="Heading2"/>
      </w:pPr>
      <w:r>
        <w:t xml:space="preserve">視覚化</w:t>
      </w:r>
    </w:p>
    <w:bookmarkStart w:id="42" w:name="各年毎のデータの数の棒グラフ"/>
    <w:p>
      <w:pPr>
        <w:pStyle w:val="Heading3"/>
      </w:pPr>
      <w:r>
        <w:t xml:space="preserve">1. 各年毎のデータの数の棒グラフ</w:t>
      </w:r>
    </w:p>
    <w:p>
      <w:pPr>
        <w:pStyle w:val="FirstParagraph"/>
      </w:pPr>
      <w:r>
        <w:rPr>
          <w:iCs/>
          <w:i/>
        </w:rPr>
        <w:t xml:space="preserve">まずは、NA の値を削除します。そのあとで、国の情報の数を数えたいので、</w:t>
      </w:r>
      <w:r>
        <w:rPr>
          <w:rStyle w:val="VerbatimChar"/>
          <w:iCs/>
          <w:i/>
        </w:rPr>
        <w:t xml:space="preserve">!(iso2c %in% REGION)</w:t>
      </w:r>
      <w:r>
        <w:rPr>
          <w:iCs/>
          <w:i/>
        </w:rPr>
        <w:t xml:space="preserve"> </w:t>
      </w:r>
      <w:r>
        <w:rPr>
          <w:iCs/>
          <w:i/>
        </w:rPr>
        <w:t xml:space="preserve">で、上でおいた、地域の iso2c を選択し、! は否定でしたから、地域ではないものを選択し、その数を棒グラフにしています。</w:t>
      </w:r>
    </w:p>
    <w:p>
      <w:pPr>
        <w:pStyle w:val="SourceCode"/>
      </w:pPr>
      <w:r>
        <w:rPr>
          <w:rStyle w:val="VerbatimChar"/>
        </w:rPr>
        <w:t xml:space="preserve">df_unemp |&gt; drop_na(female_unemploy, male_unemploy) |&gt; filter(!(iso2c %in% REGION)) |&gt;</w:t>
      </w:r>
      <w:r>
        <w:br/>
      </w:r>
      <w:r>
        <w:rPr>
          <w:rStyle w:val="VerbatimChar"/>
        </w:rPr>
        <w:t xml:space="preserve">  ggplot(aes(year)) + geom_bar()</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peace_class_files/figure-docx/unnamed-chunk-13-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0"/>
        </w:numPr>
        <w:pStyle w:val="Compact"/>
      </w:pPr>
      <w:r>
        <w:t xml:space="preserve">1960 すぎからデータはあるが、1990年ごろからは十分ある。</w:t>
      </w:r>
    </w:p>
    <w:bookmarkEnd w:id="42"/>
    <w:bookmarkStart w:id="60" w:name="経年変化を表す折れ線グラフ"/>
    <w:p>
      <w:pPr>
        <w:pStyle w:val="Heading3"/>
      </w:pPr>
      <w:r>
        <w:t xml:space="preserve">2. 経年変化を表す折れ線グラフ</w:t>
      </w:r>
    </w:p>
    <w:bookmarkStart w:id="52" w:name="a.-日本またはデータがある国"/>
    <w:p>
      <w:pPr>
        <w:pStyle w:val="Heading4"/>
      </w:pPr>
      <w:r>
        <w:t xml:space="preserve">a. 日本、またはデータがある国</w:t>
      </w:r>
    </w:p>
    <w:p>
      <w:pPr>
        <w:pStyle w:val="SourceCode"/>
      </w:pPr>
      <w:r>
        <w:rPr>
          <w:rStyle w:val="VerbatimChar"/>
        </w:rPr>
        <w:t xml:space="preserve">df_unemp |&gt; filter(country == "Japan") |&gt; drop_na(female_unemploy) |&gt;</w:t>
      </w:r>
      <w:r>
        <w:br/>
      </w:r>
      <w:r>
        <w:rPr>
          <w:rStyle w:val="VerbatimChar"/>
        </w:rPr>
        <w:t xml:space="preserve">  ggplot(aes(year, female_unemploy)) + geom_line() +</w:t>
      </w:r>
      <w:r>
        <w:br/>
      </w:r>
      <w:r>
        <w:rPr>
          <w:rStyle w:val="VerbatimChar"/>
        </w:rPr>
        <w:t xml:space="preserve">  labs(title = "日本の女性労働者失業率")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Japan of Asylum"</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peace_class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df_unemp |&gt; filter(country == "Japan") |&gt; drop_na(male_unemploy) |&gt;</w:t>
      </w:r>
      <w:r>
        <w:br/>
      </w:r>
      <w:r>
        <w:rPr>
          <w:rStyle w:val="VerbatimChar"/>
        </w:rPr>
        <w:t xml:space="preserve">  ggplot(aes(year, male_unemploy)) + geom_line() +</w:t>
      </w:r>
      <w:r>
        <w:br/>
      </w:r>
      <w:r>
        <w:rPr>
          <w:rStyle w:val="VerbatimChar"/>
        </w:rPr>
        <w:t xml:space="preserve">  labs(title = "日本の男性労働者失業率")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Japan as Origin"</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peace_class_files/figure-docx/unnamed-chunk-15-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World as Origin"</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peace_class_files/figure-docx/unnamed-chunk-1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52"/>
    <w:bookmarkStart w:id="59" w:name="b.-選択したいくつかの国"/>
    <w:p>
      <w:pPr>
        <w:pStyle w:val="Heading4"/>
      </w:pPr>
      <w:r>
        <w:t xml:space="preserve">b. 選択したいくつかの国</w:t>
      </w:r>
    </w:p>
    <w:p>
      <w:pPr>
        <w:pStyle w:val="SourceCode"/>
      </w:pPr>
      <w:r>
        <w:rPr>
          <w:rStyle w:val="VerbatimChar"/>
        </w:rPr>
        <w:t xml:space="preserve">df_unemp |&gt; filter(iso2c %in% ASEAN) |&gt; drop_na(female_unemploy) |&gt;</w:t>
      </w:r>
      <w:r>
        <w:br/>
      </w:r>
      <w:r>
        <w:rPr>
          <w:rStyle w:val="VerbatimChar"/>
        </w:rPr>
        <w:t xml:space="preserve">  ggplot(aes(year, female_unemploy, col = country)) + geom_line() +</w:t>
      </w:r>
      <w:r>
        <w:br/>
      </w:r>
      <w:r>
        <w:rPr>
          <w:rStyle w:val="VerbatimChar"/>
        </w:rPr>
        <w:t xml:space="preserve">  labs(title = "ASEAN の女性労働者失業率")</w:t>
      </w:r>
    </w:p>
    <w:p>
      <w:pPr>
        <w:pStyle w:val="FirstParagraph"/>
      </w:pPr>
      <w:r>
        <w:t xml:space="preserve">CONFLICTS は、</w:t>
      </w:r>
      <w:r>
        <w:rPr>
          <w:rStyle w:val="VerbatimChar"/>
        </w:rPr>
        <w:t xml:space="preserve">country</w:t>
      </w:r>
      <w:r>
        <w:t xml:space="preserve"> </w:t>
      </w:r>
      <w:r>
        <w:t xml:space="preserve">ですから、下のようにします。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peace_class_files/figure-docx/unnamed-chunk-1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 |&gt; filter(country %in% asean) |&gt; drop_na(male_unemploy) |&gt;</w:t>
      </w:r>
      <w:r>
        <w:br/>
      </w:r>
      <w:r>
        <w:rPr>
          <w:rStyle w:val="VerbatimChar"/>
        </w:rPr>
        <w:t xml:space="preserve">  ggplot(aes(year, male_unemploy, col = country)) + geom_line() +</w:t>
      </w:r>
      <w:r>
        <w:br/>
      </w:r>
      <w:r>
        <w:rPr>
          <w:rStyle w:val="VerbatimChar"/>
        </w:rPr>
        <w:t xml:space="preserve">  labs(title = "ASEAN の男性労働者失業率")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"難民となる人口"</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peace_class_files/figure-docx/unnamed-chunk-18-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3"/>
        </w:numPr>
        <w:pStyle w:val="Compact"/>
      </w:pPr>
      <w:r>
        <w:t xml:space="preserve">変化が多いので、別々にみた方が良いかもしれない。</w:t>
      </w:r>
    </w:p>
    <w:bookmarkEnd w:id="59"/>
    <w:bookmarkEnd w:id="60"/>
    <w:bookmarkStart w:id="72" w:name="縦長の表long-table"/>
    <w:p>
      <w:pPr>
        <w:pStyle w:val="Heading3"/>
      </w:pPr>
      <w:r>
        <w:t xml:space="preserve">3. 縦長の表（Long Table）</w:t>
      </w:r>
    </w:p>
    <w:p>
      <w:pPr>
        <w:pStyle w:val="FirstParagraph"/>
      </w:pPr>
      <w:r>
        <w:rPr>
          <w:rStyle w:val="VerbatimChar"/>
          <w:iCs/>
          <w:i/>
        </w:rPr>
        <w:t xml:space="preserve">cols = c(refugee_asylum, refugee_origin)</w:t>
      </w:r>
      <w:r>
        <w:rPr>
          <w:iCs/>
          <w:i/>
        </w:rPr>
        <w:t xml:space="preserve"> </w:t>
      </w:r>
      <w:r>
        <w:rPr>
          <w:iCs/>
          <w:i/>
        </w:rPr>
        <w:t xml:space="preserve">と、一つの指標にまとめるものをリストすると、</w:t>
      </w:r>
      <w:r>
        <w:rPr>
          <w:rStyle w:val="VerbatimChar"/>
          <w:iCs/>
          <w:i/>
        </w:rPr>
        <w:t xml:space="preserve">name</w:t>
      </w:r>
      <w:r>
        <w:rPr>
          <w:iCs/>
          <w:i/>
        </w:rPr>
        <w:t xml:space="preserve"> </w:t>
      </w:r>
      <w:r>
        <w:rPr>
          <w:iCs/>
          <w:i/>
        </w:rPr>
        <w:t xml:space="preserve">に指標名が入り、</w:t>
      </w:r>
      <w:r>
        <w:rPr>
          <w:rStyle w:val="VerbatimChar"/>
          <w:iCs/>
          <w:i/>
        </w:rPr>
        <w:t xml:space="preserve">value</w:t>
      </w:r>
      <w:r>
        <w:rPr>
          <w:iCs/>
          <w:i/>
        </w:rPr>
        <w:t xml:space="preserve"> </w:t>
      </w:r>
      <w:r>
        <w:rPr>
          <w:iCs/>
          <w:i/>
        </w:rPr>
        <w:t xml:space="preserve">に、その値が入る。書式は、</w:t>
      </w:r>
      <w:r>
        <w:rPr>
          <w:rStyle w:val="VerbatimChar"/>
          <w:iCs/>
          <w:i/>
        </w:rPr>
        <w:t xml:space="preserve">pivot_longer(cols = ..., names_to = ..., values_to = ...)</w:t>
      </w:r>
      <w:r>
        <w:rPr>
          <w:iCs/>
          <w:i/>
        </w:rPr>
        <w:t xml:space="preserve"> </w:t>
      </w:r>
      <w:r>
        <w:rPr>
          <w:iCs/>
          <w:i/>
        </w:rPr>
        <w:t xml:space="preserve">で、初期設定では、</w:t>
      </w:r>
      <w:r>
        <w:rPr>
          <w:rStyle w:val="VerbatimChar"/>
          <w:iCs/>
          <w:i/>
        </w:rPr>
        <w:t xml:space="preserve">names_to = "name", values_to = "value"</w:t>
      </w:r>
      <w:r>
        <w:rPr>
          <w:iCs/>
          <w:i/>
        </w:rPr>
        <w:t xml:space="preserve"> </w:t>
      </w:r>
      <w:r>
        <w:rPr>
          <w:iCs/>
          <w:i/>
        </w:rPr>
        <w:t xml:space="preserve">となっているので、指定しないと、下のようになる。Help 参照。</w:t>
      </w:r>
    </w:p>
    <w:p>
      <w:pPr>
        <w:pStyle w:val="SourceCode"/>
      </w:pPr>
      <w:r>
        <w:rPr>
          <w:rStyle w:val="VerbatimChar"/>
        </w:rPr>
        <w:t xml:space="preserve">df_unemp_long &lt;- df_unemp |&gt; pivot_longer(cols = c(female_unemploy, male_unemploy))</w:t>
      </w:r>
      <w:r>
        <w:br/>
      </w:r>
      <w:r>
        <w:rPr>
          <w:rStyle w:val="VerbatimChar"/>
        </w:rPr>
        <w:t xml:space="preserve">df_unemp_long</w:t>
      </w:r>
    </w:p>
    <w:p>
      <w:pPr>
        <w:pStyle w:val="SourceCode"/>
      </w:pPr>
      <w:r>
        <w:rPr>
          <w:rStyle w:val="NormalTok"/>
        </w:rPr>
        <w:t xml:space="preserve">df_ref_long </w:t>
      </w:r>
      <w:r>
        <w:rPr>
          <w:rStyle w:val="OtherTok"/>
        </w:rPr>
        <w:t xml:space="preserve">&lt;-</w:t>
      </w:r>
      <w:r>
        <w:rPr>
          <w:rStyle w:val="NormalTok"/>
        </w:rPr>
        <w:t xml:space="preserve"> df_ref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(refugee_asylum, refugee_origin))</w:t>
      </w:r>
      <w:r>
        <w:br/>
      </w:r>
      <w:r>
        <w:rPr>
          <w:rStyle w:val="NormalTok"/>
        </w:rPr>
        <w:t xml:space="preserve">df_ref_long</w:t>
      </w:r>
    </w:p>
    <w:p>
      <w:pPr>
        <w:pStyle w:val="SourceCode"/>
      </w:pPr>
      <w:r>
        <w:rPr>
          <w:rStyle w:val="VerbatimChar"/>
        </w:rPr>
        <w:t xml:space="preserve">## # A tibble: 33,516 × 7</w:t>
      </w:r>
      <w:r>
        <w:br/>
      </w:r>
      <w:r>
        <w:rPr>
          <w:rStyle w:val="VerbatimChar"/>
        </w:rPr>
        <w:t xml:space="preserve">##    country     iso2c  year region     income     name             value</w:t>
      </w:r>
      <w:r>
        <w:br/>
      </w:r>
      <w:r>
        <w:rPr>
          <w:rStyle w:val="VerbatimChar"/>
        </w:rPr>
        <w:t xml:space="preserve">##    &lt;chr&gt;       &lt;chr&gt; &lt;dbl&gt; &lt;chr&gt;      &lt;chr&gt;      &lt;chr&gt;            &lt;dbl&gt;</w:t>
      </w:r>
      <w:r>
        <w:br/>
      </w:r>
      <w:r>
        <w:rPr>
          <w:rStyle w:val="VerbatimChar"/>
        </w:rPr>
        <w:t xml:space="preserve">##  1 Afghanistan AF     2014 South Asia Low income refugee_asylum  300421</w:t>
      </w:r>
      <w:r>
        <w:br/>
      </w:r>
      <w:r>
        <w:rPr>
          <w:rStyle w:val="VerbatimChar"/>
        </w:rPr>
        <w:t xml:space="preserve">##  2 Afghanistan AF     2014 South Asia Low income refugee_origin 2596259</w:t>
      </w:r>
      <w:r>
        <w:br/>
      </w:r>
      <w:r>
        <w:rPr>
          <w:rStyle w:val="VerbatimChar"/>
        </w:rPr>
        <w:t xml:space="preserve">##  3 Afghanistan AF     1971 South Asia Low income refugee_asylum      NA</w:t>
      </w:r>
      <w:r>
        <w:br/>
      </w:r>
      <w:r>
        <w:rPr>
          <w:rStyle w:val="VerbatimChar"/>
        </w:rPr>
        <w:t xml:space="preserve">##  4 Afghanistan AF     1971 South Asia Low income refugee_origin      NA</w:t>
      </w:r>
      <w:r>
        <w:br/>
      </w:r>
      <w:r>
        <w:rPr>
          <w:rStyle w:val="VerbatimChar"/>
        </w:rPr>
        <w:t xml:space="preserve">##  5 Afghanistan AF     2006 South Asia Low income refugee_asylum      34</w:t>
      </w:r>
      <w:r>
        <w:br/>
      </w:r>
      <w:r>
        <w:rPr>
          <w:rStyle w:val="VerbatimChar"/>
        </w:rPr>
        <w:t xml:space="preserve">##  6 Afghanistan AF     2006 South Asia Low income refugee_origin 2107510</w:t>
      </w:r>
      <w:r>
        <w:br/>
      </w:r>
      <w:r>
        <w:rPr>
          <w:rStyle w:val="VerbatimChar"/>
        </w:rPr>
        <w:t xml:space="preserve">##  7 Afghanistan AF     2013 South Asia Low income refugee_asylum   16861</w:t>
      </w:r>
      <w:r>
        <w:br/>
      </w:r>
      <w:r>
        <w:rPr>
          <w:rStyle w:val="VerbatimChar"/>
        </w:rPr>
        <w:t xml:space="preserve">##  8 Afghanistan AF     2013 South Asia Low income refugee_origin 2556483</w:t>
      </w:r>
      <w:r>
        <w:br/>
      </w:r>
      <w:r>
        <w:rPr>
          <w:rStyle w:val="VerbatimChar"/>
        </w:rPr>
        <w:t xml:space="preserve">##  9 Afghanistan AF     1995 South Asia Low income refugee_asylum   19605</w:t>
      </w:r>
      <w:r>
        <w:br/>
      </w:r>
      <w:r>
        <w:rPr>
          <w:rStyle w:val="VerbatimChar"/>
        </w:rPr>
        <w:t xml:space="preserve">## 10 Afghanistan AF     1995 South Asia Low income refugee_origin 2679132</w:t>
      </w:r>
      <w:r>
        <w:br/>
      </w:r>
      <w:r>
        <w:rPr>
          <w:rStyle w:val="VerbatimChar"/>
        </w:rPr>
        <w:t xml:space="preserve">## # ℹ 33,506 more rows</w:t>
      </w:r>
    </w:p>
    <w:bookmarkStart w:id="67" w:name="a.-日本の複数の指標を色分けした経年変化のグラフ"/>
    <w:p>
      <w:pPr>
        <w:pStyle w:val="Heading4"/>
      </w:pPr>
      <w:r>
        <w:t xml:space="preserve">a. 日本の複数の指標を色分けした経年変化のグラフ</w:t>
      </w:r>
    </w:p>
    <w:p>
      <w:pPr>
        <w:pStyle w:val="FirstParagraph"/>
      </w:pPr>
      <w:r>
        <w:rPr>
          <w:rStyle w:val="VerbatimChar"/>
          <w:iCs/>
          <w:i/>
        </w:rPr>
        <w:t xml:space="preserve">col = name</w:t>
      </w:r>
      <w:r>
        <w:rPr>
          <w:iCs/>
          <w:i/>
        </w:rPr>
        <w:t xml:space="preserve"> </w:t>
      </w:r>
      <w:r>
        <w:rPr>
          <w:iCs/>
          <w:i/>
        </w:rPr>
        <w:t xml:space="preserve">と指定すると、色で区別して、一つのグラフに描ける</w:t>
      </w:r>
    </w:p>
    <w:p>
      <w:pPr>
        <w:pStyle w:val="SourceCode"/>
      </w:pPr>
      <w:r>
        <w:rPr>
          <w:rStyle w:val="VerbatimChar"/>
        </w:rPr>
        <w:t xml:space="preserve">df_unemp_long |&gt; filter(country == "Japan") |&gt; drop_na(value) |&gt;</w:t>
      </w:r>
      <w:r>
        <w:br/>
      </w:r>
      <w:r>
        <w:rPr>
          <w:rStyle w:val="VerbatimChar"/>
        </w:rPr>
        <w:t xml:space="preserve">  ggplot(aes(year, value, col = name)) + geom_line()  +</w:t>
      </w:r>
      <w:r>
        <w:br/>
      </w:r>
      <w:r>
        <w:rPr>
          <w:rStyle w:val="VerbatimChar"/>
        </w:rPr>
        <w:t xml:space="preserve">  labs(title = "日本の男女別失業率")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"日本の難民"</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peace_class_files/figure-docx/unnamed-chunk-20-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4"/>
        </w:numPr>
        <w:pStyle w:val="Compact"/>
      </w:pPr>
      <w:r>
        <w:t xml:space="preserve">スケールがかなり違うので、別々にみたほうが良いかもしれない。</w:t>
      </w:r>
    </w:p>
    <w:p>
      <w:pPr>
        <w:pStyle w:val="SourceCode"/>
      </w:pPr>
      <w:r>
        <w:rPr>
          <w:rStyle w:val="VerbatimChar"/>
        </w:rPr>
        <w:t xml:space="preserve">df_unemp_long |&gt; filter(country == "World") |&gt; drop_na(value) |&gt;</w:t>
      </w:r>
      <w:r>
        <w:br/>
      </w:r>
      <w:r>
        <w:rPr>
          <w:rStyle w:val="VerbatimChar"/>
        </w:rPr>
        <w:t xml:space="preserve">  ggplot(aes(year, value, col = name)) + geom_line()  +</w:t>
      </w:r>
      <w:r>
        <w:br/>
      </w:r>
      <w:r>
        <w:rPr>
          <w:rStyle w:val="VerbatimChar"/>
        </w:rPr>
        <w:t xml:space="preserve">  labs(title = "世界の男女別失業率")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"世界の難民"</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peace_class_files/figure-docx/unnamed-chunk-2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5"/>
        </w:numPr>
        <w:pStyle w:val="Compact"/>
      </w:pPr>
      <w:r>
        <w:t xml:space="preserve">どちらも同じ値になっている。</w:t>
      </w:r>
    </w:p>
    <w:bookmarkEnd w:id="67"/>
    <w:bookmarkStart w:id="71" w:name="b.-選択したいくつかの国の複数の指標を色分けした経年変化のグラフ"/>
    <w:p>
      <w:pPr>
        <w:pStyle w:val="Heading4"/>
      </w:pPr>
      <w:r>
        <w:t xml:space="preserve">b. 選択したいくつかの国の複数の指標を色分けした経年変化のグラフ</w:t>
      </w:r>
    </w:p>
    <w:p>
      <w:pPr>
        <w:pStyle w:val="SourceCode"/>
      </w:pPr>
      <w:r>
        <w:rPr>
          <w:rStyle w:val="VerbatimChar"/>
        </w:rPr>
        <w:t xml:space="preserve">df_unemp_long |&gt; filter(iso2c %in% ASEAN) |&gt; drop_na(value) |&gt;</w:t>
      </w:r>
      <w:r>
        <w:br/>
      </w:r>
      <w:r>
        <w:rPr>
          <w:rStyle w:val="VerbatimChar"/>
        </w:rPr>
        <w:t xml:space="preserve">  ggplot(aes(year, value, col = country, linetype = name)) + geom_line()  +</w:t>
      </w:r>
      <w:r>
        <w:br/>
      </w:r>
      <w:r>
        <w:rPr>
          <w:rStyle w:val="VerbatimChar"/>
        </w:rPr>
        <w:t xml:space="preserve">  labs(title = "ASEAN 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country, </w:t>
      </w:r>
      <w:r>
        <w:rPr>
          <w:rStyle w:val="AttributeTok"/>
        </w:rPr>
        <w:t xml:space="preserve">linetype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"紛争国の難民数"</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peace_class_files/figure-docx/unnamed-chunk-2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6"/>
        </w:numPr>
        <w:pStyle w:val="Compact"/>
      </w:pPr>
      <w:r>
        <w:t xml:space="preserve">これだけでは、正確にはみることができないが、興味深い。</w:t>
      </w:r>
    </w:p>
    <w:bookmarkEnd w:id="71"/>
    <w:bookmarkEnd w:id="72"/>
    <w:bookmarkStart w:id="87" w:name="ヒストグラム"/>
    <w:p>
      <w:pPr>
        <w:pStyle w:val="Heading3"/>
      </w:pPr>
      <w:r>
        <w:t xml:space="preserve">4. ヒストグラム</w:t>
      </w:r>
    </w:p>
    <w:p>
      <w:pPr>
        <w:pStyle w:val="FirstParagraph"/>
      </w:pPr>
      <w:r>
        <w:t xml:space="preserve">それぞれのデータが十分ある最近の年の値のヒストグラム（度数分布）</w:t>
      </w:r>
    </w:p>
    <w:p>
      <w:pPr>
        <w:pStyle w:val="BodyText"/>
      </w:pPr>
      <w:r>
        <w:rPr>
          <w:iCs/>
          <w:i/>
        </w:rPr>
        <w:t xml:space="preserve">分け方の数 bins や、幅 binwidth を適切に変更</w:t>
      </w:r>
    </w:p>
    <w:bookmarkStart w:id="79" w:name="一つ目の指標"/>
    <w:p>
      <w:pPr>
        <w:pStyle w:val="Heading4"/>
      </w:pPr>
      <w:r>
        <w:t xml:space="preserve">一つ目の指標</w:t>
      </w:r>
    </w:p>
    <w:p>
      <w:pPr>
        <w:pStyle w:val="FirstParagraph"/>
      </w:pPr>
      <w:r>
        <w:rPr>
          <w:iCs/>
          <w:i/>
        </w:rPr>
        <w:t xml:space="preserve">必要に応じて、log10 スケール（scale_x_log10()）を使う。</w:t>
      </w:r>
    </w:p>
    <w:p>
      <w:pPr>
        <w:pStyle w:val="SourceCode"/>
      </w:pPr>
      <w:r>
        <w:rPr>
          <w:rStyle w:val="VerbatimChar"/>
        </w:rPr>
        <w:t xml:space="preserve">df_unemp |&gt; filter(!(iso2c %in% REGION)) |&gt; filter(year == 2022) |&gt; drop_na(female_unemploy) |&gt;</w:t>
      </w:r>
      <w:r>
        <w:br/>
      </w:r>
      <w:r>
        <w:rPr>
          <w:rStyle w:val="VerbatimChar"/>
        </w:rPr>
        <w:t xml:space="preserve">  ggplot(aes(female_unemploy, fill = region)) + geom_histogram(bins = 10, col = "black", linewidth = 0.2) + scale_x_log10()</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peace_class_files/figure-docx/unnamed-chunk-23-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df_unemp |&gt; filter(!(iso2c %in% REGION)) |&gt; filter(year == 2022) |&gt; drop_na(female_unemploy) |&gt;</w:t>
      </w:r>
      <w:r>
        <w:br/>
      </w:r>
      <w:r>
        <w:rPr>
          <w:rStyle w:val="VerbatimChar"/>
        </w:rPr>
        <w:t xml:space="preserve">  ggplot(aes(female_unemploy, fill = income)) + geom_histogram(bins = 10, col = "black", linewidth = 0.2)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peace_class_files/figure-docx/unnamed-chunk-24-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bookmarkEnd w:id="79"/>
    <w:bookmarkStart w:id="86" w:name="二つ目の指標"/>
    <w:p>
      <w:pPr>
        <w:pStyle w:val="Heading4"/>
      </w:pPr>
      <w:r>
        <w:t xml:space="preserve">二つ目の指標</w:t>
      </w:r>
    </w:p>
    <w:p>
      <w:pPr>
        <w:pStyle w:val="SourceCode"/>
      </w:pPr>
      <w:r>
        <w:rPr>
          <w:rStyle w:val="VerbatimChar"/>
        </w:rPr>
        <w:t xml:space="preserve">df_unemp |&gt; filter(!(iso2c %in% REGION)) |&gt; filter(year == 2022) |&gt; drop_na(male_unemploy) |&gt;</w:t>
      </w:r>
      <w:r>
        <w:br/>
      </w:r>
      <w:r>
        <w:rPr>
          <w:rStyle w:val="VerbatimChar"/>
        </w:rPr>
        <w:t xml:space="preserve">  ggplot(aes(male_unemploy, fill = region)) + geom_histogram(bins = 10, col = "black", linewidth = 0.2) + scale_x_log10()</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peace_class_files/figure-docx/unnamed-chunk-25-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df_unemp |&gt; filter(!(iso2c %in% REGION)) |&gt; filter(year == 2022) |&gt; drop_na(male_unemploy) |&gt;</w:t>
      </w:r>
      <w:r>
        <w:br/>
      </w:r>
      <w:r>
        <w:rPr>
          <w:rStyle w:val="VerbatimChar"/>
        </w:rPr>
        <w:t xml:space="preserve">  ggplot(aes(male_unemploy, fill = income)) + geom_histogram(bins = 10, col = "black", linewidth = 0.2)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(refugee_origin,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peace_class_files/figure-docx/unnamed-chunk-26-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気づいたこと・疑問点</w:t>
      </w:r>
    </w:p>
    <w:p>
      <w:pPr>
        <w:numPr>
          <w:ilvl w:val="0"/>
          <w:numId w:val="1017"/>
        </w:numPr>
        <w:pStyle w:val="Compact"/>
      </w:pPr>
      <w:r>
        <w:t xml:space="preserve">スケールがかなり異なるため、log10 スケールの方が見やすい。</w:t>
      </w:r>
    </w:p>
    <w:bookmarkEnd w:id="86"/>
    <w:bookmarkEnd w:id="87"/>
    <w:bookmarkStart w:id="104" w:name="棒グラフ"/>
    <w:p>
      <w:pPr>
        <w:pStyle w:val="Heading3"/>
      </w:pPr>
      <w:r>
        <w:t xml:space="preserve">5. 棒グラフ</w:t>
      </w:r>
    </w:p>
    <w:p>
      <w:pPr>
        <w:pStyle w:val="FirstParagraph"/>
      </w:pPr>
      <w:r>
        <w:t xml:space="preserve">データが十分ある最近の年の値の10カ国の値の棒グラフ</w:t>
      </w:r>
    </w:p>
    <w:bookmarkStart w:id="91" w:name="a.-一つ目の指標値が大きい方から"/>
    <w:p>
      <w:pPr>
        <w:pStyle w:val="Heading4"/>
      </w:pPr>
      <w:r>
        <w:t xml:space="preserve">a. 一つ目の指標：値が大きい方から</w:t>
      </w:r>
    </w:p>
    <w:p>
      <w:pPr>
        <w:pStyle w:val="SourceCode"/>
      </w:pPr>
      <w:r>
        <w:rPr>
          <w:rStyle w:val="VerbatimChar"/>
        </w:rPr>
        <w:t xml:space="preserve">df_unemp |&gt; filter(!(iso2c %in% REGION)) |&gt; filter(year == 2022) |&gt; drop_na(female_unemploy) |&gt;</w:t>
      </w:r>
      <w:r>
        <w:br/>
      </w:r>
      <w:r>
        <w:rPr>
          <w:rStyle w:val="VerbatimChar"/>
        </w:rPr>
        <w:t xml:space="preserve">  arrange(desc(female_unemploy)) |&gt; slice_head(n = 10) |&gt;</w:t>
      </w:r>
      <w:r>
        <w:br/>
      </w:r>
      <w:r>
        <w:rPr>
          <w:rStyle w:val="VerbatimChar"/>
        </w:rPr>
        <w:t xml:space="preserve">  ggplot(aes(fct_rev(fct_inorder(country)), female_unemploy, fill = region)) + geom_col() + coord_flip() + labs(title = "女性失業率の高い順", x =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(refugee_asylum))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"難民受け入れ国別人数"</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peace_class_files/figure-docx/unnamed-chunk-27-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bookmarkEnd w:id="91"/>
    <w:bookmarkStart w:id="95" w:name="b.-一つ目の指標値が小さい方から"/>
    <w:p>
      <w:pPr>
        <w:pStyle w:val="Heading4"/>
      </w:pPr>
      <w:r>
        <w:t xml:space="preserve">b. 一つ目の指標：値が小さい方から</w:t>
      </w:r>
    </w:p>
    <w:p>
      <w:pPr>
        <w:pStyle w:val="SourceCode"/>
      </w:pPr>
      <w:r>
        <w:rPr>
          <w:rStyle w:val="VerbatimChar"/>
        </w:rPr>
        <w:t xml:space="preserve">df_unemp |&gt; filter(!(iso2c %in% REGION)) |&gt; filter(year == 2022) |&gt; drop_na(female_unemploy) |&gt;</w:t>
      </w:r>
      <w:r>
        <w:br/>
      </w:r>
      <w:r>
        <w:rPr>
          <w:rStyle w:val="VerbatimChar"/>
        </w:rPr>
        <w:t xml:space="preserve">  arrange(female_unemploy) |&gt; slice_head(n = 10) |&gt;</w:t>
      </w:r>
      <w:r>
        <w:br/>
      </w:r>
      <w:r>
        <w:rPr>
          <w:rStyle w:val="VerbatimChar"/>
        </w:rPr>
        <w:t xml:space="preserve">  ggplot(aes(fct_rev(fct_inorder(country)), female_unemploy, fill = region)) + geom_col() + coord_flip() + labs(title = "女性失業率が低い順")</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arrange</w:t>
      </w:r>
      <w:r>
        <w:rPr>
          <w:rStyle w:val="NormalTok"/>
        </w:rPr>
        <w:t xml:space="preserve">(refugee_asylum)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"難民受け入れ数が低い国"</w:t>
      </w:r>
      <w:r>
        <w:rPr>
          <w:rStyle w:val="NormalTok"/>
        </w:rPr>
        <w:t xml:space="preserve">)</w:t>
      </w:r>
    </w:p>
    <w:p>
      <w:pPr>
        <w:pStyle w:val="FirstParagraph"/>
      </w:pPr>
      <w:r>
        <w:drawing>
          <wp:inline>
            <wp:extent cx="5334000" cy="4267200"/>
            <wp:effectExtent b="0" l="0" r="0" t="0"/>
            <wp:docPr descr="" title="" id="93" name="Picture"/>
            <a:graphic>
              <a:graphicData uri="http://schemas.openxmlformats.org/drawingml/2006/picture">
                <pic:pic>
                  <pic:nvPicPr>
                    <pic:cNvPr descr="peace_class_files/figure-docx/unnamed-chunk-2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bookmarkEnd w:id="95"/>
    <w:bookmarkStart w:id="99" w:name="a.-二つ目の指標値が大きい方から"/>
    <w:p>
      <w:pPr>
        <w:pStyle w:val="Heading4"/>
      </w:pPr>
      <w:r>
        <w:t xml:space="preserve">a. 二つ目の指標：値が大きい方から</w:t>
      </w:r>
    </w:p>
    <w:p>
      <w:pPr>
        <w:pStyle w:val="SourceCode"/>
      </w:pPr>
      <w:r>
        <w:rPr>
          <w:rStyle w:val="VerbatimChar"/>
        </w:rPr>
        <w:t xml:space="preserve">df_unemp |&gt; filter(!(iso2c %in% REGION)) |&gt; filter(year == 2022) |&gt; drop_na(male_unemploy) |&gt;</w:t>
      </w:r>
      <w:r>
        <w:br/>
      </w:r>
      <w:r>
        <w:rPr>
          <w:rStyle w:val="VerbatimChar"/>
        </w:rPr>
        <w:t xml:space="preserve">  arrange(desc(male_unemploy)) |&gt; slice_head(n = 10) |&gt;</w:t>
      </w:r>
      <w:r>
        <w:br/>
      </w:r>
      <w:r>
        <w:rPr>
          <w:rStyle w:val="VerbatimChar"/>
        </w:rPr>
        <w:t xml:space="preserve">  ggplot(aes(fct_rev(fct_inorder(country)), male_unemploy, fill = region)) + geom_col() + coord_flip() + labs(title = "男性失業率の高い順", x =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(refugee_origin))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"難民の多い順"</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peace_class_files/figure-docx/unnamed-chunk-29-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bookmarkEnd w:id="99"/>
    <w:bookmarkStart w:id="103" w:name="b.-二つ目の指標値が小さい方から"/>
    <w:p>
      <w:pPr>
        <w:pStyle w:val="Heading4"/>
      </w:pPr>
      <w:r>
        <w:t xml:space="preserve">b. 二つ目の指標：値が小さい方から</w:t>
      </w:r>
    </w:p>
    <w:p>
      <w:pPr>
        <w:pStyle w:val="SourceCode"/>
      </w:pPr>
      <w:r>
        <w:rPr>
          <w:rStyle w:val="VerbatimChar"/>
        </w:rPr>
        <w:t xml:space="preserve">df_unemp |&gt; filter(!(iso2c %in% REGION)) |&gt; filter(year == 2022) |&gt; drop_na(male_unemploy) |&gt;</w:t>
      </w:r>
      <w:r>
        <w:br/>
      </w:r>
      <w:r>
        <w:rPr>
          <w:rStyle w:val="VerbatimChar"/>
        </w:rPr>
        <w:t xml:space="preserve">  arrange(male_unemploy) |&gt; slice_head(n = 10) |&gt;</w:t>
      </w:r>
      <w:r>
        <w:br/>
      </w:r>
      <w:r>
        <w:rPr>
          <w:rStyle w:val="VerbatimChar"/>
        </w:rPr>
        <w:t xml:space="preserve">  ggplot(aes(fct_rev(fct_inorder(country)), male_unemploy, fill = region)) + geom_col() + coord_flip() + labs(title = "男性失業率が低い順")</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arrange</w:t>
      </w:r>
      <w:r>
        <w:rPr>
          <w:rStyle w:val="NormalTok"/>
        </w:rPr>
        <w:t xml:space="preserve">(refugee_origin)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"難民の幅ない国"</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peace_class_files/figure-docx/unnamed-chunk-30-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bookmarkEnd w:id="103"/>
    <w:bookmarkEnd w:id="104"/>
    <w:bookmarkStart w:id="122" w:name="散布図"/>
    <w:p>
      <w:pPr>
        <w:pStyle w:val="Heading3"/>
      </w:pPr>
      <w:r>
        <w:t xml:space="preserve">6. 散布図</w:t>
      </w:r>
    </w:p>
    <w:p>
      <w:pPr>
        <w:pStyle w:val="FirstParagraph"/>
      </w:pPr>
      <w:r>
        <w:rPr>
          <w:iCs/>
          <w:i/>
        </w:rPr>
        <w:t xml:space="preserve">必要に応じて、LOG10 (scale_x_log10(), scale_y_log10()) スケールを使う。</w:t>
      </w:r>
    </w:p>
    <w:bookmarkStart w:id="108" w:name="a.地域を除き国のみの散布図"/>
    <w:p>
      <w:pPr>
        <w:pStyle w:val="Heading4"/>
      </w:pPr>
      <w:r>
        <w:t xml:space="preserve">a.（地域を除き）国のみの散布図</w:t>
      </w:r>
    </w:p>
    <w:p>
      <w:pPr>
        <w:pStyle w:val="SourceCode"/>
      </w:pPr>
      <w:r>
        <w:rPr>
          <w:rStyle w:val="VerbatimChar"/>
        </w:rPr>
        <w:t xml:space="preserve">df_unemp |&gt; filter(!(iso2c %in% REGION)) |&gt; drop_na(female_unemploy, male_unemploy) |&gt;</w:t>
      </w:r>
      <w:r>
        <w:br/>
      </w:r>
      <w:r>
        <w:rPr>
          <w:rStyle w:val="VerbatimChar"/>
        </w:rPr>
        <w:t xml:space="preserve">  ggplot(aes(female_unemploy, male_unemploy)) + geom_point()  +</w:t>
      </w:r>
      <w:r>
        <w:br/>
      </w:r>
      <w:r>
        <w:rPr>
          <w:rStyle w:val="VerbatimChar"/>
        </w:rPr>
        <w:t xml:space="preserve">  labs(title = "失業率：男女別相関")</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"難民出国・受け入れ人数"</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peace_class_files/figure-docx/unnamed-chunk-31-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08"/>
    <w:bookmarkStart w:id="112" w:name="近似回帰直線の表示"/>
    <w:p>
      <w:pPr>
        <w:pStyle w:val="Heading4"/>
      </w:pPr>
      <w:r>
        <w:t xml:space="preserve">近似（回帰）直線の表示</w:t>
      </w:r>
    </w:p>
    <w:p>
      <w:pPr>
        <w:pStyle w:val="SourceCode"/>
      </w:pPr>
      <w:r>
        <w:rPr>
          <w:rStyle w:val="VerbatimChar"/>
        </w:rPr>
        <w:t xml:space="preserve">df_unemp |&gt; filter(!(iso2c %in% REGION)) |&gt; drop_na(female_unemploy, male_unemploy) |&gt;</w:t>
      </w:r>
      <w:r>
        <w:br/>
      </w:r>
      <w:r>
        <w:rPr>
          <w:rStyle w:val="VerbatimChar"/>
        </w:rPr>
        <w:t xml:space="preserve">  ggplot(aes(female_unemploy, male_unemploy)) + geom_point() + </w:t>
      </w:r>
      <w:r>
        <w:br/>
      </w:r>
      <w:r>
        <w:rPr>
          <w:rStyle w:val="VerbatimChar"/>
        </w:rPr>
        <w:t xml:space="preserve">  geom_smooth(formula = 'y~x', method = "lm", se = FALSE) +</w:t>
      </w:r>
      <w:r>
        <w:br/>
      </w:r>
      <w:r>
        <w:rPr>
          <w:rStyle w:val="VerbatimChar"/>
        </w:rPr>
        <w:t xml:space="preserve">  labs(title = "失業率：男女別相関（回帰直線付）")</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"難民の出国・受け入れ人数（回帰直線付）"</w:t>
      </w:r>
      <w:r>
        <w:rPr>
          <w:rStyle w:val="NormalTok"/>
        </w:rPr>
        <w:t xml:space="preserve">)</w:t>
      </w:r>
    </w:p>
    <w:p>
      <w:pPr>
        <w:pStyle w:val="FirstParagraph"/>
      </w:pPr>
      <w:r>
        <w:drawing>
          <wp:inline>
            <wp:extent cx="5334000" cy="4267200"/>
            <wp:effectExtent b="0" l="0" r="0" t="0"/>
            <wp:docPr descr="" title="" id="110" name="Picture"/>
            <a:graphic>
              <a:graphicData uri="http://schemas.openxmlformats.org/drawingml/2006/picture">
                <pic:pic>
                  <pic:nvPicPr>
                    <pic:cNvPr descr="peace_class_files/figure-docx/unnamed-chunk-32-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12"/>
    <w:bookmarkStart w:id="116" w:name="b.-最近の年の地域を除き国のみの散布図"/>
    <w:p>
      <w:pPr>
        <w:pStyle w:val="Heading4"/>
      </w:pPr>
      <w:r>
        <w:t xml:space="preserve">b. 最近の年の（地域を除き）国のみの散布図</w:t>
      </w:r>
    </w:p>
    <w:p>
      <w:pPr>
        <w:pStyle w:val="SourceCode"/>
      </w:pPr>
      <w:r>
        <w:rPr>
          <w:rStyle w:val="VerbatimChar"/>
        </w:rPr>
        <w:t xml:space="preserve">df_unemp |&gt; filter(!(iso2c %in% REGION)) |&gt; filter(year == 2022) |&gt; </w:t>
      </w:r>
      <w:r>
        <w:br/>
      </w:r>
      <w:r>
        <w:rPr>
          <w:rStyle w:val="VerbatimChar"/>
        </w:rPr>
        <w:t xml:space="preserve">  drop_na(female_unemploy, male_unemploy) |&gt;</w:t>
      </w:r>
      <w:r>
        <w:br/>
      </w:r>
      <w:r>
        <w:rPr>
          <w:rStyle w:val="VerbatimChar"/>
        </w:rPr>
        <w:t xml:space="preserve">  ggplot(aes(female_unemploy, male_unemploy)) + geom_point() +</w:t>
      </w:r>
      <w:r>
        <w:br/>
      </w:r>
      <w:r>
        <w:rPr>
          <w:rStyle w:val="VerbatimChar"/>
        </w:rPr>
        <w:t xml:space="preserve">  labs(title = "2022年の失業率：男女別相関")</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"2022年の難民相関"</w:t>
      </w:r>
      <w:r>
        <w:rPr>
          <w:rStyle w:val="NormalTok"/>
        </w:rPr>
        <w:t xml:space="preserve">)</w:t>
      </w:r>
    </w:p>
    <w:p>
      <w:pPr>
        <w:pStyle w:val="FirstParagraph"/>
      </w:pPr>
      <w:r>
        <w:drawing>
          <wp:inline>
            <wp:extent cx="5334000" cy="4267200"/>
            <wp:effectExtent b="0" l="0" r="0" t="0"/>
            <wp:docPr descr="" title="" id="114" name="Picture"/>
            <a:graphic>
              <a:graphicData uri="http://schemas.openxmlformats.org/drawingml/2006/picture">
                <pic:pic>
                  <pic:nvPicPr>
                    <pic:cNvPr descr="peace_class_files/figure-docx/unnamed-chunk-33-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16"/>
    <w:bookmarkStart w:id="120" w:name="近似回帰直線の表示-1"/>
    <w:p>
      <w:pPr>
        <w:pStyle w:val="Heading4"/>
      </w:pPr>
      <w:r>
        <w:t xml:space="preserve">近似（回帰）直線の表示</w:t>
      </w:r>
    </w:p>
    <w:p>
      <w:pPr>
        <w:pStyle w:val="SourceCode"/>
      </w:pPr>
      <w:r>
        <w:rPr>
          <w:rStyle w:val="VerbatimChar"/>
        </w:rPr>
        <w:t xml:space="preserve">df_unemp |&gt; filter(!(iso2c %in% REGION)) |&gt; filter(year == 2022) |&gt; </w:t>
      </w:r>
      <w:r>
        <w:br/>
      </w:r>
      <w:r>
        <w:rPr>
          <w:rStyle w:val="VerbatimChar"/>
        </w:rPr>
        <w:t xml:space="preserve">  drop_na(female_unemploy, male_unemploy) |&gt;</w:t>
      </w:r>
      <w:r>
        <w:br/>
      </w:r>
      <w:r>
        <w:rPr>
          <w:rStyle w:val="VerbatimChar"/>
        </w:rPr>
        <w:t xml:space="preserve">  ggplot(aes(female_unemploy, male_unemploy)) + geom_point() + </w:t>
      </w:r>
      <w:r>
        <w:br/>
      </w:r>
      <w:r>
        <w:rPr>
          <w:rStyle w:val="VerbatimChar"/>
        </w:rPr>
        <w:t xml:space="preserve">  geom_smooth(formula = 'y~x', method = "lm", se = FALSE) +</w:t>
      </w:r>
      <w:r>
        <w:br/>
      </w:r>
      <w:r>
        <w:rPr>
          <w:rStyle w:val="VerbatimChar"/>
        </w:rPr>
        <w:t xml:space="preserve">  labs(title = "失業率：男女別相関（回帰直線付）")</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"難民相関（回帰直線付）"</w:t>
      </w:r>
      <w:r>
        <w:rPr>
          <w:rStyle w:val="NormalTok"/>
        </w:rPr>
        <w:t xml:space="preserve">)</w:t>
      </w:r>
    </w:p>
    <w:p>
      <w:pPr>
        <w:pStyle w:val="FirstParagraph"/>
      </w:pPr>
      <w:r>
        <w:drawing>
          <wp:inline>
            <wp:extent cx="5334000" cy="4267200"/>
            <wp:effectExtent b="0" l="0" r="0" t="0"/>
            <wp:docPr descr="" title="" id="118" name="Picture"/>
            <a:graphic>
              <a:graphicData uri="http://schemas.openxmlformats.org/drawingml/2006/picture">
                <pic:pic>
                  <pic:nvPicPr>
                    <pic:cNvPr descr="peace_class_files/figure-docx/unnamed-chunk-34-1.png" id="119"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20"/>
    <w:bookmarkStart w:id="121" w:name="c.-相関係数"/>
    <w:p>
      <w:pPr>
        <w:pStyle w:val="Heading4"/>
      </w:pPr>
      <w:r>
        <w:t xml:space="preserve">c. 相関係数</w:t>
      </w:r>
    </w:p>
    <w:p>
      <w:pPr>
        <w:pStyle w:val="SourceCode"/>
      </w:pPr>
      <w:r>
        <w:rPr>
          <w:rStyle w:val="VerbatimChar"/>
        </w:rPr>
        <w:t xml:space="preserve">df_unemp |&gt; filter(!(iso2c %in% REGION)) |&gt; filter(year == 2022) |&gt; </w:t>
      </w:r>
      <w:r>
        <w:br/>
      </w:r>
      <w:r>
        <w:rPr>
          <w:rStyle w:val="VerbatimChar"/>
        </w:rPr>
        <w:t xml:space="preserve">  drop_na(female_unemploy, male_unemploy) |&gt; select(female_unemploy, male_unemploy) |&gt; cor()</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select</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refugee_asylum refugee_origin</w:t>
      </w:r>
      <w:r>
        <w:br/>
      </w:r>
      <w:r>
        <w:rPr>
          <w:rStyle w:val="VerbatimChar"/>
        </w:rPr>
        <w:t xml:space="preserve">## refugee_asylum     1.00000000     0.02499224</w:t>
      </w:r>
      <w:r>
        <w:br/>
      </w:r>
      <w:r>
        <w:rPr>
          <w:rStyle w:val="VerbatimChar"/>
        </w:rPr>
        <w:t xml:space="preserve">## refugee_origin     0.02499224     1.00000000</w:t>
      </w:r>
    </w:p>
    <w:p>
      <w:pPr>
        <w:pStyle w:val="FirstParagraph"/>
      </w:pPr>
      <w:r>
        <w:rPr>
          <w:bCs/>
          <w:b/>
        </w:rPr>
        <w:t xml:space="preserve">気づいたこと・疑問</w:t>
      </w:r>
    </w:p>
    <w:bookmarkEnd w:id="121"/>
    <w:bookmarkEnd w:id="122"/>
    <w:bookmarkStart w:id="138" w:name="箱ヒゲ図boxplot"/>
    <w:p>
      <w:pPr>
        <w:pStyle w:val="Heading3"/>
      </w:pPr>
      <w:r>
        <w:t xml:space="preserve">7. 箱ヒゲ図（Boxplot）</w:t>
      </w:r>
    </w:p>
    <w:p>
      <w:pPr>
        <w:pStyle w:val="FirstParagraph"/>
      </w:pPr>
      <w:r>
        <w:t xml:space="preserve">必要時応じて、ログスケール（scale_y_log10()）</w:t>
      </w:r>
    </w:p>
    <w:p>
      <w:pPr>
        <w:pStyle w:val="SourceCode"/>
      </w:pPr>
      <w:r>
        <w:rPr>
          <w:rStyle w:val="VerbatimChar"/>
        </w:rPr>
        <w:t xml:space="preserve">df_unemp_long |&gt; filter(!(iso2c %in% REGION)) |&gt; filter(year == 2022) |&gt; </w:t>
      </w:r>
      <w:r>
        <w:br/>
      </w:r>
      <w:r>
        <w:rPr>
          <w:rStyle w:val="VerbatimChar"/>
        </w:rPr>
        <w:t xml:space="preserve">  drop_na(value) |&gt;</w:t>
      </w:r>
      <w:r>
        <w:br/>
      </w:r>
      <w:r>
        <w:rPr>
          <w:rStyle w:val="VerbatimChar"/>
        </w:rPr>
        <w:t xml:space="preserve">  ggplot(aes(name, value)) + geom_boxplot() +</w:t>
      </w:r>
      <w:r>
        <w:br/>
      </w:r>
      <w:r>
        <w:rPr>
          <w:rStyle w:val="VerbatimChar"/>
        </w:rPr>
        <w:t xml:space="preserve">  labs(title = "労働者失業率：男女別箱ひげ図")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(name, value))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"難民箱ひげ図"</w:t>
      </w:r>
      <w:r>
        <w:rPr>
          <w:rStyle w:val="NormalTok"/>
        </w:rPr>
        <w:t xml:space="preserve">)</w:t>
      </w:r>
    </w:p>
    <w:p>
      <w:pPr>
        <w:pStyle w:val="FirstParagraph"/>
      </w:pPr>
      <w:r>
        <w:drawing>
          <wp:inline>
            <wp:extent cx="5334000" cy="4267200"/>
            <wp:effectExtent b="0" l="0" r="0" t="0"/>
            <wp:docPr descr="" title="" id="124" name="Picture"/>
            <a:graphic>
              <a:graphicData uri="http://schemas.openxmlformats.org/drawingml/2006/picture">
                <pic:pic>
                  <pic:nvPicPr>
                    <pic:cNvPr descr="peace_class_files/figure-docx/unnamed-chunk-36-1.png" id="125"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REGION)) |&gt; filter(year == 2022) |&gt; </w:t>
      </w:r>
      <w:r>
        <w:br/>
      </w:r>
      <w:r>
        <w:rPr>
          <w:rStyle w:val="VerbatimChar"/>
        </w:rPr>
        <w:t xml:space="preserve">  drop_na(value, region) |&gt;</w:t>
      </w:r>
      <w:r>
        <w:br/>
      </w:r>
      <w:r>
        <w:rPr>
          <w:rStyle w:val="VerbatimChar"/>
        </w:rPr>
        <w:t xml:space="preserve">  ggplot(aes(region, value, fill = name)) + geom_boxplot() + coord_flip() +</w:t>
      </w:r>
      <w:r>
        <w:br/>
      </w:r>
      <w:r>
        <w:rPr>
          <w:rStyle w:val="VerbatimChar"/>
        </w:rPr>
        <w:t xml:space="preserve">  labs(title = "労働者失業率：男女・地域別箱ひげ図")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(region,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"難民地域別箱ひげ図"</w:t>
      </w:r>
      <w:r>
        <w:rPr>
          <w:rStyle w:val="NormalTok"/>
        </w:rPr>
        <w:t xml:space="preserve">)</w:t>
      </w:r>
    </w:p>
    <w:p>
      <w:pPr>
        <w:pStyle w:val="FirstParagraph"/>
      </w:pPr>
      <w:r>
        <w:drawing>
          <wp:inline>
            <wp:extent cx="5334000" cy="4267200"/>
            <wp:effectExtent b="0" l="0" r="0" t="0"/>
            <wp:docPr descr="" title="" id="127" name="Picture"/>
            <a:graphic>
              <a:graphicData uri="http://schemas.openxmlformats.org/drawingml/2006/picture">
                <pic:pic>
                  <pic:nvPicPr>
                    <pic:cNvPr descr="peace_class_files/figure-docx/unnamed-chunk-37-1.png" id="128"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REGION)) |&gt; filter(year == 2022) |&gt; </w:t>
      </w:r>
      <w:r>
        <w:br/>
      </w:r>
      <w:r>
        <w:rPr>
          <w:rStyle w:val="VerbatimChar"/>
        </w:rPr>
        <w:t xml:space="preserve">  drop_na(value, income) |&gt; filter(income != "Not classified") |&gt;</w:t>
      </w:r>
      <w:r>
        <w:br/>
      </w:r>
      <w:r>
        <w:rPr>
          <w:rStyle w:val="VerbatimChar"/>
        </w:rPr>
        <w:t xml:space="preserve">  ggplot(aes(income, value, fill = name)) + geom_boxplot() + coord_flip() +</w:t>
      </w:r>
      <w:r>
        <w:br/>
      </w:r>
      <w:r>
        <w:rPr>
          <w:rStyle w:val="VerbatimChar"/>
        </w:rPr>
        <w:t xml:space="preserve">  labs(title = "労働者失業率：男女・収入レベル別箱ひげ図")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income) </w:t>
      </w:r>
      <w:r>
        <w:rPr>
          <w:rStyle w:val="SpecialCharTok"/>
        </w:rPr>
        <w:t xml:space="preserve">|&gt;</w:t>
      </w:r>
      <w:r>
        <w:rPr>
          <w:rStyle w:val="NormalTok"/>
        </w:rPr>
        <w:t xml:space="preserve"> </w:t>
      </w:r>
      <w:r>
        <w:rPr>
          <w:rStyle w:val="FunctionTok"/>
        </w:rPr>
        <w:t xml:space="preserve">filter</w:t>
      </w:r>
      <w:r>
        <w:rPr>
          <w:rStyle w:val="NormalTok"/>
        </w:rPr>
        <w:t xml:space="preserve">(income </w:t>
      </w:r>
      <w:r>
        <w:rPr>
          <w:rStyle w:val="SpecialCharTok"/>
        </w:rPr>
        <w:t xml:space="preserve">!=</w:t>
      </w:r>
      <w:r>
        <w:rPr>
          <w:rStyle w:val="NormalTok"/>
        </w:rPr>
        <w:t xml:space="preserve"> </w:t>
      </w:r>
      <w:r>
        <w:rPr>
          <w:rStyle w:val="StringTok"/>
        </w:rPr>
        <w:t xml:space="preserve">"Not classified"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"難民・収入レベル別箱ひげ図"</w:t>
      </w:r>
      <w:r>
        <w:rPr>
          <w:rStyle w:val="NormalTok"/>
        </w:rPr>
        <w:t xml:space="preserve">)</w:t>
      </w:r>
    </w:p>
    <w:p>
      <w:pPr>
        <w:pStyle w:val="FirstParagraph"/>
      </w:pPr>
      <w:r>
        <w:drawing>
          <wp:inline>
            <wp:extent cx="5334000" cy="4267200"/>
            <wp:effectExtent b="0" l="0" r="0" t="0"/>
            <wp:docPr descr="" title="" id="130" name="Picture"/>
            <a:graphic>
              <a:graphicData uri="http://schemas.openxmlformats.org/drawingml/2006/picture">
                <pic:pic>
                  <pic:nvPicPr>
                    <pic:cNvPr descr="peace_class_files/figure-docx/unnamed-chunk-38-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REGION)) |&gt; filter(year %in% c(1991, 2001, 2011, 2021)) |&gt;</w:t>
      </w:r>
      <w:r>
        <w:br/>
      </w:r>
      <w:r>
        <w:rPr>
          <w:rStyle w:val="VerbatimChar"/>
        </w:rPr>
        <w:t xml:space="preserve">  drop_na(value) |&gt; </w:t>
      </w:r>
      <w:r>
        <w:br/>
      </w:r>
      <w:r>
        <w:rPr>
          <w:rStyle w:val="VerbatimChar"/>
        </w:rPr>
        <w:t xml:space="preserve">  ggplot(aes(factor(year), value, fill = name)) + geom_boxplot() +</w:t>
      </w:r>
      <w:r>
        <w:br/>
      </w:r>
      <w:r>
        <w:rPr>
          <w:rStyle w:val="VerbatimChar"/>
        </w:rPr>
        <w:t xml:space="preserve">  labs(title = "労働者失業率：男女別・10年ごとの箱ひげ図")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2001</w:t>
      </w:r>
      <w:r>
        <w:rPr>
          <w:rStyle w:val="NormalTok"/>
        </w:rPr>
        <w:t xml:space="preserve">, </w:t>
      </w:r>
      <w:r>
        <w:rPr>
          <w:rStyle w:val="DecValTok"/>
        </w:rPr>
        <w:t xml:space="preserve">2011</w:t>
      </w:r>
      <w:r>
        <w:rPr>
          <w:rStyle w:val="NormalTok"/>
        </w:rPr>
        <w:t xml:space="preserve">, </w:t>
      </w:r>
      <w:r>
        <w:rPr>
          <w:rStyle w:val="DecVal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(year),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"難民・10年ごとの箱ひげ図"</w:t>
      </w:r>
      <w:r>
        <w:rPr>
          <w:rStyle w:val="NormalTok"/>
        </w:rPr>
        <w:t xml:space="preserve">)</w:t>
      </w:r>
    </w:p>
    <w:p>
      <w:pPr>
        <w:pStyle w:val="FirstParagraph"/>
      </w:pPr>
      <w:r>
        <w:drawing>
          <wp:inline>
            <wp:extent cx="5334000" cy="4267200"/>
            <wp:effectExtent b="0" l="0" r="0" t="0"/>
            <wp:docPr descr="" title="" id="133" name="Picture"/>
            <a:graphic>
              <a:graphicData uri="http://schemas.openxmlformats.org/drawingml/2006/picture">
                <pic:pic>
                  <pic:nvPicPr>
                    <pic:cNvPr descr="peace_class_files/figure-docx/unnamed-chunk-39-1.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ASEAN) |&gt; drop_na(value) |&gt; </w:t>
      </w:r>
      <w:r>
        <w:br/>
      </w:r>
      <w:r>
        <w:rPr>
          <w:rStyle w:val="VerbatimChar"/>
        </w:rPr>
        <w:t xml:space="preserve">  ggplot(aes(country, value, fill = name)) + geom_boxplot() + coord_flip() +</w:t>
      </w:r>
      <w:r>
        <w:br/>
      </w:r>
      <w:r>
        <w:rPr>
          <w:rStyle w:val="VerbatimChar"/>
        </w:rPr>
        <w:t xml:space="preserve">  labs(title = "ASEAN の労働者失業率：男女別箱ひげ図")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(country,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"紛争国の難民箱ひげ図"</w:t>
      </w:r>
      <w:r>
        <w:rPr>
          <w:rStyle w:val="NormalTok"/>
        </w:rPr>
        <w:t xml:space="preserve">)</w:t>
      </w:r>
    </w:p>
    <w:p>
      <w:pPr>
        <w:pStyle w:val="FirstParagraph"/>
      </w:pPr>
      <w:r>
        <w:drawing>
          <wp:inline>
            <wp:extent cx="5334000" cy="4267200"/>
            <wp:effectExtent b="0" l="0" r="0" t="0"/>
            <wp:docPr descr="" title="" id="136" name="Picture"/>
            <a:graphic>
              <a:graphicData uri="http://schemas.openxmlformats.org/drawingml/2006/picture">
                <pic:pic>
                  <pic:nvPicPr>
                    <pic:cNvPr descr="peace_class_files/figure-docx/unnamed-chunk-40-1.png" id="137"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hyperlink" Id="rId23" Target="https://data.worldbank.org/indicator/DT.ODA.ALLD.CD" TargetMode="External" /><Relationship Type="http://schemas.openxmlformats.org/officeDocument/2006/relationships/hyperlink" Id="rId22" Target="https://data.worldbank.org/indicator/DT.ODA.ODAT.GN.ZS" TargetMode="External" /><Relationship Type="http://schemas.openxmlformats.org/officeDocument/2006/relationships/hyperlink" Id="rId24" Target="https://data.worldbank.org/indicator/DT.ODA.ODAT.XP.ZS" TargetMode="External" /><Relationship Type="http://schemas.openxmlformats.org/officeDocument/2006/relationships/hyperlink" Id="rId25" Target="https://data.worldbank.org/indicator/MS.MIL.XPND.CD" TargetMode="External" /><Relationship Type="http://schemas.openxmlformats.org/officeDocument/2006/relationships/hyperlink" Id="rId26" Target="https://data.worldbank.org/indicator/MS.MIL.XPND.ZS" TargetMode="External" /><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 Type="http://schemas.openxmlformats.org/officeDocument/2006/relationships/hyperlink" Id="rId27" Target="https://databank.worldbank.org/metadataglossary/world-development-indicators/series/MS.MIL.MPRT.KD" TargetMode="External" /><Relationship Type="http://schemas.openxmlformats.org/officeDocument/2006/relationships/hyperlink" Id="rId28" Target="https://databank.worldbank.org/metadataglossary/world-development-indicators/series/MS.MIL.XPRT.KD" TargetMode="External" /></Relationships>
</file>

<file path=word/_rels/footnotes.xml.rels><?xml version="1.0" encoding="UTF-8"?><Relationships xmlns="http://schemas.openxmlformats.org/package/2006/relationships"><Relationship Type="http://schemas.openxmlformats.org/officeDocument/2006/relationships/hyperlink" Id="rId23" Target="https://data.worldbank.org/indicator/DT.ODA.ALLD.CD" TargetMode="External" /><Relationship Type="http://schemas.openxmlformats.org/officeDocument/2006/relationships/hyperlink" Id="rId22" Target="https://data.worldbank.org/indicator/DT.ODA.ODAT.GN.ZS" TargetMode="External" /><Relationship Type="http://schemas.openxmlformats.org/officeDocument/2006/relationships/hyperlink" Id="rId24" Target="https://data.worldbank.org/indicator/DT.ODA.ODAT.XP.ZS" TargetMode="External" /><Relationship Type="http://schemas.openxmlformats.org/officeDocument/2006/relationships/hyperlink" Id="rId25" Target="https://data.worldbank.org/indicator/MS.MIL.XPND.CD" TargetMode="External" /><Relationship Type="http://schemas.openxmlformats.org/officeDocument/2006/relationships/hyperlink" Id="rId26" Target="https://data.worldbank.org/indicator/MS.MIL.XPND.ZS" TargetMode="External" /><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 Type="http://schemas.openxmlformats.org/officeDocument/2006/relationships/hyperlink" Id="rId27" Target="https://databank.worldbank.org/metadataglossary/world-development-indicators/series/MS.MIL.MPRT.KD" TargetMode="External" /><Relationship Type="http://schemas.openxmlformats.org/officeDocument/2006/relationships/hyperlink" Id="rId28" Target="https://databank.worldbank.org/metadataglossary/world-development-indicators/series/MS.MIL.XPRT.K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探索的データ分析 - EDA</dc:title>
  <dc:creator>p000117x, Suzuki, Hiroshi 鈴木寛</dc:creator>
  <cp:keywords/>
  <dcterms:created xsi:type="dcterms:W3CDTF">2024-02-28T05:29:13Z</dcterms:created>
  <dcterms:modified xsi:type="dcterms:W3CDTF">2024-02-28T05:29:13Z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2024年2月13日</vt:lpwstr>
  </property>
  <property fmtid="{D5CDD505-2E9C-101B-9397-08002B2CF9AE}" pid="3" name="output">
    <vt:lpwstr/>
  </property>
</Properties>
</file>