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C85C4A"/>
          <w:sz w:val="20"/>
          <w:szCs w:val="20"/>
        </w:rPr>
        <w:t xml:space="preserve">BERANI  |  LESSON 9</w:t>
      </w:r>
    </w:p>
    <w:p>
      <w:pPr>
        <w:spacing w:after="70"/>
      </w:pPr>
      <w:r>
        <w:rPr>
          <w:rFonts w:ascii="Arial" w:cs="Arial" w:eastAsia="Arial" w:hAnsi="Arial"/>
          <w:b/>
          <w:bCs/>
          <w:color w:val="243B53"/>
          <w:sz w:val="40"/>
          <w:szCs w:val="40"/>
        </w:rPr>
        <w:t xml:space="preserve">The Memory Rooms</w:t>
      </w:r>
    </w:p>
    <w:p>
      <w:pPr>
        <w:spacing w:after="160"/>
      </w:pPr>
      <w:r>
        <w:rPr>
          <w:rFonts w:ascii="Arial" w:cs="Arial" w:eastAsia="Arial" w:hAnsi="Arial"/>
          <w:b/>
          <w:bCs/>
          <w:color w:val="65727A"/>
          <w:sz w:val="23"/>
          <w:szCs w:val="23"/>
        </w:rPr>
        <w:t xml:space="preserve">Paragraph focus, cohesion and memory writing</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3120"/>
            <w:tcBorders>
              <w:top w:val="single" w:color="BAC8C5" w:sz="6"/>
              <w:left w:val="single" w:color="BAC8C5" w:sz="6"/>
              <w:bottom w:val="single" w:color="BAC8C5" w:sz="6"/>
              <w:right w:val="single" w:color="BAC8C5" w:sz="6"/>
            </w:tcBorders>
            <w:shd w:fill="E7E4F3" w:val="clear"/>
            <w:tcMar>
              <w:top w:type="dxa" w:w="100"/>
              <w:left w:type="dxa" w:w="140"/>
              <w:bottom w:type="dxa" w:w="100"/>
              <w:right w:type="dxa" w:w="140"/>
            </w:tcMar>
            <w:vAlign w:val="center"/>
          </w:tcPr>
          <w:p>
            <w:pPr>
              <w:spacing w:after="20"/>
              <w:jc w:val="center"/>
            </w:pPr>
            <w:r>
              <w:rPr>
                <w:rFonts w:ascii="Arial" w:cs="Arial" w:eastAsia="Arial" w:hAnsi="Arial"/>
                <w:b/>
                <w:bCs/>
                <w:color w:val="243B53"/>
              </w:rPr>
              <w:t xml:space="preserve">READ</w:t>
            </w:r>
          </w:p>
          <w:p>
            <w:pPr>
              <w:spacing w:after="0"/>
              <w:jc w:val="center"/>
            </w:pPr>
            <w:r>
              <w:rPr>
                <w:rFonts w:ascii="Arial" w:cs="Arial" w:eastAsia="Arial" w:hAnsi="Arial"/>
              </w:rPr>
              <w:t xml:space="preserve">pp. 43-47</w:t>
            </w:r>
          </w:p>
        </w:tc>
        <w:tc>
          <w:tcPr>
            <w:tcW w:type="dxa" w:w="3120"/>
            <w:tcBorders>
              <w:top w:val="single" w:color="BAC8C5" w:sz="6"/>
              <w:left w:val="single" w:color="BAC8C5" w:sz="6"/>
              <w:bottom w:val="single" w:color="BAC8C5" w:sz="6"/>
              <w:right w:val="single" w:color="BAC8C5" w:sz="6"/>
            </w:tcBorders>
            <w:shd w:fill="E7E4F3" w:val="clear"/>
            <w:tcMar>
              <w:top w:type="dxa" w:w="100"/>
              <w:left w:type="dxa" w:w="140"/>
              <w:bottom w:type="dxa" w:w="100"/>
              <w:right w:type="dxa" w:w="140"/>
            </w:tcMar>
            <w:vAlign w:val="center"/>
          </w:tcPr>
          <w:p>
            <w:pPr>
              <w:spacing w:after="20"/>
              <w:jc w:val="center"/>
            </w:pPr>
            <w:r>
              <w:rPr>
                <w:rFonts w:ascii="Arial" w:cs="Arial" w:eastAsia="Arial" w:hAnsi="Arial"/>
                <w:b/>
                <w:bCs/>
                <w:color w:val="243B53"/>
              </w:rPr>
              <w:t xml:space="preserve">ORGANISE</w:t>
            </w:r>
          </w:p>
          <w:p>
            <w:pPr>
              <w:spacing w:after="0"/>
              <w:jc w:val="center"/>
            </w:pPr>
            <w:r>
              <w:rPr>
                <w:rFonts w:ascii="Arial" w:cs="Arial" w:eastAsia="Arial" w:hAnsi="Arial"/>
              </w:rPr>
              <w:t xml:space="preserve">one focus per room</w:t>
            </w:r>
          </w:p>
        </w:tc>
        <w:tc>
          <w:tcPr>
            <w:tcW w:type="dxa" w:w="3120"/>
            <w:tcBorders>
              <w:top w:val="single" w:color="BAC8C5" w:sz="6"/>
              <w:left w:val="single" w:color="BAC8C5" w:sz="6"/>
              <w:bottom w:val="single" w:color="BAC8C5" w:sz="6"/>
              <w:right w:val="single" w:color="BAC8C5" w:sz="6"/>
            </w:tcBorders>
            <w:shd w:fill="E7E4F3" w:val="clear"/>
            <w:tcMar>
              <w:top w:type="dxa" w:w="100"/>
              <w:left w:type="dxa" w:w="140"/>
              <w:bottom w:type="dxa" w:w="100"/>
              <w:right w:type="dxa" w:w="140"/>
            </w:tcMar>
            <w:vAlign w:val="center"/>
          </w:tcPr>
          <w:p>
            <w:pPr>
              <w:spacing w:after="20"/>
              <w:jc w:val="center"/>
            </w:pPr>
            <w:r>
              <w:rPr>
                <w:rFonts w:ascii="Arial" w:cs="Arial" w:eastAsia="Arial" w:hAnsi="Arial"/>
                <w:b/>
                <w:bCs/>
                <w:color w:val="243B53"/>
              </w:rPr>
              <w:t xml:space="preserve">WRITE</w:t>
            </w:r>
          </w:p>
          <w:p>
            <w:pPr>
              <w:spacing w:after="0"/>
              <w:jc w:val="center"/>
            </w:pPr>
            <w:r>
              <w:rPr>
                <w:rFonts w:ascii="Arial" w:cs="Arial" w:eastAsia="Arial" w:hAnsi="Arial"/>
              </w:rPr>
              <w:t xml:space="preserve">topic + details + meaning</w:t>
            </w:r>
          </w:p>
        </w:tc>
      </w:tr>
    </w:tbl>
    <w:p>
      <w:pPr>
        <w:spacing w:after="100" w:before="170"/>
      </w:pPr>
      <w:r>
        <w:rPr>
          <w:rFonts w:ascii="Arial" w:cs="Arial" w:eastAsia="Arial" w:hAnsi="Arial"/>
          <w:i/>
          <w:iCs/>
          <w:sz w:val="19"/>
          <w:szCs w:val="19"/>
        </w:rPr>
        <w:t xml:space="preserve">Name: ____________________________________    Class: __________    Date: __________</w:t>
      </w:r>
    </w:p>
    <w:p>
      <w:pPr>
        <w:pStyle w:val="Heading1"/>
      </w:pPr>
      <w:r>
        <w:rPr>
          <w:rFonts w:ascii="Arial" w:cs="Arial" w:eastAsia="Arial" w:hAnsi="Arial"/>
          <w:color w:val="20303C"/>
          <w:sz w:val="22"/>
          <w:szCs w:val="22"/>
        </w:rPr>
        <w:t xml:space="preserve">1. Map Malia's memory rooms</w:t>
      </w:r>
    </w:p>
    <w:p>
      <w:pPr>
        <w:spacing w:after="120" w:line="300" w:lineRule="auto"/>
      </w:pPr>
      <w:r>
        <w:rPr>
          <w:rFonts w:ascii="Arial" w:cs="Arial" w:eastAsia="Arial" w:hAnsi="Arial"/>
        </w:rPr>
        <w:t xml:space="preserve">Read pages 43-47. Give each paragraph a short focus label, then record the detail that proves it.</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600"/>
        <w:gridCol w:w="4160"/>
      </w:tblGrid>
      <w:tr>
        <w:trPr>
          <w:tblHeader/>
        </w:trPr>
        <w:tc>
          <w:tcPr>
            <w:tcW w:type="dxa" w:w="2600"/>
            <w:tcBorders>
              <w:top w:val="single" w:color="243B53" w:sz="6"/>
              <w:left w:val="single" w:color="243B53" w:sz="6"/>
              <w:bottom w:val="single" w:color="243B53" w:sz="6"/>
              <w:right w:val="single" w:color="243B53" w:sz="6"/>
            </w:tcBorders>
            <w:shd w:fill="243B53" w:val="clear"/>
            <w:tcMar>
              <w:top w:type="dxa" w:w="100"/>
              <w:left w:type="dxa" w:w="140"/>
              <w:bottom w:type="dxa" w:w="100"/>
              <w:right w:type="dxa" w:w="140"/>
            </w:tcMar>
            <w:vAlign w:val="center"/>
          </w:tcPr>
          <w:p>
            <w:pPr>
              <w:spacing w:after="0"/>
              <w:jc w:val="center"/>
            </w:pPr>
            <w:r>
              <w:rPr>
                <w:rFonts w:ascii="Arial" w:cs="Arial" w:eastAsia="Arial" w:hAnsi="Arial"/>
                <w:b/>
                <w:bCs/>
                <w:color w:val="FFFFFF"/>
              </w:rPr>
              <w:t xml:space="preserve">Paragraph signal</w:t>
            </w:r>
          </w:p>
        </w:tc>
        <w:tc>
          <w:tcPr>
            <w:tcW w:type="dxa" w:w="2600"/>
            <w:tcBorders>
              <w:top w:val="single" w:color="243B53" w:sz="6"/>
              <w:left w:val="single" w:color="243B53" w:sz="6"/>
              <w:bottom w:val="single" w:color="243B53" w:sz="6"/>
              <w:right w:val="single" w:color="243B53" w:sz="6"/>
            </w:tcBorders>
            <w:shd w:fill="243B53" w:val="clear"/>
            <w:tcMar>
              <w:top w:type="dxa" w:w="100"/>
              <w:left w:type="dxa" w:w="140"/>
              <w:bottom w:type="dxa" w:w="100"/>
              <w:right w:type="dxa" w:w="140"/>
            </w:tcMar>
            <w:vAlign w:val="center"/>
          </w:tcPr>
          <w:p>
            <w:pPr>
              <w:spacing w:after="0"/>
              <w:jc w:val="center"/>
            </w:pPr>
            <w:r>
              <w:rPr>
                <w:rFonts w:ascii="Arial" w:cs="Arial" w:eastAsia="Arial" w:hAnsi="Arial"/>
                <w:b/>
                <w:bCs/>
                <w:color w:val="FFFFFF"/>
              </w:rPr>
              <w:t xml:space="preserve">My room label</w:t>
            </w:r>
          </w:p>
        </w:tc>
        <w:tc>
          <w:tcPr>
            <w:tcW w:type="dxa" w:w="4160"/>
            <w:tcBorders>
              <w:top w:val="single" w:color="243B53" w:sz="6"/>
              <w:left w:val="single" w:color="243B53" w:sz="6"/>
              <w:bottom w:val="single" w:color="243B53" w:sz="6"/>
              <w:right w:val="single" w:color="243B53" w:sz="6"/>
            </w:tcBorders>
            <w:shd w:fill="243B53" w:val="clear"/>
            <w:tcMar>
              <w:top w:type="dxa" w:w="100"/>
              <w:left w:type="dxa" w:w="140"/>
              <w:bottom w:type="dxa" w:w="100"/>
              <w:right w:type="dxa" w:w="140"/>
            </w:tcMar>
            <w:vAlign w:val="center"/>
          </w:tcPr>
          <w:p>
            <w:pPr>
              <w:spacing w:after="0"/>
              <w:jc w:val="center"/>
            </w:pPr>
            <w:r>
              <w:rPr>
                <w:rFonts w:ascii="Arial" w:cs="Arial" w:eastAsia="Arial" w:hAnsi="Arial"/>
                <w:b/>
                <w:bCs/>
                <w:color w:val="FFFFFF"/>
              </w:rPr>
              <w:t xml:space="preserve">Detail that proves the focus</w:t>
            </w:r>
          </w:p>
        </w:tc>
      </w:tr>
      <w:tr>
        <w:tc>
          <w:tcPr>
            <w:tcW w:type="dxa" w:w="2600"/>
            <w:tcBorders>
              <w:top w:val="single" w:color="BAC8C5" w:sz="6"/>
              <w:left w:val="single" w:color="BAC8C5" w:sz="6"/>
              <w:bottom w:val="single" w:color="BAC8C5" w:sz="6"/>
              <w:right w:val="single" w:color="BAC8C5" w:sz="6"/>
            </w:tcBorders>
            <w:shd w:fill="E7E4F3" w:val="clear"/>
            <w:tcMar>
              <w:top w:type="dxa" w:w="100"/>
              <w:left w:type="dxa" w:w="140"/>
              <w:bottom w:type="dxa" w:w="100"/>
              <w:right w:type="dxa" w:w="140"/>
            </w:tcMar>
            <w:vAlign w:val="center"/>
          </w:tcPr>
          <w:p>
            <w:pPr>
              <w:spacing w:after="0"/>
            </w:pPr>
            <w:r>
              <w:rPr>
                <w:rFonts w:ascii="Arial" w:cs="Arial" w:eastAsia="Arial" w:hAnsi="Arial"/>
                <w:b/>
                <w:bCs/>
              </w:rPr>
              <w:t xml:space="preserve">Papa loved Canada.</w:t>
            </w:r>
          </w:p>
        </w:tc>
        <w:tc>
          <w:tcPr>
            <w:tcW w:type="dxa" w:w="2600"/>
            <w:tcBorders>
              <w:top w:val="single" w:color="BAC8C5" w:sz="6"/>
              <w:left w:val="single" w:color="BAC8C5" w:sz="6"/>
              <w:bottom w:val="single" w:color="BAC8C5" w:sz="6"/>
              <w:right w:val="single" w:color="BAC8C5" w:sz="6"/>
            </w:tcBorders>
            <w:tcMar>
              <w:top w:type="dxa" w:w="100"/>
              <w:left w:type="dxa" w:w="140"/>
              <w:bottom w:type="dxa" w:w="100"/>
              <w:right w:type="dxa" w:w="140"/>
            </w:tcMar>
            <w:vAlign w:val="center"/>
          </w:tcPr>
          <w:p>
            <w:pPr>
              <w:spacing w:after="120" w:line="300" w:lineRule="auto"/>
            </w:pPr>
            <w:r>
              <w:rPr>
                <w:rFonts w:ascii="Arial" w:cs="Arial" w:eastAsia="Arial" w:hAnsi="Arial"/>
              </w:rPr>
              <w:t xml:space="preserve"/>
            </w:r>
          </w:p>
        </w:tc>
        <w:tc>
          <w:tcPr>
            <w:tcW w:type="dxa" w:w="4160"/>
            <w:tcBorders>
              <w:top w:val="single" w:color="BAC8C5" w:sz="6"/>
              <w:left w:val="single" w:color="BAC8C5" w:sz="6"/>
              <w:bottom w:val="single" w:color="BAC8C5" w:sz="6"/>
              <w:right w:val="single" w:color="BAC8C5" w:sz="6"/>
            </w:tcBorders>
            <w:tcMar>
              <w:top w:type="dxa" w:w="100"/>
              <w:left w:type="dxa" w:w="140"/>
              <w:bottom w:type="dxa" w:w="100"/>
              <w:right w:type="dxa" w:w="140"/>
            </w:tcMar>
            <w:vAlign w:val="center"/>
          </w:tcPr>
          <w:p>
            <w:pPr>
              <w:spacing w:after="120" w:line="300" w:lineRule="auto"/>
            </w:pPr>
            <w:r>
              <w:rPr>
                <w:rFonts w:ascii="Arial" w:cs="Arial" w:eastAsia="Arial" w:hAnsi="Arial"/>
              </w:rPr>
              <w:t xml:space="preserve"/>
            </w:r>
          </w:p>
        </w:tc>
      </w:tr>
      <w:tr>
        <w:tc>
          <w:tcPr>
            <w:tcW w:type="dxa" w:w="2600"/>
            <w:tcBorders>
              <w:top w:val="single" w:color="BAC8C5" w:sz="6"/>
              <w:left w:val="single" w:color="BAC8C5" w:sz="6"/>
              <w:bottom w:val="single" w:color="BAC8C5" w:sz="6"/>
              <w:right w:val="single" w:color="BAC8C5" w:sz="6"/>
            </w:tcBorders>
            <w:shd w:fill="FFF9EC" w:val="clear"/>
            <w:tcMar>
              <w:top w:type="dxa" w:w="100"/>
              <w:left w:type="dxa" w:w="140"/>
              <w:bottom w:type="dxa" w:w="100"/>
              <w:right w:type="dxa" w:w="140"/>
            </w:tcMar>
            <w:vAlign w:val="center"/>
          </w:tcPr>
          <w:p>
            <w:pPr>
              <w:spacing w:after="0"/>
            </w:pPr>
            <w:r>
              <w:rPr>
                <w:rFonts w:ascii="Arial" w:cs="Arial" w:eastAsia="Arial" w:hAnsi="Arial"/>
                <w:b/>
                <w:bCs/>
              </w:rPr>
              <w:t xml:space="preserve">My mum, on the other hand ...</w:t>
            </w:r>
          </w:p>
        </w:tc>
        <w:tc>
          <w:tcPr>
            <w:tcW w:type="dxa" w:w="2600"/>
            <w:tcBorders>
              <w:top w:val="single" w:color="BAC8C5" w:sz="6"/>
              <w:left w:val="single" w:color="BAC8C5" w:sz="6"/>
              <w:bottom w:val="single" w:color="BAC8C5" w:sz="6"/>
              <w:right w:val="single" w:color="BAC8C5" w:sz="6"/>
            </w:tcBorders>
            <w:tcMar>
              <w:top w:type="dxa" w:w="100"/>
              <w:left w:type="dxa" w:w="140"/>
              <w:bottom w:type="dxa" w:w="100"/>
              <w:right w:type="dxa" w:w="140"/>
            </w:tcMar>
            <w:vAlign w:val="center"/>
          </w:tcPr>
          <w:p>
            <w:pPr>
              <w:spacing w:after="120" w:line="300" w:lineRule="auto"/>
            </w:pPr>
            <w:r>
              <w:rPr>
                <w:rFonts w:ascii="Arial" w:cs="Arial" w:eastAsia="Arial" w:hAnsi="Arial"/>
              </w:rPr>
              <w:t xml:space="preserve"/>
            </w:r>
          </w:p>
        </w:tc>
        <w:tc>
          <w:tcPr>
            <w:tcW w:type="dxa" w:w="4160"/>
            <w:tcBorders>
              <w:top w:val="single" w:color="BAC8C5" w:sz="6"/>
              <w:left w:val="single" w:color="BAC8C5" w:sz="6"/>
              <w:bottom w:val="single" w:color="BAC8C5" w:sz="6"/>
              <w:right w:val="single" w:color="BAC8C5" w:sz="6"/>
            </w:tcBorders>
            <w:tcMar>
              <w:top w:type="dxa" w:w="100"/>
              <w:left w:type="dxa" w:w="140"/>
              <w:bottom w:type="dxa" w:w="100"/>
              <w:right w:type="dxa" w:w="140"/>
            </w:tcMar>
            <w:vAlign w:val="center"/>
          </w:tcPr>
          <w:p>
            <w:pPr>
              <w:spacing w:after="120" w:line="300" w:lineRule="auto"/>
            </w:pPr>
            <w:r>
              <w:rPr>
                <w:rFonts w:ascii="Arial" w:cs="Arial" w:eastAsia="Arial" w:hAnsi="Arial"/>
              </w:rPr>
              <w:t xml:space="preserve"/>
            </w:r>
          </w:p>
        </w:tc>
      </w:tr>
      <w:tr>
        <w:tc>
          <w:tcPr>
            <w:tcW w:type="dxa" w:w="2600"/>
            <w:tcBorders>
              <w:top w:val="single" w:color="BAC8C5" w:sz="6"/>
              <w:left w:val="single" w:color="BAC8C5" w:sz="6"/>
              <w:bottom w:val="single" w:color="BAC8C5" w:sz="6"/>
              <w:right w:val="single" w:color="BAC8C5" w:sz="6"/>
            </w:tcBorders>
            <w:shd w:fill="E7E4F3" w:val="clear"/>
            <w:tcMar>
              <w:top w:type="dxa" w:w="100"/>
              <w:left w:type="dxa" w:w="140"/>
              <w:bottom w:type="dxa" w:w="100"/>
              <w:right w:type="dxa" w:w="140"/>
            </w:tcMar>
            <w:vAlign w:val="center"/>
          </w:tcPr>
          <w:p>
            <w:pPr>
              <w:spacing w:after="0"/>
            </w:pPr>
            <w:r>
              <w:rPr>
                <w:rFonts w:ascii="Arial" w:cs="Arial" w:eastAsia="Arial" w:hAnsi="Arial"/>
                <w:b/>
                <w:bCs/>
              </w:rPr>
              <w:t xml:space="preserve">Growing up ...</w:t>
            </w:r>
          </w:p>
        </w:tc>
        <w:tc>
          <w:tcPr>
            <w:tcW w:type="dxa" w:w="2600"/>
            <w:tcBorders>
              <w:top w:val="single" w:color="BAC8C5" w:sz="6"/>
              <w:left w:val="single" w:color="BAC8C5" w:sz="6"/>
              <w:bottom w:val="single" w:color="BAC8C5" w:sz="6"/>
              <w:right w:val="single" w:color="BAC8C5" w:sz="6"/>
            </w:tcBorders>
            <w:tcMar>
              <w:top w:type="dxa" w:w="100"/>
              <w:left w:type="dxa" w:w="140"/>
              <w:bottom w:type="dxa" w:w="100"/>
              <w:right w:type="dxa" w:w="140"/>
            </w:tcMar>
            <w:vAlign w:val="center"/>
          </w:tcPr>
          <w:p>
            <w:pPr>
              <w:spacing w:after="120" w:line="300" w:lineRule="auto"/>
            </w:pPr>
            <w:r>
              <w:rPr>
                <w:rFonts w:ascii="Arial" w:cs="Arial" w:eastAsia="Arial" w:hAnsi="Arial"/>
              </w:rPr>
              <w:t xml:space="preserve"/>
            </w:r>
          </w:p>
        </w:tc>
        <w:tc>
          <w:tcPr>
            <w:tcW w:type="dxa" w:w="4160"/>
            <w:tcBorders>
              <w:top w:val="single" w:color="BAC8C5" w:sz="6"/>
              <w:left w:val="single" w:color="BAC8C5" w:sz="6"/>
              <w:bottom w:val="single" w:color="BAC8C5" w:sz="6"/>
              <w:right w:val="single" w:color="BAC8C5" w:sz="6"/>
            </w:tcBorders>
            <w:tcMar>
              <w:top w:type="dxa" w:w="100"/>
              <w:left w:type="dxa" w:w="140"/>
              <w:bottom w:type="dxa" w:w="100"/>
              <w:right w:type="dxa" w:w="140"/>
            </w:tcMar>
            <w:vAlign w:val="center"/>
          </w:tcPr>
          <w:p>
            <w:pPr>
              <w:spacing w:after="120" w:line="300" w:lineRule="auto"/>
            </w:pPr>
            <w:r>
              <w:rPr>
                <w:rFonts w:ascii="Arial" w:cs="Arial" w:eastAsia="Arial" w:hAnsi="Arial"/>
              </w:rPr>
              <w:t xml:space="preserve"/>
            </w:r>
          </w:p>
        </w:tc>
      </w:tr>
      <w:tr>
        <w:tc>
          <w:tcPr>
            <w:tcW w:type="dxa" w:w="2600"/>
            <w:tcBorders>
              <w:top w:val="single" w:color="BAC8C5" w:sz="6"/>
              <w:left w:val="single" w:color="BAC8C5" w:sz="6"/>
              <w:bottom w:val="single" w:color="BAC8C5" w:sz="6"/>
              <w:right w:val="single" w:color="BAC8C5" w:sz="6"/>
            </w:tcBorders>
            <w:shd w:fill="FFF9EC" w:val="clear"/>
            <w:tcMar>
              <w:top w:type="dxa" w:w="100"/>
              <w:left w:type="dxa" w:w="140"/>
              <w:bottom w:type="dxa" w:w="100"/>
              <w:right w:type="dxa" w:w="140"/>
            </w:tcMar>
            <w:vAlign w:val="center"/>
          </w:tcPr>
          <w:p>
            <w:pPr>
              <w:spacing w:after="0"/>
            </w:pPr>
            <w:r>
              <w:rPr>
                <w:rFonts w:ascii="Arial" w:cs="Arial" w:eastAsia="Arial" w:hAnsi="Arial"/>
                <w:b/>
                <w:bCs/>
              </w:rPr>
              <w:t xml:space="preserve">My parents met ...</w:t>
            </w:r>
          </w:p>
        </w:tc>
        <w:tc>
          <w:tcPr>
            <w:tcW w:type="dxa" w:w="2600"/>
            <w:tcBorders>
              <w:top w:val="single" w:color="BAC8C5" w:sz="6"/>
              <w:left w:val="single" w:color="BAC8C5" w:sz="6"/>
              <w:bottom w:val="single" w:color="BAC8C5" w:sz="6"/>
              <w:right w:val="single" w:color="BAC8C5" w:sz="6"/>
            </w:tcBorders>
            <w:tcMar>
              <w:top w:type="dxa" w:w="100"/>
              <w:left w:type="dxa" w:w="140"/>
              <w:bottom w:type="dxa" w:w="100"/>
              <w:right w:type="dxa" w:w="140"/>
            </w:tcMar>
            <w:vAlign w:val="center"/>
          </w:tcPr>
          <w:p>
            <w:pPr>
              <w:spacing w:after="120" w:line="300" w:lineRule="auto"/>
            </w:pPr>
            <w:r>
              <w:rPr>
                <w:rFonts w:ascii="Arial" w:cs="Arial" w:eastAsia="Arial" w:hAnsi="Arial"/>
              </w:rPr>
              <w:t xml:space="preserve"/>
            </w:r>
          </w:p>
        </w:tc>
        <w:tc>
          <w:tcPr>
            <w:tcW w:type="dxa" w:w="4160"/>
            <w:tcBorders>
              <w:top w:val="single" w:color="BAC8C5" w:sz="6"/>
              <w:left w:val="single" w:color="BAC8C5" w:sz="6"/>
              <w:bottom w:val="single" w:color="BAC8C5" w:sz="6"/>
              <w:right w:val="single" w:color="BAC8C5" w:sz="6"/>
            </w:tcBorders>
            <w:tcMar>
              <w:top w:type="dxa" w:w="100"/>
              <w:left w:type="dxa" w:w="140"/>
              <w:bottom w:type="dxa" w:w="100"/>
              <w:right w:type="dxa" w:w="140"/>
            </w:tcMar>
            <w:vAlign w:val="center"/>
          </w:tcPr>
          <w:p>
            <w:pPr>
              <w:spacing w:after="120" w:line="300" w:lineRule="auto"/>
            </w:pPr>
            <w:r>
              <w:rPr>
                <w:rFonts w:ascii="Arial" w:cs="Arial" w:eastAsia="Arial" w:hAnsi="Arial"/>
              </w:rPr>
              <w:t xml:space="preserve"/>
            </w:r>
          </w:p>
        </w:tc>
      </w:tr>
      <w:tr>
        <w:tc>
          <w:tcPr>
            <w:tcW w:type="dxa" w:w="2600"/>
            <w:tcBorders>
              <w:top w:val="single" w:color="BAC8C5" w:sz="6"/>
              <w:left w:val="single" w:color="BAC8C5" w:sz="6"/>
              <w:bottom w:val="single" w:color="BAC8C5" w:sz="6"/>
              <w:right w:val="single" w:color="BAC8C5" w:sz="6"/>
            </w:tcBorders>
            <w:shd w:fill="E7E4F3" w:val="clear"/>
            <w:tcMar>
              <w:top w:type="dxa" w:w="100"/>
              <w:left w:type="dxa" w:w="140"/>
              <w:bottom w:type="dxa" w:w="100"/>
              <w:right w:type="dxa" w:w="140"/>
            </w:tcMar>
            <w:vAlign w:val="center"/>
          </w:tcPr>
          <w:p>
            <w:pPr>
              <w:spacing w:after="0"/>
            </w:pPr>
            <w:r>
              <w:rPr>
                <w:rFonts w:ascii="Arial" w:cs="Arial" w:eastAsia="Arial" w:hAnsi="Arial"/>
                <w:b/>
                <w:bCs/>
              </w:rPr>
              <w:t xml:space="preserve">The truth is ...</w:t>
            </w:r>
          </w:p>
        </w:tc>
        <w:tc>
          <w:tcPr>
            <w:tcW w:type="dxa" w:w="2600"/>
            <w:tcBorders>
              <w:top w:val="single" w:color="BAC8C5" w:sz="6"/>
              <w:left w:val="single" w:color="BAC8C5" w:sz="6"/>
              <w:bottom w:val="single" w:color="BAC8C5" w:sz="6"/>
              <w:right w:val="single" w:color="BAC8C5" w:sz="6"/>
            </w:tcBorders>
            <w:tcMar>
              <w:top w:type="dxa" w:w="100"/>
              <w:left w:type="dxa" w:w="140"/>
              <w:bottom w:type="dxa" w:w="100"/>
              <w:right w:type="dxa" w:w="140"/>
            </w:tcMar>
            <w:vAlign w:val="center"/>
          </w:tcPr>
          <w:p>
            <w:pPr>
              <w:spacing w:after="120" w:line="300" w:lineRule="auto"/>
            </w:pPr>
            <w:r>
              <w:rPr>
                <w:rFonts w:ascii="Arial" w:cs="Arial" w:eastAsia="Arial" w:hAnsi="Arial"/>
              </w:rPr>
              <w:t xml:space="preserve"/>
            </w:r>
          </w:p>
        </w:tc>
        <w:tc>
          <w:tcPr>
            <w:tcW w:type="dxa" w:w="4160"/>
            <w:tcBorders>
              <w:top w:val="single" w:color="BAC8C5" w:sz="6"/>
              <w:left w:val="single" w:color="BAC8C5" w:sz="6"/>
              <w:bottom w:val="single" w:color="BAC8C5" w:sz="6"/>
              <w:right w:val="single" w:color="BAC8C5" w:sz="6"/>
            </w:tcBorders>
            <w:tcMar>
              <w:top w:type="dxa" w:w="100"/>
              <w:left w:type="dxa" w:w="140"/>
              <w:bottom w:type="dxa" w:w="100"/>
              <w:right w:type="dxa" w:w="140"/>
            </w:tcMar>
            <w:vAlign w:val="center"/>
          </w:tcPr>
          <w:p>
            <w:pPr>
              <w:spacing w:after="120" w:line="300" w:lineRule="auto"/>
            </w:pPr>
            <w:r>
              <w:rPr>
                <w:rFonts w:ascii="Arial" w:cs="Arial" w:eastAsia="Arial" w:hAnsi="Arial"/>
              </w:rPr>
              <w:t xml:space="preserve"/>
            </w:r>
          </w:p>
        </w:tc>
      </w:tr>
      <w:tr>
        <w:tc>
          <w:tcPr>
            <w:tcW w:type="dxa" w:w="2600"/>
            <w:tcBorders>
              <w:top w:val="single" w:color="BAC8C5" w:sz="6"/>
              <w:left w:val="single" w:color="BAC8C5" w:sz="6"/>
              <w:bottom w:val="single" w:color="BAC8C5" w:sz="6"/>
              <w:right w:val="single" w:color="BAC8C5" w:sz="6"/>
            </w:tcBorders>
            <w:shd w:fill="FFF9EC" w:val="clear"/>
            <w:tcMar>
              <w:top w:type="dxa" w:w="100"/>
              <w:left w:type="dxa" w:w="140"/>
              <w:bottom w:type="dxa" w:w="100"/>
              <w:right w:type="dxa" w:w="140"/>
            </w:tcMar>
            <w:vAlign w:val="center"/>
          </w:tcPr>
          <w:p>
            <w:pPr>
              <w:spacing w:after="0"/>
            </w:pPr>
            <w:r>
              <w:rPr>
                <w:rFonts w:ascii="Arial" w:cs="Arial" w:eastAsia="Arial" w:hAnsi="Arial"/>
                <w:b/>
                <w:bCs/>
              </w:rPr>
              <w:t xml:space="preserve">My thoughts are broken ...</w:t>
            </w:r>
          </w:p>
        </w:tc>
        <w:tc>
          <w:tcPr>
            <w:tcW w:type="dxa" w:w="2600"/>
            <w:tcBorders>
              <w:top w:val="single" w:color="BAC8C5" w:sz="6"/>
              <w:left w:val="single" w:color="BAC8C5" w:sz="6"/>
              <w:bottom w:val="single" w:color="BAC8C5" w:sz="6"/>
              <w:right w:val="single" w:color="BAC8C5" w:sz="6"/>
            </w:tcBorders>
            <w:tcMar>
              <w:top w:type="dxa" w:w="100"/>
              <w:left w:type="dxa" w:w="140"/>
              <w:bottom w:type="dxa" w:w="100"/>
              <w:right w:type="dxa" w:w="140"/>
            </w:tcMar>
            <w:vAlign w:val="center"/>
          </w:tcPr>
          <w:p>
            <w:pPr>
              <w:spacing w:after="120" w:line="300" w:lineRule="auto"/>
            </w:pPr>
            <w:r>
              <w:rPr>
                <w:rFonts w:ascii="Arial" w:cs="Arial" w:eastAsia="Arial" w:hAnsi="Arial"/>
              </w:rPr>
              <w:t xml:space="preserve"/>
            </w:r>
          </w:p>
        </w:tc>
        <w:tc>
          <w:tcPr>
            <w:tcW w:type="dxa" w:w="4160"/>
            <w:tcBorders>
              <w:top w:val="single" w:color="BAC8C5" w:sz="6"/>
              <w:left w:val="single" w:color="BAC8C5" w:sz="6"/>
              <w:bottom w:val="single" w:color="BAC8C5" w:sz="6"/>
              <w:right w:val="single" w:color="BAC8C5" w:sz="6"/>
            </w:tcBorders>
            <w:tcMar>
              <w:top w:type="dxa" w:w="100"/>
              <w:left w:type="dxa" w:w="140"/>
              <w:bottom w:type="dxa" w:w="100"/>
              <w:right w:type="dxa" w:w="140"/>
            </w:tcMar>
            <w:vAlign w:val="center"/>
          </w:tcPr>
          <w:p>
            <w:pPr>
              <w:spacing w:after="120" w:line="300" w:lineRule="auto"/>
            </w:pPr>
            <w:r>
              <w:rPr>
                <w:rFonts w:ascii="Arial" w:cs="Arial" w:eastAsia="Arial" w:hAnsi="Arial"/>
              </w:rPr>
              <w:t xml:space="preserve"/>
            </w:r>
          </w:p>
        </w:tc>
      </w:tr>
    </w:tbl>
    <w:p>
      <w:pPr>
        <w:pStyle w:val="Heading2"/>
      </w:pPr>
      <w:r>
        <w:rPr>
          <w:rFonts w:ascii="Arial" w:cs="Arial" w:eastAsia="Arial" w:hAnsi="Arial"/>
          <w:color w:val="20303C"/>
          <w:sz w:val="22"/>
          <w:szCs w:val="22"/>
        </w:rPr>
        <w:t xml:space="preserve">What opens a new room?</w:t>
      </w:r>
    </w:p>
    <w:p>
      <w:pPr>
        <w:spacing w:after="120" w:line="300" w:lineRule="auto"/>
      </w:pPr>
      <w:r>
        <w:rPr>
          <w:rFonts w:ascii="Arial" w:cs="Arial" w:eastAsia="Arial" w:hAnsi="Arial"/>
        </w:rPr>
        <w:t xml:space="preserve">A new paragraph is useful when the writing shifts person, time, place, idea or emotional weight.</w:t>
      </w:r>
    </w:p>
    <w:p>
      <w:r>
        <w:br w:type="page"/>
      </w:r>
    </w:p>
    <w:p>
      <w:pPr>
        <w:pStyle w:val="Heading1"/>
      </w:pPr>
      <w:r>
        <w:rPr>
          <w:rFonts w:ascii="Arial" w:cs="Arial" w:eastAsia="Arial" w:hAnsi="Arial"/>
          <w:color w:val="20303C"/>
          <w:sz w:val="22"/>
          <w:szCs w:val="22"/>
        </w:rPr>
        <w:t xml:space="preserve">2. Doorway lab</w:t>
      </w:r>
    </w:p>
    <w:p>
      <w:pPr>
        <w:spacing w:after="120" w:line="300" w:lineRule="auto"/>
      </w:pPr>
      <w:r>
        <w:rPr>
          <w:rFonts w:ascii="Arial" w:cs="Arial" w:eastAsia="Arial" w:hAnsi="Arial"/>
        </w:rPr>
        <w:t xml:space="preserve">Place a paragraph mark (¶) where the focus changes. Write the shift beneath each doorway.</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0"/>
        <w:gridCol w:w="880"/>
        <w:gridCol w:w="4240"/>
      </w:tblGrid>
      <w:tr>
        <w:tc>
          <w:tcPr>
            <w:tcW w:type="dxa" w:w="4240"/>
            <w:tcBorders>
              <w:top w:val="single" w:color="BAC8C5" w:sz="6"/>
              <w:left w:val="single" w:color="BAC8C5" w:sz="6"/>
              <w:bottom w:val="single" w:color="BAC8C5" w:sz="6"/>
              <w:right w:val="single" w:color="BAC8C5" w:sz="6"/>
            </w:tcBorders>
            <w:shd w:fill="E7E4F3" w:val="clear"/>
            <w:tcMar>
              <w:top w:type="dxa" w:w="100"/>
              <w:left w:type="dxa" w:w="140"/>
              <w:bottom w:type="dxa" w:w="100"/>
              <w:right w:type="dxa" w:w="140"/>
            </w:tcMar>
            <w:vAlign w:val="center"/>
          </w:tcPr>
          <w:p>
            <w:pPr>
              <w:spacing w:after="0"/>
            </w:pPr>
            <w:r>
              <w:rPr>
                <w:rFonts w:ascii="Arial" w:cs="Arial" w:eastAsia="Arial" w:hAnsi="Arial"/>
                <w:sz w:val="21"/>
                <w:szCs w:val="21"/>
              </w:rPr>
              <w:t xml:space="preserve">Papa loved Canada. The lake, hockey and family visits made him joyful.</w:t>
            </w:r>
          </w:p>
        </w:tc>
        <w:tc>
          <w:tcPr>
            <w:tcW w:type="dxa" w:w="880"/>
            <w:tcBorders>
              <w:top w:val="single" w:color="BAC8C5" w:sz="6"/>
              <w:left w:val="single" w:color="BAC8C5" w:sz="6"/>
              <w:bottom w:val="single" w:color="BAC8C5" w:sz="6"/>
              <w:right w:val="single" w:color="BAC8C5" w:sz="6"/>
            </w:tcBorders>
            <w:shd w:fill="FFF9EC" w:val="clear"/>
            <w:tcMar>
              <w:top w:type="dxa" w:w="100"/>
              <w:left w:type="dxa" w:w="140"/>
              <w:bottom w:type="dxa" w:w="100"/>
              <w:right w:type="dxa" w:w="140"/>
            </w:tcMar>
            <w:vAlign w:val="center"/>
          </w:tcPr>
          <w:p>
            <w:pPr>
              <w:spacing w:after="0"/>
              <w:jc w:val="center"/>
            </w:pPr>
            <w:r>
              <w:rPr>
                <w:rFonts w:ascii="Arial" w:cs="Arial" w:eastAsia="Arial" w:hAnsi="Arial"/>
                <w:b/>
                <w:bCs/>
                <w:color w:val="C85C4A"/>
              </w:rPr>
              <w:t xml:space="preserve">DOORWAY?</w:t>
            </w:r>
          </w:p>
        </w:tc>
        <w:tc>
          <w:tcPr>
            <w:tcW w:type="dxa" w:w="4240"/>
            <w:tcBorders>
              <w:top w:val="single" w:color="BAC8C5" w:sz="6"/>
              <w:left w:val="single" w:color="BAC8C5" w:sz="6"/>
              <w:bottom w:val="single" w:color="BAC8C5" w:sz="6"/>
              <w:right w:val="single" w:color="BAC8C5" w:sz="6"/>
            </w:tcBorders>
            <w:shd w:fill="DDEBE3" w:val="clear"/>
            <w:tcMar>
              <w:top w:type="dxa" w:w="100"/>
              <w:left w:type="dxa" w:w="140"/>
              <w:bottom w:type="dxa" w:w="100"/>
              <w:right w:type="dxa" w:w="140"/>
            </w:tcMar>
            <w:vAlign w:val="center"/>
          </w:tcPr>
          <w:p>
            <w:pPr>
              <w:spacing w:after="0"/>
            </w:pPr>
            <w:r>
              <w:rPr>
                <w:rFonts w:ascii="Arial" w:cs="Arial" w:eastAsia="Arial" w:hAnsi="Arial"/>
                <w:sz w:val="21"/>
                <w:szCs w:val="21"/>
              </w:rPr>
              <w:t xml:space="preserve">My mum, on the other hand, was fearless and strong-willed.</w:t>
            </w:r>
          </w:p>
        </w:tc>
      </w:tr>
      <w:tr>
        <w:tc>
          <w:tcPr>
            <w:tcW w:type="dxa" w:w="4240"/>
            <w:tcBorders>
              <w:top w:val="single" w:color="BAC8C5" w:sz="6"/>
              <w:left w:val="single" w:color="BAC8C5" w:sz="6"/>
              <w:bottom w:val="single" w:color="BAC8C5" w:sz="6"/>
              <w:right w:val="single" w:color="BAC8C5" w:sz="6"/>
            </w:tcBorders>
            <w:shd w:fill="DDEBE3" w:val="clear"/>
            <w:tcMar>
              <w:top w:type="dxa" w:w="100"/>
              <w:left w:type="dxa" w:w="140"/>
              <w:bottom w:type="dxa" w:w="100"/>
              <w:right w:type="dxa" w:w="140"/>
            </w:tcMar>
            <w:vAlign w:val="center"/>
          </w:tcPr>
          <w:p>
            <w:pPr>
              <w:spacing w:after="0"/>
            </w:pPr>
            <w:r>
              <w:rPr>
                <w:rFonts w:ascii="Arial" w:cs="Arial" w:eastAsia="Arial" w:hAnsi="Arial"/>
                <w:sz w:val="21"/>
                <w:szCs w:val="21"/>
              </w:rPr>
              <w:t xml:space="preserve">Mum surfed, studied and helped others, but she could also be stubborn.</w:t>
            </w:r>
          </w:p>
        </w:tc>
        <w:tc>
          <w:tcPr>
            <w:tcW w:type="dxa" w:w="880"/>
            <w:tcBorders>
              <w:top w:val="single" w:color="BAC8C5" w:sz="6"/>
              <w:left w:val="single" w:color="BAC8C5" w:sz="6"/>
              <w:bottom w:val="single" w:color="BAC8C5" w:sz="6"/>
              <w:right w:val="single" w:color="BAC8C5" w:sz="6"/>
            </w:tcBorders>
            <w:shd w:fill="FFF9EC" w:val="clear"/>
            <w:tcMar>
              <w:top w:type="dxa" w:w="100"/>
              <w:left w:type="dxa" w:w="140"/>
              <w:bottom w:type="dxa" w:w="100"/>
              <w:right w:type="dxa" w:w="140"/>
            </w:tcMar>
            <w:vAlign w:val="center"/>
          </w:tcPr>
          <w:p>
            <w:pPr>
              <w:spacing w:after="0"/>
              <w:jc w:val="center"/>
            </w:pPr>
            <w:r>
              <w:rPr>
                <w:rFonts w:ascii="Arial" w:cs="Arial" w:eastAsia="Arial" w:hAnsi="Arial"/>
                <w:b/>
                <w:bCs/>
                <w:color w:val="C85C4A"/>
              </w:rPr>
              <w:t xml:space="preserve">DOORWAY?</w:t>
            </w:r>
          </w:p>
        </w:tc>
        <w:tc>
          <w:tcPr>
            <w:tcW w:type="dxa" w:w="4240"/>
            <w:tcBorders>
              <w:top w:val="single" w:color="BAC8C5" w:sz="6"/>
              <w:left w:val="single" w:color="BAC8C5" w:sz="6"/>
              <w:bottom w:val="single" w:color="BAC8C5" w:sz="6"/>
              <w:right w:val="single" w:color="BAC8C5" w:sz="6"/>
            </w:tcBorders>
            <w:shd w:fill="E7E4F3" w:val="clear"/>
            <w:tcMar>
              <w:top w:type="dxa" w:w="100"/>
              <w:left w:type="dxa" w:w="140"/>
              <w:bottom w:type="dxa" w:w="100"/>
              <w:right w:type="dxa" w:w="140"/>
            </w:tcMar>
            <w:vAlign w:val="center"/>
          </w:tcPr>
          <w:p>
            <w:pPr>
              <w:spacing w:after="0"/>
            </w:pPr>
            <w:r>
              <w:rPr>
                <w:rFonts w:ascii="Arial" w:cs="Arial" w:eastAsia="Arial" w:hAnsi="Arial"/>
                <w:sz w:val="21"/>
                <w:szCs w:val="21"/>
              </w:rPr>
              <w:t xml:space="preserve">Growing up, Malia felt painfully aware of being different.</w:t>
            </w:r>
          </w:p>
        </w:tc>
      </w:tr>
    </w:tbl>
    <w:p>
      <w:pPr>
        <w:spacing w:after="120" w:line="300" w:lineRule="auto"/>
      </w:pPr>
      <w:r>
        <w:rPr>
          <w:rFonts w:ascii="Arial" w:cs="Arial" w:eastAsia="Arial" w:hAnsi="Arial"/>
        </w:rPr>
        <w:t xml:space="preserve">Doorway 1 marks a shift from __________________ to __________________.</w:t>
      </w:r>
    </w:p>
    <w:p>
      <w:pPr>
        <w:spacing w:after="120" w:line="300" w:lineRule="auto"/>
      </w:pPr>
      <w:r>
        <w:rPr>
          <w:rFonts w:ascii="Arial" w:cs="Arial" w:eastAsia="Arial" w:hAnsi="Arial"/>
        </w:rPr>
        <w:t xml:space="preserve">Doorway 2 marks a shift from __________________ to __________________.</w:t>
      </w:r>
    </w:p>
    <w:p>
      <w:pPr>
        <w:pStyle w:val="Heading1"/>
      </w:pPr>
      <w:r>
        <w:rPr>
          <w:rFonts w:ascii="Arial" w:cs="Arial" w:eastAsia="Arial" w:hAnsi="Arial"/>
          <w:color w:val="20303C"/>
          <w:sz w:val="22"/>
          <w:szCs w:val="22"/>
        </w:rPr>
        <w:t xml:space="preserve">3. Topic sentence detective</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500"/>
        <w:gridCol w:w="3260"/>
      </w:tblGrid>
      <w:tr>
        <w:trPr>
          <w:tblHeader/>
        </w:trPr>
        <w:tc>
          <w:tcPr>
            <w:tcW w:type="dxa" w:w="3600"/>
            <w:tcBorders>
              <w:top w:val="single" w:color="3D6B8E" w:sz="6"/>
              <w:left w:val="single" w:color="3D6B8E" w:sz="6"/>
              <w:bottom w:val="single" w:color="3D6B8E" w:sz="6"/>
              <w:right w:val="single" w:color="3D6B8E" w:sz="6"/>
            </w:tcBorders>
            <w:shd w:fill="3D6B8E" w:val="clear"/>
            <w:tcMar>
              <w:top w:type="dxa" w:w="100"/>
              <w:left w:type="dxa" w:w="140"/>
              <w:bottom w:type="dxa" w:w="100"/>
              <w:right w:type="dxa" w:w="140"/>
            </w:tcMar>
            <w:vAlign w:val="center"/>
          </w:tcPr>
          <w:p>
            <w:pPr>
              <w:spacing w:after="0"/>
              <w:jc w:val="center"/>
            </w:pPr>
            <w:r>
              <w:rPr>
                <w:rFonts w:ascii="Arial" w:cs="Arial" w:eastAsia="Arial" w:hAnsi="Arial"/>
                <w:b/>
                <w:bCs/>
                <w:color w:val="FFFFFF"/>
              </w:rPr>
              <w:t xml:space="preserve">Sentence</w:t>
            </w:r>
          </w:p>
        </w:tc>
        <w:tc>
          <w:tcPr>
            <w:tcW w:type="dxa" w:w="2500"/>
            <w:tcBorders>
              <w:top w:val="single" w:color="3D6B8E" w:sz="6"/>
              <w:left w:val="single" w:color="3D6B8E" w:sz="6"/>
              <w:bottom w:val="single" w:color="3D6B8E" w:sz="6"/>
              <w:right w:val="single" w:color="3D6B8E" w:sz="6"/>
            </w:tcBorders>
            <w:shd w:fill="3D6B8E" w:val="clear"/>
            <w:tcMar>
              <w:top w:type="dxa" w:w="100"/>
              <w:left w:type="dxa" w:w="140"/>
              <w:bottom w:type="dxa" w:w="100"/>
              <w:right w:type="dxa" w:w="140"/>
            </w:tcMar>
            <w:vAlign w:val="center"/>
          </w:tcPr>
          <w:p>
            <w:pPr>
              <w:spacing w:after="0"/>
              <w:jc w:val="center"/>
            </w:pPr>
            <w:r>
              <w:rPr>
                <w:rFonts w:ascii="Arial" w:cs="Arial" w:eastAsia="Arial" w:hAnsi="Arial"/>
                <w:b/>
                <w:bCs/>
                <w:color w:val="FFFFFF"/>
              </w:rPr>
              <w:t xml:space="preserve">Placement / job</w:t>
            </w:r>
          </w:p>
        </w:tc>
        <w:tc>
          <w:tcPr>
            <w:tcW w:type="dxa" w:w="3260"/>
            <w:tcBorders>
              <w:top w:val="single" w:color="3D6B8E" w:sz="6"/>
              <w:left w:val="single" w:color="3D6B8E" w:sz="6"/>
              <w:bottom w:val="single" w:color="3D6B8E" w:sz="6"/>
              <w:right w:val="single" w:color="3D6B8E" w:sz="6"/>
            </w:tcBorders>
            <w:shd w:fill="3D6B8E" w:val="clear"/>
            <w:tcMar>
              <w:top w:type="dxa" w:w="100"/>
              <w:left w:type="dxa" w:w="140"/>
              <w:bottom w:type="dxa" w:w="100"/>
              <w:right w:type="dxa" w:w="140"/>
            </w:tcMar>
            <w:vAlign w:val="center"/>
          </w:tcPr>
          <w:p>
            <w:pPr>
              <w:spacing w:after="0"/>
              <w:jc w:val="center"/>
            </w:pPr>
            <w:r>
              <w:rPr>
                <w:rFonts w:ascii="Arial" w:cs="Arial" w:eastAsia="Arial" w:hAnsi="Arial"/>
                <w:b/>
                <w:bCs/>
                <w:color w:val="FFFFFF"/>
              </w:rPr>
              <w:t xml:space="preserve">Why it works</w:t>
            </w:r>
          </w:p>
        </w:tc>
      </w:tr>
      <w:tr>
        <w:tc>
          <w:tcPr>
            <w:tcW w:type="dxa" w:w="3600"/>
            <w:tcBorders>
              <w:top w:val="single" w:color="BAC8C5" w:sz="6"/>
              <w:left w:val="single" w:color="BAC8C5" w:sz="6"/>
              <w:bottom w:val="single" w:color="BAC8C5" w:sz="6"/>
              <w:right w:val="single" w:color="BAC8C5" w:sz="6"/>
            </w:tcBorders>
            <w:shd w:fill="FFF9EC" w:val="clear"/>
            <w:tcMar>
              <w:top w:type="dxa" w:w="100"/>
              <w:left w:type="dxa" w:w="140"/>
              <w:bottom w:type="dxa" w:w="100"/>
              <w:right w:type="dxa" w:w="140"/>
            </w:tcMar>
            <w:vAlign w:val="center"/>
          </w:tcPr>
          <w:p>
            <w:pPr>
              <w:spacing w:after="0"/>
            </w:pPr>
            <w:r>
              <w:rPr>
                <w:rFonts w:ascii="Arial" w:cs="Arial" w:eastAsia="Arial" w:hAnsi="Arial"/>
                <w:b/>
                <w:bCs/>
              </w:rPr>
              <w:t xml:space="preserve">“Papa loved Canada.”</w:t>
            </w:r>
          </w:p>
        </w:tc>
        <w:tc>
          <w:tcPr>
            <w:tcW w:type="dxa" w:w="2500"/>
            <w:tcBorders>
              <w:top w:val="single" w:color="BAC8C5" w:sz="6"/>
              <w:left w:val="single" w:color="BAC8C5" w:sz="6"/>
              <w:bottom w:val="single" w:color="BAC8C5" w:sz="6"/>
              <w:right w:val="single" w:color="BAC8C5" w:sz="6"/>
            </w:tcBorders>
            <w:tcMar>
              <w:top w:type="dxa" w:w="100"/>
              <w:left w:type="dxa" w:w="140"/>
              <w:bottom w:type="dxa" w:w="100"/>
              <w:right w:type="dxa" w:w="140"/>
            </w:tcMar>
            <w:vAlign w:val="center"/>
          </w:tcPr>
          <w:p>
            <w:pPr>
              <w:spacing w:after="0"/>
            </w:pPr>
            <w:r>
              <w:rPr>
                <w:rFonts w:ascii="Arial" w:cs="Arial" w:eastAsia="Arial" w:hAnsi="Arial"/>
              </w:rPr>
              <w:t xml:space="preserve">embedded focus</w:t>
            </w:r>
          </w:p>
        </w:tc>
        <w:tc>
          <w:tcPr>
            <w:tcW w:type="dxa" w:w="3260"/>
            <w:tcBorders>
              <w:top w:val="single" w:color="BAC8C5" w:sz="6"/>
              <w:left w:val="single" w:color="BAC8C5" w:sz="6"/>
              <w:bottom w:val="single" w:color="BAC8C5" w:sz="6"/>
              <w:right w:val="single" w:color="BAC8C5" w:sz="6"/>
            </w:tcBorders>
            <w:tcMar>
              <w:top w:type="dxa" w:w="100"/>
              <w:left w:type="dxa" w:w="140"/>
              <w:bottom w:type="dxa" w:w="100"/>
              <w:right w:type="dxa" w:w="140"/>
            </w:tcMar>
            <w:vAlign w:val="center"/>
          </w:tcPr>
          <w:p>
            <w:pPr>
              <w:spacing w:after="120" w:line="300" w:lineRule="auto"/>
            </w:pPr>
            <w:r>
              <w:rPr>
                <w:rFonts w:ascii="Arial" w:cs="Arial" w:eastAsia="Arial" w:hAnsi="Arial"/>
              </w:rPr>
              <w:t xml:space="preserve"/>
            </w:r>
          </w:p>
        </w:tc>
      </w:tr>
      <w:tr>
        <w:tc>
          <w:tcPr>
            <w:tcW w:type="dxa" w:w="3600"/>
            <w:tcBorders>
              <w:top w:val="single" w:color="BAC8C5" w:sz="6"/>
              <w:left w:val="single" w:color="BAC8C5" w:sz="6"/>
              <w:bottom w:val="single" w:color="BAC8C5" w:sz="6"/>
              <w:right w:val="single" w:color="BAC8C5" w:sz="6"/>
            </w:tcBorders>
            <w:shd w:fill="FFF9EC" w:val="clear"/>
            <w:tcMar>
              <w:top w:type="dxa" w:w="100"/>
              <w:left w:type="dxa" w:w="140"/>
              <w:bottom w:type="dxa" w:w="100"/>
              <w:right w:type="dxa" w:w="140"/>
            </w:tcMar>
            <w:vAlign w:val="center"/>
          </w:tcPr>
          <w:p>
            <w:pPr>
              <w:spacing w:after="0"/>
            </w:pPr>
            <w:r>
              <w:rPr>
                <w:rFonts w:ascii="Arial" w:cs="Arial" w:eastAsia="Arial" w:hAnsi="Arial"/>
                <w:b/>
                <w:bCs/>
              </w:rPr>
              <w:t xml:space="preserve">“My mum, on the other hand ...”</w:t>
            </w:r>
          </w:p>
        </w:tc>
        <w:tc>
          <w:tcPr>
            <w:tcW w:type="dxa" w:w="2500"/>
            <w:tcBorders>
              <w:top w:val="single" w:color="BAC8C5" w:sz="6"/>
              <w:left w:val="single" w:color="BAC8C5" w:sz="6"/>
              <w:bottom w:val="single" w:color="BAC8C5" w:sz="6"/>
              <w:right w:val="single" w:color="BAC8C5" w:sz="6"/>
            </w:tcBorders>
            <w:tcMar>
              <w:top w:type="dxa" w:w="100"/>
              <w:left w:type="dxa" w:w="140"/>
              <w:bottom w:type="dxa" w:w="100"/>
              <w:right w:type="dxa" w:w="140"/>
            </w:tcMar>
            <w:vAlign w:val="center"/>
          </w:tcPr>
          <w:p>
            <w:pPr>
              <w:spacing w:after="0"/>
            </w:pPr>
            <w:r>
              <w:rPr>
                <w:rFonts w:ascii="Arial" w:cs="Arial" w:eastAsia="Arial" w:hAnsi="Arial"/>
              </w:rPr>
              <w:t xml:space="preserve">opening + contrast</w:t>
            </w:r>
          </w:p>
        </w:tc>
        <w:tc>
          <w:tcPr>
            <w:tcW w:type="dxa" w:w="3260"/>
            <w:tcBorders>
              <w:top w:val="single" w:color="BAC8C5" w:sz="6"/>
              <w:left w:val="single" w:color="BAC8C5" w:sz="6"/>
              <w:bottom w:val="single" w:color="BAC8C5" w:sz="6"/>
              <w:right w:val="single" w:color="BAC8C5" w:sz="6"/>
            </w:tcBorders>
            <w:tcMar>
              <w:top w:type="dxa" w:w="100"/>
              <w:left w:type="dxa" w:w="140"/>
              <w:bottom w:type="dxa" w:w="100"/>
              <w:right w:type="dxa" w:w="140"/>
            </w:tcMar>
            <w:vAlign w:val="center"/>
          </w:tcPr>
          <w:p>
            <w:pPr>
              <w:spacing w:after="120" w:line="300" w:lineRule="auto"/>
            </w:pPr>
            <w:r>
              <w:rPr>
                <w:rFonts w:ascii="Arial" w:cs="Arial" w:eastAsia="Arial" w:hAnsi="Arial"/>
              </w:rPr>
              <w:t xml:space="preserve"/>
            </w:r>
          </w:p>
        </w:tc>
      </w:tr>
      <w:tr>
        <w:tc>
          <w:tcPr>
            <w:tcW w:type="dxa" w:w="3600"/>
            <w:tcBorders>
              <w:top w:val="single" w:color="BAC8C5" w:sz="6"/>
              <w:left w:val="single" w:color="BAC8C5" w:sz="6"/>
              <w:bottom w:val="single" w:color="BAC8C5" w:sz="6"/>
              <w:right w:val="single" w:color="BAC8C5" w:sz="6"/>
            </w:tcBorders>
            <w:shd w:fill="FFF9EC" w:val="clear"/>
            <w:tcMar>
              <w:top w:type="dxa" w:w="100"/>
              <w:left w:type="dxa" w:w="140"/>
              <w:bottom w:type="dxa" w:w="100"/>
              <w:right w:type="dxa" w:w="140"/>
            </w:tcMar>
            <w:vAlign w:val="center"/>
          </w:tcPr>
          <w:p>
            <w:pPr>
              <w:spacing w:after="0"/>
            </w:pPr>
            <w:r>
              <w:rPr>
                <w:rFonts w:ascii="Arial" w:cs="Arial" w:eastAsia="Arial" w:hAnsi="Arial"/>
                <w:b/>
                <w:bCs/>
              </w:rPr>
              <w:t xml:space="preserve">“It was never the plan ...”</w:t>
            </w:r>
          </w:p>
        </w:tc>
        <w:tc>
          <w:tcPr>
            <w:tcW w:type="dxa" w:w="2500"/>
            <w:tcBorders>
              <w:top w:val="single" w:color="BAC8C5" w:sz="6"/>
              <w:left w:val="single" w:color="BAC8C5" w:sz="6"/>
              <w:bottom w:val="single" w:color="BAC8C5" w:sz="6"/>
              <w:right w:val="single" w:color="BAC8C5" w:sz="6"/>
            </w:tcBorders>
            <w:tcMar>
              <w:top w:type="dxa" w:w="100"/>
              <w:left w:type="dxa" w:w="140"/>
              <w:bottom w:type="dxa" w:w="100"/>
              <w:right w:type="dxa" w:w="140"/>
            </w:tcMar>
            <w:vAlign w:val="center"/>
          </w:tcPr>
          <w:p>
            <w:pPr>
              <w:spacing w:after="0"/>
            </w:pPr>
            <w:r>
              <w:rPr>
                <w:rFonts w:ascii="Arial" w:cs="Arial" w:eastAsia="Arial" w:hAnsi="Arial"/>
              </w:rPr>
              <w:t xml:space="preserve">one-sentence emphasis</w:t>
            </w:r>
          </w:p>
        </w:tc>
        <w:tc>
          <w:tcPr>
            <w:tcW w:type="dxa" w:w="3260"/>
            <w:tcBorders>
              <w:top w:val="single" w:color="BAC8C5" w:sz="6"/>
              <w:left w:val="single" w:color="BAC8C5" w:sz="6"/>
              <w:bottom w:val="single" w:color="BAC8C5" w:sz="6"/>
              <w:right w:val="single" w:color="BAC8C5" w:sz="6"/>
            </w:tcBorders>
            <w:tcMar>
              <w:top w:type="dxa" w:w="100"/>
              <w:left w:type="dxa" w:w="140"/>
              <w:bottom w:type="dxa" w:w="100"/>
              <w:right w:type="dxa" w:w="140"/>
            </w:tcMar>
            <w:vAlign w:val="center"/>
          </w:tcPr>
          <w:p>
            <w:pPr>
              <w:spacing w:after="120" w:line="300" w:lineRule="auto"/>
            </w:pPr>
            <w:r>
              <w:rPr>
                <w:rFonts w:ascii="Arial" w:cs="Arial" w:eastAsia="Arial" w:hAnsi="Arial"/>
              </w:rPr>
              <w:t xml:space="preserve"/>
            </w:r>
          </w:p>
        </w:tc>
      </w:tr>
    </w:tbl>
    <w:p>
      <w:pPr>
        <w:pStyle w:val="Heading1"/>
      </w:pPr>
      <w:r>
        <w:rPr>
          <w:rFonts w:ascii="Arial" w:cs="Arial" w:eastAsia="Arial" w:hAnsi="Arial"/>
          <w:color w:val="20303C"/>
          <w:sz w:val="22"/>
          <w:szCs w:val="22"/>
        </w:rPr>
        <w:t xml:space="preserve">4. The ROOM plan</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c>
          <w:tcPr>
            <w:tcW w:type="dxa" w:w="2340"/>
            <w:tcBorders>
              <w:top w:val="single" w:color="BAC8C5" w:sz="6"/>
              <w:left w:val="single" w:color="BAC8C5" w:sz="6"/>
              <w:bottom w:val="single" w:color="BAC8C5" w:sz="6"/>
              <w:right w:val="single" w:color="BAC8C5" w:sz="6"/>
            </w:tcBorders>
            <w:shd w:fill="E7E4F3" w:val="clear"/>
            <w:tcMar>
              <w:top w:type="dxa" w:w="100"/>
              <w:left w:type="dxa" w:w="140"/>
              <w:bottom w:type="dxa" w:w="100"/>
              <w:right w:type="dxa" w:w="140"/>
            </w:tcMar>
            <w:vAlign w:val="center"/>
          </w:tcPr>
          <w:p>
            <w:pPr>
              <w:spacing w:after="20"/>
              <w:jc w:val="center"/>
            </w:pPr>
            <w:r>
              <w:rPr>
                <w:rFonts w:ascii="Arial" w:cs="Arial" w:eastAsia="Arial" w:hAnsi="Arial"/>
                <w:b/>
                <w:bCs/>
                <w:color w:val="3D6B8E"/>
                <w:sz w:val="28"/>
                <w:szCs w:val="28"/>
              </w:rPr>
              <w:t xml:space="preserve">R</w:t>
            </w:r>
          </w:p>
          <w:p>
            <w:pPr>
              <w:spacing w:after="0"/>
              <w:jc w:val="center"/>
            </w:pPr>
            <w:r>
              <w:rPr>
                <w:rFonts w:ascii="Arial" w:cs="Arial" w:eastAsia="Arial" w:hAnsi="Arial"/>
                <w:b/>
                <w:bCs/>
              </w:rPr>
              <w:t xml:space="preserve">Reveal the focus</w:t>
            </w:r>
          </w:p>
        </w:tc>
        <w:tc>
          <w:tcPr>
            <w:tcW w:type="dxa" w:w="2340"/>
            <w:tcBorders>
              <w:top w:val="single" w:color="BAC8C5" w:sz="6"/>
              <w:left w:val="single" w:color="BAC8C5" w:sz="6"/>
              <w:bottom w:val="single" w:color="BAC8C5" w:sz="6"/>
              <w:right w:val="single" w:color="BAC8C5" w:sz="6"/>
            </w:tcBorders>
            <w:shd w:fill="E7E4F3" w:val="clear"/>
            <w:tcMar>
              <w:top w:type="dxa" w:w="100"/>
              <w:left w:type="dxa" w:w="140"/>
              <w:bottom w:type="dxa" w:w="100"/>
              <w:right w:type="dxa" w:w="140"/>
            </w:tcMar>
            <w:vAlign w:val="center"/>
          </w:tcPr>
          <w:p>
            <w:pPr>
              <w:spacing w:after="20"/>
              <w:jc w:val="center"/>
            </w:pPr>
            <w:r>
              <w:rPr>
                <w:rFonts w:ascii="Arial" w:cs="Arial" w:eastAsia="Arial" w:hAnsi="Arial"/>
                <w:b/>
                <w:bCs/>
                <w:color w:val="3D6B8E"/>
                <w:sz w:val="28"/>
                <w:szCs w:val="28"/>
              </w:rPr>
              <w:t xml:space="preserve">O</w:t>
            </w:r>
          </w:p>
          <w:p>
            <w:pPr>
              <w:spacing w:after="0"/>
              <w:jc w:val="center"/>
            </w:pPr>
            <w:r>
              <w:rPr>
                <w:rFonts w:ascii="Arial" w:cs="Arial" w:eastAsia="Arial" w:hAnsi="Arial"/>
                <w:b/>
                <w:bCs/>
              </w:rPr>
              <w:t xml:space="preserve">Organise details</w:t>
            </w:r>
          </w:p>
        </w:tc>
        <w:tc>
          <w:tcPr>
            <w:tcW w:type="dxa" w:w="2340"/>
            <w:tcBorders>
              <w:top w:val="single" w:color="BAC8C5" w:sz="6"/>
              <w:left w:val="single" w:color="BAC8C5" w:sz="6"/>
              <w:bottom w:val="single" w:color="BAC8C5" w:sz="6"/>
              <w:right w:val="single" w:color="BAC8C5" w:sz="6"/>
            </w:tcBorders>
            <w:shd w:fill="E7E4F3" w:val="clear"/>
            <w:tcMar>
              <w:top w:type="dxa" w:w="100"/>
              <w:left w:type="dxa" w:w="140"/>
              <w:bottom w:type="dxa" w:w="100"/>
              <w:right w:type="dxa" w:w="140"/>
            </w:tcMar>
            <w:vAlign w:val="center"/>
          </w:tcPr>
          <w:p>
            <w:pPr>
              <w:spacing w:after="20"/>
              <w:jc w:val="center"/>
            </w:pPr>
            <w:r>
              <w:rPr>
                <w:rFonts w:ascii="Arial" w:cs="Arial" w:eastAsia="Arial" w:hAnsi="Arial"/>
                <w:b/>
                <w:bCs/>
                <w:color w:val="3D6B8E"/>
                <w:sz w:val="28"/>
                <w:szCs w:val="28"/>
              </w:rPr>
              <w:t xml:space="preserve">O</w:t>
            </w:r>
          </w:p>
          <w:p>
            <w:pPr>
              <w:spacing w:after="0"/>
              <w:jc w:val="center"/>
            </w:pPr>
            <w:r>
              <w:rPr>
                <w:rFonts w:ascii="Arial" w:cs="Arial" w:eastAsia="Arial" w:hAnsi="Arial"/>
                <w:b/>
                <w:bCs/>
              </w:rPr>
              <w:t xml:space="preserve">Order for meaning</w:t>
            </w:r>
          </w:p>
        </w:tc>
        <w:tc>
          <w:tcPr>
            <w:tcW w:type="dxa" w:w="2340"/>
            <w:tcBorders>
              <w:top w:val="single" w:color="BAC8C5" w:sz="6"/>
              <w:left w:val="single" w:color="BAC8C5" w:sz="6"/>
              <w:bottom w:val="single" w:color="BAC8C5" w:sz="6"/>
              <w:right w:val="single" w:color="BAC8C5" w:sz="6"/>
            </w:tcBorders>
            <w:shd w:fill="E7E4F3" w:val="clear"/>
            <w:tcMar>
              <w:top w:type="dxa" w:w="100"/>
              <w:left w:type="dxa" w:w="140"/>
              <w:bottom w:type="dxa" w:w="100"/>
              <w:right w:type="dxa" w:w="140"/>
            </w:tcMar>
            <w:vAlign w:val="center"/>
          </w:tcPr>
          <w:p>
            <w:pPr>
              <w:spacing w:after="20"/>
              <w:jc w:val="center"/>
            </w:pPr>
            <w:r>
              <w:rPr>
                <w:rFonts w:ascii="Arial" w:cs="Arial" w:eastAsia="Arial" w:hAnsi="Arial"/>
                <w:b/>
                <w:bCs/>
                <w:color w:val="3D6B8E"/>
                <w:sz w:val="28"/>
                <w:szCs w:val="28"/>
              </w:rPr>
              <w:t xml:space="preserve">M</w:t>
            </w:r>
          </w:p>
          <w:p>
            <w:pPr>
              <w:spacing w:after="0"/>
              <w:jc w:val="center"/>
            </w:pPr>
            <w:r>
              <w:rPr>
                <w:rFonts w:ascii="Arial" w:cs="Arial" w:eastAsia="Arial" w:hAnsi="Arial"/>
                <w:b/>
                <w:bCs/>
              </w:rPr>
              <w:t xml:space="preserve">Move the reader</w:t>
            </w:r>
          </w:p>
        </w:tc>
      </w:tr>
    </w:tbl>
    <w:p>
      <w:r>
        <w:br w:type="page"/>
      </w:r>
    </w:p>
    <w:p>
      <w:pPr>
        <w:pStyle w:val="Heading1"/>
      </w:pPr>
      <w:r>
        <w:rPr>
          <w:rFonts w:ascii="Arial" w:cs="Arial" w:eastAsia="Arial" w:hAnsi="Arial"/>
          <w:color w:val="20303C"/>
          <w:sz w:val="22"/>
          <w:szCs w:val="22"/>
        </w:rPr>
        <w:t xml:space="preserve">5. Study the model room</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7A43B" w:sz="6"/>
              <w:left w:val="single" w:color="D7A43B" w:sz="6"/>
              <w:bottom w:val="single" w:color="D7A43B" w:sz="6"/>
              <w:right w:val="single" w:color="D7A43B" w:sz="6"/>
            </w:tcBorders>
            <w:shd w:fill="FFF9EC" w:val="clear"/>
            <w:tcMar>
              <w:top w:type="dxa" w:w="100"/>
              <w:left w:type="dxa" w:w="140"/>
              <w:bottom w:type="dxa" w:w="100"/>
              <w:right w:type="dxa" w:w="140"/>
            </w:tcMar>
            <w:vAlign w:val="center"/>
          </w:tcPr>
          <w:p>
            <w:pPr>
              <w:spacing w:after="60"/>
            </w:pPr>
            <w:r>
              <w:rPr>
                <w:rFonts w:ascii="Arial" w:cs="Arial" w:eastAsia="Arial" w:hAnsi="Arial"/>
                <w:b/>
                <w:bCs/>
                <w:color w:val="C85C4A"/>
                <w:sz w:val="18"/>
                <w:szCs w:val="18"/>
              </w:rPr>
              <w:t xml:space="preserve">MODEL MEMORY PARAGRAPH</w:t>
            </w:r>
          </w:p>
          <w:p>
            <w:pPr>
              <w:spacing w:after="0"/>
            </w:pPr>
            <w:r>
              <w:rPr>
                <w:rFonts w:ascii="Arial" w:cs="Arial" w:eastAsia="Arial" w:hAnsi="Arial"/>
                <w:sz w:val="21"/>
                <w:szCs w:val="21"/>
              </w:rPr>
              <w:t xml:space="preserve">The old blue bicycle made visits to my cousin feel like expeditions. I would push hard up the first hill while its loose bell rattled with every bump. At the crest, the road opened towards the river and the wind cooled my face. My cousin always waited beside the red gate, pretending not to watch for me. By the time I arrived, the difficult climb already felt like part of the adventure. Even now, the sound of a bicycle bell brings that road back to me.</w:t>
            </w:r>
          </w:p>
        </w:tc>
      </w:tr>
    </w:tbl>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872"/>
        <w:gridCol w:w="1872"/>
        <w:gridCol w:w="1872"/>
        <w:gridCol w:w="1872"/>
      </w:tblGrid>
      <w:tr>
        <w:tc>
          <w:tcPr>
            <w:tcW w:type="dxa" w:w="1872"/>
            <w:tcBorders>
              <w:top w:val="single" w:color="BAC8C5" w:sz="6"/>
              <w:left w:val="single" w:color="BAC8C5" w:sz="6"/>
              <w:bottom w:val="single" w:color="BAC8C5" w:sz="6"/>
              <w:right w:val="single" w:color="BAC8C5" w:sz="6"/>
            </w:tcBorders>
            <w:shd w:fill="E7E4F3" w:val="clear"/>
            <w:tcMar>
              <w:top w:type="dxa" w:w="100"/>
              <w:left w:type="dxa" w:w="140"/>
              <w:bottom w:type="dxa" w:w="100"/>
              <w:right w:type="dxa" w:w="140"/>
            </w:tcMar>
            <w:vAlign w:val="center"/>
          </w:tcPr>
          <w:p>
            <w:pPr>
              <w:spacing w:after="30"/>
              <w:jc w:val="center"/>
            </w:pPr>
            <w:r>
              <w:rPr>
                <w:rFonts w:ascii="Arial" w:cs="Arial" w:eastAsia="Arial" w:hAnsi="Arial"/>
                <w:b/>
                <w:bCs/>
                <w:color w:val="243B53"/>
              </w:rPr>
              <w:t xml:space="preserve">FOCUS</w:t>
            </w:r>
          </w:p>
          <w:p>
            <w:pPr>
              <w:spacing w:after="0"/>
              <w:jc w:val="center"/>
            </w:pPr>
            <w:r>
              <w:rPr>
                <w:rFonts w:ascii="Arial" w:cs="Arial" w:eastAsia="Arial" w:hAnsi="Arial"/>
                <w:sz w:val="18"/>
                <w:szCs w:val="18"/>
              </w:rPr>
              <w:t xml:space="preserve">topic sentence</w:t>
            </w:r>
          </w:p>
        </w:tc>
        <w:tc>
          <w:tcPr>
            <w:tcW w:type="dxa" w:w="1872"/>
            <w:tcBorders>
              <w:top w:val="single" w:color="BAC8C5" w:sz="6"/>
              <w:left w:val="single" w:color="BAC8C5" w:sz="6"/>
              <w:bottom w:val="single" w:color="BAC8C5" w:sz="6"/>
              <w:right w:val="single" w:color="BAC8C5" w:sz="6"/>
            </w:tcBorders>
            <w:shd w:fill="E7E4F3" w:val="clear"/>
            <w:tcMar>
              <w:top w:type="dxa" w:w="100"/>
              <w:left w:type="dxa" w:w="140"/>
              <w:bottom w:type="dxa" w:w="100"/>
              <w:right w:type="dxa" w:w="140"/>
            </w:tcMar>
            <w:vAlign w:val="center"/>
          </w:tcPr>
          <w:p>
            <w:pPr>
              <w:spacing w:after="30"/>
              <w:jc w:val="center"/>
            </w:pPr>
            <w:r>
              <w:rPr>
                <w:rFonts w:ascii="Arial" w:cs="Arial" w:eastAsia="Arial" w:hAnsi="Arial"/>
                <w:b/>
                <w:bCs/>
                <w:color w:val="243B53"/>
              </w:rPr>
              <w:t xml:space="preserve">DETAIL</w:t>
            </w:r>
          </w:p>
          <w:p>
            <w:pPr>
              <w:spacing w:after="0"/>
              <w:jc w:val="center"/>
            </w:pPr>
            <w:r>
              <w:rPr>
                <w:rFonts w:ascii="Arial" w:cs="Arial" w:eastAsia="Arial" w:hAnsi="Arial"/>
                <w:sz w:val="18"/>
                <w:szCs w:val="18"/>
              </w:rPr>
              <w:t xml:space="preserve">sound + action</w:t>
            </w:r>
          </w:p>
        </w:tc>
        <w:tc>
          <w:tcPr>
            <w:tcW w:type="dxa" w:w="1872"/>
            <w:tcBorders>
              <w:top w:val="single" w:color="BAC8C5" w:sz="6"/>
              <w:left w:val="single" w:color="BAC8C5" w:sz="6"/>
              <w:bottom w:val="single" w:color="BAC8C5" w:sz="6"/>
              <w:right w:val="single" w:color="BAC8C5" w:sz="6"/>
            </w:tcBorders>
            <w:shd w:fill="E7E4F3" w:val="clear"/>
            <w:tcMar>
              <w:top w:type="dxa" w:w="100"/>
              <w:left w:type="dxa" w:w="140"/>
              <w:bottom w:type="dxa" w:w="100"/>
              <w:right w:type="dxa" w:w="140"/>
            </w:tcMar>
            <w:vAlign w:val="center"/>
          </w:tcPr>
          <w:p>
            <w:pPr>
              <w:spacing w:after="30"/>
              <w:jc w:val="center"/>
            </w:pPr>
            <w:r>
              <w:rPr>
                <w:rFonts w:ascii="Arial" w:cs="Arial" w:eastAsia="Arial" w:hAnsi="Arial"/>
                <w:b/>
                <w:bCs/>
                <w:color w:val="243B53"/>
              </w:rPr>
              <w:t xml:space="preserve">ORDER</w:t>
            </w:r>
          </w:p>
          <w:p>
            <w:pPr>
              <w:spacing w:after="0"/>
              <w:jc w:val="center"/>
            </w:pPr>
            <w:r>
              <w:rPr>
                <w:rFonts w:ascii="Arial" w:cs="Arial" w:eastAsia="Arial" w:hAnsi="Arial"/>
                <w:sz w:val="18"/>
                <w:szCs w:val="18"/>
              </w:rPr>
              <w:t xml:space="preserve">climb to arrival</w:t>
            </w:r>
          </w:p>
        </w:tc>
        <w:tc>
          <w:tcPr>
            <w:tcW w:type="dxa" w:w="1872"/>
            <w:tcBorders>
              <w:top w:val="single" w:color="BAC8C5" w:sz="6"/>
              <w:left w:val="single" w:color="BAC8C5" w:sz="6"/>
              <w:bottom w:val="single" w:color="BAC8C5" w:sz="6"/>
              <w:right w:val="single" w:color="BAC8C5" w:sz="6"/>
            </w:tcBorders>
            <w:shd w:fill="E7E4F3" w:val="clear"/>
            <w:tcMar>
              <w:top w:type="dxa" w:w="100"/>
              <w:left w:type="dxa" w:w="140"/>
              <w:bottom w:type="dxa" w:w="100"/>
              <w:right w:type="dxa" w:w="140"/>
            </w:tcMar>
            <w:vAlign w:val="center"/>
          </w:tcPr>
          <w:p>
            <w:pPr>
              <w:spacing w:after="30"/>
              <w:jc w:val="center"/>
            </w:pPr>
            <w:r>
              <w:rPr>
                <w:rFonts w:ascii="Arial" w:cs="Arial" w:eastAsia="Arial" w:hAnsi="Arial"/>
                <w:b/>
                <w:bCs/>
                <w:color w:val="243B53"/>
              </w:rPr>
              <w:t xml:space="preserve">IMAGE</w:t>
            </w:r>
          </w:p>
          <w:p>
            <w:pPr>
              <w:spacing w:after="0"/>
              <w:jc w:val="center"/>
            </w:pPr>
            <w:r>
              <w:rPr>
                <w:rFonts w:ascii="Arial" w:cs="Arial" w:eastAsia="Arial" w:hAnsi="Arial"/>
                <w:sz w:val="18"/>
                <w:szCs w:val="18"/>
              </w:rPr>
              <w:t xml:space="preserve">red gate + wind</w:t>
            </w:r>
          </w:p>
        </w:tc>
        <w:tc>
          <w:tcPr>
            <w:tcW w:type="dxa" w:w="1872"/>
            <w:tcBorders>
              <w:top w:val="single" w:color="BAC8C5" w:sz="6"/>
              <w:left w:val="single" w:color="BAC8C5" w:sz="6"/>
              <w:bottom w:val="single" w:color="BAC8C5" w:sz="6"/>
              <w:right w:val="single" w:color="BAC8C5" w:sz="6"/>
            </w:tcBorders>
            <w:shd w:fill="E7E4F3" w:val="clear"/>
            <w:tcMar>
              <w:top w:type="dxa" w:w="100"/>
              <w:left w:type="dxa" w:w="140"/>
              <w:bottom w:type="dxa" w:w="100"/>
              <w:right w:type="dxa" w:w="140"/>
            </w:tcMar>
            <w:vAlign w:val="center"/>
          </w:tcPr>
          <w:p>
            <w:pPr>
              <w:spacing w:after="30"/>
              <w:jc w:val="center"/>
            </w:pPr>
            <w:r>
              <w:rPr>
                <w:rFonts w:ascii="Arial" w:cs="Arial" w:eastAsia="Arial" w:hAnsi="Arial"/>
                <w:b/>
                <w:bCs/>
                <w:color w:val="243B53"/>
              </w:rPr>
              <w:t xml:space="preserve">MEANING</w:t>
            </w:r>
          </w:p>
          <w:p>
            <w:pPr>
              <w:spacing w:after="0"/>
              <w:jc w:val="center"/>
            </w:pPr>
            <w:r>
              <w:rPr>
                <w:rFonts w:ascii="Arial" w:cs="Arial" w:eastAsia="Arial" w:hAnsi="Arial"/>
                <w:sz w:val="18"/>
                <w:szCs w:val="18"/>
              </w:rPr>
              <w:t xml:space="preserve">memory returns</w:t>
            </w:r>
          </w:p>
        </w:tc>
      </w:tr>
    </w:tbl>
    <w:p>
      <w:pPr>
        <w:pStyle w:val="Heading1"/>
      </w:pPr>
      <w:r>
        <w:rPr>
          <w:rFonts w:ascii="Arial" w:cs="Arial" w:eastAsia="Arial" w:hAnsi="Arial"/>
          <w:color w:val="20303C"/>
          <w:sz w:val="22"/>
          <w:szCs w:val="22"/>
        </w:rPr>
        <w:t xml:space="preserve">6. Plan a real, altered or invented memory</w:t>
      </w:r>
    </w:p>
    <w:p>
      <w:pPr>
        <w:spacing w:after="120" w:line="300" w:lineRule="auto"/>
      </w:pPr>
      <w:r>
        <w:rPr>
          <w:rFonts w:ascii="Arial" w:cs="Arial" w:eastAsia="Arial" w:hAnsi="Arial"/>
        </w:rPr>
        <w:t xml:space="preserve">My paragraph is mainly about: ________________________________________________________</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c>
          <w:tcPr>
            <w:tcW w:type="dxa" w:w="2400"/>
            <w:tcBorders>
              <w:top w:val="single" w:color="BAC8C5" w:sz="6"/>
              <w:left w:val="single" w:color="BAC8C5" w:sz="6"/>
              <w:bottom w:val="single" w:color="BAC8C5" w:sz="6"/>
              <w:right w:val="single" w:color="BAC8C5" w:sz="6"/>
            </w:tcBorders>
            <w:shd w:fill="F5F7F6" w:val="clear"/>
            <w:tcMar>
              <w:top w:type="dxa" w:w="100"/>
              <w:left w:type="dxa" w:w="140"/>
              <w:bottom w:type="dxa" w:w="100"/>
              <w:right w:type="dxa" w:w="140"/>
            </w:tcMar>
            <w:vAlign w:val="center"/>
          </w:tcPr>
          <w:p>
            <w:pPr>
              <w:spacing w:after="40"/>
            </w:pPr>
            <w:r>
              <w:rPr>
                <w:rFonts w:ascii="Arial" w:cs="Arial" w:eastAsia="Arial" w:hAnsi="Arial"/>
                <w:b/>
                <w:bCs/>
              </w:rPr>
              <w:t xml:space="preserve">Topic sentence</w:t>
            </w:r>
          </w:p>
          <w:p>
            <w:pPr>
              <w:spacing w:after="0"/>
            </w:pPr>
            <w:r>
              <w:rPr>
                <w:rFonts w:ascii="Arial" w:cs="Arial" w:eastAsia="Arial" w:hAnsi="Arial"/>
                <w:i/>
                <w:iCs/>
                <w:sz w:val="19"/>
                <w:szCs w:val="19"/>
              </w:rPr>
              <w:t xml:space="preserve">Reveal the exact focus.</w:t>
            </w:r>
          </w:p>
        </w:tc>
        <w:tc>
          <w:tcPr>
            <w:tcW w:type="dxa" w:w="6960"/>
            <w:tcBorders>
              <w:top w:val="single" w:color="BAC8C5" w:sz="6"/>
              <w:left w:val="single" w:color="BAC8C5" w:sz="6"/>
              <w:bottom w:val="single" w:color="BAC8C5" w:sz="6"/>
              <w:right w:val="single" w:color="BAC8C5" w:sz="6"/>
            </w:tcBorders>
            <w:tcMar>
              <w:top w:type="dxa" w:w="100"/>
              <w:left w:type="dxa" w:w="140"/>
              <w:bottom w:type="dxa" w:w="100"/>
              <w:right w:type="dxa" w:w="140"/>
            </w:tcMar>
            <w:vAlign w:val="center"/>
          </w:tcPr>
          <w:p>
            <w:pPr>
              <w:spacing w:after="120" w:line="300" w:lineRule="auto"/>
            </w:pPr>
            <w:r>
              <w:rPr>
                <w:rFonts w:ascii="Arial" w:cs="Arial" w:eastAsia="Arial" w:hAnsi="Arial"/>
              </w:rPr>
              <w:t xml:space="preserve"/>
            </w:r>
          </w:p>
        </w:tc>
      </w:tr>
      <w:tr>
        <w:tc>
          <w:tcPr>
            <w:tcW w:type="dxa" w:w="2400"/>
            <w:tcBorders>
              <w:top w:val="single" w:color="BAC8C5" w:sz="6"/>
              <w:left w:val="single" w:color="BAC8C5" w:sz="6"/>
              <w:bottom w:val="single" w:color="BAC8C5" w:sz="6"/>
              <w:right w:val="single" w:color="BAC8C5" w:sz="6"/>
            </w:tcBorders>
            <w:shd w:fill="F5F7F6" w:val="clear"/>
            <w:tcMar>
              <w:top w:type="dxa" w:w="100"/>
              <w:left w:type="dxa" w:w="140"/>
              <w:bottom w:type="dxa" w:w="100"/>
              <w:right w:type="dxa" w:w="140"/>
            </w:tcMar>
            <w:vAlign w:val="center"/>
          </w:tcPr>
          <w:p>
            <w:pPr>
              <w:spacing w:after="40"/>
            </w:pPr>
            <w:r>
              <w:rPr>
                <w:rFonts w:ascii="Arial" w:cs="Arial" w:eastAsia="Arial" w:hAnsi="Arial"/>
                <w:b/>
                <w:bCs/>
              </w:rPr>
              <w:t xml:space="preserve">Three details</w:t>
            </w:r>
          </w:p>
          <w:p>
            <w:pPr>
              <w:spacing w:after="0"/>
            </w:pPr>
            <w:r>
              <w:rPr>
                <w:rFonts w:ascii="Arial" w:cs="Arial" w:eastAsia="Arial" w:hAnsi="Arial"/>
                <w:i/>
                <w:iCs/>
                <w:sz w:val="19"/>
                <w:szCs w:val="19"/>
              </w:rPr>
              <w:t xml:space="preserve">Only details that belong.</w:t>
            </w:r>
          </w:p>
        </w:tc>
        <w:tc>
          <w:tcPr>
            <w:tcW w:type="dxa" w:w="6960"/>
            <w:tcBorders>
              <w:top w:val="single" w:color="BAC8C5" w:sz="6"/>
              <w:left w:val="single" w:color="BAC8C5" w:sz="6"/>
              <w:bottom w:val="single" w:color="BAC8C5" w:sz="6"/>
              <w:right w:val="single" w:color="BAC8C5" w:sz="6"/>
            </w:tcBorders>
            <w:tcMar>
              <w:top w:type="dxa" w:w="100"/>
              <w:left w:type="dxa" w:w="140"/>
              <w:bottom w:type="dxa" w:w="100"/>
              <w:right w:type="dxa" w:w="140"/>
            </w:tcMar>
            <w:vAlign w:val="center"/>
          </w:tcPr>
          <w:p>
            <w:pPr>
              <w:spacing w:after="0"/>
            </w:pPr>
            <w:r>
              <w:rPr>
                <w:rFonts w:ascii="Arial" w:cs="Arial" w:eastAsia="Arial" w:hAnsi="Arial"/>
              </w:rPr>
              <w:t xml:space="preserve">1.
2.
3.</w:t>
            </w:r>
          </w:p>
        </w:tc>
      </w:tr>
      <w:tr>
        <w:tc>
          <w:tcPr>
            <w:tcW w:type="dxa" w:w="2400"/>
            <w:tcBorders>
              <w:top w:val="single" w:color="BAC8C5" w:sz="6"/>
              <w:left w:val="single" w:color="BAC8C5" w:sz="6"/>
              <w:bottom w:val="single" w:color="BAC8C5" w:sz="6"/>
              <w:right w:val="single" w:color="BAC8C5" w:sz="6"/>
            </w:tcBorders>
            <w:shd w:fill="F5F7F6" w:val="clear"/>
            <w:tcMar>
              <w:top w:type="dxa" w:w="100"/>
              <w:left w:type="dxa" w:w="140"/>
              <w:bottom w:type="dxa" w:w="100"/>
              <w:right w:type="dxa" w:w="140"/>
            </w:tcMar>
            <w:vAlign w:val="center"/>
          </w:tcPr>
          <w:p>
            <w:pPr>
              <w:spacing w:after="40"/>
            </w:pPr>
            <w:r>
              <w:rPr>
                <w:rFonts w:ascii="Arial" w:cs="Arial" w:eastAsia="Arial" w:hAnsi="Arial"/>
                <w:b/>
                <w:bCs/>
              </w:rPr>
              <w:t xml:space="preserve">Order</w:t>
            </w:r>
          </w:p>
          <w:p>
            <w:pPr>
              <w:spacing w:after="0"/>
            </w:pPr>
            <w:r>
              <w:rPr>
                <w:rFonts w:ascii="Arial" w:cs="Arial" w:eastAsia="Arial" w:hAnsi="Arial"/>
                <w:i/>
                <w:iCs/>
                <w:sz w:val="19"/>
                <w:szCs w:val="19"/>
              </w:rPr>
              <w:t xml:space="preserve">time / place / importance</w:t>
            </w:r>
          </w:p>
        </w:tc>
        <w:tc>
          <w:tcPr>
            <w:tcW w:type="dxa" w:w="6960"/>
            <w:tcBorders>
              <w:top w:val="single" w:color="BAC8C5" w:sz="6"/>
              <w:left w:val="single" w:color="BAC8C5" w:sz="6"/>
              <w:bottom w:val="single" w:color="BAC8C5" w:sz="6"/>
              <w:right w:val="single" w:color="BAC8C5" w:sz="6"/>
            </w:tcBorders>
            <w:tcMar>
              <w:top w:type="dxa" w:w="100"/>
              <w:left w:type="dxa" w:w="140"/>
              <w:bottom w:type="dxa" w:w="100"/>
              <w:right w:type="dxa" w:w="140"/>
            </w:tcMar>
            <w:vAlign w:val="center"/>
          </w:tcPr>
          <w:p>
            <w:pPr>
              <w:spacing w:after="120" w:line="300" w:lineRule="auto"/>
            </w:pPr>
            <w:r>
              <w:rPr>
                <w:rFonts w:ascii="Arial" w:cs="Arial" w:eastAsia="Arial" w:hAnsi="Arial"/>
              </w:rPr>
              <w:t xml:space="preserve"/>
            </w:r>
          </w:p>
        </w:tc>
      </w:tr>
      <w:tr>
        <w:tc>
          <w:tcPr>
            <w:tcW w:type="dxa" w:w="2400"/>
            <w:tcBorders>
              <w:top w:val="single" w:color="BAC8C5" w:sz="6"/>
              <w:left w:val="single" w:color="BAC8C5" w:sz="6"/>
              <w:bottom w:val="single" w:color="BAC8C5" w:sz="6"/>
              <w:right w:val="single" w:color="BAC8C5" w:sz="6"/>
            </w:tcBorders>
            <w:shd w:fill="F5F7F6" w:val="clear"/>
            <w:tcMar>
              <w:top w:type="dxa" w:w="100"/>
              <w:left w:type="dxa" w:w="140"/>
              <w:bottom w:type="dxa" w:w="100"/>
              <w:right w:type="dxa" w:w="140"/>
            </w:tcMar>
            <w:vAlign w:val="center"/>
          </w:tcPr>
          <w:p>
            <w:pPr>
              <w:spacing w:after="40"/>
            </w:pPr>
            <w:r>
              <w:rPr>
                <w:rFonts w:ascii="Arial" w:cs="Arial" w:eastAsia="Arial" w:hAnsi="Arial"/>
                <w:b/>
                <w:bCs/>
              </w:rPr>
              <w:t xml:space="preserve">Closing meaning</w:t>
            </w:r>
          </w:p>
          <w:p>
            <w:pPr>
              <w:spacing w:after="0"/>
            </w:pPr>
            <w:r>
              <w:rPr>
                <w:rFonts w:ascii="Arial" w:cs="Arial" w:eastAsia="Arial" w:hAnsi="Arial"/>
                <w:i/>
                <w:iCs/>
                <w:sz w:val="19"/>
                <w:szCs w:val="19"/>
              </w:rPr>
              <w:t xml:space="preserve">What remains with the reader?</w:t>
            </w:r>
          </w:p>
        </w:tc>
        <w:tc>
          <w:tcPr>
            <w:tcW w:type="dxa" w:w="6960"/>
            <w:tcBorders>
              <w:top w:val="single" w:color="BAC8C5" w:sz="6"/>
              <w:left w:val="single" w:color="BAC8C5" w:sz="6"/>
              <w:bottom w:val="single" w:color="BAC8C5" w:sz="6"/>
              <w:right w:val="single" w:color="BAC8C5" w:sz="6"/>
            </w:tcBorders>
            <w:tcMar>
              <w:top w:type="dxa" w:w="100"/>
              <w:left w:type="dxa" w:w="140"/>
              <w:bottom w:type="dxa" w:w="100"/>
              <w:right w:type="dxa" w:w="140"/>
            </w:tcMar>
            <w:vAlign w:val="center"/>
          </w:tcPr>
          <w:p>
            <w:pPr>
              <w:spacing w:after="120" w:line="300" w:lineRule="auto"/>
            </w:pPr>
            <w:r>
              <w:rPr>
                <w:rFonts w:ascii="Arial" w:cs="Arial" w:eastAsia="Arial" w:hAnsi="Arial"/>
              </w:rPr>
              <w:t xml:space="preserve"/>
            </w:r>
          </w:p>
        </w:tc>
      </w:tr>
    </w:tbl>
    <w:p>
      <w:r>
        <w:br w:type="page"/>
      </w:r>
    </w:p>
    <w:p>
      <w:pPr>
        <w:pStyle w:val="Heading1"/>
      </w:pPr>
      <w:r>
        <w:rPr>
          <w:rFonts w:ascii="Arial" w:cs="Arial" w:eastAsia="Arial" w:hAnsi="Arial"/>
          <w:color w:val="20303C"/>
          <w:sz w:val="22"/>
          <w:szCs w:val="22"/>
        </w:rPr>
        <w:t xml:space="preserve">7. Build and revise your room</w:t>
      </w:r>
    </w:p>
    <w:p>
      <w:pPr>
        <w:spacing w:after="120" w:line="300" w:lineRule="auto"/>
      </w:pPr>
      <w:r>
        <w:rPr>
          <w:rFonts w:ascii="Arial" w:cs="Arial" w:eastAsia="Arial" w:hAnsi="Arial"/>
        </w:rPr>
        <w:t xml:space="preserve">Write 100-140 words. Keep one controlling focus, use at least three relevant details and close with meaning.</w:t>
      </w:r>
    </w:p>
    <w:p>
      <w:pPr>
        <w:spacing w:after="80" w:before="70"/>
      </w:pPr>
      <w:r>
        <w:rPr>
          <w:rFonts w:ascii="Arial" w:cs="Arial" w:eastAsia="Arial" w:hAnsi="Arial"/>
          <w:color w:val="65727A"/>
          <w:sz w:val="20"/>
          <w:szCs w:val="20"/>
        </w:rPr>
        <w:t xml:space="preserve">________________________________________________________________________________</w:t>
      </w:r>
    </w:p>
    <w:p>
      <w:pPr>
        <w:spacing w:after="80" w:before="70"/>
      </w:pPr>
      <w:r>
        <w:rPr>
          <w:rFonts w:ascii="Arial" w:cs="Arial" w:eastAsia="Arial" w:hAnsi="Arial"/>
          <w:color w:val="65727A"/>
          <w:sz w:val="20"/>
          <w:szCs w:val="20"/>
        </w:rPr>
        <w:t xml:space="preserve">________________________________________________________________________________</w:t>
      </w:r>
    </w:p>
    <w:p>
      <w:pPr>
        <w:spacing w:after="80" w:before="70"/>
      </w:pPr>
      <w:r>
        <w:rPr>
          <w:rFonts w:ascii="Arial" w:cs="Arial" w:eastAsia="Arial" w:hAnsi="Arial"/>
          <w:color w:val="65727A"/>
          <w:sz w:val="20"/>
          <w:szCs w:val="20"/>
        </w:rPr>
        <w:t xml:space="preserve">________________________________________________________________________________</w:t>
      </w:r>
    </w:p>
    <w:p>
      <w:pPr>
        <w:spacing w:after="80" w:before="70"/>
      </w:pPr>
      <w:r>
        <w:rPr>
          <w:rFonts w:ascii="Arial" w:cs="Arial" w:eastAsia="Arial" w:hAnsi="Arial"/>
          <w:color w:val="65727A"/>
          <w:sz w:val="20"/>
          <w:szCs w:val="20"/>
        </w:rPr>
        <w:t xml:space="preserve">________________________________________________________________________________</w:t>
      </w:r>
    </w:p>
    <w:p>
      <w:pPr>
        <w:spacing w:after="80" w:before="70"/>
      </w:pPr>
      <w:r>
        <w:rPr>
          <w:rFonts w:ascii="Arial" w:cs="Arial" w:eastAsia="Arial" w:hAnsi="Arial"/>
          <w:color w:val="65727A"/>
          <w:sz w:val="20"/>
          <w:szCs w:val="20"/>
        </w:rPr>
        <w:t xml:space="preserve">________________________________________________________________________________</w:t>
      </w:r>
    </w:p>
    <w:p>
      <w:pPr>
        <w:spacing w:after="80" w:before="70"/>
      </w:pPr>
      <w:r>
        <w:rPr>
          <w:rFonts w:ascii="Arial" w:cs="Arial" w:eastAsia="Arial" w:hAnsi="Arial"/>
          <w:color w:val="65727A"/>
          <w:sz w:val="20"/>
          <w:szCs w:val="20"/>
        </w:rPr>
        <w:t xml:space="preserve">________________________________________________________________________________</w:t>
      </w:r>
    </w:p>
    <w:p>
      <w:pPr>
        <w:spacing w:after="80" w:before="70"/>
      </w:pPr>
      <w:r>
        <w:rPr>
          <w:rFonts w:ascii="Arial" w:cs="Arial" w:eastAsia="Arial" w:hAnsi="Arial"/>
          <w:color w:val="65727A"/>
          <w:sz w:val="20"/>
          <w:szCs w:val="20"/>
        </w:rPr>
        <w:t xml:space="preserve">________________________________________________________________________________</w:t>
      </w:r>
    </w:p>
    <w:p>
      <w:pPr>
        <w:pStyle w:val="Heading1"/>
      </w:pPr>
      <w:r>
        <w:rPr>
          <w:rFonts w:ascii="Arial" w:cs="Arial" w:eastAsia="Arial" w:hAnsi="Arial"/>
          <w:color w:val="20303C"/>
          <w:sz w:val="22"/>
          <w:szCs w:val="22"/>
        </w:rPr>
        <w:t xml:space="preserve">Doorway test</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3120"/>
            <w:tcBorders>
              <w:top w:val="single" w:color="BAC8C5" w:sz="6"/>
              <w:left w:val="single" w:color="BAC8C5" w:sz="6"/>
              <w:bottom w:val="single" w:color="BAC8C5" w:sz="6"/>
              <w:right w:val="single" w:color="BAC8C5" w:sz="6"/>
            </w:tcBorders>
            <w:shd w:fill="E7E4F3" w:val="clear"/>
            <w:tcMar>
              <w:top w:type="dxa" w:w="100"/>
              <w:left w:type="dxa" w:w="140"/>
              <w:bottom w:type="dxa" w:w="100"/>
              <w:right w:type="dxa" w:w="140"/>
            </w:tcMar>
            <w:vAlign w:val="center"/>
          </w:tcPr>
          <w:p>
            <w:pPr>
              <w:spacing w:after="30"/>
              <w:jc w:val="center"/>
            </w:pPr>
            <w:r>
              <w:rPr>
                <w:rFonts w:ascii="Arial" w:cs="Arial" w:eastAsia="Arial" w:hAnsi="Arial"/>
                <w:b/>
                <w:bCs/>
                <w:color w:val="3D6B8E"/>
              </w:rPr>
              <w:t xml:space="preserve">NAME</w:t>
            </w:r>
          </w:p>
          <w:p>
            <w:pPr>
              <w:spacing w:after="0"/>
              <w:jc w:val="center"/>
            </w:pPr>
            <w:r>
              <w:rPr>
                <w:rFonts w:ascii="Arial" w:cs="Arial" w:eastAsia="Arial" w:hAnsi="Arial"/>
                <w:sz w:val="19"/>
                <w:szCs w:val="19"/>
              </w:rPr>
              <w:t xml:space="preserve">State the focus in five words.</w:t>
            </w:r>
          </w:p>
        </w:tc>
        <w:tc>
          <w:tcPr>
            <w:tcW w:type="dxa" w:w="3120"/>
            <w:tcBorders>
              <w:top w:val="single" w:color="BAC8C5" w:sz="6"/>
              <w:left w:val="single" w:color="BAC8C5" w:sz="6"/>
              <w:bottom w:val="single" w:color="BAC8C5" w:sz="6"/>
              <w:right w:val="single" w:color="BAC8C5" w:sz="6"/>
            </w:tcBorders>
            <w:shd w:fill="E7E4F3" w:val="clear"/>
            <w:tcMar>
              <w:top w:type="dxa" w:w="100"/>
              <w:left w:type="dxa" w:w="140"/>
              <w:bottom w:type="dxa" w:w="100"/>
              <w:right w:type="dxa" w:w="140"/>
            </w:tcMar>
            <w:vAlign w:val="center"/>
          </w:tcPr>
          <w:p>
            <w:pPr>
              <w:spacing w:after="30"/>
              <w:jc w:val="center"/>
            </w:pPr>
            <w:r>
              <w:rPr>
                <w:rFonts w:ascii="Arial" w:cs="Arial" w:eastAsia="Arial" w:hAnsi="Arial"/>
                <w:b/>
                <w:bCs/>
                <w:color w:val="3D6B8E"/>
              </w:rPr>
              <w:t xml:space="preserve">NOTICE</w:t>
            </w:r>
          </w:p>
          <w:p>
            <w:pPr>
              <w:spacing w:after="0"/>
              <w:jc w:val="center"/>
            </w:pPr>
            <w:r>
              <w:rPr>
                <w:rFonts w:ascii="Arial" w:cs="Arial" w:eastAsia="Arial" w:hAnsi="Arial"/>
                <w:sz w:val="19"/>
                <w:szCs w:val="19"/>
              </w:rPr>
              <w:t xml:space="preserve">Point to a detail that may not belong.</w:t>
            </w:r>
          </w:p>
        </w:tc>
        <w:tc>
          <w:tcPr>
            <w:tcW w:type="dxa" w:w="3120"/>
            <w:tcBorders>
              <w:top w:val="single" w:color="BAC8C5" w:sz="6"/>
              <w:left w:val="single" w:color="BAC8C5" w:sz="6"/>
              <w:bottom w:val="single" w:color="BAC8C5" w:sz="6"/>
              <w:right w:val="single" w:color="BAC8C5" w:sz="6"/>
            </w:tcBorders>
            <w:shd w:fill="FFF9EC" w:val="clear"/>
            <w:tcMar>
              <w:top w:type="dxa" w:w="100"/>
              <w:left w:type="dxa" w:w="140"/>
              <w:bottom w:type="dxa" w:w="100"/>
              <w:right w:type="dxa" w:w="140"/>
            </w:tcMar>
            <w:vAlign w:val="center"/>
          </w:tcPr>
          <w:p>
            <w:pPr>
              <w:spacing w:after="30"/>
              <w:jc w:val="center"/>
            </w:pPr>
            <w:r>
              <w:rPr>
                <w:rFonts w:ascii="Arial" w:cs="Arial" w:eastAsia="Arial" w:hAnsi="Arial"/>
                <w:b/>
                <w:bCs/>
                <w:color w:val="C85C4A"/>
              </w:rPr>
              <w:t xml:space="preserve">REVISE</w:t>
            </w:r>
          </w:p>
          <w:p>
            <w:pPr>
              <w:spacing w:after="0"/>
              <w:jc w:val="center"/>
            </w:pPr>
            <w:r>
              <w:rPr>
                <w:rFonts w:ascii="Arial" w:cs="Arial" w:eastAsia="Arial" w:hAnsi="Arial"/>
                <w:sz w:val="19"/>
                <w:szCs w:val="19"/>
              </w:rPr>
              <w:t xml:space="preserve">Improve one sentence or break.</w:t>
            </w:r>
          </w:p>
        </w:tc>
      </w:tr>
    </w:tbl>
    <w:p>
      <w:pPr>
        <w:spacing w:after="120" w:line="300" w:lineRule="auto"/>
      </w:pPr>
      <w:r>
        <w:rPr>
          <w:rFonts w:ascii="Arial" w:cs="Arial" w:eastAsia="Arial" w:hAnsi="Arial"/>
        </w:rPr>
        <w:t xml:space="preserve">My revision: __________________________________________________________________________</w:t>
      </w:r>
    </w:p>
    <w:p>
      <w:pPr>
        <w:spacing w:after="80" w:before="70"/>
      </w:pPr>
      <w:r>
        <w:rPr>
          <w:rFonts w:ascii="Arial" w:cs="Arial" w:eastAsia="Arial" w:hAnsi="Arial"/>
          <w:color w:val="65727A"/>
          <w:sz w:val="20"/>
          <w:szCs w:val="20"/>
        </w:rPr>
        <w:t xml:space="preserve">________________________________________________________________________________</w:t>
      </w:r>
    </w:p>
    <w:p>
      <w:pPr>
        <w:spacing w:after="80" w:before="70"/>
      </w:pPr>
      <w:r>
        <w:rPr>
          <w:rFonts w:ascii="Arial" w:cs="Arial" w:eastAsia="Arial" w:hAnsi="Arial"/>
          <w:color w:val="65727A"/>
          <w:sz w:val="20"/>
          <w:szCs w:val="20"/>
        </w:rPr>
        <w:t xml:space="preserve">________________________________________________________________________________</w:t>
      </w:r>
    </w:p>
    <w:p>
      <w:pPr>
        <w:pStyle w:val="Heading1"/>
      </w:pPr>
      <w:r>
        <w:rPr>
          <w:rFonts w:ascii="Arial" w:cs="Arial" w:eastAsia="Arial" w:hAnsi="Arial"/>
          <w:color w:val="20303C"/>
          <w:sz w:val="22"/>
          <w:szCs w:val="22"/>
        </w:rPr>
        <w:t xml:space="preserve">Exit evidence</w:t>
      </w:r>
    </w:p>
    <w:p>
      <w:pPr>
        <w:spacing w:after="120" w:line="300" w:lineRule="auto"/>
      </w:pPr>
      <w:r>
        <w:rPr>
          <w:rFonts w:ascii="Arial" w:cs="Arial" w:eastAsia="Arial" w:hAnsi="Arial"/>
        </w:rPr>
        <w:t xml:space="preserve">Topic sentence: _______________________________________________________________________</w:t>
      </w:r>
    </w:p>
    <w:p>
      <w:pPr>
        <w:spacing w:after="120" w:line="300" w:lineRule="auto"/>
      </w:pPr>
      <w:r>
        <w:rPr>
          <w:rFonts w:ascii="Arial" w:cs="Arial" w:eastAsia="Arial" w:hAnsi="Arial"/>
        </w:rPr>
        <w:t xml:space="preserve">Supporting detail: ____________________________________________________________________</w:t>
      </w:r>
    </w:p>
    <w:p>
      <w:pPr>
        <w:spacing w:after="120" w:line="300" w:lineRule="auto"/>
      </w:pPr>
      <w:r>
        <w:rPr>
          <w:rFonts w:ascii="Arial" w:cs="Arial" w:eastAsia="Arial" w:hAnsi="Arial"/>
        </w:rPr>
        <w:t xml:space="preserve">It belongs because ____________________________________________________________________.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5727A"/>
        <w:sz w:val="16"/>
        <w:szCs w:val="16"/>
      </w:rPr>
      <w:t xml:space="preserve">Lesson 9  |  Page </w:t>
    </w:r>
    <w:r>
      <w:rPr>
        <w:rFonts w:ascii="Arial" w:cs="Arial" w:eastAsia="Arial" w:hAnsi="Arial"/>
        <w:color w:val="6572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right"/>
    </w:pPr>
    <w:r>
      <w:rPr>
        <w:rFonts w:ascii="Arial" w:cs="Arial" w:eastAsia="Arial" w:hAnsi="Arial"/>
        <w:b/>
        <w:bCs/>
        <w:color w:val="65727A"/>
        <w:sz w:val="16"/>
        <w:szCs w:val="16"/>
      </w:rPr>
      <w:t xml:space="preserve">ENGLISH UNIT 3  |  STUDENT HANDOUT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303C"/>
        <w:sz w:val="22"/>
        <w:szCs w:val="22"/>
      </w:rPr>
    </w:rPrDefault>
    <w:pPrDefault>
      <w:pPr>
        <w:spacing w:after="120"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Arial" w:cs="Arial" w:eastAsia="Arial" w:hAnsi="Arial"/>
      <w:b/>
      <w:bCs/>
      <w:color w:val="243B53"/>
      <w:sz w:val="32"/>
      <w:szCs w:val="32"/>
    </w:rPr>
  </w:style>
  <w:style w:type="paragraph" w:styleId="Heading2">
    <w:name w:val="Heading 2"/>
    <w:basedOn w:val="Normal"/>
    <w:next w:val="Normal"/>
    <w:qFormat/>
    <w:pPr>
      <w:keepNext/>
      <w:spacing w:after="100" w:before="220"/>
      <w:outlineLvl w:val="1"/>
    </w:pPr>
    <w:rPr>
      <w:rFonts w:ascii="Arial" w:cs="Arial" w:eastAsia="Arial" w:hAnsi="Arial"/>
      <w:b/>
      <w:bCs/>
      <w:color w:val="3D6B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9 - The Memory Rooms</dc:title>
  <dc:creator>Joshua English Unit 3</dc:creator>
  <dc:description>Paragraphing and topic sentence workshop for Berani pages 43-47.</dc:description>
  <cp:lastModifiedBy>Un-named</cp:lastModifiedBy>
  <cp:revision>1</cp:revision>
  <dcterms:created xsi:type="dcterms:W3CDTF">2026-07-23T11:37:43.454Z</dcterms:created>
  <dcterms:modified xsi:type="dcterms:W3CDTF">2026-07-23T11:37:43.455Z</dcterms:modified>
</cp:coreProperties>
</file>

<file path=docProps/custom.xml><?xml version="1.0" encoding="utf-8"?>
<Properties xmlns="http://schemas.openxmlformats.org/officeDocument/2006/custom-properties" xmlns:vt="http://schemas.openxmlformats.org/officeDocument/2006/docPropsVTypes"/>
</file>