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F9AEC6" w14:textId="330B5951" w:rsidR="0097105F" w:rsidRDefault="0095210A" w:rsidP="0097105F">
      <w:pPr>
        <w:pStyle w:val="Heading1"/>
      </w:pPr>
      <w:r>
        <w:t>Dynatrace and Terraform</w:t>
      </w:r>
    </w:p>
    <w:p w14:paraId="556E58A2" w14:textId="53705F27" w:rsidR="00CC6322" w:rsidRPr="00CC6322" w:rsidRDefault="00CC6322" w:rsidP="00CC6322">
      <w:pPr>
        <w:pStyle w:val="Subtitle"/>
      </w:pPr>
      <w:r>
        <w:t>By Riley McClelland</w:t>
      </w:r>
    </w:p>
    <w:p w14:paraId="4E4F7AD5" w14:textId="5A2810D9" w:rsidR="0095210A" w:rsidRDefault="0095210A" w:rsidP="0095210A"/>
    <w:p w14:paraId="4E1B3C02" w14:textId="00E07F27" w:rsidR="0095210A" w:rsidRDefault="0095210A" w:rsidP="0095210A">
      <w:pPr>
        <w:pStyle w:val="Heading2"/>
      </w:pPr>
      <w:r>
        <w:t>What is Terraform?</w:t>
      </w:r>
    </w:p>
    <w:p w14:paraId="5C59ED37" w14:textId="5C1116EE" w:rsidR="0095210A" w:rsidRDefault="0095210A" w:rsidP="0095210A">
      <w:r>
        <w:t>Terraform is an infrastructure as code (</w:t>
      </w:r>
      <w:proofErr w:type="spellStart"/>
      <w:r>
        <w:t>IaC</w:t>
      </w:r>
      <w:proofErr w:type="spellEnd"/>
      <w:r>
        <w:t>) tool that allows you to build, change, and version infrastructure safely and efficiently. This includes low-level components such as compute instances, storage, and networking, as well as high-level components such as DNS entries, SaaS features, etc. Terraform can manage both existing service providers and custom in-house solutions.</w:t>
      </w:r>
    </w:p>
    <w:p w14:paraId="45D95B62" w14:textId="16A97D6F" w:rsidR="0095210A" w:rsidRDefault="0095210A" w:rsidP="0095210A">
      <w:pPr>
        <w:pStyle w:val="Heading2"/>
      </w:pPr>
      <w:r>
        <w:t>Why do we need to know?</w:t>
      </w:r>
    </w:p>
    <w:p w14:paraId="7F3DBE0C" w14:textId="3E16A338" w:rsidR="0095210A" w:rsidRPr="0095210A" w:rsidRDefault="0095210A" w:rsidP="0095210A">
      <w:r>
        <w:t xml:space="preserve">As Dynatrace Experts we need to know how best to integrate Dynatrace with </w:t>
      </w:r>
      <w:proofErr w:type="spellStart"/>
      <w:r>
        <w:t>IaC</w:t>
      </w:r>
      <w:proofErr w:type="spellEnd"/>
      <w:r>
        <w:t xml:space="preserve"> tools such as terraform</w:t>
      </w:r>
      <w:r w:rsidR="001C4AF9">
        <w:t xml:space="preserve"> so that we can install Dynatrace agents quickly and efficiently</w:t>
      </w:r>
      <w:r>
        <w:t xml:space="preserve">. If we can implement the Dynatrace agent through Terraform, then this code can be copied across multiple different environments allowing for easier implementation of Dynatrace. Additionally, clients will commonly have a ‘base build’ for their </w:t>
      </w:r>
      <w:r w:rsidR="00014B10">
        <w:t>environment</w:t>
      </w:r>
      <w:r>
        <w:t>, these include OS, Box Specifications, and permissions. If we as Dynatrace experts can implement Dynatrace onto that ‘base build’ then Dynatrace will be included with every single box spun up in the client infrastructure</w:t>
      </w:r>
      <w:r w:rsidR="00014B10">
        <w:t>.</w:t>
      </w:r>
    </w:p>
    <w:p w14:paraId="5DE74001" w14:textId="4D752064" w:rsidR="0095210A" w:rsidRDefault="0095210A" w:rsidP="0095210A">
      <w:pPr>
        <w:pStyle w:val="Heading2"/>
      </w:pPr>
      <w:r>
        <w:t>Tutorial (GCP)</w:t>
      </w:r>
    </w:p>
    <w:p w14:paraId="14F9047B" w14:textId="24C98DD8" w:rsidR="0095210A" w:rsidRDefault="0095210A" w:rsidP="0095210A">
      <w:r>
        <w:t xml:space="preserve">These steps will detail how I was able to implement the Dynatrace Agent using Terraform on the GCP platform. </w:t>
      </w:r>
    </w:p>
    <w:p w14:paraId="6353549C" w14:textId="36FC5CA9" w:rsidR="0095210A" w:rsidRDefault="0095210A" w:rsidP="0095210A">
      <w:pPr>
        <w:pStyle w:val="Heading3"/>
      </w:pPr>
      <w:r>
        <w:t>Problem Statement:</w:t>
      </w:r>
    </w:p>
    <w:p w14:paraId="0A7B8DD9" w14:textId="5E162B2A" w:rsidR="0095210A" w:rsidRDefault="0095210A" w:rsidP="0095210A">
      <w:r>
        <w:t xml:space="preserve">I as a Dynatrace Expert want to implement the Dynatrace </w:t>
      </w:r>
      <w:proofErr w:type="spellStart"/>
      <w:r>
        <w:t>OneAgent</w:t>
      </w:r>
      <w:proofErr w:type="spellEnd"/>
      <w:r>
        <w:t xml:space="preserve"> as code using </w:t>
      </w:r>
      <w:proofErr w:type="gramStart"/>
      <w:r>
        <w:t>Terraform</w:t>
      </w:r>
      <w:proofErr w:type="gramEnd"/>
    </w:p>
    <w:p w14:paraId="1382E5F8" w14:textId="5CCA3981" w:rsidR="0095210A" w:rsidRDefault="0095210A" w:rsidP="0095210A">
      <w:pPr>
        <w:pStyle w:val="Heading3"/>
      </w:pPr>
      <w:r>
        <w:t>Best Practices</w:t>
      </w:r>
    </w:p>
    <w:p w14:paraId="550CEC51" w14:textId="7EB7AD5D" w:rsidR="0095210A" w:rsidRDefault="0095210A" w:rsidP="0095210A">
      <w:pPr>
        <w:pStyle w:val="ListParagraph"/>
        <w:numPr>
          <w:ilvl w:val="0"/>
          <w:numId w:val="1"/>
        </w:numPr>
      </w:pPr>
      <w:r>
        <w:t>I should be able to customize variables to easily select the Dynatrace Tenancy</w:t>
      </w:r>
    </w:p>
    <w:p w14:paraId="6F094D0A" w14:textId="0AD98738" w:rsidR="0095210A" w:rsidRDefault="0095210A" w:rsidP="0095210A">
      <w:pPr>
        <w:pStyle w:val="ListParagraph"/>
        <w:numPr>
          <w:ilvl w:val="0"/>
          <w:numId w:val="1"/>
        </w:numPr>
      </w:pPr>
      <w:r>
        <w:t xml:space="preserve">I should be able to customize variables to implement Host Groups and other Install </w:t>
      </w:r>
      <w:proofErr w:type="gramStart"/>
      <w:r>
        <w:t>arguments</w:t>
      </w:r>
      <w:proofErr w:type="gramEnd"/>
    </w:p>
    <w:p w14:paraId="56252176" w14:textId="2D9DDCF8" w:rsidR="0095210A" w:rsidRDefault="0095210A" w:rsidP="0095210A">
      <w:pPr>
        <w:pStyle w:val="ListParagraph"/>
        <w:numPr>
          <w:ilvl w:val="0"/>
          <w:numId w:val="1"/>
        </w:numPr>
      </w:pPr>
      <w:r>
        <w:t xml:space="preserve">Dynatrace PAAS Token should never appear in plaintext in any code and instead should be input via </w:t>
      </w:r>
      <w:proofErr w:type="gramStart"/>
      <w:r>
        <w:t>argument</w:t>
      </w:r>
      <w:proofErr w:type="gramEnd"/>
    </w:p>
    <w:p w14:paraId="1C32E12D" w14:textId="33F1C829" w:rsidR="00D231B0" w:rsidRDefault="00D231B0" w:rsidP="00D231B0"/>
    <w:p w14:paraId="5D988B29" w14:textId="394F3324" w:rsidR="00D231B0" w:rsidRDefault="00D231B0" w:rsidP="00D231B0">
      <w:r>
        <w:t xml:space="preserve">One of the best ways to learn how to use Terraform is to go through the tutorials and then use the registry as a reference to develop additional resources. Due to this I will be adding links to additional pages I used to solve this </w:t>
      </w:r>
      <w:r w:rsidR="00E50E54">
        <w:t>problem</w:t>
      </w:r>
      <w:r>
        <w:t>. Each page should be from either GCP or Terraform Documentation.</w:t>
      </w:r>
    </w:p>
    <w:p w14:paraId="7382D507" w14:textId="77777777" w:rsidR="00CD7233" w:rsidRDefault="00CD7233" w:rsidP="00CD7233">
      <w:pPr>
        <w:sectPr w:rsidR="00CD7233">
          <w:pgSz w:w="11906" w:h="16838"/>
          <w:pgMar w:top="1440" w:right="1440" w:bottom="1440" w:left="1440" w:header="708" w:footer="708" w:gutter="0"/>
          <w:cols w:space="708"/>
          <w:docGrid w:linePitch="360"/>
        </w:sectPr>
      </w:pPr>
    </w:p>
    <w:tbl>
      <w:tblPr>
        <w:tblStyle w:val="TableGrid"/>
        <w:tblW w:w="0" w:type="auto"/>
        <w:tblLayout w:type="fixed"/>
        <w:tblLook w:val="04A0" w:firstRow="1" w:lastRow="0" w:firstColumn="1" w:lastColumn="0" w:noHBand="0" w:noVBand="1"/>
      </w:tblPr>
      <w:tblGrid>
        <w:gridCol w:w="302"/>
        <w:gridCol w:w="7348"/>
        <w:gridCol w:w="7738"/>
      </w:tblGrid>
      <w:tr w:rsidR="00CD7233" w14:paraId="57CE427E" w14:textId="77777777" w:rsidTr="003E1259">
        <w:trPr>
          <w:trHeight w:val="287"/>
        </w:trPr>
        <w:tc>
          <w:tcPr>
            <w:tcW w:w="302" w:type="dxa"/>
          </w:tcPr>
          <w:p w14:paraId="2E8B0B03" w14:textId="110CD2F3" w:rsidR="00CD7233" w:rsidRDefault="00CD7233" w:rsidP="00CD7233">
            <w:r>
              <w:lastRenderedPageBreak/>
              <w:t>#</w:t>
            </w:r>
          </w:p>
        </w:tc>
        <w:tc>
          <w:tcPr>
            <w:tcW w:w="7348" w:type="dxa"/>
          </w:tcPr>
          <w:p w14:paraId="4BB800E8" w14:textId="5EBDB30E" w:rsidR="00CD7233" w:rsidRDefault="00CD7233" w:rsidP="00CD7233">
            <w:r>
              <w:t>Step</w:t>
            </w:r>
          </w:p>
        </w:tc>
        <w:tc>
          <w:tcPr>
            <w:tcW w:w="7738" w:type="dxa"/>
          </w:tcPr>
          <w:p w14:paraId="6D079AE5" w14:textId="6C6DBD6B" w:rsidR="00CD7233" w:rsidRDefault="00CD7233" w:rsidP="00CD7233">
            <w:r>
              <w:t>Example Image</w:t>
            </w:r>
          </w:p>
        </w:tc>
      </w:tr>
      <w:tr w:rsidR="00CD7233" w14:paraId="40CD1C08" w14:textId="77777777" w:rsidTr="003E1259">
        <w:trPr>
          <w:trHeight w:val="2350"/>
        </w:trPr>
        <w:tc>
          <w:tcPr>
            <w:tcW w:w="302" w:type="dxa"/>
          </w:tcPr>
          <w:p w14:paraId="4B001007" w14:textId="67FA5EEC" w:rsidR="00CD7233" w:rsidRDefault="00CD7233" w:rsidP="00CD7233">
            <w:r>
              <w:t>1</w:t>
            </w:r>
          </w:p>
        </w:tc>
        <w:tc>
          <w:tcPr>
            <w:tcW w:w="7348" w:type="dxa"/>
          </w:tcPr>
          <w:p w14:paraId="00D65CAB" w14:textId="77777777" w:rsidR="00CD7233" w:rsidRDefault="00CD7233" w:rsidP="00CD7233">
            <w:r>
              <w:t>First complete the following Terraform Tutorial so that a VM Instance is created within GCP:</w:t>
            </w:r>
          </w:p>
          <w:p w14:paraId="233D203A" w14:textId="0B2875E9" w:rsidR="00CD7233" w:rsidRDefault="00775246" w:rsidP="00CD7233">
            <w:hyperlink r:id="rId5" w:history="1">
              <w:r w:rsidR="00CD7233" w:rsidRPr="00094CEC">
                <w:rPr>
                  <w:rStyle w:val="Hyperlink"/>
                </w:rPr>
                <w:t>https://learn.hashicorp.com/tutorials/terraform/infrastructure-as-code?in=terraform/gcp-get-s</w:t>
              </w:r>
              <w:r w:rsidR="00CD7233" w:rsidRPr="00094CEC">
                <w:rPr>
                  <w:rStyle w:val="Hyperlink"/>
                </w:rPr>
                <w:t>t</w:t>
              </w:r>
              <w:r w:rsidR="00CD7233" w:rsidRPr="00094CEC">
                <w:rPr>
                  <w:rStyle w:val="Hyperlink"/>
                </w:rPr>
                <w:t>arted</w:t>
              </w:r>
            </w:hyperlink>
          </w:p>
          <w:p w14:paraId="1ED9CCFE" w14:textId="6F4E2061" w:rsidR="00CD7233" w:rsidRDefault="00CD7233" w:rsidP="00CD7233"/>
        </w:tc>
        <w:tc>
          <w:tcPr>
            <w:tcW w:w="7738" w:type="dxa"/>
          </w:tcPr>
          <w:p w14:paraId="2499F15C" w14:textId="1CE6196D" w:rsidR="00CD7233" w:rsidRDefault="00CD7233" w:rsidP="00CD7233">
            <w:r w:rsidRPr="00CD7233">
              <w:rPr>
                <w:noProof/>
              </w:rPr>
              <w:drawing>
                <wp:inline distT="0" distB="0" distL="0" distR="0" wp14:anchorId="426A25DE" wp14:editId="7D3B831F">
                  <wp:extent cx="5731510" cy="1407795"/>
                  <wp:effectExtent l="0" t="0" r="254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407795"/>
                          </a:xfrm>
                          <a:prstGeom prst="rect">
                            <a:avLst/>
                          </a:prstGeom>
                        </pic:spPr>
                      </pic:pic>
                    </a:graphicData>
                  </a:graphic>
                </wp:inline>
              </w:drawing>
            </w:r>
          </w:p>
        </w:tc>
      </w:tr>
      <w:tr w:rsidR="00CD7233" w14:paraId="21FD5D54" w14:textId="77777777" w:rsidTr="003E1259">
        <w:trPr>
          <w:trHeight w:val="4564"/>
        </w:trPr>
        <w:tc>
          <w:tcPr>
            <w:tcW w:w="302" w:type="dxa"/>
          </w:tcPr>
          <w:p w14:paraId="55C171FF" w14:textId="0FF2261A" w:rsidR="00CD7233" w:rsidRDefault="00CD7233" w:rsidP="00CD7233">
            <w:r>
              <w:t>2</w:t>
            </w:r>
          </w:p>
        </w:tc>
        <w:tc>
          <w:tcPr>
            <w:tcW w:w="7348" w:type="dxa"/>
          </w:tcPr>
          <w:p w14:paraId="706659D7" w14:textId="77777777" w:rsidR="00CD7233" w:rsidRDefault="00CD7233" w:rsidP="00CD7233">
            <w:r>
              <w:t>Next define your variables in a variables.tf file. We need to define the following variables:</w:t>
            </w:r>
          </w:p>
          <w:p w14:paraId="0689932B" w14:textId="77777777" w:rsidR="00CD7233" w:rsidRDefault="00CD7233" w:rsidP="00CD7233">
            <w:pPr>
              <w:pStyle w:val="ListParagraph"/>
              <w:numPr>
                <w:ilvl w:val="0"/>
                <w:numId w:val="2"/>
              </w:numPr>
            </w:pPr>
            <w:r>
              <w:t>Dynatrace Tenant</w:t>
            </w:r>
          </w:p>
          <w:p w14:paraId="013C2358" w14:textId="77777777" w:rsidR="00CD7233" w:rsidRDefault="00CD7233" w:rsidP="00CD7233">
            <w:pPr>
              <w:pStyle w:val="ListParagraph"/>
              <w:numPr>
                <w:ilvl w:val="0"/>
                <w:numId w:val="2"/>
              </w:numPr>
            </w:pPr>
            <w:r>
              <w:t>Agent Arguments</w:t>
            </w:r>
          </w:p>
          <w:p w14:paraId="0C39D42E" w14:textId="77777777" w:rsidR="00CD7233" w:rsidRDefault="00CD7233" w:rsidP="00CD7233">
            <w:pPr>
              <w:pStyle w:val="ListParagraph"/>
              <w:numPr>
                <w:ilvl w:val="0"/>
                <w:numId w:val="2"/>
              </w:numPr>
            </w:pPr>
            <w:r>
              <w:t>Dynatrace Tokens</w:t>
            </w:r>
          </w:p>
          <w:p w14:paraId="53C8EDB1" w14:textId="77777777" w:rsidR="00CD7233" w:rsidRDefault="00CD7233" w:rsidP="00CD7233"/>
          <w:p w14:paraId="46F0227F" w14:textId="77777777" w:rsidR="00CD7233" w:rsidRDefault="00CD7233" w:rsidP="00CD7233"/>
          <w:p w14:paraId="32824A2D" w14:textId="77777777" w:rsidR="00CD7233" w:rsidRDefault="00CD7233" w:rsidP="00CD7233">
            <w:pPr>
              <w:rPr>
                <w:i/>
                <w:iCs/>
              </w:rPr>
            </w:pPr>
            <w:r>
              <w:rPr>
                <w:i/>
                <w:iCs/>
              </w:rPr>
              <w:t xml:space="preserve">Note: There may be other variables set, I am only showing the Dynatrace related ones. Other variables might be the GCP Project ID set as part of the </w:t>
            </w:r>
            <w:proofErr w:type="gramStart"/>
            <w:r>
              <w:rPr>
                <w:i/>
                <w:iCs/>
              </w:rPr>
              <w:t>tutorial</w:t>
            </w:r>
            <w:proofErr w:type="gramEnd"/>
          </w:p>
          <w:p w14:paraId="64BC82A1" w14:textId="77777777" w:rsidR="00D231B0" w:rsidRDefault="00D231B0" w:rsidP="00CD7233">
            <w:pPr>
              <w:rPr>
                <w:i/>
                <w:iCs/>
              </w:rPr>
            </w:pPr>
          </w:p>
          <w:p w14:paraId="793F37D9" w14:textId="317C5473" w:rsidR="00D231B0" w:rsidRPr="00CD7233" w:rsidRDefault="00D231B0" w:rsidP="00CD7233">
            <w:pPr>
              <w:rPr>
                <w:i/>
                <w:iCs/>
              </w:rPr>
            </w:pPr>
            <w:r>
              <w:rPr>
                <w:i/>
                <w:iCs/>
              </w:rPr>
              <w:t xml:space="preserve">Reference: </w:t>
            </w:r>
            <w:r w:rsidRPr="00D231B0">
              <w:rPr>
                <w:i/>
                <w:iCs/>
              </w:rPr>
              <w:t>https://learn.hashicorp.com/tutorials/terraform/google-cloud-platform-variables?in=terraform/gcp-get-started</w:t>
            </w:r>
          </w:p>
        </w:tc>
        <w:tc>
          <w:tcPr>
            <w:tcW w:w="7738" w:type="dxa"/>
          </w:tcPr>
          <w:p w14:paraId="160AF806" w14:textId="77777777" w:rsidR="00CD7233" w:rsidRPr="00CD7233" w:rsidRDefault="00CD7233" w:rsidP="00CD7233">
            <w:pPr>
              <w:rPr>
                <w:sz w:val="16"/>
                <w:szCs w:val="16"/>
              </w:rPr>
            </w:pPr>
            <w:r w:rsidRPr="00CD7233">
              <w:rPr>
                <w:sz w:val="16"/>
                <w:szCs w:val="16"/>
              </w:rPr>
              <w:t>variable "</w:t>
            </w:r>
            <w:proofErr w:type="spellStart"/>
            <w:r w:rsidRPr="00CD7233">
              <w:rPr>
                <w:sz w:val="16"/>
                <w:szCs w:val="16"/>
              </w:rPr>
              <w:t>dt_tenant</w:t>
            </w:r>
            <w:proofErr w:type="spellEnd"/>
            <w:r w:rsidRPr="00CD7233">
              <w:rPr>
                <w:sz w:val="16"/>
                <w:szCs w:val="16"/>
              </w:rPr>
              <w:t>" {</w:t>
            </w:r>
          </w:p>
          <w:p w14:paraId="3DD9A8D0" w14:textId="77777777" w:rsidR="00CD7233" w:rsidRPr="00CD7233" w:rsidRDefault="00CD7233" w:rsidP="00CD7233">
            <w:pPr>
              <w:rPr>
                <w:sz w:val="16"/>
                <w:szCs w:val="16"/>
              </w:rPr>
            </w:pPr>
            <w:r w:rsidRPr="00CD7233">
              <w:rPr>
                <w:sz w:val="16"/>
                <w:szCs w:val="16"/>
              </w:rPr>
              <w:t xml:space="preserve">  type = string</w:t>
            </w:r>
          </w:p>
          <w:p w14:paraId="622E1AF6" w14:textId="09209D7F" w:rsidR="00CD7233" w:rsidRPr="00CD7233" w:rsidRDefault="00CD7233" w:rsidP="00CD7233">
            <w:pPr>
              <w:rPr>
                <w:sz w:val="16"/>
                <w:szCs w:val="16"/>
              </w:rPr>
            </w:pPr>
            <w:r w:rsidRPr="00CD7233">
              <w:rPr>
                <w:sz w:val="16"/>
                <w:szCs w:val="16"/>
              </w:rPr>
              <w:t xml:space="preserve">  description = "This is the ID of the Dynatrace tenant https://______</w:t>
            </w:r>
            <w:r>
              <w:rPr>
                <w:sz w:val="16"/>
                <w:szCs w:val="16"/>
              </w:rPr>
              <w:t>___</w:t>
            </w:r>
            <w:r w:rsidRPr="00CD7233">
              <w:rPr>
                <w:sz w:val="16"/>
                <w:szCs w:val="16"/>
              </w:rPr>
              <w:t>.live.dynatrace.com"</w:t>
            </w:r>
          </w:p>
          <w:p w14:paraId="1DCD42AF" w14:textId="6580CEDF" w:rsidR="00CD7233" w:rsidRPr="00CD7233" w:rsidRDefault="00CD7233" w:rsidP="00CD7233">
            <w:pPr>
              <w:rPr>
                <w:sz w:val="16"/>
                <w:szCs w:val="16"/>
              </w:rPr>
            </w:pPr>
            <w:r w:rsidRPr="00CD7233">
              <w:rPr>
                <w:sz w:val="16"/>
                <w:szCs w:val="16"/>
              </w:rPr>
              <w:t xml:space="preserve">  default = "</w:t>
            </w:r>
            <w:r>
              <w:rPr>
                <w:sz w:val="16"/>
                <w:szCs w:val="16"/>
              </w:rPr>
              <w:t>&lt;Put Dynatrace ID Here&gt;</w:t>
            </w:r>
            <w:r w:rsidRPr="00CD7233">
              <w:rPr>
                <w:sz w:val="16"/>
                <w:szCs w:val="16"/>
              </w:rPr>
              <w:t>"</w:t>
            </w:r>
          </w:p>
          <w:p w14:paraId="2B706FBB" w14:textId="45FE1466" w:rsidR="00CD7233" w:rsidRDefault="00CD7233" w:rsidP="00CD7233">
            <w:pPr>
              <w:rPr>
                <w:sz w:val="16"/>
                <w:szCs w:val="16"/>
              </w:rPr>
            </w:pPr>
            <w:r w:rsidRPr="00CD7233">
              <w:rPr>
                <w:sz w:val="16"/>
                <w:szCs w:val="16"/>
              </w:rPr>
              <w:t>}</w:t>
            </w:r>
          </w:p>
          <w:p w14:paraId="7065AB4F" w14:textId="77777777" w:rsidR="00CD7233" w:rsidRPr="00CD7233" w:rsidRDefault="00CD7233" w:rsidP="00CD7233">
            <w:pPr>
              <w:rPr>
                <w:sz w:val="16"/>
                <w:szCs w:val="16"/>
              </w:rPr>
            </w:pPr>
          </w:p>
          <w:p w14:paraId="0769F694" w14:textId="77777777" w:rsidR="00CD7233" w:rsidRPr="00CD7233" w:rsidRDefault="00CD7233" w:rsidP="00CD7233">
            <w:pPr>
              <w:rPr>
                <w:sz w:val="16"/>
                <w:szCs w:val="16"/>
              </w:rPr>
            </w:pPr>
            <w:r w:rsidRPr="00CD7233">
              <w:rPr>
                <w:sz w:val="16"/>
                <w:szCs w:val="16"/>
              </w:rPr>
              <w:t>variable "</w:t>
            </w:r>
            <w:proofErr w:type="spellStart"/>
            <w:r w:rsidRPr="00CD7233">
              <w:rPr>
                <w:sz w:val="16"/>
                <w:szCs w:val="16"/>
              </w:rPr>
              <w:t>agent_arg</w:t>
            </w:r>
            <w:proofErr w:type="spellEnd"/>
            <w:r w:rsidRPr="00CD7233">
              <w:rPr>
                <w:sz w:val="16"/>
                <w:szCs w:val="16"/>
              </w:rPr>
              <w:t>" {</w:t>
            </w:r>
          </w:p>
          <w:p w14:paraId="07254F6E" w14:textId="77777777" w:rsidR="00CD7233" w:rsidRPr="00CD7233" w:rsidRDefault="00CD7233" w:rsidP="00CD7233">
            <w:pPr>
              <w:rPr>
                <w:sz w:val="16"/>
                <w:szCs w:val="16"/>
              </w:rPr>
            </w:pPr>
            <w:r w:rsidRPr="00CD7233">
              <w:rPr>
                <w:sz w:val="16"/>
                <w:szCs w:val="16"/>
              </w:rPr>
              <w:t xml:space="preserve">  type = string</w:t>
            </w:r>
          </w:p>
          <w:p w14:paraId="3D64E343" w14:textId="77777777" w:rsidR="00CD7233" w:rsidRPr="00CD7233" w:rsidRDefault="00CD7233" w:rsidP="00CD7233">
            <w:pPr>
              <w:rPr>
                <w:sz w:val="16"/>
                <w:szCs w:val="16"/>
              </w:rPr>
            </w:pPr>
            <w:r w:rsidRPr="00CD7233">
              <w:rPr>
                <w:sz w:val="16"/>
                <w:szCs w:val="16"/>
              </w:rPr>
              <w:t xml:space="preserve">  description = "These are the agent arguments used upon installation of the Dynatrace Agent"</w:t>
            </w:r>
          </w:p>
          <w:p w14:paraId="626F52EF" w14:textId="70649E9B" w:rsidR="00CD7233" w:rsidRPr="00CD7233" w:rsidRDefault="00CD7233" w:rsidP="00CD7233">
            <w:pPr>
              <w:rPr>
                <w:sz w:val="16"/>
                <w:szCs w:val="16"/>
              </w:rPr>
            </w:pPr>
            <w:r w:rsidRPr="00CD7233">
              <w:rPr>
                <w:sz w:val="16"/>
                <w:szCs w:val="16"/>
              </w:rPr>
              <w:t xml:space="preserve">  default = "</w:t>
            </w:r>
            <w:r>
              <w:rPr>
                <w:sz w:val="16"/>
                <w:szCs w:val="16"/>
              </w:rPr>
              <w:t>&lt;Put Default Agent Arguments Here&gt;</w:t>
            </w:r>
            <w:r w:rsidRPr="00CD7233">
              <w:rPr>
                <w:sz w:val="16"/>
                <w:szCs w:val="16"/>
              </w:rPr>
              <w:t>"</w:t>
            </w:r>
          </w:p>
          <w:p w14:paraId="63CD939B" w14:textId="77777777" w:rsidR="00CD7233" w:rsidRPr="00CD7233" w:rsidRDefault="00CD7233" w:rsidP="00CD7233">
            <w:pPr>
              <w:rPr>
                <w:sz w:val="16"/>
                <w:szCs w:val="16"/>
              </w:rPr>
            </w:pPr>
            <w:r w:rsidRPr="00CD7233">
              <w:rPr>
                <w:sz w:val="16"/>
                <w:szCs w:val="16"/>
              </w:rPr>
              <w:t>}</w:t>
            </w:r>
          </w:p>
          <w:p w14:paraId="60A49A04" w14:textId="77777777" w:rsidR="00CD7233" w:rsidRPr="00CD7233" w:rsidRDefault="00CD7233" w:rsidP="00CD7233">
            <w:pPr>
              <w:rPr>
                <w:sz w:val="16"/>
                <w:szCs w:val="16"/>
              </w:rPr>
            </w:pPr>
          </w:p>
          <w:p w14:paraId="25B57D32" w14:textId="77777777" w:rsidR="00CD7233" w:rsidRPr="00CD7233" w:rsidRDefault="00CD7233" w:rsidP="00CD7233">
            <w:pPr>
              <w:rPr>
                <w:sz w:val="16"/>
                <w:szCs w:val="16"/>
              </w:rPr>
            </w:pPr>
            <w:r w:rsidRPr="00CD7233">
              <w:rPr>
                <w:sz w:val="16"/>
                <w:szCs w:val="16"/>
              </w:rPr>
              <w:t>variable "</w:t>
            </w:r>
            <w:proofErr w:type="spellStart"/>
            <w:r w:rsidRPr="00CD7233">
              <w:rPr>
                <w:sz w:val="16"/>
                <w:szCs w:val="16"/>
              </w:rPr>
              <w:t>dt_token</w:t>
            </w:r>
            <w:proofErr w:type="spellEnd"/>
            <w:r w:rsidRPr="00CD7233">
              <w:rPr>
                <w:sz w:val="16"/>
                <w:szCs w:val="16"/>
              </w:rPr>
              <w:t>" {</w:t>
            </w:r>
          </w:p>
          <w:p w14:paraId="3E90B6AA" w14:textId="77777777" w:rsidR="00CD7233" w:rsidRPr="00CD7233" w:rsidRDefault="00CD7233" w:rsidP="00CD7233">
            <w:pPr>
              <w:rPr>
                <w:sz w:val="16"/>
                <w:szCs w:val="16"/>
              </w:rPr>
            </w:pPr>
            <w:r w:rsidRPr="00CD7233">
              <w:rPr>
                <w:sz w:val="16"/>
                <w:szCs w:val="16"/>
              </w:rPr>
              <w:t xml:space="preserve">  type = string</w:t>
            </w:r>
          </w:p>
          <w:p w14:paraId="50BC66E2" w14:textId="77777777" w:rsidR="00CD7233" w:rsidRPr="00CD7233" w:rsidRDefault="00CD7233" w:rsidP="00CD7233">
            <w:pPr>
              <w:rPr>
                <w:sz w:val="16"/>
                <w:szCs w:val="16"/>
              </w:rPr>
            </w:pPr>
            <w:r w:rsidRPr="00CD7233">
              <w:rPr>
                <w:sz w:val="16"/>
                <w:szCs w:val="16"/>
              </w:rPr>
              <w:t xml:space="preserve">  description = "This is the Dynatrace PAAS Token used to download the agent file"</w:t>
            </w:r>
          </w:p>
          <w:p w14:paraId="66C3BEBF" w14:textId="77777777" w:rsidR="00CD7233" w:rsidRPr="00CD7233" w:rsidRDefault="00CD7233" w:rsidP="00CD7233">
            <w:pPr>
              <w:rPr>
                <w:sz w:val="16"/>
                <w:szCs w:val="16"/>
              </w:rPr>
            </w:pPr>
            <w:r w:rsidRPr="00CD7233">
              <w:rPr>
                <w:sz w:val="16"/>
                <w:szCs w:val="16"/>
              </w:rPr>
              <w:t xml:space="preserve">  sensitive = true</w:t>
            </w:r>
          </w:p>
          <w:p w14:paraId="22BD76C0" w14:textId="77777777" w:rsidR="00CD7233" w:rsidRDefault="00CD7233" w:rsidP="00CD7233">
            <w:pPr>
              <w:rPr>
                <w:sz w:val="16"/>
                <w:szCs w:val="16"/>
              </w:rPr>
            </w:pPr>
            <w:r w:rsidRPr="00CD7233">
              <w:rPr>
                <w:sz w:val="16"/>
                <w:szCs w:val="16"/>
              </w:rPr>
              <w:t>}</w:t>
            </w:r>
          </w:p>
          <w:p w14:paraId="094E7579" w14:textId="78E781EB" w:rsidR="00D231B0" w:rsidRPr="00CD7233" w:rsidRDefault="00D231B0" w:rsidP="00CD7233">
            <w:pPr>
              <w:rPr>
                <w:sz w:val="16"/>
                <w:szCs w:val="16"/>
              </w:rPr>
            </w:pPr>
            <w:r>
              <w:rPr>
                <w:sz w:val="16"/>
                <w:szCs w:val="16"/>
              </w:rPr>
              <w:t>#The sensitive argument here ensures that the value will not appear in any plans thereby exposing the token</w:t>
            </w:r>
          </w:p>
        </w:tc>
      </w:tr>
      <w:tr w:rsidR="00D231B0" w14:paraId="1256234D" w14:textId="77777777" w:rsidTr="003E1259">
        <w:trPr>
          <w:trHeight w:val="2350"/>
        </w:trPr>
        <w:tc>
          <w:tcPr>
            <w:tcW w:w="302" w:type="dxa"/>
          </w:tcPr>
          <w:p w14:paraId="22CF17EF" w14:textId="0D94F02E" w:rsidR="00D231B0" w:rsidRDefault="00D231B0" w:rsidP="00CD7233">
            <w:r>
              <w:t>3</w:t>
            </w:r>
          </w:p>
        </w:tc>
        <w:tc>
          <w:tcPr>
            <w:tcW w:w="7348" w:type="dxa"/>
          </w:tcPr>
          <w:p w14:paraId="38D27B8A" w14:textId="4944C5E1" w:rsidR="00D231B0" w:rsidRDefault="00D231B0" w:rsidP="00CD7233">
            <w:proofErr w:type="gramStart"/>
            <w:r>
              <w:t>Next</w:t>
            </w:r>
            <w:proofErr w:type="gramEnd"/>
            <w:r>
              <w:t xml:space="preserve"> we need to create our secret in GCP. GCP Secrets work through creating a base secret, and then the value of the secret is then held in a ‘version’. Due to this we need to do the same in Terraform creating both a ‘secret-basic’ and a ‘secret-version-</w:t>
            </w:r>
            <w:proofErr w:type="gramStart"/>
            <w:r>
              <w:t>basic’</w:t>
            </w:r>
            <w:proofErr w:type="gramEnd"/>
          </w:p>
          <w:p w14:paraId="369B8A38" w14:textId="104EEA01" w:rsidR="00D231B0" w:rsidRDefault="00D231B0" w:rsidP="00CD7233"/>
          <w:p w14:paraId="3E73F1A5" w14:textId="40A241BE" w:rsidR="00D231B0" w:rsidRPr="00D231B0" w:rsidRDefault="00D231B0" w:rsidP="00CD7233">
            <w:pPr>
              <w:rPr>
                <w:i/>
                <w:iCs/>
              </w:rPr>
            </w:pPr>
            <w:r>
              <w:rPr>
                <w:i/>
                <w:iCs/>
              </w:rPr>
              <w:t xml:space="preserve">Note: In order to complete this step your terraform service account must </w:t>
            </w:r>
            <w:proofErr w:type="gramStart"/>
            <w:r>
              <w:rPr>
                <w:i/>
                <w:iCs/>
              </w:rPr>
              <w:t>have  the</w:t>
            </w:r>
            <w:proofErr w:type="gramEnd"/>
            <w:r>
              <w:rPr>
                <w:i/>
                <w:iCs/>
              </w:rPr>
              <w:t xml:space="preserve"> ‘secret manager admin role’ please see these instructions for more help:</w:t>
            </w:r>
            <w:r>
              <w:t xml:space="preserve"> </w:t>
            </w:r>
            <w:r w:rsidRPr="00D231B0">
              <w:rPr>
                <w:i/>
                <w:iCs/>
              </w:rPr>
              <w:t>https://cloud.google.com/secret-manager/docs/creating-and-accessing-secrets</w:t>
            </w:r>
            <w:r>
              <w:rPr>
                <w:i/>
                <w:iCs/>
              </w:rPr>
              <w:t xml:space="preserve"> </w:t>
            </w:r>
          </w:p>
          <w:p w14:paraId="7DD5DF5F" w14:textId="48D79968" w:rsidR="00D231B0" w:rsidRPr="00D231B0" w:rsidRDefault="00D231B0" w:rsidP="00CD7233">
            <w:pPr>
              <w:rPr>
                <w:i/>
                <w:iCs/>
              </w:rPr>
            </w:pPr>
            <w:r w:rsidRPr="00D231B0">
              <w:rPr>
                <w:i/>
                <w:iCs/>
              </w:rPr>
              <w:t>Reference: https://registry.terraform.io/providers/hashicorp/google/latest/docs/resources/secret_manager_secret_version</w:t>
            </w:r>
          </w:p>
        </w:tc>
        <w:tc>
          <w:tcPr>
            <w:tcW w:w="7738" w:type="dxa"/>
          </w:tcPr>
          <w:p w14:paraId="49B1A67A" w14:textId="77777777" w:rsidR="00D231B0" w:rsidRPr="00D231B0" w:rsidRDefault="00D231B0" w:rsidP="00D231B0">
            <w:pPr>
              <w:rPr>
                <w:sz w:val="16"/>
                <w:szCs w:val="16"/>
              </w:rPr>
            </w:pPr>
            <w:r w:rsidRPr="00D231B0">
              <w:rPr>
                <w:sz w:val="16"/>
                <w:szCs w:val="16"/>
              </w:rPr>
              <w:t>resource "</w:t>
            </w:r>
            <w:proofErr w:type="spellStart"/>
            <w:r w:rsidRPr="00D231B0">
              <w:rPr>
                <w:sz w:val="16"/>
                <w:szCs w:val="16"/>
              </w:rPr>
              <w:t>google_secret_manager_secret</w:t>
            </w:r>
            <w:proofErr w:type="spellEnd"/>
            <w:r w:rsidRPr="00D231B0">
              <w:rPr>
                <w:sz w:val="16"/>
                <w:szCs w:val="16"/>
              </w:rPr>
              <w:t>" "secret-basic" {</w:t>
            </w:r>
          </w:p>
          <w:p w14:paraId="74774F8B" w14:textId="7FBFDE33" w:rsidR="00D231B0" w:rsidRPr="00D231B0" w:rsidRDefault="00D231B0" w:rsidP="00D231B0">
            <w:pPr>
              <w:rPr>
                <w:sz w:val="16"/>
                <w:szCs w:val="16"/>
              </w:rPr>
            </w:pPr>
            <w:r w:rsidRPr="00D231B0">
              <w:rPr>
                <w:sz w:val="16"/>
                <w:szCs w:val="16"/>
              </w:rPr>
              <w:t xml:space="preserve">  </w:t>
            </w:r>
            <w:proofErr w:type="spellStart"/>
            <w:r w:rsidRPr="00D231B0">
              <w:rPr>
                <w:sz w:val="16"/>
                <w:szCs w:val="16"/>
              </w:rPr>
              <w:t>secret_id</w:t>
            </w:r>
            <w:proofErr w:type="spellEnd"/>
            <w:r w:rsidRPr="00D231B0">
              <w:rPr>
                <w:sz w:val="16"/>
                <w:szCs w:val="16"/>
              </w:rPr>
              <w:t xml:space="preserve"> = "secret-version"</w:t>
            </w:r>
          </w:p>
          <w:p w14:paraId="2033829B" w14:textId="77777777" w:rsidR="00D231B0" w:rsidRPr="00D231B0" w:rsidRDefault="00D231B0" w:rsidP="00D231B0">
            <w:pPr>
              <w:rPr>
                <w:sz w:val="16"/>
                <w:szCs w:val="16"/>
              </w:rPr>
            </w:pPr>
            <w:r w:rsidRPr="00D231B0">
              <w:rPr>
                <w:sz w:val="16"/>
                <w:szCs w:val="16"/>
              </w:rPr>
              <w:t xml:space="preserve">  labels = {</w:t>
            </w:r>
          </w:p>
          <w:p w14:paraId="73263891" w14:textId="77777777" w:rsidR="00D231B0" w:rsidRPr="00D231B0" w:rsidRDefault="00D231B0" w:rsidP="00D231B0">
            <w:pPr>
              <w:rPr>
                <w:sz w:val="16"/>
                <w:szCs w:val="16"/>
              </w:rPr>
            </w:pPr>
            <w:r w:rsidRPr="00D231B0">
              <w:rPr>
                <w:sz w:val="16"/>
                <w:szCs w:val="16"/>
              </w:rPr>
              <w:t xml:space="preserve">    label = "my-label"</w:t>
            </w:r>
          </w:p>
          <w:p w14:paraId="03BCD65A" w14:textId="43932A05" w:rsidR="00D231B0" w:rsidRPr="00D231B0" w:rsidRDefault="00D231B0" w:rsidP="00D231B0">
            <w:pPr>
              <w:rPr>
                <w:sz w:val="16"/>
                <w:szCs w:val="16"/>
              </w:rPr>
            </w:pPr>
            <w:r w:rsidRPr="00D231B0">
              <w:rPr>
                <w:sz w:val="16"/>
                <w:szCs w:val="16"/>
              </w:rPr>
              <w:t xml:space="preserve">  }</w:t>
            </w:r>
          </w:p>
          <w:p w14:paraId="7E77F7AF" w14:textId="77777777" w:rsidR="00D231B0" w:rsidRPr="00D231B0" w:rsidRDefault="00D231B0" w:rsidP="00D231B0">
            <w:pPr>
              <w:rPr>
                <w:sz w:val="16"/>
                <w:szCs w:val="16"/>
              </w:rPr>
            </w:pPr>
            <w:r w:rsidRPr="00D231B0">
              <w:rPr>
                <w:sz w:val="16"/>
                <w:szCs w:val="16"/>
              </w:rPr>
              <w:t xml:space="preserve">  replication {</w:t>
            </w:r>
          </w:p>
          <w:p w14:paraId="5B65EF3B" w14:textId="77777777" w:rsidR="00D231B0" w:rsidRPr="00D231B0" w:rsidRDefault="00D231B0" w:rsidP="00D231B0">
            <w:pPr>
              <w:rPr>
                <w:sz w:val="16"/>
                <w:szCs w:val="16"/>
              </w:rPr>
            </w:pPr>
            <w:r w:rsidRPr="00D231B0">
              <w:rPr>
                <w:sz w:val="16"/>
                <w:szCs w:val="16"/>
              </w:rPr>
              <w:t xml:space="preserve">    automatic = true</w:t>
            </w:r>
          </w:p>
          <w:p w14:paraId="7097919B" w14:textId="77777777" w:rsidR="00D231B0" w:rsidRPr="00D231B0" w:rsidRDefault="00D231B0" w:rsidP="00D231B0">
            <w:pPr>
              <w:rPr>
                <w:sz w:val="16"/>
                <w:szCs w:val="16"/>
              </w:rPr>
            </w:pPr>
            <w:r w:rsidRPr="00D231B0">
              <w:rPr>
                <w:sz w:val="16"/>
                <w:szCs w:val="16"/>
              </w:rPr>
              <w:t xml:space="preserve">  }</w:t>
            </w:r>
          </w:p>
          <w:p w14:paraId="013B4511" w14:textId="429E0784" w:rsidR="00D231B0" w:rsidRPr="00D231B0" w:rsidRDefault="00D231B0" w:rsidP="00D231B0">
            <w:pPr>
              <w:rPr>
                <w:sz w:val="16"/>
                <w:szCs w:val="16"/>
              </w:rPr>
            </w:pPr>
            <w:r w:rsidRPr="00D231B0">
              <w:rPr>
                <w:sz w:val="16"/>
                <w:szCs w:val="16"/>
              </w:rPr>
              <w:t>}</w:t>
            </w:r>
          </w:p>
          <w:p w14:paraId="59D54C87" w14:textId="77777777" w:rsidR="00D231B0" w:rsidRPr="00D231B0" w:rsidRDefault="00D231B0" w:rsidP="00D231B0">
            <w:pPr>
              <w:rPr>
                <w:sz w:val="16"/>
                <w:szCs w:val="16"/>
              </w:rPr>
            </w:pPr>
            <w:r w:rsidRPr="00D231B0">
              <w:rPr>
                <w:sz w:val="16"/>
                <w:szCs w:val="16"/>
              </w:rPr>
              <w:t>resource "</w:t>
            </w:r>
            <w:proofErr w:type="spellStart"/>
            <w:r w:rsidRPr="00D231B0">
              <w:rPr>
                <w:sz w:val="16"/>
                <w:szCs w:val="16"/>
              </w:rPr>
              <w:t>google_secret_manager_secret_version</w:t>
            </w:r>
            <w:proofErr w:type="spellEnd"/>
            <w:r w:rsidRPr="00D231B0">
              <w:rPr>
                <w:sz w:val="16"/>
                <w:szCs w:val="16"/>
              </w:rPr>
              <w:t>" "secret-version-basic" {</w:t>
            </w:r>
          </w:p>
          <w:p w14:paraId="1954767A" w14:textId="253179B8" w:rsidR="00D231B0" w:rsidRPr="00D231B0" w:rsidRDefault="00D231B0" w:rsidP="00D231B0">
            <w:pPr>
              <w:rPr>
                <w:sz w:val="16"/>
                <w:szCs w:val="16"/>
              </w:rPr>
            </w:pPr>
            <w:r w:rsidRPr="00D231B0">
              <w:rPr>
                <w:sz w:val="16"/>
                <w:szCs w:val="16"/>
              </w:rPr>
              <w:t xml:space="preserve">  secret = google_secret_manager_secret.secret-basic.id</w:t>
            </w:r>
          </w:p>
          <w:p w14:paraId="5851D7EC" w14:textId="77777777" w:rsidR="00D231B0" w:rsidRPr="00D231B0" w:rsidRDefault="00D231B0" w:rsidP="00D231B0">
            <w:pPr>
              <w:rPr>
                <w:sz w:val="16"/>
                <w:szCs w:val="16"/>
              </w:rPr>
            </w:pPr>
            <w:r w:rsidRPr="00D231B0">
              <w:rPr>
                <w:sz w:val="16"/>
                <w:szCs w:val="16"/>
              </w:rPr>
              <w:t xml:space="preserve">  </w:t>
            </w:r>
            <w:proofErr w:type="spellStart"/>
            <w:r w:rsidRPr="00D231B0">
              <w:rPr>
                <w:sz w:val="16"/>
                <w:szCs w:val="16"/>
              </w:rPr>
              <w:t>secret_data</w:t>
            </w:r>
            <w:proofErr w:type="spellEnd"/>
            <w:r w:rsidRPr="00D231B0">
              <w:rPr>
                <w:sz w:val="16"/>
                <w:szCs w:val="16"/>
              </w:rPr>
              <w:t xml:space="preserve"> = </w:t>
            </w:r>
            <w:proofErr w:type="spellStart"/>
            <w:proofErr w:type="gramStart"/>
            <w:r w:rsidRPr="00D231B0">
              <w:rPr>
                <w:sz w:val="16"/>
                <w:szCs w:val="16"/>
              </w:rPr>
              <w:t>var.dt</w:t>
            </w:r>
            <w:proofErr w:type="gramEnd"/>
            <w:r w:rsidRPr="00D231B0">
              <w:rPr>
                <w:sz w:val="16"/>
                <w:szCs w:val="16"/>
              </w:rPr>
              <w:t>_token</w:t>
            </w:r>
            <w:proofErr w:type="spellEnd"/>
          </w:p>
          <w:p w14:paraId="2C86E7AC" w14:textId="77777777" w:rsidR="00D231B0" w:rsidRDefault="00D231B0" w:rsidP="00D231B0">
            <w:pPr>
              <w:rPr>
                <w:sz w:val="16"/>
                <w:szCs w:val="16"/>
              </w:rPr>
            </w:pPr>
            <w:r w:rsidRPr="00D231B0">
              <w:rPr>
                <w:sz w:val="16"/>
                <w:szCs w:val="16"/>
              </w:rPr>
              <w:t>}</w:t>
            </w:r>
          </w:p>
          <w:p w14:paraId="10E73E85" w14:textId="4235FF10" w:rsidR="005C5E70" w:rsidRPr="00CD7233" w:rsidRDefault="005C5E70" w:rsidP="00D231B0">
            <w:pPr>
              <w:rPr>
                <w:sz w:val="16"/>
                <w:szCs w:val="16"/>
              </w:rPr>
            </w:pPr>
          </w:p>
        </w:tc>
      </w:tr>
      <w:tr w:rsidR="00D231B0" w14:paraId="3C4896B7" w14:textId="77777777" w:rsidTr="003E1259">
        <w:trPr>
          <w:trHeight w:val="2350"/>
        </w:trPr>
        <w:tc>
          <w:tcPr>
            <w:tcW w:w="302" w:type="dxa"/>
          </w:tcPr>
          <w:p w14:paraId="277AA7E1" w14:textId="47CACE6F" w:rsidR="00D231B0" w:rsidRDefault="00D231B0" w:rsidP="00CD7233">
            <w:r>
              <w:lastRenderedPageBreak/>
              <w:t>4</w:t>
            </w:r>
          </w:p>
        </w:tc>
        <w:tc>
          <w:tcPr>
            <w:tcW w:w="7348" w:type="dxa"/>
          </w:tcPr>
          <w:p w14:paraId="36C411D8" w14:textId="77777777" w:rsidR="00D231B0" w:rsidRDefault="00D231B0" w:rsidP="00CD7233">
            <w:r>
              <w:t xml:space="preserve">Due to the complexity of the </w:t>
            </w:r>
            <w:proofErr w:type="spellStart"/>
            <w:r>
              <w:t>vm</w:t>
            </w:r>
            <w:proofErr w:type="spellEnd"/>
            <w:r>
              <w:t xml:space="preserve"> instance file I will split this out into two parts, the </w:t>
            </w:r>
            <w:proofErr w:type="spellStart"/>
            <w:r>
              <w:t>vm</w:t>
            </w:r>
            <w:proofErr w:type="spellEnd"/>
            <w:r>
              <w:t xml:space="preserve"> instance section and the </w:t>
            </w:r>
            <w:proofErr w:type="spellStart"/>
            <w:r>
              <w:t>startup</w:t>
            </w:r>
            <w:proofErr w:type="spellEnd"/>
            <w:r>
              <w:t xml:space="preserve"> script.</w:t>
            </w:r>
          </w:p>
          <w:p w14:paraId="1FDE7EAD" w14:textId="77777777" w:rsidR="00D231B0" w:rsidRDefault="00D231B0" w:rsidP="00CD7233"/>
          <w:p w14:paraId="5E657CB9" w14:textId="0DD98C95" w:rsidR="00D231B0" w:rsidRDefault="00D231B0" w:rsidP="00CD7233">
            <w:r>
              <w:t>First the VM Instance itself, will need to have the correct OS and specifications to run a Dynatrace Agent. Due to this I changed the specifications from the Terraform Tutorial to ‘e2-micro’ and ‘rhel-</w:t>
            </w:r>
            <w:proofErr w:type="gramStart"/>
            <w:r>
              <w:t>8’</w:t>
            </w:r>
            <w:proofErr w:type="gramEnd"/>
          </w:p>
          <w:p w14:paraId="6DF2F61C" w14:textId="1CD8830A" w:rsidR="003E1259" w:rsidRDefault="003E1259" w:rsidP="00CD7233"/>
          <w:p w14:paraId="3927DBA4" w14:textId="350BAA8B" w:rsidR="003E1259" w:rsidRDefault="003E1259" w:rsidP="00CD7233">
            <w:pPr>
              <w:rPr>
                <w:i/>
                <w:iCs/>
              </w:rPr>
            </w:pPr>
            <w:proofErr w:type="gramStart"/>
            <w:r>
              <w:t>Next</w:t>
            </w:r>
            <w:proofErr w:type="gramEnd"/>
            <w:r>
              <w:t xml:space="preserve"> I ensured that the network interface was the default, this allows us to SSH onto the </w:t>
            </w:r>
            <w:proofErr w:type="spellStart"/>
            <w:r>
              <w:t>vm</w:t>
            </w:r>
            <w:proofErr w:type="spellEnd"/>
            <w:r>
              <w:t xml:space="preserve"> instance ourselves to verify if there are any issues with the Dynatrace agent. </w:t>
            </w:r>
            <w:r>
              <w:rPr>
                <w:i/>
                <w:iCs/>
              </w:rPr>
              <w:t xml:space="preserve">Note this requires the default network firewall rules to have port 22 open. </w:t>
            </w:r>
          </w:p>
          <w:p w14:paraId="1B9A71FC" w14:textId="0F13A212" w:rsidR="003E1259" w:rsidRDefault="003E1259" w:rsidP="00CD7233">
            <w:pPr>
              <w:rPr>
                <w:i/>
                <w:iCs/>
              </w:rPr>
            </w:pPr>
          </w:p>
          <w:p w14:paraId="7F3D57FD" w14:textId="23EA8BE0" w:rsidR="003E1259" w:rsidRDefault="003E1259" w:rsidP="00CD7233">
            <w:r>
              <w:t xml:space="preserve">After this I set the service account to one of my service accounts in GCP. Note that this service account must have the </w:t>
            </w:r>
            <w:proofErr w:type="spellStart"/>
            <w:r>
              <w:rPr>
                <w:rFonts w:ascii="Courier New" w:hAnsi="Courier New" w:cs="Courier New"/>
                <w:color w:val="37474F"/>
                <w:shd w:val="clear" w:color="auto" w:fill="F1F3F4"/>
              </w:rPr>
              <w:t>secretAccessor</w:t>
            </w:r>
            <w:proofErr w:type="spellEnd"/>
            <w:r w:rsidRPr="003E1259">
              <w:t xml:space="preserve"> role</w:t>
            </w:r>
            <w:r>
              <w:t xml:space="preserve"> </w:t>
            </w:r>
            <w:proofErr w:type="gramStart"/>
            <w:r>
              <w:t>in order for</w:t>
            </w:r>
            <w:proofErr w:type="gramEnd"/>
            <w:r>
              <w:t xml:space="preserve"> it to access the Dynatrace Token Secret.</w:t>
            </w:r>
          </w:p>
          <w:p w14:paraId="7804DB73" w14:textId="6D63CB21" w:rsidR="003E1259" w:rsidRDefault="003E1259" w:rsidP="00CD7233"/>
          <w:p w14:paraId="287490AC" w14:textId="0ECB8B10" w:rsidR="003E1259" w:rsidRPr="003E1259" w:rsidRDefault="003E1259" w:rsidP="00CD7233">
            <w:pPr>
              <w:rPr>
                <w:i/>
                <w:iCs/>
              </w:rPr>
            </w:pPr>
            <w:proofErr w:type="gramStart"/>
            <w:r>
              <w:t>Finally</w:t>
            </w:r>
            <w:proofErr w:type="gramEnd"/>
            <w:r>
              <w:t xml:space="preserve"> I added metadata to allow for </w:t>
            </w:r>
            <w:proofErr w:type="spellStart"/>
            <w:r>
              <w:t>oslogin</w:t>
            </w:r>
            <w:proofErr w:type="spellEnd"/>
            <w:r>
              <w:t xml:space="preserve">, this was another step designed to making logging onto the box easier. Reference can be found here: </w:t>
            </w:r>
            <w:proofErr w:type="gramStart"/>
            <w:r w:rsidRPr="003E1259">
              <w:rPr>
                <w:i/>
                <w:iCs/>
              </w:rPr>
              <w:t>https://cloud.google.com/compute/docs/instances/access-overview</w:t>
            </w:r>
            <w:proofErr w:type="gramEnd"/>
          </w:p>
          <w:p w14:paraId="3B5621DE" w14:textId="725E1B8F" w:rsidR="00D231B0" w:rsidRDefault="00D231B0" w:rsidP="00CD7233"/>
          <w:p w14:paraId="1F543BF4" w14:textId="77777777" w:rsidR="00D231B0" w:rsidRDefault="00D231B0" w:rsidP="00CD7233"/>
          <w:p w14:paraId="27871A90" w14:textId="44E69EC3" w:rsidR="00D231B0" w:rsidRDefault="00D231B0" w:rsidP="00CD7233"/>
        </w:tc>
        <w:tc>
          <w:tcPr>
            <w:tcW w:w="7738" w:type="dxa"/>
          </w:tcPr>
          <w:p w14:paraId="44F996D0" w14:textId="77777777" w:rsidR="00D231B0" w:rsidRPr="00D231B0" w:rsidRDefault="00D231B0" w:rsidP="00D231B0">
            <w:pPr>
              <w:rPr>
                <w:sz w:val="16"/>
                <w:szCs w:val="16"/>
              </w:rPr>
            </w:pPr>
            <w:r w:rsidRPr="00D231B0">
              <w:rPr>
                <w:sz w:val="16"/>
                <w:szCs w:val="16"/>
              </w:rPr>
              <w:t>resource "</w:t>
            </w:r>
            <w:proofErr w:type="spellStart"/>
            <w:r w:rsidRPr="00D231B0">
              <w:rPr>
                <w:sz w:val="16"/>
                <w:szCs w:val="16"/>
              </w:rPr>
              <w:t>google_compute_instance</w:t>
            </w:r>
            <w:proofErr w:type="spellEnd"/>
            <w:r w:rsidRPr="00D231B0">
              <w:rPr>
                <w:sz w:val="16"/>
                <w:szCs w:val="16"/>
              </w:rPr>
              <w:t>" "</w:t>
            </w:r>
            <w:proofErr w:type="spellStart"/>
            <w:r w:rsidRPr="00D231B0">
              <w:rPr>
                <w:sz w:val="16"/>
                <w:szCs w:val="16"/>
              </w:rPr>
              <w:t>vm_instance</w:t>
            </w:r>
            <w:proofErr w:type="spellEnd"/>
            <w:r w:rsidRPr="00D231B0">
              <w:rPr>
                <w:sz w:val="16"/>
                <w:szCs w:val="16"/>
              </w:rPr>
              <w:t>" {</w:t>
            </w:r>
          </w:p>
          <w:p w14:paraId="361B758A" w14:textId="77777777" w:rsidR="00D231B0" w:rsidRPr="00D231B0" w:rsidRDefault="00D231B0" w:rsidP="00D231B0">
            <w:pPr>
              <w:rPr>
                <w:sz w:val="16"/>
                <w:szCs w:val="16"/>
              </w:rPr>
            </w:pPr>
            <w:r w:rsidRPr="00D231B0">
              <w:rPr>
                <w:sz w:val="16"/>
                <w:szCs w:val="16"/>
              </w:rPr>
              <w:t xml:space="preserve">  name         = "terraform-instance"</w:t>
            </w:r>
          </w:p>
          <w:p w14:paraId="1D24B22E" w14:textId="6ED1AFFC" w:rsidR="003E1259" w:rsidRPr="00D231B0" w:rsidRDefault="00D231B0" w:rsidP="00D231B0">
            <w:pPr>
              <w:rPr>
                <w:sz w:val="16"/>
                <w:szCs w:val="16"/>
              </w:rPr>
            </w:pPr>
            <w:r w:rsidRPr="00D231B0">
              <w:rPr>
                <w:sz w:val="16"/>
                <w:szCs w:val="16"/>
              </w:rPr>
              <w:t xml:space="preserve">  </w:t>
            </w:r>
            <w:proofErr w:type="spellStart"/>
            <w:r w:rsidRPr="00D231B0">
              <w:rPr>
                <w:sz w:val="16"/>
                <w:szCs w:val="16"/>
              </w:rPr>
              <w:t>machine_type</w:t>
            </w:r>
            <w:proofErr w:type="spellEnd"/>
            <w:r w:rsidRPr="00D231B0">
              <w:rPr>
                <w:sz w:val="16"/>
                <w:szCs w:val="16"/>
              </w:rPr>
              <w:t xml:space="preserve"> = "e2-micro"</w:t>
            </w:r>
            <w:r w:rsidR="003E1259">
              <w:rPr>
                <w:sz w:val="16"/>
                <w:szCs w:val="16"/>
              </w:rPr>
              <w:t xml:space="preserve"> #This sets the specifications of the VM Instance</w:t>
            </w:r>
          </w:p>
          <w:p w14:paraId="7D683DF8" w14:textId="5A9B33D0" w:rsidR="00D231B0" w:rsidRPr="00D231B0" w:rsidRDefault="00D231B0" w:rsidP="00D231B0">
            <w:pPr>
              <w:rPr>
                <w:sz w:val="16"/>
                <w:szCs w:val="16"/>
              </w:rPr>
            </w:pPr>
            <w:r w:rsidRPr="00D231B0">
              <w:rPr>
                <w:sz w:val="16"/>
                <w:szCs w:val="16"/>
              </w:rPr>
              <w:t xml:space="preserve">  </w:t>
            </w:r>
            <w:proofErr w:type="spellStart"/>
            <w:r w:rsidRPr="00D231B0">
              <w:rPr>
                <w:sz w:val="16"/>
                <w:szCs w:val="16"/>
              </w:rPr>
              <w:t>allow_stopping_for_update</w:t>
            </w:r>
            <w:proofErr w:type="spellEnd"/>
            <w:r w:rsidRPr="00D231B0">
              <w:rPr>
                <w:sz w:val="16"/>
                <w:szCs w:val="16"/>
              </w:rPr>
              <w:t xml:space="preserve"> = true</w:t>
            </w:r>
            <w:r w:rsidR="003E1259">
              <w:rPr>
                <w:sz w:val="16"/>
                <w:szCs w:val="16"/>
              </w:rPr>
              <w:t xml:space="preserve"> #This allows Terraform to tear down the instance for updates if needed</w:t>
            </w:r>
          </w:p>
          <w:p w14:paraId="231E4F1A" w14:textId="77777777" w:rsidR="00D231B0" w:rsidRPr="00D231B0" w:rsidRDefault="00D231B0" w:rsidP="00D231B0">
            <w:pPr>
              <w:rPr>
                <w:sz w:val="16"/>
                <w:szCs w:val="16"/>
              </w:rPr>
            </w:pPr>
            <w:r w:rsidRPr="00D231B0">
              <w:rPr>
                <w:sz w:val="16"/>
                <w:szCs w:val="16"/>
              </w:rPr>
              <w:t xml:space="preserve">  </w:t>
            </w:r>
          </w:p>
          <w:p w14:paraId="5CCD6399" w14:textId="77777777" w:rsidR="00D231B0" w:rsidRPr="00D231B0" w:rsidRDefault="00D231B0" w:rsidP="00D231B0">
            <w:pPr>
              <w:rPr>
                <w:sz w:val="16"/>
                <w:szCs w:val="16"/>
              </w:rPr>
            </w:pPr>
            <w:r w:rsidRPr="00D231B0">
              <w:rPr>
                <w:sz w:val="16"/>
                <w:szCs w:val="16"/>
              </w:rPr>
              <w:t xml:space="preserve">  </w:t>
            </w:r>
            <w:proofErr w:type="spellStart"/>
            <w:r w:rsidRPr="00D231B0">
              <w:rPr>
                <w:sz w:val="16"/>
                <w:szCs w:val="16"/>
              </w:rPr>
              <w:t>boot_disk</w:t>
            </w:r>
            <w:proofErr w:type="spellEnd"/>
            <w:r w:rsidRPr="00D231B0">
              <w:rPr>
                <w:sz w:val="16"/>
                <w:szCs w:val="16"/>
              </w:rPr>
              <w:t xml:space="preserve"> {</w:t>
            </w:r>
          </w:p>
          <w:p w14:paraId="4E72C58A" w14:textId="77777777" w:rsidR="00D231B0" w:rsidRPr="00D231B0" w:rsidRDefault="00D231B0" w:rsidP="00D231B0">
            <w:pPr>
              <w:rPr>
                <w:sz w:val="16"/>
                <w:szCs w:val="16"/>
              </w:rPr>
            </w:pPr>
            <w:r w:rsidRPr="00D231B0">
              <w:rPr>
                <w:sz w:val="16"/>
                <w:szCs w:val="16"/>
              </w:rPr>
              <w:t xml:space="preserve">    </w:t>
            </w:r>
            <w:proofErr w:type="spellStart"/>
            <w:r w:rsidRPr="00D231B0">
              <w:rPr>
                <w:sz w:val="16"/>
                <w:szCs w:val="16"/>
              </w:rPr>
              <w:t>initialize_params</w:t>
            </w:r>
            <w:proofErr w:type="spellEnd"/>
            <w:r w:rsidRPr="00D231B0">
              <w:rPr>
                <w:sz w:val="16"/>
                <w:szCs w:val="16"/>
              </w:rPr>
              <w:t xml:space="preserve"> {</w:t>
            </w:r>
          </w:p>
          <w:p w14:paraId="24111A9F" w14:textId="77777777" w:rsidR="00D231B0" w:rsidRPr="00D231B0" w:rsidRDefault="00D231B0" w:rsidP="00D231B0">
            <w:pPr>
              <w:rPr>
                <w:sz w:val="16"/>
                <w:szCs w:val="16"/>
              </w:rPr>
            </w:pPr>
            <w:r w:rsidRPr="00D231B0">
              <w:rPr>
                <w:sz w:val="16"/>
                <w:szCs w:val="16"/>
              </w:rPr>
              <w:t xml:space="preserve">      image = "</w:t>
            </w:r>
            <w:proofErr w:type="spellStart"/>
            <w:r w:rsidRPr="00D231B0">
              <w:rPr>
                <w:sz w:val="16"/>
                <w:szCs w:val="16"/>
              </w:rPr>
              <w:t>rhel</w:t>
            </w:r>
            <w:proofErr w:type="spellEnd"/>
            <w:r w:rsidRPr="00D231B0">
              <w:rPr>
                <w:sz w:val="16"/>
                <w:szCs w:val="16"/>
              </w:rPr>
              <w:t>-cloud/rhel-8"</w:t>
            </w:r>
          </w:p>
          <w:p w14:paraId="3F371749" w14:textId="77777777" w:rsidR="00D231B0" w:rsidRPr="00D231B0" w:rsidRDefault="00D231B0" w:rsidP="00D231B0">
            <w:pPr>
              <w:rPr>
                <w:sz w:val="16"/>
                <w:szCs w:val="16"/>
              </w:rPr>
            </w:pPr>
            <w:r w:rsidRPr="00D231B0">
              <w:rPr>
                <w:sz w:val="16"/>
                <w:szCs w:val="16"/>
              </w:rPr>
              <w:t xml:space="preserve">    }</w:t>
            </w:r>
          </w:p>
          <w:p w14:paraId="3F8516F9" w14:textId="77777777" w:rsidR="00D231B0" w:rsidRPr="00D231B0" w:rsidRDefault="00D231B0" w:rsidP="00D231B0">
            <w:pPr>
              <w:rPr>
                <w:sz w:val="16"/>
                <w:szCs w:val="16"/>
              </w:rPr>
            </w:pPr>
            <w:r w:rsidRPr="00D231B0">
              <w:rPr>
                <w:sz w:val="16"/>
                <w:szCs w:val="16"/>
              </w:rPr>
              <w:t xml:space="preserve">  }</w:t>
            </w:r>
          </w:p>
          <w:p w14:paraId="6FCF24EC" w14:textId="77777777" w:rsidR="00D231B0" w:rsidRPr="00D231B0" w:rsidRDefault="00D231B0" w:rsidP="00D231B0">
            <w:pPr>
              <w:rPr>
                <w:sz w:val="16"/>
                <w:szCs w:val="16"/>
              </w:rPr>
            </w:pPr>
          </w:p>
          <w:p w14:paraId="78C86319" w14:textId="77777777" w:rsidR="00D231B0" w:rsidRPr="00D231B0" w:rsidRDefault="00D231B0" w:rsidP="00D231B0">
            <w:pPr>
              <w:rPr>
                <w:sz w:val="16"/>
                <w:szCs w:val="16"/>
              </w:rPr>
            </w:pPr>
            <w:r w:rsidRPr="00D231B0">
              <w:rPr>
                <w:sz w:val="16"/>
                <w:szCs w:val="16"/>
              </w:rPr>
              <w:t xml:space="preserve">  </w:t>
            </w:r>
            <w:proofErr w:type="spellStart"/>
            <w:r w:rsidRPr="00D231B0">
              <w:rPr>
                <w:sz w:val="16"/>
                <w:szCs w:val="16"/>
              </w:rPr>
              <w:t>network_interface</w:t>
            </w:r>
            <w:proofErr w:type="spellEnd"/>
            <w:r w:rsidRPr="00D231B0">
              <w:rPr>
                <w:sz w:val="16"/>
                <w:szCs w:val="16"/>
              </w:rPr>
              <w:t xml:space="preserve"> {</w:t>
            </w:r>
          </w:p>
          <w:p w14:paraId="3A8EAF8B" w14:textId="77777777" w:rsidR="00D231B0" w:rsidRPr="00D231B0" w:rsidRDefault="00D231B0" w:rsidP="00D231B0">
            <w:pPr>
              <w:rPr>
                <w:sz w:val="16"/>
                <w:szCs w:val="16"/>
              </w:rPr>
            </w:pPr>
            <w:r w:rsidRPr="00D231B0">
              <w:rPr>
                <w:sz w:val="16"/>
                <w:szCs w:val="16"/>
              </w:rPr>
              <w:t xml:space="preserve">    network = "default"</w:t>
            </w:r>
          </w:p>
          <w:p w14:paraId="0EF12BE9" w14:textId="77777777" w:rsidR="00D231B0" w:rsidRPr="00D231B0" w:rsidRDefault="00D231B0" w:rsidP="00D231B0">
            <w:pPr>
              <w:rPr>
                <w:sz w:val="16"/>
                <w:szCs w:val="16"/>
              </w:rPr>
            </w:pPr>
            <w:r w:rsidRPr="00D231B0">
              <w:rPr>
                <w:sz w:val="16"/>
                <w:szCs w:val="16"/>
              </w:rPr>
              <w:t xml:space="preserve">    </w:t>
            </w:r>
            <w:proofErr w:type="spellStart"/>
            <w:r w:rsidRPr="00D231B0">
              <w:rPr>
                <w:sz w:val="16"/>
                <w:szCs w:val="16"/>
              </w:rPr>
              <w:t>access_config</w:t>
            </w:r>
            <w:proofErr w:type="spellEnd"/>
            <w:r w:rsidRPr="00D231B0">
              <w:rPr>
                <w:sz w:val="16"/>
                <w:szCs w:val="16"/>
              </w:rPr>
              <w:t xml:space="preserve"> {</w:t>
            </w:r>
          </w:p>
          <w:p w14:paraId="552E36E6" w14:textId="77777777" w:rsidR="00D231B0" w:rsidRPr="00D231B0" w:rsidRDefault="00D231B0" w:rsidP="00D231B0">
            <w:pPr>
              <w:rPr>
                <w:sz w:val="16"/>
                <w:szCs w:val="16"/>
              </w:rPr>
            </w:pPr>
            <w:r w:rsidRPr="00D231B0">
              <w:rPr>
                <w:sz w:val="16"/>
                <w:szCs w:val="16"/>
              </w:rPr>
              <w:t xml:space="preserve">    }</w:t>
            </w:r>
          </w:p>
          <w:p w14:paraId="68FD0AAA" w14:textId="77777777" w:rsidR="00D231B0" w:rsidRPr="00D231B0" w:rsidRDefault="00D231B0" w:rsidP="00D231B0">
            <w:pPr>
              <w:rPr>
                <w:sz w:val="16"/>
                <w:szCs w:val="16"/>
              </w:rPr>
            </w:pPr>
            <w:r w:rsidRPr="00D231B0">
              <w:rPr>
                <w:sz w:val="16"/>
                <w:szCs w:val="16"/>
              </w:rPr>
              <w:t xml:space="preserve">  }</w:t>
            </w:r>
          </w:p>
          <w:p w14:paraId="4E8F184A" w14:textId="77777777" w:rsidR="00D231B0" w:rsidRPr="00D231B0" w:rsidRDefault="00D231B0" w:rsidP="00D231B0">
            <w:pPr>
              <w:rPr>
                <w:sz w:val="16"/>
                <w:szCs w:val="16"/>
              </w:rPr>
            </w:pPr>
            <w:r w:rsidRPr="00D231B0">
              <w:rPr>
                <w:sz w:val="16"/>
                <w:szCs w:val="16"/>
              </w:rPr>
              <w:t xml:space="preserve">   </w:t>
            </w:r>
          </w:p>
          <w:p w14:paraId="62A3A460" w14:textId="77777777" w:rsidR="00D231B0" w:rsidRPr="00D231B0" w:rsidRDefault="00D231B0" w:rsidP="00D231B0">
            <w:pPr>
              <w:rPr>
                <w:sz w:val="16"/>
                <w:szCs w:val="16"/>
              </w:rPr>
            </w:pPr>
            <w:r w:rsidRPr="00D231B0">
              <w:rPr>
                <w:sz w:val="16"/>
                <w:szCs w:val="16"/>
              </w:rPr>
              <w:t xml:space="preserve">  </w:t>
            </w:r>
            <w:proofErr w:type="spellStart"/>
            <w:r w:rsidRPr="00D231B0">
              <w:rPr>
                <w:sz w:val="16"/>
                <w:szCs w:val="16"/>
              </w:rPr>
              <w:t>service_</w:t>
            </w:r>
            <w:proofErr w:type="gramStart"/>
            <w:r w:rsidRPr="00D231B0">
              <w:rPr>
                <w:sz w:val="16"/>
                <w:szCs w:val="16"/>
              </w:rPr>
              <w:t>account</w:t>
            </w:r>
            <w:proofErr w:type="spellEnd"/>
            <w:r w:rsidRPr="00D231B0">
              <w:rPr>
                <w:sz w:val="16"/>
                <w:szCs w:val="16"/>
              </w:rPr>
              <w:t>{</w:t>
            </w:r>
            <w:proofErr w:type="gramEnd"/>
          </w:p>
          <w:p w14:paraId="3AE5DA61" w14:textId="77777777" w:rsidR="00D231B0" w:rsidRPr="00D231B0" w:rsidRDefault="00D231B0" w:rsidP="00D231B0">
            <w:pPr>
              <w:rPr>
                <w:sz w:val="16"/>
                <w:szCs w:val="16"/>
              </w:rPr>
            </w:pPr>
            <w:r w:rsidRPr="00D231B0">
              <w:rPr>
                <w:sz w:val="16"/>
                <w:szCs w:val="16"/>
              </w:rPr>
              <w:t xml:space="preserve">    email = "982955065423-compute@developer.gserviceaccount.com"</w:t>
            </w:r>
          </w:p>
          <w:p w14:paraId="1EF79D79" w14:textId="77777777" w:rsidR="00D231B0" w:rsidRPr="00D231B0" w:rsidRDefault="00D231B0" w:rsidP="00D231B0">
            <w:pPr>
              <w:rPr>
                <w:sz w:val="16"/>
                <w:szCs w:val="16"/>
              </w:rPr>
            </w:pPr>
            <w:r w:rsidRPr="00D231B0">
              <w:rPr>
                <w:sz w:val="16"/>
                <w:szCs w:val="16"/>
              </w:rPr>
              <w:tab/>
              <w:t>scopes = ["cloud-platform"]</w:t>
            </w:r>
          </w:p>
          <w:p w14:paraId="1C60E375" w14:textId="77777777" w:rsidR="00D231B0" w:rsidRPr="00D231B0" w:rsidRDefault="00D231B0" w:rsidP="00D231B0">
            <w:pPr>
              <w:rPr>
                <w:sz w:val="16"/>
                <w:szCs w:val="16"/>
              </w:rPr>
            </w:pPr>
            <w:r w:rsidRPr="00D231B0">
              <w:rPr>
                <w:sz w:val="16"/>
                <w:szCs w:val="16"/>
              </w:rPr>
              <w:t xml:space="preserve">  }</w:t>
            </w:r>
          </w:p>
          <w:p w14:paraId="784E495A" w14:textId="600FC81A" w:rsidR="00D231B0" w:rsidRPr="00D231B0" w:rsidRDefault="00D231B0" w:rsidP="00D231B0">
            <w:pPr>
              <w:rPr>
                <w:sz w:val="16"/>
                <w:szCs w:val="16"/>
              </w:rPr>
            </w:pPr>
            <w:r w:rsidRPr="00D231B0">
              <w:rPr>
                <w:sz w:val="16"/>
                <w:szCs w:val="16"/>
              </w:rPr>
              <w:t xml:space="preserve">  </w:t>
            </w:r>
            <w:proofErr w:type="spellStart"/>
            <w:r w:rsidRPr="00D231B0">
              <w:rPr>
                <w:sz w:val="16"/>
                <w:szCs w:val="16"/>
              </w:rPr>
              <w:t>metadata_startup_script</w:t>
            </w:r>
            <w:proofErr w:type="spellEnd"/>
            <w:r w:rsidRPr="00D231B0">
              <w:rPr>
                <w:sz w:val="16"/>
                <w:szCs w:val="16"/>
              </w:rPr>
              <w:t xml:space="preserve"> = </w:t>
            </w:r>
            <w:r>
              <w:rPr>
                <w:sz w:val="16"/>
                <w:szCs w:val="16"/>
              </w:rPr>
              <w:t>*cut from this step*</w:t>
            </w:r>
          </w:p>
          <w:p w14:paraId="6E60EE0A" w14:textId="77777777" w:rsidR="00D231B0" w:rsidRPr="00D231B0" w:rsidRDefault="00D231B0" w:rsidP="00D231B0">
            <w:pPr>
              <w:rPr>
                <w:sz w:val="16"/>
                <w:szCs w:val="16"/>
              </w:rPr>
            </w:pPr>
            <w:r w:rsidRPr="00D231B0">
              <w:rPr>
                <w:sz w:val="16"/>
                <w:szCs w:val="16"/>
              </w:rPr>
              <w:t xml:space="preserve">  metadata = {</w:t>
            </w:r>
          </w:p>
          <w:p w14:paraId="1798E8A7" w14:textId="77777777" w:rsidR="00D231B0" w:rsidRPr="00D231B0" w:rsidRDefault="00D231B0" w:rsidP="00D231B0">
            <w:pPr>
              <w:rPr>
                <w:sz w:val="16"/>
                <w:szCs w:val="16"/>
              </w:rPr>
            </w:pPr>
            <w:r w:rsidRPr="00D231B0">
              <w:rPr>
                <w:sz w:val="16"/>
                <w:szCs w:val="16"/>
              </w:rPr>
              <w:t xml:space="preserve">    enable-</w:t>
            </w:r>
            <w:proofErr w:type="spellStart"/>
            <w:r w:rsidRPr="00D231B0">
              <w:rPr>
                <w:sz w:val="16"/>
                <w:szCs w:val="16"/>
              </w:rPr>
              <w:t>oslogin</w:t>
            </w:r>
            <w:proofErr w:type="spellEnd"/>
            <w:r w:rsidRPr="00D231B0">
              <w:rPr>
                <w:sz w:val="16"/>
                <w:szCs w:val="16"/>
              </w:rPr>
              <w:t xml:space="preserve"> = "TRUE"</w:t>
            </w:r>
          </w:p>
          <w:p w14:paraId="6021FB40" w14:textId="77777777" w:rsidR="00D231B0" w:rsidRPr="00D231B0" w:rsidRDefault="00D231B0" w:rsidP="00D231B0">
            <w:pPr>
              <w:rPr>
                <w:sz w:val="16"/>
                <w:szCs w:val="16"/>
              </w:rPr>
            </w:pPr>
            <w:r w:rsidRPr="00D231B0">
              <w:rPr>
                <w:sz w:val="16"/>
                <w:szCs w:val="16"/>
              </w:rPr>
              <w:t xml:space="preserve">  }</w:t>
            </w:r>
          </w:p>
          <w:p w14:paraId="0512C628" w14:textId="2D5B5577" w:rsidR="00D231B0" w:rsidRPr="00D231B0" w:rsidRDefault="00D231B0" w:rsidP="00D231B0">
            <w:pPr>
              <w:rPr>
                <w:sz w:val="16"/>
                <w:szCs w:val="16"/>
              </w:rPr>
            </w:pPr>
            <w:r w:rsidRPr="00D231B0">
              <w:rPr>
                <w:sz w:val="16"/>
                <w:szCs w:val="16"/>
              </w:rPr>
              <w:t>}</w:t>
            </w:r>
          </w:p>
        </w:tc>
      </w:tr>
      <w:tr w:rsidR="003E1259" w14:paraId="6925AE16" w14:textId="77777777" w:rsidTr="003E1259">
        <w:trPr>
          <w:trHeight w:val="2350"/>
        </w:trPr>
        <w:tc>
          <w:tcPr>
            <w:tcW w:w="302" w:type="dxa"/>
          </w:tcPr>
          <w:p w14:paraId="0AD857BE" w14:textId="65946040" w:rsidR="003E1259" w:rsidRDefault="003E1259" w:rsidP="00CD7233">
            <w:r>
              <w:t>5</w:t>
            </w:r>
          </w:p>
        </w:tc>
        <w:tc>
          <w:tcPr>
            <w:tcW w:w="7348" w:type="dxa"/>
          </w:tcPr>
          <w:p w14:paraId="5ADCBE06" w14:textId="6B1A1FC9" w:rsidR="003E1259" w:rsidRDefault="003E1259" w:rsidP="00CD7233">
            <w:r>
              <w:t xml:space="preserve">Now for the </w:t>
            </w:r>
            <w:proofErr w:type="spellStart"/>
            <w:r>
              <w:t>startup</w:t>
            </w:r>
            <w:proofErr w:type="spellEnd"/>
            <w:r>
              <w:t xml:space="preserve"> script, GCP allows for a </w:t>
            </w:r>
            <w:proofErr w:type="spellStart"/>
            <w:r>
              <w:t>startup</w:t>
            </w:r>
            <w:proofErr w:type="spellEnd"/>
            <w:r>
              <w:t xml:space="preserve"> script to be set as metadata for the VM instance. Due to this we need to be careful to ensure the Dynatrace Token does not appear in the VM Instance Metadata.</w:t>
            </w:r>
          </w:p>
          <w:p w14:paraId="644255B5" w14:textId="5FDEEBFA" w:rsidR="003E1259" w:rsidRDefault="003E1259" w:rsidP="00CD7233"/>
          <w:p w14:paraId="060FACE4" w14:textId="683CF6A6" w:rsidR="003E1259" w:rsidRDefault="003E1259" w:rsidP="00CD7233">
            <w:pPr>
              <w:rPr>
                <w:i/>
                <w:iCs/>
              </w:rPr>
            </w:pPr>
            <w:r>
              <w:rPr>
                <w:i/>
                <w:iCs/>
              </w:rPr>
              <w:t>Note that everything between ‘&lt;&lt;</w:t>
            </w:r>
            <w:proofErr w:type="gramStart"/>
            <w:r>
              <w:rPr>
                <w:i/>
                <w:iCs/>
              </w:rPr>
              <w:t xml:space="preserve">SCRIPT  </w:t>
            </w:r>
            <w:proofErr w:type="spellStart"/>
            <w:r>
              <w:rPr>
                <w:i/>
                <w:iCs/>
              </w:rPr>
              <w:t>SCRIPT</w:t>
            </w:r>
            <w:proofErr w:type="spellEnd"/>
            <w:proofErr w:type="gramEnd"/>
            <w:r>
              <w:rPr>
                <w:i/>
                <w:iCs/>
              </w:rPr>
              <w:t>’ is all one line, due to limitations of word they have been broken up. Please see screenshot for more info.</w:t>
            </w:r>
          </w:p>
          <w:p w14:paraId="05CF2B8E" w14:textId="77C6939D" w:rsidR="00CC6322" w:rsidRDefault="00CC6322" w:rsidP="00CD7233">
            <w:pPr>
              <w:rPr>
                <w:i/>
                <w:iCs/>
              </w:rPr>
            </w:pPr>
          </w:p>
          <w:p w14:paraId="1819F49C" w14:textId="66CCB8CD" w:rsidR="00CC6322" w:rsidRDefault="00CC6322" w:rsidP="00CD7233">
            <w:r>
              <w:t>The start-up script is 4 commands separated by a semicolon the first command is as follows:</w:t>
            </w:r>
          </w:p>
          <w:p w14:paraId="56DA7314" w14:textId="62EDB82E" w:rsidR="00CC6322" w:rsidRDefault="00CC6322" w:rsidP="00CD7233">
            <w:pPr>
              <w:rPr>
                <w:sz w:val="16"/>
                <w:szCs w:val="16"/>
              </w:rPr>
            </w:pPr>
            <w:r w:rsidRPr="003E1259">
              <w:rPr>
                <w:sz w:val="16"/>
                <w:szCs w:val="16"/>
              </w:rPr>
              <w:t>TOKEN=$(</w:t>
            </w:r>
            <w:proofErr w:type="spellStart"/>
            <w:r w:rsidRPr="003E1259">
              <w:rPr>
                <w:sz w:val="16"/>
                <w:szCs w:val="16"/>
              </w:rPr>
              <w:t>gcloud</w:t>
            </w:r>
            <w:proofErr w:type="spellEnd"/>
            <w:r w:rsidRPr="003E1259">
              <w:rPr>
                <w:sz w:val="16"/>
                <w:szCs w:val="16"/>
              </w:rPr>
              <w:t xml:space="preserve"> secrets versions access latest --secret="secret-version</w:t>
            </w:r>
            <w:proofErr w:type="gramStart"/>
            <w:r w:rsidRPr="003E1259">
              <w:rPr>
                <w:sz w:val="16"/>
                <w:szCs w:val="16"/>
              </w:rPr>
              <w:t>"  --</w:t>
            </w:r>
            <w:proofErr w:type="gramEnd"/>
            <w:r w:rsidRPr="003E1259">
              <w:rPr>
                <w:sz w:val="16"/>
                <w:szCs w:val="16"/>
              </w:rPr>
              <w:t>format='get(</w:t>
            </w:r>
            <w:proofErr w:type="spellStart"/>
            <w:r w:rsidRPr="003E1259">
              <w:rPr>
                <w:sz w:val="16"/>
                <w:szCs w:val="16"/>
              </w:rPr>
              <w:t>payload.data</w:t>
            </w:r>
            <w:proofErr w:type="spellEnd"/>
            <w:r w:rsidRPr="003E1259">
              <w:rPr>
                <w:sz w:val="16"/>
                <w:szCs w:val="16"/>
              </w:rPr>
              <w:t>)' | tr '_-' '/+' | base64 -d);</w:t>
            </w:r>
          </w:p>
          <w:p w14:paraId="61782496" w14:textId="4C53C201" w:rsidR="003E1259" w:rsidRPr="003E1259" w:rsidRDefault="00CC6322" w:rsidP="00CD7233">
            <w:pPr>
              <w:rPr>
                <w:i/>
                <w:iCs/>
              </w:rPr>
            </w:pPr>
            <w:r w:rsidRPr="00CC6322">
              <w:t>T</w:t>
            </w:r>
            <w:r>
              <w:t xml:space="preserve">his command extracts the Dynatrace token secret value from the secret manager in GCP. It is then assigned to the variable ‘TOKEN’ to be used in a future </w:t>
            </w:r>
            <w:proofErr w:type="gramStart"/>
            <w:r>
              <w:t>command</w:t>
            </w:r>
            <w:proofErr w:type="gramEnd"/>
          </w:p>
          <w:p w14:paraId="0D8AA3D1" w14:textId="77777777" w:rsidR="003E1259" w:rsidRDefault="003E1259" w:rsidP="00CD7233"/>
          <w:p w14:paraId="28AABB5D" w14:textId="6172D60D" w:rsidR="003E1259" w:rsidRDefault="003E1259" w:rsidP="00CD7233"/>
        </w:tc>
        <w:tc>
          <w:tcPr>
            <w:tcW w:w="7738" w:type="dxa"/>
          </w:tcPr>
          <w:p w14:paraId="27AAA179" w14:textId="77777777" w:rsidR="003E1259" w:rsidRPr="003E1259" w:rsidRDefault="003E1259" w:rsidP="003E1259">
            <w:pPr>
              <w:rPr>
                <w:sz w:val="16"/>
                <w:szCs w:val="16"/>
              </w:rPr>
            </w:pPr>
            <w:r w:rsidRPr="003E1259">
              <w:rPr>
                <w:sz w:val="16"/>
                <w:szCs w:val="16"/>
              </w:rPr>
              <w:t xml:space="preserve">  </w:t>
            </w:r>
            <w:proofErr w:type="spellStart"/>
            <w:r w:rsidRPr="003E1259">
              <w:rPr>
                <w:sz w:val="16"/>
                <w:szCs w:val="16"/>
              </w:rPr>
              <w:t>metadata_startup_script</w:t>
            </w:r>
            <w:proofErr w:type="spellEnd"/>
            <w:r w:rsidRPr="003E1259">
              <w:rPr>
                <w:sz w:val="16"/>
                <w:szCs w:val="16"/>
              </w:rPr>
              <w:t xml:space="preserve"> = &lt;&lt;SCRIPT</w:t>
            </w:r>
          </w:p>
          <w:p w14:paraId="580166E3" w14:textId="77777777" w:rsidR="003E1259" w:rsidRPr="003E1259" w:rsidRDefault="003E1259" w:rsidP="003E1259">
            <w:pPr>
              <w:rPr>
                <w:sz w:val="16"/>
                <w:szCs w:val="16"/>
              </w:rPr>
            </w:pPr>
            <w:r w:rsidRPr="003E1259">
              <w:rPr>
                <w:sz w:val="16"/>
                <w:szCs w:val="16"/>
              </w:rPr>
              <w:t xml:space="preserve">  TOKEN=$(</w:t>
            </w:r>
            <w:proofErr w:type="spellStart"/>
            <w:r w:rsidRPr="003E1259">
              <w:rPr>
                <w:sz w:val="16"/>
                <w:szCs w:val="16"/>
              </w:rPr>
              <w:t>gcloud</w:t>
            </w:r>
            <w:proofErr w:type="spellEnd"/>
            <w:r w:rsidRPr="003E1259">
              <w:rPr>
                <w:sz w:val="16"/>
                <w:szCs w:val="16"/>
              </w:rPr>
              <w:t xml:space="preserve"> secrets versions access latest --secret="secret-version"  --format='get(</w:t>
            </w:r>
            <w:proofErr w:type="spellStart"/>
            <w:r w:rsidRPr="003E1259">
              <w:rPr>
                <w:sz w:val="16"/>
                <w:szCs w:val="16"/>
              </w:rPr>
              <w:t>payload.data</w:t>
            </w:r>
            <w:proofErr w:type="spellEnd"/>
            <w:r w:rsidRPr="003E1259">
              <w:rPr>
                <w:sz w:val="16"/>
                <w:szCs w:val="16"/>
              </w:rPr>
              <w:t xml:space="preserve">)' | tr '_-' '/+' | base64 -d);curl -X GET "https://${var.dt_tenant}.live.dynatrace.com/api/v1/deployment/installer/agent/unix/default/latest?flavor=default&amp;arch=all&amp;bitness=all&amp;skipMetadata=false&amp;networkZone=default" -H "accept: */*" -H "Authorization: </w:t>
            </w:r>
            <w:proofErr w:type="spellStart"/>
            <w:r w:rsidRPr="003E1259">
              <w:rPr>
                <w:sz w:val="16"/>
                <w:szCs w:val="16"/>
              </w:rPr>
              <w:t>Api</w:t>
            </w:r>
            <w:proofErr w:type="spellEnd"/>
            <w:r w:rsidRPr="003E1259">
              <w:rPr>
                <w:sz w:val="16"/>
                <w:szCs w:val="16"/>
              </w:rPr>
              <w:t>-Token $TOKEN" &gt; /var/</w:t>
            </w:r>
            <w:proofErr w:type="spellStart"/>
            <w:r w:rsidRPr="003E1259">
              <w:rPr>
                <w:sz w:val="16"/>
                <w:szCs w:val="16"/>
              </w:rPr>
              <w:t>tmp</w:t>
            </w:r>
            <w:proofErr w:type="spellEnd"/>
            <w:r w:rsidRPr="003E1259">
              <w:rPr>
                <w:sz w:val="16"/>
                <w:szCs w:val="16"/>
              </w:rPr>
              <w:t>/</w:t>
            </w:r>
            <w:proofErr w:type="spellStart"/>
            <w:r w:rsidRPr="003E1259">
              <w:rPr>
                <w:sz w:val="16"/>
                <w:szCs w:val="16"/>
              </w:rPr>
              <w:t>dynatrace-install.sh;chmod</w:t>
            </w:r>
            <w:proofErr w:type="spellEnd"/>
            <w:r w:rsidRPr="003E1259">
              <w:rPr>
                <w:sz w:val="16"/>
                <w:szCs w:val="16"/>
              </w:rPr>
              <w:t xml:space="preserve"> 755 /var/</w:t>
            </w:r>
            <w:proofErr w:type="spellStart"/>
            <w:r w:rsidRPr="003E1259">
              <w:rPr>
                <w:sz w:val="16"/>
                <w:szCs w:val="16"/>
              </w:rPr>
              <w:t>tmp</w:t>
            </w:r>
            <w:proofErr w:type="spellEnd"/>
            <w:r w:rsidRPr="003E1259">
              <w:rPr>
                <w:sz w:val="16"/>
                <w:szCs w:val="16"/>
              </w:rPr>
              <w:t>/</w:t>
            </w:r>
            <w:proofErr w:type="spellStart"/>
            <w:r w:rsidRPr="003E1259">
              <w:rPr>
                <w:sz w:val="16"/>
                <w:szCs w:val="16"/>
              </w:rPr>
              <w:t>dynatrace-install.sh;sudo</w:t>
            </w:r>
            <w:proofErr w:type="spellEnd"/>
            <w:r w:rsidRPr="003E1259">
              <w:rPr>
                <w:sz w:val="16"/>
                <w:szCs w:val="16"/>
              </w:rPr>
              <w:t xml:space="preserve"> ./bin/</w:t>
            </w:r>
            <w:proofErr w:type="spellStart"/>
            <w:r w:rsidRPr="003E1259">
              <w:rPr>
                <w:sz w:val="16"/>
                <w:szCs w:val="16"/>
              </w:rPr>
              <w:t>sh</w:t>
            </w:r>
            <w:proofErr w:type="spellEnd"/>
            <w:r w:rsidRPr="003E1259">
              <w:rPr>
                <w:sz w:val="16"/>
                <w:szCs w:val="16"/>
              </w:rPr>
              <w:t xml:space="preserve"> /var/tmp/dynatrace-install.sh ${</w:t>
            </w:r>
            <w:proofErr w:type="spellStart"/>
            <w:r w:rsidRPr="003E1259">
              <w:rPr>
                <w:sz w:val="16"/>
                <w:szCs w:val="16"/>
              </w:rPr>
              <w:t>var.agent_arg</w:t>
            </w:r>
            <w:proofErr w:type="spellEnd"/>
            <w:r w:rsidRPr="003E1259">
              <w:rPr>
                <w:sz w:val="16"/>
                <w:szCs w:val="16"/>
              </w:rPr>
              <w:t>};</w:t>
            </w:r>
          </w:p>
          <w:p w14:paraId="50851A8B" w14:textId="77777777" w:rsidR="003E1259" w:rsidRDefault="003E1259" w:rsidP="003E1259">
            <w:pPr>
              <w:rPr>
                <w:sz w:val="16"/>
                <w:szCs w:val="16"/>
              </w:rPr>
            </w:pPr>
            <w:r w:rsidRPr="003E1259">
              <w:rPr>
                <w:sz w:val="16"/>
                <w:szCs w:val="16"/>
              </w:rPr>
              <w:t xml:space="preserve">  SCRIPT</w:t>
            </w:r>
          </w:p>
          <w:p w14:paraId="59B20B58" w14:textId="77777777" w:rsidR="003E1259" w:rsidRDefault="003E1259" w:rsidP="003E1259">
            <w:pPr>
              <w:rPr>
                <w:sz w:val="16"/>
                <w:szCs w:val="16"/>
              </w:rPr>
            </w:pPr>
          </w:p>
          <w:p w14:paraId="38E2A020" w14:textId="7082F76B" w:rsidR="003E1259" w:rsidRPr="003E1259" w:rsidRDefault="003E1259" w:rsidP="003E1259">
            <w:pPr>
              <w:rPr>
                <w:sz w:val="16"/>
                <w:szCs w:val="16"/>
              </w:rPr>
            </w:pPr>
            <w:r w:rsidRPr="003E1259">
              <w:rPr>
                <w:noProof/>
                <w:sz w:val="16"/>
                <w:szCs w:val="16"/>
              </w:rPr>
              <w:drawing>
                <wp:inline distT="0" distB="0" distL="0" distR="0" wp14:anchorId="6B5AB3BD" wp14:editId="11AE3AD8">
                  <wp:extent cx="3816546" cy="93349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16546" cy="933498"/>
                          </a:xfrm>
                          <a:prstGeom prst="rect">
                            <a:avLst/>
                          </a:prstGeom>
                        </pic:spPr>
                      </pic:pic>
                    </a:graphicData>
                  </a:graphic>
                </wp:inline>
              </w:drawing>
            </w:r>
          </w:p>
        </w:tc>
      </w:tr>
      <w:tr w:rsidR="00CC6322" w14:paraId="37AC69A1" w14:textId="77777777" w:rsidTr="003E1259">
        <w:trPr>
          <w:trHeight w:val="2350"/>
        </w:trPr>
        <w:tc>
          <w:tcPr>
            <w:tcW w:w="302" w:type="dxa"/>
          </w:tcPr>
          <w:p w14:paraId="0DC77CA9" w14:textId="44468824" w:rsidR="00CC6322" w:rsidRDefault="00CC6322" w:rsidP="00CD7233">
            <w:r>
              <w:lastRenderedPageBreak/>
              <w:t>6</w:t>
            </w:r>
          </w:p>
        </w:tc>
        <w:tc>
          <w:tcPr>
            <w:tcW w:w="7348" w:type="dxa"/>
          </w:tcPr>
          <w:p w14:paraId="2CBA52E4" w14:textId="268B27B6" w:rsidR="00CC6322" w:rsidRPr="00CC6322" w:rsidRDefault="00CC6322" w:rsidP="00CD7233">
            <w:r w:rsidRPr="00CC6322">
              <w:t>The next command</w:t>
            </w:r>
            <w:r>
              <w:t xml:space="preserve"> downloads the Dynatrace Agent and inserts it into a Dynatrace shell install file.</w:t>
            </w:r>
          </w:p>
          <w:p w14:paraId="4F42D7D4" w14:textId="77777777" w:rsidR="00CC6322" w:rsidRDefault="00CC6322" w:rsidP="00CD7233">
            <w:pPr>
              <w:rPr>
                <w:sz w:val="16"/>
                <w:szCs w:val="16"/>
              </w:rPr>
            </w:pPr>
          </w:p>
          <w:p w14:paraId="016658FB" w14:textId="2D0B83F9" w:rsidR="00CC6322" w:rsidRDefault="00CC6322" w:rsidP="00CD7233">
            <w:pPr>
              <w:rPr>
                <w:sz w:val="16"/>
                <w:szCs w:val="16"/>
              </w:rPr>
            </w:pPr>
            <w:r w:rsidRPr="003E1259">
              <w:rPr>
                <w:sz w:val="16"/>
                <w:szCs w:val="16"/>
              </w:rPr>
              <w:t>curl -X GET "https://${</w:t>
            </w:r>
            <w:proofErr w:type="gramStart"/>
            <w:r w:rsidRPr="003E1259">
              <w:rPr>
                <w:sz w:val="16"/>
                <w:szCs w:val="16"/>
              </w:rPr>
              <w:t>var.dt</w:t>
            </w:r>
            <w:proofErr w:type="gramEnd"/>
            <w:r w:rsidRPr="003E1259">
              <w:rPr>
                <w:sz w:val="16"/>
                <w:szCs w:val="16"/>
              </w:rPr>
              <w:t xml:space="preserve">_tenant}.live.dynatrace.com/api/v1/deployment/installer/agent/unix/default/latest?flavor=default&amp;arch=all&amp;bitness=all&amp;skipMetadata=false&amp;networkZone=default" -H "accept: */*" -H "Authorization: </w:t>
            </w:r>
            <w:proofErr w:type="spellStart"/>
            <w:r w:rsidRPr="003E1259">
              <w:rPr>
                <w:sz w:val="16"/>
                <w:szCs w:val="16"/>
              </w:rPr>
              <w:t>Api</w:t>
            </w:r>
            <w:proofErr w:type="spellEnd"/>
            <w:r w:rsidRPr="003E1259">
              <w:rPr>
                <w:sz w:val="16"/>
                <w:szCs w:val="16"/>
              </w:rPr>
              <w:t>-Token $TOKEN" &gt; /var/</w:t>
            </w:r>
            <w:proofErr w:type="spellStart"/>
            <w:r w:rsidRPr="003E1259">
              <w:rPr>
                <w:sz w:val="16"/>
                <w:szCs w:val="16"/>
              </w:rPr>
              <w:t>tmp</w:t>
            </w:r>
            <w:proofErr w:type="spellEnd"/>
            <w:r w:rsidRPr="003E1259">
              <w:rPr>
                <w:sz w:val="16"/>
                <w:szCs w:val="16"/>
              </w:rPr>
              <w:t>/dynatrace-install.sh</w:t>
            </w:r>
            <w:r>
              <w:rPr>
                <w:sz w:val="16"/>
                <w:szCs w:val="16"/>
              </w:rPr>
              <w:t>;</w:t>
            </w:r>
          </w:p>
          <w:p w14:paraId="416FF1CC" w14:textId="61E0C6F1" w:rsidR="00CC6322" w:rsidRDefault="00CC6322" w:rsidP="00CD7233">
            <w:pPr>
              <w:rPr>
                <w:sz w:val="16"/>
                <w:szCs w:val="16"/>
              </w:rPr>
            </w:pPr>
          </w:p>
          <w:p w14:paraId="073D06BD" w14:textId="5436A6DF" w:rsidR="00CC6322" w:rsidRPr="00CC6322" w:rsidRDefault="00CC6322" w:rsidP="00CD7233">
            <w:r w:rsidRPr="00CC6322">
              <w:t>Here Terraform will change the variable ‘</w:t>
            </w:r>
            <w:proofErr w:type="spellStart"/>
            <w:r w:rsidRPr="00CC6322">
              <w:t>dt_tenant</w:t>
            </w:r>
            <w:proofErr w:type="spellEnd"/>
            <w:r w:rsidRPr="00CC6322">
              <w:t>’ to the requisite value set in the variables file.</w:t>
            </w:r>
          </w:p>
          <w:p w14:paraId="44018DBC" w14:textId="77777777" w:rsidR="00CC6322" w:rsidRDefault="00CC6322" w:rsidP="00CD7233">
            <w:pPr>
              <w:rPr>
                <w:sz w:val="16"/>
                <w:szCs w:val="16"/>
              </w:rPr>
            </w:pPr>
          </w:p>
          <w:p w14:paraId="3906259A" w14:textId="2BCE57E3" w:rsidR="00CC6322" w:rsidRPr="00CC6322" w:rsidRDefault="00CC6322" w:rsidP="00CD7233">
            <w:pPr>
              <w:rPr>
                <w:i/>
                <w:iCs/>
              </w:rPr>
            </w:pPr>
            <w:r w:rsidRPr="00CC6322">
              <w:rPr>
                <w:i/>
                <w:iCs/>
              </w:rPr>
              <w:t xml:space="preserve">Note: curl was used here as opposed to </w:t>
            </w:r>
            <w:proofErr w:type="spellStart"/>
            <w:r w:rsidRPr="00CC6322">
              <w:rPr>
                <w:i/>
                <w:iCs/>
              </w:rPr>
              <w:t>wget</w:t>
            </w:r>
            <w:proofErr w:type="spellEnd"/>
            <w:r w:rsidRPr="00CC6322">
              <w:rPr>
                <w:i/>
                <w:iCs/>
              </w:rPr>
              <w:t xml:space="preserve"> because the GCP RHEL VM Starts with curl. This could be any command allowing for download of the agent</w:t>
            </w:r>
          </w:p>
        </w:tc>
        <w:tc>
          <w:tcPr>
            <w:tcW w:w="7738" w:type="dxa"/>
          </w:tcPr>
          <w:p w14:paraId="3BDD665A" w14:textId="2DD29FCE" w:rsidR="00CC6322" w:rsidRPr="003E1259" w:rsidRDefault="00CC6322" w:rsidP="00CC6322">
            <w:pPr>
              <w:rPr>
                <w:sz w:val="16"/>
                <w:szCs w:val="16"/>
              </w:rPr>
            </w:pPr>
            <w:r w:rsidRPr="003E1259">
              <w:rPr>
                <w:sz w:val="16"/>
                <w:szCs w:val="16"/>
              </w:rPr>
              <w:t xml:space="preserve">  </w:t>
            </w:r>
          </w:p>
        </w:tc>
      </w:tr>
      <w:tr w:rsidR="00CC6322" w14:paraId="50AD177E" w14:textId="77777777" w:rsidTr="00CC6322">
        <w:trPr>
          <w:trHeight w:val="1258"/>
        </w:trPr>
        <w:tc>
          <w:tcPr>
            <w:tcW w:w="302" w:type="dxa"/>
          </w:tcPr>
          <w:p w14:paraId="725274D8" w14:textId="1B6B14AB" w:rsidR="00CC6322" w:rsidRDefault="00CC6322" w:rsidP="00CD7233">
            <w:r>
              <w:t>7</w:t>
            </w:r>
          </w:p>
        </w:tc>
        <w:tc>
          <w:tcPr>
            <w:tcW w:w="7348" w:type="dxa"/>
          </w:tcPr>
          <w:p w14:paraId="4139A5DA" w14:textId="77777777" w:rsidR="00CC6322" w:rsidRDefault="00CC6322" w:rsidP="00CD7233">
            <w:proofErr w:type="gramStart"/>
            <w:r>
              <w:t>Next</w:t>
            </w:r>
            <w:proofErr w:type="gramEnd"/>
            <w:r>
              <w:t xml:space="preserve"> we change the permissions of the downloaded file so that it can be executed</w:t>
            </w:r>
          </w:p>
          <w:p w14:paraId="1AC27BF4" w14:textId="77777777" w:rsidR="00CC6322" w:rsidRDefault="00CC6322" w:rsidP="00CD7233"/>
          <w:p w14:paraId="60597542" w14:textId="321A1104" w:rsidR="00CC6322" w:rsidRPr="00CC6322" w:rsidRDefault="00CC6322" w:rsidP="00CD7233">
            <w:proofErr w:type="spellStart"/>
            <w:r w:rsidRPr="003E1259">
              <w:rPr>
                <w:sz w:val="16"/>
                <w:szCs w:val="16"/>
              </w:rPr>
              <w:t>chmod</w:t>
            </w:r>
            <w:proofErr w:type="spellEnd"/>
            <w:r w:rsidRPr="003E1259">
              <w:rPr>
                <w:sz w:val="16"/>
                <w:szCs w:val="16"/>
              </w:rPr>
              <w:t xml:space="preserve"> 755 /var/</w:t>
            </w:r>
            <w:proofErr w:type="spellStart"/>
            <w:r w:rsidRPr="003E1259">
              <w:rPr>
                <w:sz w:val="16"/>
                <w:szCs w:val="16"/>
              </w:rPr>
              <w:t>tmp</w:t>
            </w:r>
            <w:proofErr w:type="spellEnd"/>
            <w:r w:rsidRPr="003E1259">
              <w:rPr>
                <w:sz w:val="16"/>
                <w:szCs w:val="16"/>
              </w:rPr>
              <w:t>/dynatrace-install.sh;</w:t>
            </w:r>
          </w:p>
        </w:tc>
        <w:tc>
          <w:tcPr>
            <w:tcW w:w="7738" w:type="dxa"/>
          </w:tcPr>
          <w:p w14:paraId="62F4494E" w14:textId="77777777" w:rsidR="00CC6322" w:rsidRPr="003E1259" w:rsidRDefault="00CC6322" w:rsidP="00CC6322">
            <w:pPr>
              <w:rPr>
                <w:sz w:val="16"/>
                <w:szCs w:val="16"/>
              </w:rPr>
            </w:pPr>
          </w:p>
        </w:tc>
      </w:tr>
      <w:tr w:rsidR="00CC6322" w14:paraId="6AF4044F" w14:textId="77777777" w:rsidTr="003E1259">
        <w:trPr>
          <w:trHeight w:val="2350"/>
        </w:trPr>
        <w:tc>
          <w:tcPr>
            <w:tcW w:w="302" w:type="dxa"/>
          </w:tcPr>
          <w:p w14:paraId="31D1A3CE" w14:textId="2E563207" w:rsidR="00CC6322" w:rsidRDefault="00CC6322" w:rsidP="00CD7233">
            <w:r>
              <w:t>8</w:t>
            </w:r>
          </w:p>
        </w:tc>
        <w:tc>
          <w:tcPr>
            <w:tcW w:w="7348" w:type="dxa"/>
          </w:tcPr>
          <w:p w14:paraId="67DBB0BF" w14:textId="77777777" w:rsidR="00CC6322" w:rsidRDefault="00CC6322" w:rsidP="00CD7233">
            <w:proofErr w:type="gramStart"/>
            <w:r>
              <w:t>Finally</w:t>
            </w:r>
            <w:proofErr w:type="gramEnd"/>
            <w:r>
              <w:t xml:space="preserve"> we execute the downloaded shell script</w:t>
            </w:r>
          </w:p>
          <w:p w14:paraId="31A2D88A" w14:textId="77777777" w:rsidR="00CC6322" w:rsidRDefault="00CC6322" w:rsidP="00CD7233"/>
          <w:p w14:paraId="67C1ACC0" w14:textId="77777777" w:rsidR="00CC6322" w:rsidRDefault="00CC6322" w:rsidP="00CD7233">
            <w:pPr>
              <w:rPr>
                <w:sz w:val="16"/>
                <w:szCs w:val="16"/>
              </w:rPr>
            </w:pPr>
            <w:proofErr w:type="spellStart"/>
            <w:proofErr w:type="gramStart"/>
            <w:r w:rsidRPr="003E1259">
              <w:rPr>
                <w:sz w:val="16"/>
                <w:szCs w:val="16"/>
              </w:rPr>
              <w:t>sudo</w:t>
            </w:r>
            <w:proofErr w:type="spellEnd"/>
            <w:r w:rsidRPr="003E1259">
              <w:rPr>
                <w:sz w:val="16"/>
                <w:szCs w:val="16"/>
              </w:rPr>
              <w:t xml:space="preserve"> .</w:t>
            </w:r>
            <w:proofErr w:type="gramEnd"/>
            <w:r w:rsidRPr="003E1259">
              <w:rPr>
                <w:sz w:val="16"/>
                <w:szCs w:val="16"/>
              </w:rPr>
              <w:t>/bin/</w:t>
            </w:r>
            <w:proofErr w:type="spellStart"/>
            <w:r w:rsidRPr="003E1259">
              <w:rPr>
                <w:sz w:val="16"/>
                <w:szCs w:val="16"/>
              </w:rPr>
              <w:t>sh</w:t>
            </w:r>
            <w:proofErr w:type="spellEnd"/>
            <w:r w:rsidRPr="003E1259">
              <w:rPr>
                <w:sz w:val="16"/>
                <w:szCs w:val="16"/>
              </w:rPr>
              <w:t xml:space="preserve"> /var/tmp/dynatrace-install.sh ${</w:t>
            </w:r>
            <w:proofErr w:type="spellStart"/>
            <w:r w:rsidRPr="003E1259">
              <w:rPr>
                <w:sz w:val="16"/>
                <w:szCs w:val="16"/>
              </w:rPr>
              <w:t>var.agent_arg</w:t>
            </w:r>
            <w:proofErr w:type="spellEnd"/>
            <w:r w:rsidRPr="003E1259">
              <w:rPr>
                <w:sz w:val="16"/>
                <w:szCs w:val="16"/>
              </w:rPr>
              <w:t>};</w:t>
            </w:r>
          </w:p>
          <w:p w14:paraId="73298500" w14:textId="77777777" w:rsidR="00CC6322" w:rsidRDefault="00CC6322" w:rsidP="00CD7233">
            <w:pPr>
              <w:rPr>
                <w:sz w:val="16"/>
                <w:szCs w:val="16"/>
              </w:rPr>
            </w:pPr>
          </w:p>
          <w:p w14:paraId="5285E530" w14:textId="271EC10D" w:rsidR="00CC6322" w:rsidRDefault="00CC6322" w:rsidP="00CD7233">
            <w:r>
              <w:t>Terraform automatically turns the referenced variable ‘</w:t>
            </w:r>
            <w:proofErr w:type="spellStart"/>
            <w:r>
              <w:t>agent_arg</w:t>
            </w:r>
            <w:proofErr w:type="spellEnd"/>
            <w:r>
              <w:t xml:space="preserve">’ into the related string allowing us to insert as many </w:t>
            </w:r>
            <w:proofErr w:type="gramStart"/>
            <w:r>
              <w:t>agent</w:t>
            </w:r>
            <w:proofErr w:type="gramEnd"/>
            <w:r>
              <w:t xml:space="preserve"> install arguments as we want provided they are formatted correctly.</w:t>
            </w:r>
          </w:p>
        </w:tc>
        <w:tc>
          <w:tcPr>
            <w:tcW w:w="7738" w:type="dxa"/>
          </w:tcPr>
          <w:p w14:paraId="4507035E" w14:textId="77777777" w:rsidR="00551154" w:rsidRDefault="00551154" w:rsidP="00CC6322">
            <w:pPr>
              <w:rPr>
                <w:sz w:val="16"/>
                <w:szCs w:val="16"/>
              </w:rPr>
            </w:pPr>
          </w:p>
          <w:p w14:paraId="0E0BC228" w14:textId="77777777" w:rsidR="00551154" w:rsidRDefault="00551154" w:rsidP="00CC6322">
            <w:pPr>
              <w:rPr>
                <w:sz w:val="16"/>
                <w:szCs w:val="16"/>
              </w:rPr>
            </w:pPr>
          </w:p>
          <w:p w14:paraId="2D038004" w14:textId="77777777" w:rsidR="00551154" w:rsidRDefault="00551154" w:rsidP="00CC6322">
            <w:pPr>
              <w:rPr>
                <w:sz w:val="16"/>
                <w:szCs w:val="16"/>
              </w:rPr>
            </w:pPr>
          </w:p>
          <w:p w14:paraId="3945D264" w14:textId="7A52F649" w:rsidR="00CC6322" w:rsidRDefault="00551154" w:rsidP="00CC6322">
            <w:pPr>
              <w:rPr>
                <w:sz w:val="16"/>
                <w:szCs w:val="16"/>
              </w:rPr>
            </w:pPr>
            <w:r w:rsidRPr="00551154">
              <w:rPr>
                <w:noProof/>
                <w:sz w:val="16"/>
                <w:szCs w:val="16"/>
              </w:rPr>
              <w:drawing>
                <wp:inline distT="0" distB="0" distL="0" distR="0" wp14:anchorId="0B9DB2B3" wp14:editId="3BDD2770">
                  <wp:extent cx="4776470" cy="553720"/>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76470" cy="553720"/>
                          </a:xfrm>
                          <a:prstGeom prst="rect">
                            <a:avLst/>
                          </a:prstGeom>
                        </pic:spPr>
                      </pic:pic>
                    </a:graphicData>
                  </a:graphic>
                </wp:inline>
              </w:drawing>
            </w:r>
          </w:p>
          <w:p w14:paraId="75B63AA0" w14:textId="2E3EC62F" w:rsidR="00551154" w:rsidRPr="003E1259" w:rsidRDefault="00551154" w:rsidP="00CC6322">
            <w:pPr>
              <w:rPr>
                <w:sz w:val="16"/>
                <w:szCs w:val="16"/>
              </w:rPr>
            </w:pPr>
          </w:p>
        </w:tc>
      </w:tr>
      <w:tr w:rsidR="00CC6322" w14:paraId="059012AD" w14:textId="77777777" w:rsidTr="003E1259">
        <w:trPr>
          <w:trHeight w:val="2350"/>
        </w:trPr>
        <w:tc>
          <w:tcPr>
            <w:tcW w:w="302" w:type="dxa"/>
          </w:tcPr>
          <w:p w14:paraId="55AB7A7B" w14:textId="032936EA" w:rsidR="00CC6322" w:rsidRDefault="00CC6322" w:rsidP="00CD7233">
            <w:r>
              <w:t>9</w:t>
            </w:r>
          </w:p>
        </w:tc>
        <w:tc>
          <w:tcPr>
            <w:tcW w:w="7348" w:type="dxa"/>
          </w:tcPr>
          <w:p w14:paraId="2E86AEAE" w14:textId="785190CD" w:rsidR="00CC6322" w:rsidRDefault="00CC6322" w:rsidP="00CD7233">
            <w:r>
              <w:t>With all this done we should see the agent show up in Dynatrace after a few minutes:</w:t>
            </w:r>
          </w:p>
        </w:tc>
        <w:tc>
          <w:tcPr>
            <w:tcW w:w="7738" w:type="dxa"/>
          </w:tcPr>
          <w:p w14:paraId="7FE8158F" w14:textId="18C1A67F" w:rsidR="00CC6322" w:rsidRPr="003E1259" w:rsidRDefault="00CC6322" w:rsidP="00CC6322">
            <w:pPr>
              <w:rPr>
                <w:sz w:val="16"/>
                <w:szCs w:val="16"/>
              </w:rPr>
            </w:pPr>
            <w:r w:rsidRPr="0097105F">
              <w:rPr>
                <w:noProof/>
              </w:rPr>
              <w:drawing>
                <wp:inline distT="0" distB="0" distL="0" distR="0" wp14:anchorId="581D0976" wp14:editId="689EE6DB">
                  <wp:extent cx="2123140" cy="2133600"/>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9"/>
                          <a:stretch>
                            <a:fillRect/>
                          </a:stretch>
                        </pic:blipFill>
                        <pic:spPr>
                          <a:xfrm>
                            <a:off x="0" y="0"/>
                            <a:ext cx="2136151" cy="2146675"/>
                          </a:xfrm>
                          <a:prstGeom prst="rect">
                            <a:avLst/>
                          </a:prstGeom>
                        </pic:spPr>
                      </pic:pic>
                    </a:graphicData>
                  </a:graphic>
                </wp:inline>
              </w:drawing>
            </w:r>
          </w:p>
        </w:tc>
      </w:tr>
    </w:tbl>
    <w:p w14:paraId="26C849FE" w14:textId="77777777" w:rsidR="00897C81" w:rsidRDefault="00897C81">
      <w:pPr>
        <w:sectPr w:rsidR="00897C81" w:rsidSect="003E1259">
          <w:pgSz w:w="16838" w:h="11906" w:orient="landscape"/>
          <w:pgMar w:top="720" w:right="720" w:bottom="720" w:left="720" w:header="708" w:footer="708" w:gutter="0"/>
          <w:cols w:space="708"/>
          <w:docGrid w:linePitch="360"/>
        </w:sectPr>
      </w:pPr>
    </w:p>
    <w:p w14:paraId="70142EF2" w14:textId="04FC06E8" w:rsidR="0097105F" w:rsidRDefault="00897C81" w:rsidP="00897C81">
      <w:pPr>
        <w:pStyle w:val="Heading2"/>
      </w:pPr>
      <w:r>
        <w:lastRenderedPageBreak/>
        <w:t>Authenticating to GCP</w:t>
      </w:r>
    </w:p>
    <w:p w14:paraId="53A1B4E4" w14:textId="4D24B788" w:rsidR="008129CB" w:rsidRDefault="008129CB" w:rsidP="008129CB"/>
    <w:p w14:paraId="14A1B32D" w14:textId="41B60C7D" w:rsidR="00EA7DE3" w:rsidRDefault="00B74884" w:rsidP="008129CB">
      <w:r>
        <w:t xml:space="preserve">Dynatrace would prefer that staff use their personal accounts for the use of Terraform rather than creating a service Account. This is primarily done to minimize the amount of service accounts created as sharing </w:t>
      </w:r>
      <w:proofErr w:type="gramStart"/>
      <w:r>
        <w:t>a single one</w:t>
      </w:r>
      <w:proofErr w:type="gramEnd"/>
      <w:r>
        <w:t xml:space="preserve"> would effectively be sharing credentials. </w:t>
      </w:r>
    </w:p>
    <w:p w14:paraId="0009F91F" w14:textId="19A6C858" w:rsidR="00474B9B" w:rsidRDefault="00474B9B" w:rsidP="008129CB"/>
    <w:p w14:paraId="2E60A6A5" w14:textId="3CA90FCD" w:rsidR="00474B9B" w:rsidRDefault="00474B9B" w:rsidP="008129CB">
      <w:r>
        <w:t xml:space="preserve">Due to this here is the steps required to authenticate against GCP using the google cloud </w:t>
      </w:r>
      <w:proofErr w:type="spellStart"/>
      <w:proofErr w:type="gramStart"/>
      <w:r>
        <w:t>sdk</w:t>
      </w:r>
      <w:proofErr w:type="spellEnd"/>
      <w:proofErr w:type="gramEnd"/>
    </w:p>
    <w:tbl>
      <w:tblPr>
        <w:tblStyle w:val="TableGrid"/>
        <w:tblW w:w="0" w:type="auto"/>
        <w:tblLook w:val="04A0" w:firstRow="1" w:lastRow="0" w:firstColumn="1" w:lastColumn="0" w:noHBand="0" w:noVBand="1"/>
      </w:tblPr>
      <w:tblGrid>
        <w:gridCol w:w="286"/>
        <w:gridCol w:w="3458"/>
        <w:gridCol w:w="6712"/>
      </w:tblGrid>
      <w:tr w:rsidR="00EA7DE3" w14:paraId="57E56711" w14:textId="77777777" w:rsidTr="00EA7DE3">
        <w:tc>
          <w:tcPr>
            <w:tcW w:w="328" w:type="dxa"/>
          </w:tcPr>
          <w:p w14:paraId="35E58C49" w14:textId="1C19793B" w:rsidR="00EA7DE3" w:rsidRDefault="00EA7DE3" w:rsidP="008129CB">
            <w:r>
              <w:t>#</w:t>
            </w:r>
          </w:p>
        </w:tc>
        <w:tc>
          <w:tcPr>
            <w:tcW w:w="2817" w:type="dxa"/>
          </w:tcPr>
          <w:p w14:paraId="4BE4228B" w14:textId="0E002058" w:rsidR="00EA7DE3" w:rsidRDefault="00EA7DE3" w:rsidP="008129CB">
            <w:r>
              <w:t>Step</w:t>
            </w:r>
          </w:p>
        </w:tc>
        <w:tc>
          <w:tcPr>
            <w:tcW w:w="7311" w:type="dxa"/>
          </w:tcPr>
          <w:p w14:paraId="0A0E0BBF" w14:textId="5DEABA4B" w:rsidR="00EA7DE3" w:rsidRDefault="00EA7DE3" w:rsidP="008129CB">
            <w:r>
              <w:t>Screenshot</w:t>
            </w:r>
          </w:p>
        </w:tc>
      </w:tr>
      <w:tr w:rsidR="00EA7DE3" w14:paraId="3020264D" w14:textId="77777777" w:rsidTr="00EA7DE3">
        <w:tc>
          <w:tcPr>
            <w:tcW w:w="328" w:type="dxa"/>
          </w:tcPr>
          <w:p w14:paraId="5DFAC24F" w14:textId="184C7F03" w:rsidR="00EA7DE3" w:rsidRDefault="00EA7DE3" w:rsidP="008129CB">
            <w:r>
              <w:t>1</w:t>
            </w:r>
          </w:p>
        </w:tc>
        <w:tc>
          <w:tcPr>
            <w:tcW w:w="2817" w:type="dxa"/>
          </w:tcPr>
          <w:p w14:paraId="753407E4" w14:textId="77777777" w:rsidR="00EA7DE3" w:rsidRDefault="00474B9B" w:rsidP="008129CB">
            <w:r>
              <w:t xml:space="preserve">Install Terraform as per these </w:t>
            </w:r>
            <w:proofErr w:type="gramStart"/>
            <w:r>
              <w:t>instructions</w:t>
            </w:r>
            <w:proofErr w:type="gramEnd"/>
          </w:p>
          <w:p w14:paraId="3F6D98D8" w14:textId="690605EA" w:rsidR="00474B9B" w:rsidRDefault="00474B9B" w:rsidP="008129CB">
            <w:hyperlink r:id="rId10" w:history="1">
              <w:r w:rsidRPr="008C509D">
                <w:rPr>
                  <w:rStyle w:val="Hyperlink"/>
                </w:rPr>
                <w:t>https://developer.hashicorp.com/terraform/tutorials/gcp-get-started/install-cli</w:t>
              </w:r>
            </w:hyperlink>
          </w:p>
          <w:p w14:paraId="16AFD85C" w14:textId="0C554CBD" w:rsidR="00474B9B" w:rsidRDefault="00474B9B" w:rsidP="008129CB"/>
        </w:tc>
        <w:tc>
          <w:tcPr>
            <w:tcW w:w="7311" w:type="dxa"/>
          </w:tcPr>
          <w:p w14:paraId="730C0B73" w14:textId="12B1DED3" w:rsidR="00EA7DE3" w:rsidRDefault="00B4481C" w:rsidP="008129CB">
            <w:r w:rsidRPr="00B4481C">
              <w:drawing>
                <wp:inline distT="0" distB="0" distL="0" distR="0" wp14:anchorId="4CBE0F95" wp14:editId="774D0E06">
                  <wp:extent cx="4170925" cy="1476375"/>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74706" cy="1477713"/>
                          </a:xfrm>
                          <a:prstGeom prst="rect">
                            <a:avLst/>
                          </a:prstGeom>
                        </pic:spPr>
                      </pic:pic>
                    </a:graphicData>
                  </a:graphic>
                </wp:inline>
              </w:drawing>
            </w:r>
          </w:p>
        </w:tc>
      </w:tr>
      <w:tr w:rsidR="00474B9B" w14:paraId="60EC47E0" w14:textId="77777777" w:rsidTr="00EA7DE3">
        <w:tc>
          <w:tcPr>
            <w:tcW w:w="328" w:type="dxa"/>
          </w:tcPr>
          <w:p w14:paraId="05242250" w14:textId="638E451F" w:rsidR="00474B9B" w:rsidRDefault="00474B9B" w:rsidP="008129CB">
            <w:r>
              <w:t>2</w:t>
            </w:r>
          </w:p>
        </w:tc>
        <w:tc>
          <w:tcPr>
            <w:tcW w:w="2817" w:type="dxa"/>
          </w:tcPr>
          <w:p w14:paraId="3990E3A4" w14:textId="0B735F5E" w:rsidR="00474B9B" w:rsidRDefault="00474B9B" w:rsidP="008129CB">
            <w:r>
              <w:t xml:space="preserve">Install </w:t>
            </w:r>
            <w:proofErr w:type="spellStart"/>
            <w:r w:rsidR="00602068">
              <w:t>g</w:t>
            </w:r>
            <w:r>
              <w:t>cloud</w:t>
            </w:r>
            <w:proofErr w:type="spellEnd"/>
            <w:r>
              <w:t xml:space="preserve"> </w:t>
            </w:r>
            <w:r w:rsidR="00695177">
              <w:t>CLI</w:t>
            </w:r>
            <w:r>
              <w:t xml:space="preserve"> as per these </w:t>
            </w:r>
            <w:proofErr w:type="gramStart"/>
            <w:r>
              <w:t>instructions</w:t>
            </w:r>
            <w:proofErr w:type="gramEnd"/>
          </w:p>
          <w:p w14:paraId="5645007F" w14:textId="4FFBF544" w:rsidR="00695177" w:rsidRDefault="00695177" w:rsidP="008129CB">
            <w:r w:rsidRPr="00695177">
              <w:t>https://cloud.google.com/sdk/docs/install</w:t>
            </w:r>
          </w:p>
        </w:tc>
        <w:tc>
          <w:tcPr>
            <w:tcW w:w="7311" w:type="dxa"/>
          </w:tcPr>
          <w:p w14:paraId="3030F323" w14:textId="7F7B3E4A" w:rsidR="00474B9B" w:rsidRDefault="00602068" w:rsidP="008129CB">
            <w:r w:rsidRPr="00602068">
              <w:drawing>
                <wp:inline distT="0" distB="0" distL="0" distR="0" wp14:anchorId="36119B5D" wp14:editId="5C8209A3">
                  <wp:extent cx="4242018" cy="2444876"/>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42018" cy="2444876"/>
                          </a:xfrm>
                          <a:prstGeom prst="rect">
                            <a:avLst/>
                          </a:prstGeom>
                        </pic:spPr>
                      </pic:pic>
                    </a:graphicData>
                  </a:graphic>
                </wp:inline>
              </w:drawing>
            </w:r>
          </w:p>
        </w:tc>
      </w:tr>
      <w:tr w:rsidR="00474B9B" w14:paraId="1E183CA0" w14:textId="77777777" w:rsidTr="00EA7DE3">
        <w:tc>
          <w:tcPr>
            <w:tcW w:w="328" w:type="dxa"/>
          </w:tcPr>
          <w:p w14:paraId="472ADA9B" w14:textId="34CA8786" w:rsidR="00474B9B" w:rsidRDefault="00602068" w:rsidP="008129CB">
            <w:r>
              <w:t>3</w:t>
            </w:r>
          </w:p>
        </w:tc>
        <w:tc>
          <w:tcPr>
            <w:tcW w:w="2817" w:type="dxa"/>
          </w:tcPr>
          <w:p w14:paraId="52115548" w14:textId="5803C28A" w:rsidR="00474B9B" w:rsidRDefault="00602068" w:rsidP="008129CB">
            <w:r>
              <w:t>In your Terraform location create the following main.tf</w:t>
            </w:r>
          </w:p>
        </w:tc>
        <w:tc>
          <w:tcPr>
            <w:tcW w:w="7311" w:type="dxa"/>
          </w:tcPr>
          <w:p w14:paraId="62F3A7C7" w14:textId="77777777" w:rsidR="004C7374" w:rsidRPr="004C7374" w:rsidRDefault="004C7374" w:rsidP="004C7374">
            <w:pPr>
              <w:pStyle w:val="HTMLPreformatted"/>
              <w:spacing w:before="60" w:after="60"/>
              <w:rPr>
                <w:rFonts w:ascii="Consolas" w:hAnsi="Consolas"/>
                <w:color w:val="1D1C1D"/>
                <w:sz w:val="18"/>
                <w:szCs w:val="18"/>
              </w:rPr>
            </w:pPr>
            <w:r w:rsidRPr="004C7374">
              <w:rPr>
                <w:rFonts w:ascii="Consolas" w:hAnsi="Consolas"/>
                <w:color w:val="1D1C1D"/>
                <w:sz w:val="18"/>
                <w:szCs w:val="18"/>
              </w:rPr>
              <w:t>terraform {</w:t>
            </w:r>
          </w:p>
          <w:p w14:paraId="387871CF" w14:textId="77777777" w:rsidR="004C7374" w:rsidRPr="004C7374" w:rsidRDefault="004C7374" w:rsidP="004C7374">
            <w:pPr>
              <w:pStyle w:val="HTMLPreformatted"/>
              <w:spacing w:before="60" w:after="60"/>
              <w:rPr>
                <w:rFonts w:ascii="Consolas" w:hAnsi="Consolas"/>
                <w:color w:val="1D1C1D"/>
                <w:sz w:val="18"/>
                <w:szCs w:val="18"/>
              </w:rPr>
            </w:pPr>
            <w:r w:rsidRPr="004C7374">
              <w:rPr>
                <w:rFonts w:ascii="Consolas" w:hAnsi="Consolas"/>
                <w:color w:val="1D1C1D"/>
                <w:sz w:val="18"/>
                <w:szCs w:val="18"/>
              </w:rPr>
              <w:t xml:space="preserve">  </w:t>
            </w:r>
            <w:proofErr w:type="spellStart"/>
            <w:r w:rsidRPr="004C7374">
              <w:rPr>
                <w:rFonts w:ascii="Consolas" w:hAnsi="Consolas"/>
                <w:color w:val="1D1C1D"/>
                <w:sz w:val="18"/>
                <w:szCs w:val="18"/>
              </w:rPr>
              <w:t>required_providers</w:t>
            </w:r>
            <w:proofErr w:type="spellEnd"/>
            <w:r w:rsidRPr="004C7374">
              <w:rPr>
                <w:rFonts w:ascii="Consolas" w:hAnsi="Consolas"/>
                <w:color w:val="1D1C1D"/>
                <w:sz w:val="18"/>
                <w:szCs w:val="18"/>
              </w:rPr>
              <w:t xml:space="preserve"> {</w:t>
            </w:r>
          </w:p>
          <w:p w14:paraId="7FB2D6FB" w14:textId="77777777" w:rsidR="004C7374" w:rsidRPr="004C7374" w:rsidRDefault="004C7374" w:rsidP="004C7374">
            <w:pPr>
              <w:pStyle w:val="HTMLPreformatted"/>
              <w:spacing w:before="60" w:after="60"/>
              <w:rPr>
                <w:rFonts w:ascii="Consolas" w:hAnsi="Consolas"/>
                <w:color w:val="1D1C1D"/>
                <w:sz w:val="18"/>
                <w:szCs w:val="18"/>
              </w:rPr>
            </w:pPr>
            <w:r w:rsidRPr="004C7374">
              <w:rPr>
                <w:rFonts w:ascii="Consolas" w:hAnsi="Consolas"/>
                <w:color w:val="1D1C1D"/>
                <w:sz w:val="18"/>
                <w:szCs w:val="18"/>
              </w:rPr>
              <w:t xml:space="preserve">    google = {</w:t>
            </w:r>
          </w:p>
          <w:p w14:paraId="0AEE51A6" w14:textId="77777777" w:rsidR="004C7374" w:rsidRPr="004C7374" w:rsidRDefault="004C7374" w:rsidP="004C7374">
            <w:pPr>
              <w:pStyle w:val="HTMLPreformatted"/>
              <w:spacing w:before="60" w:after="60"/>
              <w:rPr>
                <w:rFonts w:ascii="Consolas" w:hAnsi="Consolas"/>
                <w:color w:val="1D1C1D"/>
                <w:sz w:val="18"/>
                <w:szCs w:val="18"/>
              </w:rPr>
            </w:pPr>
            <w:r w:rsidRPr="004C7374">
              <w:rPr>
                <w:rFonts w:ascii="Consolas" w:hAnsi="Consolas"/>
                <w:color w:val="1D1C1D"/>
                <w:sz w:val="18"/>
                <w:szCs w:val="18"/>
              </w:rPr>
              <w:t xml:space="preserve">      </w:t>
            </w:r>
            <w:proofErr w:type="gramStart"/>
            <w:r w:rsidRPr="004C7374">
              <w:rPr>
                <w:rFonts w:ascii="Consolas" w:hAnsi="Consolas"/>
                <w:color w:val="1D1C1D"/>
                <w:sz w:val="18"/>
                <w:szCs w:val="18"/>
              </w:rPr>
              <w:t>source  =</w:t>
            </w:r>
            <w:proofErr w:type="gramEnd"/>
            <w:r w:rsidRPr="004C7374">
              <w:rPr>
                <w:rFonts w:ascii="Consolas" w:hAnsi="Consolas"/>
                <w:color w:val="1D1C1D"/>
                <w:sz w:val="18"/>
                <w:szCs w:val="18"/>
              </w:rPr>
              <w:t xml:space="preserve"> "</w:t>
            </w:r>
            <w:proofErr w:type="spellStart"/>
            <w:r w:rsidRPr="004C7374">
              <w:rPr>
                <w:rFonts w:ascii="Consolas" w:hAnsi="Consolas"/>
                <w:color w:val="1D1C1D"/>
                <w:sz w:val="18"/>
                <w:szCs w:val="18"/>
              </w:rPr>
              <w:t>hashicorp</w:t>
            </w:r>
            <w:proofErr w:type="spellEnd"/>
            <w:r w:rsidRPr="004C7374">
              <w:rPr>
                <w:rFonts w:ascii="Consolas" w:hAnsi="Consolas"/>
                <w:color w:val="1D1C1D"/>
                <w:sz w:val="18"/>
                <w:szCs w:val="18"/>
              </w:rPr>
              <w:t>/google-beta"</w:t>
            </w:r>
          </w:p>
          <w:p w14:paraId="73BF0785" w14:textId="77777777" w:rsidR="004C7374" w:rsidRPr="004C7374" w:rsidRDefault="004C7374" w:rsidP="004C7374">
            <w:pPr>
              <w:pStyle w:val="HTMLPreformatted"/>
              <w:spacing w:before="60" w:after="60"/>
              <w:rPr>
                <w:rFonts w:ascii="Consolas" w:hAnsi="Consolas"/>
                <w:color w:val="1D1C1D"/>
                <w:sz w:val="18"/>
                <w:szCs w:val="18"/>
              </w:rPr>
            </w:pPr>
            <w:r w:rsidRPr="004C7374">
              <w:rPr>
                <w:rFonts w:ascii="Consolas" w:hAnsi="Consolas"/>
                <w:color w:val="1D1C1D"/>
                <w:sz w:val="18"/>
                <w:szCs w:val="18"/>
              </w:rPr>
              <w:t xml:space="preserve">      version = "4.57.0"</w:t>
            </w:r>
          </w:p>
          <w:p w14:paraId="02907EB1" w14:textId="77777777" w:rsidR="004C7374" w:rsidRPr="004C7374" w:rsidRDefault="004C7374" w:rsidP="004C7374">
            <w:pPr>
              <w:pStyle w:val="HTMLPreformatted"/>
              <w:spacing w:before="60" w:after="60"/>
              <w:rPr>
                <w:rFonts w:ascii="Consolas" w:hAnsi="Consolas"/>
                <w:color w:val="1D1C1D"/>
                <w:sz w:val="18"/>
                <w:szCs w:val="18"/>
              </w:rPr>
            </w:pPr>
            <w:r w:rsidRPr="004C7374">
              <w:rPr>
                <w:rFonts w:ascii="Consolas" w:hAnsi="Consolas"/>
                <w:color w:val="1D1C1D"/>
                <w:sz w:val="18"/>
                <w:szCs w:val="18"/>
              </w:rPr>
              <w:t xml:space="preserve">    }</w:t>
            </w:r>
          </w:p>
          <w:p w14:paraId="7C590C10" w14:textId="77777777" w:rsidR="004C7374" w:rsidRPr="004C7374" w:rsidRDefault="004C7374" w:rsidP="004C7374">
            <w:pPr>
              <w:pStyle w:val="HTMLPreformatted"/>
              <w:spacing w:before="60" w:after="60"/>
              <w:rPr>
                <w:rFonts w:ascii="Consolas" w:hAnsi="Consolas"/>
                <w:color w:val="1D1C1D"/>
                <w:sz w:val="18"/>
                <w:szCs w:val="18"/>
              </w:rPr>
            </w:pPr>
            <w:r w:rsidRPr="004C7374">
              <w:rPr>
                <w:rFonts w:ascii="Consolas" w:hAnsi="Consolas"/>
                <w:color w:val="1D1C1D"/>
                <w:sz w:val="18"/>
                <w:szCs w:val="18"/>
              </w:rPr>
              <w:t xml:space="preserve">  }</w:t>
            </w:r>
          </w:p>
          <w:p w14:paraId="7F30B1C1" w14:textId="77777777" w:rsidR="004C7374" w:rsidRPr="004C7374" w:rsidRDefault="004C7374" w:rsidP="004C7374">
            <w:pPr>
              <w:pStyle w:val="HTMLPreformatted"/>
              <w:spacing w:before="60" w:after="60"/>
              <w:rPr>
                <w:rFonts w:ascii="Consolas" w:hAnsi="Consolas"/>
                <w:color w:val="1D1C1D"/>
                <w:sz w:val="18"/>
                <w:szCs w:val="18"/>
              </w:rPr>
            </w:pPr>
            <w:r w:rsidRPr="004C7374">
              <w:rPr>
                <w:rFonts w:ascii="Consolas" w:hAnsi="Consolas"/>
                <w:color w:val="1D1C1D"/>
                <w:sz w:val="18"/>
                <w:szCs w:val="18"/>
              </w:rPr>
              <w:t>}</w:t>
            </w:r>
          </w:p>
          <w:p w14:paraId="0A203845" w14:textId="77777777" w:rsidR="004C7374" w:rsidRPr="004C7374" w:rsidRDefault="004C7374" w:rsidP="004C7374">
            <w:pPr>
              <w:pStyle w:val="HTMLPreformatted"/>
              <w:spacing w:before="60" w:after="60"/>
              <w:rPr>
                <w:rFonts w:ascii="Consolas" w:hAnsi="Consolas"/>
                <w:color w:val="1D1C1D"/>
                <w:sz w:val="18"/>
                <w:szCs w:val="18"/>
              </w:rPr>
            </w:pPr>
          </w:p>
          <w:p w14:paraId="111B6BFC" w14:textId="77777777" w:rsidR="004C7374" w:rsidRPr="004C7374" w:rsidRDefault="004C7374" w:rsidP="004C7374">
            <w:pPr>
              <w:pStyle w:val="HTMLPreformatted"/>
              <w:spacing w:before="60" w:after="60"/>
              <w:rPr>
                <w:rFonts w:ascii="Consolas" w:hAnsi="Consolas"/>
                <w:color w:val="1D1C1D"/>
                <w:sz w:val="18"/>
                <w:szCs w:val="18"/>
              </w:rPr>
            </w:pPr>
            <w:r w:rsidRPr="004C7374">
              <w:rPr>
                <w:rFonts w:ascii="Consolas" w:hAnsi="Consolas"/>
                <w:color w:val="1D1C1D"/>
                <w:sz w:val="18"/>
                <w:szCs w:val="18"/>
              </w:rPr>
              <w:t>provider "google" {</w:t>
            </w:r>
          </w:p>
          <w:p w14:paraId="640A6FDF" w14:textId="77777777" w:rsidR="004C7374" w:rsidRPr="004C7374" w:rsidRDefault="004C7374" w:rsidP="004C7374">
            <w:pPr>
              <w:pStyle w:val="HTMLPreformatted"/>
              <w:spacing w:before="60" w:after="60"/>
              <w:rPr>
                <w:rFonts w:ascii="Consolas" w:hAnsi="Consolas"/>
                <w:color w:val="1D1C1D"/>
                <w:sz w:val="18"/>
                <w:szCs w:val="18"/>
              </w:rPr>
            </w:pPr>
            <w:r w:rsidRPr="004C7374">
              <w:rPr>
                <w:rFonts w:ascii="Consolas" w:hAnsi="Consolas"/>
                <w:color w:val="1D1C1D"/>
                <w:sz w:val="18"/>
                <w:szCs w:val="18"/>
              </w:rPr>
              <w:t xml:space="preserve">  project     = "</w:t>
            </w:r>
            <w:proofErr w:type="spellStart"/>
            <w:r w:rsidRPr="004C7374">
              <w:rPr>
                <w:rFonts w:ascii="Consolas" w:hAnsi="Consolas"/>
                <w:color w:val="1D1C1D"/>
                <w:sz w:val="18"/>
                <w:szCs w:val="18"/>
              </w:rPr>
              <w:t>dxs-apac</w:t>
            </w:r>
            <w:proofErr w:type="spellEnd"/>
            <w:r w:rsidRPr="004C7374">
              <w:rPr>
                <w:rFonts w:ascii="Consolas" w:hAnsi="Consolas"/>
                <w:color w:val="1D1C1D"/>
                <w:sz w:val="18"/>
                <w:szCs w:val="18"/>
              </w:rPr>
              <w:t>"</w:t>
            </w:r>
          </w:p>
          <w:p w14:paraId="7F72A93B" w14:textId="77777777" w:rsidR="004C7374" w:rsidRPr="004C7374" w:rsidRDefault="004C7374" w:rsidP="004C7374">
            <w:pPr>
              <w:pStyle w:val="HTMLPreformatted"/>
              <w:spacing w:before="60" w:after="60"/>
              <w:rPr>
                <w:rFonts w:ascii="Consolas" w:hAnsi="Consolas"/>
                <w:color w:val="1D1C1D"/>
                <w:sz w:val="18"/>
                <w:szCs w:val="18"/>
              </w:rPr>
            </w:pPr>
            <w:r w:rsidRPr="004C7374">
              <w:rPr>
                <w:rFonts w:ascii="Consolas" w:hAnsi="Consolas"/>
                <w:color w:val="1D1C1D"/>
                <w:sz w:val="18"/>
                <w:szCs w:val="18"/>
              </w:rPr>
              <w:t xml:space="preserve">  region      = "australia-southeast1"</w:t>
            </w:r>
          </w:p>
          <w:p w14:paraId="6CD339DC" w14:textId="77777777" w:rsidR="004C7374" w:rsidRPr="004C7374" w:rsidRDefault="004C7374" w:rsidP="004C7374">
            <w:pPr>
              <w:pStyle w:val="HTMLPreformatted"/>
              <w:spacing w:before="60" w:after="60"/>
              <w:rPr>
                <w:rFonts w:ascii="Consolas" w:hAnsi="Consolas"/>
                <w:color w:val="1D1C1D"/>
                <w:sz w:val="18"/>
                <w:szCs w:val="18"/>
              </w:rPr>
            </w:pPr>
            <w:r w:rsidRPr="004C7374">
              <w:rPr>
                <w:rFonts w:ascii="Consolas" w:hAnsi="Consolas"/>
                <w:color w:val="1D1C1D"/>
                <w:sz w:val="18"/>
                <w:szCs w:val="18"/>
              </w:rPr>
              <w:t xml:space="preserve">  zone        = "australia-southeast1-a"</w:t>
            </w:r>
          </w:p>
          <w:p w14:paraId="7E8DDF01" w14:textId="77777777" w:rsidR="00474B9B" w:rsidRPr="004C7374" w:rsidRDefault="004C7374" w:rsidP="004C7374">
            <w:pPr>
              <w:pStyle w:val="HTMLPreformatted"/>
              <w:spacing w:before="60" w:after="60"/>
              <w:rPr>
                <w:rFonts w:ascii="Consolas" w:hAnsi="Consolas"/>
                <w:color w:val="1D1C1D"/>
                <w:sz w:val="18"/>
                <w:szCs w:val="18"/>
              </w:rPr>
            </w:pPr>
            <w:r w:rsidRPr="004C7374">
              <w:rPr>
                <w:rFonts w:ascii="Consolas" w:hAnsi="Consolas"/>
                <w:color w:val="1D1C1D"/>
                <w:sz w:val="18"/>
                <w:szCs w:val="18"/>
              </w:rPr>
              <w:t>}</w:t>
            </w:r>
          </w:p>
          <w:p w14:paraId="72F2E777" w14:textId="77777777" w:rsidR="004C7374" w:rsidRDefault="004C7374" w:rsidP="004C7374">
            <w:pPr>
              <w:pStyle w:val="HTMLPreformatted"/>
              <w:spacing w:before="60" w:after="60"/>
              <w:rPr>
                <w:rFonts w:ascii="Consolas" w:hAnsi="Consolas"/>
                <w:color w:val="1D1C1D"/>
                <w:sz w:val="18"/>
                <w:szCs w:val="18"/>
              </w:rPr>
            </w:pPr>
            <w:r>
              <w:rPr>
                <w:rFonts w:ascii="Consolas" w:hAnsi="Consolas"/>
                <w:color w:val="1D1C1D"/>
                <w:sz w:val="18"/>
                <w:szCs w:val="18"/>
              </w:rPr>
              <w:t>resource "</w:t>
            </w:r>
            <w:proofErr w:type="spellStart"/>
            <w:r>
              <w:rPr>
                <w:rFonts w:ascii="Consolas" w:hAnsi="Consolas"/>
                <w:color w:val="1D1C1D"/>
                <w:sz w:val="18"/>
                <w:szCs w:val="18"/>
              </w:rPr>
              <w:t>google_compute_network</w:t>
            </w:r>
            <w:proofErr w:type="spellEnd"/>
            <w:r>
              <w:rPr>
                <w:rFonts w:ascii="Consolas" w:hAnsi="Consolas"/>
                <w:color w:val="1D1C1D"/>
                <w:sz w:val="18"/>
                <w:szCs w:val="18"/>
              </w:rPr>
              <w:t>" "</w:t>
            </w:r>
            <w:proofErr w:type="spellStart"/>
            <w:r>
              <w:rPr>
                <w:rFonts w:ascii="Consolas" w:hAnsi="Consolas"/>
                <w:color w:val="1D1C1D"/>
                <w:sz w:val="18"/>
                <w:szCs w:val="18"/>
              </w:rPr>
              <w:t>vpc_network</w:t>
            </w:r>
            <w:proofErr w:type="spellEnd"/>
            <w:r>
              <w:rPr>
                <w:rFonts w:ascii="Consolas" w:hAnsi="Consolas"/>
                <w:color w:val="1D1C1D"/>
                <w:sz w:val="18"/>
                <w:szCs w:val="18"/>
              </w:rPr>
              <w:t>" {</w:t>
            </w:r>
          </w:p>
          <w:p w14:paraId="6BA6A9CD" w14:textId="77777777" w:rsidR="004C7374" w:rsidRDefault="004C7374" w:rsidP="004C7374">
            <w:pPr>
              <w:pStyle w:val="HTMLPreformatted"/>
              <w:spacing w:before="60" w:after="60"/>
              <w:rPr>
                <w:rFonts w:ascii="Consolas" w:hAnsi="Consolas"/>
                <w:color w:val="1D1C1D"/>
                <w:sz w:val="18"/>
                <w:szCs w:val="18"/>
              </w:rPr>
            </w:pPr>
            <w:r>
              <w:rPr>
                <w:rFonts w:ascii="Consolas" w:hAnsi="Consolas"/>
                <w:color w:val="1D1C1D"/>
                <w:sz w:val="18"/>
                <w:szCs w:val="18"/>
              </w:rPr>
              <w:t xml:space="preserve">  name = "terraform-network"</w:t>
            </w:r>
          </w:p>
          <w:p w14:paraId="73CD1B20" w14:textId="77777777" w:rsidR="004C7374" w:rsidRDefault="004C7374" w:rsidP="004C7374">
            <w:pPr>
              <w:pStyle w:val="HTMLPreformatted"/>
              <w:spacing w:before="60" w:after="60"/>
              <w:rPr>
                <w:rFonts w:ascii="Consolas" w:hAnsi="Consolas"/>
                <w:color w:val="1D1C1D"/>
                <w:sz w:val="18"/>
                <w:szCs w:val="18"/>
              </w:rPr>
            </w:pPr>
            <w:r>
              <w:rPr>
                <w:rFonts w:ascii="Consolas" w:hAnsi="Consolas"/>
                <w:color w:val="1D1C1D"/>
                <w:sz w:val="18"/>
                <w:szCs w:val="18"/>
              </w:rPr>
              <w:t>}</w:t>
            </w:r>
          </w:p>
          <w:p w14:paraId="7E019759" w14:textId="37E8F1B8" w:rsidR="004C7374" w:rsidRPr="004C7374" w:rsidRDefault="004C7374" w:rsidP="004C7374">
            <w:pPr>
              <w:pStyle w:val="HTMLPreformatted"/>
              <w:spacing w:before="60" w:after="60"/>
              <w:rPr>
                <w:rFonts w:ascii="Consolas" w:hAnsi="Consolas"/>
                <w:color w:val="1D1C1D"/>
                <w:sz w:val="18"/>
                <w:szCs w:val="18"/>
              </w:rPr>
            </w:pPr>
          </w:p>
        </w:tc>
      </w:tr>
      <w:tr w:rsidR="004C7374" w14:paraId="0A4F6C21" w14:textId="77777777" w:rsidTr="00EA7DE3">
        <w:tc>
          <w:tcPr>
            <w:tcW w:w="328" w:type="dxa"/>
          </w:tcPr>
          <w:p w14:paraId="6D01778B" w14:textId="23F3F180" w:rsidR="004C7374" w:rsidRDefault="004C7374" w:rsidP="008129CB">
            <w:r>
              <w:t>4</w:t>
            </w:r>
          </w:p>
        </w:tc>
        <w:tc>
          <w:tcPr>
            <w:tcW w:w="2817" w:type="dxa"/>
          </w:tcPr>
          <w:p w14:paraId="77D6F2C3" w14:textId="77777777" w:rsidR="004C7374" w:rsidRDefault="002B4F42" w:rsidP="008129CB">
            <w:r>
              <w:t xml:space="preserve">Run the </w:t>
            </w:r>
            <w:proofErr w:type="gramStart"/>
            <w:r>
              <w:t>command</w:t>
            </w:r>
            <w:proofErr w:type="gramEnd"/>
          </w:p>
          <w:p w14:paraId="6C53EE47" w14:textId="798717DB" w:rsidR="002B4F42" w:rsidRDefault="002B4F42" w:rsidP="008129CB">
            <w:proofErr w:type="spellStart"/>
            <w:r>
              <w:t>gcloud</w:t>
            </w:r>
            <w:proofErr w:type="spellEnd"/>
            <w:r>
              <w:t xml:space="preserve"> auth application-default login</w:t>
            </w:r>
          </w:p>
        </w:tc>
        <w:tc>
          <w:tcPr>
            <w:tcW w:w="7311" w:type="dxa"/>
          </w:tcPr>
          <w:p w14:paraId="6AE91173" w14:textId="16EBA83E" w:rsidR="004C7374" w:rsidRPr="004C7374" w:rsidRDefault="00155A78" w:rsidP="004C7374">
            <w:pPr>
              <w:pStyle w:val="HTMLPreformatted"/>
              <w:spacing w:before="60" w:after="60"/>
              <w:rPr>
                <w:rFonts w:ascii="Consolas" w:hAnsi="Consolas"/>
                <w:color w:val="1D1C1D"/>
                <w:sz w:val="18"/>
                <w:szCs w:val="18"/>
              </w:rPr>
            </w:pPr>
            <w:r w:rsidRPr="00155A78">
              <w:rPr>
                <w:rFonts w:ascii="Consolas" w:hAnsi="Consolas"/>
                <w:color w:val="1D1C1D"/>
                <w:sz w:val="18"/>
                <w:szCs w:val="18"/>
              </w:rPr>
              <w:drawing>
                <wp:inline distT="0" distB="0" distL="0" distR="0" wp14:anchorId="69A21E80" wp14:editId="0B78F563">
                  <wp:extent cx="6645910" cy="61023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645910" cy="610235"/>
                          </a:xfrm>
                          <a:prstGeom prst="rect">
                            <a:avLst/>
                          </a:prstGeom>
                        </pic:spPr>
                      </pic:pic>
                    </a:graphicData>
                  </a:graphic>
                </wp:inline>
              </w:drawing>
            </w:r>
          </w:p>
        </w:tc>
      </w:tr>
      <w:tr w:rsidR="00155A78" w14:paraId="46AA1264" w14:textId="77777777" w:rsidTr="00EA7DE3">
        <w:tc>
          <w:tcPr>
            <w:tcW w:w="328" w:type="dxa"/>
          </w:tcPr>
          <w:p w14:paraId="3362F969" w14:textId="05905202" w:rsidR="00155A78" w:rsidRDefault="00155A78" w:rsidP="008129CB">
            <w:r>
              <w:lastRenderedPageBreak/>
              <w:t>5</w:t>
            </w:r>
          </w:p>
        </w:tc>
        <w:tc>
          <w:tcPr>
            <w:tcW w:w="2817" w:type="dxa"/>
          </w:tcPr>
          <w:p w14:paraId="770710C0" w14:textId="62B2C36A" w:rsidR="00155A78" w:rsidRDefault="00155A78" w:rsidP="008129CB">
            <w:r>
              <w:t>Step through the google cloud login process to authenticate your computer</w:t>
            </w:r>
          </w:p>
        </w:tc>
        <w:tc>
          <w:tcPr>
            <w:tcW w:w="7311" w:type="dxa"/>
          </w:tcPr>
          <w:p w14:paraId="651A8D42" w14:textId="119C463B" w:rsidR="00155A78" w:rsidRPr="00155A78" w:rsidRDefault="00B52BCF" w:rsidP="004C7374">
            <w:pPr>
              <w:pStyle w:val="HTMLPreformatted"/>
              <w:spacing w:before="60" w:after="60"/>
              <w:rPr>
                <w:rFonts w:ascii="Consolas" w:hAnsi="Consolas"/>
                <w:color w:val="1D1C1D"/>
                <w:sz w:val="18"/>
                <w:szCs w:val="18"/>
              </w:rPr>
            </w:pPr>
            <w:r w:rsidRPr="00B52BCF">
              <w:rPr>
                <w:rFonts w:ascii="Consolas" w:hAnsi="Consolas"/>
                <w:color w:val="1D1C1D"/>
                <w:sz w:val="18"/>
                <w:szCs w:val="18"/>
              </w:rPr>
              <w:drawing>
                <wp:inline distT="0" distB="0" distL="0" distR="0" wp14:anchorId="333F11C9" wp14:editId="1FBA9F4A">
                  <wp:extent cx="1711896" cy="3514725"/>
                  <wp:effectExtent l="0" t="0" r="317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15584" cy="3522297"/>
                          </a:xfrm>
                          <a:prstGeom prst="rect">
                            <a:avLst/>
                          </a:prstGeom>
                        </pic:spPr>
                      </pic:pic>
                    </a:graphicData>
                  </a:graphic>
                </wp:inline>
              </w:drawing>
            </w:r>
          </w:p>
        </w:tc>
      </w:tr>
      <w:tr w:rsidR="00155A78" w14:paraId="0F6384E4" w14:textId="77777777" w:rsidTr="00EA7DE3">
        <w:tc>
          <w:tcPr>
            <w:tcW w:w="328" w:type="dxa"/>
          </w:tcPr>
          <w:p w14:paraId="3D57154C" w14:textId="77EDD1ED" w:rsidR="00155A78" w:rsidRDefault="00155A78" w:rsidP="008129CB">
            <w:r>
              <w:t>6</w:t>
            </w:r>
          </w:p>
        </w:tc>
        <w:tc>
          <w:tcPr>
            <w:tcW w:w="2817" w:type="dxa"/>
          </w:tcPr>
          <w:p w14:paraId="50D8E0B2" w14:textId="63E48D53" w:rsidR="00155A78" w:rsidRDefault="00B52BCF" w:rsidP="008129CB">
            <w:r>
              <w:t>You are now authenticated using your staff google cloud credentials!</w:t>
            </w:r>
          </w:p>
        </w:tc>
        <w:tc>
          <w:tcPr>
            <w:tcW w:w="7311" w:type="dxa"/>
          </w:tcPr>
          <w:p w14:paraId="2B30EF92" w14:textId="19A279D1" w:rsidR="00155A78" w:rsidRPr="00155A78" w:rsidRDefault="00775246" w:rsidP="004C7374">
            <w:pPr>
              <w:pStyle w:val="HTMLPreformatted"/>
              <w:spacing w:before="60" w:after="60"/>
              <w:rPr>
                <w:rFonts w:ascii="Consolas" w:hAnsi="Consolas"/>
                <w:color w:val="1D1C1D"/>
                <w:sz w:val="18"/>
                <w:szCs w:val="18"/>
              </w:rPr>
            </w:pPr>
            <w:r w:rsidRPr="00775246">
              <w:rPr>
                <w:rFonts w:ascii="Consolas" w:hAnsi="Consolas"/>
                <w:color w:val="1D1C1D"/>
                <w:sz w:val="18"/>
                <w:szCs w:val="18"/>
              </w:rPr>
              <w:drawing>
                <wp:inline distT="0" distB="0" distL="0" distR="0" wp14:anchorId="092810BC" wp14:editId="6116AC8D">
                  <wp:extent cx="4438878" cy="112400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38878" cy="1124008"/>
                          </a:xfrm>
                          <a:prstGeom prst="rect">
                            <a:avLst/>
                          </a:prstGeom>
                        </pic:spPr>
                      </pic:pic>
                    </a:graphicData>
                  </a:graphic>
                </wp:inline>
              </w:drawing>
            </w:r>
          </w:p>
        </w:tc>
      </w:tr>
    </w:tbl>
    <w:p w14:paraId="506D7A1C" w14:textId="77777777" w:rsidR="008129CB" w:rsidRPr="008129CB" w:rsidRDefault="008129CB" w:rsidP="008129CB"/>
    <w:sectPr w:rsidR="008129CB" w:rsidRPr="008129CB" w:rsidSect="00897C8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162485"/>
    <w:multiLevelType w:val="multilevel"/>
    <w:tmpl w:val="6C80EC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9167A3"/>
    <w:multiLevelType w:val="hybridMultilevel"/>
    <w:tmpl w:val="6E18295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31083A70"/>
    <w:multiLevelType w:val="hybridMultilevel"/>
    <w:tmpl w:val="58204FD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16cid:durableId="849880302">
    <w:abstractNumId w:val="2"/>
  </w:num>
  <w:num w:numId="2" w16cid:durableId="1377121258">
    <w:abstractNumId w:val="1"/>
  </w:num>
  <w:num w:numId="3" w16cid:durableId="3790890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105F"/>
    <w:rsid w:val="00014B10"/>
    <w:rsid w:val="00086667"/>
    <w:rsid w:val="00155A78"/>
    <w:rsid w:val="001C4AF9"/>
    <w:rsid w:val="00235F57"/>
    <w:rsid w:val="002B4F42"/>
    <w:rsid w:val="003E1259"/>
    <w:rsid w:val="00436318"/>
    <w:rsid w:val="00474B9B"/>
    <w:rsid w:val="004C7374"/>
    <w:rsid w:val="00551154"/>
    <w:rsid w:val="005C5E70"/>
    <w:rsid w:val="00602068"/>
    <w:rsid w:val="00633F1B"/>
    <w:rsid w:val="00695177"/>
    <w:rsid w:val="00775246"/>
    <w:rsid w:val="007D1D76"/>
    <w:rsid w:val="008129CB"/>
    <w:rsid w:val="00897C81"/>
    <w:rsid w:val="0095210A"/>
    <w:rsid w:val="0097105F"/>
    <w:rsid w:val="00AD10BF"/>
    <w:rsid w:val="00B37F73"/>
    <w:rsid w:val="00B4481C"/>
    <w:rsid w:val="00B52BCF"/>
    <w:rsid w:val="00B74884"/>
    <w:rsid w:val="00CC6322"/>
    <w:rsid w:val="00CD7233"/>
    <w:rsid w:val="00D231B0"/>
    <w:rsid w:val="00E50E54"/>
    <w:rsid w:val="00EA7DE3"/>
    <w:rsid w:val="00ED5D45"/>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D2BEE"/>
  <w15:chartTrackingRefBased/>
  <w15:docId w15:val="{BF2A4571-4DBE-4100-95D9-EA128D096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10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5210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5210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105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5210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5210A"/>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95210A"/>
    <w:pPr>
      <w:ind w:left="720"/>
      <w:contextualSpacing/>
    </w:pPr>
  </w:style>
  <w:style w:type="table" w:styleId="TableGrid">
    <w:name w:val="Table Grid"/>
    <w:basedOn w:val="TableNormal"/>
    <w:uiPriority w:val="39"/>
    <w:rsid w:val="00CD72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D7233"/>
    <w:rPr>
      <w:color w:val="0563C1" w:themeColor="hyperlink"/>
      <w:u w:val="single"/>
    </w:rPr>
  </w:style>
  <w:style w:type="character" w:styleId="UnresolvedMention">
    <w:name w:val="Unresolved Mention"/>
    <w:basedOn w:val="DefaultParagraphFont"/>
    <w:uiPriority w:val="99"/>
    <w:semiHidden/>
    <w:unhideWhenUsed/>
    <w:rsid w:val="00CD7233"/>
    <w:rPr>
      <w:color w:val="605E5C"/>
      <w:shd w:val="clear" w:color="auto" w:fill="E1DFDD"/>
    </w:rPr>
  </w:style>
  <w:style w:type="paragraph" w:styleId="Subtitle">
    <w:name w:val="Subtitle"/>
    <w:basedOn w:val="Normal"/>
    <w:next w:val="Normal"/>
    <w:link w:val="SubtitleChar"/>
    <w:uiPriority w:val="11"/>
    <w:qFormat/>
    <w:rsid w:val="00CC632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C6322"/>
    <w:rPr>
      <w:rFonts w:eastAsiaTheme="minorEastAsia"/>
      <w:color w:val="5A5A5A" w:themeColor="text1" w:themeTint="A5"/>
      <w:spacing w:val="15"/>
    </w:rPr>
  </w:style>
  <w:style w:type="paragraph" w:styleId="NormalWeb">
    <w:name w:val="Normal (Web)"/>
    <w:basedOn w:val="Normal"/>
    <w:uiPriority w:val="99"/>
    <w:semiHidden/>
    <w:unhideWhenUsed/>
    <w:rsid w:val="008129CB"/>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TMLPreformatted">
    <w:name w:val="HTML Preformatted"/>
    <w:basedOn w:val="Normal"/>
    <w:link w:val="HTMLPreformattedChar"/>
    <w:uiPriority w:val="99"/>
    <w:semiHidden/>
    <w:unhideWhenUsed/>
    <w:rsid w:val="008129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8129CB"/>
    <w:rPr>
      <w:rFonts w:ascii="Courier New" w:eastAsia="Times New Roman" w:hAnsi="Courier New" w:cs="Courier New"/>
      <w:sz w:val="20"/>
      <w:szCs w:val="20"/>
      <w:lang w:val="en-US"/>
    </w:rPr>
  </w:style>
  <w:style w:type="character" w:styleId="HTMLCode">
    <w:name w:val="HTML Code"/>
    <w:basedOn w:val="DefaultParagraphFont"/>
    <w:uiPriority w:val="99"/>
    <w:semiHidden/>
    <w:unhideWhenUsed/>
    <w:rsid w:val="008129CB"/>
    <w:rPr>
      <w:rFonts w:ascii="Courier New" w:eastAsia="Times New Roman" w:hAnsi="Courier New" w:cs="Courier New"/>
      <w:sz w:val="20"/>
      <w:szCs w:val="20"/>
    </w:rPr>
  </w:style>
  <w:style w:type="character" w:customStyle="1" w:styleId="hljs-string">
    <w:name w:val="hljs-string"/>
    <w:basedOn w:val="DefaultParagraphFont"/>
    <w:rsid w:val="008129CB"/>
  </w:style>
  <w:style w:type="character" w:customStyle="1" w:styleId="hljs-builtin">
    <w:name w:val="hljs-built_in"/>
    <w:basedOn w:val="DefaultParagraphFont"/>
    <w:rsid w:val="008129CB"/>
  </w:style>
  <w:style w:type="character" w:styleId="FollowedHyperlink">
    <w:name w:val="FollowedHyperlink"/>
    <w:basedOn w:val="DefaultParagraphFont"/>
    <w:uiPriority w:val="99"/>
    <w:semiHidden/>
    <w:unhideWhenUsed/>
    <w:rsid w:val="0008666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089116">
      <w:bodyDiv w:val="1"/>
      <w:marLeft w:val="0"/>
      <w:marRight w:val="0"/>
      <w:marTop w:val="0"/>
      <w:marBottom w:val="0"/>
      <w:divBdr>
        <w:top w:val="none" w:sz="0" w:space="0" w:color="auto"/>
        <w:left w:val="none" w:sz="0" w:space="0" w:color="auto"/>
        <w:bottom w:val="none" w:sz="0" w:space="0" w:color="auto"/>
        <w:right w:val="none" w:sz="0" w:space="0" w:color="auto"/>
      </w:divBdr>
      <w:divsChild>
        <w:div w:id="681203441">
          <w:marLeft w:val="0"/>
          <w:marRight w:val="0"/>
          <w:marTop w:val="0"/>
          <w:marBottom w:val="0"/>
          <w:divBdr>
            <w:top w:val="single" w:sz="2" w:space="0" w:color="D9D9E3"/>
            <w:left w:val="single" w:sz="2" w:space="0" w:color="D9D9E3"/>
            <w:bottom w:val="single" w:sz="2" w:space="0" w:color="D9D9E3"/>
            <w:right w:val="single" w:sz="2" w:space="0" w:color="D9D9E3"/>
          </w:divBdr>
          <w:divsChild>
            <w:div w:id="646008061">
              <w:marLeft w:val="0"/>
              <w:marRight w:val="0"/>
              <w:marTop w:val="0"/>
              <w:marBottom w:val="0"/>
              <w:divBdr>
                <w:top w:val="single" w:sz="2" w:space="0" w:color="D9D9E3"/>
                <w:left w:val="single" w:sz="2" w:space="0" w:color="D9D9E3"/>
                <w:bottom w:val="single" w:sz="2" w:space="0" w:color="D9D9E3"/>
                <w:right w:val="single" w:sz="2" w:space="0" w:color="D9D9E3"/>
              </w:divBdr>
            </w:div>
            <w:div w:id="5182781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15337545">
          <w:marLeft w:val="0"/>
          <w:marRight w:val="0"/>
          <w:marTop w:val="0"/>
          <w:marBottom w:val="0"/>
          <w:divBdr>
            <w:top w:val="single" w:sz="2" w:space="0" w:color="D9D9E3"/>
            <w:left w:val="single" w:sz="2" w:space="0" w:color="D9D9E3"/>
            <w:bottom w:val="single" w:sz="2" w:space="0" w:color="D9D9E3"/>
            <w:right w:val="single" w:sz="2" w:space="0" w:color="D9D9E3"/>
          </w:divBdr>
          <w:divsChild>
            <w:div w:id="126170970">
              <w:marLeft w:val="0"/>
              <w:marRight w:val="0"/>
              <w:marTop w:val="0"/>
              <w:marBottom w:val="0"/>
              <w:divBdr>
                <w:top w:val="single" w:sz="2" w:space="0" w:color="D9D9E3"/>
                <w:left w:val="single" w:sz="2" w:space="0" w:color="D9D9E3"/>
                <w:bottom w:val="single" w:sz="2" w:space="0" w:color="D9D9E3"/>
                <w:right w:val="single" w:sz="2" w:space="0" w:color="D9D9E3"/>
              </w:divBdr>
            </w:div>
            <w:div w:id="752469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85108020">
          <w:marLeft w:val="0"/>
          <w:marRight w:val="0"/>
          <w:marTop w:val="0"/>
          <w:marBottom w:val="0"/>
          <w:divBdr>
            <w:top w:val="single" w:sz="2" w:space="0" w:color="D9D9E3"/>
            <w:left w:val="single" w:sz="2" w:space="0" w:color="D9D9E3"/>
            <w:bottom w:val="single" w:sz="2" w:space="0" w:color="D9D9E3"/>
            <w:right w:val="single" w:sz="2" w:space="0" w:color="D9D9E3"/>
          </w:divBdr>
          <w:divsChild>
            <w:div w:id="745763690">
              <w:marLeft w:val="0"/>
              <w:marRight w:val="0"/>
              <w:marTop w:val="0"/>
              <w:marBottom w:val="0"/>
              <w:divBdr>
                <w:top w:val="single" w:sz="2" w:space="0" w:color="D9D9E3"/>
                <w:left w:val="single" w:sz="2" w:space="0" w:color="D9D9E3"/>
                <w:bottom w:val="single" w:sz="2" w:space="0" w:color="D9D9E3"/>
                <w:right w:val="single" w:sz="2" w:space="0" w:color="D9D9E3"/>
              </w:divBdr>
            </w:div>
            <w:div w:id="14233819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55355874">
      <w:bodyDiv w:val="1"/>
      <w:marLeft w:val="0"/>
      <w:marRight w:val="0"/>
      <w:marTop w:val="0"/>
      <w:marBottom w:val="0"/>
      <w:divBdr>
        <w:top w:val="none" w:sz="0" w:space="0" w:color="auto"/>
        <w:left w:val="none" w:sz="0" w:space="0" w:color="auto"/>
        <w:bottom w:val="none" w:sz="0" w:space="0" w:color="auto"/>
        <w:right w:val="none" w:sz="0" w:space="0" w:color="auto"/>
      </w:divBdr>
      <w:divsChild>
        <w:div w:id="547382071">
          <w:marLeft w:val="0"/>
          <w:marRight w:val="0"/>
          <w:marTop w:val="0"/>
          <w:marBottom w:val="0"/>
          <w:divBdr>
            <w:top w:val="single" w:sz="2" w:space="0" w:color="D9D9E3"/>
            <w:left w:val="single" w:sz="2" w:space="0" w:color="D9D9E3"/>
            <w:bottom w:val="single" w:sz="2" w:space="0" w:color="D9D9E3"/>
            <w:right w:val="single" w:sz="2" w:space="0" w:color="D9D9E3"/>
          </w:divBdr>
          <w:divsChild>
            <w:div w:id="936671461">
              <w:marLeft w:val="0"/>
              <w:marRight w:val="0"/>
              <w:marTop w:val="0"/>
              <w:marBottom w:val="0"/>
              <w:divBdr>
                <w:top w:val="single" w:sz="2" w:space="0" w:color="D9D9E3"/>
                <w:left w:val="single" w:sz="2" w:space="0" w:color="D9D9E3"/>
                <w:bottom w:val="single" w:sz="2" w:space="0" w:color="D9D9E3"/>
                <w:right w:val="single" w:sz="2" w:space="0" w:color="D9D9E3"/>
              </w:divBdr>
            </w:div>
            <w:div w:id="2806927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12475528">
          <w:marLeft w:val="0"/>
          <w:marRight w:val="0"/>
          <w:marTop w:val="0"/>
          <w:marBottom w:val="0"/>
          <w:divBdr>
            <w:top w:val="single" w:sz="2" w:space="0" w:color="D9D9E3"/>
            <w:left w:val="single" w:sz="2" w:space="0" w:color="D9D9E3"/>
            <w:bottom w:val="single" w:sz="2" w:space="0" w:color="D9D9E3"/>
            <w:right w:val="single" w:sz="2" w:space="0" w:color="D9D9E3"/>
          </w:divBdr>
          <w:divsChild>
            <w:div w:id="1231308246">
              <w:marLeft w:val="0"/>
              <w:marRight w:val="0"/>
              <w:marTop w:val="0"/>
              <w:marBottom w:val="0"/>
              <w:divBdr>
                <w:top w:val="single" w:sz="2" w:space="0" w:color="D9D9E3"/>
                <w:left w:val="single" w:sz="2" w:space="0" w:color="D9D9E3"/>
                <w:bottom w:val="single" w:sz="2" w:space="0" w:color="D9D9E3"/>
                <w:right w:val="single" w:sz="2" w:space="0" w:color="D9D9E3"/>
              </w:divBdr>
            </w:div>
            <w:div w:id="12392418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93406272">
          <w:marLeft w:val="0"/>
          <w:marRight w:val="0"/>
          <w:marTop w:val="0"/>
          <w:marBottom w:val="0"/>
          <w:divBdr>
            <w:top w:val="single" w:sz="2" w:space="0" w:color="D9D9E3"/>
            <w:left w:val="single" w:sz="2" w:space="0" w:color="D9D9E3"/>
            <w:bottom w:val="single" w:sz="2" w:space="0" w:color="D9D9E3"/>
            <w:right w:val="single" w:sz="2" w:space="0" w:color="D9D9E3"/>
          </w:divBdr>
          <w:divsChild>
            <w:div w:id="1688747674">
              <w:marLeft w:val="0"/>
              <w:marRight w:val="0"/>
              <w:marTop w:val="0"/>
              <w:marBottom w:val="0"/>
              <w:divBdr>
                <w:top w:val="single" w:sz="2" w:space="0" w:color="D9D9E3"/>
                <w:left w:val="single" w:sz="2" w:space="0" w:color="D9D9E3"/>
                <w:bottom w:val="single" w:sz="2" w:space="0" w:color="D9D9E3"/>
                <w:right w:val="single" w:sz="2" w:space="0" w:color="D9D9E3"/>
              </w:divBdr>
            </w:div>
            <w:div w:id="6169838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89704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learn.hashicorp.com/tutorials/terraform/infrastructure-as-code?in=terraform/gcp-get-started" TargetMode="External"/><Relationship Id="rId15" Type="http://schemas.openxmlformats.org/officeDocument/2006/relationships/image" Target="media/image9.png"/><Relationship Id="rId10" Type="http://schemas.openxmlformats.org/officeDocument/2006/relationships/hyperlink" Target="https://developer.hashicorp.com/terraform/tutorials/gcp-get-started/install-cli"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39261</TotalTime>
  <Pages>6</Pages>
  <Words>1452</Words>
  <Characters>8280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McClelland, Riley</dc:creator>
  <cp:keywords/>
  <dc:description/>
  <cp:lastModifiedBy>McClelland, Riley</cp:lastModifiedBy>
  <cp:revision>25</cp:revision>
  <cp:lastPrinted>2022-01-07T03:25:00Z</cp:lastPrinted>
  <dcterms:created xsi:type="dcterms:W3CDTF">2022-01-07T01:24:00Z</dcterms:created>
  <dcterms:modified xsi:type="dcterms:W3CDTF">2023-04-17T03:03:00Z</dcterms:modified>
</cp:coreProperties>
</file>