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767BA" w14:textId="5E034A2F" w:rsidR="002643C8" w:rsidRDefault="002D2847">
      <w:r>
        <w:t>DAVID: viruses are log-scale, hosts linear-scale. Virus error-bars are asymmetrical, host error-bars are symmetrical</w:t>
      </w:r>
    </w:p>
    <w:p w14:paraId="3F41CC3C" w14:textId="5A44E77F" w:rsidR="008453AA" w:rsidRDefault="008453AA"/>
    <w:p w14:paraId="2071DAD7" w14:textId="3E322DE8" w:rsidR="008453AA" w:rsidRDefault="00BC3D30">
      <w:r>
        <w:t>They experiment with light and temp, but it looks like raw population trajectories are only shown for one condition, which I label ‘replete’</w:t>
      </w:r>
    </w:p>
    <w:p w14:paraId="2617ED3B" w14:textId="77777777" w:rsidR="00BC3D30" w:rsidRDefault="00BC3D30"/>
    <w:sectPr w:rsidR="00BC3D30" w:rsidSect="00E10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F9"/>
    <w:rsid w:val="00041E5F"/>
    <w:rsid w:val="000A53EB"/>
    <w:rsid w:val="000B2217"/>
    <w:rsid w:val="000B3951"/>
    <w:rsid w:val="000F6FE6"/>
    <w:rsid w:val="00115EB6"/>
    <w:rsid w:val="0013108D"/>
    <w:rsid w:val="001A79A8"/>
    <w:rsid w:val="001C2919"/>
    <w:rsid w:val="001F2734"/>
    <w:rsid w:val="002061D7"/>
    <w:rsid w:val="002223B1"/>
    <w:rsid w:val="00260FC1"/>
    <w:rsid w:val="002D2847"/>
    <w:rsid w:val="002F2DB1"/>
    <w:rsid w:val="003525FB"/>
    <w:rsid w:val="00387AF3"/>
    <w:rsid w:val="003A27E1"/>
    <w:rsid w:val="003E55CD"/>
    <w:rsid w:val="003F17AB"/>
    <w:rsid w:val="00413185"/>
    <w:rsid w:val="004253EB"/>
    <w:rsid w:val="00470C16"/>
    <w:rsid w:val="0052032B"/>
    <w:rsid w:val="005678F1"/>
    <w:rsid w:val="00594B38"/>
    <w:rsid w:val="005A5631"/>
    <w:rsid w:val="005B62E4"/>
    <w:rsid w:val="005D066A"/>
    <w:rsid w:val="005E0F88"/>
    <w:rsid w:val="005E40B4"/>
    <w:rsid w:val="0062497C"/>
    <w:rsid w:val="006510F9"/>
    <w:rsid w:val="006850DE"/>
    <w:rsid w:val="006D6247"/>
    <w:rsid w:val="00767C6A"/>
    <w:rsid w:val="00801E5B"/>
    <w:rsid w:val="00827763"/>
    <w:rsid w:val="00835F5E"/>
    <w:rsid w:val="008453AA"/>
    <w:rsid w:val="0086265B"/>
    <w:rsid w:val="008D15B8"/>
    <w:rsid w:val="008D4903"/>
    <w:rsid w:val="00963983"/>
    <w:rsid w:val="009714B3"/>
    <w:rsid w:val="00972339"/>
    <w:rsid w:val="009C39D3"/>
    <w:rsid w:val="00A43471"/>
    <w:rsid w:val="00A603B3"/>
    <w:rsid w:val="00A85A16"/>
    <w:rsid w:val="00A905E0"/>
    <w:rsid w:val="00AA0115"/>
    <w:rsid w:val="00AB2F4B"/>
    <w:rsid w:val="00B17E99"/>
    <w:rsid w:val="00B27305"/>
    <w:rsid w:val="00B35A68"/>
    <w:rsid w:val="00B478DF"/>
    <w:rsid w:val="00B50C5E"/>
    <w:rsid w:val="00B81D7B"/>
    <w:rsid w:val="00BA1CEA"/>
    <w:rsid w:val="00BC3D30"/>
    <w:rsid w:val="00CB1504"/>
    <w:rsid w:val="00CC3A44"/>
    <w:rsid w:val="00CE36CB"/>
    <w:rsid w:val="00D0231F"/>
    <w:rsid w:val="00D06C9E"/>
    <w:rsid w:val="00D30ED1"/>
    <w:rsid w:val="00D41D75"/>
    <w:rsid w:val="00D624D6"/>
    <w:rsid w:val="00D77175"/>
    <w:rsid w:val="00E10832"/>
    <w:rsid w:val="00E20FAD"/>
    <w:rsid w:val="00E46E4F"/>
    <w:rsid w:val="00E76179"/>
    <w:rsid w:val="00EA5321"/>
    <w:rsid w:val="00EA76C7"/>
    <w:rsid w:val="00F32ACB"/>
    <w:rsid w:val="00F42DFC"/>
    <w:rsid w:val="00F449E3"/>
    <w:rsid w:val="00F45FFF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53F6A"/>
  <w14:defaultImageDpi w14:val="32767"/>
  <w15:chartTrackingRefBased/>
  <w15:docId w15:val="{21E5E902-CE0D-844A-9DF3-123566CD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Talmy, David</dc:creator>
  <cp:keywords/>
  <dc:description/>
  <cp:lastModifiedBy>Talmy, David</cp:lastModifiedBy>
  <cp:revision>3</cp:revision>
  <dcterms:created xsi:type="dcterms:W3CDTF">2021-03-26T18:40:00Z</dcterms:created>
  <dcterms:modified xsi:type="dcterms:W3CDTF">2021-03-26T19:13:00Z</dcterms:modified>
</cp:coreProperties>
</file>