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parallel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above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serial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training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your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overall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20000"/>
          <w:sz w:val="20"/>
          <w:szCs w:val="20"/>
        </w:rPr>
        <w:t xml:space="preserve">MF's... see the </w:t>
      </w:r>
      <w:proofErr w:type="spellStart"/>
      <w:r>
        <w:rPr>
          <w:rFonts w:ascii="Courier New" w:hAnsi="Courier New" w:cs="Courier New"/>
          <w:color w:val="B20000"/>
          <w:sz w:val="20"/>
          <w:szCs w:val="20"/>
        </w:rPr>
        <w:t>agregate</w:t>
      </w:r>
      <w:proofErr w:type="spellEnd"/>
      <w:r>
        <w:rPr>
          <w:rFonts w:ascii="Courier New" w:hAnsi="Courier New" w:cs="Courier New"/>
          <w:color w:val="B20000"/>
          <w:sz w:val="20"/>
          <w:szCs w:val="20"/>
        </w:rPr>
        <w:t xml:space="preserve"> results here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prints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thetahat</w:t>
      </w:r>
      <w:proofErr w:type="spellEnd"/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But </w:t>
      </w:r>
      <w:r>
        <w:rPr>
          <w:rFonts w:ascii="Courier New" w:hAnsi="Courier New" w:cs="Courier New"/>
          <w:color w:val="A020F0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20000"/>
          <w:sz w:val="20"/>
          <w:szCs w:val="20"/>
        </w:rPr>
        <w:t>doesn't seem to fit each data point as well to the optimal, seen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plot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Maybe </w:t>
      </w:r>
      <w:r>
        <w:rPr>
          <w:rFonts w:ascii="Courier New" w:hAnsi="Courier New" w:cs="Courier New"/>
          <w:color w:val="A020F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makes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sense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. it's trying to fit *all* the data points to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which </w:t>
      </w:r>
      <w:r>
        <w:rPr>
          <w:rFonts w:ascii="Courier New" w:hAnsi="Courier New" w:cs="Courier New"/>
          <w:color w:val="B20000"/>
          <w:sz w:val="20"/>
          <w:szCs w:val="20"/>
        </w:rPr>
        <w:t>won't result in a perfect fit for *all* of them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A020F0"/>
          <w:sz w:val="20"/>
          <w:szCs w:val="20"/>
        </w:rPr>
        <w:t>serial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which </w:t>
      </w:r>
      <w:r>
        <w:rPr>
          <w:rFonts w:ascii="Courier New" w:hAnsi="Courier New" w:cs="Courier New"/>
          <w:color w:val="A020F0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does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perfectly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but </w:t>
      </w:r>
      <w:r>
        <w:rPr>
          <w:rFonts w:ascii="Courier New" w:hAnsi="Courier New" w:cs="Courier New"/>
          <w:color w:val="A020F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20000"/>
          <w:sz w:val="20"/>
          <w:szCs w:val="20"/>
        </w:rPr>
        <w:t>can't model the overall best center points for all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which </w:t>
      </w:r>
      <w:r>
        <w:rPr>
          <w:rFonts w:ascii="Courier New" w:hAnsi="Courier New" w:cs="Courier New"/>
          <w:color w:val="A020F0"/>
          <w:sz w:val="20"/>
          <w:szCs w:val="20"/>
        </w:rPr>
        <w:t>leads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crappy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training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points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wierd</w:t>
      </w:r>
      <w:proofErr w:type="spellEnd"/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05AD" w:rsidRDefault="007805AD"/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serial</w:t>
      </w:r>
      <w:proofErr w:type="gramEnd"/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above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does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good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estimating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each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individual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*but*, it's not </w:t>
      </w:r>
      <w:r>
        <w:rPr>
          <w:rFonts w:ascii="Courier New" w:hAnsi="Courier New" w:cs="Courier New"/>
          <w:color w:val="A020F0"/>
          <w:sz w:val="20"/>
          <w:szCs w:val="20"/>
        </w:rPr>
        <w:t>necessarily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good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training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your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overall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20000"/>
          <w:sz w:val="20"/>
          <w:szCs w:val="20"/>
        </w:rPr>
        <w:t xml:space="preserve">MF's... see the </w:t>
      </w:r>
      <w:proofErr w:type="spellStart"/>
      <w:r>
        <w:rPr>
          <w:rFonts w:ascii="Courier New" w:hAnsi="Courier New" w:cs="Courier New"/>
          <w:color w:val="B20000"/>
          <w:sz w:val="20"/>
          <w:szCs w:val="20"/>
        </w:rPr>
        <w:t>agregate</w:t>
      </w:r>
      <w:proofErr w:type="spellEnd"/>
      <w:r>
        <w:rPr>
          <w:rFonts w:ascii="Courier New" w:hAnsi="Courier New" w:cs="Courier New"/>
          <w:color w:val="B20000"/>
          <w:sz w:val="20"/>
          <w:szCs w:val="20"/>
        </w:rPr>
        <w:t xml:space="preserve"> results here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prints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thetahat</w:t>
      </w:r>
      <w:proofErr w:type="spellEnd"/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A020F0"/>
          <w:sz w:val="20"/>
          <w:szCs w:val="20"/>
        </w:rPr>
        <w:t>we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re-ran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normal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Fuzzy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PIE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"trained"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points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20000"/>
          <w:sz w:val="20"/>
          <w:szCs w:val="20"/>
        </w:rPr>
        <w:t>wouldn't get the same output results - which makes  sense the way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constantly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added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itself.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A020F0"/>
          <w:sz w:val="20"/>
          <w:szCs w:val="20"/>
        </w:rPr>
        <w:t>you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timeline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modify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matrix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change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nested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above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</w:p>
    <w:p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C80" w:rsidRDefault="00B54C80"/>
    <w:p w:rsidR="00727D10" w:rsidRDefault="00727D10"/>
    <w:p w:rsidR="00727D10" w:rsidRDefault="00727D10"/>
    <w:p w:rsidR="00727D10" w:rsidRDefault="00727D10">
      <w:r>
        <w:rPr>
          <w:noProof/>
        </w:rPr>
        <w:drawing>
          <wp:inline distT="0" distB="0" distL="0" distR="0" wp14:anchorId="7C0D76BB" wp14:editId="7487A4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10" w:rsidRDefault="00727D10">
      <w:r>
        <w:rPr>
          <w:noProof/>
        </w:rPr>
        <w:lastRenderedPageBreak/>
        <w:drawing>
          <wp:inline distT="0" distB="0" distL="0" distR="0" wp14:anchorId="2525DE10" wp14:editId="64DC648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10" w:rsidRDefault="00727D10">
      <w:r>
        <w:rPr>
          <w:noProof/>
        </w:rPr>
        <w:drawing>
          <wp:inline distT="0" distB="0" distL="0" distR="0" wp14:anchorId="357758B8" wp14:editId="3EB535F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10" w:rsidRDefault="00727D10"/>
    <w:p w:rsidR="00727D10" w:rsidRDefault="00727D10">
      <w:r>
        <w:rPr>
          <w:noProof/>
        </w:rPr>
        <w:lastRenderedPageBreak/>
        <w:drawing>
          <wp:inline distT="0" distB="0" distL="0" distR="0" wp14:anchorId="395F91F8" wp14:editId="41655C6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10" w:rsidRDefault="00727D10">
      <w:r>
        <w:rPr>
          <w:noProof/>
        </w:rPr>
        <w:drawing>
          <wp:inline distT="0" distB="0" distL="0" distR="0" wp14:anchorId="4177C6D8" wp14:editId="6B4CF7E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D10" w:rsidSect="00D326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80"/>
    <w:rsid w:val="00727D10"/>
    <w:rsid w:val="007805AD"/>
    <w:rsid w:val="00B54C80"/>
    <w:rsid w:val="00D00E29"/>
    <w:rsid w:val="00F4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71ADA-30D6-4CD9-B2E0-9F2D25CE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2017-03-29T04:12:00Z</dcterms:created>
  <dcterms:modified xsi:type="dcterms:W3CDTF">2017-03-29T12:55:00Z</dcterms:modified>
</cp:coreProperties>
</file>