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65" w:rsidRDefault="002C6465" w:rsidP="00586623">
      <w:pPr>
        <w:pStyle w:val="Corpodetexto"/>
        <w:jc w:val="left"/>
        <w:rPr>
          <w:rFonts w:ascii="Arial" w:hAnsi="Arial"/>
          <w:b w:val="0"/>
          <w:i/>
          <w:sz w:val="20"/>
        </w:rPr>
      </w:pPr>
    </w:p>
    <w:p w:rsidR="00586623" w:rsidRDefault="002C6465" w:rsidP="00586623">
      <w:pPr>
        <w:pStyle w:val="Ttulo2"/>
        <w:pBdr>
          <w:left w:val="single" w:sz="4" w:space="1" w:color="C0C0C0"/>
        </w:pBdr>
        <w:jc w:val="center"/>
        <w:rPr>
          <w:i w:val="0"/>
          <w:color w:val="0000FF"/>
          <w:sz w:val="36"/>
          <w:u w:val="single"/>
        </w:rPr>
      </w:pPr>
      <w:r>
        <w:rPr>
          <w:i w:val="0"/>
          <w:color w:val="0000FF"/>
          <w:sz w:val="36"/>
          <w:u w:val="single"/>
        </w:rPr>
        <w:t xml:space="preserve">Proposta de Participação </w:t>
      </w:r>
    </w:p>
    <w:p w:rsidR="00586623" w:rsidRDefault="009A607A" w:rsidP="00586623">
      <w:pPr>
        <w:pStyle w:val="Ttulo2"/>
        <w:pBdr>
          <w:left w:val="single" w:sz="4" w:space="1" w:color="C0C0C0"/>
        </w:pBdr>
        <w:jc w:val="center"/>
        <w:rPr>
          <w:i w:val="0"/>
          <w:color w:val="0000FF"/>
          <w:sz w:val="36"/>
          <w:u w:val="single"/>
        </w:rPr>
      </w:pPr>
      <w:r>
        <w:rPr>
          <w:i w:val="0"/>
          <w:color w:val="0000FF"/>
          <w:sz w:val="36"/>
          <w:u w:val="single"/>
        </w:rPr>
        <w:t xml:space="preserve">Competição </w:t>
      </w:r>
      <w:r w:rsidR="00586623">
        <w:rPr>
          <w:i w:val="0"/>
          <w:color w:val="0000FF"/>
          <w:sz w:val="36"/>
          <w:u w:val="single"/>
        </w:rPr>
        <w:t xml:space="preserve">Intel de Sistemas </w:t>
      </w:r>
      <w:r>
        <w:rPr>
          <w:i w:val="0"/>
          <w:color w:val="0000FF"/>
          <w:sz w:val="36"/>
          <w:u w:val="single"/>
        </w:rPr>
        <w:t>Embarcados</w:t>
      </w:r>
      <w:proofErr w:type="gramStart"/>
      <w:r>
        <w:rPr>
          <w:i w:val="0"/>
          <w:color w:val="0000FF"/>
          <w:sz w:val="36"/>
          <w:u w:val="single"/>
        </w:rPr>
        <w:t xml:space="preserve"> </w:t>
      </w:r>
      <w:r w:rsidR="00586623">
        <w:rPr>
          <w:i w:val="0"/>
          <w:color w:val="0000FF"/>
          <w:sz w:val="36"/>
          <w:u w:val="single"/>
        </w:rPr>
        <w:t xml:space="preserve"> </w:t>
      </w:r>
    </w:p>
    <w:p w:rsidR="002C6465" w:rsidRDefault="00586623" w:rsidP="00586623">
      <w:pPr>
        <w:pStyle w:val="Ttulo2"/>
        <w:pBdr>
          <w:left w:val="single" w:sz="4" w:space="1" w:color="C0C0C0"/>
        </w:pBdr>
        <w:jc w:val="center"/>
        <w:rPr>
          <w:i w:val="0"/>
          <w:color w:val="0000FF"/>
          <w:sz w:val="36"/>
          <w:u w:val="single"/>
        </w:rPr>
      </w:pPr>
      <w:proofErr w:type="gramEnd"/>
      <w:r>
        <w:rPr>
          <w:i w:val="0"/>
          <w:color w:val="0000FF"/>
          <w:sz w:val="36"/>
          <w:u w:val="single"/>
        </w:rPr>
        <w:t xml:space="preserve"> </w:t>
      </w:r>
      <w:r w:rsidR="009A607A">
        <w:rPr>
          <w:i w:val="0"/>
          <w:color w:val="0000FF"/>
          <w:sz w:val="36"/>
          <w:u w:val="single"/>
        </w:rPr>
        <w:t>SBESC 2013</w:t>
      </w:r>
      <w:r w:rsidR="002C6465">
        <w:rPr>
          <w:i w:val="0"/>
          <w:color w:val="0000FF"/>
          <w:sz w:val="36"/>
          <w:u w:val="single"/>
        </w:rPr>
        <w:t xml:space="preserve"> </w:t>
      </w:r>
    </w:p>
    <w:p w:rsidR="002C6465" w:rsidRDefault="002C6465">
      <w:pPr>
        <w:pBdr>
          <w:left w:val="single" w:sz="4" w:space="1" w:color="C0C0C0"/>
        </w:pBdr>
        <w:jc w:val="both"/>
      </w:pPr>
    </w:p>
    <w:p w:rsidR="002C6465" w:rsidRDefault="002C6465">
      <w:pPr>
        <w:pBdr>
          <w:left w:val="single" w:sz="4" w:space="1" w:color="C0C0C0"/>
        </w:pBdr>
        <w:jc w:val="both"/>
      </w:pPr>
    </w:p>
    <w:p w:rsidR="002C6465" w:rsidRDefault="002C6465">
      <w:pPr>
        <w:pStyle w:val="Corpodetexto"/>
        <w:pBdr>
          <w:left w:val="single" w:sz="4" w:space="1" w:color="C0C0C0"/>
        </w:pBdr>
        <w:jc w:val="both"/>
        <w:rPr>
          <w:rFonts w:ascii="Arial" w:hAnsi="Arial"/>
          <w:color w:val="0000FF"/>
          <w:sz w:val="28"/>
        </w:rPr>
      </w:pPr>
      <w:r>
        <w:rPr>
          <w:rFonts w:ascii="Arial" w:hAnsi="Arial"/>
          <w:color w:val="0000FF"/>
          <w:sz w:val="28"/>
        </w:rPr>
        <w:t xml:space="preserve">Dados da Proposta </w:t>
      </w:r>
    </w:p>
    <w:p w:rsidR="002C6465" w:rsidRDefault="002C6465">
      <w:pPr>
        <w:pBdr>
          <w:left w:val="single" w:sz="4" w:space="1" w:color="C0C0C0"/>
        </w:pBdr>
        <w:jc w:val="both"/>
      </w:pPr>
    </w:p>
    <w:tbl>
      <w:tblPr>
        <w:tblW w:w="102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6662"/>
      </w:tblGrid>
      <w:tr w:rsidR="002C6465">
        <w:tc>
          <w:tcPr>
            <w:tcW w:w="3614" w:type="dxa"/>
          </w:tcPr>
          <w:p w:rsidR="002C6465" w:rsidRDefault="00586623">
            <w:pPr>
              <w:pBdr>
                <w:left w:val="single" w:sz="4" w:space="1" w:color="C0C0C0"/>
              </w:pBdr>
              <w:spacing w:before="120" w:after="120"/>
              <w:rPr>
                <w:b/>
              </w:rPr>
            </w:pPr>
            <w:r>
              <w:rPr>
                <w:b/>
              </w:rPr>
              <w:t>Nome do Projeto</w:t>
            </w:r>
            <w:r w:rsidR="002C6465">
              <w:rPr>
                <w:b/>
              </w:rPr>
              <w:t>:</w:t>
            </w:r>
          </w:p>
        </w:tc>
        <w:tc>
          <w:tcPr>
            <w:tcW w:w="6662" w:type="dxa"/>
          </w:tcPr>
          <w:p w:rsidR="002C6465" w:rsidRDefault="002C6465">
            <w:pPr>
              <w:pBdr>
                <w:left w:val="single" w:sz="4" w:space="1" w:color="C0C0C0"/>
              </w:pBdr>
              <w:spacing w:before="120" w:after="120"/>
              <w:jc w:val="both"/>
              <w:rPr>
                <w:color w:val="auto"/>
              </w:rPr>
            </w:pPr>
          </w:p>
        </w:tc>
      </w:tr>
      <w:tr w:rsidR="002C6465">
        <w:tc>
          <w:tcPr>
            <w:tcW w:w="3614" w:type="dxa"/>
          </w:tcPr>
          <w:p w:rsidR="002C6465" w:rsidRDefault="00586623">
            <w:pPr>
              <w:pBdr>
                <w:left w:val="single" w:sz="4" w:space="1" w:color="C0C0C0"/>
              </w:pBdr>
              <w:rPr>
                <w:b/>
              </w:rPr>
            </w:pPr>
            <w:r>
              <w:rPr>
                <w:b/>
              </w:rPr>
              <w:t>Professor responsável</w:t>
            </w:r>
            <w:r w:rsidR="002C6465">
              <w:rPr>
                <w:b/>
              </w:rPr>
              <w:t>:</w:t>
            </w:r>
          </w:p>
          <w:p w:rsidR="002C6465" w:rsidRDefault="002C6465">
            <w:pPr>
              <w:pBdr>
                <w:left w:val="single" w:sz="4" w:space="1" w:color="C0C0C0"/>
              </w:pBd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6662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Edgard Afonso </w:t>
            </w:r>
            <w:proofErr w:type="spellStart"/>
            <w:r>
              <w:rPr>
                <w:color w:val="auto"/>
              </w:rPr>
              <w:t>Lamounier</w:t>
            </w:r>
            <w:proofErr w:type="spellEnd"/>
            <w:r>
              <w:rPr>
                <w:color w:val="auto"/>
              </w:rPr>
              <w:t xml:space="preserve"> Júnior</w:t>
            </w:r>
          </w:p>
          <w:p w:rsidR="00BA2C47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elamounier@gmail.com</w:t>
            </w:r>
          </w:p>
        </w:tc>
      </w:tr>
      <w:tr w:rsidR="002C6465">
        <w:tc>
          <w:tcPr>
            <w:tcW w:w="3614" w:type="dxa"/>
          </w:tcPr>
          <w:p w:rsidR="002C6465" w:rsidRDefault="002C6465" w:rsidP="009A607A">
            <w:pPr>
              <w:pBdr>
                <w:left w:val="single" w:sz="4" w:space="1" w:color="C0C0C0"/>
              </w:pBdr>
              <w:rPr>
                <w:b/>
              </w:rPr>
            </w:pPr>
            <w:r>
              <w:rPr>
                <w:b/>
              </w:rPr>
              <w:t>Instituição:</w:t>
            </w:r>
          </w:p>
        </w:tc>
        <w:tc>
          <w:tcPr>
            <w:tcW w:w="6662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Universidade Federal de Uberlândia</w:t>
            </w:r>
          </w:p>
        </w:tc>
      </w:tr>
      <w:tr w:rsidR="002C6465">
        <w:tc>
          <w:tcPr>
            <w:tcW w:w="3614" w:type="dxa"/>
          </w:tcPr>
          <w:p w:rsidR="002C6465" w:rsidRDefault="002C6465">
            <w:pPr>
              <w:pBdr>
                <w:left w:val="single" w:sz="4" w:space="1" w:color="C0C0C0"/>
              </w:pBdr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6662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14/07/2013</w:t>
            </w:r>
          </w:p>
          <w:p w:rsidR="002C6465" w:rsidRDefault="002C6465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</w:p>
        </w:tc>
      </w:tr>
    </w:tbl>
    <w:p w:rsidR="002C6465" w:rsidRDefault="002C6465">
      <w:pPr>
        <w:pBdr>
          <w:left w:val="single" w:sz="4" w:space="0" w:color="C0C0C0"/>
        </w:pBdr>
        <w:jc w:val="both"/>
      </w:pPr>
    </w:p>
    <w:p w:rsidR="002C6465" w:rsidRDefault="002C6465">
      <w:pPr>
        <w:pBdr>
          <w:left w:val="single" w:sz="4" w:space="0" w:color="C0C0C0"/>
        </w:pBdr>
        <w:jc w:val="both"/>
      </w:pPr>
    </w:p>
    <w:p w:rsidR="002C6465" w:rsidRDefault="009A607A">
      <w:pPr>
        <w:pStyle w:val="Corpodetexto"/>
        <w:pBdr>
          <w:left w:val="single" w:sz="4" w:space="1" w:color="C0C0C0"/>
        </w:pBdr>
        <w:jc w:val="both"/>
        <w:rPr>
          <w:rFonts w:ascii="Arial" w:hAnsi="Arial"/>
          <w:color w:val="0000FF"/>
          <w:sz w:val="28"/>
        </w:rPr>
      </w:pPr>
      <w:r>
        <w:rPr>
          <w:rFonts w:ascii="Arial" w:hAnsi="Arial"/>
          <w:color w:val="0000FF"/>
          <w:sz w:val="28"/>
        </w:rPr>
        <w:t>Equipe</w:t>
      </w:r>
    </w:p>
    <w:p w:rsidR="002C6465" w:rsidRDefault="002C6465">
      <w:pPr>
        <w:pStyle w:val="Corpodetexto"/>
        <w:pBdr>
          <w:left w:val="single" w:sz="4" w:space="1" w:color="C0C0C0"/>
        </w:pBdr>
        <w:jc w:val="both"/>
        <w:rPr>
          <w:b w:val="0"/>
          <w:bCs w:val="0"/>
          <w:color w:val="000000"/>
          <w:sz w:val="22"/>
        </w:rPr>
      </w:pPr>
      <w:r>
        <w:rPr>
          <w:rFonts w:ascii="Arial" w:hAnsi="Arial"/>
          <w:b w:val="0"/>
          <w:bCs w:val="0"/>
          <w:color w:val="000000"/>
          <w:sz w:val="22"/>
        </w:rPr>
        <w:t xml:space="preserve">(listar alunos e professores que participarão do </w:t>
      </w:r>
      <w:r w:rsidR="009A607A">
        <w:rPr>
          <w:rFonts w:ascii="Arial" w:hAnsi="Arial"/>
          <w:b w:val="0"/>
          <w:bCs w:val="0"/>
          <w:color w:val="000000"/>
          <w:sz w:val="22"/>
        </w:rPr>
        <w:t>desenvolvimento do sistema</w:t>
      </w:r>
      <w:r>
        <w:rPr>
          <w:rFonts w:ascii="Arial" w:hAnsi="Arial"/>
          <w:b w:val="0"/>
          <w:bCs w:val="0"/>
          <w:color w:val="000000"/>
          <w:sz w:val="22"/>
        </w:rPr>
        <w:t>)</w:t>
      </w:r>
    </w:p>
    <w:tbl>
      <w:tblPr>
        <w:tblW w:w="102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686"/>
        <w:gridCol w:w="2976"/>
      </w:tblGrid>
      <w:tr w:rsidR="002C6465">
        <w:tc>
          <w:tcPr>
            <w:tcW w:w="3614" w:type="dxa"/>
          </w:tcPr>
          <w:p w:rsidR="002C6465" w:rsidRDefault="002C6465">
            <w:pPr>
              <w:pBdr>
                <w:left w:val="single" w:sz="4" w:space="1" w:color="C0C0C0"/>
              </w:pBdr>
              <w:spacing w:before="120" w:after="120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686" w:type="dxa"/>
          </w:tcPr>
          <w:p w:rsidR="002C6465" w:rsidRDefault="002C6465">
            <w:pPr>
              <w:pBdr>
                <w:left w:val="single" w:sz="4" w:space="1" w:color="C0C0C0"/>
              </w:pBdr>
              <w:spacing w:before="120" w:after="120"/>
            </w:pPr>
            <w:r>
              <w:rPr>
                <w:b/>
              </w:rPr>
              <w:t>Formação</w:t>
            </w:r>
          </w:p>
        </w:tc>
        <w:tc>
          <w:tcPr>
            <w:tcW w:w="2976" w:type="dxa"/>
          </w:tcPr>
          <w:p w:rsidR="002C6465" w:rsidRDefault="002C6465">
            <w:pPr>
              <w:pBdr>
                <w:left w:val="single" w:sz="4" w:space="1" w:color="C0C0C0"/>
              </w:pBdr>
              <w:spacing w:before="120" w:after="120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2C6465">
        <w:tc>
          <w:tcPr>
            <w:tcW w:w="3614" w:type="dxa"/>
          </w:tcPr>
          <w:p w:rsidR="002C6465" w:rsidRDefault="00BA2C47">
            <w:pPr>
              <w:pBdr>
                <w:left w:val="single" w:sz="4" w:space="1" w:color="C0C0C0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Andrei </w:t>
            </w:r>
            <w:proofErr w:type="spellStart"/>
            <w:r>
              <w:rPr>
                <w:b/>
                <w:color w:val="auto"/>
              </w:rPr>
              <w:t>Nakagawa</w:t>
            </w:r>
            <w:proofErr w:type="spellEnd"/>
            <w:r>
              <w:rPr>
                <w:b/>
                <w:color w:val="auto"/>
              </w:rPr>
              <w:t xml:space="preserve"> Silva</w:t>
            </w:r>
          </w:p>
        </w:tc>
        <w:tc>
          <w:tcPr>
            <w:tcW w:w="3686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Engenharia Biomédica</w:t>
            </w:r>
          </w:p>
        </w:tc>
        <w:tc>
          <w:tcPr>
            <w:tcW w:w="2976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andrei.ufu@gmail.com</w:t>
            </w:r>
          </w:p>
        </w:tc>
      </w:tr>
      <w:tr w:rsidR="002C6465">
        <w:tc>
          <w:tcPr>
            <w:tcW w:w="3614" w:type="dxa"/>
          </w:tcPr>
          <w:p w:rsidR="002C6465" w:rsidRDefault="00BA2C47">
            <w:pPr>
              <w:pBdr>
                <w:left w:val="single" w:sz="4" w:space="1" w:color="C0C0C0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Daniel Teodoro Gonçalves Mariano</w:t>
            </w:r>
          </w:p>
        </w:tc>
        <w:tc>
          <w:tcPr>
            <w:tcW w:w="3686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Engenharia Biomédica</w:t>
            </w:r>
          </w:p>
        </w:tc>
        <w:tc>
          <w:tcPr>
            <w:tcW w:w="2976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dtgm@uol.com.br</w:t>
            </w:r>
          </w:p>
        </w:tc>
      </w:tr>
      <w:tr w:rsidR="002C6465">
        <w:tc>
          <w:tcPr>
            <w:tcW w:w="3614" w:type="dxa"/>
          </w:tcPr>
          <w:p w:rsidR="002C6465" w:rsidRDefault="00BA2C47">
            <w:pPr>
              <w:pBdr>
                <w:left w:val="single" w:sz="4" w:space="1" w:color="C0C0C0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Nicolai Diniz Linhares</w:t>
            </w:r>
          </w:p>
        </w:tc>
        <w:tc>
          <w:tcPr>
            <w:tcW w:w="3686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Engenharia Biomédica</w:t>
            </w:r>
          </w:p>
          <w:p w:rsidR="002C6465" w:rsidRDefault="002C6465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</w:p>
        </w:tc>
        <w:tc>
          <w:tcPr>
            <w:tcW w:w="2976" w:type="dxa"/>
          </w:tcPr>
          <w:p w:rsidR="002C6465" w:rsidRDefault="00BA2C47">
            <w:pPr>
              <w:pBdr>
                <w:left w:val="single" w:sz="4" w:space="1" w:color="C0C0C0"/>
              </w:pBdr>
              <w:jc w:val="both"/>
              <w:rPr>
                <w:color w:val="auto"/>
              </w:rPr>
            </w:pPr>
            <w:r>
              <w:rPr>
                <w:color w:val="auto"/>
              </w:rPr>
              <w:t>nicolailinh</w:t>
            </w:r>
            <w:r>
              <w:rPr>
                <w:color w:val="auto"/>
              </w:rPr>
              <w:t>a</w:t>
            </w:r>
            <w:r>
              <w:rPr>
                <w:color w:val="auto"/>
              </w:rPr>
              <w:t>res@gmail.com</w:t>
            </w:r>
          </w:p>
        </w:tc>
      </w:tr>
    </w:tbl>
    <w:p w:rsidR="002C6465" w:rsidRDefault="002C6465">
      <w:pPr>
        <w:pBdr>
          <w:left w:val="single" w:sz="4" w:space="1" w:color="C0C0C0"/>
          <w:bottom w:val="single" w:sz="4" w:space="1" w:color="C0C0C0"/>
        </w:pBdr>
        <w:spacing w:before="120"/>
        <w:jc w:val="both"/>
        <w:rPr>
          <w:color w:val="auto"/>
          <w:sz w:val="18"/>
        </w:rPr>
      </w:pPr>
    </w:p>
    <w:p w:rsid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color w:val="0000FF"/>
          <w:sz w:val="28"/>
        </w:rPr>
      </w:pPr>
      <w:r w:rsidRPr="000B6918">
        <w:rPr>
          <w:rFonts w:ascii="Arial" w:hAnsi="Arial"/>
          <w:color w:val="0000FF"/>
          <w:sz w:val="28"/>
        </w:rPr>
        <w:t>Área</w:t>
      </w:r>
      <w:r>
        <w:rPr>
          <w:rFonts w:ascii="Arial" w:hAnsi="Arial"/>
          <w:color w:val="0000FF"/>
          <w:sz w:val="28"/>
        </w:rPr>
        <w:t>s do Concurso</w:t>
      </w:r>
    </w:p>
    <w:p w:rsid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</w:rPr>
      </w:pPr>
      <w:r w:rsidRPr="000B6918">
        <w:rPr>
          <w:rFonts w:ascii="Arial" w:hAnsi="Arial"/>
          <w:b w:val="0"/>
          <w:bCs w:val="0"/>
          <w:color w:val="000000"/>
          <w:sz w:val="22"/>
        </w:rPr>
        <w:t>(escolha uma das áreas abaixo)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</w:rPr>
      </w:pP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  ) Real Time Programming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  ) Security and Secure Applications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  ) System-on-a-chip (SOC) interfaces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  ) Power Aware Applications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  ) Multi-Core/Multi-Threading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proofErr w:type="gramStart"/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</w:t>
      </w:r>
      <w:r w:rsidR="00BA2C47">
        <w:rPr>
          <w:rFonts w:ascii="Arial" w:hAnsi="Arial"/>
          <w:b w:val="0"/>
          <w:bCs w:val="0"/>
          <w:color w:val="000000"/>
          <w:sz w:val="22"/>
          <w:lang w:val="en-US"/>
        </w:rPr>
        <w:t xml:space="preserve"> X</w:t>
      </w:r>
      <w:proofErr w:type="gramEnd"/>
      <w:r w:rsidR="00BA2C47">
        <w:rPr>
          <w:rFonts w:ascii="Arial" w:hAnsi="Arial"/>
          <w:b w:val="0"/>
          <w:bCs w:val="0"/>
          <w:color w:val="000000"/>
          <w:sz w:val="22"/>
          <w:lang w:val="en-US"/>
        </w:rPr>
        <w:t xml:space="preserve"> </w:t>
      </w: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) Networking Applications</w:t>
      </w:r>
    </w:p>
    <w:p w:rsidR="000B6918" w:rsidRPr="000B6918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  <w:lang w:val="en-US"/>
        </w:rPr>
      </w:pPr>
      <w:r w:rsidRPr="000B6918">
        <w:rPr>
          <w:rFonts w:ascii="Arial" w:hAnsi="Arial"/>
          <w:b w:val="0"/>
          <w:bCs w:val="0"/>
          <w:color w:val="000000"/>
          <w:sz w:val="22"/>
          <w:lang w:val="en-US"/>
        </w:rPr>
        <w:t>(  ) Graphics and Video applications</w:t>
      </w:r>
    </w:p>
    <w:p w:rsidR="000B6918" w:rsidRPr="00586623" w:rsidRDefault="000B6918" w:rsidP="000B6918">
      <w:pPr>
        <w:pStyle w:val="Corpodetexto"/>
        <w:pBdr>
          <w:left w:val="single" w:sz="4" w:space="1" w:color="C0C0C0"/>
        </w:pBdr>
        <w:jc w:val="both"/>
        <w:rPr>
          <w:rFonts w:ascii="Arial" w:hAnsi="Arial"/>
          <w:b w:val="0"/>
          <w:bCs w:val="0"/>
          <w:color w:val="000000"/>
          <w:sz w:val="22"/>
        </w:rPr>
      </w:pPr>
      <w:proofErr w:type="gramStart"/>
      <w:r w:rsidRPr="00586623">
        <w:rPr>
          <w:rFonts w:ascii="Arial" w:hAnsi="Arial"/>
          <w:b w:val="0"/>
          <w:bCs w:val="0"/>
          <w:color w:val="000000"/>
          <w:sz w:val="22"/>
        </w:rPr>
        <w:t xml:space="preserve">(  </w:t>
      </w:r>
      <w:proofErr w:type="gramEnd"/>
      <w:r w:rsidRPr="00586623">
        <w:rPr>
          <w:rFonts w:ascii="Arial" w:hAnsi="Arial"/>
          <w:b w:val="0"/>
          <w:bCs w:val="0"/>
          <w:color w:val="000000"/>
          <w:sz w:val="22"/>
        </w:rPr>
        <w:t xml:space="preserve">) </w:t>
      </w:r>
      <w:proofErr w:type="spellStart"/>
      <w:r w:rsidRPr="00586623">
        <w:rPr>
          <w:rFonts w:ascii="Arial" w:hAnsi="Arial"/>
          <w:b w:val="0"/>
          <w:bCs w:val="0"/>
          <w:color w:val="000000"/>
          <w:sz w:val="22"/>
        </w:rPr>
        <w:t>Embedded</w:t>
      </w:r>
      <w:proofErr w:type="spellEnd"/>
      <w:r w:rsidRPr="00586623">
        <w:rPr>
          <w:rFonts w:ascii="Arial" w:hAnsi="Arial"/>
          <w:b w:val="0"/>
          <w:bCs w:val="0"/>
          <w:color w:val="000000"/>
          <w:sz w:val="22"/>
        </w:rPr>
        <w:t xml:space="preserve"> Software </w:t>
      </w:r>
      <w:proofErr w:type="spellStart"/>
      <w:r w:rsidRPr="00586623">
        <w:rPr>
          <w:rFonts w:ascii="Arial" w:hAnsi="Arial"/>
          <w:b w:val="0"/>
          <w:bCs w:val="0"/>
          <w:color w:val="000000"/>
          <w:sz w:val="22"/>
        </w:rPr>
        <w:t>Development</w:t>
      </w:r>
      <w:proofErr w:type="spellEnd"/>
    </w:p>
    <w:p w:rsidR="002C6465" w:rsidRPr="00586623" w:rsidRDefault="002C6465">
      <w:pPr>
        <w:pBdr>
          <w:left w:val="single" w:sz="4" w:space="1" w:color="C0C0C0"/>
          <w:bottom w:val="single" w:sz="4" w:space="1" w:color="C0C0C0"/>
        </w:pBdr>
        <w:spacing w:before="120"/>
        <w:jc w:val="both"/>
        <w:rPr>
          <w:color w:val="FF0000"/>
          <w:sz w:val="18"/>
        </w:rPr>
      </w:pPr>
    </w:p>
    <w:p w:rsidR="002C6465" w:rsidRDefault="002C6465">
      <w:pPr>
        <w:pBdr>
          <w:left w:val="single" w:sz="4" w:space="1" w:color="C0C0C0"/>
          <w:bottom w:val="single" w:sz="4" w:space="3" w:color="C0C0C0"/>
        </w:pBdr>
        <w:spacing w:before="120"/>
        <w:jc w:val="both"/>
      </w:pPr>
      <w:r>
        <w:rPr>
          <w:b/>
        </w:rPr>
        <w:t xml:space="preserve">Identificação e histórico da equipe </w:t>
      </w:r>
      <w:r>
        <w:rPr>
          <w:bCs/>
        </w:rPr>
        <w:t xml:space="preserve">(máximo de </w:t>
      </w:r>
      <w:proofErr w:type="gramStart"/>
      <w:r>
        <w:rPr>
          <w:bCs/>
        </w:rPr>
        <w:t>1</w:t>
      </w:r>
      <w:proofErr w:type="gramEnd"/>
      <w:r>
        <w:rPr>
          <w:bCs/>
        </w:rPr>
        <w:t xml:space="preserve"> página)</w:t>
      </w:r>
    </w:p>
    <w:p w:rsidR="002C6465" w:rsidRDefault="002C6465">
      <w:pPr>
        <w:pStyle w:val="Corpodetexto3"/>
        <w:jc w:val="both"/>
        <w:rPr>
          <w:sz w:val="18"/>
        </w:rPr>
      </w:pPr>
    </w:p>
    <w:p w:rsidR="005811F1" w:rsidRDefault="008D6B6E" w:rsidP="008D6B6E">
      <w:pPr>
        <w:pStyle w:val="Corpodetexto3"/>
        <w:jc w:val="both"/>
        <w:rPr>
          <w:sz w:val="18"/>
        </w:rPr>
      </w:pPr>
      <w:r>
        <w:rPr>
          <w:sz w:val="18"/>
        </w:rPr>
        <w:t>Os alunos da equipe se graduaram em Engenharia Biomédica</w:t>
      </w:r>
      <w:r w:rsidR="000A0298">
        <w:rPr>
          <w:sz w:val="18"/>
        </w:rPr>
        <w:t xml:space="preserve"> na Universidade Federal de Uberlândia e todos, durante a graduação, </w:t>
      </w:r>
      <w:r w:rsidR="005811F1">
        <w:rPr>
          <w:sz w:val="18"/>
        </w:rPr>
        <w:t>fizeram parte de projetos de pesquisa, como bolsistas de iniciação científica</w:t>
      </w:r>
      <w:r w:rsidR="000A0298">
        <w:rPr>
          <w:sz w:val="18"/>
        </w:rPr>
        <w:t>. A</w:t>
      </w:r>
      <w:r w:rsidR="005811F1">
        <w:rPr>
          <w:sz w:val="18"/>
        </w:rPr>
        <w:t>gora</w:t>
      </w:r>
      <w:r w:rsidR="000A0298">
        <w:rPr>
          <w:sz w:val="18"/>
        </w:rPr>
        <w:t>,</w:t>
      </w:r>
      <w:r w:rsidR="005811F1">
        <w:rPr>
          <w:sz w:val="18"/>
        </w:rPr>
        <w:t xml:space="preserve"> são alunos de </w:t>
      </w:r>
      <w:r w:rsidR="000A0298">
        <w:rPr>
          <w:sz w:val="18"/>
        </w:rPr>
        <w:t>M</w:t>
      </w:r>
      <w:r w:rsidR="005811F1">
        <w:rPr>
          <w:sz w:val="18"/>
        </w:rPr>
        <w:t>e</w:t>
      </w:r>
      <w:r w:rsidR="005811F1">
        <w:rPr>
          <w:sz w:val="18"/>
        </w:rPr>
        <w:t>s</w:t>
      </w:r>
      <w:r w:rsidR="005811F1">
        <w:rPr>
          <w:sz w:val="18"/>
        </w:rPr>
        <w:t>trado no Laboratório de Engenharia Biomédica</w:t>
      </w:r>
      <w:r w:rsidR="000A0298">
        <w:rPr>
          <w:sz w:val="18"/>
        </w:rPr>
        <w:t xml:space="preserve"> na mesma universidade.</w:t>
      </w:r>
    </w:p>
    <w:p w:rsidR="000A0298" w:rsidRDefault="000A0298" w:rsidP="008D6B6E">
      <w:pPr>
        <w:pStyle w:val="Corpodetexto3"/>
        <w:jc w:val="both"/>
        <w:rPr>
          <w:sz w:val="18"/>
        </w:rPr>
      </w:pPr>
    </w:p>
    <w:p w:rsidR="005811F1" w:rsidRDefault="000A0298" w:rsidP="008D6B6E">
      <w:pPr>
        <w:pStyle w:val="Corpodetexto3"/>
        <w:jc w:val="both"/>
        <w:rPr>
          <w:sz w:val="18"/>
        </w:rPr>
      </w:pPr>
      <w:r>
        <w:rPr>
          <w:sz w:val="18"/>
        </w:rPr>
        <w:t xml:space="preserve">Durante o curso </w:t>
      </w:r>
      <w:r w:rsidR="005811F1">
        <w:rPr>
          <w:sz w:val="18"/>
        </w:rPr>
        <w:t>tiveram a oportunidade de trabalhar com sistemas embarcados para o desenvolvimento de equipame</w:t>
      </w:r>
      <w:r w:rsidR="005811F1">
        <w:rPr>
          <w:sz w:val="18"/>
        </w:rPr>
        <w:t>n</w:t>
      </w:r>
      <w:r w:rsidR="005811F1">
        <w:rPr>
          <w:sz w:val="18"/>
        </w:rPr>
        <w:t xml:space="preserve">tos médico-hospitalares, adquirindo certa experiência na </w:t>
      </w:r>
      <w:r>
        <w:rPr>
          <w:sz w:val="18"/>
        </w:rPr>
        <w:t>área, continuando a estudar o assunto durante o mestrado.</w:t>
      </w:r>
    </w:p>
    <w:p w:rsidR="000A0298" w:rsidRDefault="000A0298" w:rsidP="008D6B6E">
      <w:pPr>
        <w:pStyle w:val="Corpodetexto3"/>
        <w:jc w:val="both"/>
        <w:rPr>
          <w:sz w:val="18"/>
        </w:rPr>
      </w:pPr>
    </w:p>
    <w:p w:rsidR="000A0298" w:rsidRDefault="000A0298" w:rsidP="008D6B6E">
      <w:pPr>
        <w:pStyle w:val="Corpodetexto3"/>
        <w:jc w:val="both"/>
        <w:rPr>
          <w:sz w:val="18"/>
        </w:rPr>
      </w:pPr>
      <w:r>
        <w:rPr>
          <w:sz w:val="18"/>
        </w:rPr>
        <w:t>Todos os membros trabalharam em projetos que envolviam os seguintes tópicos:</w:t>
      </w:r>
    </w:p>
    <w:p w:rsidR="000A0298" w:rsidRDefault="000A0298" w:rsidP="008D6B6E">
      <w:pPr>
        <w:pStyle w:val="Corpodetexto3"/>
        <w:jc w:val="both"/>
        <w:rPr>
          <w:sz w:val="18"/>
        </w:rPr>
      </w:pPr>
    </w:p>
    <w:p w:rsidR="000A0298" w:rsidRDefault="000A0298" w:rsidP="000A0298">
      <w:pPr>
        <w:pStyle w:val="Corpodetexto3"/>
        <w:numPr>
          <w:ilvl w:val="0"/>
          <w:numId w:val="0"/>
        </w:numPr>
        <w:jc w:val="both"/>
        <w:rPr>
          <w:sz w:val="18"/>
        </w:rPr>
      </w:pPr>
      <w:r>
        <w:rPr>
          <w:sz w:val="18"/>
        </w:rPr>
        <w:t>Instrumentação Médica – Sensores e instrumentação eletrônica necessária para monitoração de sinais vitais.</w:t>
      </w:r>
    </w:p>
    <w:p w:rsidR="000A0298" w:rsidRDefault="000A0298" w:rsidP="000A0298">
      <w:pPr>
        <w:pStyle w:val="Corpodetexto3"/>
        <w:numPr>
          <w:ilvl w:val="0"/>
          <w:numId w:val="0"/>
        </w:numPr>
        <w:jc w:val="both"/>
        <w:rPr>
          <w:sz w:val="18"/>
        </w:rPr>
      </w:pPr>
    </w:p>
    <w:p w:rsidR="000A0298" w:rsidRDefault="000A0298" w:rsidP="000A0298">
      <w:pPr>
        <w:pStyle w:val="Corpodetexto3"/>
        <w:numPr>
          <w:ilvl w:val="0"/>
          <w:numId w:val="0"/>
        </w:numPr>
        <w:jc w:val="both"/>
        <w:rPr>
          <w:sz w:val="18"/>
        </w:rPr>
      </w:pPr>
      <w:r>
        <w:rPr>
          <w:sz w:val="18"/>
        </w:rPr>
        <w:t>Sistemas de aquisição de dados – Conversão A/D;</w:t>
      </w:r>
    </w:p>
    <w:p w:rsidR="000A0298" w:rsidRDefault="000A0298" w:rsidP="000A0298">
      <w:pPr>
        <w:pStyle w:val="Corpodetexto3"/>
        <w:numPr>
          <w:ilvl w:val="0"/>
          <w:numId w:val="0"/>
        </w:numPr>
        <w:jc w:val="both"/>
        <w:rPr>
          <w:sz w:val="18"/>
        </w:rPr>
      </w:pPr>
    </w:p>
    <w:p w:rsidR="000A0298" w:rsidRDefault="000A0298" w:rsidP="000A0298">
      <w:pPr>
        <w:pStyle w:val="Corpodetexto3"/>
        <w:numPr>
          <w:ilvl w:val="0"/>
          <w:numId w:val="0"/>
        </w:numPr>
        <w:jc w:val="both"/>
        <w:rPr>
          <w:sz w:val="18"/>
        </w:rPr>
      </w:pPr>
      <w:r>
        <w:rPr>
          <w:sz w:val="18"/>
        </w:rPr>
        <w:t>Protocolos de comunicação – SPI e USB;</w:t>
      </w:r>
    </w:p>
    <w:p w:rsidR="000A0298" w:rsidRDefault="000A0298" w:rsidP="000A0298">
      <w:pPr>
        <w:pStyle w:val="Corpodetexto3"/>
        <w:numPr>
          <w:ilvl w:val="0"/>
          <w:numId w:val="0"/>
        </w:numPr>
        <w:ind w:left="720"/>
        <w:jc w:val="both"/>
        <w:rPr>
          <w:sz w:val="18"/>
        </w:rPr>
      </w:pPr>
    </w:p>
    <w:p w:rsidR="000A0298" w:rsidRDefault="000A0298" w:rsidP="000A0298">
      <w:pPr>
        <w:pStyle w:val="Corpodetexto3"/>
        <w:numPr>
          <w:ilvl w:val="0"/>
          <w:numId w:val="0"/>
        </w:numPr>
        <w:jc w:val="both"/>
        <w:rPr>
          <w:sz w:val="18"/>
        </w:rPr>
      </w:pPr>
      <w:proofErr w:type="spellStart"/>
      <w:r>
        <w:rPr>
          <w:sz w:val="18"/>
        </w:rPr>
        <w:t>Microcontroladores</w:t>
      </w:r>
      <w:proofErr w:type="spellEnd"/>
      <w:r>
        <w:rPr>
          <w:sz w:val="18"/>
        </w:rPr>
        <w:t xml:space="preserve"> – Programação da </w:t>
      </w:r>
      <w:r>
        <w:rPr>
          <w:i/>
          <w:sz w:val="18"/>
        </w:rPr>
        <w:t>motherboard</w:t>
      </w:r>
      <w:r>
        <w:rPr>
          <w:sz w:val="18"/>
        </w:rPr>
        <w:t xml:space="preserve"> que faz a coleta dos sinais em tempo real, comunicação com perif</w:t>
      </w:r>
      <w:r>
        <w:rPr>
          <w:sz w:val="18"/>
        </w:rPr>
        <w:t>é</w:t>
      </w:r>
      <w:r>
        <w:rPr>
          <w:sz w:val="18"/>
        </w:rPr>
        <w:t xml:space="preserve">ricos via SPI (Amplificadores de Ganho Programável e Conversor A/D externo) e </w:t>
      </w:r>
      <w:proofErr w:type="gramStart"/>
      <w:r>
        <w:rPr>
          <w:sz w:val="18"/>
        </w:rPr>
        <w:t>implementação</w:t>
      </w:r>
      <w:proofErr w:type="gramEnd"/>
      <w:r>
        <w:rPr>
          <w:sz w:val="18"/>
        </w:rPr>
        <w:t xml:space="preserve"> do protocolo de com</w:t>
      </w:r>
      <w:r>
        <w:rPr>
          <w:sz w:val="18"/>
        </w:rPr>
        <w:t>u</w:t>
      </w:r>
      <w:r>
        <w:rPr>
          <w:sz w:val="18"/>
        </w:rPr>
        <w:t xml:space="preserve">nicação USB para envio dos dados digitalizados até um </w:t>
      </w:r>
      <w:r>
        <w:rPr>
          <w:i/>
          <w:sz w:val="18"/>
        </w:rPr>
        <w:t>software</w:t>
      </w:r>
      <w:r>
        <w:rPr>
          <w:sz w:val="18"/>
        </w:rPr>
        <w:t xml:space="preserve"> instalado em um </w:t>
      </w:r>
      <w:r>
        <w:rPr>
          <w:i/>
          <w:sz w:val="18"/>
        </w:rPr>
        <w:t>desktop</w:t>
      </w:r>
      <w:r>
        <w:rPr>
          <w:sz w:val="18"/>
        </w:rPr>
        <w:t>.</w:t>
      </w:r>
    </w:p>
    <w:p w:rsidR="000A0298" w:rsidRDefault="000A0298" w:rsidP="008D6B6E">
      <w:pPr>
        <w:pStyle w:val="Corpodetexto3"/>
        <w:jc w:val="both"/>
        <w:rPr>
          <w:sz w:val="18"/>
        </w:rPr>
      </w:pPr>
    </w:p>
    <w:p w:rsidR="001704A0" w:rsidRDefault="001704A0" w:rsidP="008D6B6E">
      <w:pPr>
        <w:pStyle w:val="Corpodetexto3"/>
        <w:jc w:val="both"/>
        <w:rPr>
          <w:sz w:val="18"/>
        </w:rPr>
      </w:pPr>
      <w:r>
        <w:rPr>
          <w:sz w:val="18"/>
        </w:rPr>
        <w:t>A seguir são listadas experiências adicionais de cada membro:</w:t>
      </w:r>
    </w:p>
    <w:p w:rsidR="001704A0" w:rsidRDefault="001704A0" w:rsidP="008D6B6E">
      <w:pPr>
        <w:pStyle w:val="Corpodetexto3"/>
        <w:jc w:val="both"/>
        <w:rPr>
          <w:sz w:val="18"/>
        </w:rPr>
      </w:pPr>
    </w:p>
    <w:p w:rsidR="000A0298" w:rsidRDefault="000A0298" w:rsidP="008D6B6E">
      <w:pPr>
        <w:pStyle w:val="Corpodetexto3"/>
        <w:jc w:val="both"/>
        <w:rPr>
          <w:sz w:val="18"/>
        </w:rPr>
      </w:pPr>
      <w:r>
        <w:rPr>
          <w:sz w:val="18"/>
        </w:rPr>
        <w:t>Andrei</w:t>
      </w:r>
      <w:r w:rsidR="001704A0">
        <w:rPr>
          <w:sz w:val="18"/>
        </w:rPr>
        <w:t xml:space="preserve">: Teve </w:t>
      </w:r>
      <w:r>
        <w:rPr>
          <w:sz w:val="18"/>
        </w:rPr>
        <w:t xml:space="preserve">contato com o desenvolvimento de um </w:t>
      </w:r>
      <w:r>
        <w:rPr>
          <w:i/>
          <w:sz w:val="18"/>
        </w:rPr>
        <w:t>framework</w:t>
      </w:r>
      <w:r>
        <w:rPr>
          <w:sz w:val="18"/>
        </w:rPr>
        <w:t xml:space="preserve"> para a linguagem C# de um sistema de aquisição de dados, encapsulando as várias funções que permitem acesso ao aparelho. Tamb</w:t>
      </w:r>
      <w:r w:rsidR="00606940">
        <w:rPr>
          <w:sz w:val="18"/>
        </w:rPr>
        <w:t xml:space="preserve">ém desenvolveu uma </w:t>
      </w:r>
      <w:r>
        <w:rPr>
          <w:sz w:val="18"/>
        </w:rPr>
        <w:t xml:space="preserve">placa para aprendizado do </w:t>
      </w:r>
      <w:proofErr w:type="spellStart"/>
      <w:r>
        <w:rPr>
          <w:sz w:val="18"/>
        </w:rPr>
        <w:t>microcontrolador</w:t>
      </w:r>
      <w:proofErr w:type="spellEnd"/>
      <w:r>
        <w:rPr>
          <w:sz w:val="18"/>
        </w:rPr>
        <w:t xml:space="preserve"> PIC18F4550, contando com </w:t>
      </w:r>
      <w:proofErr w:type="spellStart"/>
      <w:r>
        <w:rPr>
          <w:sz w:val="18"/>
        </w:rPr>
        <w:t>LED’</w:t>
      </w:r>
      <w:r w:rsidR="00606940">
        <w:rPr>
          <w:sz w:val="18"/>
        </w:rPr>
        <w:t>s</w:t>
      </w:r>
      <w:proofErr w:type="spellEnd"/>
      <w:r w:rsidR="00606940">
        <w:rPr>
          <w:sz w:val="18"/>
        </w:rPr>
        <w:t xml:space="preserve">, acesso à </w:t>
      </w:r>
      <w:proofErr w:type="spellStart"/>
      <w:r w:rsidR="00606940">
        <w:rPr>
          <w:sz w:val="18"/>
        </w:rPr>
        <w:t>GPIO’s</w:t>
      </w:r>
      <w:proofErr w:type="spellEnd"/>
      <w:r w:rsidR="00606940">
        <w:rPr>
          <w:sz w:val="18"/>
        </w:rPr>
        <w:t xml:space="preserve"> e comunicação USB, progr</w:t>
      </w:r>
      <w:r w:rsidR="00606940">
        <w:rPr>
          <w:sz w:val="18"/>
        </w:rPr>
        <w:t>a</w:t>
      </w:r>
      <w:r w:rsidR="00606940">
        <w:rPr>
          <w:sz w:val="18"/>
        </w:rPr>
        <w:t>mando-o em linguagem C utilizando as plataformas CCS e MPLAB.</w:t>
      </w:r>
    </w:p>
    <w:p w:rsidR="000A0298" w:rsidRDefault="000A0298" w:rsidP="008D6B6E">
      <w:pPr>
        <w:pStyle w:val="Corpodetexto3"/>
        <w:jc w:val="both"/>
        <w:rPr>
          <w:sz w:val="18"/>
        </w:rPr>
      </w:pPr>
    </w:p>
    <w:p w:rsidR="002C6465" w:rsidRPr="00CC7CC8" w:rsidRDefault="001704A0" w:rsidP="00CC7CC8">
      <w:pPr>
        <w:pStyle w:val="Corpodetexto3"/>
        <w:jc w:val="both"/>
        <w:rPr>
          <w:sz w:val="18"/>
        </w:rPr>
      </w:pPr>
      <w:r>
        <w:rPr>
          <w:sz w:val="18"/>
        </w:rPr>
        <w:t xml:space="preserve">Daniel: Trabalhou </w:t>
      </w:r>
      <w:r w:rsidR="000A0298">
        <w:rPr>
          <w:sz w:val="18"/>
        </w:rPr>
        <w:t xml:space="preserve">durante a sua iniciação científica, com o acionamento e controle de um braço robótico trabalhando com um </w:t>
      </w:r>
      <w:proofErr w:type="spellStart"/>
      <w:r w:rsidR="000A0298">
        <w:rPr>
          <w:sz w:val="18"/>
        </w:rPr>
        <w:t>microcontrolador</w:t>
      </w:r>
      <w:proofErr w:type="spellEnd"/>
      <w:r w:rsidR="000A0298">
        <w:rPr>
          <w:sz w:val="18"/>
        </w:rPr>
        <w:t xml:space="preserve"> da fam</w:t>
      </w:r>
      <w:r w:rsidR="00606940">
        <w:rPr>
          <w:sz w:val="18"/>
        </w:rPr>
        <w:t xml:space="preserve">ília ARM, tendo adquirido conhecimento mais profundo do </w:t>
      </w:r>
      <w:r w:rsidR="00606940">
        <w:rPr>
          <w:i/>
          <w:sz w:val="18"/>
        </w:rPr>
        <w:t>hardware</w:t>
      </w:r>
      <w:r w:rsidR="00606940">
        <w:rPr>
          <w:sz w:val="18"/>
        </w:rPr>
        <w:t xml:space="preserve"> do mesmo, pr</w:t>
      </w:r>
      <w:r w:rsidR="00606940">
        <w:rPr>
          <w:sz w:val="18"/>
        </w:rPr>
        <w:t>o</w:t>
      </w:r>
      <w:r w:rsidR="00606940">
        <w:rPr>
          <w:sz w:val="18"/>
        </w:rPr>
        <w:t xml:space="preserve">gramando-o em C na plataforma Eclipse. Seu projeto envolveu a utilização de canais </w:t>
      </w:r>
      <w:r w:rsidR="00CC7CC8">
        <w:rPr>
          <w:sz w:val="18"/>
        </w:rPr>
        <w:t>de c</w:t>
      </w:r>
      <w:r w:rsidR="00606940">
        <w:rPr>
          <w:sz w:val="18"/>
        </w:rPr>
        <w:t>onversão A/D, desenvolvime</w:t>
      </w:r>
      <w:r w:rsidR="00606940">
        <w:rPr>
          <w:sz w:val="18"/>
        </w:rPr>
        <w:t>n</w:t>
      </w:r>
      <w:r w:rsidR="00606940">
        <w:rPr>
          <w:sz w:val="18"/>
        </w:rPr>
        <w:t>to de</w:t>
      </w:r>
      <w:r w:rsidR="00CC7CC8">
        <w:rPr>
          <w:sz w:val="18"/>
        </w:rPr>
        <w:t xml:space="preserve"> um</w:t>
      </w:r>
      <w:r w:rsidR="00606940">
        <w:rPr>
          <w:sz w:val="18"/>
        </w:rPr>
        <w:t xml:space="preserve"> sistema de controle do tipo Proporcional Derivativo e, ainda, </w:t>
      </w:r>
      <w:r w:rsidR="00CC7CC8">
        <w:rPr>
          <w:sz w:val="18"/>
        </w:rPr>
        <w:t xml:space="preserve">o acionamento </w:t>
      </w:r>
      <w:proofErr w:type="gramStart"/>
      <w:r w:rsidR="00CC7CC8">
        <w:rPr>
          <w:sz w:val="18"/>
        </w:rPr>
        <w:t>dos servo-motores</w:t>
      </w:r>
      <w:proofErr w:type="gramEnd"/>
      <w:r w:rsidR="00CC7CC8">
        <w:rPr>
          <w:sz w:val="18"/>
        </w:rPr>
        <w:t xml:space="preserve"> por meio de </w:t>
      </w:r>
      <w:proofErr w:type="spellStart"/>
      <w:r w:rsidR="00CC7CC8">
        <w:rPr>
          <w:sz w:val="18"/>
        </w:rPr>
        <w:t>PWM’s</w:t>
      </w:r>
      <w:proofErr w:type="spellEnd"/>
      <w:r w:rsidR="00CC7CC8">
        <w:rPr>
          <w:sz w:val="18"/>
        </w:rPr>
        <w:t xml:space="preserve"> gerados pela </w:t>
      </w:r>
      <w:r w:rsidR="00CC7CC8">
        <w:rPr>
          <w:i/>
          <w:sz w:val="18"/>
        </w:rPr>
        <w:t>motherboard</w:t>
      </w:r>
      <w:r w:rsidR="00CC7CC8">
        <w:rPr>
          <w:sz w:val="18"/>
        </w:rPr>
        <w:t xml:space="preserve">. Também teve experiência desenvolvendo robôs seguidores de trilha, utilizando </w:t>
      </w:r>
      <w:proofErr w:type="spellStart"/>
      <w:r w:rsidR="00CC7CC8">
        <w:rPr>
          <w:sz w:val="18"/>
        </w:rPr>
        <w:t>m</w:t>
      </w:r>
      <w:r w:rsidR="00CC7CC8">
        <w:rPr>
          <w:sz w:val="18"/>
        </w:rPr>
        <w:t>i</w:t>
      </w:r>
      <w:r w:rsidR="00CC7CC8">
        <w:rPr>
          <w:sz w:val="18"/>
        </w:rPr>
        <w:t>crocontroladores</w:t>
      </w:r>
      <w:proofErr w:type="spellEnd"/>
      <w:r w:rsidR="00CC7CC8">
        <w:rPr>
          <w:sz w:val="18"/>
        </w:rPr>
        <w:t xml:space="preserve"> PIC.</w:t>
      </w:r>
    </w:p>
    <w:p w:rsidR="00CC7CC8" w:rsidRDefault="00CC7CC8" w:rsidP="00CC7CC8">
      <w:pPr>
        <w:pStyle w:val="Corpodetexto3"/>
        <w:jc w:val="both"/>
        <w:rPr>
          <w:sz w:val="18"/>
        </w:rPr>
      </w:pPr>
    </w:p>
    <w:p w:rsidR="00CC7CC8" w:rsidRPr="00CC7CC8" w:rsidRDefault="00CC7CC8" w:rsidP="00CC7CC8">
      <w:pPr>
        <w:pStyle w:val="Corpodetexto3"/>
        <w:jc w:val="both"/>
        <w:rPr>
          <w:sz w:val="18"/>
        </w:rPr>
      </w:pPr>
      <w:r>
        <w:rPr>
          <w:sz w:val="18"/>
        </w:rPr>
        <w:t>Nicolai</w:t>
      </w:r>
      <w:r w:rsidR="001704A0">
        <w:rPr>
          <w:sz w:val="18"/>
        </w:rPr>
        <w:t>: T</w:t>
      </w:r>
      <w:r>
        <w:rPr>
          <w:sz w:val="18"/>
        </w:rPr>
        <w:t xml:space="preserve">eve experiência com o desenvolvimento de um sistema embarcado para a transmissão </w:t>
      </w:r>
      <w:r w:rsidRPr="00CC7CC8">
        <w:rPr>
          <w:i/>
          <w:sz w:val="18"/>
        </w:rPr>
        <w:t>wireless</w:t>
      </w:r>
      <w:r>
        <w:rPr>
          <w:sz w:val="18"/>
        </w:rPr>
        <w:t xml:space="preserve"> de sinais </w:t>
      </w:r>
      <w:proofErr w:type="spellStart"/>
      <w:r>
        <w:rPr>
          <w:sz w:val="18"/>
        </w:rPr>
        <w:t>eletromiográficos</w:t>
      </w:r>
      <w:proofErr w:type="spellEnd"/>
      <w:r>
        <w:rPr>
          <w:sz w:val="18"/>
        </w:rPr>
        <w:t xml:space="preserve">, utilizando a tecnologia </w:t>
      </w:r>
      <w:proofErr w:type="spellStart"/>
      <w:proofErr w:type="gramStart"/>
      <w:r>
        <w:rPr>
          <w:i/>
          <w:sz w:val="18"/>
        </w:rPr>
        <w:t>ZigBee</w:t>
      </w:r>
      <w:proofErr w:type="spellEnd"/>
      <w:proofErr w:type="gramEnd"/>
      <w:r>
        <w:rPr>
          <w:sz w:val="18"/>
        </w:rPr>
        <w:t xml:space="preserve"> e desenvolveu um projeto que consistia em controlar um carrinho por sinais </w:t>
      </w:r>
      <w:proofErr w:type="spellStart"/>
      <w:r>
        <w:rPr>
          <w:sz w:val="18"/>
        </w:rPr>
        <w:t>eletromiográficos</w:t>
      </w:r>
      <w:proofErr w:type="spellEnd"/>
      <w:r>
        <w:rPr>
          <w:sz w:val="18"/>
        </w:rPr>
        <w:t xml:space="preserve">, isto é, era possível direcioná-lo a partir de contrações musculares. Para isso, desenvolveu um sistema embarcado que fazia a aquisição desses sinais, aplicava técnicas de processamento digital de sinais e então identificava o comando a ser enviado ao carrinho, utilizando um </w:t>
      </w:r>
      <w:proofErr w:type="spellStart"/>
      <w:r>
        <w:rPr>
          <w:sz w:val="18"/>
        </w:rPr>
        <w:t>microcontrolador</w:t>
      </w:r>
      <w:proofErr w:type="spellEnd"/>
      <w:r>
        <w:rPr>
          <w:sz w:val="18"/>
        </w:rPr>
        <w:t xml:space="preserve"> da família PIC.</w:t>
      </w:r>
    </w:p>
    <w:p w:rsidR="00CC7CC8" w:rsidRDefault="00CC7CC8" w:rsidP="00CC7CC8">
      <w:pPr>
        <w:pStyle w:val="Corpodetexto3"/>
        <w:jc w:val="both"/>
        <w:rPr>
          <w:sz w:val="18"/>
        </w:rPr>
      </w:pPr>
    </w:p>
    <w:p w:rsidR="00CC7CC8" w:rsidRPr="00CC7CC8" w:rsidRDefault="00A76471" w:rsidP="00CC7CC8">
      <w:pPr>
        <w:pStyle w:val="Corpodetexto3"/>
        <w:jc w:val="both"/>
        <w:rPr>
          <w:sz w:val="18"/>
        </w:rPr>
      </w:pPr>
      <w:r>
        <w:rPr>
          <w:sz w:val="18"/>
        </w:rPr>
        <w:t>Prof. Dr.</w:t>
      </w:r>
      <w:r w:rsidR="00CC7CC8">
        <w:rPr>
          <w:sz w:val="18"/>
        </w:rPr>
        <w:t xml:space="preserve"> Edgard</w:t>
      </w:r>
      <w:r>
        <w:rPr>
          <w:sz w:val="18"/>
        </w:rPr>
        <w:t xml:space="preserve"> é professor </w:t>
      </w:r>
      <w:r w:rsidR="009146AF">
        <w:rPr>
          <w:sz w:val="18"/>
        </w:rPr>
        <w:t xml:space="preserve">associado </w:t>
      </w:r>
      <w:r>
        <w:rPr>
          <w:sz w:val="18"/>
        </w:rPr>
        <w:t>da Faculdade de Engenharia Elétrica da Universidade Federal de Uberlândia e atual coordenador do programa de Pós-Graduação em Engenharia Elétrica da mesma instituição.</w:t>
      </w:r>
      <w:r w:rsidR="009146AF">
        <w:rPr>
          <w:sz w:val="18"/>
        </w:rPr>
        <w:t xml:space="preserve"> Obteve o título de PhD pela Escola de Computação da Universidade de Leeds, Inglaterra. Possui experiência na área de Engenharia e Ciência da Computação, com ênfase em Arquitetura de Sistemas de Computação. Atua nas seguintes áreas:</w:t>
      </w:r>
      <w:proofErr w:type="gramStart"/>
      <w:r w:rsidR="009146AF">
        <w:rPr>
          <w:sz w:val="18"/>
        </w:rPr>
        <w:t xml:space="preserve"> </w:t>
      </w:r>
      <w:r w:rsidR="00BB4EBA">
        <w:rPr>
          <w:sz w:val="18"/>
        </w:rPr>
        <w:t xml:space="preserve"> </w:t>
      </w:r>
      <w:proofErr w:type="gramEnd"/>
      <w:r>
        <w:rPr>
          <w:sz w:val="18"/>
        </w:rPr>
        <w:t>Realidade Vi</w:t>
      </w:r>
      <w:r w:rsidR="00BB4EBA">
        <w:rPr>
          <w:sz w:val="18"/>
        </w:rPr>
        <w:t>rtual e Aumentada</w:t>
      </w:r>
      <w:r w:rsidR="009146AF">
        <w:rPr>
          <w:sz w:val="18"/>
        </w:rPr>
        <w:t xml:space="preserve">, Engenharia de Software e </w:t>
      </w:r>
      <w:r>
        <w:rPr>
          <w:sz w:val="18"/>
        </w:rPr>
        <w:t>Engenharia Biomédica, tendo orientado vários alunos</w:t>
      </w:r>
      <w:r w:rsidR="00BB4EBA">
        <w:rPr>
          <w:sz w:val="18"/>
        </w:rPr>
        <w:t>, tanto de gradu</w:t>
      </w:r>
      <w:r w:rsidR="00BB4EBA">
        <w:rPr>
          <w:sz w:val="18"/>
        </w:rPr>
        <w:t>a</w:t>
      </w:r>
      <w:r w:rsidR="00BB4EBA">
        <w:rPr>
          <w:sz w:val="18"/>
        </w:rPr>
        <w:t>ção quanto Pós-Graduação</w:t>
      </w:r>
      <w:r>
        <w:rPr>
          <w:sz w:val="18"/>
        </w:rPr>
        <w:t xml:space="preserve"> nestas áreas.</w:t>
      </w:r>
      <w:r w:rsidR="009146AF">
        <w:rPr>
          <w:sz w:val="18"/>
        </w:rPr>
        <w:t xml:space="preserve"> </w:t>
      </w:r>
    </w:p>
    <w:p w:rsidR="000B6918" w:rsidRPr="000B6918" w:rsidRDefault="000B6918" w:rsidP="000B6918">
      <w:pPr>
        <w:numPr>
          <w:ilvl w:val="12"/>
          <w:numId w:val="0"/>
        </w:numPr>
        <w:jc w:val="both"/>
        <w:rPr>
          <w:sz w:val="20"/>
        </w:rPr>
      </w:pPr>
      <w:r>
        <w:rPr>
          <w:sz w:val="20"/>
        </w:rPr>
        <w:br w:type="page"/>
      </w:r>
    </w:p>
    <w:p w:rsidR="002C6465" w:rsidRDefault="009A607A">
      <w:pPr>
        <w:pBdr>
          <w:left w:val="single" w:sz="4" w:space="4" w:color="C0C0C0"/>
          <w:bottom w:val="single" w:sz="4" w:space="1" w:color="C0C0C0"/>
        </w:pBdr>
        <w:jc w:val="both"/>
      </w:pPr>
      <w:r>
        <w:rPr>
          <w:b/>
        </w:rPr>
        <w:lastRenderedPageBreak/>
        <w:t>Descrição do sistema embarcado a ser desenvolvido</w:t>
      </w:r>
      <w:r w:rsidR="00224689">
        <w:rPr>
          <w:b/>
        </w:rPr>
        <w:t xml:space="preserve">. </w:t>
      </w:r>
      <w:r w:rsidR="002C6465">
        <w:t>(máximo de 2 páginas)</w:t>
      </w:r>
    </w:p>
    <w:p w:rsidR="00DD547E" w:rsidRDefault="00DD547E" w:rsidP="0021500D">
      <w:pPr>
        <w:pStyle w:val="Corpodetexto3"/>
        <w:rPr>
          <w:sz w:val="18"/>
        </w:rPr>
      </w:pPr>
    </w:p>
    <w:p w:rsidR="0021500D" w:rsidRDefault="0021500D" w:rsidP="0021500D">
      <w:pPr>
        <w:pStyle w:val="Corpodetexto3"/>
        <w:rPr>
          <w:sz w:val="18"/>
        </w:rPr>
      </w:pPr>
      <w:r>
        <w:rPr>
          <w:sz w:val="18"/>
        </w:rPr>
        <w:t>O sistema a ser desenvolvido é uma central de armazenamento, monitoramento e processamento em tempo real de dados de pacientes internados em unidade de terapia intensiva (UTI). Esses pacientes</w:t>
      </w:r>
      <w:proofErr w:type="gramStart"/>
      <w:r>
        <w:rPr>
          <w:sz w:val="18"/>
        </w:rPr>
        <w:t>, estão</w:t>
      </w:r>
      <w:proofErr w:type="gramEnd"/>
      <w:r>
        <w:rPr>
          <w:sz w:val="18"/>
        </w:rPr>
        <w:t xml:space="preserve"> em constante monitor</w:t>
      </w:r>
      <w:r>
        <w:rPr>
          <w:sz w:val="18"/>
        </w:rPr>
        <w:t>a</w:t>
      </w:r>
      <w:r>
        <w:rPr>
          <w:sz w:val="18"/>
        </w:rPr>
        <w:t>mento de seus sinais vitais.</w:t>
      </w:r>
    </w:p>
    <w:p w:rsidR="00D32397" w:rsidRDefault="00D32397" w:rsidP="0021500D">
      <w:pPr>
        <w:pStyle w:val="Corpodetexto3"/>
        <w:rPr>
          <w:sz w:val="18"/>
        </w:rPr>
      </w:pPr>
    </w:p>
    <w:p w:rsidR="0021500D" w:rsidRDefault="00D32397" w:rsidP="0021500D">
      <w:pPr>
        <w:pStyle w:val="Corpodetexto3"/>
        <w:rPr>
          <w:sz w:val="18"/>
        </w:rPr>
      </w:pPr>
      <w:r>
        <w:rPr>
          <w:sz w:val="18"/>
        </w:rPr>
        <w:t>O projeto</w:t>
      </w:r>
      <w:r w:rsidR="0021500D">
        <w:rPr>
          <w:sz w:val="18"/>
        </w:rPr>
        <w:t xml:space="preserve"> apresentará as seguintes funcionalidades, disponíveis aos usuários, as quais serão descritas a seguir:</w:t>
      </w:r>
    </w:p>
    <w:p w:rsidR="0021500D" w:rsidRDefault="0021500D" w:rsidP="0021500D">
      <w:pPr>
        <w:pStyle w:val="Corpodetexto3"/>
        <w:numPr>
          <w:ilvl w:val="0"/>
          <w:numId w:val="5"/>
        </w:numPr>
        <w:rPr>
          <w:sz w:val="18"/>
        </w:rPr>
      </w:pPr>
      <w:r>
        <w:rPr>
          <w:sz w:val="18"/>
        </w:rPr>
        <w:t>Monitoramento, em tempo real, dos sinais vit</w:t>
      </w:r>
      <w:r w:rsidR="00D32397">
        <w:rPr>
          <w:sz w:val="18"/>
        </w:rPr>
        <w:t>ais e configurações do ventilador mecânico</w:t>
      </w:r>
      <w:r>
        <w:rPr>
          <w:sz w:val="18"/>
        </w:rPr>
        <w:t>, de todos os pacie</w:t>
      </w:r>
      <w:r>
        <w:rPr>
          <w:sz w:val="18"/>
        </w:rPr>
        <w:t>n</w:t>
      </w:r>
      <w:r>
        <w:rPr>
          <w:sz w:val="18"/>
        </w:rPr>
        <w:t>tes, de forma simultânea ou individualizada;</w:t>
      </w:r>
    </w:p>
    <w:p w:rsidR="0021500D" w:rsidRDefault="0021500D" w:rsidP="0021500D">
      <w:pPr>
        <w:pStyle w:val="Corpodetexto3"/>
        <w:numPr>
          <w:ilvl w:val="0"/>
          <w:numId w:val="5"/>
        </w:numPr>
        <w:rPr>
          <w:sz w:val="18"/>
        </w:rPr>
      </w:pPr>
      <w:r>
        <w:rPr>
          <w:sz w:val="18"/>
        </w:rPr>
        <w:t>Cadastro de parâmetros de alerta;</w:t>
      </w:r>
    </w:p>
    <w:p w:rsidR="0021500D" w:rsidRDefault="0021500D" w:rsidP="0021500D">
      <w:pPr>
        <w:pStyle w:val="Corpodetexto3"/>
        <w:numPr>
          <w:ilvl w:val="0"/>
          <w:numId w:val="5"/>
        </w:numPr>
        <w:rPr>
          <w:sz w:val="18"/>
        </w:rPr>
      </w:pPr>
      <w:r>
        <w:rPr>
          <w:sz w:val="18"/>
        </w:rPr>
        <w:t>Alerta de eventos adversos do eletrocardiograma (ECG), baseado em métodos estatísticos e redes neurais de previsão;</w:t>
      </w:r>
    </w:p>
    <w:p w:rsidR="0021500D" w:rsidRPr="000201AE" w:rsidRDefault="0021500D" w:rsidP="0021500D">
      <w:pPr>
        <w:pStyle w:val="Corpodetexto3"/>
        <w:numPr>
          <w:ilvl w:val="0"/>
          <w:numId w:val="5"/>
        </w:numPr>
        <w:rPr>
          <w:sz w:val="18"/>
        </w:rPr>
      </w:pPr>
      <w:r>
        <w:rPr>
          <w:sz w:val="18"/>
        </w:rPr>
        <w:t>Navegação história de até 48 horas de monitoramento passado;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 xml:space="preserve">O monitoramento, em tempo real, dos sinais vitais se dará através de uma interface com monitor </w:t>
      </w:r>
      <w:proofErr w:type="spellStart"/>
      <w:r>
        <w:rPr>
          <w:sz w:val="18"/>
        </w:rPr>
        <w:t>multiparamétrico</w:t>
      </w:r>
      <w:proofErr w:type="spellEnd"/>
      <w:r>
        <w:rPr>
          <w:sz w:val="18"/>
        </w:rPr>
        <w:t>, o qual já é, convencionalmente,</w:t>
      </w:r>
      <w:r w:rsidR="000D3383">
        <w:rPr>
          <w:sz w:val="18"/>
        </w:rPr>
        <w:t xml:space="preserve"> utilizado em leitos de UTI. Um</w:t>
      </w:r>
      <w:r>
        <w:rPr>
          <w:sz w:val="18"/>
        </w:rPr>
        <w:t xml:space="preserve"> dispositivo de interface, que não está no escopo desse projeto, coletará os dados do</w:t>
      </w:r>
      <w:r w:rsidR="00633373">
        <w:rPr>
          <w:sz w:val="18"/>
        </w:rPr>
        <w:t>s monitores e os disponibilizarão</w:t>
      </w:r>
      <w:r>
        <w:rPr>
          <w:sz w:val="18"/>
        </w:rPr>
        <w:t xml:space="preserve"> para a central através de comunicação por rede. Os s</w:t>
      </w:r>
      <w:r>
        <w:rPr>
          <w:sz w:val="18"/>
        </w:rPr>
        <w:t>i</w:t>
      </w:r>
      <w:r>
        <w:rPr>
          <w:sz w:val="18"/>
        </w:rPr>
        <w:t>nais vitais monitorados são: ECG com múltiplas derivações, pressão arterial, temperatura, saturação de oxigênio e re</w:t>
      </w:r>
      <w:r>
        <w:rPr>
          <w:sz w:val="18"/>
        </w:rPr>
        <w:t>s</w:t>
      </w:r>
      <w:r>
        <w:rPr>
          <w:sz w:val="18"/>
        </w:rPr>
        <w:t>pir</w:t>
      </w:r>
      <w:r>
        <w:rPr>
          <w:sz w:val="18"/>
        </w:rPr>
        <w:t>a</w:t>
      </w:r>
      <w:r>
        <w:rPr>
          <w:sz w:val="18"/>
        </w:rPr>
        <w:t>ção.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A central receberá dados de várias instância</w:t>
      </w:r>
      <w:r w:rsidR="00633373">
        <w:rPr>
          <w:sz w:val="18"/>
        </w:rPr>
        <w:t>s</w:t>
      </w:r>
      <w:r>
        <w:rPr>
          <w:sz w:val="18"/>
        </w:rPr>
        <w:t xml:space="preserve"> de monitoramento, de diferentes leitos de UTI</w:t>
      </w:r>
      <w:r w:rsidR="00633373">
        <w:rPr>
          <w:sz w:val="18"/>
        </w:rPr>
        <w:t>.</w:t>
      </w:r>
      <w:r>
        <w:rPr>
          <w:sz w:val="18"/>
        </w:rPr>
        <w:t xml:space="preserve"> </w:t>
      </w:r>
      <w:r w:rsidR="00633373">
        <w:rPr>
          <w:sz w:val="18"/>
        </w:rPr>
        <w:t>E</w:t>
      </w:r>
      <w:r>
        <w:rPr>
          <w:sz w:val="18"/>
        </w:rPr>
        <w:t>sses dados serão exib</w:t>
      </w:r>
      <w:r>
        <w:rPr>
          <w:sz w:val="18"/>
        </w:rPr>
        <w:t>i</w:t>
      </w:r>
      <w:r>
        <w:rPr>
          <w:sz w:val="18"/>
        </w:rPr>
        <w:t xml:space="preserve">dos graficamente, para fins de acompanhamento pela equipe médica, </w:t>
      </w:r>
      <w:proofErr w:type="gramStart"/>
      <w:r>
        <w:rPr>
          <w:sz w:val="18"/>
        </w:rPr>
        <w:t>a</w:t>
      </w:r>
      <w:proofErr w:type="gramEnd"/>
      <w:r>
        <w:rPr>
          <w:sz w:val="18"/>
        </w:rPr>
        <w:t xml:space="preserve"> ferramenta gráfica permitirá que vários pacie</w:t>
      </w:r>
      <w:r>
        <w:rPr>
          <w:sz w:val="18"/>
        </w:rPr>
        <w:t>n</w:t>
      </w:r>
      <w:r>
        <w:rPr>
          <w:sz w:val="18"/>
        </w:rPr>
        <w:t>tes sejam acompanhados simultaneamente, e ainda que um específico seja escolhido.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A mesma estratégia será usada no monitoramento dos dados de ventilação,</w:t>
      </w:r>
      <w:r w:rsidR="004B3079">
        <w:rPr>
          <w:sz w:val="18"/>
        </w:rPr>
        <w:t xml:space="preserve"> que são muito importantes no acomp</w:t>
      </w:r>
      <w:r w:rsidR="004B3079">
        <w:rPr>
          <w:sz w:val="18"/>
        </w:rPr>
        <w:t>a</w:t>
      </w:r>
      <w:r w:rsidR="004B3079">
        <w:rPr>
          <w:sz w:val="18"/>
        </w:rPr>
        <w:t xml:space="preserve">nhamento de um paciente em terapia intensiva, pois </w:t>
      </w:r>
      <w:r w:rsidR="000872F5">
        <w:rPr>
          <w:sz w:val="18"/>
        </w:rPr>
        <w:t>ele permite que a pessoa mantenha, de forma artificial, o ciclo respiratório da forma correta, sendo, portanto, vital a ela.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Através da ferramenta gráfica, os usuários, que serão membros da equipe médica, poderão entrar com limiares de ale</w:t>
      </w:r>
      <w:r>
        <w:rPr>
          <w:sz w:val="18"/>
        </w:rPr>
        <w:t>r</w:t>
      </w:r>
      <w:r>
        <w:rPr>
          <w:sz w:val="18"/>
        </w:rPr>
        <w:t xml:space="preserve">ta, assim quando uma das grandezas monitoradas, que tenha um alerta configurado, desrespeitar </w:t>
      </w:r>
      <w:r w:rsidR="000872F5">
        <w:rPr>
          <w:sz w:val="18"/>
        </w:rPr>
        <w:t>um valor de</w:t>
      </w:r>
      <w:r>
        <w:rPr>
          <w:sz w:val="18"/>
        </w:rPr>
        <w:t xml:space="preserve"> limiar, excedendo-o </w:t>
      </w:r>
      <w:r w:rsidR="000872F5">
        <w:rPr>
          <w:sz w:val="18"/>
        </w:rPr>
        <w:t>ou</w:t>
      </w:r>
      <w:r>
        <w:rPr>
          <w:sz w:val="18"/>
        </w:rPr>
        <w:t xml:space="preserve"> tornando-se menor</w:t>
      </w:r>
      <w:r w:rsidR="000872F5">
        <w:rPr>
          <w:sz w:val="18"/>
        </w:rPr>
        <w:t>, em alguns casos</w:t>
      </w:r>
      <w:r>
        <w:rPr>
          <w:sz w:val="18"/>
        </w:rPr>
        <w:t>, os usuários serão notificados</w:t>
      </w:r>
      <w:r w:rsidR="000872F5">
        <w:rPr>
          <w:sz w:val="18"/>
        </w:rPr>
        <w:t xml:space="preserve"> de forma</w:t>
      </w:r>
      <w:r>
        <w:rPr>
          <w:sz w:val="18"/>
        </w:rPr>
        <w:t xml:space="preserve"> visual e sonora.</w:t>
      </w:r>
      <w:r w:rsidR="000872F5">
        <w:rPr>
          <w:sz w:val="18"/>
        </w:rPr>
        <w:t xml:space="preserve"> </w:t>
      </w:r>
      <w:r>
        <w:rPr>
          <w:sz w:val="18"/>
        </w:rPr>
        <w:t>Os p</w:t>
      </w:r>
      <w:r>
        <w:rPr>
          <w:sz w:val="18"/>
        </w:rPr>
        <w:t>a</w:t>
      </w:r>
      <w:r>
        <w:rPr>
          <w:sz w:val="18"/>
        </w:rPr>
        <w:t>râmetros de alerta, poderão ser configurados de forma global, assim valendo para todos os pacientes em monitorame</w:t>
      </w:r>
      <w:r>
        <w:rPr>
          <w:sz w:val="18"/>
        </w:rPr>
        <w:t>n</w:t>
      </w:r>
      <w:r>
        <w:rPr>
          <w:sz w:val="18"/>
        </w:rPr>
        <w:t>to, ou de forma individualizada, a fim de anteder necessidades específicas de um paciente.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Um dos sinais vitais de maior importância, no monitoramento, é o ECG, através dele uma análise sistêmica pode ser realizada</w:t>
      </w:r>
      <w:r w:rsidR="000872F5">
        <w:rPr>
          <w:sz w:val="18"/>
        </w:rPr>
        <w:t>, pois ele representa a atividade cardíaca do paciente</w:t>
      </w:r>
      <w:r>
        <w:rPr>
          <w:sz w:val="18"/>
        </w:rPr>
        <w:t>. Com o uso de redes neurais e extração de característ</w:t>
      </w:r>
      <w:r>
        <w:rPr>
          <w:sz w:val="18"/>
        </w:rPr>
        <w:t>i</w:t>
      </w:r>
      <w:r>
        <w:rPr>
          <w:sz w:val="18"/>
        </w:rPr>
        <w:t>cas estatísticas do sinal, pode-se prever alguns eventos incomuns do funcionamento do sistema cardiovascular</w:t>
      </w:r>
      <w:r w:rsidR="000872F5">
        <w:rPr>
          <w:sz w:val="18"/>
        </w:rPr>
        <w:t xml:space="preserve"> como</w:t>
      </w:r>
      <w:r>
        <w:rPr>
          <w:sz w:val="18"/>
        </w:rPr>
        <w:t>, por exemplo, arritmias. Dessa forma, um alerta pode ser gerado antes que o evento ocorra e assim alguma ação pr</w:t>
      </w:r>
      <w:r>
        <w:rPr>
          <w:sz w:val="18"/>
        </w:rPr>
        <w:t>e</w:t>
      </w:r>
      <w:r w:rsidR="000872F5">
        <w:rPr>
          <w:sz w:val="18"/>
        </w:rPr>
        <w:t>ventiva pode ser tomada pela equipe médica, garantindo uma maior segurança ao internado.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Os dados de todos os pacientes monitorados</w:t>
      </w:r>
      <w:r w:rsidR="000872F5">
        <w:rPr>
          <w:sz w:val="18"/>
        </w:rPr>
        <w:t xml:space="preserve"> serão</w:t>
      </w:r>
      <w:r>
        <w:rPr>
          <w:sz w:val="18"/>
        </w:rPr>
        <w:t xml:space="preserve"> armazenados na memória não volátil da central, permitindo até 48 horas de navegação histórica dos dados, a qual será realizada apenas individualmente. Quando os dados monitorados excederem essa quantidade de horas </w:t>
      </w:r>
      <w:proofErr w:type="gramStart"/>
      <w:r>
        <w:rPr>
          <w:sz w:val="18"/>
        </w:rPr>
        <w:t>serão</w:t>
      </w:r>
      <w:proofErr w:type="gramEnd"/>
      <w:r>
        <w:rPr>
          <w:sz w:val="18"/>
        </w:rPr>
        <w:t xml:space="preserve"> substituídos por novos dados. Será possível aos usuários a realização de backup em pen drives, sempre que desejado.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O sistema descrito contará com o suporte de vários elementos das placas de desenvolvimento da Intel, dentre eles, adaptador de rede, para a recepção dos dados, processador com múltiplos núcleos, para o processamento em tempo real, interface com dispositivos de armazenamento, para criação do histórico e realização de backups, componentes de vídeo, para a apresentação da ferramenta gráfica em monitor.</w:t>
      </w:r>
    </w:p>
    <w:p w:rsidR="000D3383" w:rsidRDefault="000D3383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21500D" w:rsidRDefault="0021500D" w:rsidP="0021500D">
      <w:pPr>
        <w:pStyle w:val="Corpodetexto3"/>
        <w:numPr>
          <w:ilvl w:val="0"/>
          <w:numId w:val="0"/>
        </w:numPr>
        <w:rPr>
          <w:sz w:val="18"/>
        </w:rPr>
      </w:pPr>
      <w:r>
        <w:rPr>
          <w:sz w:val="18"/>
        </w:rPr>
        <w:t>A Figura 1 a seguir mostra os casos de us</w:t>
      </w:r>
      <w:r w:rsidR="000872F5">
        <w:rPr>
          <w:sz w:val="18"/>
        </w:rPr>
        <w:t xml:space="preserve">o do sistema, </w:t>
      </w:r>
      <w:r>
        <w:rPr>
          <w:sz w:val="18"/>
        </w:rPr>
        <w:t>já a Figura 2 sugere como deve ser a arquitetura de rede.</w:t>
      </w:r>
    </w:p>
    <w:p w:rsidR="000872F5" w:rsidRDefault="000872F5" w:rsidP="0021500D">
      <w:pPr>
        <w:pStyle w:val="Corpodetexto3"/>
        <w:numPr>
          <w:ilvl w:val="0"/>
          <w:numId w:val="0"/>
        </w:numPr>
        <w:rPr>
          <w:sz w:val="18"/>
        </w:rPr>
      </w:pPr>
    </w:p>
    <w:p w:rsidR="000872F5" w:rsidRDefault="000872F5">
      <w:pPr>
        <w:rPr>
          <w:color w:val="auto"/>
          <w:sz w:val="18"/>
          <w:szCs w:val="24"/>
        </w:rPr>
      </w:pPr>
      <w:r>
        <w:rPr>
          <w:sz w:val="18"/>
        </w:rPr>
        <w:br w:type="page"/>
      </w:r>
    </w:p>
    <w:p w:rsidR="000872F5" w:rsidRDefault="000872F5" w:rsidP="000872F5">
      <w:pPr>
        <w:pStyle w:val="Corpodetexto3"/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3BC5916B" wp14:editId="25689110">
            <wp:extent cx="4606266" cy="39147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int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15" cy="39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F5" w:rsidRDefault="000872F5" w:rsidP="000872F5">
      <w:pPr>
        <w:pStyle w:val="Legenda"/>
        <w:jc w:val="center"/>
      </w:pPr>
    </w:p>
    <w:p w:rsidR="000872F5" w:rsidRDefault="000872F5" w:rsidP="000872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Diagrama de casos de uso</w:t>
      </w:r>
    </w:p>
    <w:p w:rsidR="000872F5" w:rsidRDefault="000872F5" w:rsidP="009A607A">
      <w:pPr>
        <w:pStyle w:val="Corpodetexto3"/>
        <w:rPr>
          <w:sz w:val="18"/>
        </w:rPr>
      </w:pPr>
    </w:p>
    <w:p w:rsidR="000872F5" w:rsidRDefault="000872F5" w:rsidP="000872F5">
      <w:pPr>
        <w:pStyle w:val="Corpodetexto3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300C67FF" wp14:editId="66FE65D2">
            <wp:extent cx="2890361" cy="25908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te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38" cy="26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F5" w:rsidRDefault="000872F5" w:rsidP="009A607A">
      <w:pPr>
        <w:pStyle w:val="Corpodetexto3"/>
        <w:rPr>
          <w:sz w:val="18"/>
        </w:rPr>
      </w:pPr>
    </w:p>
    <w:p w:rsidR="000872F5" w:rsidRDefault="000872F5" w:rsidP="000872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Arquitetura de rede</w:t>
      </w:r>
    </w:p>
    <w:p w:rsidR="002C6465" w:rsidRDefault="002C6465" w:rsidP="009A607A">
      <w:pPr>
        <w:pStyle w:val="Corpodetexto3"/>
        <w:rPr>
          <w:sz w:val="18"/>
        </w:rPr>
      </w:pPr>
      <w:r>
        <w:rPr>
          <w:sz w:val="18"/>
        </w:rPr>
        <w:br w:type="page"/>
      </w:r>
    </w:p>
    <w:p w:rsidR="009A607A" w:rsidRDefault="009A607A" w:rsidP="009A607A">
      <w:pPr>
        <w:pBdr>
          <w:left w:val="single" w:sz="4" w:space="4" w:color="C0C0C0"/>
          <w:bottom w:val="single" w:sz="4" w:space="1" w:color="C0C0C0"/>
        </w:pBdr>
        <w:jc w:val="both"/>
        <w:rPr>
          <w:b/>
        </w:rPr>
      </w:pPr>
      <w:r>
        <w:rPr>
          <w:b/>
        </w:rPr>
        <w:lastRenderedPageBreak/>
        <w:t xml:space="preserve">Justificativa e áreas de aplicação </w:t>
      </w:r>
      <w:r>
        <w:t xml:space="preserve">(máximo de </w:t>
      </w:r>
      <w:proofErr w:type="gramStart"/>
      <w:r>
        <w:t>1</w:t>
      </w:r>
      <w:proofErr w:type="gramEnd"/>
      <w:r>
        <w:t xml:space="preserve"> página)</w:t>
      </w:r>
    </w:p>
    <w:p w:rsidR="009E18D0" w:rsidRDefault="009E18D0" w:rsidP="009A607A">
      <w:pPr>
        <w:numPr>
          <w:ilvl w:val="12"/>
          <w:numId w:val="0"/>
        </w:numPr>
        <w:jc w:val="both"/>
        <w:rPr>
          <w:color w:val="auto"/>
          <w:sz w:val="20"/>
        </w:rPr>
      </w:pPr>
    </w:p>
    <w:p w:rsidR="009E18D0" w:rsidRPr="00633373" w:rsidRDefault="009E18D0" w:rsidP="009A607A">
      <w:pPr>
        <w:numPr>
          <w:ilvl w:val="12"/>
          <w:numId w:val="0"/>
        </w:numPr>
        <w:jc w:val="both"/>
        <w:rPr>
          <w:color w:val="auto"/>
          <w:sz w:val="18"/>
        </w:rPr>
      </w:pPr>
      <w:r w:rsidRPr="00633373">
        <w:rPr>
          <w:color w:val="auto"/>
          <w:sz w:val="18"/>
        </w:rPr>
        <w:t>A tecnologia está cada vez mais presente na área médica e hospitalar e tem como objetivo melhorar a a</w:t>
      </w:r>
      <w:r w:rsidRPr="00633373">
        <w:rPr>
          <w:color w:val="auto"/>
          <w:sz w:val="18"/>
        </w:rPr>
        <w:t>s</w:t>
      </w:r>
      <w:r w:rsidRPr="00633373">
        <w:rPr>
          <w:color w:val="auto"/>
          <w:sz w:val="18"/>
        </w:rPr>
        <w:t>sistência que é oferecida aos pacientes destes estabelecimentos. A tecnologia permite que os diagnósticos sejam mais precisos e mais rápidos, tratamentos menos invasivos e cirurgias menos traumáticas, por exemplo, além de mais segurança ao paciente sob qualquer circunstância.</w:t>
      </w:r>
    </w:p>
    <w:p w:rsidR="000D3383" w:rsidRPr="00633373" w:rsidRDefault="000D3383" w:rsidP="009A607A">
      <w:pPr>
        <w:numPr>
          <w:ilvl w:val="12"/>
          <w:numId w:val="0"/>
        </w:numPr>
        <w:jc w:val="both"/>
        <w:rPr>
          <w:color w:val="auto"/>
          <w:sz w:val="18"/>
        </w:rPr>
      </w:pPr>
    </w:p>
    <w:p w:rsidR="009E18D0" w:rsidRPr="00633373" w:rsidRDefault="009E18D0" w:rsidP="009A607A">
      <w:pPr>
        <w:numPr>
          <w:ilvl w:val="12"/>
          <w:numId w:val="0"/>
        </w:numPr>
        <w:jc w:val="both"/>
        <w:rPr>
          <w:color w:val="auto"/>
          <w:sz w:val="18"/>
        </w:rPr>
      </w:pPr>
      <w:r w:rsidRPr="00633373">
        <w:rPr>
          <w:color w:val="auto"/>
          <w:sz w:val="18"/>
        </w:rPr>
        <w:t>Neste cenário, uma Unidade de Terapia Intensiva</w:t>
      </w:r>
      <w:r w:rsidR="00621138" w:rsidRPr="00633373">
        <w:rPr>
          <w:color w:val="auto"/>
          <w:sz w:val="18"/>
        </w:rPr>
        <w:t xml:space="preserve"> (UTI)</w:t>
      </w:r>
      <w:r w:rsidRPr="00633373">
        <w:rPr>
          <w:color w:val="auto"/>
          <w:sz w:val="18"/>
        </w:rPr>
        <w:t xml:space="preserve"> modern</w:t>
      </w:r>
      <w:r w:rsidR="00621138" w:rsidRPr="00633373">
        <w:rPr>
          <w:color w:val="auto"/>
          <w:sz w:val="18"/>
        </w:rPr>
        <w:t>a conta com muitos equipamentos essenc</w:t>
      </w:r>
      <w:r w:rsidR="00621138" w:rsidRPr="00633373">
        <w:rPr>
          <w:color w:val="auto"/>
          <w:sz w:val="18"/>
        </w:rPr>
        <w:t>i</w:t>
      </w:r>
      <w:r w:rsidR="00621138" w:rsidRPr="00633373">
        <w:rPr>
          <w:color w:val="auto"/>
          <w:sz w:val="18"/>
        </w:rPr>
        <w:t xml:space="preserve">ais de suporte à vida do paciente, como Monitores </w:t>
      </w:r>
      <w:proofErr w:type="spellStart"/>
      <w:r w:rsidR="00621138" w:rsidRPr="00633373">
        <w:rPr>
          <w:color w:val="auto"/>
          <w:sz w:val="18"/>
        </w:rPr>
        <w:t>Multiparamétricos</w:t>
      </w:r>
      <w:proofErr w:type="spellEnd"/>
      <w:r w:rsidR="00621138" w:rsidRPr="00633373">
        <w:rPr>
          <w:color w:val="auto"/>
          <w:sz w:val="18"/>
        </w:rPr>
        <w:t xml:space="preserve"> e Ventiladores Mecânicos, entre outros como Bombas de Infusão, por exemplo.</w:t>
      </w:r>
    </w:p>
    <w:p w:rsidR="000D3383" w:rsidRPr="00633373" w:rsidRDefault="000D3383" w:rsidP="009A607A">
      <w:pPr>
        <w:numPr>
          <w:ilvl w:val="12"/>
          <w:numId w:val="0"/>
        </w:numPr>
        <w:jc w:val="both"/>
        <w:rPr>
          <w:color w:val="auto"/>
          <w:sz w:val="18"/>
        </w:rPr>
      </w:pPr>
    </w:p>
    <w:p w:rsidR="00633373" w:rsidRDefault="00621138" w:rsidP="009A607A">
      <w:pPr>
        <w:numPr>
          <w:ilvl w:val="12"/>
          <w:numId w:val="0"/>
        </w:numPr>
        <w:jc w:val="both"/>
        <w:rPr>
          <w:color w:val="auto"/>
          <w:sz w:val="18"/>
        </w:rPr>
      </w:pPr>
      <w:r w:rsidRPr="00633373">
        <w:rPr>
          <w:color w:val="auto"/>
          <w:sz w:val="18"/>
        </w:rPr>
        <w:t>Sendo assim, torna-se uma tarefa complexa analisar todos os dados que são fornecidos por estes apare</w:t>
      </w:r>
      <w:r w:rsidR="00633373">
        <w:rPr>
          <w:color w:val="auto"/>
          <w:sz w:val="18"/>
        </w:rPr>
        <w:t>lhos, principa</w:t>
      </w:r>
      <w:r w:rsidR="00633373">
        <w:rPr>
          <w:color w:val="auto"/>
          <w:sz w:val="18"/>
        </w:rPr>
        <w:t>l</w:t>
      </w:r>
      <w:r w:rsidR="00633373">
        <w:rPr>
          <w:color w:val="auto"/>
          <w:sz w:val="18"/>
        </w:rPr>
        <w:t>mente levando em consideraç</w:t>
      </w:r>
      <w:r w:rsidR="00737A4A">
        <w:rPr>
          <w:color w:val="auto"/>
          <w:sz w:val="18"/>
        </w:rPr>
        <w:t>ão o fato de que</w:t>
      </w:r>
      <w:r w:rsidR="00633373">
        <w:rPr>
          <w:color w:val="auto"/>
          <w:sz w:val="18"/>
        </w:rPr>
        <w:t xml:space="preserve"> a rotina de médicos e enfermeiros dentro de uma UTI não se resume apenas aos cu</w:t>
      </w:r>
      <w:r w:rsidR="00633373">
        <w:rPr>
          <w:color w:val="auto"/>
          <w:sz w:val="18"/>
        </w:rPr>
        <w:t>i</w:t>
      </w:r>
      <w:r w:rsidR="00633373">
        <w:rPr>
          <w:color w:val="auto"/>
          <w:sz w:val="18"/>
        </w:rPr>
        <w:t>dados dos pacientes, existindo também tarefas administrativas a serem realizadas, por exemplo. Além disso, cada pac</w:t>
      </w:r>
      <w:r w:rsidR="00633373">
        <w:rPr>
          <w:color w:val="auto"/>
          <w:sz w:val="18"/>
        </w:rPr>
        <w:t>i</w:t>
      </w:r>
      <w:r w:rsidR="00633373">
        <w:rPr>
          <w:color w:val="auto"/>
          <w:sz w:val="18"/>
        </w:rPr>
        <w:t>ente pode apresentar um quadro clínico diferente dos outros, tornando o ambiente ainda mais complexo e pouco prev</w:t>
      </w:r>
      <w:r w:rsidR="00633373">
        <w:rPr>
          <w:color w:val="auto"/>
          <w:sz w:val="18"/>
        </w:rPr>
        <w:t>i</w:t>
      </w:r>
      <w:r w:rsidR="00633373">
        <w:rPr>
          <w:color w:val="auto"/>
          <w:sz w:val="18"/>
        </w:rPr>
        <w:t>sível.</w:t>
      </w:r>
      <w:r w:rsidR="006914DF">
        <w:rPr>
          <w:color w:val="auto"/>
          <w:sz w:val="18"/>
        </w:rPr>
        <w:t xml:space="preserve"> Todas estas variáveis podem vir a complicar o cuidado que é oferecido aos internados.</w:t>
      </w:r>
    </w:p>
    <w:p w:rsidR="00633373" w:rsidRDefault="00633373" w:rsidP="009A607A">
      <w:pPr>
        <w:numPr>
          <w:ilvl w:val="12"/>
          <w:numId w:val="0"/>
        </w:numPr>
        <w:jc w:val="both"/>
        <w:rPr>
          <w:color w:val="auto"/>
          <w:sz w:val="18"/>
        </w:rPr>
      </w:pPr>
    </w:p>
    <w:p w:rsidR="00633373" w:rsidRDefault="00633373" w:rsidP="009A607A">
      <w:pPr>
        <w:numPr>
          <w:ilvl w:val="12"/>
          <w:numId w:val="0"/>
        </w:numPr>
        <w:jc w:val="both"/>
        <w:rPr>
          <w:color w:val="auto"/>
          <w:sz w:val="18"/>
        </w:rPr>
      </w:pPr>
      <w:r>
        <w:rPr>
          <w:color w:val="auto"/>
          <w:sz w:val="18"/>
        </w:rPr>
        <w:t xml:space="preserve">Neste cenário, a ideia de </w:t>
      </w:r>
      <w:r w:rsidR="00BA37F8">
        <w:rPr>
          <w:color w:val="auto"/>
          <w:sz w:val="18"/>
        </w:rPr>
        <w:t>criar uma Central de Monitoramento dentro de uma UTI passa a ser interessante, pois ela permite concentrar as informações, dos diversos aparelhos conectados em cada paciente, em um único lugar para que um ou mais analistas possam ficar de plantão, verificando e analisando os padr</w:t>
      </w:r>
      <w:r w:rsidR="006914DF">
        <w:rPr>
          <w:color w:val="auto"/>
          <w:sz w:val="18"/>
        </w:rPr>
        <w:t>ões vitais e o quadro clínico de cada paciente internado no local.</w:t>
      </w:r>
    </w:p>
    <w:p w:rsidR="00BA37F8" w:rsidRDefault="00BA37F8" w:rsidP="009A607A">
      <w:pPr>
        <w:numPr>
          <w:ilvl w:val="12"/>
          <w:numId w:val="0"/>
        </w:numPr>
        <w:jc w:val="both"/>
        <w:rPr>
          <w:color w:val="auto"/>
          <w:sz w:val="18"/>
        </w:rPr>
      </w:pPr>
    </w:p>
    <w:p w:rsidR="00BA37F8" w:rsidRDefault="00BA37F8" w:rsidP="009A607A">
      <w:pPr>
        <w:numPr>
          <w:ilvl w:val="12"/>
          <w:numId w:val="0"/>
        </w:numPr>
        <w:jc w:val="both"/>
        <w:rPr>
          <w:color w:val="auto"/>
          <w:sz w:val="18"/>
        </w:rPr>
      </w:pPr>
      <w:r>
        <w:rPr>
          <w:color w:val="auto"/>
          <w:sz w:val="18"/>
        </w:rPr>
        <w:t>A proposta deste projeto é desenvolver uma central de monitoramento de sinais vitais. Os dados serão obtidos via rede de cada equipamento e apresentados na tela, para que todos os pacientes possam ser observados, em tempo real, simultaneamente. Esta central ainda contará com recursos de alarme e avisos, além de estudos estatísticos que perm</w:t>
      </w:r>
      <w:r>
        <w:rPr>
          <w:color w:val="auto"/>
          <w:sz w:val="18"/>
        </w:rPr>
        <w:t>i</w:t>
      </w:r>
      <w:r>
        <w:rPr>
          <w:color w:val="auto"/>
          <w:sz w:val="18"/>
        </w:rPr>
        <w:t>tam correlacionar os dados visualizados e, ainda, tentar prever possíveis anomalias no sistema cardiovascular dos pac</w:t>
      </w:r>
      <w:r>
        <w:rPr>
          <w:color w:val="auto"/>
          <w:sz w:val="18"/>
        </w:rPr>
        <w:t>i</w:t>
      </w:r>
      <w:r>
        <w:rPr>
          <w:color w:val="auto"/>
          <w:sz w:val="18"/>
        </w:rPr>
        <w:t>entes de acordo com o sinal eletrocardiográfico (ECG) dos mesmos.</w:t>
      </w:r>
      <w:r w:rsidR="009C0F86">
        <w:rPr>
          <w:color w:val="auto"/>
          <w:sz w:val="18"/>
        </w:rPr>
        <w:t xml:space="preserve"> A central também pode emitir relatórios e parec</w:t>
      </w:r>
      <w:r w:rsidR="009C0F86">
        <w:rPr>
          <w:color w:val="auto"/>
          <w:sz w:val="18"/>
        </w:rPr>
        <w:t>e</w:t>
      </w:r>
      <w:r w:rsidR="009C0F86">
        <w:rPr>
          <w:color w:val="auto"/>
          <w:sz w:val="18"/>
        </w:rPr>
        <w:t>res para a equipe médica, para que esta se atualize com as novas informações, faça novas análises do quadro clínico e possam buscar melhores estratégias no tratamento dos pacientes.</w:t>
      </w:r>
    </w:p>
    <w:p w:rsidR="00633373" w:rsidRDefault="00633373" w:rsidP="009A607A">
      <w:pPr>
        <w:numPr>
          <w:ilvl w:val="12"/>
          <w:numId w:val="0"/>
        </w:numPr>
        <w:jc w:val="both"/>
        <w:rPr>
          <w:color w:val="auto"/>
          <w:sz w:val="18"/>
        </w:rPr>
      </w:pPr>
    </w:p>
    <w:p w:rsidR="00633373" w:rsidRDefault="00BA37F8" w:rsidP="009A607A">
      <w:pPr>
        <w:numPr>
          <w:ilvl w:val="12"/>
          <w:numId w:val="0"/>
        </w:numPr>
        <w:jc w:val="both"/>
        <w:rPr>
          <w:color w:val="auto"/>
          <w:sz w:val="18"/>
        </w:rPr>
      </w:pPr>
      <w:r>
        <w:rPr>
          <w:color w:val="auto"/>
          <w:sz w:val="18"/>
        </w:rPr>
        <w:t>A implantação de uma central como esta em um ambiente real de uma UTI pode trazer benefícios à gestão deste amb</w:t>
      </w:r>
      <w:r>
        <w:rPr>
          <w:color w:val="auto"/>
          <w:sz w:val="18"/>
        </w:rPr>
        <w:t>i</w:t>
      </w:r>
      <w:r>
        <w:rPr>
          <w:color w:val="auto"/>
          <w:sz w:val="18"/>
        </w:rPr>
        <w:t>ente, que como citado anteriormente, é bastante complexo e envolve diversas variáveis que o tornam imprevisível. A partir das informações extraídas é possível distribuir melhor as rotinas dos enfermeiros, para que aqueles pacientes cujo est</w:t>
      </w:r>
      <w:r>
        <w:rPr>
          <w:color w:val="auto"/>
          <w:sz w:val="18"/>
        </w:rPr>
        <w:t>a</w:t>
      </w:r>
      <w:r>
        <w:rPr>
          <w:color w:val="auto"/>
          <w:sz w:val="18"/>
        </w:rPr>
        <w:t>do se mostre mais instável tenham um atendimento preferencial. Correlacionar os dados permite uma análise mais profunda da evolução do paciente internado na UTI e o sistema de alarme e previsão permite detectar mais rapidamente eventos adversos e indesejáveis, o que pode garantir um melhor preparo e uma maior agilidade no atendimento dos pac</w:t>
      </w:r>
      <w:r>
        <w:rPr>
          <w:color w:val="auto"/>
          <w:sz w:val="18"/>
        </w:rPr>
        <w:t>i</w:t>
      </w:r>
      <w:r>
        <w:rPr>
          <w:color w:val="auto"/>
          <w:sz w:val="18"/>
        </w:rPr>
        <w:t>entes.</w:t>
      </w:r>
    </w:p>
    <w:p w:rsidR="009C0F86" w:rsidRDefault="009C0F86" w:rsidP="009A607A">
      <w:pPr>
        <w:numPr>
          <w:ilvl w:val="12"/>
          <w:numId w:val="0"/>
        </w:numPr>
        <w:jc w:val="both"/>
        <w:rPr>
          <w:color w:val="auto"/>
          <w:sz w:val="18"/>
        </w:rPr>
      </w:pPr>
    </w:p>
    <w:p w:rsidR="009A607A" w:rsidRDefault="00045171" w:rsidP="009A607A">
      <w:pPr>
        <w:numPr>
          <w:ilvl w:val="12"/>
          <w:numId w:val="0"/>
        </w:numPr>
        <w:jc w:val="both"/>
        <w:rPr>
          <w:color w:val="auto"/>
          <w:sz w:val="20"/>
        </w:rPr>
      </w:pPr>
      <w:r>
        <w:rPr>
          <w:color w:val="auto"/>
          <w:sz w:val="20"/>
        </w:rPr>
        <w:br w:type="page"/>
      </w:r>
    </w:p>
    <w:p w:rsidR="009A607A" w:rsidRDefault="009A607A" w:rsidP="009A607A">
      <w:pPr>
        <w:pBdr>
          <w:left w:val="single" w:sz="4" w:space="4" w:color="C0C0C0"/>
          <w:bottom w:val="single" w:sz="4" w:space="1" w:color="C0C0C0"/>
        </w:pBdr>
        <w:jc w:val="both"/>
        <w:rPr>
          <w:b/>
        </w:rPr>
      </w:pPr>
    </w:p>
    <w:p w:rsidR="009A607A" w:rsidRDefault="009A607A" w:rsidP="009A607A">
      <w:pPr>
        <w:pBdr>
          <w:left w:val="single" w:sz="4" w:space="4" w:color="C0C0C0"/>
          <w:bottom w:val="single" w:sz="4" w:space="1" w:color="C0C0C0"/>
        </w:pBdr>
        <w:jc w:val="both"/>
        <w:rPr>
          <w:b/>
        </w:rPr>
      </w:pPr>
      <w:r>
        <w:rPr>
          <w:b/>
        </w:rPr>
        <w:t>Plataforma de desenvolvimento</w:t>
      </w:r>
    </w:p>
    <w:p w:rsidR="009A607A" w:rsidRDefault="009A607A" w:rsidP="00045171">
      <w:pPr>
        <w:pStyle w:val="Corpodetexto3"/>
        <w:rPr>
          <w:sz w:val="18"/>
        </w:rPr>
      </w:pPr>
      <w:r>
        <w:rPr>
          <w:sz w:val="18"/>
        </w:rPr>
        <w:t>Escolha a plataforma que gostaria de receber para desenvolver o sistema proposto</w:t>
      </w:r>
    </w:p>
    <w:p w:rsidR="00045171" w:rsidRPr="00045171" w:rsidRDefault="00045171" w:rsidP="00045171">
      <w:pPr>
        <w:pStyle w:val="Corpodetexto3"/>
        <w:rPr>
          <w:sz w:val="18"/>
        </w:rPr>
      </w:pPr>
    </w:p>
    <w:p w:rsidR="002C6465" w:rsidRDefault="002C6465" w:rsidP="009A607A">
      <w:pPr>
        <w:numPr>
          <w:ilvl w:val="12"/>
          <w:numId w:val="0"/>
        </w:numPr>
        <w:jc w:val="both"/>
        <w:rPr>
          <w:b/>
        </w:rPr>
      </w:pPr>
    </w:p>
    <w:p w:rsidR="00045171" w:rsidRPr="000B6918" w:rsidRDefault="00045171" w:rsidP="00045171">
      <w:pPr>
        <w:rPr>
          <w:b/>
        </w:rPr>
      </w:pPr>
      <w:r>
        <w:rPr>
          <w:b/>
        </w:rPr>
        <w:t>___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Placa </w:t>
      </w:r>
      <w:proofErr w:type="spellStart"/>
      <w:r>
        <w:rPr>
          <w:b/>
        </w:rPr>
        <w:t>Mini-ITX</w:t>
      </w:r>
      <w:proofErr w:type="spellEnd"/>
      <w:r>
        <w:rPr>
          <w:b/>
        </w:rPr>
        <w:t xml:space="preserve">: </w:t>
      </w:r>
      <w:r w:rsidRPr="00045171">
        <w:rPr>
          <w:color w:val="auto"/>
          <w:sz w:val="18"/>
        </w:rPr>
        <w:t>http://www.mini-box.com/Intel-DN2800MT-Mini-ITX-Motherboard</w:t>
      </w:r>
    </w:p>
    <w:p w:rsidR="00045171" w:rsidRPr="000B6918" w:rsidRDefault="00045171" w:rsidP="00045171">
      <w:pPr>
        <w:rPr>
          <w:b/>
        </w:rPr>
      </w:pPr>
    </w:p>
    <w:p w:rsidR="00045171" w:rsidRPr="000B6918" w:rsidRDefault="00045171" w:rsidP="00045171">
      <w:pPr>
        <w:rPr>
          <w:b/>
        </w:rPr>
      </w:pPr>
      <w:r>
        <w:rPr>
          <w:b/>
        </w:rPr>
        <w:t xml:space="preserve">____Placa </w:t>
      </w:r>
      <w:proofErr w:type="spellStart"/>
      <w:r>
        <w:rPr>
          <w:b/>
        </w:rPr>
        <w:t>Oaktrail</w:t>
      </w:r>
      <w:proofErr w:type="spellEnd"/>
      <w:r>
        <w:rPr>
          <w:b/>
        </w:rPr>
        <w:t xml:space="preserve"> (com win7)</w:t>
      </w:r>
    </w:p>
    <w:p w:rsidR="00045171" w:rsidRDefault="00045171" w:rsidP="00045171">
      <w:pPr>
        <w:rPr>
          <w:b/>
        </w:rPr>
      </w:pPr>
    </w:p>
    <w:p w:rsidR="00045171" w:rsidRDefault="00301169" w:rsidP="00045171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X ) </w:t>
      </w:r>
      <w:proofErr w:type="spellStart"/>
      <w:r w:rsidR="00045171">
        <w:rPr>
          <w:b/>
        </w:rPr>
        <w:t>Cedartrail</w:t>
      </w:r>
      <w:proofErr w:type="spellEnd"/>
      <w:r w:rsidR="00045171">
        <w:rPr>
          <w:b/>
        </w:rPr>
        <w:t xml:space="preserve">  (com</w:t>
      </w:r>
      <w:r w:rsidR="00045171" w:rsidRPr="000B6918">
        <w:rPr>
          <w:b/>
        </w:rPr>
        <w:t xml:space="preserve"> Linux </w:t>
      </w:r>
      <w:proofErr w:type="spellStart"/>
      <w:r w:rsidR="00045171" w:rsidRPr="000B6918">
        <w:rPr>
          <w:b/>
        </w:rPr>
        <w:t>Fedora</w:t>
      </w:r>
      <w:proofErr w:type="spellEnd"/>
      <w:r w:rsidR="00045171" w:rsidRPr="000B6918">
        <w:rPr>
          <w:b/>
        </w:rPr>
        <w:t xml:space="preserve"> 14</w:t>
      </w:r>
      <w:r w:rsidR="00045171">
        <w:rPr>
          <w:b/>
        </w:rPr>
        <w:t>)</w:t>
      </w:r>
    </w:p>
    <w:p w:rsidR="00045171" w:rsidRPr="009A607A" w:rsidRDefault="00045171" w:rsidP="009A607A">
      <w:pPr>
        <w:numPr>
          <w:ilvl w:val="12"/>
          <w:numId w:val="0"/>
        </w:numPr>
        <w:jc w:val="both"/>
        <w:rPr>
          <w:b/>
        </w:rPr>
      </w:pPr>
      <w:bookmarkStart w:id="0" w:name="_GoBack"/>
      <w:bookmarkEnd w:id="0"/>
    </w:p>
    <w:sectPr w:rsidR="00045171" w:rsidRPr="009A607A">
      <w:headerReference w:type="even" r:id="rId11"/>
      <w:headerReference w:type="default" r:id="rId12"/>
      <w:pgSz w:w="12240" w:h="15840"/>
      <w:pgMar w:top="1417" w:right="900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9AD" w:rsidRDefault="004419AD">
      <w:r>
        <w:separator/>
      </w:r>
    </w:p>
  </w:endnote>
  <w:endnote w:type="continuationSeparator" w:id="0">
    <w:p w:rsidR="004419AD" w:rsidRDefault="0044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9AD" w:rsidRDefault="004419AD">
      <w:r>
        <w:separator/>
      </w:r>
    </w:p>
  </w:footnote>
  <w:footnote w:type="continuationSeparator" w:id="0">
    <w:p w:rsidR="004419AD" w:rsidRDefault="00441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18" w:rsidRDefault="000B691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6918" w:rsidRDefault="000B691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18" w:rsidRDefault="000B6918">
    <w:pPr>
      <w:pStyle w:val="Cabealho"/>
      <w:framePr w:wrap="around" w:vAnchor="text" w:hAnchor="margin" w:xAlign="right" w:y="1"/>
      <w:rPr>
        <w:rStyle w:val="Nmerodepgina"/>
        <w:sz w:val="22"/>
      </w:rPr>
    </w:pP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PAGE  </w:instrText>
    </w:r>
    <w:r>
      <w:rPr>
        <w:rStyle w:val="Nmerodepgina"/>
        <w:sz w:val="22"/>
      </w:rPr>
      <w:fldChar w:fldCharType="separate"/>
    </w:r>
    <w:r w:rsidR="00301169">
      <w:rPr>
        <w:rStyle w:val="Nmerodepgina"/>
        <w:noProof/>
        <w:sz w:val="22"/>
      </w:rPr>
      <w:t>6</w:t>
    </w:r>
    <w:r>
      <w:rPr>
        <w:rStyle w:val="Nmerodepgina"/>
        <w:sz w:val="22"/>
      </w:rPr>
      <w:fldChar w:fldCharType="end"/>
    </w:r>
  </w:p>
  <w:p w:rsidR="000B6918" w:rsidRDefault="000B6918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7960"/>
    <w:multiLevelType w:val="hybridMultilevel"/>
    <w:tmpl w:val="78FA6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90EEA"/>
    <w:multiLevelType w:val="hybridMultilevel"/>
    <w:tmpl w:val="487ADD1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E1F80"/>
    <w:multiLevelType w:val="hybridMultilevel"/>
    <w:tmpl w:val="13B2DF7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D0DE7"/>
    <w:multiLevelType w:val="hybridMultilevel"/>
    <w:tmpl w:val="D1A2EAF0"/>
    <w:lvl w:ilvl="0" w:tplc="F000CAF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  <w:color w:val="0000FF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077FB"/>
    <w:multiLevelType w:val="hybridMultilevel"/>
    <w:tmpl w:val="5AFAA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89"/>
    <w:rsid w:val="00045171"/>
    <w:rsid w:val="000872F5"/>
    <w:rsid w:val="000A0298"/>
    <w:rsid w:val="000B6918"/>
    <w:rsid w:val="000D3383"/>
    <w:rsid w:val="001249CF"/>
    <w:rsid w:val="001704A0"/>
    <w:rsid w:val="0021500D"/>
    <w:rsid w:val="00224689"/>
    <w:rsid w:val="002C6465"/>
    <w:rsid w:val="00301169"/>
    <w:rsid w:val="003A184A"/>
    <w:rsid w:val="003C280A"/>
    <w:rsid w:val="004419AD"/>
    <w:rsid w:val="00474069"/>
    <w:rsid w:val="004B3079"/>
    <w:rsid w:val="005811F1"/>
    <w:rsid w:val="00586623"/>
    <w:rsid w:val="00600A37"/>
    <w:rsid w:val="00606940"/>
    <w:rsid w:val="00621138"/>
    <w:rsid w:val="00633373"/>
    <w:rsid w:val="006914DF"/>
    <w:rsid w:val="00737A4A"/>
    <w:rsid w:val="008D6B6E"/>
    <w:rsid w:val="009146AF"/>
    <w:rsid w:val="00945090"/>
    <w:rsid w:val="009A607A"/>
    <w:rsid w:val="009A6F6F"/>
    <w:rsid w:val="009C0F86"/>
    <w:rsid w:val="009E18D0"/>
    <w:rsid w:val="00A76471"/>
    <w:rsid w:val="00B42170"/>
    <w:rsid w:val="00BA2C47"/>
    <w:rsid w:val="00BA37F8"/>
    <w:rsid w:val="00BB4EBA"/>
    <w:rsid w:val="00CC71CD"/>
    <w:rsid w:val="00CC7CC8"/>
    <w:rsid w:val="00D17D62"/>
    <w:rsid w:val="00D32397"/>
    <w:rsid w:val="00DD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FF"/>
      <w:sz w:val="24"/>
      <w:szCs w:val="28"/>
      <w:u w:color="C0C0C0"/>
    </w:rPr>
  </w:style>
  <w:style w:type="paragraph" w:styleId="Ttulo1">
    <w:name w:val="heading 1"/>
    <w:basedOn w:val="Normal"/>
    <w:next w:val="Normal"/>
    <w:qFormat/>
    <w:pPr>
      <w:keepNext/>
      <w:pBdr>
        <w:left w:val="single" w:sz="4" w:space="1" w:color="C0C0C0"/>
      </w:pBdr>
      <w:jc w:val="right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color w:val="auto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before="120"/>
      <w:jc w:val="center"/>
    </w:pPr>
    <w:rPr>
      <w:rFonts w:ascii="Times New Roman" w:hAnsi="Times New Roman"/>
      <w:b/>
      <w:bCs/>
      <w:color w:val="auto"/>
      <w:szCs w:val="24"/>
    </w:rPr>
  </w:style>
  <w:style w:type="paragraph" w:styleId="Corpodetexto3">
    <w:name w:val="Body Text 3"/>
    <w:basedOn w:val="Normal"/>
    <w:semiHidden/>
    <w:pPr>
      <w:numPr>
        <w:ilvl w:val="12"/>
      </w:numPr>
    </w:pPr>
    <w:rPr>
      <w:color w:val="auto"/>
      <w:sz w:val="20"/>
      <w:szCs w:val="24"/>
    </w:rPr>
  </w:style>
  <w:style w:type="paragraph" w:styleId="Sumrio1">
    <w:name w:val="toc 1"/>
    <w:basedOn w:val="Normal"/>
    <w:next w:val="Normal"/>
    <w:autoRedefine/>
    <w:semiHidden/>
    <w:pPr>
      <w:spacing w:before="360"/>
    </w:pPr>
    <w:rPr>
      <w:b/>
      <w:bCs/>
      <w:caps/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Times New Roman" w:hAnsi="Times New Roman"/>
      <w:color w:val="auto"/>
      <w:sz w:val="20"/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2">
    <w:name w:val="Body Text 2"/>
    <w:basedOn w:val="Normal"/>
    <w:semiHidden/>
    <w:pPr>
      <w:pBdr>
        <w:left w:val="single" w:sz="4" w:space="1" w:color="C0C0C0"/>
      </w:pBdr>
      <w:jc w:val="both"/>
    </w:pPr>
    <w:rPr>
      <w:sz w:val="18"/>
    </w:rPr>
  </w:style>
  <w:style w:type="paragraph" w:styleId="Recuodecorpodetexto">
    <w:name w:val="Body Text Indent"/>
    <w:basedOn w:val="Normal"/>
    <w:semiHidden/>
    <w:pPr>
      <w:ind w:left="360" w:hanging="360"/>
      <w:jc w:val="both"/>
    </w:pPr>
    <w:rPr>
      <w:color w:val="auto"/>
      <w:sz w:val="20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semiHidden/>
    <w:pPr>
      <w:numPr>
        <w:ilvl w:val="12"/>
      </w:numPr>
      <w:ind w:left="266" w:hanging="266"/>
      <w:jc w:val="both"/>
    </w:pPr>
    <w:rPr>
      <w:b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72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2F5"/>
    <w:rPr>
      <w:rFonts w:ascii="Tahoma" w:hAnsi="Tahoma" w:cs="Tahoma"/>
      <w:color w:val="0000FF"/>
      <w:sz w:val="16"/>
      <w:szCs w:val="16"/>
      <w:u w:color="C0C0C0"/>
    </w:rPr>
  </w:style>
  <w:style w:type="paragraph" w:styleId="Legenda">
    <w:name w:val="caption"/>
    <w:basedOn w:val="Normal"/>
    <w:next w:val="Normal"/>
    <w:uiPriority w:val="35"/>
    <w:unhideWhenUsed/>
    <w:qFormat/>
    <w:rsid w:val="000872F5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FF"/>
      <w:sz w:val="24"/>
      <w:szCs w:val="28"/>
      <w:u w:color="C0C0C0"/>
    </w:rPr>
  </w:style>
  <w:style w:type="paragraph" w:styleId="Ttulo1">
    <w:name w:val="heading 1"/>
    <w:basedOn w:val="Normal"/>
    <w:next w:val="Normal"/>
    <w:qFormat/>
    <w:pPr>
      <w:keepNext/>
      <w:pBdr>
        <w:left w:val="single" w:sz="4" w:space="1" w:color="C0C0C0"/>
      </w:pBdr>
      <w:jc w:val="right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color w:val="auto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before="120"/>
      <w:jc w:val="center"/>
    </w:pPr>
    <w:rPr>
      <w:rFonts w:ascii="Times New Roman" w:hAnsi="Times New Roman"/>
      <w:b/>
      <w:bCs/>
      <w:color w:val="auto"/>
      <w:szCs w:val="24"/>
    </w:rPr>
  </w:style>
  <w:style w:type="paragraph" w:styleId="Corpodetexto3">
    <w:name w:val="Body Text 3"/>
    <w:basedOn w:val="Normal"/>
    <w:semiHidden/>
    <w:pPr>
      <w:numPr>
        <w:ilvl w:val="12"/>
      </w:numPr>
    </w:pPr>
    <w:rPr>
      <w:color w:val="auto"/>
      <w:sz w:val="20"/>
      <w:szCs w:val="24"/>
    </w:rPr>
  </w:style>
  <w:style w:type="paragraph" w:styleId="Sumrio1">
    <w:name w:val="toc 1"/>
    <w:basedOn w:val="Normal"/>
    <w:next w:val="Normal"/>
    <w:autoRedefine/>
    <w:semiHidden/>
    <w:pPr>
      <w:spacing w:before="360"/>
    </w:pPr>
    <w:rPr>
      <w:b/>
      <w:bCs/>
      <w:caps/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Times New Roman" w:hAnsi="Times New Roman"/>
      <w:color w:val="auto"/>
      <w:sz w:val="20"/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2">
    <w:name w:val="Body Text 2"/>
    <w:basedOn w:val="Normal"/>
    <w:semiHidden/>
    <w:pPr>
      <w:pBdr>
        <w:left w:val="single" w:sz="4" w:space="1" w:color="C0C0C0"/>
      </w:pBdr>
      <w:jc w:val="both"/>
    </w:pPr>
    <w:rPr>
      <w:sz w:val="18"/>
    </w:rPr>
  </w:style>
  <w:style w:type="paragraph" w:styleId="Recuodecorpodetexto">
    <w:name w:val="Body Text Indent"/>
    <w:basedOn w:val="Normal"/>
    <w:semiHidden/>
    <w:pPr>
      <w:ind w:left="360" w:hanging="360"/>
      <w:jc w:val="both"/>
    </w:pPr>
    <w:rPr>
      <w:color w:val="auto"/>
      <w:sz w:val="20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semiHidden/>
    <w:pPr>
      <w:numPr>
        <w:ilvl w:val="12"/>
      </w:numPr>
      <w:ind w:left="266" w:hanging="266"/>
      <w:jc w:val="both"/>
    </w:pPr>
    <w:rPr>
      <w:b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72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2F5"/>
    <w:rPr>
      <w:rFonts w:ascii="Tahoma" w:hAnsi="Tahoma" w:cs="Tahoma"/>
      <w:color w:val="0000FF"/>
      <w:sz w:val="16"/>
      <w:szCs w:val="16"/>
      <w:u w:color="C0C0C0"/>
    </w:rPr>
  </w:style>
  <w:style w:type="paragraph" w:styleId="Legenda">
    <w:name w:val="caption"/>
    <w:basedOn w:val="Normal"/>
    <w:next w:val="Normal"/>
    <w:uiPriority w:val="35"/>
    <w:unhideWhenUsed/>
    <w:qFormat/>
    <w:rsid w:val="000872F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na\Configura&#231;&#245;es%20locais\Temporary%20Internet%20Files\Content.IE5\GZIJ2LM5\modelo-plano-trabalho%5b1%5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1914F-10E3-4FBA-8D7C-E86B1EE3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modelo-plano-trabalho[1]</Template>
  <TotalTime>0</TotalTime>
  <Pages>6</Pages>
  <Words>1817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&lt;Observação: Favor não alterar o layout desta página de rosto</vt:lpstr>
    </vt:vector>
  </TitlesOfParts>
  <Company>CNPq</Company>
  <LinksUpToDate>false</LinksUpToDate>
  <CharactersWithSpaces>11612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&lt;Observação: Favor não alterar o layout desta página de rosto</dc:title>
  <dc:creator>Antonio Carlos Barros</dc:creator>
  <cp:lastModifiedBy>Andrei Nakagawa</cp:lastModifiedBy>
  <cp:revision>2</cp:revision>
  <cp:lastPrinted>2002-11-13T06:36:00Z</cp:lastPrinted>
  <dcterms:created xsi:type="dcterms:W3CDTF">2013-07-15T00:52:00Z</dcterms:created>
  <dcterms:modified xsi:type="dcterms:W3CDTF">2013-07-15T00:52:00Z</dcterms:modified>
</cp:coreProperties>
</file>