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E077F" w14:textId="77777777" w:rsidR="00AC2CE9" w:rsidRDefault="00F720F1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репозиторий, в котором будет лежать тестовый проект. В проекте должны находиться папки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feature</w:t>
      </w:r>
      <w:r>
        <w:rPr>
          <w:rFonts w:ascii="Times New Roman" w:hAnsi="Times New Roman" w:cs="Times New Roman"/>
          <w:sz w:val="28"/>
          <w:szCs w:val="28"/>
        </w:rPr>
        <w:t xml:space="preserve">, в которой хранится тест-кейс, 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step</w:t>
      </w:r>
      <w:r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defs</w:t>
      </w:r>
      <w:r>
        <w:rPr>
          <w:rFonts w:ascii="Times New Roman" w:hAnsi="Times New Roman" w:cs="Times New Roman"/>
          <w:sz w:val="28"/>
          <w:szCs w:val="28"/>
        </w:rPr>
        <w:t xml:space="preserve">, в которой будет хранится сам скрипт, и в корне проекта файл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requirements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в котором перечислены все используемые библиотеки с их версиями.</w:t>
      </w:r>
    </w:p>
    <w:p w14:paraId="4E429297" w14:textId="77777777" w:rsidR="00AC2CE9" w:rsidRDefault="00F720F1">
      <w:pPr>
        <w:shd w:val="clear" w:color="auto" w:fill="FFFFFF"/>
        <w:tabs>
          <w:tab w:val="left" w:pos="720"/>
        </w:tabs>
        <w:spacing w:beforeAutospacing="1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pytest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>6.2.4)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pytest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bdd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>4.0.2)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selenium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выполнить следующее:</w:t>
      </w:r>
    </w:p>
    <w:p w14:paraId="6AFE83A5" w14:textId="77777777" w:rsidR="00AC2CE9" w:rsidRDefault="00F720F1">
      <w:pPr>
        <w:pStyle w:val="a8"/>
        <w:numPr>
          <w:ilvl w:val="0"/>
          <w:numId w:val="1"/>
        </w:numPr>
        <w:shd w:val="clear" w:color="auto" w:fill="FFFFFF"/>
        <w:spacing w:beforeAutospacing="1"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Написать тест-кейс при помощи </w:t>
      </w:r>
      <w:hyperlink r:id="rId5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Gherkin</w:t>
        </w:r>
      </w:hyperlink>
      <w:r>
        <w:rPr>
          <w:rFonts w:ascii="Times New Roman" w:hAnsi="Times New Roman" w:cs="Times New Roman"/>
          <w:sz w:val="28"/>
          <w:szCs w:val="28"/>
        </w:rPr>
        <w:t>:</w:t>
      </w:r>
    </w:p>
    <w:p w14:paraId="410D3426" w14:textId="77777777" w:rsidR="00AC2CE9" w:rsidRDefault="00F720F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Открыть браузер и развернуть на весь экран.</w:t>
      </w:r>
    </w:p>
    <w:p w14:paraId="32965C2A" w14:textId="77777777" w:rsidR="00AC2CE9" w:rsidRDefault="00F720F1">
      <w:pPr>
        <w:numPr>
          <w:ilvl w:val="1"/>
          <w:numId w:val="1"/>
        </w:numPr>
        <w:shd w:val="clear" w:color="auto" w:fill="FFFFFF"/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Зайти на </w:t>
      </w:r>
      <w:hyperlink r:id="rId6">
        <w:r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yandex.ru</w:t>
        </w:r>
      </w:hyperlink>
    </w:p>
    <w:p w14:paraId="4D5A803D" w14:textId="77777777" w:rsidR="00AC2CE9" w:rsidRDefault="00F720F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разделе «Маркет» выбрать «Смартфоны».</w:t>
      </w:r>
    </w:p>
    <w:p w14:paraId="23F67ADB" w14:textId="77777777" w:rsidR="00AC2CE9" w:rsidRDefault="00F720F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Перейти в «Все фильтры».</w:t>
      </w:r>
    </w:p>
    <w:p w14:paraId="41D3DD1B" w14:textId="77777777" w:rsidR="00AC2CE9" w:rsidRDefault="00F720F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Задать параметр поиска до 20000 рублей и Диагональ экрана от 3 дюймов.</w:t>
      </w:r>
    </w:p>
    <w:p w14:paraId="77D61B77" w14:textId="77777777" w:rsidR="00AC2CE9" w:rsidRDefault="00F720F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Выбрать не менее 5 любых производителей.</w:t>
      </w:r>
    </w:p>
    <w:p w14:paraId="6BE88915" w14:textId="77777777" w:rsidR="00AC2CE9" w:rsidRDefault="00F720F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Нажать кнопку «Показать».</w:t>
      </w:r>
    </w:p>
    <w:p w14:paraId="52DFD759" w14:textId="77777777" w:rsidR="00AC2CE9" w:rsidRDefault="00F720F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Посчитать кол-во смартфонов на одной странице.</w:t>
      </w:r>
    </w:p>
    <w:p w14:paraId="705560BF" w14:textId="77777777" w:rsidR="00AC2CE9" w:rsidRDefault="00F720F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Запомнить последний из списка.</w:t>
      </w:r>
    </w:p>
    <w:p w14:paraId="166D836A" w14:textId="77777777" w:rsidR="00AC2CE9" w:rsidRDefault="00F720F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Изменить Сортировку на другую (</w:t>
      </w:r>
      <w:r>
        <w:rPr>
          <w:rFonts w:ascii="Times New Roman" w:hAnsi="Times New Roman" w:cs="Times New Roman"/>
          <w:sz w:val="28"/>
          <w:szCs w:val="28"/>
        </w:rPr>
        <w:t>по цене/ по рейтингу/ по скидке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).</w:t>
      </w:r>
    </w:p>
    <w:p w14:paraId="02572F16" w14:textId="77777777" w:rsidR="00AC2CE9" w:rsidRDefault="00F720F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Найти и нажать по имени запомненного объекта.</w:t>
      </w:r>
    </w:p>
    <w:p w14:paraId="65B60D98" w14:textId="77777777" w:rsidR="00AC2CE9" w:rsidRDefault="00F720F1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Вывести рейтинг выбранного товара.</w:t>
      </w:r>
    </w:p>
    <w:p w14:paraId="14347FAD" w14:textId="77777777" w:rsidR="00AC2CE9" w:rsidRDefault="00F720F1">
      <w:pPr>
        <w:numPr>
          <w:ilvl w:val="1"/>
          <w:numId w:val="1"/>
        </w:numPr>
        <w:shd w:val="clear" w:color="auto" w:fill="FFFFFF"/>
        <w:spacing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Закрыть браузер.</w:t>
      </w:r>
    </w:p>
    <w:p w14:paraId="3D12D934" w14:textId="77777777" w:rsidR="00AC2CE9" w:rsidRDefault="00F720F1">
      <w:pPr>
        <w:shd w:val="clear" w:color="auto" w:fill="FFFFFF"/>
        <w:tabs>
          <w:tab w:val="left" w:pos="720"/>
        </w:tabs>
        <w:spacing w:beforeAutospacing="1" w:afterAutospacing="1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pytest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bdd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написать автоматизированный скрипт и связать его с тест-кейсом(</w:t>
      </w:r>
      <w:hyperlink r:id="rId7" w:anchor="readme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readme</w:t>
        </w:r>
      </w:hyperlink>
      <w:r>
        <w:rPr>
          <w:rFonts w:ascii="Times New Roman" w:hAnsi="Times New Roman" w:cs="Times New Roman"/>
          <w:sz w:val="28"/>
          <w:szCs w:val="28"/>
        </w:rPr>
        <w:t>).</w:t>
      </w:r>
    </w:p>
    <w:p w14:paraId="17237310" w14:textId="77777777" w:rsidR="00AC2CE9" w:rsidRDefault="00F720F1">
      <w:pPr>
        <w:shd w:val="clear" w:color="auto" w:fill="FFFFFF"/>
        <w:tabs>
          <w:tab w:val="left" w:pos="720"/>
        </w:tabs>
        <w:spacing w:beforeAutospacing="1"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Доп. задание: </w:t>
      </w:r>
    </w:p>
    <w:p w14:paraId="4601F81E" w14:textId="77777777" w:rsidR="00AC2CE9" w:rsidRDefault="00F720F1">
      <w:pPr>
        <w:pStyle w:val="a8"/>
        <w:numPr>
          <w:ilvl w:val="0"/>
          <w:numId w:val="2"/>
        </w:numPr>
        <w:shd w:val="clear" w:color="auto" w:fill="FFFFFF"/>
        <w:tabs>
          <w:tab w:val="left" w:pos="720"/>
        </w:tabs>
        <w:spacing w:beforeAutospacing="1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логирование действий 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logging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91D234" w14:textId="3F4ADE84" w:rsidR="00AC2CE9" w:rsidRPr="00716DAC" w:rsidRDefault="00F720F1" w:rsidP="00716DAC">
      <w:pPr>
        <w:pStyle w:val="a8"/>
        <w:numPr>
          <w:ilvl w:val="0"/>
          <w:numId w:val="2"/>
        </w:numPr>
        <w:shd w:val="clear" w:color="auto" w:fill="FFFFFF"/>
        <w:tabs>
          <w:tab w:val="left" w:pos="720"/>
        </w:tabs>
        <w:spacing w:afterAutospacing="1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conftest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, в котором будут определены тестовые конфигурации. Создать минимум 1 </w:t>
      </w:r>
      <w:r>
        <w:rPr>
          <w:rFonts w:ascii="Times New Roman" w:hAnsi="Times New Roman" w:cs="Times New Roman"/>
          <w:sz w:val="28"/>
          <w:szCs w:val="28"/>
          <w:lang w:val="en-US"/>
        </w:rPr>
        <w:t>fixture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3A0D87" w14:textId="77777777" w:rsidR="00AC2CE9" w:rsidRPr="00716DAC" w:rsidRDefault="00F720F1" w:rsidP="00716DAC">
      <w:pPr>
        <w:shd w:val="clear" w:color="auto" w:fill="FFFFFF"/>
        <w:tabs>
          <w:tab w:val="left" w:pos="720"/>
        </w:tabs>
        <w:spacing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716DAC">
        <w:rPr>
          <w:rFonts w:ascii="Times New Roman" w:hAnsi="Times New Roman"/>
          <w:b/>
          <w:bCs/>
          <w:sz w:val="28"/>
          <w:szCs w:val="28"/>
        </w:rPr>
        <w:t>Ожидаемый результат:</w:t>
      </w:r>
      <w:r w:rsidRPr="00716DAC">
        <w:rPr>
          <w:rFonts w:ascii="Times New Roman" w:hAnsi="Times New Roman"/>
          <w:sz w:val="28"/>
          <w:szCs w:val="28"/>
        </w:rPr>
        <w:t xml:space="preserve"> при клонировании проекта и запуске теста той командой, которая указана в readme тестового проекта кандидата, отобразится браузер и выполнятся действия из тест-кейса, шаги которого описаны выше.  </w:t>
      </w:r>
    </w:p>
    <w:p w14:paraId="6325B89A" w14:textId="77777777" w:rsidR="00AC2CE9" w:rsidRDefault="00AC2CE9">
      <w:pPr>
        <w:pStyle w:val="a8"/>
        <w:shd w:val="clear" w:color="auto" w:fill="FFFFFF"/>
        <w:tabs>
          <w:tab w:val="left" w:pos="720"/>
        </w:tabs>
        <w:spacing w:afterAutospacing="1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AC2CE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1845"/>
    <w:multiLevelType w:val="multilevel"/>
    <w:tmpl w:val="95901C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642153C"/>
    <w:multiLevelType w:val="multilevel"/>
    <w:tmpl w:val="923C94A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0BE04C2"/>
    <w:multiLevelType w:val="multilevel"/>
    <w:tmpl w:val="5A7CA9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E9"/>
    <w:rsid w:val="00575B0B"/>
    <w:rsid w:val="00716DAC"/>
    <w:rsid w:val="00AC2CE9"/>
    <w:rsid w:val="00F7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3945F"/>
  <w15:docId w15:val="{98E804DE-A2BB-4D01-98F1-F2E8E4CF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7857"/>
    <w:rPr>
      <w:color w:val="0000FF"/>
      <w:u w:val="single"/>
    </w:rPr>
  </w:style>
  <w:style w:type="character" w:styleId="a4">
    <w:name w:val="FollowedHyperlink"/>
    <w:rPr>
      <w:color w:val="800000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717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ytest-dev/pytest-b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ru/" TargetMode="External"/><Relationship Id="rId5" Type="http://schemas.openxmlformats.org/officeDocument/2006/relationships/hyperlink" Target="https://wellbehaved.readthedocs.io/Gherki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Астраханцев</dc:creator>
  <dc:description/>
  <cp:lastModifiedBy>elena</cp:lastModifiedBy>
  <cp:revision>2</cp:revision>
  <dcterms:created xsi:type="dcterms:W3CDTF">2022-08-10T10:15:00Z</dcterms:created>
  <dcterms:modified xsi:type="dcterms:W3CDTF">2022-08-10T10:15:00Z</dcterms:modified>
  <dc:language>en-US</dc:language>
</cp:coreProperties>
</file>