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Dereck Toker</w:t>
      </w:r>
      <w:r w:rsidR="000B4ACB" w:rsidRPr="00AE52C6">
        <w:rPr>
          <w:rStyle w:val="Strong"/>
          <w:lang w:val="en-CA"/>
        </w:rPr>
        <w:t>, 2017</w:t>
      </w:r>
      <w:r w:rsidR="000F5DEA" w:rsidRPr="00AE52C6">
        <w:rPr>
          <w:rStyle w:val="Strong"/>
          <w:lang w:val="en-CA"/>
        </w:rPr>
        <w:t>/0</w:t>
      </w:r>
      <w:r w:rsidR="00326C72">
        <w:rPr>
          <w:rStyle w:val="Strong"/>
          <w:lang w:val="en-CA"/>
        </w:rPr>
        <w:t>7</w:t>
      </w:r>
      <w:r w:rsidR="000B4ACB" w:rsidRPr="00AE52C6">
        <w:rPr>
          <w:rStyle w:val="Strong"/>
          <w:lang w:val="en-CA"/>
        </w:rPr>
        <w:t>/</w:t>
      </w:r>
      <w:r w:rsidR="00326A50">
        <w:rPr>
          <w:rStyle w:val="Strong"/>
          <w:lang w:val="en-CA"/>
        </w:rPr>
        <w:t>06</w:t>
      </w:r>
      <w:bookmarkStart w:id="0" w:name="_GoBack"/>
      <w:bookmarkEnd w:id="0"/>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CD2F37" w:rsidP="00AE52C6">
      <w:pPr>
        <w:pStyle w:val="NoSpacing"/>
        <w:rPr>
          <w:rStyle w:val="Strong"/>
          <w:b w:val="0"/>
          <w:bCs w:val="0"/>
          <w:lang w:val="en-CA"/>
        </w:rPr>
      </w:pPr>
      <w:r>
        <w:rPr>
          <w:rStyle w:val="Strong"/>
          <w:bCs w:val="0"/>
          <w:lang w:val="en-CA"/>
        </w:rPr>
        <w:t>Action</w:t>
      </w:r>
      <w:r w:rsidR="00AE52C6" w:rsidRPr="006B4421">
        <w:rPr>
          <w:rStyle w:val="Strong"/>
          <w:bCs w:val="0"/>
          <w:lang w:val="en-CA"/>
        </w:rPr>
        <w:t>:</w:t>
      </w:r>
      <w:r w:rsidR="00AE52C6" w:rsidRPr="00AE52C6">
        <w:rPr>
          <w:rStyle w:val="Strong"/>
          <w:b w:val="0"/>
          <w:bCs w:val="0"/>
          <w:lang w:val="en-CA"/>
        </w:rPr>
        <w:t xml:space="preserve"> Log in </w:t>
      </w:r>
      <w:proofErr w:type="spellStart"/>
      <w:r w:rsidR="00AE52C6" w:rsidRPr="00AE52C6">
        <w:rPr>
          <w:rStyle w:val="Strong"/>
          <w:b w:val="0"/>
          <w:bCs w:val="0"/>
          <w:lang w:val="en-CA"/>
        </w:rPr>
        <w:t>Reservax</w:t>
      </w:r>
      <w:proofErr w:type="spellEnd"/>
      <w:r w:rsidR="00AE52C6" w:rsidRPr="00AE52C6">
        <w:rPr>
          <w:rStyle w:val="Strong"/>
          <w:b w:val="0"/>
          <w:bCs w:val="0"/>
          <w:lang w:val="en-CA"/>
        </w:rPr>
        <w:t xml:space="preserve"> (</w:t>
      </w:r>
      <w:hyperlink r:id="rId9" w:history="1">
        <w:r w:rsidR="00AE52C6" w:rsidRPr="0041087B">
          <w:rPr>
            <w:rStyle w:val="Hyperlink"/>
            <w:i/>
            <w:lang w:val="en-CA"/>
          </w:rPr>
          <w:t>https://www.reservax.com/hciatubc/</w:t>
        </w:r>
      </w:hyperlink>
      <w:r w:rsidR="00AE52C6"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326A50">
        <w:rPr>
          <w:rStyle w:val="Strong"/>
          <w:b w:val="0"/>
          <w:bCs w:val="0"/>
          <w:lang w:val="en-CA"/>
        </w:rPr>
        <w:t>120</w:t>
      </w:r>
      <w:r w:rsidR="000963F5">
        <w:rPr>
          <w:rStyle w:val="Strong"/>
          <w:b w:val="0"/>
          <w:bCs w:val="0"/>
          <w:lang w:val="en-CA"/>
        </w:rPr>
        <w:t xml:space="preserve"> minutes</w:t>
      </w:r>
    </w:p>
    <w:p w:rsidR="00AE52C6" w:rsidRPr="009D5D07" w:rsidRDefault="00AE52C6">
      <w:pPr>
        <w:rPr>
          <w:rStyle w:val="Strong"/>
          <w:sz w:val="16"/>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Action:</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gramStart"/>
      <w:r w:rsidR="00A31F01">
        <w:rPr>
          <w:rStyle w:val="Strong"/>
          <w:b w:val="0"/>
          <w:lang w:val="en-CA"/>
        </w:rPr>
        <w:t xml:space="preserve">Metroquest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9933BE"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w:t>
      </w:r>
      <w:r w:rsidR="00326A50">
        <w:rPr>
          <w:bCs/>
          <w:lang w:val="en-CA"/>
        </w:rPr>
        <w:t>MQ</w:t>
      </w:r>
      <w:r w:rsidR="00597419" w:rsidRPr="00462BC3">
        <w:rPr>
          <w:bCs/>
          <w:lang w:val="en-CA"/>
        </w:rPr>
        <w:t xml:space="preserve">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Action:</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r>
        <w:rPr>
          <w:color w:val="FF0000"/>
          <w:lang w:val="en-CA"/>
        </w:rPr>
        <w:t>Metroquest</w:t>
      </w:r>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D2F37" w:rsidP="00C10987">
      <w:pPr>
        <w:spacing w:after="0"/>
        <w:rPr>
          <w:rStyle w:val="Strong"/>
          <w:b w:val="0"/>
          <w:lang w:val="en-CA"/>
        </w:rPr>
      </w:pPr>
      <w:r>
        <w:rPr>
          <w:rStyle w:val="Strong"/>
          <w:lang w:val="en-CA"/>
        </w:rPr>
        <w:t>Action:</w:t>
      </w:r>
      <w:r w:rsidR="00344C56" w:rsidRPr="00AE52C6">
        <w:rPr>
          <w:rStyle w:val="Strong"/>
          <w:lang w:val="en-CA"/>
        </w:rPr>
        <w:t xml:space="preserve"> </w:t>
      </w:r>
      <w:r w:rsidR="00344C56" w:rsidRPr="00AE52C6">
        <w:rPr>
          <w:rStyle w:val="Strong"/>
          <w:b w:val="0"/>
          <w:lang w:val="en-CA"/>
        </w:rPr>
        <w:t>One or two</w:t>
      </w:r>
      <w:r w:rsidR="00C10987" w:rsidRPr="00AE52C6">
        <w:rPr>
          <w:rStyle w:val="Strong"/>
          <w:b w:val="0"/>
          <w:lang w:val="en-CA"/>
        </w:rPr>
        <w:t xml:space="preserve"> day</w:t>
      </w:r>
      <w:r w:rsidR="00A31F01">
        <w:rPr>
          <w:rStyle w:val="Strong"/>
          <w:b w:val="0"/>
          <w:lang w:val="en-CA"/>
        </w:rPr>
        <w:t>s</w:t>
      </w:r>
      <w:r w:rsidR="00C10987" w:rsidRPr="00AE52C6">
        <w:rPr>
          <w:rStyle w:val="Strong"/>
          <w:b w:val="0"/>
          <w:lang w:val="en-CA"/>
        </w:rPr>
        <w:t xml:space="preserve"> before the appointment, </w:t>
      </w:r>
      <w:r w:rsidR="00C10987" w:rsidRPr="00365739">
        <w:rPr>
          <w:rStyle w:val="Strong"/>
          <w:color w:val="FF0000"/>
          <w:lang w:val="en-CA"/>
        </w:rPr>
        <w:t xml:space="preserve">check that the </w:t>
      </w:r>
      <w:r w:rsidR="00365739" w:rsidRPr="00365739">
        <w:rPr>
          <w:rStyle w:val="Strong"/>
          <w:color w:val="FF0000"/>
          <w:lang w:val="en-CA"/>
        </w:rPr>
        <w:t xml:space="preserve">home </w:t>
      </w:r>
      <w:r w:rsidR="00C10987" w:rsidRPr="00365739">
        <w:rPr>
          <w:rStyle w:val="Strong"/>
          <w:color w:val="FF0000"/>
          <w:lang w:val="en-CA"/>
        </w:rPr>
        <w:t>tests have been done</w:t>
      </w:r>
      <w:r w:rsidR="00365739">
        <w:rPr>
          <w:rStyle w:val="Strong"/>
          <w:b w:val="0"/>
          <w:lang w:val="en-CA"/>
        </w:rPr>
        <w:t>, using the following link</w:t>
      </w:r>
      <w:r w:rsidR="00C10987"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00C10987" w:rsidRPr="00AE52C6">
        <w:rPr>
          <w:rStyle w:val="Strong"/>
          <w:b w:val="0"/>
          <w:lang w:val="en-CA"/>
        </w:rPr>
        <w:t>:</w:t>
      </w:r>
    </w:p>
    <w:p w:rsidR="00EA409D" w:rsidRPr="00BF1060" w:rsidRDefault="00AF4C40" w:rsidP="00AF4C40">
      <w:pPr>
        <w:pStyle w:val="ListParagraph"/>
        <w:numPr>
          <w:ilvl w:val="0"/>
          <w:numId w:val="1"/>
        </w:numPr>
        <w:spacing w:after="0"/>
        <w:rPr>
          <w:rStyle w:val="Strong"/>
          <w:b w:val="0"/>
          <w:lang w:val="en-CA"/>
        </w:rPr>
      </w:pPr>
      <w:r w:rsidRPr="00AF4C40">
        <w:rPr>
          <w:rStyle w:val="Strong"/>
          <w:b w:val="0"/>
          <w:bCs w:val="0"/>
          <w:i/>
          <w:lang w:val="en-CA"/>
        </w:rPr>
        <w:t>https://www.cs.ubc.ca/group/iui/MMDTests/verify_home_tests.php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r w:rsidR="00326A50">
        <w:rPr>
          <w:rStyle w:val="Strong"/>
          <w:b w:val="0"/>
          <w:lang w:val="en-CA"/>
        </w:rPr>
        <w:t xml:space="preserve"> Put the user ID at the top of each form.</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 xml:space="preserve">pen </w:t>
      </w:r>
      <w:proofErr w:type="spellStart"/>
      <w:r w:rsidR="00FB09B5" w:rsidRPr="00AE52C6">
        <w:rPr>
          <w:rStyle w:val="Strong"/>
          <w:b w:val="0"/>
          <w:lang w:val="en-CA"/>
        </w:rPr>
        <w:t>Tobii</w:t>
      </w:r>
      <w:proofErr w:type="spellEnd"/>
      <w:r w:rsidR="00FB09B5" w:rsidRPr="00AE52C6">
        <w:rPr>
          <w:rStyle w:val="Strong"/>
          <w:b w:val="0"/>
          <w:lang w:val="en-CA"/>
        </w:rPr>
        <w:t xml:space="preserve">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NOT the M</w:t>
      </w:r>
      <w:r w:rsidR="00422B39">
        <w:rPr>
          <w:rStyle w:val="Strong"/>
          <w:color w:val="FF0000"/>
          <w:lang w:val="en-CA"/>
        </w:rPr>
        <w:t>etroquest</w:t>
      </w:r>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Action:</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Action:</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CD2F37" w:rsidP="00FB09B5">
      <w:pPr>
        <w:pStyle w:val="NoSpacing"/>
        <w:rPr>
          <w:rStyle w:val="Strong"/>
          <w:b w:val="0"/>
          <w:lang w:val="en-CA"/>
        </w:rPr>
      </w:pPr>
      <w:r w:rsidRPr="00CD2F37">
        <w:rPr>
          <w:rStyle w:val="Strong"/>
          <w:lang w:val="en-CA"/>
        </w:rPr>
        <w:t>Say:</w:t>
      </w:r>
      <w:r>
        <w:rPr>
          <w:rStyle w:val="Strong"/>
          <w:b w:val="0"/>
          <w:lang w:val="en-CA"/>
        </w:rPr>
        <w:t xml:space="preserve"> </w:t>
      </w:r>
      <w:r w:rsidR="00E63A1E" w:rsidRPr="00AE52C6">
        <w:rPr>
          <w:rStyle w:val="Strong"/>
          <w:b w:val="0"/>
          <w:lang w:val="en-CA"/>
        </w:rPr>
        <w:t>“</w:t>
      </w:r>
      <w:r w:rsidR="00FB09B5" w:rsidRPr="00AE52C6">
        <w:rPr>
          <w:rStyle w:val="Strong"/>
          <w:b w:val="0"/>
          <w:lang w:val="en-CA"/>
        </w:rPr>
        <w:t xml:space="preserve">Thank you for participating in this study. The experiment </w:t>
      </w:r>
      <w:r w:rsidR="00E63A1E" w:rsidRPr="00AE52C6">
        <w:rPr>
          <w:rStyle w:val="Strong"/>
          <w:b w:val="0"/>
          <w:lang w:val="en-CA"/>
        </w:rPr>
        <w:t xml:space="preserve">is about </w:t>
      </w:r>
      <w:r w:rsidR="00326A50">
        <w:rPr>
          <w:rStyle w:val="Strong"/>
          <w:b w:val="0"/>
          <w:lang w:val="en-CA"/>
        </w:rPr>
        <w:t>120</w:t>
      </w:r>
      <w:r w:rsidR="005D38ED">
        <w:rPr>
          <w:rStyle w:val="Strong"/>
          <w:b w:val="0"/>
          <w:lang w:val="en-CA"/>
        </w:rPr>
        <w:t>min</w:t>
      </w:r>
      <w:r w:rsidR="00E63A1E" w:rsidRPr="00AE52C6">
        <w:rPr>
          <w:rStyle w:val="Strong"/>
          <w:b w:val="0"/>
          <w:lang w:val="en-CA"/>
        </w:rPr>
        <w:t xml:space="preserve"> long</w:t>
      </w:r>
      <w:r w:rsidR="007C70C7">
        <w:rPr>
          <w:rStyle w:val="Strong"/>
          <w:b w:val="0"/>
          <w:lang w:val="en-CA"/>
        </w:rPr>
        <w:t>, and you will be paid $</w:t>
      </w:r>
      <w:r w:rsidR="00326A50">
        <w:rPr>
          <w:rStyle w:val="Strong"/>
          <w:b w:val="0"/>
          <w:lang w:val="en-CA"/>
        </w:rPr>
        <w:t>50</w:t>
      </w:r>
      <w:r w:rsidR="007C70C7">
        <w:rPr>
          <w:rStyle w:val="Strong"/>
          <w:b w:val="0"/>
          <w:lang w:val="en-CA"/>
        </w:rPr>
        <w:t xml:space="preserve">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00E63A1E"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CD2F37" w:rsidP="00FB09B5">
      <w:pPr>
        <w:pStyle w:val="NoSpacing"/>
        <w:rPr>
          <w:rStyle w:val="Strong"/>
          <w:b w:val="0"/>
          <w:lang w:val="en-CA"/>
        </w:rPr>
      </w:pPr>
      <w:r>
        <w:rPr>
          <w:rStyle w:val="Strong"/>
          <w:lang w:val="en-CA"/>
        </w:rPr>
        <w:t>Action</w:t>
      </w:r>
      <w:r w:rsidR="00FB09B5" w:rsidRPr="00AE52C6">
        <w:rPr>
          <w:rStyle w:val="Strong"/>
          <w:lang w:val="en-CA"/>
        </w:rPr>
        <w:t>:</w:t>
      </w:r>
      <w:r w:rsidR="00FB09B5"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00FB09B5" w:rsidRPr="00AE52C6">
        <w:rPr>
          <w:rStyle w:val="Strong"/>
          <w:b w:val="0"/>
          <w:lang w:val="en-CA"/>
        </w:rPr>
        <w:t>sign the consent form</w:t>
      </w:r>
      <w:r w:rsidR="00326A50">
        <w:rPr>
          <w:rStyle w:val="Strong"/>
          <w:b w:val="0"/>
          <w:lang w:val="en-CA"/>
        </w:rPr>
        <w:t>.</w:t>
      </w:r>
    </w:p>
    <w:p w:rsidR="00FB09B5" w:rsidRPr="00AE52C6" w:rsidRDefault="00FB09B5" w:rsidP="00FB09B5">
      <w:pPr>
        <w:pStyle w:val="NoSpacing"/>
        <w:rPr>
          <w:rStyle w:val="Strong"/>
          <w:b w:val="0"/>
          <w:lang w:val="en-CA"/>
        </w:rPr>
      </w:pPr>
    </w:p>
    <w:p w:rsidR="003039A2" w:rsidRDefault="00FB09B5" w:rsidP="003039A2">
      <w:pPr>
        <w:rPr>
          <w:rStyle w:val="Strong"/>
          <w:sz w:val="28"/>
          <w:szCs w:val="24"/>
          <w:lang w:val="en-CA"/>
        </w:rPr>
      </w:pPr>
      <w:r w:rsidRPr="009F272E">
        <w:rPr>
          <w:rStyle w:val="Strong"/>
          <w:sz w:val="28"/>
          <w:szCs w:val="24"/>
          <w:lang w:val="en-CA"/>
        </w:rPr>
        <w:t xml:space="preserve">2. </w:t>
      </w:r>
      <w:r w:rsidR="00DD155D">
        <w:rPr>
          <w:rStyle w:val="Strong"/>
          <w:sz w:val="28"/>
          <w:szCs w:val="24"/>
          <w:lang w:val="en-CA"/>
        </w:rPr>
        <w:t>Pre-Study Tests</w:t>
      </w:r>
    </w:p>
    <w:p w:rsidR="003039A2" w:rsidRPr="003039A2" w:rsidRDefault="003039A2" w:rsidP="003039A2">
      <w:pPr>
        <w:rPr>
          <w:rStyle w:val="Strong"/>
          <w:sz w:val="28"/>
          <w:szCs w:val="24"/>
          <w:lang w:val="en-CA"/>
        </w:rPr>
      </w:pPr>
      <w:r w:rsidRPr="00AE52C6">
        <w:rPr>
          <w:rStyle w:val="Strong"/>
          <w:sz w:val="24"/>
          <w:szCs w:val="24"/>
          <w:lang w:val="en-CA"/>
        </w:rPr>
        <w:t>Visual working memory test (</w:t>
      </w:r>
      <w:proofErr w:type="spellStart"/>
      <w:r w:rsidRPr="00AE52C6">
        <w:rPr>
          <w:rStyle w:val="Strong"/>
          <w:sz w:val="24"/>
          <w:szCs w:val="24"/>
          <w:lang w:val="en-CA"/>
        </w:rPr>
        <w:t>VisWM</w:t>
      </w:r>
      <w:proofErr w:type="spellEnd"/>
      <w:r w:rsidRPr="00AE52C6">
        <w:rPr>
          <w:rStyle w:val="Strong"/>
          <w:sz w:val="24"/>
          <w:szCs w:val="24"/>
          <w:lang w:val="en-CA"/>
        </w:rPr>
        <w:t>)</w:t>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 xml:space="preserve">Metroquest </w:t>
      </w:r>
      <w:r w:rsidRPr="00DD2C54">
        <w:rPr>
          <w:rStyle w:val="Strong"/>
          <w:color w:val="FF0000"/>
          <w:szCs w:val="24"/>
          <w:lang w:val="en-CA"/>
        </w:rPr>
        <w:t>study, do not do this test</w:t>
      </w:r>
    </w:p>
    <w:p w:rsidR="00DD155D" w:rsidRDefault="00DD155D" w:rsidP="003039A2">
      <w:pPr>
        <w:pStyle w:val="NoSpacing"/>
        <w:rPr>
          <w:rStyle w:val="Strong"/>
          <w:b w:val="0"/>
          <w:lang w:val="en-CA"/>
        </w:rPr>
      </w:pPr>
      <w:r>
        <w:rPr>
          <w:rStyle w:val="Strong"/>
          <w:lang w:val="en-CA"/>
        </w:rPr>
        <w:t xml:space="preserve">Say: </w:t>
      </w:r>
      <w:r w:rsidRPr="00DD155D">
        <w:rPr>
          <w:rStyle w:val="Strong"/>
          <w:b w:val="0"/>
          <w:lang w:val="en-CA"/>
        </w:rPr>
        <w:t>“First we are going to administer a short computer-based test to measure your visual attention.”</w:t>
      </w:r>
    </w:p>
    <w:p w:rsidR="00DD155D" w:rsidRDefault="00DD155D" w:rsidP="003039A2">
      <w:pPr>
        <w:pStyle w:val="NoSpacing"/>
        <w:rPr>
          <w:rStyle w:val="Strong"/>
          <w:lang w:val="en-CA"/>
        </w:rPr>
      </w:pPr>
    </w:p>
    <w:p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rsidR="003039A2" w:rsidRDefault="003039A2" w:rsidP="003039A2">
      <w:pPr>
        <w:pStyle w:val="NoSpacing"/>
        <w:rPr>
          <w:b/>
          <w:lang w:val="en-CA"/>
        </w:rPr>
      </w:pPr>
    </w:p>
    <w:p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(right click, “Run”).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rsidR="001043F2" w:rsidRPr="008B09A9" w:rsidRDefault="003039A2" w:rsidP="003039A2">
      <w:pPr>
        <w:pStyle w:val="NoSpacing"/>
        <w:rPr>
          <w:rStyle w:val="Strong"/>
          <w:b w:val="0"/>
          <w:highlight w:val="yellow"/>
          <w:lang w:val="en-CA"/>
        </w:rPr>
      </w:pPr>
      <w:r>
        <w:rPr>
          <w:lang w:val="en-CA"/>
        </w:rPr>
        <w:t xml:space="preserve">Tell the </w:t>
      </w:r>
      <w:r w:rsidRPr="00DD155D">
        <w:rPr>
          <w:lang w:val="en-CA"/>
        </w:rPr>
        <w:t>user:  “t</w:t>
      </w:r>
      <w:r w:rsidR="001043F2" w:rsidRPr="00DD155D">
        <w:rPr>
          <w:rStyle w:val="Strong"/>
          <w:b w:val="0"/>
          <w:lang w:val="en-CA"/>
        </w:rPr>
        <w:t xml:space="preserve">he test should only take about 4 minutes but it may feel like it’s going on forever, but rest assured it does end! </w:t>
      </w:r>
      <w:r w:rsidRPr="00DD155D">
        <w:rPr>
          <w:rStyle w:val="Strong"/>
          <w:b w:val="0"/>
          <w:lang w:val="en-CA"/>
        </w:rPr>
        <w:t xml:space="preserve"> Good luck!”</w:t>
      </w:r>
    </w:p>
    <w:p w:rsidR="003039A2" w:rsidRDefault="003039A2" w:rsidP="003F0397">
      <w:pPr>
        <w:rPr>
          <w:rStyle w:val="Strong"/>
          <w:b w:val="0"/>
          <w:highlight w:val="yellow"/>
          <w:lang w:val="en-CA"/>
        </w:rPr>
      </w:pPr>
    </w:p>
    <w:p w:rsidR="001043F2" w:rsidRPr="001043F2" w:rsidRDefault="003039A2" w:rsidP="003F0397">
      <w:pPr>
        <w:rPr>
          <w:rStyle w:val="Strong"/>
          <w:b w:val="0"/>
          <w:lang w:val="en-CA"/>
        </w:rPr>
      </w:pPr>
      <w:r w:rsidRPr="00DD155D">
        <w:rPr>
          <w:rStyle w:val="Strong"/>
          <w:sz w:val="24"/>
          <w:szCs w:val="24"/>
          <w:lang w:val="en-CA"/>
        </w:rPr>
        <w:lastRenderedPageBreak/>
        <w:t xml:space="preserve">NAART Vocabulary Test: </w:t>
      </w:r>
      <w:r w:rsidR="00DD155D" w:rsidRPr="00DD155D">
        <w:rPr>
          <w:rStyle w:val="Strong"/>
          <w:b w:val="0"/>
          <w:lang w:val="en-CA"/>
        </w:rPr>
        <w:t xml:space="preserve">Tell the user they will now </w:t>
      </w:r>
      <w:r w:rsidR="001043F2" w:rsidRPr="00DD155D">
        <w:rPr>
          <w:rStyle w:val="Strong"/>
          <w:b w:val="0"/>
          <w:lang w:val="en-CA"/>
        </w:rPr>
        <w:t xml:space="preserve">complete </w:t>
      </w:r>
      <w:r w:rsidR="00DD155D" w:rsidRPr="00DD155D">
        <w:rPr>
          <w:rStyle w:val="Strong"/>
          <w:b w:val="0"/>
          <w:lang w:val="en-CA"/>
        </w:rPr>
        <w:t xml:space="preserve">a spoken vocabulary test. Read them the instructions on the experimenter form, and </w:t>
      </w:r>
      <w:r w:rsidRPr="00DD155D">
        <w:rPr>
          <w:rStyle w:val="Strong"/>
          <w:b w:val="0"/>
          <w:lang w:val="en-CA"/>
        </w:rPr>
        <w:t xml:space="preserve">use the </w:t>
      </w:r>
      <w:r w:rsidR="001043F2" w:rsidRPr="00DD155D">
        <w:rPr>
          <w:rStyle w:val="Strong"/>
          <w:b w:val="0"/>
          <w:lang w:val="en-CA"/>
        </w:rPr>
        <w:t>voice recording software</w:t>
      </w:r>
      <w:r w:rsidR="00DD155D" w:rsidRPr="00DD155D">
        <w:rPr>
          <w:rStyle w:val="Strong"/>
          <w:b w:val="0"/>
          <w:lang w:val="en-CA"/>
        </w:rPr>
        <w:t xml:space="preserve"> on the computer</w:t>
      </w:r>
      <w:r w:rsidR="001043F2" w:rsidRPr="00DD155D">
        <w:rPr>
          <w:rStyle w:val="Strong"/>
          <w:b w:val="0"/>
          <w:lang w:val="en-CA"/>
        </w:rPr>
        <w:t>.</w:t>
      </w:r>
    </w:p>
    <w:p w:rsidR="00DD155D" w:rsidRDefault="00DD155D" w:rsidP="00DD155D">
      <w:pPr>
        <w:rPr>
          <w:rStyle w:val="Strong"/>
          <w:sz w:val="28"/>
          <w:szCs w:val="24"/>
          <w:lang w:val="en-CA"/>
        </w:rPr>
      </w:pPr>
      <w:r>
        <w:rPr>
          <w:rStyle w:val="Strong"/>
          <w:sz w:val="28"/>
          <w:szCs w:val="24"/>
          <w:lang w:val="en-CA"/>
        </w:rPr>
        <w:t>3</w:t>
      </w:r>
      <w:r w:rsidRPr="009F272E">
        <w:rPr>
          <w:rStyle w:val="Strong"/>
          <w:sz w:val="28"/>
          <w:szCs w:val="24"/>
          <w:lang w:val="en-CA"/>
        </w:rPr>
        <w:t xml:space="preserve">. </w:t>
      </w:r>
      <w:r>
        <w:rPr>
          <w:rStyle w:val="Strong"/>
          <w:sz w:val="28"/>
          <w:szCs w:val="24"/>
          <w:lang w:val="en-CA"/>
        </w:rPr>
        <w:t>Questionnaire and Training</w:t>
      </w:r>
    </w:p>
    <w:p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 Go to the google chrome tab and select ‘start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Action:</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Action:</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00DD155D">
        <w:rPr>
          <w:rStyle w:val="Strong"/>
          <w:b w:val="0"/>
        </w:rPr>
        <w:t xml:space="preserve">Now I will explain to you the main part of the study. </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w:t>
      </w:r>
      <w:r w:rsidRPr="00DD155D">
        <w:rPr>
          <w:b/>
        </w:rPr>
        <w:t>study</w:t>
      </w:r>
      <w:r w:rsidRPr="00B55DDB">
        <w:t xml:space="preserve">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Action:</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w:t>
      </w:r>
      <w:r w:rsidR="00DD155D">
        <w:t>in the pink circle. The progress bar will show you which snippet you’re working on, starting at 1 and will increment to a total of 15.</w:t>
      </w:r>
      <w:r w:rsidR="00722A65" w:rsidRPr="00722A65">
        <w:t>”</w:t>
      </w:r>
      <w:r w:rsidR="00EE1AC4">
        <w:t xml:space="preserve"> [</w:t>
      </w:r>
      <w:r w:rsidR="00EE1AC4" w:rsidRPr="00326C72">
        <w:rPr>
          <w:color w:val="FF0000"/>
        </w:rPr>
        <w:t>MAKE SURE YOU POINT TO THE PROGRESS BAR</w:t>
      </w:r>
      <w:r w:rsidR="00EE1AC4">
        <w:t>]~</w:t>
      </w:r>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BD604D" w:rsidRDefault="00BD604D" w:rsidP="00CD2F37">
      <w:pPr>
        <w:rPr>
          <w:rStyle w:val="Strong"/>
          <w:b w:val="0"/>
        </w:rPr>
      </w:pPr>
      <w:r w:rsidRPr="009F272E">
        <w:rPr>
          <w:rStyle w:val="Strong"/>
          <w:lang w:val="en-CA"/>
        </w:rPr>
        <w:t>Action:</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CD2F37" w:rsidP="00FB09B5">
      <w:pPr>
        <w:rPr>
          <w:rStyle w:val="Strong"/>
          <w:sz w:val="28"/>
          <w:szCs w:val="24"/>
          <w:lang w:val="en-CA"/>
        </w:rPr>
      </w:pPr>
      <w:r>
        <w:rPr>
          <w:rStyle w:val="Strong"/>
          <w:sz w:val="28"/>
          <w:szCs w:val="24"/>
          <w:lang w:val="en-CA"/>
        </w:rPr>
        <w:t>4</w:t>
      </w:r>
      <w:r w:rsidR="00FB09B5" w:rsidRPr="00921E16">
        <w:rPr>
          <w:rStyle w:val="Strong"/>
          <w:sz w:val="28"/>
          <w:szCs w:val="24"/>
          <w:lang w:val="en-CA"/>
        </w:rPr>
        <w:t xml:space="preserve">. </w:t>
      </w:r>
      <w:r w:rsidR="0048304F">
        <w:rPr>
          <w:rStyle w:val="Strong"/>
          <w:sz w:val="28"/>
          <w:szCs w:val="24"/>
          <w:lang w:val="en-CA"/>
        </w:rPr>
        <w:t xml:space="preserve">Tobii Studio </w:t>
      </w:r>
      <w:r w:rsidR="00FB09B5"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Action</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w:t>
      </w:r>
      <w:proofErr w:type="spellStart"/>
      <w:r w:rsidRPr="00AE52C6">
        <w:rPr>
          <w:rStyle w:val="Strong"/>
          <w:b w:val="0"/>
          <w:lang w:val="en-CA"/>
        </w:rPr>
        <w:t>Tobii</w:t>
      </w:r>
      <w:proofErr w:type="spellEnd"/>
      <w:r w:rsidRPr="00AE52C6">
        <w:rPr>
          <w:rStyle w:val="Strong"/>
          <w:b w:val="0"/>
          <w:lang w:val="en-CA"/>
        </w:rPr>
        <w:t xml:space="preserve">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 on the mouse</w:t>
      </w:r>
      <w:r w:rsidR="00DF0A6A">
        <w:rPr>
          <w:lang w:val="en-CA"/>
        </w:rPr>
        <w:t xml:space="preserve"> </w:t>
      </w:r>
      <w:r w:rsidR="00E63A1E" w:rsidRPr="00AE52C6">
        <w:rPr>
          <w:lang w:val="en-CA"/>
        </w:rPr>
        <w:t>so you will have a better idea of where you need to be sitting</w:t>
      </w:r>
      <w:r w:rsidR="00326A50">
        <w:rPr>
          <w:lang w:val="en-CA"/>
        </w:rPr>
        <w:t xml:space="preserve"> (you will not need the keyboard)</w:t>
      </w:r>
      <w:r w:rsidR="00E63A1E" w:rsidRPr="00AE52C6">
        <w:rPr>
          <w:lang w:val="en-CA"/>
        </w:rPr>
        <w:t>.</w:t>
      </w:r>
    </w:p>
    <w:p w:rsidR="00453647" w:rsidRPr="00453647" w:rsidRDefault="00453647" w:rsidP="009219BE">
      <w:pPr>
        <w:pStyle w:val="NoSpacing"/>
        <w:rPr>
          <w:bCs/>
          <w:lang w:val="en-CA"/>
        </w:rPr>
      </w:pPr>
      <w:r>
        <w:rPr>
          <w:rStyle w:val="Strong"/>
          <w:b w:val="0"/>
          <w:lang w:val="en-CA"/>
        </w:rPr>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lastRenderedPageBreak/>
        <w:t>Action:</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Action:</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CD2F37" w:rsidP="00867954">
      <w:pPr>
        <w:rPr>
          <w:rStyle w:val="Strong"/>
          <w:sz w:val="28"/>
          <w:szCs w:val="24"/>
          <w:lang w:val="en-CA"/>
        </w:rPr>
      </w:pPr>
      <w:r>
        <w:rPr>
          <w:rStyle w:val="Strong"/>
          <w:sz w:val="28"/>
          <w:szCs w:val="24"/>
          <w:lang w:val="en-CA"/>
        </w:rPr>
        <w:t>5</w:t>
      </w:r>
      <w:r w:rsidR="00867954" w:rsidRPr="00921E16">
        <w:rPr>
          <w:rStyle w:val="Strong"/>
          <w:sz w:val="28"/>
          <w:szCs w:val="24"/>
          <w:lang w:val="en-CA"/>
        </w:rPr>
        <w:t>. Main task</w:t>
      </w:r>
    </w:p>
    <w:p w:rsidR="00E00F89" w:rsidRPr="00AE52C6" w:rsidRDefault="000D47D5" w:rsidP="00FB09B5">
      <w:pPr>
        <w:pStyle w:val="NoSpacing"/>
        <w:rPr>
          <w:rStyle w:val="Strong"/>
          <w:b w:val="0"/>
          <w:lang w:val="en-CA"/>
        </w:rPr>
      </w:pPr>
      <w:r w:rsidRPr="00AE52C6">
        <w:rPr>
          <w:rStyle w:val="Strong"/>
          <w:lang w:val="en-CA"/>
        </w:rPr>
        <w:t>Action</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CD2F37" w:rsidP="007C322F">
      <w:pPr>
        <w:rPr>
          <w:rStyle w:val="Strong"/>
          <w:sz w:val="28"/>
          <w:szCs w:val="24"/>
          <w:lang w:val="en-CA"/>
        </w:rPr>
      </w:pPr>
      <w:r>
        <w:rPr>
          <w:rStyle w:val="Strong"/>
          <w:sz w:val="28"/>
          <w:szCs w:val="24"/>
          <w:lang w:val="en-CA"/>
        </w:rPr>
        <w:t>6</w:t>
      </w:r>
      <w:r w:rsidR="007C322F" w:rsidRPr="00921E16">
        <w:rPr>
          <w:rStyle w:val="Strong"/>
          <w:sz w:val="28"/>
          <w:szCs w:val="24"/>
          <w:lang w:val="en-CA"/>
        </w:rPr>
        <w:t xml:space="preserve">. </w:t>
      </w:r>
      <w:r w:rsidR="007C322F">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CD2F37" w:rsidP="004A58A0">
      <w:pPr>
        <w:rPr>
          <w:rStyle w:val="Strong"/>
          <w:sz w:val="28"/>
          <w:szCs w:val="24"/>
          <w:lang w:val="en-CA"/>
        </w:rPr>
      </w:pPr>
      <w:r>
        <w:rPr>
          <w:rStyle w:val="Strong"/>
          <w:sz w:val="28"/>
          <w:szCs w:val="24"/>
          <w:lang w:val="en-CA"/>
        </w:rPr>
        <w:t>7</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 xml:space="preserve">Action: </w:t>
      </w:r>
      <w:r w:rsidR="00CD2F37">
        <w:rPr>
          <w:rStyle w:val="Strong"/>
          <w:b w:val="0"/>
          <w:lang w:val="en-CA"/>
        </w:rPr>
        <w:t xml:space="preserve">Have users </w:t>
      </w:r>
      <w:r w:rsidRPr="004A58A0">
        <w:rPr>
          <w:rStyle w:val="Strong"/>
          <w:b w:val="0"/>
          <w:lang w:val="en-CA"/>
        </w:rPr>
        <w:t>click</w:t>
      </w:r>
      <w:r w:rsidR="00CD2F37">
        <w:rPr>
          <w:rStyle w:val="Strong"/>
          <w:b w:val="0"/>
          <w:lang w:val="en-CA"/>
        </w:rPr>
        <w:t xml:space="preserve"> ‘next’ and </w:t>
      </w:r>
      <w:r>
        <w:rPr>
          <w:rStyle w:val="Strong"/>
          <w:b w:val="0"/>
          <w:lang w:val="en-CA"/>
        </w:rPr>
        <w:t xml:space="preserve">‘answer </w:t>
      </w:r>
      <w:r w:rsidR="00CD2F37">
        <w:rPr>
          <w:rStyle w:val="Strong"/>
          <w:b w:val="0"/>
          <w:lang w:val="en-CA"/>
        </w:rPr>
        <w:t xml:space="preserve">the </w:t>
      </w:r>
      <w:r>
        <w:rPr>
          <w:rStyle w:val="Strong"/>
          <w:b w:val="0"/>
          <w:lang w:val="en-CA"/>
        </w:rPr>
        <w:t>post</w:t>
      </w:r>
      <w:r w:rsidR="00CD2F37">
        <w:rPr>
          <w:rStyle w:val="Strong"/>
          <w:b w:val="0"/>
          <w:lang w:val="en-CA"/>
        </w:rPr>
        <w:t>-study question</w:t>
      </w:r>
      <w:r>
        <w:rPr>
          <w:rStyle w:val="Strong"/>
          <w:b w:val="0"/>
          <w:lang w:val="en-CA"/>
        </w:rPr>
        <w:t>!</w:t>
      </w:r>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xml:space="preserve">: </w:t>
      </w:r>
      <w:r w:rsidR="00CD2F37">
        <w:rPr>
          <w:rStyle w:val="Strong"/>
          <w:sz w:val="30"/>
          <w:szCs w:val="30"/>
          <w:lang w:val="en-CA"/>
        </w:rPr>
        <w:t xml:space="preserve">PAPER-BASED </w:t>
      </w:r>
      <w:r w:rsidR="00F84822" w:rsidRPr="00AE52C6">
        <w:rPr>
          <w:rStyle w:val="Strong"/>
          <w:sz w:val="30"/>
          <w:szCs w:val="30"/>
          <w:lang w:val="en-CA"/>
        </w:rPr>
        <w:t>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w:t>
      </w:r>
      <w:r w:rsidR="00326C72" w:rsidRPr="00326C72">
        <w:rPr>
          <w:rStyle w:val="Strong"/>
          <w:lang w:val="en-CA"/>
        </w:rPr>
        <w:t>FIVE</w:t>
      </w:r>
      <w:r w:rsidRPr="00AE52C6">
        <w:rPr>
          <w:rStyle w:val="Strong"/>
          <w:b w:val="0"/>
          <w:lang w:val="en-CA"/>
        </w:rPr>
        <w:t xml:space="preserve"> paper-based tests now (to </w:t>
      </w:r>
      <w:r w:rsidR="00EE1AC4">
        <w:rPr>
          <w:rStyle w:val="Strong"/>
          <w:b w:val="0"/>
          <w:lang w:val="en-CA"/>
        </w:rPr>
        <w:t xml:space="preserve">better </w:t>
      </w:r>
      <w:r w:rsidRPr="00AE52C6">
        <w:rPr>
          <w:rStyle w:val="Strong"/>
          <w:b w:val="0"/>
          <w:lang w:val="en-CA"/>
        </w:rPr>
        <w:t xml:space="preserve">understand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CD2F37" w:rsidRPr="00AE52C6" w:rsidRDefault="00CD2F37" w:rsidP="00CD2F37">
      <w:pPr>
        <w:rPr>
          <w:rStyle w:val="Strong"/>
          <w:sz w:val="24"/>
          <w:szCs w:val="24"/>
          <w:lang w:val="en-CA"/>
        </w:rPr>
      </w:pPr>
      <w:r>
        <w:rPr>
          <w:rStyle w:val="Strong"/>
          <w:sz w:val="24"/>
          <w:szCs w:val="24"/>
          <w:lang w:val="en-CA"/>
        </w:rPr>
        <w:t>1</w:t>
      </w:r>
      <w:r w:rsidRPr="00AE52C6">
        <w:rPr>
          <w:rStyle w:val="Strong"/>
          <w:sz w:val="24"/>
          <w:szCs w:val="24"/>
          <w:lang w:val="en-CA"/>
        </w:rPr>
        <w:t>. Perceptual Speed (PS)</w:t>
      </w:r>
      <w:r w:rsidRPr="00AE52C6">
        <w:rPr>
          <w:rStyle w:val="Strong"/>
          <w:sz w:val="24"/>
          <w:szCs w:val="24"/>
          <w:lang w:val="en-CA"/>
        </w:rPr>
        <w:tab/>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Metroquest</w:t>
      </w:r>
      <w:r w:rsidRPr="00DD2C54">
        <w:rPr>
          <w:rStyle w:val="Strong"/>
          <w:color w:val="FF0000"/>
          <w:szCs w:val="24"/>
          <w:lang w:val="en-CA"/>
        </w:rPr>
        <w:t xml:space="preserve"> study, do not do this test</w:t>
      </w:r>
      <w:r>
        <w:rPr>
          <w:rStyle w:val="Strong"/>
          <w:color w:val="FF0000"/>
          <w:szCs w:val="24"/>
          <w:lang w:val="en-CA"/>
        </w:rPr>
        <w:t>.</w:t>
      </w:r>
    </w:p>
    <w:p w:rsidR="00CD2F37" w:rsidRPr="00E654DE" w:rsidRDefault="00CD2F37" w:rsidP="00CD2F37">
      <w:pPr>
        <w:pStyle w:val="NoSpacing"/>
        <w:rPr>
          <w:rStyle w:val="Strong"/>
          <w:lang w:val="en-CA"/>
        </w:rPr>
      </w:pPr>
      <w:r w:rsidRPr="00AE52C6">
        <w:rPr>
          <w:rStyle w:val="Strong"/>
          <w:lang w:val="en-CA"/>
        </w:rPr>
        <w:t>Action:</w:t>
      </w:r>
      <w:r w:rsidRPr="00AE52C6">
        <w:rPr>
          <w:rStyle w:val="Strong"/>
          <w:b w:val="0"/>
          <w:lang w:val="en-CA"/>
        </w:rPr>
        <w:t xml:space="preserve"> Give the paper-based perceptual speed 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1min30. </w:t>
      </w:r>
      <w:r w:rsidRPr="00E654DE">
        <w:rPr>
          <w:rStyle w:val="Strong"/>
          <w:lang w:val="en-CA"/>
        </w:rPr>
        <w:t>Start the timer when the pen touches the page for the first time.</w:t>
      </w:r>
    </w:p>
    <w:p w:rsidR="00CD2F37" w:rsidRDefault="00CD2F37" w:rsidP="00E654DE">
      <w:pPr>
        <w:rPr>
          <w:rStyle w:val="Strong"/>
          <w:sz w:val="24"/>
          <w:szCs w:val="24"/>
          <w:lang w:val="en-CA"/>
        </w:rPr>
      </w:pPr>
    </w:p>
    <w:p w:rsidR="00E654DE" w:rsidRPr="00AE52C6" w:rsidRDefault="00CD2F37" w:rsidP="00E654DE">
      <w:pPr>
        <w:rPr>
          <w:rStyle w:val="Strong"/>
          <w:sz w:val="24"/>
          <w:szCs w:val="24"/>
          <w:lang w:val="en-CA"/>
        </w:rPr>
      </w:pPr>
      <w:r>
        <w:rPr>
          <w:rStyle w:val="Strong"/>
          <w:sz w:val="24"/>
          <w:szCs w:val="24"/>
          <w:lang w:val="en-CA"/>
        </w:rPr>
        <w:t>2</w:t>
      </w:r>
      <w:r w:rsidR="00E654DE" w:rsidRPr="00AE52C6">
        <w:rPr>
          <w:rStyle w:val="Strong"/>
          <w:sz w:val="24"/>
          <w:szCs w:val="24"/>
          <w:lang w:val="en-CA"/>
        </w:rPr>
        <w:t xml:space="preserve">. </w:t>
      </w:r>
      <w:r>
        <w:rPr>
          <w:rStyle w:val="Strong"/>
          <w:sz w:val="24"/>
          <w:szCs w:val="24"/>
          <w:lang w:val="en-CA"/>
        </w:rPr>
        <w:t xml:space="preserve">Written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r w:rsidR="00CD2F37">
        <w:rPr>
          <w:rStyle w:val="Strong"/>
          <w:b w:val="0"/>
          <w:lang w:val="en-CA"/>
        </w:rPr>
        <w:t>This test is not timed.</w:t>
      </w:r>
    </w:p>
    <w:p w:rsidR="007D05D7" w:rsidRPr="007D05D7" w:rsidRDefault="007D05D7" w:rsidP="007D05D7">
      <w:pPr>
        <w:pStyle w:val="NoSpacing"/>
        <w:rPr>
          <w:rStyle w:val="Strong"/>
          <w:b w:val="0"/>
          <w:lang w:val="en-CA"/>
        </w:rPr>
      </w:pPr>
    </w:p>
    <w:p w:rsidR="000D47D5" w:rsidRPr="00AE52C6" w:rsidRDefault="000D47D5" w:rsidP="00FB09B5">
      <w:pPr>
        <w:pStyle w:val="NoSpacing"/>
        <w:rPr>
          <w:rStyle w:val="Strong"/>
          <w:b w:val="0"/>
          <w:lang w:val="en-CA"/>
        </w:rPr>
      </w:pPr>
    </w:p>
    <w:p w:rsidR="00E654DE" w:rsidRPr="00AE52C6" w:rsidRDefault="00CD2F37" w:rsidP="00E654DE">
      <w:pPr>
        <w:rPr>
          <w:rStyle w:val="Strong"/>
          <w:sz w:val="24"/>
          <w:szCs w:val="24"/>
          <w:lang w:val="en-CA"/>
        </w:rPr>
      </w:pPr>
      <w:r>
        <w:rPr>
          <w:rStyle w:val="Strong"/>
          <w:sz w:val="24"/>
          <w:szCs w:val="24"/>
          <w:lang w:val="en-CA"/>
        </w:rPr>
        <w:t>3</w:t>
      </w:r>
      <w:r w:rsidR="00E654DE" w:rsidRPr="00AE52C6">
        <w:rPr>
          <w:rStyle w:val="Strong"/>
          <w:sz w:val="24"/>
          <w:szCs w:val="24"/>
          <w:lang w:val="en-CA"/>
        </w:rPr>
        <w:t xml:space="preserve">. </w:t>
      </w:r>
      <w:r w:rsidR="006C1E5F">
        <w:rPr>
          <w:rStyle w:val="Strong"/>
          <w:sz w:val="24"/>
          <w:szCs w:val="24"/>
          <w:lang w:val="en-CA"/>
        </w:rPr>
        <w:t>Shape Memory Test</w:t>
      </w:r>
      <w:r w:rsidR="00E654DE" w:rsidRPr="00AE52C6">
        <w:rPr>
          <w:rStyle w:val="Strong"/>
          <w:sz w:val="24"/>
          <w:szCs w:val="24"/>
          <w:lang w:val="en-CA"/>
        </w:rPr>
        <w:t xml:space="preserve"> (</w:t>
      </w:r>
      <w:r w:rsidR="006C1E5F">
        <w:rPr>
          <w:rStyle w:val="Strong"/>
          <w:sz w:val="24"/>
          <w:szCs w:val="24"/>
          <w:lang w:val="en-CA"/>
        </w:rPr>
        <w:t>MV</w:t>
      </w:r>
      <w:r w:rsidR="00E654DE" w:rsidRPr="00AE52C6">
        <w:rPr>
          <w:rStyle w:val="Strong"/>
          <w:sz w:val="24"/>
          <w:szCs w:val="24"/>
          <w:lang w:val="en-CA"/>
        </w:rPr>
        <w:t>)</w:t>
      </w:r>
    </w:p>
    <w:p w:rsidR="00CD2F37" w:rsidRDefault="00E654DE" w:rsidP="00E654DE">
      <w:pPr>
        <w:pStyle w:val="NoSpacing"/>
        <w:rPr>
          <w:rStyle w:val="Strong"/>
          <w:b w:val="0"/>
          <w:lang w:val="en-CA"/>
        </w:rPr>
      </w:pPr>
      <w:r w:rsidRPr="00AE52C6">
        <w:rPr>
          <w:rStyle w:val="Strong"/>
          <w:lang w:val="en-CA"/>
        </w:rPr>
        <w:lastRenderedPageBreak/>
        <w:t>Action:</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w:t>
      </w:r>
    </w:p>
    <w:p w:rsidR="00E654DE" w:rsidRDefault="00E654DE" w:rsidP="00E654DE">
      <w:pPr>
        <w:pStyle w:val="NoSpacing"/>
        <w:rPr>
          <w:rStyle w:val="Strong"/>
          <w:b w:val="0"/>
          <w:lang w:val="en-CA"/>
        </w:rPr>
      </w:pPr>
      <w:r>
        <w:rPr>
          <w:rStyle w:val="Strong"/>
          <w:b w:val="0"/>
          <w:lang w:val="en-CA"/>
        </w:rPr>
        <w:t>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CD2F37" w:rsidP="00EA409D">
      <w:pPr>
        <w:rPr>
          <w:rStyle w:val="Strong"/>
          <w:sz w:val="24"/>
          <w:szCs w:val="24"/>
          <w:lang w:val="en-CA"/>
        </w:rPr>
      </w:pPr>
      <w:r>
        <w:rPr>
          <w:rStyle w:val="Strong"/>
          <w:sz w:val="24"/>
          <w:szCs w:val="24"/>
          <w:lang w:val="en-CA"/>
        </w:rPr>
        <w:t>4</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gramStart"/>
      <w:r w:rsidR="00E654DE">
        <w:rPr>
          <w:rStyle w:val="Strong"/>
          <w:color w:val="FF0000"/>
          <w:lang w:val="en-CA"/>
        </w:rPr>
        <w:t xml:space="preserve">Metroquest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Action:</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CD2F37" w:rsidP="00E654DE">
      <w:pPr>
        <w:rPr>
          <w:rStyle w:val="Strong"/>
          <w:sz w:val="24"/>
          <w:szCs w:val="24"/>
          <w:lang w:val="en-CA"/>
        </w:rPr>
      </w:pPr>
      <w:r>
        <w:rPr>
          <w:rStyle w:val="Strong"/>
          <w:sz w:val="24"/>
          <w:szCs w:val="24"/>
          <w:lang w:val="en-CA"/>
        </w:rPr>
        <w:t>5</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CD2F37" w:rsidRDefault="008B5B76" w:rsidP="00CD2F37">
      <w:pPr>
        <w:pStyle w:val="ListParagraph"/>
        <w:numPr>
          <w:ilvl w:val="0"/>
          <w:numId w:val="8"/>
        </w:numPr>
        <w:rPr>
          <w:rStyle w:val="Strong"/>
          <w:sz w:val="28"/>
          <w:szCs w:val="24"/>
          <w:lang w:val="en-CA"/>
        </w:rPr>
      </w:pPr>
      <w:r w:rsidRPr="00CD2F37">
        <w:rPr>
          <w:rStyle w:val="Strong"/>
          <w:sz w:val="28"/>
          <w:szCs w:val="24"/>
          <w:lang w:val="en-CA"/>
        </w:rPr>
        <w:t>End</w:t>
      </w:r>
    </w:p>
    <w:p w:rsidR="00AF542F" w:rsidRDefault="00EA18A8" w:rsidP="00326A50">
      <w:pPr>
        <w:rPr>
          <w:rStyle w:val="Strong"/>
          <w:b w:val="0"/>
          <w:lang w:val="en-CA"/>
        </w:rPr>
      </w:pPr>
      <w:r w:rsidRPr="00AE52C6">
        <w:rPr>
          <w:rStyle w:val="Strong"/>
          <w:lang w:val="en-CA"/>
        </w:rPr>
        <w:t>Action:</w:t>
      </w:r>
      <w:r w:rsidR="00CD2F37">
        <w:rPr>
          <w:rStyle w:val="Strong"/>
          <w:lang w:val="en-CA"/>
        </w:rPr>
        <w:t xml:space="preserve"> </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326A50">
        <w:rPr>
          <w:rStyle w:val="Strong"/>
          <w:b w:val="0"/>
          <w:lang w:val="en-CA"/>
        </w:rPr>
        <w:t xml:space="preserve">and </w:t>
      </w:r>
      <w:r w:rsidR="009A34DE" w:rsidRPr="00AE52C6">
        <w:rPr>
          <w:rStyle w:val="Strong"/>
          <w:b w:val="0"/>
          <w:lang w:val="en-CA"/>
        </w:rPr>
        <w:t>pay the</w:t>
      </w:r>
      <w:r w:rsidR="00326A50">
        <w:rPr>
          <w:rStyle w:val="Strong"/>
          <w:b w:val="0"/>
          <w:lang w:val="en-CA"/>
        </w:rPr>
        <w:t>m</w:t>
      </w:r>
      <w:r w:rsidR="009A34DE" w:rsidRPr="00AE52C6">
        <w:rPr>
          <w:rStyle w:val="Strong"/>
          <w:b w:val="0"/>
          <w:lang w:val="en-CA"/>
        </w:rPr>
        <w:t xml:space="preserve"> $</w:t>
      </w:r>
      <w:r w:rsidR="00CD2F37">
        <w:rPr>
          <w:rStyle w:val="Strong"/>
          <w:b w:val="0"/>
          <w:lang w:val="en-CA"/>
        </w:rPr>
        <w:t>50</w:t>
      </w:r>
      <w:r w:rsidR="00326A50">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3BE" w:rsidRDefault="009933BE" w:rsidP="00772BC6">
      <w:pPr>
        <w:spacing w:after="0" w:line="240" w:lineRule="auto"/>
      </w:pPr>
      <w:r>
        <w:separator/>
      </w:r>
    </w:p>
  </w:endnote>
  <w:endnote w:type="continuationSeparator" w:id="0">
    <w:p w:rsidR="009933BE" w:rsidRDefault="009933BE"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26A50">
          <w:rPr>
            <w:noProof/>
          </w:rPr>
          <w:t>2</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26A50">
          <w:rPr>
            <w:noProof/>
          </w:rPr>
          <w:t>3</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326A50">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3BE" w:rsidRDefault="009933BE" w:rsidP="00772BC6">
      <w:pPr>
        <w:spacing w:after="0" w:line="240" w:lineRule="auto"/>
      </w:pPr>
      <w:r>
        <w:separator/>
      </w:r>
    </w:p>
  </w:footnote>
  <w:footnote w:type="continuationSeparator" w:id="0">
    <w:p w:rsidR="009933BE" w:rsidRDefault="009933BE"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039A2"/>
    <w:rsid w:val="003152CB"/>
    <w:rsid w:val="00326A50"/>
    <w:rsid w:val="00326C72"/>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358"/>
    <w:rsid w:val="004F25AD"/>
    <w:rsid w:val="00500445"/>
    <w:rsid w:val="005218EE"/>
    <w:rsid w:val="00525AB7"/>
    <w:rsid w:val="0053774A"/>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22A65"/>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933BE"/>
    <w:rsid w:val="009A34DE"/>
    <w:rsid w:val="009B0C43"/>
    <w:rsid w:val="009B2DC8"/>
    <w:rsid w:val="009C3E53"/>
    <w:rsid w:val="009D1D41"/>
    <w:rsid w:val="009D5D07"/>
    <w:rsid w:val="009E36DB"/>
    <w:rsid w:val="009F272E"/>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D2F37"/>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55EA"/>
    <w:rsid w:val="00E2757B"/>
    <w:rsid w:val="00E37803"/>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E1AC4"/>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4C9B63E-12DA-4348-B5FF-363AD74D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35</cp:revision>
  <dcterms:created xsi:type="dcterms:W3CDTF">2017-06-20T20:08:00Z</dcterms:created>
  <dcterms:modified xsi:type="dcterms:W3CDTF">2017-07-06T21:30:00Z</dcterms:modified>
</cp:coreProperties>
</file>