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DF548" w14:textId="77777777" w:rsidR="00B3515B" w:rsidRDefault="00B3515B" w:rsidP="00B3515B">
      <w:pPr>
        <w:pStyle w:val="Heading1"/>
      </w:pPr>
      <w:r>
        <w:t>Music Without Borders:</w:t>
      </w:r>
    </w:p>
    <w:p w14:paraId="0C37A812" w14:textId="77777777" w:rsidR="00B3515B" w:rsidRDefault="00B3515B" w:rsidP="00B3515B"/>
    <w:p w14:paraId="4E377701" w14:textId="77777777" w:rsidR="00B3515B" w:rsidRPr="00ED5718" w:rsidRDefault="00B3515B" w:rsidP="00B3515B">
      <w:pPr>
        <w:rPr>
          <w:b/>
        </w:rPr>
      </w:pPr>
      <w:r w:rsidRPr="00ED5718">
        <w:rPr>
          <w:b/>
        </w:rPr>
        <w:t>System Requirements:</w:t>
      </w:r>
    </w:p>
    <w:p w14:paraId="40DD519B" w14:textId="77777777" w:rsidR="00B3515B" w:rsidRDefault="00B3515B" w:rsidP="00B3515B">
      <w:pPr>
        <w:pStyle w:val="ListParagraph"/>
        <w:numPr>
          <w:ilvl w:val="0"/>
          <w:numId w:val="1"/>
        </w:numPr>
      </w:pPr>
      <w:r>
        <w:t>PJSIP 1.12 library, built and installed</w:t>
      </w:r>
    </w:p>
    <w:p w14:paraId="059084E6" w14:textId="77777777" w:rsidR="00B3515B" w:rsidRDefault="00B3515B" w:rsidP="00B3515B">
      <w:pPr>
        <w:pStyle w:val="ListParagraph"/>
        <w:numPr>
          <w:ilvl w:val="0"/>
          <w:numId w:val="1"/>
        </w:numPr>
      </w:pPr>
      <w:r>
        <w:t>Python 2.7.2</w:t>
      </w:r>
    </w:p>
    <w:p w14:paraId="14471A03" w14:textId="77777777" w:rsidR="00B3515B" w:rsidRDefault="00B3515B" w:rsidP="00B3515B">
      <w:pPr>
        <w:pStyle w:val="ListParagraph"/>
        <w:numPr>
          <w:ilvl w:val="0"/>
          <w:numId w:val="1"/>
        </w:numPr>
      </w:pPr>
      <w:r>
        <w:t>Python Developer Tools</w:t>
      </w:r>
    </w:p>
    <w:p w14:paraId="06BDB03F" w14:textId="77777777" w:rsidR="00B3515B" w:rsidRDefault="00B3515B" w:rsidP="00B3515B">
      <w:pPr>
        <w:pStyle w:val="ListParagraph"/>
        <w:numPr>
          <w:ilvl w:val="0"/>
          <w:numId w:val="1"/>
        </w:numPr>
      </w:pPr>
      <w:proofErr w:type="spellStart"/>
      <w:r>
        <w:t>Gcc</w:t>
      </w:r>
      <w:proofErr w:type="spellEnd"/>
      <w:r>
        <w:t xml:space="preserve">, </w:t>
      </w:r>
      <w:proofErr w:type="spellStart"/>
      <w:r>
        <w:t>binutils</w:t>
      </w:r>
      <w:proofErr w:type="spellEnd"/>
      <w:r>
        <w:t xml:space="preserve"> and Make</w:t>
      </w:r>
    </w:p>
    <w:p w14:paraId="361F1B7B" w14:textId="77777777" w:rsidR="00B3515B" w:rsidRDefault="00B3515B" w:rsidP="00B3515B">
      <w:pPr>
        <w:pStyle w:val="ListParagraph"/>
        <w:numPr>
          <w:ilvl w:val="0"/>
          <w:numId w:val="1"/>
        </w:numPr>
      </w:pPr>
      <w:r>
        <w:t>Python-</w:t>
      </w:r>
      <w:proofErr w:type="spellStart"/>
      <w:r>
        <w:t>MySQLdb</w:t>
      </w:r>
      <w:proofErr w:type="spellEnd"/>
      <w:r>
        <w:t xml:space="preserve"> package, built and install</w:t>
      </w:r>
    </w:p>
    <w:p w14:paraId="626E192B" w14:textId="77777777" w:rsidR="00B3515B" w:rsidRDefault="00B3515B" w:rsidP="00B3515B">
      <w:pPr>
        <w:pStyle w:val="ListParagraph"/>
        <w:numPr>
          <w:ilvl w:val="0"/>
          <w:numId w:val="1"/>
        </w:numPr>
      </w:pPr>
      <w:r>
        <w:t>MySQL</w:t>
      </w:r>
    </w:p>
    <w:p w14:paraId="34C87E82" w14:textId="77777777" w:rsidR="00D05153" w:rsidRPr="00ED5718" w:rsidRDefault="00D05153" w:rsidP="00B3515B">
      <w:pPr>
        <w:rPr>
          <w:b/>
        </w:rPr>
      </w:pPr>
      <w:r w:rsidRPr="00ED5718">
        <w:rPr>
          <w:b/>
        </w:rPr>
        <w:t xml:space="preserve">To </w:t>
      </w:r>
      <w:r w:rsidR="00ED5718" w:rsidRPr="00ED5718">
        <w:rPr>
          <w:b/>
        </w:rPr>
        <w:t>Start</w:t>
      </w:r>
      <w:r w:rsidRPr="00ED5718">
        <w:rPr>
          <w:b/>
        </w:rPr>
        <w:t xml:space="preserve"> This Application:</w:t>
      </w:r>
    </w:p>
    <w:p w14:paraId="0AAA0CAF" w14:textId="77777777" w:rsidR="00D05153" w:rsidRDefault="00D05153" w:rsidP="00D05153">
      <w:pPr>
        <w:pStyle w:val="ListParagraph"/>
        <w:numPr>
          <w:ilvl w:val="0"/>
          <w:numId w:val="2"/>
        </w:numPr>
      </w:pPr>
      <w:r>
        <w:t xml:space="preserve">Open Terminal </w:t>
      </w:r>
    </w:p>
    <w:p w14:paraId="38B545AE" w14:textId="77777777" w:rsidR="00D05153" w:rsidRDefault="00D05153" w:rsidP="00D05153">
      <w:pPr>
        <w:pStyle w:val="ListParagraph"/>
        <w:numPr>
          <w:ilvl w:val="0"/>
          <w:numId w:val="2"/>
        </w:numPr>
      </w:pPr>
      <w:r>
        <w:t>$ cd (directory where the MWB files are)</w:t>
      </w:r>
    </w:p>
    <w:p w14:paraId="1D3EEF37" w14:textId="77777777" w:rsidR="00ED5718" w:rsidRDefault="00D05153" w:rsidP="00ED5718">
      <w:pPr>
        <w:pStyle w:val="ListParagraph"/>
        <w:numPr>
          <w:ilvl w:val="0"/>
          <w:numId w:val="2"/>
        </w:numPr>
      </w:pPr>
      <w:r>
        <w:t xml:space="preserve">$ </w:t>
      </w:r>
      <w:proofErr w:type="gramStart"/>
      <w:r>
        <w:t>python</w:t>
      </w:r>
      <w:proofErr w:type="gramEnd"/>
      <w:r>
        <w:t xml:space="preserve"> login.py</w:t>
      </w:r>
    </w:p>
    <w:p w14:paraId="126BE401" w14:textId="77777777" w:rsidR="0056070D" w:rsidRPr="00ED5718" w:rsidRDefault="0056070D" w:rsidP="0056070D">
      <w:pPr>
        <w:rPr>
          <w:b/>
        </w:rPr>
      </w:pPr>
      <w:r w:rsidRPr="00ED5718">
        <w:rPr>
          <w:b/>
        </w:rPr>
        <w:t>User Help:</w:t>
      </w:r>
    </w:p>
    <w:p w14:paraId="5016B7BB" w14:textId="77777777" w:rsidR="00B3515B" w:rsidRPr="00ED5718" w:rsidRDefault="0056070D" w:rsidP="0056070D">
      <w:pPr>
        <w:rPr>
          <w:b/>
        </w:rPr>
      </w:pPr>
      <w:r>
        <w:tab/>
      </w:r>
      <w:r w:rsidRPr="00ED5718">
        <w:rPr>
          <w:b/>
        </w:rPr>
        <w:t>1.</w:t>
      </w:r>
      <w:r w:rsidR="00ED5718" w:rsidRPr="00ED5718">
        <w:rPr>
          <w:b/>
        </w:rPr>
        <w:t>Login Window:</w:t>
      </w:r>
    </w:p>
    <w:p w14:paraId="129351B6" w14:textId="77777777" w:rsidR="00ED5718" w:rsidRDefault="00ED5718" w:rsidP="00ED5718">
      <w:pPr>
        <w:ind w:left="-630"/>
      </w:pPr>
      <w:r>
        <w:tab/>
      </w:r>
      <w:r>
        <w:tab/>
        <w:t>When you start the application, you should see the following window</w:t>
      </w:r>
    </w:p>
    <w:p w14:paraId="38B25F40" w14:textId="77777777" w:rsidR="00ED5718" w:rsidRDefault="00ED5718" w:rsidP="00ED5718">
      <w:pPr>
        <w:ind w:left="-630"/>
      </w:pPr>
      <w:r>
        <w:tab/>
      </w:r>
      <w:r>
        <w:tab/>
      </w:r>
      <w:r>
        <w:rPr>
          <w:noProof/>
        </w:rPr>
        <w:drawing>
          <wp:inline distT="0" distB="0" distL="0" distR="0" wp14:anchorId="19895FB1" wp14:editId="4628D102">
            <wp:extent cx="6400800" cy="2202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6.12.14 PM.png"/>
                    <pic:cNvPicPr/>
                  </pic:nvPicPr>
                  <pic:blipFill>
                    <a:blip r:embed="rId6">
                      <a:extLst>
                        <a:ext uri="{28A0092B-C50C-407E-A947-70E740481C1C}">
                          <a14:useLocalDpi xmlns:a14="http://schemas.microsoft.com/office/drawing/2010/main" val="0"/>
                        </a:ext>
                      </a:extLst>
                    </a:blip>
                    <a:stretch>
                      <a:fillRect/>
                    </a:stretch>
                  </pic:blipFill>
                  <pic:spPr>
                    <a:xfrm>
                      <a:off x="0" y="0"/>
                      <a:ext cx="6400800" cy="2202180"/>
                    </a:xfrm>
                    <a:prstGeom prst="rect">
                      <a:avLst/>
                    </a:prstGeom>
                  </pic:spPr>
                </pic:pic>
              </a:graphicData>
            </a:graphic>
          </wp:inline>
        </w:drawing>
      </w:r>
    </w:p>
    <w:p w14:paraId="2DFCF391" w14:textId="77777777" w:rsidR="00ED5718" w:rsidRDefault="00ED5718" w:rsidP="00CA03B5">
      <w:r>
        <w:t>Here you need to ente</w:t>
      </w:r>
      <w:r w:rsidR="00CA03B5">
        <w:t xml:space="preserve">r your login credentials, if you don’t have an account then you need to go get one from </w:t>
      </w:r>
      <w:proofErr w:type="spellStart"/>
      <w:r w:rsidR="00CA03B5">
        <w:t>IPTel</w:t>
      </w:r>
      <w:proofErr w:type="spellEnd"/>
      <w:r w:rsidR="00CA03B5">
        <w:t xml:space="preserve"> (</w:t>
      </w:r>
      <w:hyperlink r:id="rId7" w:history="1">
        <w:r w:rsidR="00CA03B5" w:rsidRPr="002D4EDC">
          <w:rPr>
            <w:rStyle w:val="Hyperlink"/>
          </w:rPr>
          <w:t>http://www.iptel.org</w:t>
        </w:r>
      </w:hyperlink>
      <w:r w:rsidR="00CA03B5">
        <w:t xml:space="preserve">). Genre helps us maintain the users in our database by the kind of music they play, ad Skill level out of 10, does the same but with skill as the differentiator. </w:t>
      </w:r>
    </w:p>
    <w:p w14:paraId="5C18C8EE" w14:textId="77777777" w:rsidR="00CA03B5" w:rsidRDefault="00CA03B5" w:rsidP="00CA03B5">
      <w:r>
        <w:t>We hope this helps the users find another users equal to their skill level and genre type.</w:t>
      </w:r>
    </w:p>
    <w:p w14:paraId="3DE148B3" w14:textId="77777777" w:rsidR="00CA03B5" w:rsidRDefault="00CA03B5" w:rsidP="00CA03B5"/>
    <w:p w14:paraId="06AEC6A2" w14:textId="77777777" w:rsidR="00CA03B5" w:rsidRDefault="00CA03B5" w:rsidP="00CA03B5"/>
    <w:p w14:paraId="7A06F2E4" w14:textId="77777777" w:rsidR="00CA03B5" w:rsidRDefault="00CA03B5" w:rsidP="00CA03B5">
      <w:pPr>
        <w:rPr>
          <w:b/>
        </w:rPr>
      </w:pPr>
      <w:r w:rsidRPr="00CA03B5">
        <w:rPr>
          <w:b/>
        </w:rPr>
        <w:lastRenderedPageBreak/>
        <w:tab/>
        <w:t>2. Main call window:</w:t>
      </w:r>
    </w:p>
    <w:p w14:paraId="77A0FDF3" w14:textId="77777777" w:rsidR="00CA03B5" w:rsidRDefault="00CA03B5" w:rsidP="00CA03B5">
      <w:r>
        <w:rPr>
          <w:b/>
        </w:rPr>
        <w:tab/>
      </w:r>
      <w:r>
        <w:t>Once you log in with proper credentials you should see the following window.</w:t>
      </w:r>
    </w:p>
    <w:p w14:paraId="763B4D7B" w14:textId="77777777" w:rsidR="00CA03B5" w:rsidRDefault="00EA7E17" w:rsidP="00CA03B5">
      <w:r>
        <w:rPr>
          <w:noProof/>
        </w:rPr>
        <mc:AlternateContent>
          <mc:Choice Requires="wps">
            <w:drawing>
              <wp:anchor distT="0" distB="0" distL="114300" distR="114300" simplePos="0" relativeHeight="251666432" behindDoc="0" locked="0" layoutInCell="1" allowOverlap="1" wp14:anchorId="26E70D0C" wp14:editId="08EC5E9A">
                <wp:simplePos x="0" y="0"/>
                <wp:positionH relativeFrom="column">
                  <wp:posOffset>4572000</wp:posOffset>
                </wp:positionH>
                <wp:positionV relativeFrom="paragraph">
                  <wp:posOffset>988695</wp:posOffset>
                </wp:positionV>
                <wp:extent cx="4572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59CAD7" w14:textId="77777777" w:rsidR="00EA7E17" w:rsidRDefault="00EA7E17">
                            <w:r>
                              <w:t>1</w:t>
                            </w:r>
                            <w:r>
                              <w:tab/>
                            </w:r>
                            <w:r>
                              <w:tab/>
                              <w:t>2</w:t>
                            </w:r>
                          </w:p>
                          <w:p w14:paraId="1DC778D1" w14:textId="77777777" w:rsidR="00EA7E17" w:rsidRDefault="00EA7E17">
                            <w:r>
                              <w:tab/>
                              <w:t>3</w:t>
                            </w:r>
                            <w:r>
                              <w:tab/>
                            </w:r>
                            <w:r>
                              <w:tab/>
                              <w:t>4</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5in;margin-top:77.85pt;width:36pt;height:2in;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" filled="f" stroked="f">
                <v:textbox>
                  <w:txbxContent>
                    <w:p w14:paraId="6659CAD7" w14:textId="77777777" w:rsidR="00EA7E17" w:rsidRDefault="00EA7E17">
                      <w:r>
                        <w:t>1</w:t>
                      </w:r>
                      <w:r>
                        <w:tab/>
                      </w:r>
                      <w:r>
                        <w:tab/>
                        <w:t>2</w:t>
                      </w:r>
                    </w:p>
                    <w:p w14:paraId="1DC778D1" w14:textId="77777777" w:rsidR="00EA7E17" w:rsidRDefault="00EA7E17">
                      <w:r>
                        <w:tab/>
                        <w:t>3</w:t>
                      </w:r>
                      <w:r>
                        <w:tab/>
                      </w:r>
                      <w:r>
                        <w:tab/>
                        <w:t>4</w:t>
                      </w:r>
                      <w:r>
                        <w:tab/>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EF5FA3B" wp14:editId="6D8DA3CA">
                <wp:simplePos x="0" y="0"/>
                <wp:positionH relativeFrom="column">
                  <wp:posOffset>2057400</wp:posOffset>
                </wp:positionH>
                <wp:positionV relativeFrom="paragraph">
                  <wp:posOffset>2588895</wp:posOffset>
                </wp:positionV>
                <wp:extent cx="2514600" cy="12700"/>
                <wp:effectExtent l="0" t="101600" r="50800" b="165100"/>
                <wp:wrapNone/>
                <wp:docPr id="6" name="Elbow Connector 6"/>
                <wp:cNvGraphicFramePr/>
                <a:graphic xmlns:a="http://schemas.openxmlformats.org/drawingml/2006/main">
                  <a:graphicData uri="http://schemas.microsoft.com/office/word/2010/wordprocessingShape">
                    <wps:wsp>
                      <wps:cNvCnPr/>
                      <wps:spPr>
                        <a:xfrm>
                          <a:off x="0" y="0"/>
                          <a:ext cx="2514600" cy="12700"/>
                        </a:xfrm>
                        <a:prstGeom prst="bentConnector3">
                          <a:avLst/>
                        </a:prstGeom>
                        <a:ln>
                          <a:headEnd type="triangle" w="lg"/>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62pt;margin-top:203.85pt;width:19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" strokecolor="#4f81bd [3204]" strokeweight="2pt">
                <v:stroke startarrow="block" startarrowwidth="wide" endarrow="block" endarrowwidth="wide"/>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6DD16E0C" wp14:editId="1677B155">
                <wp:simplePos x="0" y="0"/>
                <wp:positionH relativeFrom="column">
                  <wp:posOffset>2057400</wp:posOffset>
                </wp:positionH>
                <wp:positionV relativeFrom="paragraph">
                  <wp:posOffset>2131695</wp:posOffset>
                </wp:positionV>
                <wp:extent cx="2514600" cy="12700"/>
                <wp:effectExtent l="0" t="101600" r="50800" b="165100"/>
                <wp:wrapNone/>
                <wp:docPr id="5" name="Elbow Connector 5"/>
                <wp:cNvGraphicFramePr/>
                <a:graphic xmlns:a="http://schemas.openxmlformats.org/drawingml/2006/main">
                  <a:graphicData uri="http://schemas.microsoft.com/office/word/2010/wordprocessingShape">
                    <wps:wsp>
                      <wps:cNvCnPr/>
                      <wps:spPr>
                        <a:xfrm>
                          <a:off x="0" y="0"/>
                          <a:ext cx="2514600" cy="12700"/>
                        </a:xfrm>
                        <a:prstGeom prst="bentConnector3">
                          <a:avLst/>
                        </a:prstGeom>
                        <a:ln>
                          <a:headEnd type="triangle" w="lg"/>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 o:spid="_x0000_s1026" type="#_x0000_t34" style="position:absolute;margin-left:162pt;margin-top:167.85pt;width:198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" strokecolor="#4f81bd [3204]" strokeweight="2pt">
                <v:stroke startarrow="block" startarrowwidth="wide" endarrow="block" endarrowwidth="wide"/>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08DABDCF" wp14:editId="4AB05CF4">
                <wp:simplePos x="0" y="0"/>
                <wp:positionH relativeFrom="column">
                  <wp:posOffset>2057400</wp:posOffset>
                </wp:positionH>
                <wp:positionV relativeFrom="paragraph">
                  <wp:posOffset>1674495</wp:posOffset>
                </wp:positionV>
                <wp:extent cx="2514600" cy="12700"/>
                <wp:effectExtent l="0" t="101600" r="50800" b="165100"/>
                <wp:wrapNone/>
                <wp:docPr id="2" name="Elbow Connector 2"/>
                <wp:cNvGraphicFramePr/>
                <a:graphic xmlns:a="http://schemas.openxmlformats.org/drawingml/2006/main">
                  <a:graphicData uri="http://schemas.microsoft.com/office/word/2010/wordprocessingShape">
                    <wps:wsp>
                      <wps:cNvCnPr/>
                      <wps:spPr>
                        <a:xfrm>
                          <a:off x="0" y="0"/>
                          <a:ext cx="2514600" cy="12700"/>
                        </a:xfrm>
                        <a:prstGeom prst="bentConnector3">
                          <a:avLst/>
                        </a:prstGeom>
                        <a:ln>
                          <a:headEnd type="triangle" w="lg"/>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 o:spid="_x0000_s1026" type="#_x0000_t34" style="position:absolute;margin-left:162pt;margin-top:131.85pt;width:198pt;height: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" strokecolor="#4f81bd [3204]" strokeweight="2pt">
                <v:stroke startarrow="block" startarrowwidth="wide" endarrow="block" endarrowwidth="wide"/>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6AEAE3AA" wp14:editId="502CE798">
                <wp:simplePos x="0" y="0"/>
                <wp:positionH relativeFrom="column">
                  <wp:posOffset>2057400</wp:posOffset>
                </wp:positionH>
                <wp:positionV relativeFrom="paragraph">
                  <wp:posOffset>1217295</wp:posOffset>
                </wp:positionV>
                <wp:extent cx="2514600" cy="12700"/>
                <wp:effectExtent l="0" t="101600" r="50800" b="165100"/>
                <wp:wrapNone/>
                <wp:docPr id="1" name="Elbow Connector 1"/>
                <wp:cNvGraphicFramePr/>
                <a:graphic xmlns:a="http://schemas.openxmlformats.org/drawingml/2006/main">
                  <a:graphicData uri="http://schemas.microsoft.com/office/word/2010/wordprocessingShape">
                    <wps:wsp>
                      <wps:cNvCnPr/>
                      <wps:spPr>
                        <a:xfrm>
                          <a:off x="0" y="0"/>
                          <a:ext cx="2514600" cy="12700"/>
                        </a:xfrm>
                        <a:prstGeom prst="bentConnector3">
                          <a:avLst/>
                        </a:prstGeom>
                        <a:ln>
                          <a:headEnd type="triangle" w="lg"/>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 o:spid="_x0000_s1026" type="#_x0000_t34" style="position:absolute;margin-left:162pt;margin-top:95.85pt;width:198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" strokecolor="#4f81bd [3204]" strokeweight="2pt">
                <v:stroke startarrow="block" startarrowwidth="wide" endarrow="block" endarrowwidth="wide"/>
                <v:shadow on="t" opacity="24903f" mv:blur="40000f" origin=",.5" offset="0,20000emu"/>
              </v:shape>
            </w:pict>
          </mc:Fallback>
        </mc:AlternateContent>
      </w:r>
      <w:r w:rsidR="00CA03B5">
        <w:tab/>
      </w:r>
      <w:r w:rsidR="00CA03B5">
        <w:rPr>
          <w:noProof/>
        </w:rPr>
        <w:drawing>
          <wp:inline distT="0" distB="0" distL="0" distR="0" wp14:anchorId="65BD8F5A" wp14:editId="3431676F">
            <wp:extent cx="2283883" cy="2960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6.12.56 PM.png"/>
                    <pic:cNvPicPr/>
                  </pic:nvPicPr>
                  <pic:blipFill>
                    <a:blip r:embed="rId8">
                      <a:extLst>
                        <a:ext uri="{28A0092B-C50C-407E-A947-70E740481C1C}">
                          <a14:useLocalDpi xmlns:a14="http://schemas.microsoft.com/office/drawing/2010/main" val="0"/>
                        </a:ext>
                      </a:extLst>
                    </a:blip>
                    <a:stretch>
                      <a:fillRect/>
                    </a:stretch>
                  </pic:blipFill>
                  <pic:spPr>
                    <a:xfrm>
                      <a:off x="0" y="0"/>
                      <a:ext cx="2283883" cy="2960963"/>
                    </a:xfrm>
                    <a:prstGeom prst="rect">
                      <a:avLst/>
                    </a:prstGeom>
                  </pic:spPr>
                </pic:pic>
              </a:graphicData>
            </a:graphic>
          </wp:inline>
        </w:drawing>
      </w:r>
    </w:p>
    <w:p w14:paraId="5C1871C6" w14:textId="77777777" w:rsidR="00CA03B5" w:rsidRDefault="00CA03B5" w:rsidP="00CA03B5"/>
    <w:p w14:paraId="30D1B024" w14:textId="77777777" w:rsidR="00CA03B5" w:rsidRDefault="00CA03B5" w:rsidP="00CA03B5">
      <w:r>
        <w:t xml:space="preserve">The text box lets you enter the address of the person you want to call. If you don’t know anyone don’t worry, you will also have a ‘Contacts’ window (see below) to show you all the people that are online right now with </w:t>
      </w:r>
    </w:p>
    <w:p w14:paraId="775F2E8A" w14:textId="77777777" w:rsidR="00EA7E17" w:rsidRDefault="00EA7E17" w:rsidP="00CA03B5">
      <w:r w:rsidRPr="00F73057">
        <w:rPr>
          <w:i/>
          <w:u w:val="single"/>
        </w:rPr>
        <w:t>1</w:t>
      </w:r>
      <w:r>
        <w:t xml:space="preserve"> tells the current status of your call, turns to Phone Ringing when you are receiving a call.</w:t>
      </w:r>
    </w:p>
    <w:p w14:paraId="24F112B9" w14:textId="17909FEC" w:rsidR="00F73057" w:rsidRDefault="00F73057" w:rsidP="00CA03B5">
      <w:r w:rsidRPr="00F73057">
        <w:rPr>
          <w:i/>
          <w:u w:val="single"/>
        </w:rPr>
        <w:t>2</w:t>
      </w:r>
      <w:r>
        <w:t xml:space="preserve"> </w:t>
      </w:r>
      <w:proofErr w:type="gramStart"/>
      <w:r>
        <w:t>is</w:t>
      </w:r>
      <w:proofErr w:type="gramEnd"/>
      <w:r>
        <w:t xml:space="preserve"> the call button which also acts as the answer button when you are receiving a call.</w:t>
      </w:r>
    </w:p>
    <w:p w14:paraId="79A05959" w14:textId="08A44364" w:rsidR="00F73057" w:rsidRDefault="00F73057" w:rsidP="00CA03B5">
      <w:r w:rsidRPr="00F73057">
        <w:rPr>
          <w:i/>
          <w:u w:val="single"/>
        </w:rPr>
        <w:t>3</w:t>
      </w:r>
      <w:r>
        <w:t xml:space="preserve"> </w:t>
      </w:r>
      <w:proofErr w:type="gramStart"/>
      <w:r>
        <w:t>is</w:t>
      </w:r>
      <w:proofErr w:type="gramEnd"/>
      <w:r>
        <w:t xml:space="preserve"> the </w:t>
      </w:r>
      <w:proofErr w:type="spellStart"/>
      <w:r>
        <w:t>hangup</w:t>
      </w:r>
      <w:proofErr w:type="spellEnd"/>
      <w:r>
        <w:t xml:space="preserve"> button, which disconnects the calls.</w:t>
      </w:r>
    </w:p>
    <w:p w14:paraId="2253EC7D" w14:textId="48EFC0AF" w:rsidR="00F73057" w:rsidRDefault="00F73057" w:rsidP="00CA03B5">
      <w:r w:rsidRPr="00F73057">
        <w:rPr>
          <w:i/>
          <w:u w:val="single"/>
        </w:rPr>
        <w:t>4</w:t>
      </w:r>
      <w:r>
        <w:t xml:space="preserve"> </w:t>
      </w:r>
      <w:proofErr w:type="gramStart"/>
      <w:r>
        <w:t>is</w:t>
      </w:r>
      <w:proofErr w:type="gramEnd"/>
      <w:r>
        <w:t xml:space="preserve"> the application’s exit button.</w:t>
      </w:r>
    </w:p>
    <w:p w14:paraId="607AC6D3" w14:textId="77777777" w:rsidR="007118B4" w:rsidRDefault="007118B4" w:rsidP="00CA03B5"/>
    <w:p w14:paraId="612A6477" w14:textId="3A5EE0C2" w:rsidR="007118B4" w:rsidRDefault="007118B4" w:rsidP="00CA03B5">
      <w:pPr>
        <w:rPr>
          <w:b/>
        </w:rPr>
      </w:pPr>
      <w:r w:rsidRPr="007118B4">
        <w:rPr>
          <w:b/>
        </w:rPr>
        <w:tab/>
        <w:t>3:Contacts Window</w:t>
      </w:r>
    </w:p>
    <w:p w14:paraId="64E13696" w14:textId="48832661" w:rsidR="007118B4" w:rsidRDefault="007118B4" w:rsidP="00CA03B5">
      <w:r>
        <w:rPr>
          <w:b/>
        </w:rPr>
        <w:tab/>
      </w:r>
      <w:r>
        <w:t>This is what the contacts window looks like.</w:t>
      </w:r>
    </w:p>
    <w:p w14:paraId="79BC512D" w14:textId="34F57325" w:rsidR="007118B4" w:rsidRDefault="007118B4" w:rsidP="00CA03B5">
      <w:r>
        <w:tab/>
      </w:r>
      <w:r>
        <w:rPr>
          <w:noProof/>
        </w:rPr>
        <w:drawing>
          <wp:inline distT="0" distB="0" distL="0" distR="0" wp14:anchorId="474F2BC1" wp14:editId="716289E5">
            <wp:extent cx="1826683" cy="127671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1-12-01 at 6.13.19 PM.png"/>
                    <pic:cNvPicPr/>
                  </pic:nvPicPr>
                  <pic:blipFill>
                    <a:blip r:embed="rId9">
                      <a:extLst>
                        <a:ext uri="{28A0092B-C50C-407E-A947-70E740481C1C}">
                          <a14:useLocalDpi xmlns:a14="http://schemas.microsoft.com/office/drawing/2010/main" val="0"/>
                        </a:ext>
                      </a:extLst>
                    </a:blip>
                    <a:stretch>
                      <a:fillRect/>
                    </a:stretch>
                  </pic:blipFill>
                  <pic:spPr>
                    <a:xfrm>
                      <a:off x="0" y="0"/>
                      <a:ext cx="1826683" cy="1276714"/>
                    </a:xfrm>
                    <a:prstGeom prst="rect">
                      <a:avLst/>
                    </a:prstGeom>
                  </pic:spPr>
                </pic:pic>
              </a:graphicData>
            </a:graphic>
          </wp:inline>
        </w:drawing>
      </w:r>
    </w:p>
    <w:p w14:paraId="6C50FF50" w14:textId="74F95EF4" w:rsidR="007118B4" w:rsidRPr="007118B4" w:rsidRDefault="007118B4" w:rsidP="00CA03B5">
      <w:r>
        <w:t>This window tells you SIP addresses of the people that are currently online and match your genre preference and skill level. You can call the</w:t>
      </w:r>
      <w:bookmarkStart w:id="0" w:name="_GoBack"/>
      <w:bookmarkEnd w:id="0"/>
      <w:r>
        <w:t xml:space="preserve">m at the addresses shown and start jamming. </w:t>
      </w:r>
    </w:p>
    <w:sectPr w:rsidR="007118B4" w:rsidRPr="007118B4" w:rsidSect="00ED5718">
      <w:pgSz w:w="12240" w:h="15840"/>
      <w:pgMar w:top="1440" w:right="99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D6DE1"/>
    <w:multiLevelType w:val="hybridMultilevel"/>
    <w:tmpl w:val="EB1A01D6"/>
    <w:lvl w:ilvl="0" w:tplc="EDA0A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A3B1ED3"/>
    <w:multiLevelType w:val="hybridMultilevel"/>
    <w:tmpl w:val="2F4CFAA0"/>
    <w:lvl w:ilvl="0" w:tplc="061CA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5B"/>
    <w:rsid w:val="0056070D"/>
    <w:rsid w:val="006A745D"/>
    <w:rsid w:val="007118B4"/>
    <w:rsid w:val="00B3515B"/>
    <w:rsid w:val="00CA03B5"/>
    <w:rsid w:val="00D05153"/>
    <w:rsid w:val="00E35EB2"/>
    <w:rsid w:val="00EA7E17"/>
    <w:rsid w:val="00ED5718"/>
    <w:rsid w:val="00F730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7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5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515B"/>
    <w:pPr>
      <w:ind w:left="720"/>
      <w:contextualSpacing/>
    </w:pPr>
  </w:style>
  <w:style w:type="paragraph" w:styleId="BalloonText">
    <w:name w:val="Balloon Text"/>
    <w:basedOn w:val="Normal"/>
    <w:link w:val="BalloonTextChar"/>
    <w:uiPriority w:val="99"/>
    <w:semiHidden/>
    <w:unhideWhenUsed/>
    <w:rsid w:val="00ED571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5718"/>
    <w:rPr>
      <w:rFonts w:ascii="Lucida Grande" w:hAnsi="Lucida Grande"/>
      <w:sz w:val="18"/>
      <w:szCs w:val="18"/>
    </w:rPr>
  </w:style>
  <w:style w:type="character" w:styleId="Hyperlink">
    <w:name w:val="Hyperlink"/>
    <w:basedOn w:val="DefaultParagraphFont"/>
    <w:uiPriority w:val="99"/>
    <w:unhideWhenUsed/>
    <w:rsid w:val="00CA03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515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15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3515B"/>
    <w:pPr>
      <w:ind w:left="720"/>
      <w:contextualSpacing/>
    </w:pPr>
  </w:style>
  <w:style w:type="paragraph" w:styleId="BalloonText">
    <w:name w:val="Balloon Text"/>
    <w:basedOn w:val="Normal"/>
    <w:link w:val="BalloonTextChar"/>
    <w:uiPriority w:val="99"/>
    <w:semiHidden/>
    <w:unhideWhenUsed/>
    <w:rsid w:val="00ED571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D5718"/>
    <w:rPr>
      <w:rFonts w:ascii="Lucida Grande" w:hAnsi="Lucida Grande"/>
      <w:sz w:val="18"/>
      <w:szCs w:val="18"/>
    </w:rPr>
  </w:style>
  <w:style w:type="character" w:styleId="Hyperlink">
    <w:name w:val="Hyperlink"/>
    <w:basedOn w:val="DefaultParagraphFont"/>
    <w:uiPriority w:val="99"/>
    <w:unhideWhenUsed/>
    <w:rsid w:val="00CA03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iptel.or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251</Words>
  <Characters>1431</Characters>
  <Application>Microsoft Macintosh Word</Application>
  <DocSecurity>0</DocSecurity>
  <Lines>11</Lines>
  <Paragraphs>3</Paragraphs>
  <ScaleCrop>false</ScaleCrop>
  <Company>University of Illinois Urbana-Champaign</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Klein-Cardena</dc:creator>
  <cp:keywords/>
  <dc:description/>
  <cp:lastModifiedBy>Darshan Sanghani</cp:lastModifiedBy>
  <cp:revision>4</cp:revision>
  <dcterms:created xsi:type="dcterms:W3CDTF">2011-12-01T22:55:00Z</dcterms:created>
  <dcterms:modified xsi:type="dcterms:W3CDTF">2011-12-02T00:41:00Z</dcterms:modified>
</cp:coreProperties>
</file>