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권유정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치열한 삶의 일렁임 속에서 행복한 시간을 더 늘려갈 수 있도록,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모두가 각자의 삶을 더욱 빛낼 수 있도록,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어디에나 있는 희망이 되어 돕겠습니다.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Kwon Yujeong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will help by becoming a hope everywhere, so that happy times can be increased in the midst of the fierce turbulence of life, so that everyone can make their own lives brighter.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ra_on_on417_instagram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