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iaoarlooa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Sample Queries &amp; Outputs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wxgsk4375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1: Comparison Query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dc61u8hqz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Query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"query": "Compare Pfizer and AstraZeneca lung cancer trials by phase."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4e38da456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Output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"visualization":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"type": "grouped_bar_chart",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"title": "Pfizer vs AstraZeneca Trials by Phase",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"encoding":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"x": { "field": "phase", "type": "nominal"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"y": { "field": "trial_count", "label": "Trial Count", "type": "quantitative"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"series": { "field": "sponsor", "type": "nominal"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"data": [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{ "sponsor": "Pfizer", "phase": "Early Phase 1", "trial_count": 1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{ "sponsor": "AstraZeneca", "phase": "Early Phase 1", "trial_count": 1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{ "sponsor": "Pfizer", "phase": "Not Applicable", "trial_count": 5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{ "sponsor": "AstraZeneca", "phase": "Not Applicable", "trial_count": 14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{ "sponsor": "Pfizer", "phase": "Not Specified", "trial_count": 39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{ "sponsor": "AstraZeneca", "phase": "Not Specified", "trial_count": 134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{ "sponsor": "Pfizer", "phase": "Phase 1", "trial_count": 89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{ "sponsor": "AstraZeneca", "phase": "Phase 1", "trial_count": 103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{ "sponsor": "Pfizer", "phase": "Phase 2", "trial_count": 91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{ "sponsor": "AstraZeneca", "phase": "Phase 2", "trial_count": 183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{ "sponsor": "Pfizer", "phase": "Phase 3", "trial_count": 36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{ "sponsor": "AstraZeneca", "phase": "Phase 3", "trial_count": 71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{ "sponsor": "Pfizer", "phase": "Phase 4", "trial_count": 7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{ "sponsor": "AstraZeneca", "phase": "Phase 4", "trial_count": 13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"api_calls": 2,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"studies_processed": 735,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"aggregation": "trial_count_by_sponsor_by_phase"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lok2h69rd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2: Network Graph Query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jxnx7cj9e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Query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"query": "Show the network between countries and sponsors for COVID-19 vaccine trials."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nb9m2ama1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Output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"visualization":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"type": "network_graph",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"title": "Trials for vaccine in COVID-19: Country &amp; Sponsor",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"encoding":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"source":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"field": "source",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"label": "Country",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"type": "nominal"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"target":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"field": "target",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"label": "Sponsor",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"type": "nominal"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"value":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"field": "trial_count",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"label": "Trial Count",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"type": "quantitative"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"data": [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{ "source": "United States", "target": "ModernaTX, Inc.", "trial_count": 27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{ "source": "United States", "target": "National Institute of Allergy and Infectious Diseases (NIAID)", "trial_count": 23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{ "source": "United States", "target": "BioNTech SE", "trial_count": 19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{ "source": "China", "target": "China National Biotec Group Company Limited", "trial_count": 17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{ "source": "China", "target": "Sinovac Research and Development Co., Ltd.", "trial_count": 15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{ "source": "China", "target": "Jiangsu Province Centers for Disease Control and Prevention", "trial_count": 15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{ "source": "France", "target": "Assistance Publique - Hôpitaux de Paris", "trial_count": 14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{ "source": "China", "target": "Anhui Zhifei Longcom Biologic Pharmacy Co., Ltd.", "trial_count": 14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{ "source": "United States", "target": "Pfizer", "trial_count": 12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{ "source": "Turkey (Türkiye)", "target": "Health Institutes of Turkey", "trial_count": 11 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{ "source": "Indonesia", "target": "PT Bio Farma", "trial_count": 11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{ "source": "United States", "target": "Novavax", "trial_count": 10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{ "source": "Not Specified", "target": "Sinocelltech Ltd.", "trial_count": 10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{ "source": "Hong Kong", "target": "The University of Hong Kong", "trial_count": 9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{ "source": "United States", "target": "GlaxoSmithKline", "trial_count": 9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{ "source": "United States", "target": "University of Pennsylvania", "trial_count": 8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{ "source": "Taiwan", "target": "Medigen Vaccine Biologics Corp.", "trial_count": 8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{ "source": "United States", "target": "Duke University", "trial_count": 8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{ "source": "France", "target": "ANRS, Emerging Infectious Diseases", "trial_count": 7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{ "source": "China", "target": "Guangzhou Patronus Biotech Co., Ltd.", "trial_count": 7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"api_calls": 1,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"studies_processed": 1411,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"aggregation": "trial_count"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7qiy6o707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3: Distribution Query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3cbh970hl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Query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"query": "What is the distribution of trial phases for diabetes studies?"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rl2xi549g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Output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"visualization":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"type": "pie_chart",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"title": "Diabetes Trials by Phase",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"encoding":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"value":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"field": "trial_count",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"type": "quantitative"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"label":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"field": "phase",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"type": "nominal"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"data": [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{ "phase": "Early Phase 1", "trial_count": 210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{ "phase": "Not Applicable", "trial_count": 9970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{ "phase": "Not Specified", "trial_count": 5104 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{ "phase": "Phase 1", "trial_count": 2217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{ "phase": "Phase 2", "trial_count": 2587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{ "phase": "Phase 3", "trial_count": 2457 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{ "phase": "Phase 4", "trial_count": 2209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"api_calls": 1,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"studies_processed": 24016,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"aggregation": "trial_count_by_phase"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