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03" w:rsidRDefault="00827E03" w:rsidP="00827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7163CE0B" wp14:editId="1CE47CCD">
            <wp:simplePos x="0" y="0"/>
            <wp:positionH relativeFrom="margin">
              <wp:align>left</wp:align>
            </wp:positionH>
            <wp:positionV relativeFrom="paragraph">
              <wp:posOffset>-800100</wp:posOffset>
            </wp:positionV>
            <wp:extent cx="6102350" cy="1524000"/>
            <wp:effectExtent l="0" t="0" r="0" b="0"/>
            <wp:wrapNone/>
            <wp:docPr id="1" name="Picture 1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E03" w:rsidRDefault="00827E03" w:rsidP="00827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0BFC" w:rsidRPr="00450BFC" w:rsidRDefault="00450BFC" w:rsidP="00450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BFC">
        <w:rPr>
          <w:rFonts w:ascii="Times New Roman" w:eastAsia="Times New Roman" w:hAnsi="Times New Roman" w:cs="Times New Roman"/>
          <w:b/>
          <w:bCs/>
          <w:sz w:val="27"/>
          <w:szCs w:val="27"/>
        </w:rPr>
        <w:t>HTML Practical Assessment: Creating a Product Table</w:t>
      </w:r>
    </w:p>
    <w:p w:rsidR="00450BFC" w:rsidRPr="00450BFC" w:rsidRDefault="00450BFC" w:rsidP="00450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50BFC" w:rsidRPr="00450BFC" w:rsidRDefault="00450BFC" w:rsidP="00450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Open your HTML editor (e.g., Notepad or VS Code).</w:t>
      </w:r>
    </w:p>
    <w:p w:rsidR="00450BFC" w:rsidRPr="00450BFC" w:rsidRDefault="00450BFC" w:rsidP="00450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Create a new file and save it as </w:t>
      </w:r>
      <w:r w:rsidRPr="00450BFC">
        <w:rPr>
          <w:rFonts w:ascii="Courier New" w:eastAsia="Times New Roman" w:hAnsi="Courier New" w:cs="Courier New"/>
          <w:sz w:val="20"/>
          <w:szCs w:val="20"/>
        </w:rPr>
        <w:t>products.html</w:t>
      </w:r>
      <w:r w:rsidRPr="00450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0BFC" w:rsidRPr="00450BFC" w:rsidRDefault="00450BFC" w:rsidP="00450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Complete the task below.</w:t>
      </w:r>
    </w:p>
    <w:p w:rsidR="00450BFC" w:rsidRPr="00450BFC" w:rsidRDefault="00450BFC" w:rsidP="00450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BFC">
        <w:rPr>
          <w:rFonts w:ascii="Times New Roman" w:eastAsia="Times New Roman" w:hAnsi="Times New Roman" w:cs="Times New Roman"/>
          <w:b/>
          <w:bCs/>
          <w:sz w:val="27"/>
          <w:szCs w:val="27"/>
        </w:rPr>
        <w:t>Task (Total: 20 Marks)</w:t>
      </w:r>
    </w:p>
    <w:p w:rsidR="00450BFC" w:rsidRPr="00450BFC" w:rsidRDefault="00450BFC" w:rsidP="00450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Design a simple HTML webpage with a table that displays a list of products.</w:t>
      </w:r>
    </w:p>
    <w:p w:rsidR="00450BFC" w:rsidRPr="00450BFC" w:rsidRDefault="00450BFC" w:rsidP="00450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b/>
          <w:bCs/>
          <w:sz w:val="24"/>
          <w:szCs w:val="24"/>
        </w:rPr>
        <w:t>Page Title and Heading (5 Marks)</w:t>
      </w:r>
    </w:p>
    <w:p w:rsidR="00450BFC" w:rsidRPr="00450BFC" w:rsidRDefault="00450BFC" w:rsidP="00450B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Set the title to: </w:t>
      </w:r>
      <w:r w:rsidRPr="00450BFC">
        <w:rPr>
          <w:rFonts w:ascii="Courier New" w:eastAsia="Times New Roman" w:hAnsi="Courier New" w:cs="Courier New"/>
          <w:sz w:val="20"/>
          <w:szCs w:val="20"/>
        </w:rPr>
        <w:t>Product List</w:t>
      </w:r>
    </w:p>
    <w:p w:rsidR="00450BFC" w:rsidRPr="00450BFC" w:rsidRDefault="00450BFC" w:rsidP="00450B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Add a main heading: </w:t>
      </w:r>
      <w:r w:rsidRPr="00450BFC">
        <w:rPr>
          <w:rFonts w:ascii="Courier New" w:eastAsia="Times New Roman" w:hAnsi="Courier New" w:cs="Courier New"/>
          <w:sz w:val="20"/>
          <w:szCs w:val="20"/>
        </w:rPr>
        <w:t>Available Products</w:t>
      </w:r>
    </w:p>
    <w:p w:rsidR="00450BFC" w:rsidRPr="00450BFC" w:rsidRDefault="00450BFC" w:rsidP="00450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Table (15 Marks)</w:t>
      </w:r>
    </w:p>
    <w:p w:rsidR="00450BFC" w:rsidRPr="00450BFC" w:rsidRDefault="00450BFC" w:rsidP="00450B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The table should have:</w:t>
      </w:r>
    </w:p>
    <w:p w:rsidR="00450BFC" w:rsidRPr="00450BFC" w:rsidRDefault="00450BFC" w:rsidP="00450B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A visible border (</w:t>
      </w:r>
      <w:r w:rsidRPr="00450BFC">
        <w:rPr>
          <w:rFonts w:ascii="Courier New" w:eastAsia="Times New Roman" w:hAnsi="Courier New" w:cs="Courier New"/>
          <w:sz w:val="20"/>
          <w:szCs w:val="20"/>
        </w:rPr>
        <w:t>border="1"</w:t>
      </w:r>
      <w:r w:rsidRPr="00450B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0BFC" w:rsidRPr="00450BFC" w:rsidRDefault="00450BFC" w:rsidP="00450B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Column headers:</w:t>
      </w:r>
    </w:p>
    <w:p w:rsidR="00450BFC" w:rsidRPr="00450BFC" w:rsidRDefault="00450BFC" w:rsidP="00450BF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Courier New" w:eastAsia="Times New Roman" w:hAnsi="Courier New" w:cs="Courier New"/>
          <w:sz w:val="20"/>
          <w:szCs w:val="20"/>
        </w:rPr>
        <w:t>Product Name</w:t>
      </w: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0BFC">
        <w:rPr>
          <w:rFonts w:ascii="Courier New" w:eastAsia="Times New Roman" w:hAnsi="Courier New" w:cs="Courier New"/>
          <w:sz w:val="20"/>
          <w:szCs w:val="20"/>
        </w:rPr>
        <w:t>Category</w:t>
      </w: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0BFC">
        <w:rPr>
          <w:rFonts w:ascii="Courier New" w:eastAsia="Times New Roman" w:hAnsi="Courier New" w:cs="Courier New"/>
          <w:sz w:val="20"/>
          <w:szCs w:val="20"/>
        </w:rPr>
        <w:t>Price</w:t>
      </w: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0BFC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450BFC" w:rsidRPr="00450BFC" w:rsidRDefault="00450BFC" w:rsidP="00450B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450BFC">
        <w:rPr>
          <w:rFonts w:ascii="Times New Roman" w:eastAsia="Times New Roman" w:hAnsi="Times New Roman" w:cs="Times New Roman"/>
          <w:b/>
          <w:bCs/>
          <w:sz w:val="24"/>
          <w:szCs w:val="24"/>
        </w:rPr>
        <w:t>4 product rows</w:t>
      </w:r>
      <w:r w:rsidRPr="00450BFC">
        <w:rPr>
          <w:rFonts w:ascii="Times New Roman" w:eastAsia="Times New Roman" w:hAnsi="Times New Roman" w:cs="Times New Roman"/>
          <w:sz w:val="24"/>
          <w:szCs w:val="24"/>
        </w:rPr>
        <w:t xml:space="preserve"> with realistic values</w:t>
      </w:r>
    </w:p>
    <w:p w:rsidR="00450BFC" w:rsidRPr="00450BFC" w:rsidRDefault="00450BFC" w:rsidP="00450B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Bold column headings</w:t>
      </w:r>
    </w:p>
    <w:p w:rsidR="00450BFC" w:rsidRPr="00450BFC" w:rsidRDefault="00450BFC" w:rsidP="00450B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Center the table on the page</w:t>
      </w:r>
    </w:p>
    <w:p w:rsidR="00450BFC" w:rsidRPr="00450BFC" w:rsidRDefault="00450BFC" w:rsidP="00450B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FC">
        <w:rPr>
          <w:rFonts w:ascii="Times New Roman" w:eastAsia="Times New Roman" w:hAnsi="Times New Roman" w:cs="Times New Roman"/>
          <w:sz w:val="24"/>
          <w:szCs w:val="24"/>
        </w:rPr>
        <w:t>Add background color to the header row (e.g., light gray)</w:t>
      </w:r>
    </w:p>
    <w:p w:rsidR="00450BFC" w:rsidRPr="00450BFC" w:rsidRDefault="00450BFC" w:rsidP="0045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03" w:rsidRDefault="00827E03" w:rsidP="00827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82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826D9"/>
    <w:multiLevelType w:val="multilevel"/>
    <w:tmpl w:val="0368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639F7"/>
    <w:multiLevelType w:val="multilevel"/>
    <w:tmpl w:val="0C20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C0CA6"/>
    <w:multiLevelType w:val="multilevel"/>
    <w:tmpl w:val="D0E2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04C72"/>
    <w:multiLevelType w:val="multilevel"/>
    <w:tmpl w:val="0F00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03"/>
    <w:rsid w:val="000F5D86"/>
    <w:rsid w:val="001C1743"/>
    <w:rsid w:val="00450BFC"/>
    <w:rsid w:val="0082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C3A9"/>
  <w15:chartTrackingRefBased/>
  <w15:docId w15:val="{4936DD56-DB7D-40AB-BE07-53AB0053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7E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7E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27E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7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3</cp:revision>
  <dcterms:created xsi:type="dcterms:W3CDTF">2025-07-22T14:07:00Z</dcterms:created>
  <dcterms:modified xsi:type="dcterms:W3CDTF">2025-07-22T14:08:00Z</dcterms:modified>
</cp:coreProperties>
</file>