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22E" w:rsidRPr="00AA4AFE" w:rsidRDefault="00C4522E" w:rsidP="00C4522E">
      <w:pPr>
        <w:jc w:val="center"/>
        <w:rPr>
          <w:b/>
          <w:lang w:val="en-US"/>
        </w:rPr>
      </w:pPr>
      <w:r w:rsidRPr="00AA4AFE">
        <w:rPr>
          <w:b/>
          <w:lang w:val="en-US"/>
        </w:rPr>
        <w:t>LUỒNG QUẢN LÝ CHẤT LƯỢNG MÃ NGUỒN VỚI SONARQUBE VÀ IBM</w:t>
      </w:r>
    </w:p>
    <w:p w:rsidR="00B416F7" w:rsidRPr="002C4E13" w:rsidRDefault="00C4522E" w:rsidP="00C4522E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C4E13">
        <w:rPr>
          <w:b/>
          <w:lang w:val="en-US"/>
        </w:rPr>
        <w:t>Mục đích</w:t>
      </w:r>
    </w:p>
    <w:p w:rsidR="00C4522E" w:rsidRDefault="00C4522E" w:rsidP="00EF077C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Qu</w:t>
      </w:r>
      <w:r w:rsidRPr="00C4522E">
        <w:rPr>
          <w:lang w:val="en-US"/>
        </w:rPr>
        <w:t>ét</w:t>
      </w:r>
      <w:r>
        <w:rPr>
          <w:lang w:val="en-US"/>
        </w:rPr>
        <w:t xml:space="preserve"> to</w:t>
      </w:r>
      <w:r w:rsidRPr="00C4522E">
        <w:rPr>
          <w:lang w:val="en-US"/>
        </w:rPr>
        <w:t>àn</w:t>
      </w:r>
      <w:r>
        <w:rPr>
          <w:lang w:val="en-US"/>
        </w:rPr>
        <w:t xml:space="preserve"> b</w:t>
      </w:r>
      <w:r w:rsidRPr="00C4522E">
        <w:rPr>
          <w:lang w:val="en-US"/>
        </w:rPr>
        <w:t>ộ</w:t>
      </w:r>
      <w:r>
        <w:rPr>
          <w:lang w:val="en-US"/>
        </w:rPr>
        <w:t xml:space="preserve"> m</w:t>
      </w:r>
      <w:r w:rsidRPr="00C4522E">
        <w:rPr>
          <w:lang w:val="en-US"/>
        </w:rPr>
        <w:t>ã</w:t>
      </w:r>
      <w:r>
        <w:rPr>
          <w:lang w:val="en-US"/>
        </w:rPr>
        <w:t xml:space="preserve"> ngu</w:t>
      </w:r>
      <w:r w:rsidRPr="00C4522E">
        <w:rPr>
          <w:lang w:val="en-US"/>
        </w:rPr>
        <w:t>ồn</w:t>
      </w:r>
      <w:r>
        <w:rPr>
          <w:lang w:val="en-US"/>
        </w:rPr>
        <w:t xml:space="preserve"> c</w:t>
      </w:r>
      <w:r w:rsidRPr="00C4522E">
        <w:rPr>
          <w:lang w:val="en-US"/>
        </w:rPr>
        <w:t>ác</w:t>
      </w:r>
      <w:r>
        <w:rPr>
          <w:lang w:val="en-US"/>
        </w:rPr>
        <w:t xml:space="preserve"> d</w:t>
      </w:r>
      <w:r w:rsidRPr="00C4522E">
        <w:rPr>
          <w:lang w:val="en-US"/>
        </w:rPr>
        <w:t>ự</w:t>
      </w:r>
      <w:r>
        <w:rPr>
          <w:lang w:val="en-US"/>
        </w:rPr>
        <w:t xml:space="preserve"> </w:t>
      </w:r>
      <w:r w:rsidRPr="00C4522E">
        <w:rPr>
          <w:lang w:val="en-US"/>
        </w:rPr>
        <w:t>án</w:t>
      </w:r>
      <w:r>
        <w:rPr>
          <w:lang w:val="en-US"/>
        </w:rPr>
        <w:t xml:space="preserve"> c</w:t>
      </w:r>
      <w:r w:rsidRPr="00C4522E">
        <w:rPr>
          <w:lang w:val="en-US"/>
        </w:rPr>
        <w:t>ủa</w:t>
      </w:r>
      <w:r>
        <w:rPr>
          <w:lang w:val="en-US"/>
        </w:rPr>
        <w:t xml:space="preserve"> VTICT th</w:t>
      </w:r>
      <w:r w:rsidRPr="00C4522E">
        <w:rPr>
          <w:lang w:val="en-US"/>
        </w:rPr>
        <w:t>ô</w:t>
      </w:r>
      <w:r>
        <w:rPr>
          <w:lang w:val="en-US"/>
        </w:rPr>
        <w:t>ng qua c</w:t>
      </w:r>
      <w:r w:rsidRPr="00C4522E">
        <w:rPr>
          <w:lang w:val="en-US"/>
        </w:rPr>
        <w:t>ô</w:t>
      </w:r>
      <w:r>
        <w:rPr>
          <w:lang w:val="en-US"/>
        </w:rPr>
        <w:t>ng c</w:t>
      </w:r>
      <w:r w:rsidRPr="00C4522E">
        <w:rPr>
          <w:lang w:val="en-US"/>
        </w:rPr>
        <w:t>ụ</w:t>
      </w:r>
      <w:r>
        <w:rPr>
          <w:lang w:val="en-US"/>
        </w:rPr>
        <w:t xml:space="preserve"> SonarQube.</w:t>
      </w:r>
    </w:p>
    <w:p w:rsidR="00C4522E" w:rsidRDefault="00C4522E" w:rsidP="00EF077C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C4522E">
        <w:rPr>
          <w:lang w:val="en-US"/>
        </w:rPr>
        <w:t>Đư</w:t>
      </w:r>
      <w:r>
        <w:rPr>
          <w:lang w:val="en-US"/>
        </w:rPr>
        <w:t>a ra g</w:t>
      </w:r>
      <w:r w:rsidRPr="00C4522E">
        <w:rPr>
          <w:lang w:val="en-US"/>
        </w:rPr>
        <w:t>óc</w:t>
      </w:r>
      <w:r>
        <w:rPr>
          <w:lang w:val="en-US"/>
        </w:rPr>
        <w:t xml:space="preserve"> nh</w:t>
      </w:r>
      <w:r w:rsidRPr="00C4522E">
        <w:rPr>
          <w:lang w:val="en-US"/>
        </w:rPr>
        <w:t>ìn</w:t>
      </w:r>
      <w:r>
        <w:rPr>
          <w:lang w:val="en-US"/>
        </w:rPr>
        <w:t xml:space="preserve"> t</w:t>
      </w:r>
      <w:r w:rsidRPr="00C4522E">
        <w:rPr>
          <w:lang w:val="en-US"/>
        </w:rPr>
        <w:t>ổng</w:t>
      </w:r>
      <w:r>
        <w:rPr>
          <w:lang w:val="en-US"/>
        </w:rPr>
        <w:t xml:space="preserve"> quan v</w:t>
      </w:r>
      <w:r w:rsidRPr="00C4522E">
        <w:rPr>
          <w:lang w:val="en-US"/>
        </w:rPr>
        <w:t>à</w:t>
      </w:r>
      <w:r>
        <w:rPr>
          <w:lang w:val="en-US"/>
        </w:rPr>
        <w:t xml:space="preserve"> chi ti</w:t>
      </w:r>
      <w:r w:rsidRPr="00C4522E">
        <w:rPr>
          <w:lang w:val="en-US"/>
        </w:rPr>
        <w:t>ết</w:t>
      </w:r>
      <w:r>
        <w:rPr>
          <w:lang w:val="en-US"/>
        </w:rPr>
        <w:t xml:space="preserve"> v</w:t>
      </w:r>
      <w:r w:rsidRPr="00C4522E">
        <w:rPr>
          <w:lang w:val="en-US"/>
        </w:rPr>
        <w:t>ề</w:t>
      </w:r>
      <w:r>
        <w:rPr>
          <w:lang w:val="en-US"/>
        </w:rPr>
        <w:t xml:space="preserve"> to</w:t>
      </w:r>
      <w:r w:rsidRPr="00C4522E">
        <w:rPr>
          <w:lang w:val="en-US"/>
        </w:rPr>
        <w:t>àn</w:t>
      </w:r>
      <w:r>
        <w:rPr>
          <w:lang w:val="en-US"/>
        </w:rPr>
        <w:t xml:space="preserve"> b</w:t>
      </w:r>
      <w:r w:rsidRPr="00C4522E">
        <w:rPr>
          <w:lang w:val="en-US"/>
        </w:rPr>
        <w:t>ộ</w:t>
      </w:r>
      <w:r>
        <w:rPr>
          <w:lang w:val="en-US"/>
        </w:rPr>
        <w:t xml:space="preserve"> ch</w:t>
      </w:r>
      <w:r w:rsidRPr="00C4522E">
        <w:rPr>
          <w:lang w:val="en-US"/>
        </w:rPr>
        <w:t>ấ</w:t>
      </w:r>
      <w:r>
        <w:rPr>
          <w:lang w:val="en-US"/>
        </w:rPr>
        <w:t>t lư</w:t>
      </w:r>
      <w:r w:rsidRPr="00C4522E">
        <w:rPr>
          <w:lang w:val="en-US"/>
        </w:rPr>
        <w:t>ợng</w:t>
      </w:r>
      <w:r>
        <w:rPr>
          <w:lang w:val="en-US"/>
        </w:rPr>
        <w:t xml:space="preserve"> m</w:t>
      </w:r>
      <w:r w:rsidRPr="00C4522E">
        <w:rPr>
          <w:lang w:val="en-US"/>
        </w:rPr>
        <w:t>ã</w:t>
      </w:r>
      <w:r>
        <w:rPr>
          <w:lang w:val="en-US"/>
        </w:rPr>
        <w:t xml:space="preserve"> ngu</w:t>
      </w:r>
      <w:r w:rsidRPr="00C4522E">
        <w:rPr>
          <w:lang w:val="en-US"/>
        </w:rPr>
        <w:t>ồn</w:t>
      </w:r>
      <w:r>
        <w:rPr>
          <w:lang w:val="en-US"/>
        </w:rPr>
        <w:t xml:space="preserve"> c</w:t>
      </w:r>
      <w:r w:rsidRPr="00C4522E">
        <w:rPr>
          <w:lang w:val="en-US"/>
        </w:rPr>
        <w:t>ủa</w:t>
      </w:r>
      <w:r>
        <w:rPr>
          <w:lang w:val="en-US"/>
        </w:rPr>
        <w:t xml:space="preserve"> VTICT.</w:t>
      </w:r>
    </w:p>
    <w:p w:rsidR="00C4522E" w:rsidRPr="002C4E13" w:rsidRDefault="00C4522E" w:rsidP="00EF077C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 w:rsidRPr="002C4E13">
        <w:rPr>
          <w:b/>
          <w:lang w:val="en-US"/>
        </w:rPr>
        <w:t>Cách làm</w:t>
      </w:r>
    </w:p>
    <w:p w:rsidR="00C4522E" w:rsidRPr="00664E6E" w:rsidRDefault="00C4522E" w:rsidP="00EF077C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664E6E">
        <w:rPr>
          <w:lang w:val="en-US"/>
        </w:rPr>
        <w:t>Cấu hình hệ thống trê</w:t>
      </w:r>
      <w:r w:rsidR="00664E6E" w:rsidRPr="00664E6E">
        <w:rPr>
          <w:lang w:val="en-US"/>
        </w:rPr>
        <w:t xml:space="preserve">n </w:t>
      </w:r>
      <w:r w:rsidRPr="00664E6E">
        <w:rPr>
          <w:lang w:val="en-US"/>
        </w:rPr>
        <w:t>server.</w:t>
      </w:r>
      <w:r w:rsidR="00664E6E">
        <w:rPr>
          <w:lang w:val="en-US"/>
        </w:rPr>
        <w:t xml:space="preserve"> (continuous </w:t>
      </w:r>
      <w:r w:rsidR="00664E6E" w:rsidRPr="00664E6E">
        <w:rPr>
          <w:lang w:val="en-US"/>
        </w:rPr>
        <w:t>ins</w:t>
      </w:r>
      <w:r w:rsidR="00664E6E">
        <w:rPr>
          <w:lang w:val="en-US"/>
        </w:rPr>
        <w:t>pection s</w:t>
      </w:r>
      <w:r w:rsidR="00664E6E" w:rsidRPr="00664E6E">
        <w:rPr>
          <w:lang w:val="en-US"/>
        </w:rPr>
        <w:t>er</w:t>
      </w:r>
      <w:r w:rsidR="00664E6E">
        <w:rPr>
          <w:lang w:val="en-US"/>
        </w:rPr>
        <w:t>ver – CIN)</w:t>
      </w:r>
    </w:p>
    <w:p w:rsidR="00C4522E" w:rsidRDefault="00C4522E" w:rsidP="00EF077C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D</w:t>
      </w:r>
      <w:r w:rsidRPr="00C4522E">
        <w:rPr>
          <w:lang w:val="en-US"/>
        </w:rPr>
        <w:t>ựng</w:t>
      </w:r>
      <w:r>
        <w:rPr>
          <w:lang w:val="en-US"/>
        </w:rPr>
        <w:t xml:space="preserve"> s</w:t>
      </w:r>
      <w:r w:rsidRPr="00C4522E">
        <w:rPr>
          <w:lang w:val="en-US"/>
        </w:rPr>
        <w:t>er</w:t>
      </w:r>
      <w:r>
        <w:rPr>
          <w:lang w:val="en-US"/>
        </w:rPr>
        <w:t>ver jazz build IBM</w:t>
      </w:r>
    </w:p>
    <w:p w:rsidR="00C4522E" w:rsidRDefault="00C4522E" w:rsidP="00EF077C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D</w:t>
      </w:r>
      <w:r w:rsidRPr="00C4522E">
        <w:rPr>
          <w:lang w:val="en-US"/>
        </w:rPr>
        <w:t>ựng</w:t>
      </w:r>
      <w:r>
        <w:rPr>
          <w:lang w:val="en-US"/>
        </w:rPr>
        <w:t xml:space="preserve"> s</w:t>
      </w:r>
      <w:r w:rsidRPr="00C4522E">
        <w:rPr>
          <w:lang w:val="en-US"/>
        </w:rPr>
        <w:t>er</w:t>
      </w:r>
      <w:r>
        <w:rPr>
          <w:lang w:val="en-US"/>
        </w:rPr>
        <w:t>ver SonarQube</w:t>
      </w:r>
    </w:p>
    <w:p w:rsidR="00C4522E" w:rsidRDefault="00C4522E" w:rsidP="00EF077C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</w:t>
      </w:r>
      <w:r w:rsidRPr="00C4522E">
        <w:rPr>
          <w:lang w:val="en-US"/>
        </w:rPr>
        <w:t>ác</w:t>
      </w:r>
      <w:r>
        <w:rPr>
          <w:lang w:val="en-US"/>
        </w:rPr>
        <w:t xml:space="preserve"> bư</w:t>
      </w:r>
      <w:r w:rsidRPr="00C4522E">
        <w:rPr>
          <w:lang w:val="en-US"/>
        </w:rPr>
        <w:t>ớc</w:t>
      </w:r>
      <w:r>
        <w:rPr>
          <w:lang w:val="en-US"/>
        </w:rPr>
        <w:t xml:space="preserve"> th</w:t>
      </w:r>
      <w:r w:rsidRPr="00C4522E">
        <w:rPr>
          <w:lang w:val="en-US"/>
        </w:rPr>
        <w:t>ực</w:t>
      </w:r>
      <w:r>
        <w:rPr>
          <w:lang w:val="en-US"/>
        </w:rPr>
        <w:t xml:space="preserve"> hi</w:t>
      </w:r>
      <w:r w:rsidRPr="00C4522E">
        <w:rPr>
          <w:lang w:val="en-US"/>
        </w:rPr>
        <w:t>ện</w:t>
      </w:r>
      <w:r>
        <w:rPr>
          <w:lang w:val="en-US"/>
        </w:rPr>
        <w:t xml:space="preserve"> l</w:t>
      </w:r>
      <w:r w:rsidRPr="00C4522E">
        <w:rPr>
          <w:lang w:val="en-US"/>
        </w:rPr>
        <w:t>ần</w:t>
      </w:r>
      <w:r>
        <w:rPr>
          <w:lang w:val="en-US"/>
        </w:rPr>
        <w:t xml:space="preserve"> lư</w:t>
      </w:r>
      <w:r w:rsidRPr="00C4522E">
        <w:rPr>
          <w:lang w:val="en-US"/>
        </w:rPr>
        <w:t>ợt</w:t>
      </w:r>
      <w:r>
        <w:rPr>
          <w:lang w:val="en-US"/>
        </w:rPr>
        <w:t xml:space="preserve"> nh</w:t>
      </w:r>
      <w:r w:rsidRPr="00C4522E">
        <w:rPr>
          <w:lang w:val="en-US"/>
        </w:rPr>
        <w:t>ư</w:t>
      </w:r>
      <w:r>
        <w:rPr>
          <w:lang w:val="en-US"/>
        </w:rPr>
        <w:t xml:space="preserve"> sau:</w:t>
      </w:r>
    </w:p>
    <w:p w:rsidR="00C4522E" w:rsidRDefault="00C4522E" w:rsidP="00EF077C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C4522E">
        <w:rPr>
          <w:lang w:val="en-US"/>
        </w:rPr>
        <w:t>Đội</w:t>
      </w:r>
      <w:r>
        <w:rPr>
          <w:lang w:val="en-US"/>
        </w:rPr>
        <w:t xml:space="preserve"> d</w:t>
      </w:r>
      <w:r w:rsidRPr="00C4522E">
        <w:rPr>
          <w:lang w:val="en-US"/>
        </w:rPr>
        <w:t>ự</w:t>
      </w:r>
      <w:r>
        <w:rPr>
          <w:lang w:val="en-US"/>
        </w:rPr>
        <w:t xml:space="preserve"> </w:t>
      </w:r>
      <w:r w:rsidRPr="00C4522E">
        <w:rPr>
          <w:lang w:val="en-US"/>
        </w:rPr>
        <w:t>án</w:t>
      </w:r>
      <w:r>
        <w:rPr>
          <w:lang w:val="en-US"/>
        </w:rPr>
        <w:t xml:space="preserve"> </w:t>
      </w:r>
      <w:r w:rsidRPr="00C4522E">
        <w:rPr>
          <w:lang w:val="en-US"/>
        </w:rPr>
        <w:t>đẩy</w:t>
      </w:r>
      <w:r>
        <w:rPr>
          <w:lang w:val="en-US"/>
        </w:rPr>
        <w:t xml:space="preserve"> m</w:t>
      </w:r>
      <w:r w:rsidRPr="00C4522E">
        <w:rPr>
          <w:lang w:val="en-US"/>
        </w:rPr>
        <w:t>ã</w:t>
      </w:r>
      <w:r>
        <w:rPr>
          <w:lang w:val="en-US"/>
        </w:rPr>
        <w:t xml:space="preserve"> ngu</w:t>
      </w:r>
      <w:r w:rsidRPr="00C4522E">
        <w:rPr>
          <w:lang w:val="en-US"/>
        </w:rPr>
        <w:t>ồn</w:t>
      </w:r>
      <w:r>
        <w:rPr>
          <w:lang w:val="en-US"/>
        </w:rPr>
        <w:t xml:space="preserve"> l</w:t>
      </w:r>
      <w:r w:rsidRPr="00C4522E">
        <w:rPr>
          <w:lang w:val="en-US"/>
        </w:rPr>
        <w:t>ê</w:t>
      </w:r>
      <w:r>
        <w:rPr>
          <w:lang w:val="en-US"/>
        </w:rPr>
        <w:t>n s</w:t>
      </w:r>
      <w:r w:rsidRPr="00C4522E">
        <w:rPr>
          <w:lang w:val="en-US"/>
        </w:rPr>
        <w:t>er</w:t>
      </w:r>
      <w:r>
        <w:rPr>
          <w:lang w:val="en-US"/>
        </w:rPr>
        <w:t>ver IBM</w:t>
      </w:r>
    </w:p>
    <w:p w:rsidR="00C4522E" w:rsidRDefault="00C4522E" w:rsidP="00EF077C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C4522E">
        <w:rPr>
          <w:lang w:val="en-US"/>
        </w:rPr>
        <w:t xml:space="preserve">Lập lịch </w:t>
      </w:r>
      <w:r>
        <w:rPr>
          <w:lang w:val="en-US"/>
        </w:rPr>
        <w:t>l</w:t>
      </w:r>
      <w:r w:rsidRPr="00C4522E">
        <w:rPr>
          <w:lang w:val="en-US"/>
        </w:rPr>
        <w:t>ấy</w:t>
      </w:r>
      <w:r>
        <w:rPr>
          <w:lang w:val="en-US"/>
        </w:rPr>
        <w:t xml:space="preserve"> m</w:t>
      </w:r>
      <w:r w:rsidRPr="00C4522E">
        <w:rPr>
          <w:lang w:val="en-US"/>
        </w:rPr>
        <w:t>ã</w:t>
      </w:r>
      <w:r>
        <w:rPr>
          <w:lang w:val="en-US"/>
        </w:rPr>
        <w:t xml:space="preserve"> ngu</w:t>
      </w:r>
      <w:r w:rsidRPr="00C4522E">
        <w:rPr>
          <w:lang w:val="en-US"/>
        </w:rPr>
        <w:t>ồn</w:t>
      </w:r>
      <w:r>
        <w:rPr>
          <w:lang w:val="en-US"/>
        </w:rPr>
        <w:t xml:space="preserve"> t</w:t>
      </w:r>
      <w:r w:rsidRPr="00C4522E">
        <w:rPr>
          <w:lang w:val="en-US"/>
        </w:rPr>
        <w:t>ừ</w:t>
      </w:r>
      <w:r>
        <w:rPr>
          <w:lang w:val="en-US"/>
        </w:rPr>
        <w:t xml:space="preserve"> s</w:t>
      </w:r>
      <w:r w:rsidRPr="00C4522E">
        <w:rPr>
          <w:lang w:val="en-US"/>
        </w:rPr>
        <w:t>er</w:t>
      </w:r>
      <w:r>
        <w:rPr>
          <w:lang w:val="en-US"/>
        </w:rPr>
        <w:t>ver IBM v</w:t>
      </w:r>
      <w:r w:rsidRPr="00C4522E">
        <w:rPr>
          <w:lang w:val="en-US"/>
        </w:rPr>
        <w:t>ề</w:t>
      </w:r>
      <w:r>
        <w:rPr>
          <w:lang w:val="en-US"/>
        </w:rPr>
        <w:t xml:space="preserve"> </w:t>
      </w:r>
      <w:r w:rsidR="00664E6E">
        <w:rPr>
          <w:lang w:val="en-US"/>
        </w:rPr>
        <w:t>CIN s</w:t>
      </w:r>
      <w:r w:rsidR="00664E6E" w:rsidRPr="00664E6E">
        <w:rPr>
          <w:lang w:val="en-US"/>
        </w:rPr>
        <w:t>er</w:t>
      </w:r>
      <w:r w:rsidR="00664E6E">
        <w:rPr>
          <w:lang w:val="en-US"/>
        </w:rPr>
        <w:t>ver</w:t>
      </w:r>
    </w:p>
    <w:p w:rsidR="00664E6E" w:rsidRPr="00C4522E" w:rsidRDefault="00664E6E" w:rsidP="00EF077C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T</w:t>
      </w:r>
      <w:r w:rsidRPr="00664E6E">
        <w:rPr>
          <w:lang w:val="en-US"/>
        </w:rPr>
        <w:t>ạo</w:t>
      </w:r>
      <w:r>
        <w:rPr>
          <w:lang w:val="en-US"/>
        </w:rPr>
        <w:t xml:space="preserve"> script, l</w:t>
      </w:r>
      <w:r w:rsidRPr="00664E6E">
        <w:rPr>
          <w:lang w:val="en-US"/>
        </w:rPr>
        <w:t>ập</w:t>
      </w:r>
      <w:r>
        <w:rPr>
          <w:lang w:val="en-US"/>
        </w:rPr>
        <w:t xml:space="preserve"> l</w:t>
      </w:r>
      <w:r w:rsidRPr="00664E6E">
        <w:rPr>
          <w:lang w:val="en-US"/>
        </w:rPr>
        <w:t>ịch</w:t>
      </w:r>
      <w:r>
        <w:rPr>
          <w:lang w:val="en-US"/>
        </w:rPr>
        <w:t xml:space="preserve"> t</w:t>
      </w:r>
      <w:r w:rsidRPr="00664E6E">
        <w:rPr>
          <w:lang w:val="en-US"/>
        </w:rPr>
        <w:t>ự</w:t>
      </w:r>
      <w:r>
        <w:rPr>
          <w:lang w:val="en-US"/>
        </w:rPr>
        <w:t xml:space="preserve"> </w:t>
      </w:r>
      <w:r w:rsidRPr="00664E6E">
        <w:rPr>
          <w:lang w:val="en-US"/>
        </w:rPr>
        <w:t>động</w:t>
      </w:r>
      <w:r>
        <w:rPr>
          <w:lang w:val="en-US"/>
        </w:rPr>
        <w:t xml:space="preserve"> g</w:t>
      </w:r>
      <w:r w:rsidRPr="00664E6E">
        <w:rPr>
          <w:lang w:val="en-US"/>
        </w:rPr>
        <w:t>ọi</w:t>
      </w:r>
      <w:r>
        <w:rPr>
          <w:lang w:val="en-US"/>
        </w:rPr>
        <w:t xml:space="preserve"> sonarQube qu</w:t>
      </w:r>
      <w:r w:rsidRPr="00664E6E">
        <w:rPr>
          <w:lang w:val="en-US"/>
        </w:rPr>
        <w:t>ét</w:t>
      </w:r>
      <w:r>
        <w:rPr>
          <w:lang w:val="en-US"/>
        </w:rPr>
        <w:t xml:space="preserve"> to</w:t>
      </w:r>
      <w:r w:rsidRPr="00664E6E">
        <w:rPr>
          <w:lang w:val="en-US"/>
        </w:rPr>
        <w:t>àn</w:t>
      </w:r>
      <w:r>
        <w:rPr>
          <w:lang w:val="en-US"/>
        </w:rPr>
        <w:t xml:space="preserve"> b</w:t>
      </w:r>
      <w:r w:rsidRPr="00664E6E">
        <w:rPr>
          <w:lang w:val="en-US"/>
        </w:rPr>
        <w:t>ộ</w:t>
      </w:r>
      <w:r>
        <w:rPr>
          <w:lang w:val="en-US"/>
        </w:rPr>
        <w:t xml:space="preserve"> m</w:t>
      </w:r>
      <w:r w:rsidRPr="00664E6E">
        <w:rPr>
          <w:lang w:val="en-US"/>
        </w:rPr>
        <w:t>ã</w:t>
      </w:r>
      <w:r>
        <w:rPr>
          <w:lang w:val="en-US"/>
        </w:rPr>
        <w:t xml:space="preserve"> ngu</w:t>
      </w:r>
      <w:r w:rsidRPr="00664E6E">
        <w:rPr>
          <w:lang w:val="en-US"/>
        </w:rPr>
        <w:t>ồn</w:t>
      </w:r>
      <w:r>
        <w:rPr>
          <w:lang w:val="en-US"/>
        </w:rPr>
        <w:t xml:space="preserve"> v</w:t>
      </w:r>
      <w:r w:rsidRPr="00664E6E">
        <w:rPr>
          <w:lang w:val="en-US"/>
        </w:rPr>
        <w:t>ừa</w:t>
      </w:r>
      <w:r>
        <w:rPr>
          <w:lang w:val="en-US"/>
        </w:rPr>
        <w:t xml:space="preserve"> l</w:t>
      </w:r>
      <w:r w:rsidRPr="00664E6E">
        <w:rPr>
          <w:lang w:val="en-US"/>
        </w:rPr>
        <w:t>ấy</w:t>
      </w:r>
      <w:r>
        <w:rPr>
          <w:lang w:val="en-US"/>
        </w:rPr>
        <w:t xml:space="preserve"> v</w:t>
      </w:r>
      <w:r w:rsidRPr="00664E6E">
        <w:rPr>
          <w:lang w:val="en-US"/>
        </w:rPr>
        <w:t>ề</w:t>
      </w:r>
      <w:r>
        <w:rPr>
          <w:lang w:val="en-US"/>
        </w:rPr>
        <w:t>.</w:t>
      </w:r>
    </w:p>
    <w:p w:rsidR="00C4522E" w:rsidRPr="002C4E13" w:rsidRDefault="00C4522E" w:rsidP="00EF077C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 w:rsidRPr="002C4E13">
        <w:rPr>
          <w:b/>
          <w:lang w:val="en-US"/>
        </w:rPr>
        <w:t>Khó khăn</w:t>
      </w:r>
    </w:p>
    <w:p w:rsidR="00664E6E" w:rsidRDefault="00664E6E" w:rsidP="00EF077C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</w:t>
      </w:r>
      <w:r w:rsidRPr="00664E6E">
        <w:rPr>
          <w:lang w:val="en-US"/>
        </w:rPr>
        <w:t>ác</w:t>
      </w:r>
      <w:r>
        <w:rPr>
          <w:lang w:val="en-US"/>
        </w:rPr>
        <w:t xml:space="preserve"> đ</w:t>
      </w:r>
      <w:r w:rsidRPr="00664E6E">
        <w:rPr>
          <w:lang w:val="en-US"/>
        </w:rPr>
        <w:t>ội</w:t>
      </w:r>
      <w:r>
        <w:rPr>
          <w:lang w:val="en-US"/>
        </w:rPr>
        <w:t xml:space="preserve"> d</w:t>
      </w:r>
      <w:r w:rsidRPr="00664E6E">
        <w:rPr>
          <w:lang w:val="en-US"/>
        </w:rPr>
        <w:t>ự</w:t>
      </w:r>
      <w:r>
        <w:rPr>
          <w:lang w:val="en-US"/>
        </w:rPr>
        <w:t xml:space="preserve"> </w:t>
      </w:r>
      <w:r w:rsidRPr="00664E6E">
        <w:rPr>
          <w:lang w:val="en-US"/>
        </w:rPr>
        <w:t>án</w:t>
      </w:r>
      <w:r>
        <w:rPr>
          <w:lang w:val="en-US"/>
        </w:rPr>
        <w:t xml:space="preserve"> v</w:t>
      </w:r>
      <w:r w:rsidRPr="00664E6E">
        <w:rPr>
          <w:lang w:val="en-US"/>
        </w:rPr>
        <w:t>ẫn</w:t>
      </w:r>
      <w:r>
        <w:rPr>
          <w:lang w:val="en-US"/>
        </w:rPr>
        <w:t xml:space="preserve"> ch</w:t>
      </w:r>
      <w:r w:rsidRPr="00664E6E">
        <w:rPr>
          <w:lang w:val="en-US"/>
        </w:rPr>
        <w:t>ư</w:t>
      </w:r>
      <w:r>
        <w:rPr>
          <w:lang w:val="en-US"/>
        </w:rPr>
        <w:t>a th</w:t>
      </w:r>
      <w:r w:rsidRPr="00664E6E">
        <w:rPr>
          <w:lang w:val="en-US"/>
        </w:rPr>
        <w:t>ực</w:t>
      </w:r>
      <w:r>
        <w:rPr>
          <w:lang w:val="en-US"/>
        </w:rPr>
        <w:t xml:space="preserve"> s</w:t>
      </w:r>
      <w:r w:rsidRPr="00664E6E">
        <w:rPr>
          <w:lang w:val="en-US"/>
        </w:rPr>
        <w:t>ự</w:t>
      </w:r>
      <w:r>
        <w:rPr>
          <w:lang w:val="en-US"/>
        </w:rPr>
        <w:t xml:space="preserve"> s</w:t>
      </w:r>
      <w:r w:rsidRPr="00664E6E">
        <w:rPr>
          <w:lang w:val="en-US"/>
        </w:rPr>
        <w:t>ử</w:t>
      </w:r>
      <w:r>
        <w:rPr>
          <w:lang w:val="en-US"/>
        </w:rPr>
        <w:t xml:space="preserve"> d</w:t>
      </w:r>
      <w:r w:rsidRPr="00664E6E">
        <w:rPr>
          <w:lang w:val="en-US"/>
        </w:rPr>
        <w:t>ụng</w:t>
      </w:r>
      <w:r>
        <w:rPr>
          <w:lang w:val="en-US"/>
        </w:rPr>
        <w:t xml:space="preserve"> qu</w:t>
      </w:r>
      <w:r w:rsidRPr="00664E6E">
        <w:rPr>
          <w:lang w:val="en-US"/>
        </w:rPr>
        <w:t>ản</w:t>
      </w:r>
      <w:r>
        <w:rPr>
          <w:lang w:val="en-US"/>
        </w:rPr>
        <w:t xml:space="preserve"> l</w:t>
      </w:r>
      <w:r w:rsidRPr="00664E6E">
        <w:rPr>
          <w:lang w:val="en-US"/>
        </w:rPr>
        <w:t>ý</w:t>
      </w:r>
      <w:r>
        <w:rPr>
          <w:lang w:val="en-US"/>
        </w:rPr>
        <w:t xml:space="preserve"> m</w:t>
      </w:r>
      <w:r w:rsidRPr="00664E6E">
        <w:rPr>
          <w:lang w:val="en-US"/>
        </w:rPr>
        <w:t>ã</w:t>
      </w:r>
      <w:r>
        <w:rPr>
          <w:lang w:val="en-US"/>
        </w:rPr>
        <w:t xml:space="preserve"> ngu</w:t>
      </w:r>
      <w:r w:rsidRPr="00664E6E">
        <w:rPr>
          <w:lang w:val="en-US"/>
        </w:rPr>
        <w:t>ồn</w:t>
      </w:r>
      <w:r>
        <w:rPr>
          <w:lang w:val="en-US"/>
        </w:rPr>
        <w:t xml:space="preserve"> tr</w:t>
      </w:r>
      <w:r w:rsidRPr="00664E6E">
        <w:rPr>
          <w:lang w:val="en-US"/>
        </w:rPr>
        <w:t>ê</w:t>
      </w:r>
      <w:r>
        <w:rPr>
          <w:lang w:val="en-US"/>
        </w:rPr>
        <w:t>n IBM. Theo th</w:t>
      </w:r>
      <w:r w:rsidRPr="00664E6E">
        <w:rPr>
          <w:lang w:val="en-US"/>
        </w:rPr>
        <w:t>ống</w:t>
      </w:r>
      <w:r>
        <w:rPr>
          <w:lang w:val="en-US"/>
        </w:rPr>
        <w:t xml:space="preserve"> k</w:t>
      </w:r>
      <w:r w:rsidRPr="00664E6E">
        <w:rPr>
          <w:lang w:val="en-US"/>
        </w:rPr>
        <w:t>ê</w:t>
      </w:r>
      <w:r>
        <w:rPr>
          <w:lang w:val="en-US"/>
        </w:rPr>
        <w:t xml:space="preserve"> c</w:t>
      </w:r>
      <w:r w:rsidRPr="00664E6E">
        <w:rPr>
          <w:lang w:val="en-US"/>
        </w:rPr>
        <w:t>ủa</w:t>
      </w:r>
      <w:r>
        <w:rPr>
          <w:lang w:val="en-US"/>
        </w:rPr>
        <w:t xml:space="preserve"> QLCL, hi</w:t>
      </w:r>
      <w:r w:rsidRPr="00664E6E">
        <w:rPr>
          <w:lang w:val="en-US"/>
        </w:rPr>
        <w:t>ện</w:t>
      </w:r>
      <w:r>
        <w:rPr>
          <w:lang w:val="en-US"/>
        </w:rPr>
        <w:t xml:space="preserve"> c</w:t>
      </w:r>
      <w:r w:rsidRPr="00664E6E">
        <w:rPr>
          <w:lang w:val="en-US"/>
        </w:rPr>
        <w:t>ó</w:t>
      </w:r>
      <w:r>
        <w:rPr>
          <w:lang w:val="en-US"/>
        </w:rPr>
        <w:t xml:space="preserve"> 37/44 d</w:t>
      </w:r>
      <w:r w:rsidRPr="00664E6E">
        <w:rPr>
          <w:lang w:val="en-US"/>
        </w:rPr>
        <w:t>ự</w:t>
      </w:r>
      <w:r>
        <w:rPr>
          <w:lang w:val="en-US"/>
        </w:rPr>
        <w:t xml:space="preserve"> </w:t>
      </w:r>
      <w:r w:rsidRPr="00664E6E">
        <w:rPr>
          <w:lang w:val="en-US"/>
        </w:rPr>
        <w:t>án</w:t>
      </w:r>
      <w:r>
        <w:rPr>
          <w:lang w:val="en-US"/>
        </w:rPr>
        <w:t xml:space="preserve"> </w:t>
      </w:r>
      <w:r w:rsidRPr="00664E6E">
        <w:rPr>
          <w:lang w:val="en-US"/>
        </w:rPr>
        <w:t>đã</w:t>
      </w:r>
      <w:r>
        <w:rPr>
          <w:lang w:val="en-US"/>
        </w:rPr>
        <w:t xml:space="preserve"> chuy</w:t>
      </w:r>
      <w:r w:rsidRPr="00664E6E">
        <w:rPr>
          <w:lang w:val="en-US"/>
        </w:rPr>
        <w:t>ển</w:t>
      </w:r>
      <w:r>
        <w:rPr>
          <w:lang w:val="en-US"/>
        </w:rPr>
        <w:t xml:space="preserve"> </w:t>
      </w:r>
      <w:r w:rsidRPr="00664E6E">
        <w:rPr>
          <w:lang w:val="en-US"/>
        </w:rPr>
        <w:t>đổ</w:t>
      </w:r>
      <w:r>
        <w:rPr>
          <w:lang w:val="en-US"/>
        </w:rPr>
        <w:t>i, tuy nhi</w:t>
      </w:r>
      <w:r w:rsidRPr="00664E6E">
        <w:rPr>
          <w:lang w:val="en-US"/>
        </w:rPr>
        <w:t>ê</w:t>
      </w:r>
      <w:r>
        <w:rPr>
          <w:lang w:val="en-US"/>
        </w:rPr>
        <w:t>n l</w:t>
      </w:r>
      <w:r w:rsidRPr="00664E6E">
        <w:rPr>
          <w:lang w:val="en-US"/>
        </w:rPr>
        <w:t>ại</w:t>
      </w:r>
      <w:r>
        <w:rPr>
          <w:lang w:val="en-US"/>
        </w:rPr>
        <w:t xml:space="preserve"> kh</w:t>
      </w:r>
      <w:r w:rsidRPr="00664E6E">
        <w:rPr>
          <w:lang w:val="en-US"/>
        </w:rPr>
        <w:t>ô</w:t>
      </w:r>
      <w:r>
        <w:rPr>
          <w:lang w:val="en-US"/>
        </w:rPr>
        <w:t>ng ti</w:t>
      </w:r>
      <w:r w:rsidRPr="00664E6E">
        <w:rPr>
          <w:lang w:val="en-US"/>
        </w:rPr>
        <w:t>ến</w:t>
      </w:r>
      <w:r>
        <w:rPr>
          <w:lang w:val="en-US"/>
        </w:rPr>
        <w:t xml:space="preserve"> h</w:t>
      </w:r>
      <w:r w:rsidRPr="00664E6E">
        <w:rPr>
          <w:lang w:val="en-US"/>
        </w:rPr>
        <w:t>àn</w:t>
      </w:r>
      <w:r>
        <w:rPr>
          <w:lang w:val="en-US"/>
        </w:rPr>
        <w:t>h s</w:t>
      </w:r>
      <w:r w:rsidRPr="00664E6E">
        <w:rPr>
          <w:lang w:val="en-US"/>
        </w:rPr>
        <w:t>ử</w:t>
      </w:r>
      <w:r>
        <w:rPr>
          <w:lang w:val="en-US"/>
        </w:rPr>
        <w:t xml:space="preserve"> d</w:t>
      </w:r>
      <w:r w:rsidRPr="00664E6E">
        <w:rPr>
          <w:lang w:val="en-US"/>
        </w:rPr>
        <w:t>ụng</w:t>
      </w:r>
      <w:r>
        <w:rPr>
          <w:lang w:val="en-US"/>
        </w:rPr>
        <w:t xml:space="preserve"> tr</w:t>
      </w:r>
      <w:r w:rsidRPr="00664E6E">
        <w:rPr>
          <w:lang w:val="en-US"/>
        </w:rPr>
        <w:t>ực</w:t>
      </w:r>
      <w:r>
        <w:rPr>
          <w:lang w:val="en-US"/>
        </w:rPr>
        <w:t xml:space="preserve"> ti</w:t>
      </w:r>
      <w:r w:rsidRPr="00664E6E">
        <w:rPr>
          <w:lang w:val="en-US"/>
        </w:rPr>
        <w:t>ếp</w:t>
      </w:r>
      <w:r>
        <w:rPr>
          <w:lang w:val="en-US"/>
        </w:rPr>
        <w:t xml:space="preserve"> tr</w:t>
      </w:r>
      <w:r w:rsidRPr="00664E6E">
        <w:rPr>
          <w:lang w:val="en-US"/>
        </w:rPr>
        <w:t>ê</w:t>
      </w:r>
      <w:r>
        <w:rPr>
          <w:lang w:val="en-US"/>
        </w:rPr>
        <w:t>n c</w:t>
      </w:r>
      <w:r w:rsidRPr="00664E6E">
        <w:rPr>
          <w:lang w:val="en-US"/>
        </w:rPr>
        <w:t>ô</w:t>
      </w:r>
      <w:r>
        <w:rPr>
          <w:lang w:val="en-US"/>
        </w:rPr>
        <w:t>ng c</w:t>
      </w:r>
      <w:r w:rsidRPr="00664E6E">
        <w:rPr>
          <w:lang w:val="en-US"/>
        </w:rPr>
        <w:t>ụ</w:t>
      </w:r>
      <w:r>
        <w:rPr>
          <w:lang w:val="en-US"/>
        </w:rPr>
        <w:t xml:space="preserve"> IBM (th</w:t>
      </w:r>
      <w:r w:rsidRPr="00664E6E">
        <w:rPr>
          <w:lang w:val="en-US"/>
        </w:rPr>
        <w:t>ực</w:t>
      </w:r>
      <w:r>
        <w:rPr>
          <w:lang w:val="en-US"/>
        </w:rPr>
        <w:t xml:space="preserve"> hi</w:t>
      </w:r>
      <w:r w:rsidRPr="00664E6E">
        <w:rPr>
          <w:lang w:val="en-US"/>
        </w:rPr>
        <w:t>ện</w:t>
      </w:r>
      <w:r>
        <w:rPr>
          <w:lang w:val="en-US"/>
        </w:rPr>
        <w:t xml:space="preserve"> theo c</w:t>
      </w:r>
      <w:r w:rsidRPr="00664E6E">
        <w:rPr>
          <w:lang w:val="en-US"/>
        </w:rPr>
        <w:t>ách</w:t>
      </w:r>
      <w:r>
        <w:rPr>
          <w:lang w:val="en-US"/>
        </w:rPr>
        <w:t xml:space="preserve"> ch</w:t>
      </w:r>
      <w:r w:rsidRPr="00664E6E">
        <w:rPr>
          <w:lang w:val="en-US"/>
        </w:rPr>
        <w:t>ống</w:t>
      </w:r>
      <w:r>
        <w:rPr>
          <w:lang w:val="en-US"/>
        </w:rPr>
        <w:t xml:space="preserve"> </w:t>
      </w:r>
      <w:r w:rsidRPr="00664E6E">
        <w:rPr>
          <w:lang w:val="en-US"/>
        </w:rPr>
        <w:t>đối</w:t>
      </w:r>
      <w:r>
        <w:rPr>
          <w:lang w:val="en-US"/>
        </w:rPr>
        <w:t>).</w:t>
      </w:r>
    </w:p>
    <w:p w:rsidR="00664E6E" w:rsidRDefault="00664E6E" w:rsidP="00EF077C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M</w:t>
      </w:r>
      <w:r w:rsidRPr="00664E6E">
        <w:rPr>
          <w:lang w:val="en-US"/>
        </w:rPr>
        <w:t>ã</w:t>
      </w:r>
      <w:r>
        <w:rPr>
          <w:lang w:val="en-US"/>
        </w:rPr>
        <w:t xml:space="preserve"> ngu</w:t>
      </w:r>
      <w:r w:rsidRPr="00664E6E">
        <w:rPr>
          <w:lang w:val="en-US"/>
        </w:rPr>
        <w:t>ồn</w:t>
      </w:r>
      <w:r>
        <w:rPr>
          <w:lang w:val="en-US"/>
        </w:rPr>
        <w:t xml:space="preserve"> </w:t>
      </w:r>
      <w:r w:rsidRPr="00664E6E">
        <w:rPr>
          <w:lang w:val="en-US"/>
        </w:rPr>
        <w:t>đẩy</w:t>
      </w:r>
      <w:r>
        <w:rPr>
          <w:lang w:val="en-US"/>
        </w:rPr>
        <w:t xml:space="preserve"> l</w:t>
      </w:r>
      <w:r w:rsidRPr="00664E6E">
        <w:rPr>
          <w:lang w:val="en-US"/>
        </w:rPr>
        <w:t>ê</w:t>
      </w:r>
      <w:r>
        <w:rPr>
          <w:lang w:val="en-US"/>
        </w:rPr>
        <w:t>n c</w:t>
      </w:r>
      <w:r w:rsidRPr="00664E6E">
        <w:rPr>
          <w:lang w:val="en-US"/>
        </w:rPr>
        <w:t>ô</w:t>
      </w:r>
      <w:r>
        <w:rPr>
          <w:lang w:val="en-US"/>
        </w:rPr>
        <w:t>ng c</w:t>
      </w:r>
      <w:r w:rsidRPr="00664E6E">
        <w:rPr>
          <w:lang w:val="en-US"/>
        </w:rPr>
        <w:t>ụ</w:t>
      </w:r>
      <w:r>
        <w:rPr>
          <w:lang w:val="en-US"/>
        </w:rPr>
        <w:t xml:space="preserve"> IBM </w:t>
      </w:r>
      <w:r w:rsidRPr="00EF077C">
        <w:rPr>
          <w:lang w:val="en-US"/>
        </w:rPr>
        <w:t>hầu hết không thể build được</w:t>
      </w:r>
      <w:r>
        <w:rPr>
          <w:lang w:val="en-US"/>
        </w:rPr>
        <w:t>, do nhi</w:t>
      </w:r>
      <w:r w:rsidRPr="00664E6E">
        <w:rPr>
          <w:lang w:val="en-US"/>
        </w:rPr>
        <w:t>ều</w:t>
      </w:r>
      <w:r>
        <w:rPr>
          <w:lang w:val="en-US"/>
        </w:rPr>
        <w:t xml:space="preserve"> nguy</w:t>
      </w:r>
      <w:r w:rsidRPr="00664E6E">
        <w:rPr>
          <w:lang w:val="en-US"/>
        </w:rPr>
        <w:t>ê</w:t>
      </w:r>
      <w:r>
        <w:rPr>
          <w:lang w:val="en-US"/>
        </w:rPr>
        <w:t>n nh</w:t>
      </w:r>
      <w:r w:rsidRPr="00664E6E">
        <w:rPr>
          <w:lang w:val="en-US"/>
        </w:rPr>
        <w:t>â</w:t>
      </w:r>
      <w:r>
        <w:rPr>
          <w:lang w:val="en-US"/>
        </w:rPr>
        <w:t>n nh</w:t>
      </w:r>
      <w:r w:rsidRPr="00664E6E">
        <w:rPr>
          <w:lang w:val="en-US"/>
        </w:rPr>
        <w:t>ư</w:t>
      </w:r>
      <w:r>
        <w:rPr>
          <w:lang w:val="en-US"/>
        </w:rPr>
        <w:t>: kh</w:t>
      </w:r>
      <w:r w:rsidRPr="00664E6E">
        <w:rPr>
          <w:lang w:val="en-US"/>
        </w:rPr>
        <w:t>ô</w:t>
      </w:r>
      <w:r>
        <w:rPr>
          <w:lang w:val="en-US"/>
        </w:rPr>
        <w:t xml:space="preserve">ng </w:t>
      </w:r>
      <w:r w:rsidRPr="00664E6E">
        <w:rPr>
          <w:lang w:val="en-US"/>
        </w:rPr>
        <w:t>đủ</w:t>
      </w:r>
      <w:r>
        <w:rPr>
          <w:lang w:val="en-US"/>
        </w:rPr>
        <w:t xml:space="preserve"> th</w:t>
      </w:r>
      <w:r w:rsidRPr="00664E6E">
        <w:rPr>
          <w:lang w:val="en-US"/>
        </w:rPr>
        <w:t>ư</w:t>
      </w:r>
      <w:r>
        <w:rPr>
          <w:lang w:val="en-US"/>
        </w:rPr>
        <w:t xml:space="preserve"> vi</w:t>
      </w:r>
      <w:r w:rsidRPr="00664E6E">
        <w:rPr>
          <w:lang w:val="en-US"/>
        </w:rPr>
        <w:t>ện</w:t>
      </w:r>
      <w:r>
        <w:rPr>
          <w:lang w:val="en-US"/>
        </w:rPr>
        <w:t>, thi</w:t>
      </w:r>
      <w:r w:rsidRPr="00664E6E">
        <w:rPr>
          <w:lang w:val="en-US"/>
        </w:rPr>
        <w:t>ếu</w:t>
      </w:r>
      <w:r>
        <w:rPr>
          <w:lang w:val="en-US"/>
        </w:rPr>
        <w:t xml:space="preserve"> m</w:t>
      </w:r>
      <w:r w:rsidRPr="00664E6E">
        <w:rPr>
          <w:lang w:val="en-US"/>
        </w:rPr>
        <w:t>ã</w:t>
      </w:r>
      <w:r>
        <w:rPr>
          <w:lang w:val="en-US"/>
        </w:rPr>
        <w:t xml:space="preserve"> ngu</w:t>
      </w:r>
      <w:r w:rsidRPr="00664E6E">
        <w:rPr>
          <w:lang w:val="en-US"/>
        </w:rPr>
        <w:t>ồn</w:t>
      </w:r>
      <w:r>
        <w:rPr>
          <w:lang w:val="en-US"/>
        </w:rPr>
        <w:t>…</w:t>
      </w:r>
      <w:r w:rsidR="00505E64">
        <w:rPr>
          <w:lang w:val="en-US"/>
        </w:rPr>
        <w:t>Do v</w:t>
      </w:r>
      <w:r w:rsidR="00505E64" w:rsidRPr="00505E64">
        <w:rPr>
          <w:lang w:val="en-US"/>
        </w:rPr>
        <w:t>ậy</w:t>
      </w:r>
      <w:r w:rsidR="00505E64">
        <w:rPr>
          <w:lang w:val="en-US"/>
        </w:rPr>
        <w:t>, c</w:t>
      </w:r>
      <w:r w:rsidR="00505E64" w:rsidRPr="00505E64">
        <w:rPr>
          <w:lang w:val="en-US"/>
        </w:rPr>
        <w:t>ô</w:t>
      </w:r>
      <w:r w:rsidR="00505E64">
        <w:rPr>
          <w:lang w:val="en-US"/>
        </w:rPr>
        <w:t>ng c</w:t>
      </w:r>
      <w:r w:rsidR="00505E64" w:rsidRPr="00505E64">
        <w:rPr>
          <w:lang w:val="en-US"/>
        </w:rPr>
        <w:t>ụ</w:t>
      </w:r>
      <w:r w:rsidR="00505E64">
        <w:rPr>
          <w:lang w:val="en-US"/>
        </w:rPr>
        <w:t xml:space="preserve"> SonarQube kh</w:t>
      </w:r>
      <w:r w:rsidR="00505E64" w:rsidRPr="00505E64">
        <w:rPr>
          <w:lang w:val="en-US"/>
        </w:rPr>
        <w:t>ô</w:t>
      </w:r>
      <w:r w:rsidR="00505E64">
        <w:rPr>
          <w:lang w:val="en-US"/>
        </w:rPr>
        <w:t>ng th</w:t>
      </w:r>
      <w:r w:rsidR="00505E64" w:rsidRPr="00505E64">
        <w:rPr>
          <w:lang w:val="en-US"/>
        </w:rPr>
        <w:t>ể</w:t>
      </w:r>
      <w:r w:rsidR="00505E64">
        <w:rPr>
          <w:lang w:val="en-US"/>
        </w:rPr>
        <w:t xml:space="preserve"> th</w:t>
      </w:r>
      <w:r w:rsidR="00505E64" w:rsidRPr="00505E64">
        <w:rPr>
          <w:lang w:val="en-US"/>
        </w:rPr>
        <w:t>ực</w:t>
      </w:r>
      <w:r w:rsidR="00505E64">
        <w:rPr>
          <w:lang w:val="en-US"/>
        </w:rPr>
        <w:t xml:space="preserve"> hi</w:t>
      </w:r>
      <w:r w:rsidR="00505E64" w:rsidRPr="00505E64">
        <w:rPr>
          <w:lang w:val="en-US"/>
        </w:rPr>
        <w:t>ện</w:t>
      </w:r>
      <w:r w:rsidR="00505E64">
        <w:rPr>
          <w:lang w:val="en-US"/>
        </w:rPr>
        <w:t xml:space="preserve"> qu</w:t>
      </w:r>
      <w:r w:rsidR="00505E64" w:rsidRPr="00505E64">
        <w:rPr>
          <w:lang w:val="en-US"/>
        </w:rPr>
        <w:t>ét</w:t>
      </w:r>
      <w:r w:rsidR="00505E64">
        <w:rPr>
          <w:lang w:val="en-US"/>
        </w:rPr>
        <w:t xml:space="preserve"> </w:t>
      </w:r>
      <w:r w:rsidR="00505E64" w:rsidRPr="00505E64">
        <w:rPr>
          <w:lang w:val="en-US"/>
        </w:rPr>
        <w:t>đ</w:t>
      </w:r>
      <w:r w:rsidR="00505E64">
        <w:rPr>
          <w:lang w:val="en-US"/>
        </w:rPr>
        <w:t>ư</w:t>
      </w:r>
      <w:r w:rsidR="00505E64" w:rsidRPr="00505E64">
        <w:rPr>
          <w:lang w:val="en-US"/>
        </w:rPr>
        <w:t>ợc</w:t>
      </w:r>
      <w:r w:rsidR="00505E64">
        <w:rPr>
          <w:lang w:val="en-US"/>
        </w:rPr>
        <w:t xml:space="preserve"> h</w:t>
      </w:r>
      <w:r w:rsidR="00505E64" w:rsidRPr="00505E64">
        <w:rPr>
          <w:lang w:val="en-US"/>
        </w:rPr>
        <w:t>ết</w:t>
      </w:r>
      <w:r w:rsidR="00505E64">
        <w:rPr>
          <w:lang w:val="en-US"/>
        </w:rPr>
        <w:t xml:space="preserve"> t</w:t>
      </w:r>
      <w:r w:rsidR="00505E64" w:rsidRPr="00505E64">
        <w:rPr>
          <w:lang w:val="en-US"/>
        </w:rPr>
        <w:t>ất</w:t>
      </w:r>
      <w:r w:rsidR="00505E64">
        <w:rPr>
          <w:lang w:val="en-US"/>
        </w:rPr>
        <w:t xml:space="preserve"> c</w:t>
      </w:r>
      <w:r w:rsidR="00505E64" w:rsidRPr="00505E64">
        <w:rPr>
          <w:lang w:val="en-US"/>
        </w:rPr>
        <w:t>ả</w:t>
      </w:r>
      <w:r w:rsidR="00505E64">
        <w:rPr>
          <w:lang w:val="en-US"/>
        </w:rPr>
        <w:t xml:space="preserve"> m</w:t>
      </w:r>
      <w:r w:rsidR="00505E64" w:rsidRPr="00505E64">
        <w:rPr>
          <w:lang w:val="en-US"/>
        </w:rPr>
        <w:t>ã</w:t>
      </w:r>
      <w:r w:rsidR="00505E64">
        <w:rPr>
          <w:lang w:val="en-US"/>
        </w:rPr>
        <w:t xml:space="preserve"> ngu</w:t>
      </w:r>
      <w:r w:rsidR="00505E64" w:rsidRPr="00505E64">
        <w:rPr>
          <w:lang w:val="en-US"/>
        </w:rPr>
        <w:t>ồn</w:t>
      </w:r>
      <w:r w:rsidR="00505E64">
        <w:rPr>
          <w:lang w:val="en-US"/>
        </w:rPr>
        <w:t>.</w:t>
      </w:r>
      <w:r>
        <w:rPr>
          <w:lang w:val="en-US"/>
        </w:rPr>
        <w:t xml:space="preserve"> TTCN </w:t>
      </w:r>
      <w:r w:rsidRPr="00664E6E">
        <w:rPr>
          <w:lang w:val="en-US"/>
        </w:rPr>
        <w:t>đã</w:t>
      </w:r>
      <w:r>
        <w:rPr>
          <w:lang w:val="en-US"/>
        </w:rPr>
        <w:t xml:space="preserve"> ti</w:t>
      </w:r>
      <w:r w:rsidRPr="00664E6E">
        <w:rPr>
          <w:lang w:val="en-US"/>
        </w:rPr>
        <w:t>ến</w:t>
      </w:r>
      <w:r>
        <w:rPr>
          <w:lang w:val="en-US"/>
        </w:rPr>
        <w:t xml:space="preserve"> h</w:t>
      </w:r>
      <w:r w:rsidRPr="00664E6E">
        <w:rPr>
          <w:lang w:val="en-US"/>
        </w:rPr>
        <w:t>àn</w:t>
      </w:r>
      <w:r>
        <w:rPr>
          <w:lang w:val="en-US"/>
        </w:rPr>
        <w:t>h th</w:t>
      </w:r>
      <w:r w:rsidRPr="00664E6E">
        <w:rPr>
          <w:lang w:val="en-US"/>
        </w:rPr>
        <w:t>ử</w:t>
      </w:r>
      <w:r>
        <w:rPr>
          <w:lang w:val="en-US"/>
        </w:rPr>
        <w:t xml:space="preserve"> nghi</w:t>
      </w:r>
      <w:r w:rsidRPr="00664E6E">
        <w:rPr>
          <w:lang w:val="en-US"/>
        </w:rPr>
        <w:t>ệm</w:t>
      </w:r>
      <w:r>
        <w:rPr>
          <w:lang w:val="en-US"/>
        </w:rPr>
        <w:t xml:space="preserve"> v</w:t>
      </w:r>
      <w:r w:rsidRPr="00664E6E">
        <w:rPr>
          <w:lang w:val="en-US"/>
        </w:rPr>
        <w:t>ới</w:t>
      </w:r>
      <w:r>
        <w:rPr>
          <w:lang w:val="en-US"/>
        </w:rPr>
        <w:t xml:space="preserve"> v</w:t>
      </w:r>
      <w:r w:rsidRPr="00664E6E">
        <w:rPr>
          <w:lang w:val="en-US"/>
        </w:rPr>
        <w:t>ới</w:t>
      </w:r>
      <w:r>
        <w:rPr>
          <w:lang w:val="en-US"/>
        </w:rPr>
        <w:t xml:space="preserve"> 8 d</w:t>
      </w:r>
      <w:r w:rsidRPr="00664E6E">
        <w:rPr>
          <w:lang w:val="en-US"/>
        </w:rPr>
        <w:t>ự</w:t>
      </w:r>
      <w:r>
        <w:rPr>
          <w:lang w:val="en-US"/>
        </w:rPr>
        <w:t xml:space="preserve"> </w:t>
      </w:r>
      <w:r w:rsidRPr="00664E6E">
        <w:rPr>
          <w:lang w:val="en-US"/>
        </w:rPr>
        <w:t>án</w:t>
      </w:r>
      <w:r>
        <w:rPr>
          <w:lang w:val="en-US"/>
        </w:rPr>
        <w:t xml:space="preserve"> (15 ph</w:t>
      </w:r>
      <w:r w:rsidRPr="00664E6E">
        <w:rPr>
          <w:lang w:val="en-US"/>
        </w:rPr>
        <w:t>ần</w:t>
      </w:r>
      <w:r>
        <w:rPr>
          <w:lang w:val="en-US"/>
        </w:rPr>
        <w:t xml:space="preserve"> m</w:t>
      </w:r>
      <w:r w:rsidRPr="00664E6E">
        <w:rPr>
          <w:lang w:val="en-US"/>
        </w:rPr>
        <w:t>ềm</w:t>
      </w:r>
      <w:r>
        <w:rPr>
          <w:lang w:val="en-US"/>
        </w:rPr>
        <w:t xml:space="preserve"> con) v</w:t>
      </w:r>
      <w:r w:rsidRPr="00664E6E">
        <w:rPr>
          <w:lang w:val="en-US"/>
        </w:rPr>
        <w:t>à</w:t>
      </w:r>
      <w:r>
        <w:rPr>
          <w:lang w:val="en-US"/>
        </w:rPr>
        <w:t xml:space="preserve"> k</w:t>
      </w:r>
      <w:r w:rsidRPr="00664E6E">
        <w:rPr>
          <w:lang w:val="en-US"/>
        </w:rPr>
        <w:t>ết</w:t>
      </w:r>
      <w:r>
        <w:rPr>
          <w:lang w:val="en-US"/>
        </w:rPr>
        <w:t xml:space="preserve"> qu</w:t>
      </w:r>
      <w:r w:rsidRPr="00664E6E">
        <w:rPr>
          <w:lang w:val="en-US"/>
        </w:rPr>
        <w:t>ả</w:t>
      </w:r>
      <w:r>
        <w:rPr>
          <w:lang w:val="en-US"/>
        </w:rPr>
        <w:t xml:space="preserve"> c</w:t>
      </w:r>
      <w:r w:rsidRPr="00664E6E">
        <w:rPr>
          <w:lang w:val="en-US"/>
        </w:rPr>
        <w:t>ụ</w:t>
      </w:r>
      <w:r>
        <w:rPr>
          <w:lang w:val="en-US"/>
        </w:rPr>
        <w:t xml:space="preserve"> th</w:t>
      </w:r>
      <w:r w:rsidRPr="00664E6E">
        <w:rPr>
          <w:lang w:val="en-US"/>
        </w:rPr>
        <w:t>ể</w:t>
      </w:r>
      <w:r>
        <w:rPr>
          <w:lang w:val="en-US"/>
        </w:rPr>
        <w:t xml:space="preserve"> nh</w:t>
      </w:r>
      <w:r w:rsidRPr="00664E6E">
        <w:rPr>
          <w:lang w:val="en-US"/>
        </w:rPr>
        <w:t>ư</w:t>
      </w:r>
      <w:r>
        <w:rPr>
          <w:lang w:val="en-US"/>
        </w:rPr>
        <w:t xml:space="preserve"> sau:</w:t>
      </w:r>
    </w:p>
    <w:tbl>
      <w:tblPr>
        <w:tblW w:w="5983" w:type="pct"/>
        <w:tblInd w:w="-856" w:type="dxa"/>
        <w:tblLayout w:type="fixed"/>
        <w:tblLook w:val="04A0" w:firstRow="1" w:lastRow="0" w:firstColumn="1" w:lastColumn="0" w:noHBand="0" w:noVBand="1"/>
      </w:tblPr>
      <w:tblGrid>
        <w:gridCol w:w="1277"/>
        <w:gridCol w:w="2268"/>
        <w:gridCol w:w="2693"/>
        <w:gridCol w:w="3403"/>
        <w:gridCol w:w="1148"/>
      </w:tblGrid>
      <w:tr w:rsidR="00505E64" w:rsidRPr="00505E64" w:rsidTr="00505E64">
        <w:trPr>
          <w:trHeight w:val="285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vi-VN"/>
              </w:rPr>
            </w:pPr>
            <w:r w:rsidRPr="00505E64">
              <w:rPr>
                <w:rFonts w:ascii="Arial" w:eastAsia="Times New Roman" w:hAnsi="Arial" w:cs="Arial"/>
                <w:b/>
                <w:bCs/>
                <w:color w:val="000000"/>
                <w:lang w:eastAsia="vi-VN"/>
              </w:rPr>
              <w:t xml:space="preserve">Đơn vị 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vi-VN"/>
              </w:rPr>
            </w:pPr>
            <w:r w:rsidRPr="00505E64">
              <w:rPr>
                <w:rFonts w:ascii="Arial" w:eastAsia="Times New Roman" w:hAnsi="Arial" w:cs="Arial"/>
                <w:b/>
                <w:bCs/>
                <w:color w:val="000000"/>
                <w:lang w:eastAsia="vi-VN"/>
              </w:rPr>
              <w:t>Sản phẩm</w:t>
            </w:r>
          </w:p>
        </w:tc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vi-VN"/>
              </w:rPr>
            </w:pPr>
            <w:r w:rsidRPr="00505E64">
              <w:rPr>
                <w:rFonts w:ascii="Arial" w:eastAsia="Times New Roman" w:hAnsi="Arial" w:cs="Arial"/>
                <w:b/>
                <w:bCs/>
                <w:color w:val="000000"/>
                <w:lang w:eastAsia="vi-VN"/>
              </w:rPr>
              <w:t xml:space="preserve">Mã dự án </w:t>
            </w:r>
          </w:p>
        </w:tc>
        <w:tc>
          <w:tcPr>
            <w:tcW w:w="1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vi-VN"/>
              </w:rPr>
            </w:pPr>
            <w:r w:rsidRPr="00505E64">
              <w:rPr>
                <w:rFonts w:ascii="Arial" w:eastAsia="Times New Roman" w:hAnsi="Arial" w:cs="Arial"/>
                <w:b/>
                <w:bCs/>
                <w:color w:val="000000"/>
                <w:lang w:eastAsia="vi-VN"/>
              </w:rPr>
              <w:t>Mã nguồn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vi-V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 w:eastAsia="vi-VN"/>
              </w:rPr>
              <w:t>B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vi-VN"/>
              </w:rPr>
              <w:t>uild?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BU DACP</w:t>
            </w:r>
          </w:p>
        </w:tc>
        <w:tc>
          <w:tcPr>
            <w:tcW w:w="10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Dự án CSDLQG</w:t>
            </w:r>
          </w:p>
        </w:tc>
        <w:tc>
          <w:tcPr>
            <w:tcW w:w="124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CSDLQG_VA_15018_CSDLTKTHDS</w:t>
            </w: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Viettel.VTICT.TKTHDS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FF0000"/>
                <w:lang w:eastAsia="vi-VN"/>
              </w:rPr>
              <w:t>Failed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2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Viettel.VTICT.TKTHDS.PM3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FF0000"/>
                <w:lang w:eastAsia="vi-VN"/>
              </w:rPr>
              <w:t>Failed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BU SPGD</w:t>
            </w:r>
          </w:p>
        </w:tc>
        <w:tc>
          <w:tcPr>
            <w:tcW w:w="10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Uni.One</w:t>
            </w:r>
          </w:p>
        </w:tc>
        <w:tc>
          <w:tcPr>
            <w:tcW w:w="124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VA_14014_BUGD_Uni.One</w:t>
            </w: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BUGD_VA_Uni.One.CMS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FF0000"/>
                <w:lang w:eastAsia="vi-VN"/>
              </w:rPr>
              <w:t>Failed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2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BUGD_VA_Uni.One.SYNC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00B0F0"/>
                <w:lang w:eastAsia="vi-VN"/>
              </w:rPr>
              <w:t>success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2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BUGD_VA_Uni.One.Api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FF0000"/>
                <w:lang w:eastAsia="vi-VN"/>
              </w:rPr>
              <w:t>Failed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EduPlatform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VA_14013_BUGD_Edu</w:t>
            </w: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VTICT.EduPlatform.Cms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FF0000"/>
                <w:lang w:eastAsia="vi-VN"/>
              </w:rPr>
              <w:t>Failed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EMIS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QT01_14012_GPCN_TKGD_Online</w:t>
            </w: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TKGD_Online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FF0000"/>
                <w:lang w:eastAsia="vi-VN"/>
              </w:rPr>
              <w:t>Failed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Quản lý Thi</w:t>
            </w:r>
          </w:p>
        </w:tc>
        <w:tc>
          <w:tcPr>
            <w:tcW w:w="124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BUGD_VA_14016_QLTQG</w:t>
            </w: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Quanly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FF0000"/>
                <w:lang w:eastAsia="vi-VN"/>
              </w:rPr>
              <w:t>Failed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2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ThiSinh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FF0000"/>
                <w:lang w:eastAsia="vi-VN"/>
              </w:rPr>
              <w:t>Failed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2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ToolHoTroCham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FF0000"/>
                <w:lang w:eastAsia="vi-VN"/>
              </w:rPr>
              <w:t>Failed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2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ToolHoTroTuyenSinh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FF0000"/>
                <w:lang w:eastAsia="vi-VN"/>
              </w:rPr>
              <w:t>Failed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BU SPYT</w:t>
            </w:r>
          </w:p>
        </w:tc>
        <w:tc>
          <w:tcPr>
            <w:tcW w:w="10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>Điện tâm đồ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>BUYT_VA_14004_DTD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>Báo cáo đã chuyển đổi nhưng lại không có mã nguồn.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Tablet bác sỹ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BUYT_VA_HOSPITAL_ONE</w:t>
            </w: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DKKhamOnline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00B0F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00B0F0"/>
                <w:lang w:eastAsia="vi-VN"/>
              </w:rPr>
              <w:t>success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Quản lý tiêm chủng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000000"/>
                <w:lang w:eastAsia="vi-VN"/>
              </w:rPr>
              <w:t>BUYT_VA_141208_YTCS</w:t>
            </w: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000000"/>
                <w:lang w:eastAsia="vi-VN"/>
              </w:rPr>
              <w:t>TCMR_Web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00B0F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00B0F0"/>
                <w:lang w:eastAsia="vi-VN"/>
              </w:rPr>
              <w:t>success</w:t>
            </w:r>
          </w:p>
        </w:tc>
      </w:tr>
      <w:tr w:rsidR="00505E64" w:rsidRPr="00505E64" w:rsidTr="00505E64">
        <w:trPr>
          <w:trHeight w:val="313"/>
        </w:trPr>
        <w:tc>
          <w:tcPr>
            <w:tcW w:w="5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50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Y tế Phường Xã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000000"/>
                <w:lang w:eastAsia="vi-VN"/>
              </w:rPr>
              <w:t>BUYT_YTeXaPhuong</w:t>
            </w:r>
          </w:p>
        </w:tc>
        <w:tc>
          <w:tcPr>
            <w:tcW w:w="1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000000"/>
                <w:lang w:eastAsia="vi-VN"/>
              </w:rPr>
              <w:t> 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E64" w:rsidRPr="00505E64" w:rsidRDefault="00505E64" w:rsidP="00505E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vi-VN"/>
              </w:rPr>
            </w:pPr>
            <w:r w:rsidRPr="00505E64">
              <w:rPr>
                <w:rFonts w:ascii="Arial" w:eastAsia="Times New Roman" w:hAnsi="Arial" w:cs="Arial"/>
                <w:color w:val="FF0000"/>
                <w:lang w:eastAsia="vi-VN"/>
              </w:rPr>
              <w:t>Failed</w:t>
            </w:r>
          </w:p>
        </w:tc>
      </w:tr>
    </w:tbl>
    <w:p w:rsidR="00505E64" w:rsidRDefault="00505E64" w:rsidP="00505E64">
      <w:pPr>
        <w:pStyle w:val="ListParagraph"/>
        <w:ind w:left="1080"/>
        <w:rPr>
          <w:lang w:val="en-US"/>
        </w:rPr>
      </w:pPr>
    </w:p>
    <w:p w:rsidR="00664E6E" w:rsidRDefault="00664E6E" w:rsidP="00664E6E">
      <w:pPr>
        <w:pStyle w:val="ListParagraph"/>
        <w:ind w:left="1080"/>
        <w:rPr>
          <w:lang w:val="en-US"/>
        </w:rPr>
      </w:pPr>
    </w:p>
    <w:p w:rsidR="002C4E13" w:rsidRDefault="00C4522E" w:rsidP="002C4E13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C4E13">
        <w:rPr>
          <w:b/>
          <w:lang w:val="en-US"/>
        </w:rPr>
        <w:t>Kết quả đạt được</w:t>
      </w:r>
    </w:p>
    <w:p w:rsidR="002C4E13" w:rsidRDefault="002C4E13" w:rsidP="002C4E1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T</w:t>
      </w:r>
      <w:r w:rsidRPr="002C4E13">
        <w:rPr>
          <w:lang w:val="en-US"/>
        </w:rPr>
        <w:t>ích</w:t>
      </w:r>
      <w:r>
        <w:rPr>
          <w:lang w:val="en-US"/>
        </w:rPr>
        <w:t xml:space="preserve"> h</w:t>
      </w:r>
      <w:r w:rsidRPr="002C4E13">
        <w:rPr>
          <w:lang w:val="en-US"/>
        </w:rPr>
        <w:t>ợp</w:t>
      </w:r>
      <w:r>
        <w:rPr>
          <w:lang w:val="en-US"/>
        </w:rPr>
        <w:t xml:space="preserve"> th</w:t>
      </w:r>
      <w:r w:rsidRPr="002C4E13">
        <w:rPr>
          <w:lang w:val="en-US"/>
        </w:rPr>
        <w:t>àn</w:t>
      </w:r>
      <w:r>
        <w:rPr>
          <w:lang w:val="en-US"/>
        </w:rPr>
        <w:t>h c</w:t>
      </w:r>
      <w:r w:rsidRPr="002C4E13">
        <w:rPr>
          <w:lang w:val="en-US"/>
        </w:rPr>
        <w:t>ô</w:t>
      </w:r>
      <w:r>
        <w:rPr>
          <w:lang w:val="en-US"/>
        </w:rPr>
        <w:t>ng SonarQube v</w:t>
      </w:r>
      <w:r w:rsidRPr="002C4E13">
        <w:rPr>
          <w:lang w:val="en-US"/>
        </w:rPr>
        <w:t>ới</w:t>
      </w:r>
      <w:r>
        <w:rPr>
          <w:lang w:val="en-US"/>
        </w:rPr>
        <w:t xml:space="preserve"> c</w:t>
      </w:r>
      <w:r w:rsidRPr="002C4E13">
        <w:rPr>
          <w:lang w:val="en-US"/>
        </w:rPr>
        <w:t>ô</w:t>
      </w:r>
      <w:r>
        <w:rPr>
          <w:lang w:val="en-US"/>
        </w:rPr>
        <w:t>ng c</w:t>
      </w:r>
      <w:r w:rsidRPr="002C4E13">
        <w:rPr>
          <w:lang w:val="en-US"/>
        </w:rPr>
        <w:t>ụ</w:t>
      </w:r>
      <w:r>
        <w:rPr>
          <w:lang w:val="en-US"/>
        </w:rPr>
        <w:t xml:space="preserve"> IBM</w:t>
      </w:r>
    </w:p>
    <w:p w:rsidR="00EF077C" w:rsidRDefault="002C4E13" w:rsidP="00EF07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</w:t>
      </w:r>
      <w:r w:rsidRPr="002C4E13">
        <w:rPr>
          <w:lang w:val="en-US"/>
        </w:rPr>
        <w:t>ến</w:t>
      </w:r>
      <w:r>
        <w:rPr>
          <w:lang w:val="en-US"/>
        </w:rPr>
        <w:t xml:space="preserve"> h</w:t>
      </w:r>
      <w:r w:rsidRPr="002C4E13">
        <w:rPr>
          <w:lang w:val="en-US"/>
        </w:rPr>
        <w:t>àn</w:t>
      </w:r>
      <w:r>
        <w:rPr>
          <w:lang w:val="en-US"/>
        </w:rPr>
        <w:t>h qu</w:t>
      </w:r>
      <w:r w:rsidRPr="002C4E13">
        <w:rPr>
          <w:lang w:val="en-US"/>
        </w:rPr>
        <w:t>ét</w:t>
      </w:r>
      <w:r>
        <w:rPr>
          <w:lang w:val="en-US"/>
        </w:rPr>
        <w:t xml:space="preserve"> th</w:t>
      </w:r>
      <w:r w:rsidRPr="002C4E13">
        <w:rPr>
          <w:lang w:val="en-US"/>
        </w:rPr>
        <w:t>ử</w:t>
      </w:r>
      <w:r>
        <w:rPr>
          <w:lang w:val="en-US"/>
        </w:rPr>
        <w:t xml:space="preserve"> nghi</w:t>
      </w:r>
      <w:r w:rsidRPr="002C4E13">
        <w:rPr>
          <w:lang w:val="en-US"/>
        </w:rPr>
        <w:t>ệm</w:t>
      </w:r>
      <w:r>
        <w:rPr>
          <w:lang w:val="en-US"/>
        </w:rPr>
        <w:t xml:space="preserve"> v</w:t>
      </w:r>
      <w:r w:rsidRPr="002C4E13">
        <w:rPr>
          <w:lang w:val="en-US"/>
        </w:rPr>
        <w:t>ới</w:t>
      </w:r>
      <w:r>
        <w:rPr>
          <w:lang w:val="en-US"/>
        </w:rPr>
        <w:t xml:space="preserve"> 8 d</w:t>
      </w:r>
      <w:r w:rsidRPr="002C4E13">
        <w:rPr>
          <w:lang w:val="en-US"/>
        </w:rPr>
        <w:t>ự</w:t>
      </w:r>
      <w:r>
        <w:rPr>
          <w:lang w:val="en-US"/>
        </w:rPr>
        <w:t xml:space="preserve"> </w:t>
      </w:r>
      <w:r w:rsidRPr="002C4E13">
        <w:rPr>
          <w:lang w:val="en-US"/>
        </w:rPr>
        <w:t>án</w:t>
      </w:r>
      <w:r>
        <w:rPr>
          <w:lang w:val="en-US"/>
        </w:rPr>
        <w:t xml:space="preserve"> (15 ph</w:t>
      </w:r>
      <w:r w:rsidRPr="002C4E13">
        <w:rPr>
          <w:lang w:val="en-US"/>
        </w:rPr>
        <w:t>ần</w:t>
      </w:r>
      <w:r>
        <w:rPr>
          <w:lang w:val="en-US"/>
        </w:rPr>
        <w:t xml:space="preserve"> m</w:t>
      </w:r>
      <w:r w:rsidRPr="002C4E13">
        <w:rPr>
          <w:lang w:val="en-US"/>
        </w:rPr>
        <w:t>ềm</w:t>
      </w:r>
      <w:r>
        <w:rPr>
          <w:lang w:val="en-US"/>
        </w:rPr>
        <w:t xml:space="preserve"> con), </w:t>
      </w:r>
      <w:r w:rsidR="00EF077C">
        <w:rPr>
          <w:lang w:val="en-US"/>
        </w:rPr>
        <w:t>k</w:t>
      </w:r>
      <w:r w:rsidR="00EF077C" w:rsidRPr="00EF077C">
        <w:rPr>
          <w:lang w:val="en-US"/>
        </w:rPr>
        <w:t>ết</w:t>
      </w:r>
      <w:r w:rsidR="00EF077C">
        <w:rPr>
          <w:lang w:val="en-US"/>
        </w:rPr>
        <w:t xml:space="preserve"> qu</w:t>
      </w:r>
      <w:r w:rsidR="00EF077C" w:rsidRPr="00EF077C">
        <w:rPr>
          <w:lang w:val="en-US"/>
        </w:rPr>
        <w:t>ả</w:t>
      </w:r>
      <w:r w:rsidR="00EF077C">
        <w:rPr>
          <w:lang w:val="en-US"/>
        </w:rPr>
        <w:t xml:space="preserve"> chi ti</w:t>
      </w:r>
      <w:r w:rsidR="00EF077C" w:rsidRPr="00EF077C">
        <w:rPr>
          <w:lang w:val="en-US"/>
        </w:rPr>
        <w:t>ết</w:t>
      </w:r>
      <w:r w:rsidR="00EF077C">
        <w:rPr>
          <w:lang w:val="en-US"/>
        </w:rPr>
        <w:t xml:space="preserve"> </w:t>
      </w:r>
      <w:r w:rsidR="00EF077C" w:rsidRPr="00EF077C">
        <w:rPr>
          <w:lang w:val="en-US"/>
        </w:rPr>
        <w:t>ở</w:t>
      </w:r>
      <w:r w:rsidR="00EF077C">
        <w:rPr>
          <w:lang w:val="en-US"/>
        </w:rPr>
        <w:t xml:space="preserve"> link: </w:t>
      </w:r>
      <w:hyperlink r:id="rId5" w:history="1">
        <w:r w:rsidR="00EF077C" w:rsidRPr="00056B21">
          <w:rPr>
            <w:rStyle w:val="Hyperlink"/>
            <w:lang w:val="en-US"/>
          </w:rPr>
          <w:t>http://10.61.68.127:9000/</w:t>
        </w:r>
      </w:hyperlink>
    </w:p>
    <w:p w:rsidR="00EF077C" w:rsidRPr="00EF077C" w:rsidRDefault="00EF077C" w:rsidP="00EF077C">
      <w:pPr>
        <w:pStyle w:val="ListParagraph"/>
        <w:ind w:left="1080"/>
        <w:rPr>
          <w:lang w:val="en-US"/>
        </w:rPr>
      </w:pPr>
    </w:p>
    <w:p w:rsidR="00C4522E" w:rsidRDefault="00C4522E" w:rsidP="00C4522E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C4E13">
        <w:rPr>
          <w:b/>
          <w:lang w:val="en-US"/>
        </w:rPr>
        <w:t>Kế hoạch triển khai</w:t>
      </w:r>
    </w:p>
    <w:p w:rsidR="000F57AB" w:rsidRDefault="000F57AB" w:rsidP="000F57AB">
      <w:pPr>
        <w:pStyle w:val="ListParagraph"/>
        <w:numPr>
          <w:ilvl w:val="0"/>
          <w:numId w:val="2"/>
        </w:numPr>
        <w:rPr>
          <w:lang w:val="en-US"/>
        </w:rPr>
      </w:pPr>
      <w:r w:rsidRPr="000F57AB">
        <w:rPr>
          <w:lang w:val="en-US"/>
        </w:rPr>
        <w:t>Định</w:t>
      </w:r>
      <w:r>
        <w:rPr>
          <w:lang w:val="en-US"/>
        </w:rPr>
        <w:t xml:space="preserve"> ngh</w:t>
      </w:r>
      <w:r w:rsidRPr="000F57AB">
        <w:rPr>
          <w:lang w:val="en-US"/>
        </w:rPr>
        <w:t>ĩa</w:t>
      </w:r>
      <w:r>
        <w:rPr>
          <w:lang w:val="en-US"/>
        </w:rPr>
        <w:t xml:space="preserve"> l</w:t>
      </w:r>
      <w:r w:rsidRPr="000F57AB">
        <w:rPr>
          <w:lang w:val="en-US"/>
        </w:rPr>
        <w:t>ại</w:t>
      </w:r>
      <w:r>
        <w:rPr>
          <w:lang w:val="en-US"/>
        </w:rPr>
        <w:t xml:space="preserve"> t</w:t>
      </w:r>
      <w:r w:rsidRPr="000F57AB">
        <w:rPr>
          <w:lang w:val="en-US"/>
        </w:rPr>
        <w:t>ập</w:t>
      </w:r>
      <w:r>
        <w:rPr>
          <w:lang w:val="en-US"/>
        </w:rPr>
        <w:t xml:space="preserve"> rules cho t</w:t>
      </w:r>
      <w:r w:rsidRPr="000F57AB">
        <w:rPr>
          <w:lang w:val="en-US"/>
        </w:rPr>
        <w:t>ừng</w:t>
      </w:r>
      <w:r>
        <w:rPr>
          <w:lang w:val="en-US"/>
        </w:rPr>
        <w:t xml:space="preserve"> ng</w:t>
      </w:r>
      <w:r w:rsidRPr="000F57AB">
        <w:rPr>
          <w:lang w:val="en-US"/>
        </w:rPr>
        <w:t>ô</w:t>
      </w:r>
      <w:r>
        <w:rPr>
          <w:lang w:val="en-US"/>
        </w:rPr>
        <w:t>n ng</w:t>
      </w:r>
      <w:r w:rsidRPr="000F57AB">
        <w:rPr>
          <w:lang w:val="en-US"/>
        </w:rPr>
        <w:t>ữ</w:t>
      </w:r>
      <w:r>
        <w:rPr>
          <w:lang w:val="en-US"/>
        </w:rPr>
        <w:t xml:space="preserve"> (Java, .Net). Th</w:t>
      </w:r>
      <w:r w:rsidRPr="000F57AB">
        <w:rPr>
          <w:lang w:val="en-US"/>
        </w:rPr>
        <w:t>ống</w:t>
      </w:r>
      <w:r>
        <w:rPr>
          <w:lang w:val="en-US"/>
        </w:rPr>
        <w:t xml:space="preserve"> nh</w:t>
      </w:r>
      <w:r w:rsidRPr="000F57AB">
        <w:rPr>
          <w:lang w:val="en-US"/>
        </w:rPr>
        <w:t>ất</w:t>
      </w:r>
      <w:r>
        <w:rPr>
          <w:lang w:val="en-US"/>
        </w:rPr>
        <w:t xml:space="preserve"> l</w:t>
      </w:r>
      <w:r w:rsidRPr="000F57AB">
        <w:rPr>
          <w:lang w:val="en-US"/>
        </w:rPr>
        <w:t>ại</w:t>
      </w:r>
      <w:r>
        <w:rPr>
          <w:lang w:val="en-US"/>
        </w:rPr>
        <w:t xml:space="preserve"> t</w:t>
      </w:r>
      <w:r w:rsidRPr="000F57AB">
        <w:rPr>
          <w:lang w:val="en-US"/>
        </w:rPr>
        <w:t>ập</w:t>
      </w:r>
      <w:r>
        <w:rPr>
          <w:lang w:val="en-US"/>
        </w:rPr>
        <w:t xml:space="preserve"> rules v</w:t>
      </w:r>
      <w:r w:rsidRPr="000F57AB">
        <w:rPr>
          <w:lang w:val="en-US"/>
        </w:rPr>
        <w:t>ới</w:t>
      </w:r>
      <w:r>
        <w:rPr>
          <w:lang w:val="en-US"/>
        </w:rPr>
        <w:t xml:space="preserve"> P.QLCL. B</w:t>
      </w:r>
      <w:r w:rsidRPr="000F57AB">
        <w:rPr>
          <w:lang w:val="en-US"/>
        </w:rPr>
        <w:t>áo</w:t>
      </w:r>
      <w:r>
        <w:rPr>
          <w:lang w:val="en-US"/>
        </w:rPr>
        <w:t xml:space="preserve"> c</w:t>
      </w:r>
      <w:r w:rsidRPr="000F57AB">
        <w:rPr>
          <w:lang w:val="en-US"/>
        </w:rPr>
        <w:t>áo</w:t>
      </w:r>
      <w:r>
        <w:rPr>
          <w:lang w:val="en-US"/>
        </w:rPr>
        <w:t xml:space="preserve"> xin </w:t>
      </w:r>
      <w:r w:rsidRPr="000F57AB">
        <w:rPr>
          <w:lang w:val="en-US"/>
        </w:rPr>
        <w:t>ý</w:t>
      </w:r>
      <w:r>
        <w:rPr>
          <w:lang w:val="en-US"/>
        </w:rPr>
        <w:t xml:space="preserve"> ki</w:t>
      </w:r>
      <w:r w:rsidRPr="000F57AB">
        <w:rPr>
          <w:lang w:val="en-US"/>
        </w:rPr>
        <w:t>ến</w:t>
      </w:r>
      <w:r>
        <w:rPr>
          <w:lang w:val="en-US"/>
        </w:rPr>
        <w:t xml:space="preserve"> PG</w:t>
      </w:r>
      <w:r w:rsidRPr="000F57AB">
        <w:rPr>
          <w:lang w:val="en-US"/>
        </w:rPr>
        <w:t>Đ</w:t>
      </w:r>
      <w:r>
        <w:rPr>
          <w:lang w:val="en-US"/>
        </w:rPr>
        <w:t xml:space="preserve"> Th</w:t>
      </w:r>
      <w:r w:rsidRPr="000F57AB">
        <w:rPr>
          <w:lang w:val="en-US"/>
        </w:rPr>
        <w:t>ọ</w:t>
      </w:r>
      <w:r>
        <w:rPr>
          <w:lang w:val="en-US"/>
        </w:rPr>
        <w:t>.</w:t>
      </w:r>
    </w:p>
    <w:p w:rsidR="00CD138B" w:rsidRPr="00CD138B" w:rsidRDefault="000F57AB" w:rsidP="00CD13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Ph</w:t>
      </w:r>
      <w:r w:rsidRPr="000F57AB">
        <w:rPr>
          <w:lang w:val="en-US"/>
        </w:rPr>
        <w:t>òng</w:t>
      </w:r>
      <w:r>
        <w:rPr>
          <w:lang w:val="en-US"/>
        </w:rPr>
        <w:t xml:space="preserve"> QLCL </w:t>
      </w:r>
      <w:r w:rsidRPr="000F57AB">
        <w:rPr>
          <w:lang w:val="en-US"/>
        </w:rPr>
        <w:t>đư</w:t>
      </w:r>
      <w:r>
        <w:rPr>
          <w:lang w:val="en-US"/>
        </w:rPr>
        <w:t>a ra ti</w:t>
      </w:r>
      <w:r w:rsidRPr="000F57AB">
        <w:rPr>
          <w:lang w:val="en-US"/>
        </w:rPr>
        <w:t>ê</w:t>
      </w:r>
      <w:r>
        <w:rPr>
          <w:lang w:val="en-US"/>
        </w:rPr>
        <w:t>u chu</w:t>
      </w:r>
      <w:r w:rsidRPr="000F57AB">
        <w:rPr>
          <w:lang w:val="en-US"/>
        </w:rPr>
        <w:t>ẩn</w:t>
      </w:r>
      <w:r>
        <w:rPr>
          <w:lang w:val="en-US"/>
        </w:rPr>
        <w:t xml:space="preserve"> m</w:t>
      </w:r>
      <w:r w:rsidRPr="000F57AB">
        <w:rPr>
          <w:lang w:val="en-US"/>
        </w:rPr>
        <w:t>ã</w:t>
      </w:r>
      <w:r>
        <w:rPr>
          <w:lang w:val="en-US"/>
        </w:rPr>
        <w:t xml:space="preserve"> ngu</w:t>
      </w:r>
      <w:r w:rsidRPr="000F57AB">
        <w:rPr>
          <w:lang w:val="en-US"/>
        </w:rPr>
        <w:t>ồn</w:t>
      </w:r>
      <w:r>
        <w:rPr>
          <w:lang w:val="en-US"/>
        </w:rPr>
        <w:t xml:space="preserve"> cho to</w:t>
      </w:r>
      <w:r w:rsidRPr="000F57AB">
        <w:rPr>
          <w:lang w:val="en-US"/>
        </w:rPr>
        <w:t>àn</w:t>
      </w:r>
      <w:r>
        <w:rPr>
          <w:lang w:val="en-US"/>
        </w:rPr>
        <w:t xml:space="preserve"> b</w:t>
      </w:r>
      <w:r w:rsidRPr="000F57AB">
        <w:rPr>
          <w:lang w:val="en-US"/>
        </w:rPr>
        <w:t>ộ</w:t>
      </w:r>
      <w:r>
        <w:rPr>
          <w:lang w:val="en-US"/>
        </w:rPr>
        <w:t xml:space="preserve"> c</w:t>
      </w:r>
      <w:r w:rsidRPr="000F57AB">
        <w:rPr>
          <w:lang w:val="en-US"/>
        </w:rPr>
        <w:t>ác</w:t>
      </w:r>
      <w:r>
        <w:rPr>
          <w:lang w:val="en-US"/>
        </w:rPr>
        <w:t xml:space="preserve"> d</w:t>
      </w:r>
      <w:r w:rsidRPr="000F57AB">
        <w:rPr>
          <w:lang w:val="en-US"/>
        </w:rPr>
        <w:t>ự</w:t>
      </w:r>
      <w:r>
        <w:rPr>
          <w:lang w:val="en-US"/>
        </w:rPr>
        <w:t xml:space="preserve"> </w:t>
      </w:r>
      <w:r w:rsidRPr="000F57AB">
        <w:rPr>
          <w:lang w:val="en-US"/>
        </w:rPr>
        <w:t>án</w:t>
      </w:r>
      <w:r>
        <w:rPr>
          <w:lang w:val="en-US"/>
        </w:rPr>
        <w:t xml:space="preserve"> c</w:t>
      </w:r>
      <w:r w:rsidRPr="000F57AB">
        <w:rPr>
          <w:lang w:val="en-US"/>
        </w:rPr>
        <w:t>ủa</w:t>
      </w:r>
      <w:r>
        <w:rPr>
          <w:lang w:val="en-US"/>
        </w:rPr>
        <w:t xml:space="preserve"> VTICT d</w:t>
      </w:r>
      <w:r w:rsidRPr="000F57AB">
        <w:rPr>
          <w:lang w:val="en-US"/>
        </w:rPr>
        <w:t>ựa</w:t>
      </w:r>
      <w:r>
        <w:rPr>
          <w:lang w:val="en-US"/>
        </w:rPr>
        <w:t xml:space="preserve"> tr</w:t>
      </w:r>
      <w:r w:rsidRPr="000F57AB">
        <w:rPr>
          <w:lang w:val="en-US"/>
        </w:rPr>
        <w:t>ê</w:t>
      </w:r>
      <w:r>
        <w:rPr>
          <w:lang w:val="en-US"/>
        </w:rPr>
        <w:t>n t</w:t>
      </w:r>
      <w:r w:rsidRPr="000F57AB">
        <w:rPr>
          <w:lang w:val="en-US"/>
        </w:rPr>
        <w:t>ập</w:t>
      </w:r>
      <w:r>
        <w:rPr>
          <w:lang w:val="en-US"/>
        </w:rPr>
        <w:t xml:space="preserve"> rules </w:t>
      </w:r>
      <w:r w:rsidRPr="000F57AB">
        <w:rPr>
          <w:lang w:val="en-US"/>
        </w:rPr>
        <w:t>đã</w:t>
      </w:r>
      <w:r>
        <w:rPr>
          <w:lang w:val="en-US"/>
        </w:rPr>
        <w:t xml:space="preserve"> </w:t>
      </w:r>
      <w:r w:rsidRPr="000F57AB">
        <w:rPr>
          <w:lang w:val="en-US"/>
        </w:rPr>
        <w:t>định</w:t>
      </w:r>
      <w:r>
        <w:rPr>
          <w:lang w:val="en-US"/>
        </w:rPr>
        <w:t xml:space="preserve"> ngh</w:t>
      </w:r>
      <w:r w:rsidRPr="000F57AB">
        <w:rPr>
          <w:lang w:val="en-US"/>
        </w:rPr>
        <w:t>ĩa</w:t>
      </w:r>
      <w:r>
        <w:rPr>
          <w:lang w:val="en-US"/>
        </w:rPr>
        <w:t>.</w:t>
      </w:r>
      <w:bookmarkStart w:id="0" w:name="_GoBack"/>
      <w:bookmarkEnd w:id="0"/>
    </w:p>
    <w:p w:rsidR="000F57AB" w:rsidRPr="000F57AB" w:rsidRDefault="00AA4AFE" w:rsidP="009D310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Tri</w:t>
      </w:r>
      <w:r w:rsidRPr="00AA4AFE">
        <w:rPr>
          <w:lang w:val="en-US"/>
        </w:rPr>
        <w:t>ển</w:t>
      </w:r>
      <w:r>
        <w:rPr>
          <w:lang w:val="en-US"/>
        </w:rPr>
        <w:t xml:space="preserve"> khai cho to</w:t>
      </w:r>
      <w:r w:rsidRPr="00AA4AFE">
        <w:rPr>
          <w:lang w:val="en-US"/>
        </w:rPr>
        <w:t>àn</w:t>
      </w:r>
      <w:r>
        <w:rPr>
          <w:lang w:val="en-US"/>
        </w:rPr>
        <w:t xml:space="preserve"> b</w:t>
      </w:r>
      <w:r w:rsidRPr="00AA4AFE">
        <w:rPr>
          <w:lang w:val="en-US"/>
        </w:rPr>
        <w:t>ộ</w:t>
      </w:r>
      <w:r w:rsidR="007A719D">
        <w:rPr>
          <w:lang w:val="en-US"/>
        </w:rPr>
        <w:t xml:space="preserve"> c</w:t>
      </w:r>
      <w:r w:rsidR="007A719D" w:rsidRPr="007A719D">
        <w:rPr>
          <w:lang w:val="en-US"/>
        </w:rPr>
        <w:t>ác</w:t>
      </w:r>
      <w:r w:rsidR="007A719D">
        <w:rPr>
          <w:lang w:val="en-US"/>
        </w:rPr>
        <w:t xml:space="preserve"> d</w:t>
      </w:r>
      <w:r w:rsidR="007A719D" w:rsidRPr="007A719D">
        <w:rPr>
          <w:lang w:val="en-US"/>
        </w:rPr>
        <w:t>ự</w:t>
      </w:r>
      <w:r w:rsidR="007A719D">
        <w:rPr>
          <w:lang w:val="en-US"/>
        </w:rPr>
        <w:t xml:space="preserve"> </w:t>
      </w:r>
      <w:r w:rsidR="007A719D" w:rsidRPr="007A719D">
        <w:rPr>
          <w:lang w:val="en-US"/>
        </w:rPr>
        <w:t>án</w:t>
      </w:r>
      <w:r w:rsidR="007A719D">
        <w:rPr>
          <w:lang w:val="en-US"/>
        </w:rPr>
        <w:t xml:space="preserve"> c</w:t>
      </w:r>
      <w:r w:rsidR="007A719D" w:rsidRPr="007A719D">
        <w:rPr>
          <w:lang w:val="en-US"/>
        </w:rPr>
        <w:t>ủa</w:t>
      </w:r>
      <w:r w:rsidR="007A719D">
        <w:rPr>
          <w:lang w:val="en-US"/>
        </w:rPr>
        <w:t xml:space="preserve"> </w:t>
      </w:r>
      <w:r>
        <w:rPr>
          <w:lang w:val="en-US"/>
        </w:rPr>
        <w:t>VTICT.</w:t>
      </w:r>
    </w:p>
    <w:sectPr w:rsidR="000F57AB" w:rsidRPr="000F5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152F9F"/>
    <w:multiLevelType w:val="hybridMultilevel"/>
    <w:tmpl w:val="037854F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AE72B8"/>
    <w:multiLevelType w:val="hybridMultilevel"/>
    <w:tmpl w:val="B1C41F82"/>
    <w:lvl w:ilvl="0" w:tplc="86ACFCF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9DF"/>
    <w:rsid w:val="000F57AB"/>
    <w:rsid w:val="002C4E13"/>
    <w:rsid w:val="00431466"/>
    <w:rsid w:val="00505E64"/>
    <w:rsid w:val="00595D96"/>
    <w:rsid w:val="00664E6E"/>
    <w:rsid w:val="007A719D"/>
    <w:rsid w:val="009D3107"/>
    <w:rsid w:val="00A859DF"/>
    <w:rsid w:val="00AA4AFE"/>
    <w:rsid w:val="00B416F7"/>
    <w:rsid w:val="00C4522E"/>
    <w:rsid w:val="00CD138B"/>
    <w:rsid w:val="00E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B1921-6850-44B2-975F-3DF9DF94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07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0.61.68.127:9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dungdb1</dc:creator>
  <cp:keywords/>
  <dc:description/>
  <cp:lastModifiedBy>dungdb1</cp:lastModifiedBy>
  <cp:revision>10</cp:revision>
  <dcterms:created xsi:type="dcterms:W3CDTF">2015-09-21T09:18:00Z</dcterms:created>
  <dcterms:modified xsi:type="dcterms:W3CDTF">2015-09-21T10:20:00Z</dcterms:modified>
</cp:coreProperties>
</file>