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720"/>
      </w:pPr>
      <w:r>
        <w:rPr>
          <w:rFonts w:ascii="Arial" w:cs="Arial" w:eastAsia="Arial" w:hAnsi="Arial"/>
          <w:b/>
          <w:bCs/>
          <w:color w:val="0F172A"/>
          <w:sz w:val="68"/>
          <w:szCs w:val="68"/>
        </w:rPr>
        <w:t xml:space="preserve">Unendlich</w:t>
      </w:r>
    </w:p>
    <w:p>
      <w:pPr>
        <w:spacing w:after="20" w:before="0"/>
      </w:pPr>
      <w:r>
        <w:rPr>
          <w:rFonts w:ascii="Arial" w:cs="Arial" w:eastAsia="Arial" w:hAnsi="Arial"/>
          <w:b/>
          <w:bCs/>
          <w:color w:val="B91C1C"/>
          <w:sz w:val="32"/>
          <w:szCs w:val="32"/>
        </w:rPr>
        <w:t xml:space="preserve">Headless Simulation Testing — v2</w:t>
      </w:r>
    </w:p>
    <w:p>
      <w:pPr>
        <w:spacing w:after="80" w:before="0"/>
      </w:pPr>
      <w:r>
        <w:rPr>
          <w:rFonts w:ascii="Arial" w:cs="Arial" w:eastAsia="Arial" w:hAnsi="Arial"/>
          <w:b/>
          <w:bCs/>
          <w:color w:val="1E3A5F"/>
          <w:sz w:val="38"/>
          <w:szCs w:val="38"/>
        </w:rPr>
        <w:t xml:space="preserve">Coverage Scoring &amp; Divergence Analysis</w:t>
      </w:r>
    </w:p>
    <w:p>
      <w:pPr>
        <w:spacing w:after="80" w:before="0"/>
      </w:pPr>
      <w:r>
        <w:rPr>
          <w:rFonts w:ascii="Arial" w:cs="Arial" w:eastAsia="Arial" w:hAnsi="Arial"/>
          <w:color w:val="374151"/>
          <w:sz w:val="22"/>
          <w:szCs w:val="22"/>
        </w:rPr>
        <w:t xml:space="preserve">Deterministic World · Fuzzed Player Input · Headless Simulation · Multi-Dimensional Coverage · Butterfly Tracing · Regression CI · ECS Wiring Coverage (v2) · Dataflow Graphs · Archetype Matrix · State Machine Transitions · Cross-System Interactions</w:t>
      </w:r>
    </w:p>
    <w:p>
      <w:pPr>
        <w:shd w:fill="FEF2F2" w:val="clear"/>
        <w:spacing w:after="80" w:before="4"/>
      </w:pPr>
      <w:r>
        <w:rPr>
          <w:rFonts w:ascii="Arial" w:cs="Arial" w:eastAsia="Arial" w:hAnsi="Arial"/>
          <w:b/>
          <w:bCs/>
          <w:color w:val="B91C1C"/>
          <w:sz w:val="18"/>
          <w:szCs w:val="18"/>
        </w:rPr>
        <w:t xml:space="preserve">  v1 → v2:  </w:t>
      </w:r>
      <w:r>
        <w:rPr>
          <w:rFonts w:ascii="Arial" w:cs="Arial" w:eastAsia="Arial" w:hAnsi="Arial"/>
          <w:i/>
          <w:iCs/>
          <w:color w:val="374151"/>
          <w:sz w:val="18"/>
          <w:szCs w:val="18"/>
        </w:rPr>
        <w:t xml:space="preserve">Added §10 ECS Wiring Coverage (components, archetypes, events, resources, scheduler). §11 Dataflow Coverage (Choir, bending grammar, sway accumulation, reactive voice, object permanence, dragon harmonic — six Unendlich-specific dataflow graphs). §12 State Machine Transition Coverage (FSM transition pairs, not just states reached). §13 Cross-System Interaction Matrix (element×technique×mob×environment). §14 Updated scoring incorporating ECS dimensions.</w:t>
      </w:r>
    </w:p>
    <w:p>
      <w:pPr>
        <w:spacing w:after="600" w:before="0"/>
      </w:pPr>
      <w:r>
        <w:rPr>
          <w:rFonts w:ascii="Arial" w:cs="Arial" w:eastAsia="Arial" w:hAnsi="Arial"/>
          <w:i/>
          <w:iCs/>
          <w:color w:val="9CA3AF"/>
          <w:sz w:val="20"/>
          <w:szCs w:val="20"/>
        </w:rPr>
        <w:t xml:space="preserve">The world is bit-exact given a seed and an input log. The only butterflies are the player. Fuzz the inputs, fix everything else, and the world becomes a reproducible, scoreable, differentiable integration test for every system in the engine.</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Design Philosophy — Why This Works for Unendlich</w:t>
      </w:r>
    </w:p>
    <w:p>
      <w:pPr>
        <w:spacing w:after="60" w:before="60"/>
      </w:pPr>
      <w:r>
        <w:rPr>
          <w:rFonts w:ascii="Arial" w:cs="Arial" w:eastAsia="Arial" w:hAnsi="Arial"/>
          <w:sz w:val="22"/>
          <w:szCs w:val="22"/>
        </w:rPr>
        <w:t xml:space="preserve">Unendlich was designed for determinism. The physics simulation uses Fixed-point arithmetic (the Rust `Fixed` type). Mob RNG is seeded from mob entity ID — the same mob on the same tick with the same inputs makes the same decision. The tick scheduler is deterministic. The Choir voice recognition pipeline produces deterministic output given identical PCM input. World generation from a fixed seed produces bit-exact terrain.</w:t>
      </w:r>
    </w:p>
    <w:p>
      <w:pPr>
        <w:spacing w:before="60"/>
      </w:pPr>
      <w:r>
        <w:t xml:space="preserve"/>
      </w:r>
    </w:p>
    <w:p>
      <w:pPr>
        <w:spacing w:after="60" w:before="60"/>
      </w:pPr>
      <w:r>
        <w:rPr>
          <w:rFonts w:ascii="Arial" w:cs="Arial" w:eastAsia="Arial" w:hAnsi="Arial"/>
          <w:sz w:val="22"/>
          <w:szCs w:val="22"/>
        </w:rPr>
        <w:t xml:space="preserve">This means the world is a function: `world_state_n+1 = tick(world_state_n, player_inputs_n)`. Given a fixed initial state and a recorded sequence of player inputs, the world state at every subsequent tick is computable. This is the foundation for the test harness — not a simulation of the game, the game, running headless.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Non-determinism source</w:t>
            </w:r>
          </w:p>
        </w:tc>
        <w:tc>
          <w:tcPr>
            <w:tcW w:type="dxa" w:w="6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Treatment in test harness</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World generation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Fixed seed per campaign run. Identical seed → identical world. Seed is a run parameter, not random.</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Mob AI decisions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Each mob's internal RNG seeded from EntityId (u64). Same entity, same tick, same decision — always.</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genome mutation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Mutation RNG seeded from (forge_id, tick_count, ingredient_hash). Fully deterministic given inputs.</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Choir voice recognition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Injected as pre-computed PCM frames from the fuzzing corpus. No live microphone in headless mode.</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position / look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BUTTERFLY. Generated by PlayerAgent from a fuzzing seed. Saved to input log. Replays exactly.</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gesture tokens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BUTTERFLY. Generated by PlayerAgent's bending planner. Part of the input log.</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Real-world timing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Replaced by a fixed-step tick counter. No wall clock. No sleep. Runs as fast as the CPU allows.</w:t>
            </w:r>
          </w:p>
        </w:tc>
      </w:tr>
    </w:tbl>
    <w:p>
      <w:pPr>
        <w:spacing w:before="60"/>
      </w:pPr>
      <w:r>
        <w:t xml:space="preserve"/>
      </w:r>
    </w:p>
    <w:p>
      <w:pPr>
        <w:spacing w:after="60" w:before="60"/>
      </w:pPr>
      <w:r>
        <w:rPr>
          <w:rFonts w:ascii="Arial" w:cs="Arial" w:eastAsia="Arial" w:hAnsi="Arial"/>
          <w:sz w:val="22"/>
          <w:szCs w:val="22"/>
        </w:rPr>
        <w:t xml:space="preserve">The headless harness skips: the renderer (no GPU, no window), the audio output pipeline (no speaker, no OS audio), the network server (no remote clients), the OS input loop (no keyboard, no mouse). It keeps: the entire world simulation, mob AI, bending, crafting, quest systems, and all state machines. Performance target: 100× realtime on a single core.</w:t>
      </w:r>
    </w:p>
    <w:p>
      <w:pPr>
        <w:spacing w:before="120"/>
      </w:pPr>
      <w:r>
        <w:t xml:space="preserve"/>
      </w:r>
    </w:p>
    <w:p>
      <w:pPr>
        <w:pBdr>
          <w:bottom w:val="single" w:color="0F172A" w:sz="8" w:space="1"/>
        </w:pBdr>
        <w:spacing w:after="160" w:before="160"/>
      </w:pPr>
      <w:r>
        <w:t xml:space="preserve"/>
      </w:r>
    </w:p>
    <w:p>
      <w:r>
        <w:br w:type="page"/>
      </w:r>
    </w:p>
    <w:p>
      <w:pPr>
        <w:shd w:fill="1E3A5F" w:val="clear"/>
        <w:spacing w:after="0" w:before="12"/>
      </w:pPr>
      <w:r>
        <w:rPr>
          <w:rFonts w:ascii="Arial" w:cs="Arial" w:eastAsia="Arial" w:hAnsi="Arial"/>
          <w:b/>
          <w:bCs/>
          <w:color w:val="FFFFFF"/>
          <w:sz w:val="30"/>
          <w:szCs w:val="30"/>
        </w:rPr>
        <w:t xml:space="preserve">  🏗  Test Harness Architecture</w:t>
      </w:r>
    </w:p>
    <w:p>
      <w:pPr>
        <w:spacing w:before="60"/>
      </w:pPr>
      <w:r>
        <w:t xml:space="preserve"/>
      </w:r>
    </w:p>
    <w:p>
      <w:pPr>
        <w:pStyle w:val="Heading1"/>
        <w:spacing w:after="200" w:before="520"/>
      </w:pPr>
      <w:r>
        <w:rPr>
          <w:rFonts w:ascii="Arial" w:cs="Arial" w:eastAsia="Arial" w:hAnsi="Arial"/>
          <w:b/>
          <w:bCs/>
          <w:color w:val="0F172A"/>
          <w:sz w:val="40"/>
          <w:szCs w:val="40"/>
        </w:rPr>
        <w:t xml:space="preserve">2.  Test Harness Architecture</w:t>
      </w:r>
    </w:p>
    <w:p>
      <w:pPr>
        <w:pStyle w:val="Heading2"/>
        <w:spacing w:after="120" w:before="300"/>
      </w:pPr>
      <w:r>
        <w:rPr>
          <w:rFonts w:ascii="Arial" w:cs="Arial" w:eastAsia="Arial" w:hAnsi="Arial"/>
          <w:b/>
          <w:bCs/>
          <w:color w:val="1E3A5F"/>
          <w:sz w:val="28"/>
          <w:szCs w:val="28"/>
        </w:rPr>
        <w:t xml:space="preserve">2.1  Component Overview</w:t>
      </w:r>
    </w:p>
    <w:p>
      <w:pPr>
        <w:shd w:fill="1E3A5F" w:val="clear"/>
        <w:spacing w:after="0" w:before="8"/>
      </w:pPr>
      <w:r>
        <w:rPr>
          <w:rFonts w:ascii="Arial" w:cs="Arial" w:eastAsia="Arial" w:hAnsi="Arial"/>
          <w:b/>
          <w:bCs/>
          <w:color w:val="FFFFFF"/>
          <w:sz w:val="19"/>
          <w:szCs w:val="19"/>
        </w:rPr>
        <w:t xml:space="preserve">  System hierarchy</w:t>
      </w:r>
    </w:p>
    <w:p>
      <w:pPr>
        <w:shd w:fill="DBEAFE" w:val="clear"/>
        <w:spacing w:after="0" w:before="0"/>
        <w:ind w:left="160"/>
      </w:pPr>
      <w:r>
        <w:rPr>
          <w:rFonts w:ascii="Arial" w:cs="Arial" w:eastAsia="Arial" w:hAnsi="Arial"/>
          <w:color w:val="1E293B"/>
          <w:sz w:val="21"/>
          <w:szCs w:val="21"/>
        </w:rPr>
        <w:t xml:space="preserve">  EngineTestHarness</w:t>
      </w:r>
    </w:p>
    <w:p>
      <w:pPr>
        <w:shd w:fill="DBEAFE" w:val="clear"/>
        <w:spacing w:after="0" w:before="0"/>
        <w:ind w:left="160"/>
      </w:pPr>
      <w:r>
        <w:rPr>
          <w:rFonts w:ascii="Arial" w:cs="Arial" w:eastAsia="Arial" w:hAnsi="Arial"/>
          <w:color w:val="1E293B"/>
          <w:sz w:val="21"/>
          <w:szCs w:val="21"/>
        </w:rPr>
        <w:t xml:space="preserve">  ├── HeadlessWorld            — the real engine, minus render/audio/OS</w:t>
      </w:r>
    </w:p>
    <w:p>
      <w:pPr>
        <w:shd w:fill="DBEAFE" w:val="clear"/>
        <w:spacing w:after="0" w:before="0"/>
        <w:ind w:left="160"/>
      </w:pPr>
      <w:r>
        <w:rPr>
          <w:rFonts w:ascii="Arial" w:cs="Arial" w:eastAsia="Arial" w:hAnsi="Arial"/>
          <w:color w:val="1E293B"/>
          <w:sz w:val="21"/>
          <w:szCs w:val="21"/>
        </w:rPr>
        <w:t xml:space="preserve">  │   ├── WorldSim             — physics, AI, bending, crafting, quests</w:t>
      </w:r>
    </w:p>
    <w:p>
      <w:pPr>
        <w:shd w:fill="DBEAFE" w:val="clear"/>
        <w:spacing w:after="0" w:before="0"/>
        <w:ind w:left="160"/>
      </w:pPr>
      <w:r>
        <w:rPr>
          <w:rFonts w:ascii="Arial" w:cs="Arial" w:eastAsia="Arial" w:hAnsi="Arial"/>
          <w:color w:val="1E293B"/>
          <w:sz w:val="21"/>
          <w:szCs w:val="21"/>
        </w:rPr>
        <w:t xml:space="preserve">  │   ├── PlayerAgent          — fuzzed input generator + input log writer</w:t>
      </w:r>
    </w:p>
    <w:p>
      <w:pPr>
        <w:shd w:fill="DBEAFE" w:val="clear"/>
        <w:spacing w:after="0" w:before="0"/>
        <w:ind w:left="160"/>
      </w:pPr>
      <w:r>
        <w:rPr>
          <w:rFonts w:ascii="Arial" w:cs="Arial" w:eastAsia="Arial" w:hAnsi="Arial"/>
          <w:color w:val="1E293B"/>
          <w:sz w:val="21"/>
          <w:szCs w:val="21"/>
        </w:rPr>
        <w:t xml:space="preserve">  │   └── StateObserver        — instruments every system for coverage</w:t>
      </w:r>
    </w:p>
    <w:p>
      <w:pPr>
        <w:shd w:fill="DBEAFE" w:val="clear"/>
        <w:spacing w:after="0" w:before="0"/>
        <w:ind w:left="160"/>
      </w:pPr>
      <w:r>
        <w:rPr>
          <w:rFonts w:ascii="Arial" w:cs="Arial" w:eastAsia="Arial" w:hAnsi="Arial"/>
          <w:color w:val="1E293B"/>
          <w:sz w:val="21"/>
          <w:szCs w:val="21"/>
        </w:rPr>
        <w:t xml:space="preserve">  ├── FuzzCampaign             — configures and runs N parallel harness instances</w:t>
      </w:r>
    </w:p>
    <w:p>
      <w:pPr>
        <w:shd w:fill="DBEAFE" w:val="clear"/>
        <w:spacing w:after="0" w:before="0"/>
        <w:ind w:left="160"/>
      </w:pPr>
      <w:r>
        <w:rPr>
          <w:rFonts w:ascii="Arial" w:cs="Arial" w:eastAsia="Arial" w:hAnsi="Arial"/>
          <w:color w:val="1E293B"/>
          <w:sz w:val="21"/>
          <w:szCs w:val="21"/>
        </w:rPr>
        <w:t xml:space="preserve">  │   ├── RunConfig            — seed, duration_ticks, style_profile, fuzz_seed</w:t>
      </w:r>
    </w:p>
    <w:p>
      <w:pPr>
        <w:shd w:fill="DBEAFE" w:val="clear"/>
        <w:spacing w:after="0" w:before="0"/>
        <w:ind w:left="160"/>
      </w:pPr>
      <w:r>
        <w:rPr>
          <w:rFonts w:ascii="Arial" w:cs="Arial" w:eastAsia="Arial" w:hAnsi="Arial"/>
          <w:color w:val="1E293B"/>
          <w:sz w:val="21"/>
          <w:szCs w:val="21"/>
        </w:rPr>
        <w:t xml:space="preserve">  │   └── RunResult            — coverage scores, snapshots, divergence data</w:t>
      </w:r>
    </w:p>
    <w:p>
      <w:pPr>
        <w:shd w:fill="DBEAFE" w:val="clear"/>
        <w:spacing w:after="0" w:before="0"/>
        <w:ind w:left="160"/>
      </w:pPr>
      <w:r>
        <w:rPr>
          <w:rFonts w:ascii="Arial" w:cs="Arial" w:eastAsia="Arial" w:hAnsi="Arial"/>
          <w:color w:val="1E293B"/>
          <w:sz w:val="21"/>
          <w:szCs w:val="21"/>
        </w:rPr>
        <w:t xml:space="preserve">  ├── DivergenceAnalyzer</w:t>
      </w:r>
    </w:p>
    <w:p>
      <w:pPr>
        <w:shd w:fill="DBEAFE" w:val="clear"/>
        <w:spacing w:after="0" w:before="0"/>
        <w:ind w:left="160"/>
      </w:pPr>
      <w:r>
        <w:rPr>
          <w:rFonts w:ascii="Arial" w:cs="Arial" w:eastAsia="Arial" w:hAnsi="Arial"/>
          <w:color w:val="1E293B"/>
          <w:sz w:val="21"/>
          <w:szCs w:val="21"/>
        </w:rPr>
        <w:t xml:space="preserve">  │   ├── SnapshotComparator   — per-tick hash comparison between two runs</w:t>
      </w:r>
    </w:p>
    <w:p>
      <w:pPr>
        <w:shd w:fill="DBEAFE" w:val="clear"/>
        <w:spacing w:after="0" w:before="0"/>
        <w:ind w:left="160"/>
      </w:pPr>
      <w:r>
        <w:rPr>
          <w:rFonts w:ascii="Arial" w:cs="Arial" w:eastAsia="Arial" w:hAnsi="Arial"/>
          <w:color w:val="1E293B"/>
          <w:sz w:val="21"/>
          <w:szCs w:val="21"/>
        </w:rPr>
        <w:t xml:space="preserve">  │   └── ButterflyTracer      — binary search on input log for divergence cause</w:t>
      </w:r>
    </w:p>
    <w:p>
      <w:pPr>
        <w:shd w:fill="DBEAFE" w:val="clear"/>
        <w:spacing w:after="0" w:before="0"/>
        <w:ind w:left="160"/>
      </w:pPr>
      <w:r>
        <w:rPr>
          <w:rFonts w:ascii="Arial" w:cs="Arial" w:eastAsia="Arial" w:hAnsi="Arial"/>
          <w:color w:val="1E293B"/>
          <w:sz w:val="21"/>
          <w:szCs w:val="21"/>
        </w:rPr>
        <w:t xml:space="preserve">  └── CoverageReporter</w:t>
      </w:r>
    </w:p>
    <w:p>
      <w:pPr>
        <w:shd w:fill="DBEAFE" w:val="clear"/>
        <w:spacing w:after="0" w:before="0"/>
        <w:ind w:left="160"/>
      </w:pPr>
      <w:r>
        <w:rPr>
          <w:rFonts w:ascii="Arial" w:cs="Arial" w:eastAsia="Arial" w:hAnsi="Arial"/>
          <w:color w:val="1E293B"/>
          <w:sz w:val="21"/>
          <w:szCs w:val="21"/>
        </w:rPr>
        <w:t xml:space="preserve">      ├── SystemScoreCard      — 0-100 per dimension, weighted aggregate</w:t>
      </w:r>
    </w:p>
    <w:p>
      <w:pPr>
        <w:shd w:fill="DBEAFE" w:val="clear"/>
        <w:spacing w:after="0" w:before="0"/>
        <w:ind w:left="160"/>
      </w:pPr>
      <w:r>
        <w:rPr>
          <w:rFonts w:ascii="Arial" w:cs="Arial" w:eastAsia="Arial" w:hAnsi="Arial"/>
          <w:color w:val="1E293B"/>
          <w:sz w:val="21"/>
          <w:szCs w:val="21"/>
        </w:rPr>
        <w:t xml:space="preserve">      ├── CoverageHeatmap      — which code paths / FSM states never ran</w:t>
      </w:r>
    </w:p>
    <w:p>
      <w:pPr>
        <w:shd w:fill="DBEAFE" w:val="clear"/>
        <w:spacing w:after="0" w:before="0"/>
        <w:ind w:left="160"/>
      </w:pPr>
      <w:r>
        <w:rPr>
          <w:rFonts w:ascii="Arial" w:cs="Arial" w:eastAsia="Arial" w:hAnsi="Arial"/>
          <w:color w:val="1E293B"/>
          <w:sz w:val="21"/>
          <w:szCs w:val="21"/>
        </w:rPr>
        <w:t xml:space="preserve">      └── RegressionDiff       — comparison against baseline run</w:t>
      </w:r>
    </w:p>
    <w:p>
      <w:pPr>
        <w:spacing w:before="60"/>
      </w:pPr>
      <w:r>
        <w:t xml:space="preserve"/>
      </w:r>
    </w:p>
    <w:p>
      <w:pPr>
        <w:pStyle w:val="Heading2"/>
        <w:spacing w:after="120" w:before="300"/>
      </w:pPr>
      <w:r>
        <w:rPr>
          <w:rFonts w:ascii="Arial" w:cs="Arial" w:eastAsia="Arial" w:hAnsi="Arial"/>
          <w:b/>
          <w:bCs/>
          <w:color w:val="1E3A5F"/>
          <w:sz w:val="28"/>
          <w:szCs w:val="28"/>
        </w:rPr>
        <w:t xml:space="preserve">2.2  HeadlessWorld</w:t>
      </w:r>
    </w:p>
    <w:p>
      <w:pPr>
        <w:shd w:fill="1E293B" w:val="clear"/>
        <w:spacing w:after="0" w:before="8"/>
      </w:pPr>
      <w:r>
        <w:rPr>
          <w:rFonts w:ascii="Courier New" w:cs="Courier New" w:eastAsia="Courier New" w:hAnsi="Courier New"/>
          <w:b/>
          <w:bCs/>
          <w:color w:val="FFFFFF"/>
          <w:sz w:val="17"/>
          <w:szCs w:val="17"/>
        </w:rPr>
        <w:t xml:space="preserve">  Rust — HeadlessWorld: real engine, no-op render/audio, instrumented simulation</w:t>
      </w:r>
    </w:p>
    <w:p>
      <w:pPr>
        <w:shd w:fill="0F172A" w:val="clear"/>
        <w:spacing w:after="0" w:before="0"/>
        <w:ind w:left="160"/>
      </w:pPr>
      <w:r>
        <w:rPr>
          <w:rFonts w:ascii="Courier New" w:cs="Courier New" w:eastAsia="Courier New" w:hAnsi="Courier New"/>
          <w:color w:val="D1FAE5"/>
          <w:sz w:val="16"/>
          <w:szCs w:val="16"/>
        </w:rPr>
        <w:t xml:space="preserve">// The headless world is the real engine entry point with the render/audio</w:t>
      </w:r>
    </w:p>
    <w:p>
      <w:pPr>
        <w:shd w:fill="0F172A" w:val="clear"/>
        <w:spacing w:after="0" w:before="0"/>
        <w:ind w:left="160"/>
      </w:pPr>
      <w:r>
        <w:rPr>
          <w:rFonts w:ascii="Courier New" w:cs="Courier New" w:eastAsia="Courier New" w:hAnsi="Courier New"/>
          <w:color w:val="D1FAE5"/>
          <w:sz w:val="16"/>
          <w:szCs w:val="16"/>
        </w:rPr>
        <w:t xml:space="preserve">// subsystems replaced by no-ops at the trait boundary.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HeadlessWorld {</w:t>
      </w:r>
    </w:p>
    <w:p>
      <w:pPr>
        <w:shd w:fill="0F172A" w:val="clear"/>
        <w:spacing w:after="0" w:before="0"/>
        <w:ind w:left="160"/>
      </w:pPr>
      <w:r>
        <w:rPr>
          <w:rFonts w:ascii="Courier New" w:cs="Courier New" w:eastAsia="Courier New" w:hAnsi="Courier New"/>
          <w:color w:val="D1FAE5"/>
          <w:sz w:val="16"/>
          <w:szCs w:val="16"/>
        </w:rPr>
        <w:t xml:space="preserve">    pub sim:      WorldSim,          // the real simulation</w:t>
      </w:r>
    </w:p>
    <w:p>
      <w:pPr>
        <w:shd w:fill="0F172A" w:val="clear"/>
        <w:spacing w:after="0" w:before="0"/>
        <w:ind w:left="160"/>
      </w:pPr>
      <w:r>
        <w:rPr>
          <w:rFonts w:ascii="Courier New" w:cs="Courier New" w:eastAsia="Courier New" w:hAnsi="Courier New"/>
          <w:color w:val="D1FAE5"/>
          <w:sz w:val="16"/>
          <w:szCs w:val="16"/>
        </w:rPr>
        <w:t xml:space="preserve">    pub observer: StateObserver,     // instruments sim without modifying it</w:t>
      </w:r>
    </w:p>
    <w:p>
      <w:pPr>
        <w:shd w:fill="0F172A" w:val="clear"/>
        <w:spacing w:after="0" w:before="0"/>
        <w:ind w:left="160"/>
      </w:pPr>
      <w:r>
        <w:rPr>
          <w:rFonts w:ascii="Courier New" w:cs="Courier New" w:eastAsia="Courier New" w:hAnsi="Courier New"/>
          <w:color w:val="D1FAE5"/>
          <w:sz w:val="16"/>
          <w:szCs w:val="16"/>
        </w:rPr>
        <w:t xml:space="preserve">    pub agent:    PlayerAgent,       // generates player input each tick</w:t>
      </w:r>
    </w:p>
    <w:p>
      <w:pPr>
        <w:shd w:fill="0F172A" w:val="clear"/>
        <w:spacing w:after="0" w:before="0"/>
        <w:ind w:left="160"/>
      </w:pPr>
      <w:r>
        <w:rPr>
          <w:rFonts w:ascii="Courier New" w:cs="Courier New" w:eastAsia="Courier New" w:hAnsi="Courier New"/>
          <w:color w:val="D1FAE5"/>
          <w:sz w:val="16"/>
          <w:szCs w:val="16"/>
        </w:rPr>
        <w:t xml:space="preserve">    pub tick:     u64,</w:t>
      </w:r>
    </w:p>
    <w:p>
      <w:pPr>
        <w:shd w:fill="0F172A" w:val="clear"/>
        <w:spacing w:after="0" w:before="0"/>
        <w:ind w:left="160"/>
      </w:pPr>
      <w:r>
        <w:rPr>
          <w:rFonts w:ascii="Courier New" w:cs="Courier New" w:eastAsia="Courier New" w:hAnsi="Courier New"/>
          <w:color w:val="D1FAE5"/>
          <w:sz w:val="16"/>
          <w:szCs w:val="16"/>
        </w:rPr>
        <w:t xml:space="preserve">    pub config:   RunConfig,</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HeadlessWorld {</w:t>
      </w:r>
    </w:p>
    <w:p>
      <w:pPr>
        <w:shd w:fill="0F172A" w:val="clear"/>
        <w:spacing w:after="0" w:before="0"/>
        <w:ind w:left="160"/>
      </w:pPr>
      <w:r>
        <w:rPr>
          <w:rFonts w:ascii="Courier New" w:cs="Courier New" w:eastAsia="Courier New" w:hAnsi="Courier New"/>
          <w:color w:val="D1FAE5"/>
          <w:sz w:val="16"/>
          <w:szCs w:val="16"/>
        </w:rPr>
        <w:t xml:space="preserve">    /// Run N ticks as fast as possible. Returns coverage at each checkpoint.</w:t>
      </w:r>
    </w:p>
    <w:p>
      <w:pPr>
        <w:shd w:fill="0F172A" w:val="clear"/>
        <w:spacing w:after="0" w:before="0"/>
        <w:ind w:left="160"/>
      </w:pPr>
      <w:r>
        <w:rPr>
          <w:rFonts w:ascii="Courier New" w:cs="Courier New" w:eastAsia="Courier New" w:hAnsi="Courier New"/>
          <w:color w:val="D1FAE5"/>
          <w:sz w:val="16"/>
          <w:szCs w:val="16"/>
        </w:rPr>
        <w:t xml:space="preserve">    pub fn run(&amp;mut self, ticks: u64) -&gt; RunResult {</w:t>
      </w:r>
    </w:p>
    <w:p>
      <w:pPr>
        <w:shd w:fill="0F172A" w:val="clear"/>
        <w:spacing w:after="0" w:before="0"/>
        <w:ind w:left="160"/>
      </w:pPr>
      <w:r>
        <w:rPr>
          <w:rFonts w:ascii="Courier New" w:cs="Courier New" w:eastAsia="Courier New" w:hAnsi="Courier New"/>
          <w:color w:val="D1FAE5"/>
          <w:sz w:val="16"/>
          <w:szCs w:val="16"/>
        </w:rPr>
        <w:t xml:space="preserve">        for _ in 0..ticks {</w:t>
      </w:r>
    </w:p>
    <w:p>
      <w:pPr>
        <w:shd w:fill="0F172A" w:val="clear"/>
        <w:spacing w:after="0" w:before="0"/>
        <w:ind w:left="160"/>
      </w:pPr>
      <w:r>
        <w:rPr>
          <w:rFonts w:ascii="Courier New" w:cs="Courier New" w:eastAsia="Courier New" w:hAnsi="Courier New"/>
          <w:color w:val="D1FAE5"/>
          <w:sz w:val="16"/>
          <w:szCs w:val="16"/>
        </w:rPr>
        <w:t xml:space="preserve">            // 1. Generate player input for this tick</w:t>
      </w:r>
    </w:p>
    <w:p>
      <w:pPr>
        <w:shd w:fill="0F172A" w:val="clear"/>
        <w:spacing w:after="0" w:before="0"/>
        <w:ind w:left="160"/>
      </w:pPr>
      <w:r>
        <w:rPr>
          <w:rFonts w:ascii="Courier New" w:cs="Courier New" w:eastAsia="Courier New" w:hAnsi="Courier New"/>
          <w:color w:val="D1FAE5"/>
          <w:sz w:val="16"/>
          <w:szCs w:val="16"/>
        </w:rPr>
        <w:t xml:space="preserve">            let input = self.agent.generate(self.tick, &amp;self.sim);</w:t>
      </w:r>
    </w:p>
    <w:p>
      <w:pPr>
        <w:shd w:fill="0F172A" w:val="clear"/>
        <w:spacing w:after="0" w:before="0"/>
        <w:ind w:left="160"/>
      </w:pPr>
      <w:r>
        <w:rPr>
          <w:rFonts w:ascii="Courier New" w:cs="Courier New" w:eastAsia="Courier New" w:hAnsi="Courier New"/>
          <w:color w:val="D1FAE5"/>
          <w:sz w:val="16"/>
          <w:szCs w:val="16"/>
        </w:rPr>
        <w:t xml:space="preserve">            self.agent.log.push(input.clone());  // save for replay / divergence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2. Tick the real simulation</w:t>
      </w:r>
    </w:p>
    <w:p>
      <w:pPr>
        <w:shd w:fill="0F172A" w:val="clear"/>
        <w:spacing w:after="0" w:before="0"/>
        <w:ind w:left="160"/>
      </w:pPr>
      <w:r>
        <w:rPr>
          <w:rFonts w:ascii="Courier New" w:cs="Courier New" w:eastAsia="Courier New" w:hAnsi="Courier New"/>
          <w:color w:val="D1FAE5"/>
          <w:sz w:val="16"/>
          <w:szCs w:val="16"/>
        </w:rPr>
        <w:t xml:space="preserve">            self.sim.tick(input);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3. Observe state (zero-cost if sampling rate not met)</w:t>
      </w:r>
    </w:p>
    <w:p>
      <w:pPr>
        <w:shd w:fill="0F172A" w:val="clear"/>
        <w:spacing w:after="0" w:before="0"/>
        <w:ind w:left="160"/>
      </w:pPr>
      <w:r>
        <w:rPr>
          <w:rFonts w:ascii="Courier New" w:cs="Courier New" w:eastAsia="Courier New" w:hAnsi="Courier New"/>
          <w:color w:val="D1FAE5"/>
          <w:sz w:val="16"/>
          <w:szCs w:val="16"/>
        </w:rPr>
        <w:t xml:space="preserve">            if self.tick % self.config.snapshot_interval == 0 {</w:t>
      </w:r>
    </w:p>
    <w:p>
      <w:pPr>
        <w:shd w:fill="0F172A" w:val="clear"/>
        <w:spacing w:after="0" w:before="0"/>
        <w:ind w:left="160"/>
      </w:pPr>
      <w:r>
        <w:rPr>
          <w:rFonts w:ascii="Courier New" w:cs="Courier New" w:eastAsia="Courier New" w:hAnsi="Courier New"/>
          <w:color w:val="D1FAE5"/>
          <w:sz w:val="16"/>
          <w:szCs w:val="16"/>
        </w:rPr>
        <w:t xml:space="preserve">                self.observer.snapshot(&amp;self.sim, self.tick);</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self.tick += 1;</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self.observer.finalise()   // compute coverage scores from observations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The render/audio traits are satisfied by no-ops:</w:t>
      </w:r>
    </w:p>
    <w:p>
      <w:pPr>
        <w:shd w:fill="0F172A" w:val="clear"/>
        <w:spacing w:after="0" w:before="0"/>
        <w:ind w:left="160"/>
      </w:pPr>
      <w:r>
        <w:rPr>
          <w:rFonts w:ascii="Courier New" w:cs="Courier New" w:eastAsia="Courier New" w:hAnsi="Courier New"/>
          <w:color w:val="D1FAE5"/>
          <w:sz w:val="16"/>
          <w:szCs w:val="16"/>
        </w:rPr>
        <w:t xml:space="preserve">impl Renderer for NoopRenderer { fn submit_frame(&amp;self, _: &amp;Frame) {} }</w:t>
      </w:r>
    </w:p>
    <w:p>
      <w:pPr>
        <w:shd w:fill="0F172A" w:val="clear"/>
        <w:spacing w:after="0" w:before="0"/>
        <w:ind w:left="160"/>
      </w:pPr>
      <w:r>
        <w:rPr>
          <w:rFonts w:ascii="Courier New" w:cs="Courier New" w:eastAsia="Courier New" w:hAnsi="Courier New"/>
          <w:color w:val="D1FAE5"/>
          <w:sz w:val="16"/>
          <w:szCs w:val="16"/>
        </w:rPr>
        <w:t xml:space="preserve">impl AudioOut  for NoopAudio   { fn play_sample(&amp;self, _: f32) {} }</w:t>
      </w:r>
    </w:p>
    <w:p>
      <w:pPr>
        <w:spacing w:before="60"/>
      </w:pPr>
      <w:r>
        <w:t xml:space="preserve"/>
      </w:r>
    </w:p>
    <w:p>
      <w:pPr>
        <w:pStyle w:val="Heading2"/>
        <w:spacing w:after="120" w:before="300"/>
      </w:pPr>
      <w:r>
        <w:rPr>
          <w:rFonts w:ascii="Arial" w:cs="Arial" w:eastAsia="Arial" w:hAnsi="Arial"/>
          <w:b/>
          <w:bCs/>
          <w:color w:val="1E3A5F"/>
          <w:sz w:val="28"/>
          <w:szCs w:val="28"/>
        </w:rPr>
        <w:t xml:space="preserve">2.3  PlayerAgent — The Fuzzer</w:t>
      </w:r>
    </w:p>
    <w:p>
      <w:pPr>
        <w:spacing w:after="60" w:before="60"/>
      </w:pPr>
      <w:r>
        <w:rPr>
          <w:rFonts w:ascii="Arial" w:cs="Arial" w:eastAsia="Arial" w:hAnsi="Arial"/>
          <w:sz w:val="22"/>
          <w:szCs w:val="22"/>
        </w:rPr>
        <w:t xml:space="preserve">The PlayerAgent generates player input each tick from a configurable style profile and a fuzzing seed. It is the only source of non-determinism in the run. Its output is saved to an input log, making every run fully replayable.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PlayerAgent: fuzzed input generation with style profiles</w:t>
      </w:r>
    </w:p>
    <w:p>
      <w:pPr>
        <w:shd w:fill="0F172A" w:val="clear"/>
        <w:spacing w:after="0" w:before="0"/>
        <w:ind w:left="160"/>
      </w:pPr>
      <w:r>
        <w:rPr>
          <w:rFonts w:ascii="Courier New" w:cs="Courier New" w:eastAsia="Courier New" w:hAnsi="Courier New"/>
          <w:color w:val="D1FAE5"/>
          <w:sz w:val="16"/>
          <w:szCs w:val="16"/>
        </w:rPr>
        <w:t xml:space="preserve">pub struct PlayerAgent {</w:t>
      </w:r>
    </w:p>
    <w:p>
      <w:pPr>
        <w:shd w:fill="0F172A" w:val="clear"/>
        <w:spacing w:after="0" w:before="0"/>
        <w:ind w:left="160"/>
      </w:pPr>
      <w:r>
        <w:rPr>
          <w:rFonts w:ascii="Courier New" w:cs="Courier New" w:eastAsia="Courier New" w:hAnsi="Courier New"/>
          <w:color w:val="D1FAE5"/>
          <w:sz w:val="16"/>
          <w:szCs w:val="16"/>
        </w:rPr>
        <w:t xml:space="preserve">    pub rng:     StdRng,              // seeded from fuzz_seed — all input from here</w:t>
      </w:r>
    </w:p>
    <w:p>
      <w:pPr>
        <w:shd w:fill="0F172A" w:val="clear"/>
        <w:spacing w:after="0" w:before="0"/>
        <w:ind w:left="160"/>
      </w:pPr>
      <w:r>
        <w:rPr>
          <w:rFonts w:ascii="Courier New" w:cs="Courier New" w:eastAsia="Courier New" w:hAnsi="Courier New"/>
          <w:color w:val="D1FAE5"/>
          <w:sz w:val="16"/>
          <w:szCs w:val="16"/>
        </w:rPr>
        <w:t xml:space="preserve">    pub log:     Vec&lt;PlayerInput&gt;,    // every generated input, for replay</w:t>
      </w:r>
    </w:p>
    <w:p>
      <w:pPr>
        <w:shd w:fill="0F172A" w:val="clear"/>
        <w:spacing w:after="0" w:before="0"/>
        <w:ind w:left="160"/>
      </w:pPr>
      <w:r>
        <w:rPr>
          <w:rFonts w:ascii="Courier New" w:cs="Courier New" w:eastAsia="Courier New" w:hAnsi="Courier New"/>
          <w:color w:val="D1FAE5"/>
          <w:sz w:val="16"/>
          <w:szCs w:val="16"/>
        </w:rPr>
        <w:t xml:space="preserve">    pub profile: StyleProfile,        // what kind of player to simulate</w:t>
      </w:r>
    </w:p>
    <w:p>
      <w:pPr>
        <w:shd w:fill="0F172A" w:val="clear"/>
        <w:spacing w:after="0" w:before="0"/>
        <w:ind w:left="160"/>
      </w:pPr>
      <w:r>
        <w:rPr>
          <w:rFonts w:ascii="Courier New" w:cs="Courier New" w:eastAsia="Courier New" w:hAnsi="Courier New"/>
          <w:color w:val="D1FAE5"/>
          <w:sz w:val="16"/>
          <w:szCs w:val="16"/>
        </w:rPr>
        <w:t xml:space="preserve">    pub plan:    BendingPlanner,      // what bending to attempt each tick</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StyleProfile {</w:t>
      </w:r>
    </w:p>
    <w:p>
      <w:pPr>
        <w:shd w:fill="0F172A" w:val="clear"/>
        <w:spacing w:after="0" w:before="0"/>
        <w:ind w:left="160"/>
      </w:pPr>
      <w:r>
        <w:rPr>
          <w:rFonts w:ascii="Courier New" w:cs="Courier New" w:eastAsia="Courier New" w:hAnsi="Courier New"/>
          <w:color w:val="D1FAE5"/>
          <w:sz w:val="16"/>
          <w:szCs w:val="16"/>
        </w:rPr>
        <w:t xml:space="preserve">    /// Exploration bias: probability of moving toward unseen chunks per tick</w:t>
      </w:r>
    </w:p>
    <w:p>
      <w:pPr>
        <w:shd w:fill="0F172A" w:val="clear"/>
        <w:spacing w:after="0" w:before="0"/>
        <w:ind w:left="160"/>
      </w:pPr>
      <w:r>
        <w:rPr>
          <w:rFonts w:ascii="Courier New" w:cs="Courier New" w:eastAsia="Courier New" w:hAnsi="Courier New"/>
          <w:color w:val="D1FAE5"/>
          <w:sz w:val="16"/>
          <w:szCs w:val="16"/>
        </w:rPr>
        <w:t xml:space="preserve">    pub explore_bias:       f32,  // 0.0 = stay still, 1.0 = always push frontier</w:t>
      </w:r>
    </w:p>
    <w:p>
      <w:pPr>
        <w:shd w:fill="0F172A" w:val="clear"/>
        <w:spacing w:after="0" w:before="0"/>
        <w:ind w:left="160"/>
      </w:pPr>
      <w:r>
        <w:rPr>
          <w:rFonts w:ascii="Courier New" w:cs="Courier New" w:eastAsia="Courier New" w:hAnsi="Courier New"/>
          <w:color w:val="D1FAE5"/>
          <w:sz w:val="16"/>
          <w:szCs w:val="16"/>
        </w:rPr>
        <w:t xml:space="preserve">    /// Combat bias: probability of engaging vs fleeing when mob is in range</w:t>
      </w:r>
    </w:p>
    <w:p>
      <w:pPr>
        <w:shd w:fill="0F172A" w:val="clear"/>
        <w:spacing w:after="0" w:before="0"/>
        <w:ind w:left="160"/>
      </w:pPr>
      <w:r>
        <w:rPr>
          <w:rFonts w:ascii="Courier New" w:cs="Courier New" w:eastAsia="Courier New" w:hAnsi="Courier New"/>
          <w:color w:val="D1FAE5"/>
          <w:sz w:val="16"/>
          <w:szCs w:val="16"/>
        </w:rPr>
        <w:t xml:space="preserve">    pub combat_bias:        f32,</w:t>
      </w:r>
    </w:p>
    <w:p>
      <w:pPr>
        <w:shd w:fill="0F172A" w:val="clear"/>
        <w:spacing w:after="0" w:before="0"/>
        <w:ind w:left="160"/>
      </w:pPr>
      <w:r>
        <w:rPr>
          <w:rFonts w:ascii="Courier New" w:cs="Courier New" w:eastAsia="Courier New" w:hAnsi="Courier New"/>
          <w:color w:val="D1FAE5"/>
          <w:sz w:val="16"/>
          <w:szCs w:val="16"/>
        </w:rPr>
        <w:t xml:space="preserve">    /// Bending density: probability of attempting a technique sequence per tick</w:t>
      </w:r>
    </w:p>
    <w:p>
      <w:pPr>
        <w:shd w:fill="0F172A" w:val="clear"/>
        <w:spacing w:after="0" w:before="0"/>
        <w:ind w:left="160"/>
      </w:pPr>
      <w:r>
        <w:rPr>
          <w:rFonts w:ascii="Courier New" w:cs="Courier New" w:eastAsia="Courier New" w:hAnsi="Courier New"/>
          <w:color w:val="D1FAE5"/>
          <w:sz w:val="16"/>
          <w:szCs w:val="16"/>
        </w:rPr>
        <w:t xml:space="preserve">    pub bending_density:    f32,</w:t>
      </w:r>
    </w:p>
    <w:p>
      <w:pPr>
        <w:shd w:fill="0F172A" w:val="clear"/>
        <w:spacing w:after="0" w:before="0"/>
        <w:ind w:left="160"/>
      </w:pPr>
      <w:r>
        <w:rPr>
          <w:rFonts w:ascii="Courier New" w:cs="Courier New" w:eastAsia="Courier New" w:hAnsi="Courier New"/>
          <w:color w:val="D1FAE5"/>
          <w:sz w:val="16"/>
          <w:szCs w:val="16"/>
        </w:rPr>
        <w:t xml:space="preserve">    /// Crafting frequency: probability of visiting a forge per 1000 ticks</w:t>
      </w:r>
    </w:p>
    <w:p>
      <w:pPr>
        <w:shd w:fill="0F172A" w:val="clear"/>
        <w:spacing w:after="0" w:before="0"/>
        <w:ind w:left="160"/>
      </w:pPr>
      <w:r>
        <w:rPr>
          <w:rFonts w:ascii="Courier New" w:cs="Courier New" w:eastAsia="Courier New" w:hAnsi="Courier New"/>
          <w:color w:val="D1FAE5"/>
          <w:sz w:val="16"/>
          <w:szCs w:val="16"/>
        </w:rPr>
        <w:t xml:space="preserve">    pub crafting_freq:      f32,</w:t>
      </w:r>
    </w:p>
    <w:p>
      <w:pPr>
        <w:shd w:fill="0F172A" w:val="clear"/>
        <w:spacing w:after="0" w:before="0"/>
        <w:ind w:left="160"/>
      </w:pPr>
      <w:r>
        <w:rPr>
          <w:rFonts w:ascii="Courier New" w:cs="Courier New" w:eastAsia="Courier New" w:hAnsi="Courier New"/>
          <w:color w:val="D1FAE5"/>
          <w:sz w:val="16"/>
          <w:szCs w:val="16"/>
        </w:rPr>
        <w:t xml:space="preserve">    /// Voice density: probability of injecting a voice event per 10 ticks</w:t>
      </w:r>
    </w:p>
    <w:p>
      <w:pPr>
        <w:shd w:fill="0F172A" w:val="clear"/>
        <w:spacing w:after="0" w:before="0"/>
        <w:ind w:left="160"/>
      </w:pPr>
      <w:r>
        <w:rPr>
          <w:rFonts w:ascii="Courier New" w:cs="Courier New" w:eastAsia="Courier New" w:hAnsi="Courier New"/>
          <w:color w:val="D1FAE5"/>
          <w:sz w:val="16"/>
          <w:szCs w:val="16"/>
        </w:rPr>
        <w:t xml:space="preserve">    pub voice_density:      f32,</w:t>
      </w:r>
    </w:p>
    <w:p>
      <w:pPr>
        <w:shd w:fill="0F172A" w:val="clear"/>
        <w:spacing w:after="0" w:before="0"/>
        <w:ind w:left="160"/>
      </w:pPr>
      <w:r>
        <w:rPr>
          <w:rFonts w:ascii="Courier New" w:cs="Courier New" w:eastAsia="Courier New" w:hAnsi="Courier New"/>
          <w:color w:val="D1FAE5"/>
          <w:sz w:val="16"/>
          <w:szCs w:val="16"/>
        </w:rPr>
        <w:t xml:space="preserve">    /// Choir match quality: how close to target frequency the injected PCM is</w:t>
      </w:r>
    </w:p>
    <w:p>
      <w:pPr>
        <w:shd w:fill="0F172A" w:val="clear"/>
        <w:spacing w:after="0" w:before="0"/>
        <w:ind w:left="160"/>
      </w:pPr>
      <w:r>
        <w:rPr>
          <w:rFonts w:ascii="Courier New" w:cs="Courier New" w:eastAsia="Courier New" w:hAnsi="Courier New"/>
          <w:color w:val="D1FAE5"/>
          <w:sz w:val="16"/>
          <w:szCs w:val="16"/>
        </w:rPr>
        <w:t xml:space="preserve">    pub choir_accuracy:     f32,  // 1.0 = perfect match, 0.0 = random noise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Pre-defined profiles covering the major archetype space:</w:t>
      </w:r>
    </w:p>
    <w:p>
      <w:pPr>
        <w:shd w:fill="0F172A" w:val="clear"/>
        <w:spacing w:after="0" w:before="0"/>
        <w:ind w:left="160"/>
      </w:pPr>
      <w:r>
        <w:rPr>
          <w:rFonts w:ascii="Courier New" w:cs="Courier New" w:eastAsia="Courier New" w:hAnsi="Courier New"/>
          <w:color w:val="D1FAE5"/>
          <w:sz w:val="16"/>
          <w:szCs w:val="16"/>
        </w:rPr>
        <w:t xml:space="preserve">pub const EXPLORER:    StyleProfile = StyleProfile { explore_bias:0.9, combat_bias:0.2, bending_density:0.3, crafting_freq:0.5, voice_density:0.5, choir_accuracy:0.6 };</w:t>
      </w:r>
    </w:p>
    <w:p>
      <w:pPr>
        <w:shd w:fill="0F172A" w:val="clear"/>
        <w:spacing w:after="0" w:before="0"/>
        <w:ind w:left="160"/>
      </w:pPr>
      <w:r>
        <w:rPr>
          <w:rFonts w:ascii="Courier New" w:cs="Courier New" w:eastAsia="Courier New" w:hAnsi="Courier New"/>
          <w:color w:val="D1FAE5"/>
          <w:sz w:val="16"/>
          <w:szCs w:val="16"/>
        </w:rPr>
        <w:t xml:space="preserve">pub const BERSERKER:   StyleProfile = StyleProfile { explore_bias:0.4, combat_bias:0.9, bending_density:0.8, crafting_freq:0.2, voice_density:0.7, choir_accuracy:0.4 };</w:t>
      </w:r>
    </w:p>
    <w:p>
      <w:pPr>
        <w:shd w:fill="0F172A" w:val="clear"/>
        <w:spacing w:after="0" w:before="0"/>
        <w:ind w:left="160"/>
      </w:pPr>
      <w:r>
        <w:rPr>
          <w:rFonts w:ascii="Courier New" w:cs="Courier New" w:eastAsia="Courier New" w:hAnsi="Courier New"/>
          <w:color w:val="D1FAE5"/>
          <w:sz w:val="16"/>
          <w:szCs w:val="16"/>
        </w:rPr>
        <w:t xml:space="preserve">pub const TECHNICIAN:  StyleProfile = StyleProfile { explore_bias:0.5, combat_bias:0.5, bending_density:0.6, crafting_freq:0.9, voice_density:0.3, choir_accuracy:0.95};</w:t>
      </w:r>
    </w:p>
    <w:p>
      <w:pPr>
        <w:shd w:fill="0F172A" w:val="clear"/>
        <w:spacing w:after="0" w:before="0"/>
        <w:ind w:left="160"/>
      </w:pPr>
      <w:r>
        <w:rPr>
          <w:rFonts w:ascii="Courier New" w:cs="Courier New" w:eastAsia="Courier New" w:hAnsi="Courier New"/>
          <w:color w:val="D1FAE5"/>
          <w:sz w:val="16"/>
          <w:szCs w:val="16"/>
        </w:rPr>
        <w:t xml:space="preserve">pub const GHOST:       StyleProfile = StyleProfile { explore_bias:0.7, combat_bias:0.1, bending_density:0.2, crafting_freq:0.4, voice_density:0.05, choir_accuracy:0.0 };</w:t>
      </w:r>
    </w:p>
    <w:p>
      <w:pPr>
        <w:shd w:fill="0F172A" w:val="clear"/>
        <w:spacing w:after="0" w:before="0"/>
        <w:ind w:left="160"/>
      </w:pPr>
      <w:r>
        <w:rPr>
          <w:rFonts w:ascii="Courier New" w:cs="Courier New" w:eastAsia="Courier New" w:hAnsi="Courier New"/>
          <w:color w:val="D1FAE5"/>
          <w:sz w:val="16"/>
          <w:szCs w:val="16"/>
        </w:rPr>
        <w:t xml:space="preserve">pub const ALL_ROUNDER: StyleProfile = StyleProfile { explore_bias:0.6, combat_bias:0.5, bending_density:0.5, crafting_freq:0.5, voice_density:0.5, choir_accuracy:0.7 };</w:t>
      </w:r>
    </w:p>
    <w:p>
      <w:pPr>
        <w:spacing w:before="60"/>
      </w:pPr>
      <w:r>
        <w:t xml:space="preserve"/>
      </w:r>
    </w:p>
    <w:p>
      <w:pPr>
        <w:pStyle w:val="Heading2"/>
        <w:spacing w:after="120" w:before="300"/>
      </w:pPr>
      <w:r>
        <w:rPr>
          <w:rFonts w:ascii="Arial" w:cs="Arial" w:eastAsia="Arial" w:hAnsi="Arial"/>
          <w:b/>
          <w:bCs/>
          <w:color w:val="1E3A5F"/>
          <w:sz w:val="28"/>
          <w:szCs w:val="28"/>
        </w:rPr>
        <w:t xml:space="preserve">2.4  Fuzz Campaign — Parallel Runs</w:t>
      </w:r>
    </w:p>
    <w:p>
      <w:pPr>
        <w:spacing w:after="60" w:before="60"/>
      </w:pPr>
      <w:r>
        <w:rPr>
          <w:rFonts w:ascii="Arial" w:cs="Arial" w:eastAsia="Arial" w:hAnsi="Arial"/>
          <w:sz w:val="22"/>
          <w:szCs w:val="22"/>
        </w:rPr>
        <w:t xml:space="preserve">A FuzzCampaign runs N instances of HeadlessWorld in parallel, each with a different fuzz_seed but the same world_seed and style_profile. Coverage is union-aggregated across all runs — a code path exercised in any run is counted as covered.</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FuzzCampaign: parallel headless runs, coverage union</w:t>
      </w:r>
    </w:p>
    <w:p>
      <w:pPr>
        <w:shd w:fill="0F172A" w:val="clear"/>
        <w:spacing w:after="0" w:before="0"/>
        <w:ind w:left="160"/>
      </w:pPr>
      <w:r>
        <w:rPr>
          <w:rFonts w:ascii="Courier New" w:cs="Courier New" w:eastAsia="Courier New" w:hAnsi="Courier New"/>
          <w:color w:val="D1FAE5"/>
          <w:sz w:val="16"/>
          <w:szCs w:val="16"/>
        </w:rPr>
        <w:t xml:space="preserve">pub struct FuzzCampaign {</w:t>
      </w:r>
    </w:p>
    <w:p>
      <w:pPr>
        <w:shd w:fill="0F172A" w:val="clear"/>
        <w:spacing w:after="0" w:before="0"/>
        <w:ind w:left="160"/>
      </w:pPr>
      <w:r>
        <w:rPr>
          <w:rFonts w:ascii="Courier New" w:cs="Courier New" w:eastAsia="Courier New" w:hAnsi="Courier New"/>
          <w:color w:val="D1FAE5"/>
          <w:sz w:val="16"/>
          <w:szCs w:val="16"/>
        </w:rPr>
        <w:t xml:space="preserve">    world_seed:   u64,</w:t>
      </w:r>
    </w:p>
    <w:p>
      <w:pPr>
        <w:shd w:fill="0F172A" w:val="clear"/>
        <w:spacing w:after="0" w:before="0"/>
        <w:ind w:left="160"/>
      </w:pPr>
      <w:r>
        <w:rPr>
          <w:rFonts w:ascii="Courier New" w:cs="Courier New" w:eastAsia="Courier New" w:hAnsi="Courier New"/>
          <w:color w:val="D1FAE5"/>
          <w:sz w:val="16"/>
          <w:szCs w:val="16"/>
        </w:rPr>
        <w:t xml:space="preserve">    fuzz_seeds:   Vec&lt;u64&gt;,    // one per parallel run</w:t>
      </w:r>
    </w:p>
    <w:p>
      <w:pPr>
        <w:shd w:fill="0F172A" w:val="clear"/>
        <w:spacing w:after="0" w:before="0"/>
        <w:ind w:left="160"/>
      </w:pPr>
      <w:r>
        <w:rPr>
          <w:rFonts w:ascii="Courier New" w:cs="Courier New" w:eastAsia="Courier New" w:hAnsi="Courier New"/>
          <w:color w:val="D1FAE5"/>
          <w:sz w:val="16"/>
          <w:szCs w:val="16"/>
        </w:rPr>
        <w:t xml:space="preserve">    style:        StyleProfile,</w:t>
      </w:r>
    </w:p>
    <w:p>
      <w:pPr>
        <w:shd w:fill="0F172A" w:val="clear"/>
        <w:spacing w:after="0" w:before="0"/>
        <w:ind w:left="160"/>
      </w:pPr>
      <w:r>
        <w:rPr>
          <w:rFonts w:ascii="Courier New" w:cs="Courier New" w:eastAsia="Courier New" w:hAnsi="Courier New"/>
          <w:color w:val="D1FAE5"/>
          <w:sz w:val="16"/>
          <w:szCs w:val="16"/>
        </w:rPr>
        <w:t xml:space="preserve">    duration:     CampaignDuration,</w:t>
      </w:r>
    </w:p>
    <w:p>
      <w:pPr>
        <w:shd w:fill="0F172A" w:val="clear"/>
        <w:spacing w:after="0" w:before="0"/>
        <w:ind w:left="160"/>
      </w:pPr>
      <w:r>
        <w:rPr>
          <w:rFonts w:ascii="Courier New" w:cs="Courier New" w:eastAsia="Courier New" w:hAnsi="Courier New"/>
          <w:color w:val="D1FAE5"/>
          <w:sz w:val="16"/>
          <w:szCs w:val="16"/>
        </w:rPr>
        <w:t xml:space="preserve">    snapshot_every: u64,       // ticks between state snapshots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enum CampaignDuration {</w:t>
      </w:r>
    </w:p>
    <w:p>
      <w:pPr>
        <w:shd w:fill="0F172A" w:val="clear"/>
        <w:spacing w:after="0" w:before="0"/>
        <w:ind w:left="160"/>
      </w:pPr>
      <w:r>
        <w:rPr>
          <w:rFonts w:ascii="Courier New" w:cs="Courier New" w:eastAsia="Courier New" w:hAnsi="Courier New"/>
          <w:color w:val="D1FAE5"/>
          <w:sz w:val="16"/>
          <w:szCs w:val="16"/>
        </w:rPr>
        <w:t xml:space="preserve">    Ticks(u64),         // precise tick count</w:t>
      </w:r>
    </w:p>
    <w:p>
      <w:pPr>
        <w:shd w:fill="0F172A" w:val="clear"/>
        <w:spacing w:after="0" w:before="0"/>
        <w:ind w:left="160"/>
      </w:pPr>
      <w:r>
        <w:rPr>
          <w:rFonts w:ascii="Courier New" w:cs="Courier New" w:eastAsia="Courier New" w:hAnsi="Courier New"/>
          <w:color w:val="D1FAE5"/>
          <w:sz w:val="16"/>
          <w:szCs w:val="16"/>
        </w:rPr>
        <w:t xml:space="preserve">    SimDays(u32),       // 24000 ticks/day * n</w:t>
      </w:r>
    </w:p>
    <w:p>
      <w:pPr>
        <w:shd w:fill="0F172A" w:val="clear"/>
        <w:spacing w:after="0" w:before="0"/>
        <w:ind w:left="160"/>
      </w:pPr>
      <w:r>
        <w:rPr>
          <w:rFonts w:ascii="Courier New" w:cs="Courier New" w:eastAsia="Courier New" w:hAnsi="Courier New"/>
          <w:color w:val="D1FAE5"/>
          <w:sz w:val="16"/>
          <w:szCs w:val="16"/>
        </w:rPr>
        <w:t xml:space="preserve">    UntilCoverage(f32), // run until aggregate coverage reaches target</w:t>
      </w:r>
    </w:p>
    <w:p>
      <w:pPr>
        <w:shd w:fill="0F172A" w:val="clear"/>
        <w:spacing w:after="0" w:before="0"/>
        <w:ind w:left="160"/>
      </w:pPr>
      <w:r>
        <w:rPr>
          <w:rFonts w:ascii="Courier New" w:cs="Courier New" w:eastAsia="Courier New" w:hAnsi="Courier New"/>
          <w:color w:val="D1FAE5"/>
          <w:sz w:val="16"/>
          <w:szCs w:val="16"/>
        </w:rPr>
        <w:t xml:space="preserve">    WithTimeout(Duration, Box&lt;CampaignDuration&gt;),  // time-capped</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Standard campaign sizes:</w:t>
      </w:r>
    </w:p>
    <w:p>
      <w:pPr>
        <w:shd w:fill="0F172A" w:val="clear"/>
        <w:spacing w:after="0" w:before="0"/>
        <w:ind w:left="160"/>
      </w:pPr>
      <w:r>
        <w:rPr>
          <w:rFonts w:ascii="Courier New" w:cs="Courier New" w:eastAsia="Courier New" w:hAnsi="Courier New"/>
          <w:color w:val="D1FAE5"/>
          <w:sz w:val="16"/>
          <w:szCs w:val="16"/>
        </w:rPr>
        <w:t xml:space="preserve">// Smoke test: 1 run × 1 simulated day (24000 ticks) — ~5 seconds on one core</w:t>
      </w:r>
    </w:p>
    <w:p>
      <w:pPr>
        <w:shd w:fill="0F172A" w:val="clear"/>
        <w:spacing w:after="0" w:before="0"/>
        <w:ind w:left="160"/>
      </w:pPr>
      <w:r>
        <w:rPr>
          <w:rFonts w:ascii="Courier New" w:cs="Courier New" w:eastAsia="Courier New" w:hAnsi="Courier New"/>
          <w:color w:val="D1FAE5"/>
          <w:sz w:val="16"/>
          <w:szCs w:val="16"/>
        </w:rPr>
        <w:t xml:space="preserve">// Nightly:    8 runs × 10 days (240000 ticks each) — ~10 minutes on 8 cores</w:t>
      </w:r>
    </w:p>
    <w:p>
      <w:pPr>
        <w:shd w:fill="0F172A" w:val="clear"/>
        <w:spacing w:after="0" w:before="0"/>
        <w:ind w:left="160"/>
      </w:pPr>
      <w:r>
        <w:rPr>
          <w:rFonts w:ascii="Courier New" w:cs="Courier New" w:eastAsia="Courier New" w:hAnsi="Courier New"/>
          <w:color w:val="D1FAE5"/>
          <w:sz w:val="16"/>
          <w:szCs w:val="16"/>
        </w:rPr>
        <w:t xml:space="preserve">// Release:   32 runs × 100 days (2400000 ticks each) — ~2 hours on 32 cores</w:t>
      </w:r>
    </w:p>
    <w:p>
      <w:pPr>
        <w:shd w:fill="0F172A" w:val="clear"/>
        <w:spacing w:after="0" w:before="0"/>
        <w:ind w:left="160"/>
      </w:pPr>
      <w:r>
        <w:rPr>
          <w:rFonts w:ascii="Courier New" w:cs="Courier New" w:eastAsia="Courier New" w:hAnsi="Courier New"/>
          <w:color w:val="D1FAE5"/>
          <w:sz w:val="16"/>
          <w:szCs w:val="16"/>
        </w:rPr>
        <w:t xml:space="preserve">// Exhaustive: 128 runs × 100 days, 7 style profiles — targets 95%+ coverage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FuzzCampaign {</w:t>
      </w:r>
    </w:p>
    <w:p>
      <w:pPr>
        <w:shd w:fill="0F172A" w:val="clear"/>
        <w:spacing w:after="0" w:before="0"/>
        <w:ind w:left="160"/>
      </w:pPr>
      <w:r>
        <w:rPr>
          <w:rFonts w:ascii="Courier New" w:cs="Courier New" w:eastAsia="Courier New" w:hAnsi="Courier New"/>
          <w:color w:val="D1FAE5"/>
          <w:sz w:val="16"/>
          <w:szCs w:val="16"/>
        </w:rPr>
        <w:t xml:space="preserve">    pub fn run_parallel(&amp;self) -&gt; AggregatedResult {</w:t>
      </w:r>
    </w:p>
    <w:p>
      <w:pPr>
        <w:shd w:fill="0F172A" w:val="clear"/>
        <w:spacing w:after="0" w:before="0"/>
        <w:ind w:left="160"/>
      </w:pPr>
      <w:r>
        <w:rPr>
          <w:rFonts w:ascii="Courier New" w:cs="Courier New" w:eastAsia="Courier New" w:hAnsi="Courier New"/>
          <w:color w:val="D1FAE5"/>
          <w:sz w:val="16"/>
          <w:szCs w:val="16"/>
        </w:rPr>
        <w:t xml:space="preserve">        let results: Vec&lt;RunResult&gt; = self.fuzz_seeds.par_iter()  // rayon</w:t>
      </w:r>
    </w:p>
    <w:p>
      <w:pPr>
        <w:shd w:fill="0F172A" w:val="clear"/>
        <w:spacing w:after="0" w:before="0"/>
        <w:ind w:left="160"/>
      </w:pPr>
      <w:r>
        <w:rPr>
          <w:rFonts w:ascii="Courier New" w:cs="Courier New" w:eastAsia="Courier New" w:hAnsi="Courier New"/>
          <w:color w:val="D1FAE5"/>
          <w:sz w:val="16"/>
          <w:szCs w:val="16"/>
        </w:rPr>
        <w:t xml:space="preserve">            .map(|&amp;fuzz_seed| {</w:t>
      </w:r>
    </w:p>
    <w:p>
      <w:pPr>
        <w:shd w:fill="0F172A" w:val="clear"/>
        <w:spacing w:after="0" w:before="0"/>
        <w:ind w:left="160"/>
      </w:pPr>
      <w:r>
        <w:rPr>
          <w:rFonts w:ascii="Courier New" w:cs="Courier New" w:eastAsia="Courier New" w:hAnsi="Courier New"/>
          <w:color w:val="D1FAE5"/>
          <w:sz w:val="16"/>
          <w:szCs w:val="16"/>
        </w:rPr>
        <w:t xml:space="preserve">                let mut world = HeadlessWorld::new(</w:t>
      </w:r>
    </w:p>
    <w:p>
      <w:pPr>
        <w:shd w:fill="0F172A" w:val="clear"/>
        <w:spacing w:after="0" w:before="0"/>
        <w:ind w:left="160"/>
      </w:pPr>
      <w:r>
        <w:rPr>
          <w:rFonts w:ascii="Courier New" w:cs="Courier New" w:eastAsia="Courier New" w:hAnsi="Courier New"/>
          <w:color w:val="D1FAE5"/>
          <w:sz w:val="16"/>
          <w:szCs w:val="16"/>
        </w:rPr>
        <w:t xml:space="preserve">                    self.world_seed, fuzz_seed, self.style.clone(),</w:t>
      </w:r>
    </w:p>
    <w:p>
      <w:pPr>
        <w:shd w:fill="0F172A" w:val="clear"/>
        <w:spacing w:after="0" w:before="0"/>
        <w:ind w:left="160"/>
      </w:pPr>
      <w:r>
        <w:rPr>
          <w:rFonts w:ascii="Courier New" w:cs="Courier New" w:eastAsia="Courier New" w:hAnsi="Courier New"/>
          <w:color w:val="D1FAE5"/>
          <w:sz w:val="16"/>
          <w:szCs w:val="16"/>
        </w:rPr>
        <w:t xml:space="preserve">                    self.snapshot_every,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world.run(self.duration.to_ticks())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.collect();</w:t>
      </w:r>
    </w:p>
    <w:p>
      <w:pPr>
        <w:shd w:fill="0F172A" w:val="clear"/>
        <w:spacing w:after="0" w:before="0"/>
        <w:ind w:left="160"/>
      </w:pPr>
      <w:r>
        <w:rPr>
          <w:rFonts w:ascii="Courier New" w:cs="Courier New" w:eastAsia="Courier New" w:hAnsi="Courier New"/>
          <w:color w:val="D1FAE5"/>
          <w:sz w:val="16"/>
          <w:szCs w:val="16"/>
        </w:rPr>
        <w:t xml:space="preserve">        AggregatedResult::union(results)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1E3A5F" w:sz="8" w:space="1"/>
        </w:pBdr>
        <w:spacing w:after="160" w:before="160"/>
      </w:pPr>
      <w:r>
        <w:t xml:space="preserve"/>
      </w:r>
    </w:p>
    <w:p>
      <w:r>
        <w:br w:type="page"/>
      </w:r>
    </w:p>
    <w:p>
      <w:pPr>
        <w:shd w:fill="065F46" w:val="clear"/>
        <w:spacing w:after="0" w:before="12"/>
      </w:pPr>
      <w:r>
        <w:rPr>
          <w:rFonts w:ascii="Arial" w:cs="Arial" w:eastAsia="Arial" w:hAnsi="Arial"/>
          <w:b/>
          <w:bCs/>
          <w:color w:val="FFFFFF"/>
          <w:sz w:val="30"/>
          <w:szCs w:val="30"/>
        </w:rPr>
        <w:t xml:space="preserve">  📊  Coverage Dimensions — What Gets Measured</w:t>
      </w:r>
    </w:p>
    <w:p>
      <w:pPr>
        <w:spacing w:before="60"/>
      </w:pPr>
      <w:r>
        <w:t xml:space="preserve"/>
      </w:r>
    </w:p>
    <w:p>
      <w:pPr>
        <w:pStyle w:val="Heading1"/>
        <w:spacing w:after="200" w:before="520"/>
      </w:pPr>
      <w:r>
        <w:rPr>
          <w:rFonts w:ascii="Arial" w:cs="Arial" w:eastAsia="Arial" w:hAnsi="Arial"/>
          <w:b/>
          <w:bCs/>
          <w:color w:val="0F172A"/>
          <w:sz w:val="40"/>
          <w:szCs w:val="40"/>
        </w:rPr>
        <w:t xml:space="preserve">3.  Coverage Dimensions — Full Specification</w:t>
      </w:r>
    </w:p>
    <w:p>
      <w:pPr>
        <w:spacing w:after="60" w:before="60"/>
      </w:pPr>
      <w:r>
        <w:rPr>
          <w:rFonts w:ascii="Arial" w:cs="Arial" w:eastAsia="Arial" w:hAnsi="Arial"/>
          <w:sz w:val="22"/>
          <w:szCs w:val="22"/>
        </w:rPr>
        <w:t xml:space="preserve">The StateObserver instruments every major system. Coverage is computed as (exercised / total) × 100 per dimension, then weighted into aggregate scores. Each dimension has a canonical item set — a finite enumeration of states, code paths, or content items that can be hit or missed.</w:t>
      </w:r>
    </w:p>
    <w:p>
      <w:pPr>
        <w:spacing w:before="60"/>
      </w:pPr>
      <w:r>
        <w:t xml:space="preserve"/>
      </w:r>
    </w:p>
    <w:p>
      <w:pPr>
        <w:pStyle w:val="Heading2"/>
        <w:spacing w:after="120" w:before="300"/>
      </w:pPr>
      <w:r>
        <w:rPr>
          <w:rFonts w:ascii="Arial" w:cs="Arial" w:eastAsia="Arial" w:hAnsi="Arial"/>
          <w:b/>
          <w:bCs/>
          <w:color w:val="065F46"/>
          <w:sz w:val="28"/>
          <w:szCs w:val="28"/>
        </w:rPr>
        <w:t xml:space="preserve">3.1  World Generation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Metric</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w:t>
            </w:r>
          </w:p>
        </w:tc>
        <w:tc>
          <w:tcPr>
            <w:tcW w:type="dxa" w:w="4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Measurement method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Biome types visited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18</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Set of biome IDs entered (player position inside biome boundary)</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Fluid POI types encountered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Waterfall type IDs the player came within 40 blocks of</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biome types entered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Underground biome IDs with player y &lt; surface − 20</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Formation types registered in lexicon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275</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Entries added to FormationLexicon from player proximity</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Forge types discovered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ForgeId set that the player approached within 5 blocks</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Fluid POI generation flags triggered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WorldGen condition flags (lavafall, veil_gate, mega, etc.) set during run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Environmental property extremes hit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14</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 properties × 2 extremes (&gt; 0.80 and &lt; 0.20) the player spent 60+ ticks in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Property combination zones visited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Named multi-property zones (volcanic zone: R&gt;0.70+S&gt;0.60, etc.) entered</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3.2  Bending System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Metric</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w:t>
            </w:r>
          </w:p>
        </w:tc>
        <w:tc>
          <w:tcPr>
            <w:tcW w:type="dxa" w:w="4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Measurement method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Primary disciplines used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Set of disciplines the player successfully executed a technique in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Sub-disciplines accessed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21</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Sub-discipline IDs that had a technique successfully fire</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Technique nodes unlocked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varies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Count of skill tree nodes in the unlocked state at run end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technique types fired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48</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Set of TechniqueId that had at least one successful execution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Environmental synergy nodes triggered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18</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Nodes that fired under their specific property threshold condition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Stance types achieved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Distinct stance names in player's stance history at run end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Formation context techniques fired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Formation-context TechniqueIds triggered while at valid formation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Choir voice shapes recognised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26</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VoiceShapeId set that had at least one confirmed recognition event</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Choir frequencies matched (harmonised)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Element base frequencies the player sustained within ±15 cents for 3s+</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Compound techniques triggered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Two-bender compound technique IDs successfully executed (solo or AI-assisted)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Bending chi cost range exercised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Chi cost brackets exercised: 0-20, 20-40, 40-60, 60-80, 80-120+ chi techniques</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3.3  Mob AI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Metric</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w:t>
            </w:r>
          </w:p>
        </w:tc>
        <w:tc>
          <w:tcPr>
            <w:tcW w:type="dxa" w:w="4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Measurement method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Mob species encountered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Set of MobSpeciesId that spawned within player awareness radius</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FSM states entered per mob type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varies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Per-species set of FSMStateId observed. Aggregate: total entered / total possible</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 curiosity phases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Listen / Orient / Shadow / Observe / Freeze / Withdraw — all six triggered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Object permanence states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Tracking / Degraded / Occluded — all three entered by at least one mob</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Bounding region strategies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Converge / Sweep / InformationGain traversal strategies all used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Pack coordination events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Coverage sync, emergence preposition, ghost share, re-acquisition, distraction events</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Experience brain stages reached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Stages 0/1/2/3 entered by at least one mob (Stage 4 aspirational)</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FSM states entered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16</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16 dragon flight/hunting states entered by the practice dragon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Hunting ecosystem roles emerged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Searcher / Driver / Ambusher / Flanker roles assigned in at least one pack hunt</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3.4  Crafting and Item Genome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Metric</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w:t>
            </w:r>
          </w:p>
        </w:tc>
        <w:tc>
          <w:tcPr>
            <w:tcW w:type="dxa" w:w="4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Measurement method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Recipes executed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Set of RecipeId that produced output during the run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Forge types used for crafting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Forge types where at least one recipe completed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 infusion types completed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Infusion processes completed (Seismic Bond, Tidal Temper, etc.)</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Compound infusions completed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Two-element compound infusion processes completed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Enchantments applied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Distinct EnchantmentId applied to items during run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Sway mark types generated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Element sway marks embedded in crafted items</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Formation sway types generated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Formation-context sway marks produced at forge sites</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rider sway types generated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Passive presence / elemental breath / genome gift sway produced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genome element_affinity range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Distinct primary element affinities produced in crafted items</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Genome mutation events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Mutation rate brackets observed (Standard / Seismic / Dragon / Shrine / Ancient)</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combination events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Number of genome-combining crafting operations performed</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3.5  Quest and Progression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Metric</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w:t>
            </w:r>
          </w:p>
        </w:tc>
        <w:tc>
          <w:tcPr>
            <w:tcW w:type="dxa" w:w="4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Measurement method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Quest chains triggered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QuestChainId set that had Stage 1 triggered during run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Quest stages completed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Total quest stages completed across all chains (some chains have 5 stages)</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Quest chains fully completed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Chains with all stages completed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Tutorial element tutorials completed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Element tutorials finished in practice world (7 elements + Chorus Guide)</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Tutorial Choir harmonisations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Per-element first harmonisation events completed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NPC relationships established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Distinct wizard NPC relationships opened through quest or tutorial</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3.6  Acoustic System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Metric</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w:t>
            </w:r>
          </w:p>
        </w:tc>
        <w:tc>
          <w:tcPr>
            <w:tcW w:type="dxa" w:w="4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Measurement method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RT60 ranges experienced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RT60 brackets: &lt;3s, 3-6s, 6-10s, 10-16s, 16-25s, 25-30s — all entered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Veil Gate breathing hollow entered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entered the interior of at least one Veil Gate (score: 0 or 100)</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 audio database states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Empty / Partial / Corrupted database states encountered in the world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Reactive voice events classified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Grunt / Gasp / Pop / Sigh / Breath-hold all injected and classified correctly</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Expression archetypes reachable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five archetypes reachable within the input profile distribution space</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3.7  Stress and Performance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Metric</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w:t>
            </w:r>
          </w:p>
        </w:tc>
        <w:tc>
          <w:tcPr>
            <w:tcW w:type="dxa" w:w="4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Measurement method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Peak entity count achieved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200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Maximum simultaneous active entities during the run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Chunks generated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1000+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Total unique chunks generated during run</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Chunks modified and persisted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Chunks with player-placed or bending-modified blocks, saved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Bending technique density peak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20/sec</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Maximum techniques per second in any 10-tick window</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Object permanence bounding regions active simultaneously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10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Maximum concurrent ghost-tracked entities across all mobs</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Forge operations per simulated hour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12</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Crafting throughput — tests the genome computation path under load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FSM transitions per day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50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state transitions per 24000 ticks (active dragon engagement)</w:t>
            </w:r>
          </w:p>
        </w:tc>
      </w:tr>
    </w:tbl>
    <w:p>
      <w:pPr>
        <w:spacing w:before="120"/>
      </w:pPr>
      <w:r>
        <w:t xml:space="preserve"/>
      </w:r>
    </w:p>
    <w:p>
      <w:pPr>
        <w:pBdr>
          <w:bottom w:val="single" w:color="065F46" w:sz="8" w:space="1"/>
        </w:pBdr>
        <w:spacing w:after="160" w:before="160"/>
      </w:pPr>
      <w:r>
        <w:t xml:space="preserve"/>
      </w:r>
    </w:p>
    <w:p>
      <w:r>
        <w:br w:type="page"/>
      </w:r>
    </w:p>
    <w:p>
      <w:pPr>
        <w:shd w:fill="6D28D9" w:val="clear"/>
        <w:spacing w:after="0" w:before="12"/>
      </w:pPr>
      <w:r>
        <w:rPr>
          <w:rFonts w:ascii="Arial" w:cs="Arial" w:eastAsia="Arial" w:hAnsi="Arial"/>
          <w:b/>
          <w:bCs/>
          <w:color w:val="FFFFFF"/>
          <w:sz w:val="30"/>
          <w:szCs w:val="30"/>
        </w:rPr>
        <w:t xml:space="preserve">  🔀  Fuzzing Strategy — Generating Realistic Player Input</w:t>
      </w:r>
    </w:p>
    <w:p>
      <w:pPr>
        <w:spacing w:before="60"/>
      </w:pPr>
      <w:r>
        <w:t xml:space="preserve"/>
      </w:r>
    </w:p>
    <w:p>
      <w:pPr>
        <w:pStyle w:val="Heading1"/>
        <w:spacing w:after="200" w:before="520"/>
      </w:pPr>
      <w:r>
        <w:rPr>
          <w:rFonts w:ascii="Arial" w:cs="Arial" w:eastAsia="Arial" w:hAnsi="Arial"/>
          <w:b/>
          <w:bCs/>
          <w:color w:val="0F172A"/>
          <w:sz w:val="40"/>
          <w:szCs w:val="40"/>
        </w:rPr>
        <w:t xml:space="preserve">4.  Fuzzing Strategy</w:t>
      </w:r>
    </w:p>
    <w:p>
      <w:pPr>
        <w:spacing w:after="60" w:before="60"/>
      </w:pPr>
      <w:r>
        <w:rPr>
          <w:rFonts w:ascii="Arial" w:cs="Arial" w:eastAsia="Arial" w:hAnsi="Arial"/>
          <w:sz w:val="22"/>
          <w:szCs w:val="22"/>
        </w:rPr>
        <w:t xml:space="preserve">The fuzzer generates player input from three sources: a movement planner (position deltas and look direction), a bending planner (gesture tokens and technique selection), and a voice corpus (injected PCM frames for Choir events). All three are seeded and reproducible.</w:t>
      </w:r>
    </w:p>
    <w:p>
      <w:pPr>
        <w:spacing w:before="60"/>
      </w:pPr>
      <w:r>
        <w:t xml:space="preserve"/>
      </w:r>
    </w:p>
    <w:p>
      <w:pPr>
        <w:pStyle w:val="Heading2"/>
        <w:spacing w:after="120" w:before="300"/>
      </w:pPr>
      <w:r>
        <w:rPr>
          <w:rFonts w:ascii="Arial" w:cs="Arial" w:eastAsia="Arial" w:hAnsi="Arial"/>
          <w:b/>
          <w:bCs/>
          <w:color w:val="6D28D9"/>
          <w:sz w:val="28"/>
          <w:szCs w:val="28"/>
        </w:rPr>
        <w:t xml:space="preserve">4.1  Movement Planner — Structured Exploration</w:t>
      </w:r>
    </w:p>
    <w:p>
      <w:pPr>
        <w:spacing w:after="60" w:before="60"/>
      </w:pPr>
      <w:r>
        <w:rPr>
          <w:rFonts w:ascii="Arial" w:cs="Arial" w:eastAsia="Arial" w:hAnsi="Arial"/>
          <w:sz w:val="22"/>
          <w:szCs w:val="22"/>
        </w:rPr>
        <w:t xml:space="preserve">Random walk is not realistic enough. The movement planner uses a hierarchical structure: a long-term goal (explore, reach a discovered forge, fight nearby mob), a short-term path (A* to goal with noise), and per-tick jitter (the realistic micro-variation of human movement):</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MovementPlanner: goal-directed movement with jitter and idle states</w:t>
      </w:r>
    </w:p>
    <w:p>
      <w:pPr>
        <w:shd w:fill="0F172A" w:val="clear"/>
        <w:spacing w:after="0" w:before="0"/>
        <w:ind w:left="160"/>
      </w:pPr>
      <w:r>
        <w:rPr>
          <w:rFonts w:ascii="Courier New" w:cs="Courier New" w:eastAsia="Courier New" w:hAnsi="Courier New"/>
          <w:color w:val="D1FAE5"/>
          <w:sz w:val="16"/>
          <w:szCs w:val="16"/>
        </w:rPr>
        <w:t xml:space="preserve">pub struct MovementPlanner {</w:t>
      </w:r>
    </w:p>
    <w:p>
      <w:pPr>
        <w:shd w:fill="0F172A" w:val="clear"/>
        <w:spacing w:after="0" w:before="0"/>
        <w:ind w:left="160"/>
      </w:pPr>
      <w:r>
        <w:rPr>
          <w:rFonts w:ascii="Courier New" w:cs="Courier New" w:eastAsia="Courier New" w:hAnsi="Courier New"/>
          <w:color w:val="D1FAE5"/>
          <w:sz w:val="16"/>
          <w:szCs w:val="16"/>
        </w:rPr>
        <w:t xml:space="preserve">    goal:          Goal,</w:t>
      </w:r>
    </w:p>
    <w:p>
      <w:pPr>
        <w:shd w:fill="0F172A" w:val="clear"/>
        <w:spacing w:after="0" w:before="0"/>
        <w:ind w:left="160"/>
      </w:pPr>
      <w:r>
        <w:rPr>
          <w:rFonts w:ascii="Courier New" w:cs="Courier New" w:eastAsia="Courier New" w:hAnsi="Courier New"/>
          <w:color w:val="D1FAE5"/>
          <w:sz w:val="16"/>
          <w:szCs w:val="16"/>
        </w:rPr>
        <w:t xml:space="preserve">    path:          Vec&lt;ChunkCoord&gt;,  // computed by A* toward goal</w:t>
      </w:r>
    </w:p>
    <w:p>
      <w:pPr>
        <w:shd w:fill="0F172A" w:val="clear"/>
        <w:spacing w:after="0" w:before="0"/>
        <w:ind w:left="160"/>
      </w:pPr>
      <w:r>
        <w:rPr>
          <w:rFonts w:ascii="Courier New" w:cs="Courier New" w:eastAsia="Courier New" w:hAnsi="Courier New"/>
          <w:color w:val="D1FAE5"/>
          <w:sz w:val="16"/>
          <w:szCs w:val="16"/>
        </w:rPr>
        <w:t xml:space="preserve">    jitter_rng:    SmallRng,</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enum Goal {</w:t>
      </w:r>
    </w:p>
    <w:p>
      <w:pPr>
        <w:shd w:fill="0F172A" w:val="clear"/>
        <w:spacing w:after="0" w:before="0"/>
        <w:ind w:left="160"/>
      </w:pPr>
      <w:r>
        <w:rPr>
          <w:rFonts w:ascii="Courier New" w:cs="Courier New" w:eastAsia="Courier New" w:hAnsi="Courier New"/>
          <w:color w:val="D1FAE5"/>
          <w:sz w:val="16"/>
          <w:szCs w:val="16"/>
        </w:rPr>
        <w:t xml:space="preserve">    Explore,               // push toward unseen chunk frontier</w:t>
      </w:r>
    </w:p>
    <w:p>
      <w:pPr>
        <w:shd w:fill="0F172A" w:val="clear"/>
        <w:spacing w:after="0" w:before="0"/>
        <w:ind w:left="160"/>
      </w:pPr>
      <w:r>
        <w:rPr>
          <w:rFonts w:ascii="Courier New" w:cs="Courier New" w:eastAsia="Courier New" w:hAnsi="Courier New"/>
          <w:color w:val="D1FAE5"/>
          <w:sz w:val="16"/>
          <w:szCs w:val="16"/>
        </w:rPr>
        <w:t xml:space="preserve">    ReachForge(ForgeId, WorldPos),</w:t>
      </w:r>
    </w:p>
    <w:p>
      <w:pPr>
        <w:shd w:fill="0F172A" w:val="clear"/>
        <w:spacing w:after="0" w:before="0"/>
        <w:ind w:left="160"/>
      </w:pPr>
      <w:r>
        <w:rPr>
          <w:rFonts w:ascii="Courier New" w:cs="Courier New" w:eastAsia="Courier New" w:hAnsi="Courier New"/>
          <w:color w:val="D1FAE5"/>
          <w:sz w:val="16"/>
          <w:szCs w:val="16"/>
        </w:rPr>
        <w:t xml:space="preserve">    EngageTarget(EntityId),</w:t>
      </w:r>
    </w:p>
    <w:p>
      <w:pPr>
        <w:shd w:fill="0F172A" w:val="clear"/>
        <w:spacing w:after="0" w:before="0"/>
        <w:ind w:left="160"/>
      </w:pPr>
      <w:r>
        <w:rPr>
          <w:rFonts w:ascii="Courier New" w:cs="Courier New" w:eastAsia="Courier New" w:hAnsi="Courier New"/>
          <w:color w:val="D1FAE5"/>
          <w:sz w:val="16"/>
          <w:szCs w:val="16"/>
        </w:rPr>
        <w:t xml:space="preserve">    FleeFrom(EntityId),</w:t>
      </w:r>
    </w:p>
    <w:p>
      <w:pPr>
        <w:shd w:fill="0F172A" w:val="clear"/>
        <w:spacing w:after="0" w:before="0"/>
        <w:ind w:left="160"/>
      </w:pPr>
      <w:r>
        <w:rPr>
          <w:rFonts w:ascii="Courier New" w:cs="Courier New" w:eastAsia="Courier New" w:hAnsi="Courier New"/>
          <w:color w:val="D1FAE5"/>
          <w:sz w:val="16"/>
          <w:szCs w:val="16"/>
        </w:rPr>
        <w:t xml:space="preserve">    EnterZone(BiomeType),  // deliberately target a property zone for coverage</w:t>
      </w:r>
    </w:p>
    <w:p>
      <w:pPr>
        <w:shd w:fill="0F172A" w:val="clear"/>
        <w:spacing w:after="0" w:before="0"/>
        <w:ind w:left="160"/>
      </w:pPr>
      <w:r>
        <w:rPr>
          <w:rFonts w:ascii="Courier New" w:cs="Courier New" w:eastAsia="Courier New" w:hAnsi="Courier New"/>
          <w:color w:val="D1FAE5"/>
          <w:sz w:val="16"/>
          <w:szCs w:val="16"/>
        </w:rPr>
        <w:t xml:space="preserve">    Idle,                  // stand still — tests mob approach, Lauscher patience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MovementPlanner {</w:t>
      </w:r>
    </w:p>
    <w:p>
      <w:pPr>
        <w:shd w:fill="0F172A" w:val="clear"/>
        <w:spacing w:after="0" w:before="0"/>
        <w:ind w:left="160"/>
      </w:pPr>
      <w:r>
        <w:rPr>
          <w:rFonts w:ascii="Courier New" w:cs="Courier New" w:eastAsia="Courier New" w:hAnsi="Courier New"/>
          <w:color w:val="D1FAE5"/>
          <w:sz w:val="16"/>
          <w:szCs w:val="16"/>
        </w:rPr>
        <w:t xml:space="preserve">    pub fn next_input(&amp;mut self, world: &amp;WorldSim, tick: u64, profile: &amp;StyleProfile,</w:t>
      </w:r>
    </w:p>
    <w:p>
      <w:pPr>
        <w:shd w:fill="0F172A" w:val="clear"/>
        <w:spacing w:after="0" w:before="0"/>
        <w:ind w:left="160"/>
      </w:pPr>
      <w:r>
        <w:rPr>
          <w:rFonts w:ascii="Courier New" w:cs="Courier New" w:eastAsia="Courier New" w:hAnsi="Courier New"/>
          <w:color w:val="D1FAE5"/>
          <w:sz w:val="16"/>
          <w:szCs w:val="16"/>
        </w:rPr>
        <w:t xml:space="preserve">                      rng: &amp;mut StdRng) -&gt; MovementInput {</w:t>
      </w:r>
    </w:p>
    <w:p>
      <w:pPr>
        <w:shd w:fill="0F172A" w:val="clear"/>
        <w:spacing w:after="0" w:before="0"/>
        <w:ind w:left="160"/>
      </w:pPr>
      <w:r>
        <w:rPr>
          <w:rFonts w:ascii="Courier New" w:cs="Courier New" w:eastAsia="Courier New" w:hAnsi="Courier New"/>
          <w:color w:val="D1FAE5"/>
          <w:sz w:val="16"/>
          <w:szCs w:val="16"/>
        </w:rPr>
        <w:t xml:space="preserve">        // Re-evaluate goal every 200 ticks (realistic re-planning frequency)</w:t>
      </w:r>
    </w:p>
    <w:p>
      <w:pPr>
        <w:shd w:fill="0F172A" w:val="clear"/>
        <w:spacing w:after="0" w:before="0"/>
        <w:ind w:left="160"/>
      </w:pPr>
      <w:r>
        <w:rPr>
          <w:rFonts w:ascii="Courier New" w:cs="Courier New" w:eastAsia="Courier New" w:hAnsi="Courier New"/>
          <w:color w:val="D1FAE5"/>
          <w:sz w:val="16"/>
          <w:szCs w:val="16"/>
        </w:rPr>
        <w:t xml:space="preserve">        if tick % 200 == 0 { self.goal = self.pick_goal(world, profile, rng);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Inject IDLE states: realistic players stop and look around</w:t>
      </w:r>
    </w:p>
    <w:p>
      <w:pPr>
        <w:shd w:fill="0F172A" w:val="clear"/>
        <w:spacing w:after="0" w:before="0"/>
        <w:ind w:left="160"/>
      </w:pPr>
      <w:r>
        <w:rPr>
          <w:rFonts w:ascii="Courier New" w:cs="Courier New" w:eastAsia="Courier New" w:hAnsi="Courier New"/>
          <w:color w:val="D1FAE5"/>
          <w:sz w:val="16"/>
          <w:szCs w:val="16"/>
        </w:rPr>
        <w:t xml:space="preserve">        let idle_prob = 0.02_f32;  // 2% per tick = ~30 seconds/hour at idle</w:t>
      </w:r>
    </w:p>
    <w:p>
      <w:pPr>
        <w:shd w:fill="0F172A" w:val="clear"/>
        <w:spacing w:after="0" w:before="0"/>
        <w:ind w:left="160"/>
      </w:pPr>
      <w:r>
        <w:rPr>
          <w:rFonts w:ascii="Courier New" w:cs="Courier New" w:eastAsia="Courier New" w:hAnsi="Courier New"/>
          <w:color w:val="D1FAE5"/>
          <w:sz w:val="16"/>
          <w:szCs w:val="16"/>
        </w:rPr>
        <w:t xml:space="preserve">        if rng.gen::&lt;f32&gt;() &lt; idle_prob { return MovementInput::stationary();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Micro-jitter: additive noise on direction (simulates mouse drift)</w:t>
      </w:r>
    </w:p>
    <w:p>
      <w:pPr>
        <w:shd w:fill="0F172A" w:val="clear"/>
        <w:spacing w:after="0" w:before="0"/>
        <w:ind w:left="160"/>
      </w:pPr>
      <w:r>
        <w:rPr>
          <w:rFonts w:ascii="Courier New" w:cs="Courier New" w:eastAsia="Courier New" w:hAnsi="Courier New"/>
          <w:color w:val="D1FAE5"/>
          <w:sz w:val="16"/>
          <w:szCs w:val="16"/>
        </w:rPr>
        <w:t xml:space="preserve">        let base  = self.path_direction(world);</w:t>
      </w:r>
    </w:p>
    <w:p>
      <w:pPr>
        <w:shd w:fill="0F172A" w:val="clear"/>
        <w:spacing w:after="0" w:before="0"/>
        <w:ind w:left="160"/>
      </w:pPr>
      <w:r>
        <w:rPr>
          <w:rFonts w:ascii="Courier New" w:cs="Courier New" w:eastAsia="Courier New" w:hAnsi="Courier New"/>
          <w:color w:val="D1FAE5"/>
          <w:sz w:val="16"/>
          <w:szCs w:val="16"/>
        </w:rPr>
        <w:t xml:space="preserve">        let noise = Vec2::new(rng.gen_range(-0.05..0.05),</w:t>
      </w:r>
    </w:p>
    <w:p>
      <w:pPr>
        <w:shd w:fill="0F172A" w:val="clear"/>
        <w:spacing w:after="0" w:before="0"/>
        <w:ind w:left="160"/>
      </w:pPr>
      <w:r>
        <w:rPr>
          <w:rFonts w:ascii="Courier New" w:cs="Courier New" w:eastAsia="Courier New" w:hAnsi="Courier New"/>
          <w:color w:val="D1FAE5"/>
          <w:sz w:val="16"/>
          <w:szCs w:val="16"/>
        </w:rPr>
        <w:t xml:space="preserve">                               rng.gen_range(-0.05..0.05));</w:t>
      </w:r>
    </w:p>
    <w:p>
      <w:pPr>
        <w:shd w:fill="0F172A" w:val="clear"/>
        <w:spacing w:after="0" w:before="0"/>
        <w:ind w:left="160"/>
      </w:pPr>
      <w:r>
        <w:rPr>
          <w:rFonts w:ascii="Courier New" w:cs="Courier New" w:eastAsia="Courier New" w:hAnsi="Courier New"/>
          <w:color w:val="D1FAE5"/>
          <w:sz w:val="16"/>
          <w:szCs w:val="16"/>
        </w:rPr>
        <w:t xml:space="preserve">        MovementInput { move_dir: (base + noise).normalise(), sprint: rng.gen::&lt;f32&gt;() &lt; 0.2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fn pick_goal(&amp;self, world: &amp;WorldSim, profile: &amp;StyleProfile,</w:t>
      </w:r>
    </w:p>
    <w:p>
      <w:pPr>
        <w:shd w:fill="0F172A" w:val="clear"/>
        <w:spacing w:after="0" w:before="0"/>
        <w:ind w:left="160"/>
      </w:pPr>
      <w:r>
        <w:rPr>
          <w:rFonts w:ascii="Courier New" w:cs="Courier New" w:eastAsia="Courier New" w:hAnsi="Courier New"/>
          <w:color w:val="D1FAE5"/>
          <w:sz w:val="16"/>
          <w:szCs w:val="16"/>
        </w:rPr>
        <w:t xml:space="preserve">                  rng: &amp;mut StdRng) -&gt; Goal {</w:t>
      </w:r>
    </w:p>
    <w:p>
      <w:pPr>
        <w:shd w:fill="0F172A" w:val="clear"/>
        <w:spacing w:after="0" w:before="0"/>
        <w:ind w:left="160"/>
      </w:pPr>
      <w:r>
        <w:rPr>
          <w:rFonts w:ascii="Courier New" w:cs="Courier New" w:eastAsia="Courier New" w:hAnsi="Courier New"/>
          <w:color w:val="D1FAE5"/>
          <w:sz w:val="16"/>
          <w:szCs w:val="16"/>
        </w:rPr>
        <w:t xml:space="preserve">        let roll = rng.gen::&lt;f32&gt;();</w:t>
      </w:r>
    </w:p>
    <w:p>
      <w:pPr>
        <w:shd w:fill="0F172A" w:val="clear"/>
        <w:spacing w:after="0" w:before="0"/>
        <w:ind w:left="160"/>
      </w:pPr>
      <w:r>
        <w:rPr>
          <w:rFonts w:ascii="Courier New" w:cs="Courier New" w:eastAsia="Courier New" w:hAnsi="Courier New"/>
          <w:color w:val="D1FAE5"/>
          <w:sz w:val="16"/>
          <w:szCs w:val="16"/>
        </w:rPr>
        <w:t xml:space="preserve">        if roll &lt; profile.explore_bias  { return Goal::Explore; }</w:t>
      </w:r>
    </w:p>
    <w:p>
      <w:pPr>
        <w:shd w:fill="0F172A" w:val="clear"/>
        <w:spacing w:after="0" w:before="0"/>
        <w:ind w:left="160"/>
      </w:pPr>
      <w:r>
        <w:rPr>
          <w:rFonts w:ascii="Courier New" w:cs="Courier New" w:eastAsia="Courier New" w:hAnsi="Courier New"/>
          <w:color w:val="D1FAE5"/>
          <w:sz w:val="16"/>
          <w:szCs w:val="16"/>
        </w:rPr>
        <w:t xml:space="preserve">        if let Some(mob) = world.nearest_hostile() {</w:t>
      </w:r>
    </w:p>
    <w:p>
      <w:pPr>
        <w:shd w:fill="0F172A" w:val="clear"/>
        <w:spacing w:after="0" w:before="0"/>
        <w:ind w:left="160"/>
      </w:pPr>
      <w:r>
        <w:rPr>
          <w:rFonts w:ascii="Courier New" w:cs="Courier New" w:eastAsia="Courier New" w:hAnsi="Courier New"/>
          <w:color w:val="D1FAE5"/>
          <w:sz w:val="16"/>
          <w:szCs w:val="16"/>
        </w:rPr>
        <w:t xml:space="preserve">            if rng.gen::&lt;f32&gt;() &lt; profile.combat_bias { return Goal::EngageTarget(mob);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Bias toward unvisited zones for coverage:</w:t>
      </w:r>
    </w:p>
    <w:p>
      <w:pPr>
        <w:shd w:fill="0F172A" w:val="clear"/>
        <w:spacing w:after="0" w:before="0"/>
        <w:ind w:left="160"/>
      </w:pPr>
      <w:r>
        <w:rPr>
          <w:rFonts w:ascii="Courier New" w:cs="Courier New" w:eastAsia="Courier New" w:hAnsi="Courier New"/>
          <w:color w:val="D1FAE5"/>
          <w:sz w:val="16"/>
          <w:szCs w:val="16"/>
        </w:rPr>
        <w:t xml:space="preserve">        if let Some(zone) = world.unvisited_zone_nearest(world.player_pos()) {</w:t>
      </w:r>
    </w:p>
    <w:p>
      <w:pPr>
        <w:shd w:fill="0F172A" w:val="clear"/>
        <w:spacing w:after="0" w:before="0"/>
        <w:ind w:left="160"/>
      </w:pPr>
      <w:r>
        <w:rPr>
          <w:rFonts w:ascii="Courier New" w:cs="Courier New" w:eastAsia="Courier New" w:hAnsi="Courier New"/>
          <w:color w:val="D1FAE5"/>
          <w:sz w:val="16"/>
          <w:szCs w:val="16"/>
        </w:rPr>
        <w:t xml:space="preserve">            if rng.gen::&lt;f32&gt;() &lt; 0.3 { return Goal::EnterZone(zone);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Goal::Idle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6D28D9"/>
          <w:sz w:val="28"/>
          <w:szCs w:val="28"/>
        </w:rPr>
        <w:t xml:space="preserve">4.2  Bending Planner — Technique Sequences</w:t>
      </w:r>
    </w:p>
    <w:p>
      <w:pPr>
        <w:spacing w:after="60" w:before="60"/>
      </w:pPr>
      <w:r>
        <w:rPr>
          <w:rFonts w:ascii="Arial" w:cs="Arial" w:eastAsia="Arial" w:hAnsi="Arial"/>
          <w:sz w:val="22"/>
          <w:szCs w:val="22"/>
        </w:rPr>
        <w:t xml:space="preserve">The bending planner selects gesture token sequences and voice frames based on the player's current situation and the coverage observer's feedback. The observer can report which techniques have not yet been exercised, and the planner prioritises those: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BendingPlanner: coverage-guided technique selection and voice synthesis</w:t>
      </w:r>
    </w:p>
    <w:p>
      <w:pPr>
        <w:shd w:fill="0F172A" w:val="clear"/>
        <w:spacing w:after="0" w:before="0"/>
        <w:ind w:left="160"/>
      </w:pPr>
      <w:r>
        <w:rPr>
          <w:rFonts w:ascii="Courier New" w:cs="Courier New" w:eastAsia="Courier New" w:hAnsi="Courier New"/>
          <w:color w:val="D1FAE5"/>
          <w:sz w:val="16"/>
          <w:szCs w:val="16"/>
        </w:rPr>
        <w:t xml:space="preserve">pub struct BendingPlanner {</w:t>
      </w:r>
    </w:p>
    <w:p>
      <w:pPr>
        <w:shd w:fill="0F172A" w:val="clear"/>
        <w:spacing w:after="0" w:before="0"/>
        <w:ind w:left="160"/>
      </w:pPr>
      <w:r>
        <w:rPr>
          <w:rFonts w:ascii="Courier New" w:cs="Courier New" w:eastAsia="Courier New" w:hAnsi="Courier New"/>
          <w:color w:val="D1FAE5"/>
          <w:sz w:val="16"/>
          <w:szCs w:val="16"/>
        </w:rPr>
        <w:t xml:space="preserve">    coverage_hint:  CoverageHint,     // fed by observer: 'these haven't fired yet'</w:t>
      </w:r>
    </w:p>
    <w:p>
      <w:pPr>
        <w:shd w:fill="0F172A" w:val="clear"/>
        <w:spacing w:after="0" w:before="0"/>
        <w:ind w:left="160"/>
      </w:pPr>
      <w:r>
        <w:rPr>
          <w:rFonts w:ascii="Courier New" w:cs="Courier New" w:eastAsia="Courier New" w:hAnsi="Courier New"/>
          <w:color w:val="D1FAE5"/>
          <w:sz w:val="16"/>
          <w:szCs w:val="16"/>
        </w:rPr>
        <w:t xml:space="preserve">    active_discipline: Discipline,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BendingPlanner {</w:t>
      </w:r>
    </w:p>
    <w:p>
      <w:pPr>
        <w:shd w:fill="0F172A" w:val="clear"/>
        <w:spacing w:after="0" w:before="0"/>
        <w:ind w:left="160"/>
      </w:pPr>
      <w:r>
        <w:rPr>
          <w:rFonts w:ascii="Courier New" w:cs="Courier New" w:eastAsia="Courier New" w:hAnsi="Courier New"/>
          <w:color w:val="D1FAE5"/>
          <w:sz w:val="16"/>
          <w:szCs w:val="16"/>
        </w:rPr>
        <w:t xml:space="preserve">    pub fn plan_bending(&amp;mut self, world: &amp;WorldSim,</w:t>
      </w:r>
    </w:p>
    <w:p>
      <w:pPr>
        <w:shd w:fill="0F172A" w:val="clear"/>
        <w:spacing w:after="0" w:before="0"/>
        <w:ind w:left="160"/>
      </w:pPr>
      <w:r>
        <w:rPr>
          <w:rFonts w:ascii="Courier New" w:cs="Courier New" w:eastAsia="Courier New" w:hAnsi="Courier New"/>
          <w:color w:val="D1FAE5"/>
          <w:sz w:val="16"/>
          <w:szCs w:val="16"/>
        </w:rPr>
        <w:t xml:space="preserve">                         rng: &amp;mut StdRng,</w:t>
      </w:r>
    </w:p>
    <w:p>
      <w:pPr>
        <w:shd w:fill="0F172A" w:val="clear"/>
        <w:spacing w:after="0" w:before="0"/>
        <w:ind w:left="160"/>
      </w:pPr>
      <w:r>
        <w:rPr>
          <w:rFonts w:ascii="Courier New" w:cs="Courier New" w:eastAsia="Courier New" w:hAnsi="Courier New"/>
          <w:color w:val="D1FAE5"/>
          <w:sz w:val="16"/>
          <w:szCs w:val="16"/>
        </w:rPr>
        <w:t xml:space="preserve">                         profile: &amp;StyleProfile) -&gt; Option&lt;BendingInput&gt;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if rng.gen::&lt;f32&gt;() &gt;= profile.bending_density { return None;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Coverage-guided: prefer techniques not yet exercised</w:t>
      </w:r>
    </w:p>
    <w:p>
      <w:pPr>
        <w:shd w:fill="0F172A" w:val="clear"/>
        <w:spacing w:after="0" w:before="0"/>
        <w:ind w:left="160"/>
      </w:pPr>
      <w:r>
        <w:rPr>
          <w:rFonts w:ascii="Courier New" w:cs="Courier New" w:eastAsia="Courier New" w:hAnsi="Courier New"/>
          <w:color w:val="D1FAE5"/>
          <w:sz w:val="16"/>
          <w:szCs w:val="16"/>
        </w:rPr>
        <w:t xml:space="preserve">        let target = if rng.gen::&lt;f32&gt;() &lt; 0.3 {  // 30%: try to hit uncovered</w:t>
      </w:r>
    </w:p>
    <w:p>
      <w:pPr>
        <w:shd w:fill="0F172A" w:val="clear"/>
        <w:spacing w:after="0" w:before="0"/>
        <w:ind w:left="160"/>
      </w:pPr>
      <w:r>
        <w:rPr>
          <w:rFonts w:ascii="Courier New" w:cs="Courier New" w:eastAsia="Courier New" w:hAnsi="Courier New"/>
          <w:color w:val="D1FAE5"/>
          <w:sz w:val="16"/>
          <w:szCs w:val="16"/>
        </w:rPr>
        <w:t xml:space="preserve">            self.coverage_hint.next_uncovered_technique()</w:t>
      </w:r>
    </w:p>
    <w:p>
      <w:pPr>
        <w:shd w:fill="0F172A" w:val="clear"/>
        <w:spacing w:after="0" w:before="0"/>
        <w:ind w:left="160"/>
      </w:pPr>
      <w:r>
        <w:rPr>
          <w:rFonts w:ascii="Courier New" w:cs="Courier New" w:eastAsia="Courier New" w:hAnsi="Courier New"/>
          <w:color w:val="D1FAE5"/>
          <w:sz w:val="16"/>
          <w:szCs w:val="16"/>
        </w:rPr>
        <w:t xml:space="preserve">                .unwrap_or_else(|| self.random_technique(rng))</w:t>
      </w:r>
    </w:p>
    <w:p>
      <w:pPr>
        <w:shd w:fill="0F172A" w:val="clear"/>
        <w:spacing w:after="0" w:before="0"/>
        <w:ind w:left="160"/>
      </w:pPr>
      <w:r>
        <w:rPr>
          <w:rFonts w:ascii="Courier New" w:cs="Courier New" w:eastAsia="Courier New" w:hAnsi="Courier New"/>
          <w:color w:val="D1FAE5"/>
          <w:sz w:val="16"/>
          <w:szCs w:val="16"/>
        </w:rPr>
        <w:t xml:space="preserve">        } else {</w:t>
      </w:r>
    </w:p>
    <w:p>
      <w:pPr>
        <w:shd w:fill="0F172A" w:val="clear"/>
        <w:spacing w:after="0" w:before="0"/>
        <w:ind w:left="160"/>
      </w:pPr>
      <w:r>
        <w:rPr>
          <w:rFonts w:ascii="Courier New" w:cs="Courier New" w:eastAsia="Courier New" w:hAnsi="Courier New"/>
          <w:color w:val="D1FAE5"/>
          <w:sz w:val="16"/>
          <w:szCs w:val="16"/>
        </w:rPr>
        <w:t xml:space="preserve">            self.random_technique(rng)</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Build the gesture token sequence for this technique</w:t>
      </w:r>
    </w:p>
    <w:p>
      <w:pPr>
        <w:shd w:fill="0F172A" w:val="clear"/>
        <w:spacing w:after="0" w:before="0"/>
        <w:ind w:left="160"/>
      </w:pPr>
      <w:r>
        <w:rPr>
          <w:rFonts w:ascii="Courier New" w:cs="Courier New" w:eastAsia="Courier New" w:hAnsi="Courier New"/>
          <w:color w:val="D1FAE5"/>
          <w:sz w:val="16"/>
          <w:szCs w:val="16"/>
        </w:rPr>
        <w:t xml:space="preserve">        let tokens = target.canonical_token_sequence();</w:t>
      </w:r>
    </w:p>
    <w:p>
      <w:pPr>
        <w:shd w:fill="0F172A" w:val="clear"/>
        <w:spacing w:after="0" w:before="0"/>
        <w:ind w:left="160"/>
      </w:pPr>
      <w:r>
        <w:rPr>
          <w:rFonts w:ascii="Courier New" w:cs="Courier New" w:eastAsia="Courier New" w:hAnsi="Courier New"/>
          <w:color w:val="D1FAE5"/>
          <w:sz w:val="16"/>
          <w:szCs w:val="16"/>
        </w:rPr>
        <w:t xml:space="preserve">        // Add realistic noise: 15% chance of a wrong token</w:t>
      </w:r>
    </w:p>
    <w:p>
      <w:pPr>
        <w:shd w:fill="0F172A" w:val="clear"/>
        <w:spacing w:after="0" w:before="0"/>
        <w:ind w:left="160"/>
      </w:pPr>
      <w:r>
        <w:rPr>
          <w:rFonts w:ascii="Courier New" w:cs="Courier New" w:eastAsia="Courier New" w:hAnsi="Courier New"/>
          <w:color w:val="D1FAE5"/>
          <w:sz w:val="16"/>
          <w:szCs w:val="16"/>
        </w:rPr>
        <w:t xml:space="preserve">        let tokens = self.apply_input_error(tokens, 0.15, rng);</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Some(BendingInput { tokens, voice_frame: None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pub fn plan_voice(&amp;mut self, world: &amp;WorldSim,</w:t>
      </w:r>
    </w:p>
    <w:p>
      <w:pPr>
        <w:shd w:fill="0F172A" w:val="clear"/>
        <w:spacing w:after="0" w:before="0"/>
        <w:ind w:left="160"/>
      </w:pPr>
      <w:r>
        <w:rPr>
          <w:rFonts w:ascii="Courier New" w:cs="Courier New" w:eastAsia="Courier New" w:hAnsi="Courier New"/>
          <w:color w:val="D1FAE5"/>
          <w:sz w:val="16"/>
          <w:szCs w:val="16"/>
        </w:rPr>
        <w:t xml:space="preserve">                       rng: &amp;mut StdRng,</w:t>
      </w:r>
    </w:p>
    <w:p>
      <w:pPr>
        <w:shd w:fill="0F172A" w:val="clear"/>
        <w:spacing w:after="0" w:before="0"/>
        <w:ind w:left="160"/>
      </w:pPr>
      <w:r>
        <w:rPr>
          <w:rFonts w:ascii="Courier New" w:cs="Courier New" w:eastAsia="Courier New" w:hAnsi="Courier New"/>
          <w:color w:val="D1FAE5"/>
          <w:sz w:val="16"/>
          <w:szCs w:val="16"/>
        </w:rPr>
        <w:t xml:space="preserve">                       profile: &amp;StyleProfile) -&gt; Option&lt;VoiceInput&gt; {</w:t>
      </w:r>
    </w:p>
    <w:p>
      <w:pPr>
        <w:shd w:fill="0F172A" w:val="clear"/>
        <w:spacing w:after="0" w:before="0"/>
        <w:ind w:left="160"/>
      </w:pPr>
      <w:r>
        <w:rPr>
          <w:rFonts w:ascii="Courier New" w:cs="Courier New" w:eastAsia="Courier New" w:hAnsi="Courier New"/>
          <w:color w:val="D1FAE5"/>
          <w:sz w:val="16"/>
          <w:szCs w:val="16"/>
        </w:rPr>
        <w:t xml:space="preserve">        if rng.gen::&lt;f32&gt;() &gt;= profile.voice_density { return None;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Pick a voice shape or Choir frequency to attempt</w:t>
      </w:r>
    </w:p>
    <w:p>
      <w:pPr>
        <w:shd w:fill="0F172A" w:val="clear"/>
        <w:spacing w:after="0" w:before="0"/>
        <w:ind w:left="160"/>
      </w:pPr>
      <w:r>
        <w:rPr>
          <w:rFonts w:ascii="Courier New" w:cs="Courier New" w:eastAsia="Courier New" w:hAnsi="Courier New"/>
          <w:color w:val="D1FAE5"/>
          <w:sz w:val="16"/>
          <w:szCs w:val="16"/>
        </w:rPr>
        <w:t xml:space="preserve">        let target = self.coverage_hint.next_uncovered_voice()</w:t>
      </w:r>
    </w:p>
    <w:p>
      <w:pPr>
        <w:shd w:fill="0F172A" w:val="clear"/>
        <w:spacing w:after="0" w:before="0"/>
        <w:ind w:left="160"/>
      </w:pPr>
      <w:r>
        <w:rPr>
          <w:rFonts w:ascii="Courier New" w:cs="Courier New" w:eastAsia="Courier New" w:hAnsi="Courier New"/>
          <w:color w:val="D1FAE5"/>
          <w:sz w:val="16"/>
          <w:szCs w:val="16"/>
        </w:rPr>
        <w:t xml:space="preserve">            .unwrap_or_else(|| VoiceTarget::Random(rng.gen()));</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Synthesise a PCM frame matching target frequency at given accuracy</w:t>
      </w:r>
    </w:p>
    <w:p>
      <w:pPr>
        <w:shd w:fill="0F172A" w:val="clear"/>
        <w:spacing w:after="0" w:before="0"/>
        <w:ind w:left="160"/>
      </w:pPr>
      <w:r>
        <w:rPr>
          <w:rFonts w:ascii="Courier New" w:cs="Courier New" w:eastAsia="Courier New" w:hAnsi="Courier New"/>
          <w:color w:val="D1FAE5"/>
          <w:sz w:val="16"/>
          <w:szCs w:val="16"/>
        </w:rPr>
        <w:t xml:space="preserve">        let pcm = synthesize_voice_pcm(target, profile.choir_accuracy, rng);</w:t>
      </w:r>
    </w:p>
    <w:p>
      <w:pPr>
        <w:shd w:fill="0F172A" w:val="clear"/>
        <w:spacing w:after="0" w:before="0"/>
        <w:ind w:left="160"/>
      </w:pPr>
      <w:r>
        <w:rPr>
          <w:rFonts w:ascii="Courier New" w:cs="Courier New" w:eastAsia="Courier New" w:hAnsi="Courier New"/>
          <w:color w:val="D1FAE5"/>
          <w:sz w:val="16"/>
          <w:szCs w:val="16"/>
        </w:rPr>
        <w:t xml:space="preserve">        Some(VoiceInput { pcm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6D28D9"/>
          <w:sz w:val="28"/>
          <w:szCs w:val="28"/>
        </w:rPr>
        <w:t xml:space="preserve">4.3  Voice Corpus — Synthetic PCM Injection</w:t>
      </w:r>
    </w:p>
    <w:p>
      <w:pPr>
        <w:spacing w:after="60" w:before="60"/>
      </w:pPr>
      <w:r>
        <w:rPr>
          <w:rFonts w:ascii="Arial" w:cs="Arial" w:eastAsia="Arial" w:hAnsi="Arial"/>
          <w:sz w:val="22"/>
          <w:szCs w:val="22"/>
        </w:rPr>
        <w:t xml:space="preserve">The Choir recognition system expects raw PCM frames. In headless mode, these are synthesised directly. Three sources: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Pure tone: sine wave at the target Choir base frequency (e.g., 220 Hz for Earth). Accuracy = 1.0 tests exact match. Accuracy 0.8 = ±30 cents off — tests near-match behavior.</w:t>
      </w:r>
    </w:p>
    <w:p>
      <w:pPr>
        <w:pStyle w:val="ListParagraph"/>
        <w:numPr>
          <w:ilvl w:val="0"/>
          <w:numId w:val="2"/>
        </w:numPr>
        <w:spacing w:after="40" w:before="40"/>
      </w:pPr>
      <w:r>
        <w:rPr>
          <w:rFonts w:ascii="Arial" w:cs="Arial" w:eastAsia="Arial" w:hAnsi="Arial"/>
          <w:sz w:val="22"/>
          <w:szCs w:val="22"/>
        </w:rPr>
        <w:t xml:space="preserve">Formant voice synthesis: a simple LPC-based synthesis producing voiced phonemes for voice shape words ('rise', 'surge', etc.). Not realistic — realistic enough to exercise the phoneme recognition pipeline.</w:t>
      </w:r>
    </w:p>
    <w:p>
      <w:pPr>
        <w:pStyle w:val="ListParagraph"/>
        <w:numPr>
          <w:ilvl w:val="0"/>
          <w:numId w:val="2"/>
        </w:numPr>
        <w:spacing w:after="40" w:before="40"/>
      </w:pPr>
      <w:r>
        <w:rPr>
          <w:rFonts w:ascii="Arial" w:cs="Arial" w:eastAsia="Arial" w:hAnsi="Arial"/>
          <w:sz w:val="22"/>
          <w:szCs w:val="22"/>
        </w:rPr>
        <w:t xml:space="preserve">Reactive noise injection: short broadband bursts (gasps), mid-frequency decaying pulses (grunts), sub-50ms plosive bursts (pops). These test the reactive voice classifier independently of the Choir pipeline.</w:t>
      </w:r>
    </w:p>
    <w:p>
      <w:pPr>
        <w:pStyle w:val="ListParagraph"/>
        <w:numPr>
          <w:ilvl w:val="0"/>
          <w:numId w:val="2"/>
        </w:numPr>
        <w:spacing w:after="40" w:before="40"/>
      </w:pPr>
      <w:r>
        <w:rPr>
          <w:rFonts w:ascii="Arial" w:cs="Arial" w:eastAsia="Arial" w:hAnsi="Arial"/>
          <w:sz w:val="22"/>
          <w:szCs w:val="22"/>
        </w:rPr>
        <w:t xml:space="preserve">Silence injection: 2+ seconds of below-noise-floor signal. Tests the breath-hold detector and the Lauscher's audio database accumulation behavior under player silence.</w:t>
      </w:r>
    </w:p>
    <w:p>
      <w:pPr>
        <w:spacing w:before="120"/>
      </w:pPr>
      <w:r>
        <w:t xml:space="preserve"/>
      </w:r>
    </w:p>
    <w:p>
      <w:pPr>
        <w:pBdr>
          <w:bottom w:val="single" w:color="6D28D9" w:sz="8" w:space="1"/>
        </w:pBdr>
        <w:spacing w:after="160" w:before="160"/>
      </w:pPr>
      <w:r>
        <w:t xml:space="preserve"/>
      </w:r>
    </w:p>
    <w:p>
      <w:r>
        <w:br w:type="page"/>
      </w:r>
    </w:p>
    <w:p>
      <w:pPr>
        <w:shd w:fill="B91C1C" w:val="clear"/>
        <w:spacing w:after="0" w:before="12"/>
      </w:pPr>
      <w:r>
        <w:rPr>
          <w:rFonts w:ascii="Arial" w:cs="Arial" w:eastAsia="Arial" w:hAnsi="Arial"/>
          <w:b/>
          <w:bCs/>
          <w:color w:val="FFFFFF"/>
          <w:sz w:val="30"/>
          <w:szCs w:val="30"/>
        </w:rPr>
        <w:t xml:space="preserve">  🔀  Divergence Analysis — Finding the Butterflies</w:t>
      </w:r>
    </w:p>
    <w:p>
      <w:pPr>
        <w:spacing w:before="60"/>
      </w:pPr>
      <w:r>
        <w:t xml:space="preserve"/>
      </w:r>
    </w:p>
    <w:p>
      <w:pPr>
        <w:pStyle w:val="Heading1"/>
        <w:spacing w:after="200" w:before="520"/>
      </w:pPr>
      <w:r>
        <w:rPr>
          <w:rFonts w:ascii="Arial" w:cs="Arial" w:eastAsia="Arial" w:hAnsi="Arial"/>
          <w:b/>
          <w:bCs/>
          <w:color w:val="0F172A"/>
          <w:sz w:val="40"/>
          <w:szCs w:val="40"/>
        </w:rPr>
        <w:t xml:space="preserve">5.  Divergence Analysis</w:t>
      </w:r>
    </w:p>
    <w:p>
      <w:pPr>
        <w:spacing w:after="60" w:before="60"/>
      </w:pPr>
      <w:r>
        <w:rPr>
          <w:rFonts w:ascii="Arial" w:cs="Arial" w:eastAsia="Arial" w:hAnsi="Arial"/>
          <w:sz w:val="22"/>
          <w:szCs w:val="22"/>
        </w:rPr>
        <w:t xml:space="preserve">Divergence analysis compares two runs with identical world seeds but different fuzz seeds. Every 1000 ticks (the snapshot interval), a deterministic hash of the full world state is computed. The first tick where the hashes differ is the divergence point. Binary search on the input logs finds the exact player input that caused the fork.</w:t>
      </w:r>
    </w:p>
    <w:p>
      <w:pPr>
        <w:spacing w:before="60"/>
      </w:pPr>
      <w:r>
        <w:t xml:space="preserve"/>
      </w:r>
    </w:p>
    <w:p>
      <w:pPr>
        <w:pStyle w:val="Heading2"/>
        <w:spacing w:after="120" w:before="300"/>
      </w:pPr>
      <w:r>
        <w:rPr>
          <w:rFonts w:ascii="Arial" w:cs="Arial" w:eastAsia="Arial" w:hAnsi="Arial"/>
          <w:b/>
          <w:bCs/>
          <w:color w:val="B91C1C"/>
          <w:sz w:val="28"/>
          <w:szCs w:val="28"/>
        </w:rPr>
        <w:t xml:space="preserve">5.1  World State Hash</w:t>
      </w:r>
    </w:p>
    <w:p>
      <w:pPr>
        <w:spacing w:after="60" w:before="60"/>
      </w:pPr>
      <w:r>
        <w:rPr>
          <w:rFonts w:ascii="Arial" w:cs="Arial" w:eastAsia="Arial" w:hAnsi="Arial"/>
          <w:sz w:val="22"/>
          <w:szCs w:val="22"/>
        </w:rPr>
        <w:t xml:space="preserve">The hash must cover all simulation state that persists between ticks. Rendering state, audio state, and log data are excluded — they are downstream of the simulation, not part of it:</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world state hash: deterministic, covers all persistent simulation state</w:t>
      </w:r>
    </w:p>
    <w:p>
      <w:pPr>
        <w:shd w:fill="0F172A" w:val="clear"/>
        <w:spacing w:after="0" w:before="0"/>
        <w:ind w:left="160"/>
      </w:pPr>
      <w:r>
        <w:rPr>
          <w:rFonts w:ascii="Courier New" w:cs="Courier New" w:eastAsia="Courier New" w:hAnsi="Courier New"/>
          <w:color w:val="D1FAE5"/>
          <w:sz w:val="16"/>
          <w:szCs w:val="16"/>
        </w:rPr>
        <w:t xml:space="preserve">/// Deterministic world state hash. Same state → same hash. Always.</w:t>
      </w:r>
    </w:p>
    <w:p>
      <w:pPr>
        <w:shd w:fill="0F172A" w:val="clear"/>
        <w:spacing w:after="0" w:before="0"/>
        <w:ind w:left="160"/>
      </w:pPr>
      <w:r>
        <w:rPr>
          <w:rFonts w:ascii="Courier New" w:cs="Courier New" w:eastAsia="Courier New" w:hAnsi="Courier New"/>
          <w:color w:val="D1FAE5"/>
          <w:sz w:val="16"/>
          <w:szCs w:val="16"/>
        </w:rPr>
        <w:t xml:space="preserve">pub fn hash_world_state(world: &amp;WorldSim) -&gt; u64 {</w:t>
      </w:r>
    </w:p>
    <w:p>
      <w:pPr>
        <w:shd w:fill="0F172A" w:val="clear"/>
        <w:spacing w:after="0" w:before="0"/>
        <w:ind w:left="160"/>
      </w:pPr>
      <w:r>
        <w:rPr>
          <w:rFonts w:ascii="Courier New" w:cs="Courier New" w:eastAsia="Courier New" w:hAnsi="Courier New"/>
          <w:color w:val="D1FAE5"/>
          <w:sz w:val="16"/>
          <w:szCs w:val="16"/>
        </w:rPr>
        <w:t xml:space="preserve">    use std::hash::{Hash, Hasher};</w:t>
      </w:r>
    </w:p>
    <w:p>
      <w:pPr>
        <w:shd w:fill="0F172A" w:val="clear"/>
        <w:spacing w:after="0" w:before="0"/>
        <w:ind w:left="160"/>
      </w:pPr>
      <w:r>
        <w:rPr>
          <w:rFonts w:ascii="Courier New" w:cs="Courier New" w:eastAsia="Courier New" w:hAnsi="Courier New"/>
          <w:color w:val="D1FAE5"/>
          <w:sz w:val="16"/>
          <w:szCs w:val="16"/>
        </w:rPr>
        <w:t xml:space="preserve">    use std::collections::hash_map::DefaultHasher;</w:t>
      </w:r>
    </w:p>
    <w:p>
      <w:pPr>
        <w:shd w:fill="0F172A" w:val="clear"/>
        <w:spacing w:after="0" w:before="0"/>
        <w:ind w:left="160"/>
      </w:pPr>
      <w:r>
        <w:rPr>
          <w:rFonts w:ascii="Courier New" w:cs="Courier New" w:eastAsia="Courier New" w:hAnsi="Courier New"/>
          <w:color w:val="D1FAE5"/>
          <w:sz w:val="16"/>
          <w:szCs w:val="16"/>
        </w:rPr>
        <w:t xml:space="preserve">    let mut h = DefaultHasher::new();</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Player state</w:t>
      </w:r>
    </w:p>
    <w:p>
      <w:pPr>
        <w:shd w:fill="0F172A" w:val="clear"/>
        <w:spacing w:after="0" w:before="0"/>
        <w:ind w:left="160"/>
      </w:pPr>
      <w:r>
        <w:rPr>
          <w:rFonts w:ascii="Courier New" w:cs="Courier New" w:eastAsia="Courier New" w:hAnsi="Courier New"/>
          <w:color w:val="D1FAE5"/>
          <w:sz w:val="16"/>
          <w:szCs w:val="16"/>
        </w:rPr>
        <w:t xml:space="preserve">    world.player.position.hash(&amp;mut h);        // Fixed-point: exact</w:t>
      </w:r>
    </w:p>
    <w:p>
      <w:pPr>
        <w:shd w:fill="0F172A" w:val="clear"/>
        <w:spacing w:after="0" w:before="0"/>
        <w:ind w:left="160"/>
      </w:pPr>
      <w:r>
        <w:rPr>
          <w:rFonts w:ascii="Courier New" w:cs="Courier New" w:eastAsia="Courier New" w:hAnsi="Courier New"/>
          <w:color w:val="D1FAE5"/>
          <w:sz w:val="16"/>
          <w:szCs w:val="16"/>
        </w:rPr>
        <w:t xml:space="preserve">    world.player.chi_pool.hash(&amp;mut h);</w:t>
      </w:r>
    </w:p>
    <w:p>
      <w:pPr>
        <w:shd w:fill="0F172A" w:val="clear"/>
        <w:spacing w:after="0" w:before="0"/>
        <w:ind w:left="160"/>
      </w:pPr>
      <w:r>
        <w:rPr>
          <w:rFonts w:ascii="Courier New" w:cs="Courier New" w:eastAsia="Courier New" w:hAnsi="Courier New"/>
          <w:color w:val="D1FAE5"/>
          <w:sz w:val="16"/>
          <w:szCs w:val="16"/>
        </w:rPr>
        <w:t xml:space="preserve">    world.player.active_discipline.hash(&amp;mut h);</w:t>
      </w:r>
    </w:p>
    <w:p>
      <w:pPr>
        <w:shd w:fill="0F172A" w:val="clear"/>
        <w:spacing w:after="0" w:before="0"/>
        <w:ind w:left="160"/>
      </w:pPr>
      <w:r>
        <w:rPr>
          <w:rFonts w:ascii="Courier New" w:cs="Courier New" w:eastAsia="Courier New" w:hAnsi="Courier New"/>
          <w:color w:val="D1FAE5"/>
          <w:sz w:val="16"/>
          <w:szCs w:val="16"/>
        </w:rPr>
        <w:t xml:space="preserve">    world.player.harmonic_mesh.hash(&amp;mut h);   // dragon coupling depths</w:t>
      </w:r>
    </w:p>
    <w:p>
      <w:pPr>
        <w:shd w:fill="0F172A" w:val="clear"/>
        <w:spacing w:after="0" w:before="0"/>
        <w:ind w:left="160"/>
      </w:pPr>
      <w:r>
        <w:rPr>
          <w:rFonts w:ascii="Courier New" w:cs="Courier New" w:eastAsia="Courier New" w:hAnsi="Courier New"/>
          <w:color w:val="D1FAE5"/>
          <w:sz w:val="16"/>
          <w:szCs w:val="16"/>
        </w:rPr>
        <w:t xml:space="preserve">    world.player.genome_reader_active.hash(&amp;mut 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All active entities — sorted by EntityId for determinism</w:t>
      </w:r>
    </w:p>
    <w:p>
      <w:pPr>
        <w:shd w:fill="0F172A" w:val="clear"/>
        <w:spacing w:after="0" w:before="0"/>
        <w:ind w:left="160"/>
      </w:pPr>
      <w:r>
        <w:rPr>
          <w:rFonts w:ascii="Courier New" w:cs="Courier New" w:eastAsia="Courier New" w:hAnsi="Courier New"/>
          <w:color w:val="D1FAE5"/>
          <w:sz w:val="16"/>
          <w:szCs w:val="16"/>
        </w:rPr>
        <w:t xml:space="preserve">    let mut entities: Vec&lt;_&gt; = world.entities.iter().collect();</w:t>
      </w:r>
    </w:p>
    <w:p>
      <w:pPr>
        <w:shd w:fill="0F172A" w:val="clear"/>
        <w:spacing w:after="0" w:before="0"/>
        <w:ind w:left="160"/>
      </w:pPr>
      <w:r>
        <w:rPr>
          <w:rFonts w:ascii="Courier New" w:cs="Courier New" w:eastAsia="Courier New" w:hAnsi="Courier New"/>
          <w:color w:val="D1FAE5"/>
          <w:sz w:val="16"/>
          <w:szCs w:val="16"/>
        </w:rPr>
        <w:t xml:space="preserve">    entities.sort_by_key(|(id, _)| *id);</w:t>
      </w:r>
    </w:p>
    <w:p>
      <w:pPr>
        <w:shd w:fill="0F172A" w:val="clear"/>
        <w:spacing w:after="0" w:before="0"/>
        <w:ind w:left="160"/>
      </w:pPr>
      <w:r>
        <w:rPr>
          <w:rFonts w:ascii="Courier New" w:cs="Courier New" w:eastAsia="Courier New" w:hAnsi="Courier New"/>
          <w:color w:val="D1FAE5"/>
          <w:sz w:val="16"/>
          <w:szCs w:val="16"/>
        </w:rPr>
        <w:t xml:space="preserve">    for (id, entity) in &amp;entities {</w:t>
      </w:r>
    </w:p>
    <w:p>
      <w:pPr>
        <w:shd w:fill="0F172A" w:val="clear"/>
        <w:spacing w:after="0" w:before="0"/>
        <w:ind w:left="160"/>
      </w:pPr>
      <w:r>
        <w:rPr>
          <w:rFonts w:ascii="Courier New" w:cs="Courier New" w:eastAsia="Courier New" w:hAnsi="Courier New"/>
          <w:color w:val="D1FAE5"/>
          <w:sz w:val="16"/>
          <w:szCs w:val="16"/>
        </w:rPr>
        <w:t xml:space="preserve">        id.hash(&amp;mut h);</w:t>
      </w:r>
    </w:p>
    <w:p>
      <w:pPr>
        <w:shd w:fill="0F172A" w:val="clear"/>
        <w:spacing w:after="0" w:before="0"/>
        <w:ind w:left="160"/>
      </w:pPr>
      <w:r>
        <w:rPr>
          <w:rFonts w:ascii="Courier New" w:cs="Courier New" w:eastAsia="Courier New" w:hAnsi="Courier New"/>
          <w:color w:val="D1FAE5"/>
          <w:sz w:val="16"/>
          <w:szCs w:val="16"/>
        </w:rPr>
        <w:t xml:space="preserve">        entity.position.hash(&amp;mut h);</w:t>
      </w:r>
    </w:p>
    <w:p>
      <w:pPr>
        <w:shd w:fill="0F172A" w:val="clear"/>
        <w:spacing w:after="0" w:before="0"/>
        <w:ind w:left="160"/>
      </w:pPr>
      <w:r>
        <w:rPr>
          <w:rFonts w:ascii="Courier New" w:cs="Courier New" w:eastAsia="Courier New" w:hAnsi="Courier New"/>
          <w:color w:val="D1FAE5"/>
          <w:sz w:val="16"/>
          <w:szCs w:val="16"/>
        </w:rPr>
        <w:t xml:space="preserve">        entity.fsm_state.hash(&amp;mut h);</w:t>
      </w:r>
    </w:p>
    <w:p>
      <w:pPr>
        <w:shd w:fill="0F172A" w:val="clear"/>
        <w:spacing w:after="0" w:before="0"/>
        <w:ind w:left="160"/>
      </w:pPr>
      <w:r>
        <w:rPr>
          <w:rFonts w:ascii="Courier New" w:cs="Courier New" w:eastAsia="Courier New" w:hAnsi="Courier New"/>
          <w:color w:val="D1FAE5"/>
          <w:sz w:val="16"/>
          <w:szCs w:val="16"/>
        </w:rPr>
        <w:t xml:space="preserve">        entity.mob_memory_hash().hash(&amp;mut h); // deterministic hash of MobMemory</w:t>
      </w:r>
    </w:p>
    <w:p>
      <w:pPr>
        <w:shd w:fill="0F172A" w:val="clear"/>
        <w:spacing w:after="0" w:before="0"/>
        <w:ind w:left="160"/>
      </w:pPr>
      <w:r>
        <w:rPr>
          <w:rFonts w:ascii="Courier New" w:cs="Courier New" w:eastAsia="Courier New" w:hAnsi="Courier New"/>
          <w:color w:val="D1FAE5"/>
          <w:sz w:val="16"/>
          <w:szCs w:val="16"/>
        </w:rPr>
        <w:t xml:space="preserve">        entity.certainty_quantised().hash(&amp;mut h); // ghost tracking state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Item genomes — sorted by item instance ID</w:t>
      </w:r>
    </w:p>
    <w:p>
      <w:pPr>
        <w:shd w:fill="0F172A" w:val="clear"/>
        <w:spacing w:after="0" w:before="0"/>
        <w:ind w:left="160"/>
      </w:pPr>
      <w:r>
        <w:rPr>
          <w:rFonts w:ascii="Courier New" w:cs="Courier New" w:eastAsia="Courier New" w:hAnsi="Courier New"/>
          <w:color w:val="D1FAE5"/>
          <w:sz w:val="16"/>
          <w:szCs w:val="16"/>
        </w:rPr>
        <w:t xml:space="preserve">    for (iid, genome) in world.item_genomes.iter_sorted() {</w:t>
      </w:r>
    </w:p>
    <w:p>
      <w:pPr>
        <w:shd w:fill="0F172A" w:val="clear"/>
        <w:spacing w:after="0" w:before="0"/>
        <w:ind w:left="160"/>
      </w:pPr>
      <w:r>
        <w:rPr>
          <w:rFonts w:ascii="Courier New" w:cs="Courier New" w:eastAsia="Courier New" w:hAnsi="Courier New"/>
          <w:color w:val="D1FAE5"/>
          <w:sz w:val="16"/>
          <w:szCs w:val="16"/>
        </w:rPr>
        <w:t xml:space="preserve">        iid.hash(&amp;mut h);</w:t>
      </w:r>
    </w:p>
    <w:p>
      <w:pPr>
        <w:shd w:fill="0F172A" w:val="clear"/>
        <w:spacing w:after="0" w:before="0"/>
        <w:ind w:left="160"/>
      </w:pPr>
      <w:r>
        <w:rPr>
          <w:rFonts w:ascii="Courier New" w:cs="Courier New" w:eastAsia="Courier New" w:hAnsi="Courier New"/>
          <w:color w:val="D1FAE5"/>
          <w:sz w:val="16"/>
          <w:szCs w:val="16"/>
        </w:rPr>
        <w:t xml:space="preserve">        genome.hash(&amp;mut h);</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Quest state</w:t>
      </w:r>
    </w:p>
    <w:p>
      <w:pPr>
        <w:shd w:fill="0F172A" w:val="clear"/>
        <w:spacing w:after="0" w:before="0"/>
        <w:ind w:left="160"/>
      </w:pPr>
      <w:r>
        <w:rPr>
          <w:rFonts w:ascii="Courier New" w:cs="Courier New" w:eastAsia="Courier New" w:hAnsi="Courier New"/>
          <w:color w:val="D1FAE5"/>
          <w:sz w:val="16"/>
          <w:szCs w:val="16"/>
        </w:rPr>
        <w:t xml:space="preserve">    world.quest_state.hash(&amp;mut 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Environmental property field (sampled at 16 points)</w:t>
      </w:r>
    </w:p>
    <w:p>
      <w:pPr>
        <w:shd w:fill="0F172A" w:val="clear"/>
        <w:spacing w:after="0" w:before="0"/>
        <w:ind w:left="160"/>
      </w:pPr>
      <w:r>
        <w:rPr>
          <w:rFonts w:ascii="Courier New" w:cs="Courier New" w:eastAsia="Courier New" w:hAnsi="Courier New"/>
          <w:color w:val="D1FAE5"/>
          <w:sz w:val="16"/>
          <w:szCs w:val="16"/>
        </w:rPr>
        <w:t xml:space="preserve">    for pos in PROPERTY_SAMPLE_POSITIONS {</w:t>
      </w:r>
    </w:p>
    <w:p>
      <w:pPr>
        <w:shd w:fill="0F172A" w:val="clear"/>
        <w:spacing w:after="0" w:before="0"/>
        <w:ind w:left="160"/>
      </w:pPr>
      <w:r>
        <w:rPr>
          <w:rFonts w:ascii="Courier New" w:cs="Courier New" w:eastAsia="Courier New" w:hAnsi="Courier New"/>
          <w:color w:val="D1FAE5"/>
          <w:sz w:val="16"/>
          <w:szCs w:val="16"/>
        </w:rPr>
        <w:t xml:space="preserve">        world.env_field.at(pos).quantised_hash().hash(&amp;mut h);</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h.finish()</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B91C1C"/>
          <w:sz w:val="28"/>
          <w:szCs w:val="28"/>
        </w:rPr>
        <w:t xml:space="preserve">5.2  Butterfly Tracer — Binary Search on Input Log</w:t>
      </w:r>
    </w:p>
    <w:p>
      <w:pPr>
        <w:spacing w:after="60" w:before="60"/>
      </w:pPr>
      <w:r>
        <w:rPr>
          <w:rFonts w:ascii="Arial" w:cs="Arial" w:eastAsia="Arial" w:hAnsi="Arial"/>
          <w:sz w:val="22"/>
          <w:szCs w:val="22"/>
        </w:rPr>
        <w:t xml:space="preserve">When the snapshot hashes diverge at tick T, the butterfly is somewhere between the previous snapshot (tick T−1000) and T. Binary search on the input log finds it in log₂(1000) ≈ 10 replay runs: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ButterflyTracer: binary search on input logs to find divergence cause</w:t>
      </w:r>
    </w:p>
    <w:p>
      <w:pPr>
        <w:shd w:fill="0F172A" w:val="clear"/>
        <w:spacing w:after="0" w:before="0"/>
        <w:ind w:left="160"/>
      </w:pPr>
      <w:r>
        <w:rPr>
          <w:rFonts w:ascii="Courier New" w:cs="Courier New" w:eastAsia="Courier New" w:hAnsi="Courier New"/>
          <w:color w:val="D1FAE5"/>
          <w:sz w:val="16"/>
          <w:szCs w:val="16"/>
        </w:rPr>
        <w:t xml:space="preserve">pub struct ButterflyTracer {</w:t>
      </w:r>
    </w:p>
    <w:p>
      <w:pPr>
        <w:shd w:fill="0F172A" w:val="clear"/>
        <w:spacing w:after="0" w:before="0"/>
        <w:ind w:left="160"/>
      </w:pPr>
      <w:r>
        <w:rPr>
          <w:rFonts w:ascii="Courier New" w:cs="Courier New" w:eastAsia="Courier New" w:hAnsi="Courier New"/>
          <w:color w:val="D1FAE5"/>
          <w:sz w:val="16"/>
          <w:szCs w:val="16"/>
        </w:rPr>
        <w:t xml:space="preserve">    world_seed: u64,</w:t>
      </w:r>
    </w:p>
    <w:p>
      <w:pPr>
        <w:shd w:fill="0F172A" w:val="clear"/>
        <w:spacing w:after="0" w:before="0"/>
        <w:ind w:left="160"/>
      </w:pPr>
      <w:r>
        <w:rPr>
          <w:rFonts w:ascii="Courier New" w:cs="Courier New" w:eastAsia="Courier New" w:hAnsi="Courier New"/>
          <w:color w:val="D1FAE5"/>
          <w:sz w:val="16"/>
          <w:szCs w:val="16"/>
        </w:rPr>
        <w:t xml:space="preserve">    log_a:      Vec&lt;PlayerInput&gt;,   // run A's input log</w:t>
      </w:r>
    </w:p>
    <w:p>
      <w:pPr>
        <w:shd w:fill="0F172A" w:val="clear"/>
        <w:spacing w:after="0" w:before="0"/>
        <w:ind w:left="160"/>
      </w:pPr>
      <w:r>
        <w:rPr>
          <w:rFonts w:ascii="Courier New" w:cs="Courier New" w:eastAsia="Courier New" w:hAnsi="Courier New"/>
          <w:color w:val="D1FAE5"/>
          <w:sz w:val="16"/>
          <w:szCs w:val="16"/>
        </w:rPr>
        <w:t xml:space="preserve">    log_b:      Vec&lt;PlayerInput&gt;,   // run B's input log</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ButterflyTracer {</w:t>
      </w:r>
    </w:p>
    <w:p>
      <w:pPr>
        <w:shd w:fill="0F172A" w:val="clear"/>
        <w:spacing w:after="0" w:before="0"/>
        <w:ind w:left="160"/>
      </w:pPr>
      <w:r>
        <w:rPr>
          <w:rFonts w:ascii="Courier New" w:cs="Courier New" w:eastAsia="Courier New" w:hAnsi="Courier New"/>
          <w:color w:val="D1FAE5"/>
          <w:sz w:val="16"/>
          <w:szCs w:val="16"/>
        </w:rPr>
        <w:t xml:space="preserve">    /// Find the exact tick where run A and B diverge.</w:t>
      </w:r>
    </w:p>
    <w:p>
      <w:pPr>
        <w:shd w:fill="0F172A" w:val="clear"/>
        <w:spacing w:after="0" w:before="0"/>
        <w:ind w:left="160"/>
      </w:pPr>
      <w:r>
        <w:rPr>
          <w:rFonts w:ascii="Courier New" w:cs="Courier New" w:eastAsia="Courier New" w:hAnsi="Courier New"/>
          <w:color w:val="D1FAE5"/>
          <w:sz w:val="16"/>
          <w:szCs w:val="16"/>
        </w:rPr>
        <w:t xml:space="preserve">    /// Returns (diverge_tick, input_a, input_b) — the inputs that forked the world.</w:t>
      </w:r>
    </w:p>
    <w:p>
      <w:pPr>
        <w:shd w:fill="0F172A" w:val="clear"/>
        <w:spacing w:after="0" w:before="0"/>
        <w:ind w:left="160"/>
      </w:pPr>
      <w:r>
        <w:rPr>
          <w:rFonts w:ascii="Courier New" w:cs="Courier New" w:eastAsia="Courier New" w:hAnsi="Courier New"/>
          <w:color w:val="D1FAE5"/>
          <w:sz w:val="16"/>
          <w:szCs w:val="16"/>
        </w:rPr>
        <w:t xml:space="preserve">    pub fn find_butterfly(&amp;self, diverge_range: Range&lt;u64&gt;) -&gt; ButterflyResult {</w:t>
      </w:r>
    </w:p>
    <w:p>
      <w:pPr>
        <w:shd w:fill="0F172A" w:val="clear"/>
        <w:spacing w:after="0" w:before="0"/>
        <w:ind w:left="160"/>
      </w:pPr>
      <w:r>
        <w:rPr>
          <w:rFonts w:ascii="Courier New" w:cs="Courier New" w:eastAsia="Courier New" w:hAnsi="Courier New"/>
          <w:color w:val="D1FAE5"/>
          <w:sz w:val="16"/>
          <w:szCs w:val="16"/>
        </w:rPr>
        <w:t xml:space="preserve">        let mut lo = diverge_range.start;</w:t>
      </w:r>
    </w:p>
    <w:p>
      <w:pPr>
        <w:shd w:fill="0F172A" w:val="clear"/>
        <w:spacing w:after="0" w:before="0"/>
        <w:ind w:left="160"/>
      </w:pPr>
      <w:r>
        <w:rPr>
          <w:rFonts w:ascii="Courier New" w:cs="Courier New" w:eastAsia="Courier New" w:hAnsi="Courier New"/>
          <w:color w:val="D1FAE5"/>
          <w:sz w:val="16"/>
          <w:szCs w:val="16"/>
        </w:rPr>
        <w:t xml:space="preserve">        let mut hi = diverge_range.end;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while hi - lo &gt; 1 {</w:t>
      </w:r>
    </w:p>
    <w:p>
      <w:pPr>
        <w:shd w:fill="0F172A" w:val="clear"/>
        <w:spacing w:after="0" w:before="0"/>
        <w:ind w:left="160"/>
      </w:pPr>
      <w:r>
        <w:rPr>
          <w:rFonts w:ascii="Courier New" w:cs="Courier New" w:eastAsia="Courier New" w:hAnsi="Courier New"/>
          <w:color w:val="D1FAE5"/>
          <w:sz w:val="16"/>
          <w:szCs w:val="16"/>
        </w:rPr>
        <w:t xml:space="preserve">            let mid = (lo + hi) / 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Replay both runs up to mid from the same initial state</w:t>
      </w:r>
    </w:p>
    <w:p>
      <w:pPr>
        <w:shd w:fill="0F172A" w:val="clear"/>
        <w:spacing w:after="0" w:before="0"/>
        <w:ind w:left="160"/>
      </w:pPr>
      <w:r>
        <w:rPr>
          <w:rFonts w:ascii="Courier New" w:cs="Courier New" w:eastAsia="Courier New" w:hAnsi="Courier New"/>
          <w:color w:val="D1FAE5"/>
          <w:sz w:val="16"/>
          <w:szCs w:val="16"/>
        </w:rPr>
        <w:t xml:space="preserve">            let state_a = replay(self.world_seed, &amp;self.log_a[..mid as usize]);</w:t>
      </w:r>
    </w:p>
    <w:p>
      <w:pPr>
        <w:shd w:fill="0F172A" w:val="clear"/>
        <w:spacing w:after="0" w:before="0"/>
        <w:ind w:left="160"/>
      </w:pPr>
      <w:r>
        <w:rPr>
          <w:rFonts w:ascii="Courier New" w:cs="Courier New" w:eastAsia="Courier New" w:hAnsi="Courier New"/>
          <w:color w:val="D1FAE5"/>
          <w:sz w:val="16"/>
          <w:szCs w:val="16"/>
        </w:rPr>
        <w:t xml:space="preserve">            let state_b = replay(self.world_seed, &amp;self.log_b[..mid as usize]);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if hash_world_state(&amp;state_a) == hash_world_state(&amp;state_b) {</w:t>
      </w:r>
    </w:p>
    <w:p>
      <w:pPr>
        <w:shd w:fill="0F172A" w:val="clear"/>
        <w:spacing w:after="0" w:before="0"/>
        <w:ind w:left="160"/>
      </w:pPr>
      <w:r>
        <w:rPr>
          <w:rFonts w:ascii="Courier New" w:cs="Courier New" w:eastAsia="Courier New" w:hAnsi="Courier New"/>
          <w:color w:val="D1FAE5"/>
          <w:sz w:val="16"/>
          <w:szCs w:val="16"/>
        </w:rPr>
        <w:t xml:space="preserve">                lo = mid;  // same up to mid — butterfly is after</w:t>
      </w:r>
    </w:p>
    <w:p>
      <w:pPr>
        <w:shd w:fill="0F172A" w:val="clear"/>
        <w:spacing w:after="0" w:before="0"/>
        <w:ind w:left="160"/>
      </w:pPr>
      <w:r>
        <w:rPr>
          <w:rFonts w:ascii="Courier New" w:cs="Courier New" w:eastAsia="Courier New" w:hAnsi="Courier New"/>
          <w:color w:val="D1FAE5"/>
          <w:sz w:val="16"/>
          <w:szCs w:val="16"/>
        </w:rPr>
        <w:t xml:space="preserve">            } else {</w:t>
      </w:r>
    </w:p>
    <w:p>
      <w:pPr>
        <w:shd w:fill="0F172A" w:val="clear"/>
        <w:spacing w:after="0" w:before="0"/>
        <w:ind w:left="160"/>
      </w:pPr>
      <w:r>
        <w:rPr>
          <w:rFonts w:ascii="Courier New" w:cs="Courier New" w:eastAsia="Courier New" w:hAnsi="Courier New"/>
          <w:color w:val="D1FAE5"/>
          <w:sz w:val="16"/>
          <w:szCs w:val="16"/>
        </w:rPr>
        <w:t xml:space="preserve">                hi = mid;  // different at mid — butterfly is before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ButterflyResult {</w:t>
      </w:r>
    </w:p>
    <w:p>
      <w:pPr>
        <w:shd w:fill="0F172A" w:val="clear"/>
        <w:spacing w:after="0" w:before="0"/>
        <w:ind w:left="160"/>
      </w:pPr>
      <w:r>
        <w:rPr>
          <w:rFonts w:ascii="Courier New" w:cs="Courier New" w:eastAsia="Courier New" w:hAnsi="Courier New"/>
          <w:color w:val="D1FAE5"/>
          <w:sz w:val="16"/>
          <w:szCs w:val="16"/>
        </w:rPr>
        <w:t xml:space="preserve">            tick:    lo,</w:t>
      </w:r>
    </w:p>
    <w:p>
      <w:pPr>
        <w:shd w:fill="0F172A" w:val="clear"/>
        <w:spacing w:after="0" w:before="0"/>
        <w:ind w:left="160"/>
      </w:pPr>
      <w:r>
        <w:rPr>
          <w:rFonts w:ascii="Courier New" w:cs="Courier New" w:eastAsia="Courier New" w:hAnsi="Courier New"/>
          <w:color w:val="D1FAE5"/>
          <w:sz w:val="16"/>
          <w:szCs w:val="16"/>
        </w:rPr>
        <w:t xml:space="preserve">            input_a: self.log_a[lo as usize].clone(),</w:t>
      </w:r>
    </w:p>
    <w:p>
      <w:pPr>
        <w:shd w:fill="0F172A" w:val="clear"/>
        <w:spacing w:after="0" w:before="0"/>
        <w:ind w:left="160"/>
      </w:pPr>
      <w:r>
        <w:rPr>
          <w:rFonts w:ascii="Courier New" w:cs="Courier New" w:eastAsia="Courier New" w:hAnsi="Courier New"/>
          <w:color w:val="D1FAE5"/>
          <w:sz w:val="16"/>
          <w:szCs w:val="16"/>
        </w:rPr>
        <w:t xml:space="preserve">            input_b: self.log_b[lo as usize].clone(),</w:t>
      </w:r>
    </w:p>
    <w:p>
      <w:pPr>
        <w:shd w:fill="0F172A" w:val="clear"/>
        <w:spacing w:after="0" w:before="0"/>
        <w:ind w:left="160"/>
      </w:pPr>
      <w:r>
        <w:rPr>
          <w:rFonts w:ascii="Courier New" w:cs="Courier New" w:eastAsia="Courier New" w:hAnsi="Courier New"/>
          <w:color w:val="D1FAE5"/>
          <w:sz w:val="16"/>
          <w:szCs w:val="16"/>
        </w:rPr>
        <w:t xml:space="preserve">            diff:    InputDiff::compute(&amp;self.log_a[lo as usize],</w:t>
      </w:r>
    </w:p>
    <w:p>
      <w:pPr>
        <w:shd w:fill="0F172A" w:val="clear"/>
        <w:spacing w:after="0" w:before="0"/>
        <w:ind w:left="160"/>
      </w:pPr>
      <w:r>
        <w:rPr>
          <w:rFonts w:ascii="Courier New" w:cs="Courier New" w:eastAsia="Courier New" w:hAnsi="Courier New"/>
          <w:color w:val="D1FAE5"/>
          <w:sz w:val="16"/>
          <w:szCs w:val="16"/>
        </w:rPr>
        <w:t xml:space="preserve">                                         &amp;self.log_b[lo as usize]),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B91C1C"/>
          <w:sz w:val="28"/>
          <w:szCs w:val="28"/>
        </w:rPr>
        <w:t xml:space="preserve">5.3  Divergence Report — What the Fork Tells You</w:t>
      </w:r>
    </w:p>
    <w:p>
      <w:pPr>
        <w:spacing w:after="60" w:before="60"/>
      </w:pPr>
      <w:r>
        <w:rPr>
          <w:rFonts w:ascii="Arial" w:cs="Arial" w:eastAsia="Arial" w:hAnsi="Arial"/>
          <w:sz w:val="22"/>
          <w:szCs w:val="22"/>
        </w:rPr>
        <w:t xml:space="preserve">After finding the butterfly, the divergence report compares the world state at the fork tick and categorises which systems diverged first. This tells you which systems are sensitive to which types of player input: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Divergence cause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First-diverging system</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Engineering implication</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moved 3 blocks differently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Mob FSM state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Mob AI is sensitive to player position at this range. Expected for hunting/pathfinding. Verify that the sensitivity is proportional to distance (close player = high sensitivity is correct).</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used different technique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genome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bending technique triggered a sway mark that changed genome combination outcomes downstream. Trace which sway mark and verify it's intentional.</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held their breath 2s earlier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 FSM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Lauscher's curiosity accumulator responded to absence of breath sounds. Expected. Verify the threshold matches the spec (2s breath-hold detection).</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spoke different Choir frequency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mesh</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Different partial coupling depth was established. Expected if frequency was within/outside the ±15 cent match window. Verify the cents threshold.</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took a different path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Quest state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proximity triggered a quest hook that the other run did not. Expected for proximity-triggered quests. Verify trigger radius is correct.</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B91C1C"/>
                <w:sz w:val="20"/>
                <w:szCs w:val="20"/>
              </w:rPr>
              <w:t xml:space="preserve">Identical inputs → divergence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system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BUG. If the inputs are identical and the hash diverges, there is a source of non-determinism that should not exist. Bisect with a specialized replay tool.</w:t>
            </w:r>
          </w:p>
        </w:tc>
      </w:tr>
    </w:tbl>
    <w:p>
      <w:pPr>
        <w:spacing w:before="120"/>
      </w:pPr>
      <w:r>
        <w:t xml:space="preserve"/>
      </w:r>
    </w:p>
    <w:p>
      <w:pPr>
        <w:pBdr>
          <w:bottom w:val="single" w:color="B91C1C"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The Unendlich 100 Days Benchmark — Canonical Reference Run</w:t>
      </w:r>
    </w:p>
    <w:p>
      <w:pPr>
        <w:spacing w:before="60"/>
      </w:pPr>
      <w:r>
        <w:t xml:space="preserve"/>
      </w:r>
    </w:p>
    <w:p>
      <w:pPr>
        <w:pStyle w:val="Heading1"/>
        <w:spacing w:after="200" w:before="520"/>
      </w:pPr>
      <w:r>
        <w:rPr>
          <w:rFonts w:ascii="Arial" w:cs="Arial" w:eastAsia="Arial" w:hAnsi="Arial"/>
          <w:b/>
          <w:bCs/>
          <w:color w:val="0F172A"/>
          <w:sz w:val="40"/>
          <w:szCs w:val="40"/>
        </w:rPr>
        <w:t xml:space="preserve">6.  The Unendlich 100 Days Coverage Benchmark</w:t>
      </w:r>
    </w:p>
    <w:p>
      <w:pPr>
        <w:spacing w:after="60" w:before="60"/>
      </w:pPr>
      <w:r>
        <w:rPr>
          <w:rFonts w:ascii="Arial" w:cs="Arial" w:eastAsia="Arial" w:hAnsi="Arial"/>
          <w:sz w:val="22"/>
          <w:szCs w:val="22"/>
        </w:rPr>
        <w:t xml:space="preserve">The 100 Days Benchmark is a canonical run configuration used as the target for release-quality coverage. It defines what a 'thorough playthrough' means — the minimum coverage each system should achieve in a 100-simulated-day run (2,400,000 ticks) with the ALL_ROUNDER style profile.</w:t>
      </w:r>
    </w:p>
    <w:p>
      <w:pPr>
        <w:spacing w:before="60"/>
      </w:pPr>
      <w:r>
        <w:t xml:space="preserve"/>
      </w:r>
    </w:p>
    <w:p>
      <w:pPr>
        <w:pStyle w:val="Heading2"/>
        <w:spacing w:after="120" w:before="300"/>
      </w:pPr>
      <w:r>
        <w:rPr>
          <w:rFonts w:ascii="Arial" w:cs="Arial" w:eastAsia="Arial" w:hAnsi="Arial"/>
          <w:b/>
          <w:bCs/>
          <w:color w:val="0369A1"/>
          <w:sz w:val="28"/>
          <w:szCs w:val="28"/>
        </w:rPr>
        <w:t xml:space="preserve">6.1  Era Structure — What Each Phase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560"/>
      </w:tblGrid>
      <w:tr>
        <w:trPr>
          <w:tblHeader/>
        </w:trPr>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Days</w:t>
            </w:r>
          </w:p>
        </w:tc>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Phase</w:t>
            </w:r>
          </w:p>
        </w:tc>
        <w:tc>
          <w:tcPr>
            <w:tcW w:type="dxa" w:w="5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Systems primarily exercised</w:t>
            </w:r>
          </w:p>
        </w:tc>
      </w:tr>
      <w:tr>
        <w:trPr>
          <w:tblHeader w:val="false"/>
        </w:trPr>
        <w:tc>
          <w:tcPr>
            <w:tcW w:type="dxa" w:w="1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1–10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Surface start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World generation, basic movement, surface biomes, first mob encounters, basic bending (technique tree exploration), first voice shapes, standard forge crafting.</w:t>
            </w:r>
          </w:p>
        </w:tc>
      </w:tr>
      <w:tr>
        <w:trPr>
          <w:tblHeader w:val="false"/>
        </w:trPr>
        <w:tc>
          <w:tcPr>
            <w:tcW w:type="dxa" w:w="1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10–25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Underground push</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biome coverage, fluid POIs (waterfalls), formation recognition, Seismic Forge discovery, chi stone tuning, Earth bending coverage, Lauscher first encounter.</w:t>
            </w:r>
          </w:p>
        </w:tc>
      </w:tr>
      <w:tr>
        <w:trPr>
          <w:tblHeader w:val="false"/>
        </w:trPr>
        <w:tc>
          <w:tcPr>
            <w:tcW w:type="dxa" w:w="1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25–40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Coastal and water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zone coverage, Tidal Anvil discovery, Water bending coverage, Choir harmonisation (Water frequency), infusion system first use, Brine coverage.</w:t>
            </w:r>
          </w:p>
        </w:tc>
      </w:tr>
      <w:tr>
        <w:trPr>
          <w:tblHeader w:val="false"/>
        </w:trPr>
        <w:tc>
          <w:tcPr>
            <w:tcW w:type="dxa" w:w="1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40–55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Volcanic and storm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Volcanic zone coverage, lavafall POI, Volcanic Forge, Fire bending, Storm Tower discovery, Storm bending, Ryujin Relay Anvil, Carrier's Circuit quest chain.</w:t>
            </w:r>
          </w:p>
        </w:tc>
      </w:tr>
      <w:tr>
        <w:trPr>
          <w:tblHeader w:val="false"/>
        </w:trPr>
        <w:tc>
          <w:tcPr>
            <w:tcW w:type="dxa" w:w="1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55–70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Ancient Shrine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Shrine puzzle, Ancient Shrine Forge, Ancient Alloy recipes, Information bending, Temporal Echo coverage, Resonance Font, Crystal Soak infusion.</w:t>
            </w:r>
          </w:p>
        </w:tc>
      </w:tr>
      <w:tr>
        <w:trPr>
          <w:tblHeader w:val="false"/>
        </w:trPr>
        <w:tc>
          <w:tcPr>
            <w:tcW w:type="dxa" w:w="1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70–85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rider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encounter, harmonic introduction, Dragon Roost Forge, partial coupling growth, Genome Gift bond action, dragon rider sway at forges.</w:t>
            </w:r>
          </w:p>
        </w:tc>
      </w:tr>
      <w:tr>
        <w:trPr>
          <w:tblHeader w:val="false"/>
        </w:trPr>
        <w:tc>
          <w:tcPr>
            <w:tcW w:type="dxa" w:w="1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85–100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Mastery and stress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Advanced technique combinations, compound infusions, legacy enchantments, stress testing (peak entity counts, high-density bending, maximum forge throughput), quest chains completed.</w:t>
            </w:r>
          </w:p>
        </w:tc>
      </w:tr>
    </w:tbl>
    <w:p>
      <w:pPr>
        <w:spacing w:before="120"/>
      </w:pPr>
      <w:r>
        <w:t xml:space="preserve"/>
      </w:r>
    </w:p>
    <w:p>
      <w:pPr>
        <w:pStyle w:val="Heading2"/>
        <w:spacing w:after="120" w:before="300"/>
      </w:pPr>
      <w:r>
        <w:rPr>
          <w:rFonts w:ascii="Arial" w:cs="Arial" w:eastAsia="Arial" w:hAnsi="Arial"/>
          <w:b/>
          <w:bCs/>
          <w:color w:val="0369A1"/>
          <w:sz w:val="28"/>
          <w:szCs w:val="28"/>
        </w:rPr>
        <w:t xml:space="preserve">6.2  Target Coverage by Dimension</w:t>
      </w:r>
    </w:p>
    <w:p>
      <w:pPr>
        <w:spacing w:after="60" w:before="60"/>
      </w:pPr>
      <w:r>
        <w:rPr>
          <w:rFonts w:ascii="Arial" w:cs="Arial" w:eastAsia="Arial" w:hAnsi="Arial"/>
          <w:sz w:val="22"/>
          <w:szCs w:val="22"/>
        </w:rPr>
        <w:t xml:space="preserve">The following scores represent the minimum target for a passing 100 Days benchmark run (32 parallel runs, ALL_ROUNDER profile, world_seed = 0x4E44454E44494348):</w:t>
      </w:r>
    </w:p>
    <w:p>
      <w:pPr>
        <w:spacing w:before="60"/>
      </w:pPr>
      <w:r>
        <w:t xml:space="preserve"/>
      </w:r>
    </w:p>
    <w:p>
      <w:pPr>
        <w:shd w:fill="F9FAFB" w:val="clear"/>
        <w:spacing w:after="0" w:before="2"/>
      </w:pPr>
      <w:r>
        <w:rPr>
          <w:rFonts w:ascii="Courier New" w:cs="Courier New" w:eastAsia="Courier New" w:hAnsi="Courier New"/>
          <w:color w:val="1E293B"/>
          <w:sz w:val="18"/>
          <w:szCs w:val="18"/>
        </w:rPr>
        <w:t xml:space="preserve">  ┌────────────────────────────────────────────────────────────────┐</w:t>
      </w:r>
    </w:p>
    <w:p>
      <w:pPr>
        <w:shd w:fill="F9FAFB" w:val="clear"/>
        <w:spacing w:after="0" w:before="0"/>
      </w:pPr>
      <w:r>
        <w:rPr>
          <w:rFonts w:ascii="Courier New" w:cs="Courier New" w:eastAsia="Courier New" w:hAnsi="Courier New"/>
          <w:b/>
          <w:bCs/>
          <w:color w:val="0F172A"/>
          <w:sz w:val="18"/>
          <w:szCs w:val="18"/>
        </w:rPr>
        <w:t xml:space="preserve">  │  UNENDLICH 100 DAYS — COVERAGE BENCHMARK — TARGET SCORES      │</w:t>
      </w:r>
    </w:p>
    <w:p>
      <w:pPr>
        <w:shd w:fill="F9FAFB" w:val="clear"/>
        <w:spacing w:after="0" w:before="0"/>
      </w:pPr>
      <w:r>
        <w:rPr>
          <w:rFonts w:ascii="Courier New" w:cs="Courier New" w:eastAsia="Courier New" w:hAnsi="Courier New"/>
          <w:color w:val="1E293B"/>
          <w:sz w:val="18"/>
          <w:szCs w:val="18"/>
        </w:rPr>
        <w:t xml:space="preserve">  ├────────────────────────────────────────────────────────────────┤</w:t>
      </w:r>
    </w:p>
    <w:p>
      <w:pPr>
        <w:shd w:fill="F9FAFB" w:val="clear"/>
        <w:spacing w:after="2" w:before="2"/>
      </w:pPr>
      <w:r>
        <w:rPr>
          <w:rFonts w:ascii="Courier New" w:cs="Courier New" w:eastAsia="Courier New" w:hAnsi="Courier New"/>
          <w:color w:val="1E293B"/>
          <w:sz w:val="19"/>
          <w:szCs w:val="19"/>
        </w:rPr>
        <w:t xml:space="preserve">  World Generation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72%</w:t>
      </w:r>
    </w:p>
    <w:p>
      <w:pPr>
        <w:shd w:fill="F9FAFB" w:val="clear"/>
        <w:spacing w:after="2" w:before="2"/>
      </w:pPr>
      <w:r>
        <w:rPr>
          <w:rFonts w:ascii="Courier New" w:cs="Courier New" w:eastAsia="Courier New" w:hAnsi="Courier New"/>
          <w:color w:val="1E293B"/>
          <w:sz w:val="19"/>
          <w:szCs w:val="19"/>
        </w:rPr>
        <w:t xml:space="preserve">  Biome Coverage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65%</w:t>
      </w:r>
    </w:p>
    <w:p>
      <w:pPr>
        <w:shd w:fill="F9FAFB" w:val="clear"/>
        <w:spacing w:after="2" w:before="2"/>
      </w:pPr>
      <w:r>
        <w:rPr>
          <w:rFonts w:ascii="Courier New" w:cs="Courier New" w:eastAsia="Courier New" w:hAnsi="Courier New"/>
          <w:color w:val="1E293B"/>
          <w:sz w:val="19"/>
          <w:szCs w:val="19"/>
        </w:rPr>
        <w:t xml:space="preserve">  Fluid POI Coverage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80%</w:t>
      </w:r>
    </w:p>
    <w:p>
      <w:pPr>
        <w:shd w:fill="F9FAFB" w:val="clear"/>
        <w:spacing w:after="2" w:before="2"/>
      </w:pPr>
      <w:r>
        <w:rPr>
          <w:rFonts w:ascii="Courier New" w:cs="Courier New" w:eastAsia="Courier New" w:hAnsi="Courier New"/>
          <w:color w:val="1E293B"/>
          <w:sz w:val="19"/>
          <w:szCs w:val="19"/>
        </w:rPr>
        <w:t xml:space="preserve">  Formation Dictionary        </w:t>
      </w:r>
      <w:r>
        <w:rPr>
          <w:rFonts w:ascii="Courier New" w:cs="Courier New" w:eastAsia="Courier New" w:hAnsi="Courier New"/>
          <w:color w:val="B91C1C"/>
          <w:sz w:val="19"/>
          <w:szCs w:val="19"/>
        </w:rPr>
        <w:t xml:space="preserve">███████░░░░░░░░░░░░░ </w:t>
      </w:r>
      <w:r>
        <w:rPr>
          <w:rFonts w:ascii="Courier New" w:cs="Courier New" w:eastAsia="Courier New" w:hAnsi="Courier New"/>
          <w:b/>
          <w:bCs/>
          <w:color w:val="B91C1C"/>
          <w:sz w:val="19"/>
          <w:szCs w:val="19"/>
        </w:rPr>
        <w:t xml:space="preserve"> 35%</w:t>
      </w:r>
    </w:p>
    <w:p>
      <w:pPr>
        <w:shd w:fill="F9FAFB" w:val="clear"/>
        <w:spacing w:after="2" w:before="2"/>
      </w:pPr>
      <w:r>
        <w:rPr>
          <w:rFonts w:ascii="Courier New" w:cs="Courier New" w:eastAsia="Courier New" w:hAnsi="Courier New"/>
          <w:color w:val="1E293B"/>
          <w:sz w:val="19"/>
          <w:szCs w:val="19"/>
        </w:rPr>
        <w:t xml:space="preserve">  Bending — Core Disciplines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90%</w:t>
      </w:r>
    </w:p>
    <w:p>
      <w:pPr>
        <w:shd w:fill="F9FAFB" w:val="clear"/>
        <w:spacing w:after="2" w:before="2"/>
      </w:pPr>
      <w:r>
        <w:rPr>
          <w:rFonts w:ascii="Courier New" w:cs="Courier New" w:eastAsia="Courier New" w:hAnsi="Courier New"/>
          <w:color w:val="1E293B"/>
          <w:sz w:val="19"/>
          <w:szCs w:val="19"/>
        </w:rPr>
        <w:t xml:space="preserve">  Bending — Sub-Disciplines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70%</w:t>
      </w:r>
    </w:p>
    <w:p>
      <w:pPr>
        <w:shd w:fill="F9FAFB" w:val="clear"/>
        <w:spacing w:after="2" w:before="2"/>
      </w:pPr>
      <w:r>
        <w:rPr>
          <w:rFonts w:ascii="Courier New" w:cs="Courier New" w:eastAsia="Courier New" w:hAnsi="Courier New"/>
          <w:color w:val="1E293B"/>
          <w:sz w:val="19"/>
          <w:szCs w:val="19"/>
        </w:rPr>
        <w:t xml:space="preserve">  Bending — Techniques Fired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65%</w:t>
      </w:r>
    </w:p>
    <w:p>
      <w:pPr>
        <w:shd w:fill="F9FAFB" w:val="clear"/>
        <w:spacing w:after="2" w:before="2"/>
      </w:pPr>
      <w:r>
        <w:rPr>
          <w:rFonts w:ascii="Courier New" w:cs="Courier New" w:eastAsia="Courier New" w:hAnsi="Courier New"/>
          <w:color w:val="1E293B"/>
          <w:sz w:val="19"/>
          <w:szCs w:val="19"/>
        </w:rPr>
        <w:t xml:space="preserve">  Choir Harmonisation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85%</w:t>
      </w:r>
    </w:p>
    <w:p>
      <w:pPr>
        <w:shd w:fill="F9FAFB" w:val="clear"/>
        <w:spacing w:after="2" w:before="2"/>
      </w:pPr>
      <w:r>
        <w:rPr>
          <w:rFonts w:ascii="Courier New" w:cs="Courier New" w:eastAsia="Courier New" w:hAnsi="Courier New"/>
          <w:color w:val="1E293B"/>
          <w:sz w:val="19"/>
          <w:szCs w:val="19"/>
        </w:rPr>
        <w:t xml:space="preserve">  Voice Shape Recognition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75%</w:t>
      </w:r>
    </w:p>
    <w:p>
      <w:pPr>
        <w:shd w:fill="F9FAFB" w:val="clear"/>
        <w:spacing w:after="2" w:before="2"/>
      </w:pPr>
      <w:r>
        <w:rPr>
          <w:rFonts w:ascii="Courier New" w:cs="Courier New" w:eastAsia="Courier New" w:hAnsi="Courier New"/>
          <w:color w:val="1E293B"/>
          <w:sz w:val="19"/>
          <w:szCs w:val="19"/>
        </w:rPr>
        <w:t xml:space="preserve">  Mob Species Coverage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55%</w:t>
      </w:r>
    </w:p>
    <w:p>
      <w:pPr>
        <w:shd w:fill="F9FAFB" w:val="clear"/>
        <w:spacing w:after="2" w:before="2"/>
      </w:pPr>
      <w:r>
        <w:rPr>
          <w:rFonts w:ascii="Courier New" w:cs="Courier New" w:eastAsia="Courier New" w:hAnsi="Courier New"/>
          <w:color w:val="1E293B"/>
          <w:sz w:val="19"/>
          <w:szCs w:val="19"/>
        </w:rPr>
        <w:t xml:space="preserve">  Mob AI FSM Coverage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60%</w:t>
      </w:r>
    </w:p>
    <w:p>
      <w:pPr>
        <w:shd w:fill="F9FAFB" w:val="clear"/>
        <w:spacing w:after="2" w:before="2"/>
      </w:pPr>
      <w:r>
        <w:rPr>
          <w:rFonts w:ascii="Courier New" w:cs="Courier New" w:eastAsia="Courier New" w:hAnsi="Courier New"/>
          <w:color w:val="1E293B"/>
          <w:sz w:val="19"/>
          <w:szCs w:val="19"/>
        </w:rPr>
        <w:t xml:space="preserve">  Object Permanence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90%</w:t>
      </w:r>
    </w:p>
    <w:p>
      <w:pPr>
        <w:shd w:fill="F9FAFB" w:val="clear"/>
        <w:spacing w:after="2" w:before="2"/>
      </w:pPr>
      <w:r>
        <w:rPr>
          <w:rFonts w:ascii="Courier New" w:cs="Courier New" w:eastAsia="Courier New" w:hAnsi="Courier New"/>
          <w:color w:val="1E293B"/>
          <w:sz w:val="19"/>
          <w:szCs w:val="19"/>
        </w:rPr>
        <w:t xml:space="preserve">  Experience Brain Stages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75%</w:t>
      </w:r>
    </w:p>
    <w:p>
      <w:pPr>
        <w:shd w:fill="F9FAFB" w:val="clear"/>
        <w:spacing w:after="2" w:before="2"/>
      </w:pPr>
      <w:r>
        <w:rPr>
          <w:rFonts w:ascii="Courier New" w:cs="Courier New" w:eastAsia="Courier New" w:hAnsi="Courier New"/>
          <w:color w:val="1E293B"/>
          <w:sz w:val="19"/>
          <w:szCs w:val="19"/>
        </w:rPr>
        <w:t xml:space="preserve">  Dragon System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80%</w:t>
      </w:r>
    </w:p>
    <w:p>
      <w:pPr>
        <w:shd w:fill="F9FAFB" w:val="clear"/>
        <w:spacing w:after="2" w:before="2"/>
      </w:pPr>
      <w:r>
        <w:rPr>
          <w:rFonts w:ascii="Courier New" w:cs="Courier New" w:eastAsia="Courier New" w:hAnsi="Courier New"/>
          <w:color w:val="1E293B"/>
          <w:sz w:val="19"/>
          <w:szCs w:val="19"/>
        </w:rPr>
        <w:t xml:space="preserve">  Crafting Recipes            </w:t>
      </w:r>
      <w:r>
        <w:rPr>
          <w:rFonts w:ascii="Courier New" w:cs="Courier New" w:eastAsia="Courier New" w:hAnsi="Courier New"/>
          <w:color w:val="B91C1C"/>
          <w:sz w:val="19"/>
          <w:szCs w:val="19"/>
        </w:rPr>
        <w:t xml:space="preserve">████████░░░░░░░░░░░░ </w:t>
      </w:r>
      <w:r>
        <w:rPr>
          <w:rFonts w:ascii="Courier New" w:cs="Courier New" w:eastAsia="Courier New" w:hAnsi="Courier New"/>
          <w:b/>
          <w:bCs/>
          <w:color w:val="B91C1C"/>
          <w:sz w:val="19"/>
          <w:szCs w:val="19"/>
        </w:rPr>
        <w:t xml:space="preserve"> 40%</w:t>
      </w:r>
    </w:p>
    <w:p>
      <w:pPr>
        <w:shd w:fill="F9FAFB" w:val="clear"/>
        <w:spacing w:after="2" w:before="2"/>
      </w:pPr>
      <w:r>
        <w:rPr>
          <w:rFonts w:ascii="Courier New" w:cs="Courier New" w:eastAsia="Courier New" w:hAnsi="Courier New"/>
          <w:color w:val="1E293B"/>
          <w:sz w:val="19"/>
          <w:szCs w:val="19"/>
        </w:rPr>
        <w:t xml:space="preserve">  Forge Types Used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88%</w:t>
      </w:r>
    </w:p>
    <w:p>
      <w:pPr>
        <w:shd w:fill="F9FAFB" w:val="clear"/>
        <w:spacing w:after="2" w:before="2"/>
      </w:pPr>
      <w:r>
        <w:rPr>
          <w:rFonts w:ascii="Courier New" w:cs="Courier New" w:eastAsia="Courier New" w:hAnsi="Courier New"/>
          <w:color w:val="1E293B"/>
          <w:sz w:val="19"/>
          <w:szCs w:val="19"/>
        </w:rPr>
        <w:t xml:space="preserve">  Infusion Types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70%</w:t>
      </w:r>
    </w:p>
    <w:p>
      <w:pPr>
        <w:shd w:fill="F9FAFB" w:val="clear"/>
        <w:spacing w:after="2" w:before="2"/>
      </w:pPr>
      <w:r>
        <w:rPr>
          <w:rFonts w:ascii="Courier New" w:cs="Courier New" w:eastAsia="Courier New" w:hAnsi="Courier New"/>
          <w:color w:val="1E293B"/>
          <w:sz w:val="19"/>
          <w:szCs w:val="19"/>
        </w:rPr>
        <w:t xml:space="preserve">  Enchantment Coverage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60%</w:t>
      </w:r>
    </w:p>
    <w:p>
      <w:pPr>
        <w:shd w:fill="F9FAFB" w:val="clear"/>
        <w:spacing w:after="2" w:before="2"/>
      </w:pPr>
      <w:r>
        <w:rPr>
          <w:rFonts w:ascii="Courier New" w:cs="Courier New" w:eastAsia="Courier New" w:hAnsi="Courier New"/>
          <w:color w:val="1E293B"/>
          <w:sz w:val="19"/>
          <w:szCs w:val="19"/>
        </w:rPr>
        <w:t xml:space="preserve">  Item Genome Diversity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75%</w:t>
      </w:r>
    </w:p>
    <w:p>
      <w:pPr>
        <w:shd w:fill="F9FAFB" w:val="clear"/>
        <w:spacing w:after="2" w:before="2"/>
      </w:pPr>
      <w:r>
        <w:rPr>
          <w:rFonts w:ascii="Courier New" w:cs="Courier New" w:eastAsia="Courier New" w:hAnsi="Courier New"/>
          <w:color w:val="1E293B"/>
          <w:sz w:val="19"/>
          <w:szCs w:val="19"/>
        </w:rPr>
        <w:t xml:space="preserve">  Quest Chains Triggered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85%</w:t>
      </w:r>
    </w:p>
    <w:p>
      <w:pPr>
        <w:shd w:fill="F9FAFB" w:val="clear"/>
        <w:spacing w:after="2" w:before="2"/>
      </w:pPr>
      <w:r>
        <w:rPr>
          <w:rFonts w:ascii="Courier New" w:cs="Courier New" w:eastAsia="Courier New" w:hAnsi="Courier New"/>
          <w:color w:val="1E293B"/>
          <w:sz w:val="19"/>
          <w:szCs w:val="19"/>
        </w:rPr>
        <w:t xml:space="preserve">  Quest Stages Completed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70%</w:t>
      </w:r>
    </w:p>
    <w:p>
      <w:pPr>
        <w:shd w:fill="F9FAFB" w:val="clear"/>
        <w:spacing w:after="2" w:before="2"/>
      </w:pPr>
      <w:r>
        <w:rPr>
          <w:rFonts w:ascii="Courier New" w:cs="Courier New" w:eastAsia="Courier New" w:hAnsi="Courier New"/>
          <w:color w:val="1E293B"/>
          <w:sz w:val="19"/>
          <w:szCs w:val="19"/>
        </w:rPr>
        <w:t xml:space="preserve">  Acoustic Zone Coverage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80%</w:t>
      </w:r>
    </w:p>
    <w:p>
      <w:pPr>
        <w:shd w:fill="F9FAFB" w:val="clear"/>
        <w:spacing w:after="2" w:before="2"/>
      </w:pPr>
      <w:r>
        <w:rPr>
          <w:rFonts w:ascii="Courier New" w:cs="Courier New" w:eastAsia="Courier New" w:hAnsi="Courier New"/>
          <w:color w:val="1E293B"/>
          <w:sz w:val="19"/>
          <w:szCs w:val="19"/>
        </w:rPr>
        <w:t xml:space="preserve">  Reactive Voice Events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90%</w:t>
      </w:r>
    </w:p>
    <w:p>
      <w:pPr>
        <w:shd w:fill="F9FAFB" w:val="clear"/>
        <w:spacing w:after="2" w:before="2"/>
      </w:pPr>
      <w:r>
        <w:rPr>
          <w:rFonts w:ascii="Courier New" w:cs="Courier New" w:eastAsia="Courier New" w:hAnsi="Courier New"/>
          <w:color w:val="1E293B"/>
          <w:sz w:val="19"/>
          <w:szCs w:val="19"/>
        </w:rPr>
        <w:t xml:space="preserve">  Stress — Peak Entities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82%</w:t>
      </w:r>
    </w:p>
    <w:p>
      <w:pPr>
        <w:shd w:fill="F9FAFB" w:val="clear"/>
        <w:spacing w:after="2" w:before="2"/>
      </w:pPr>
      <w:r>
        <w:rPr>
          <w:rFonts w:ascii="Courier New" w:cs="Courier New" w:eastAsia="Courier New" w:hAnsi="Courier New"/>
          <w:color w:val="1E293B"/>
          <w:sz w:val="19"/>
          <w:szCs w:val="19"/>
        </w:rPr>
        <w:t xml:space="preserve">  Stress — Bending Density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78%</w:t>
      </w:r>
    </w:p>
    <w:p>
      <w:pPr>
        <w:shd w:fill="F9FAFB" w:val="clear"/>
        <w:spacing w:after="0" w:before="0"/>
      </w:pPr>
      <w:r>
        <w:rPr>
          <w:rFonts w:ascii="Courier New" w:cs="Courier New" w:eastAsia="Courier New" w:hAnsi="Courier New"/>
          <w:color w:val="1E293B"/>
          <w:sz w:val="18"/>
          <w:szCs w:val="18"/>
        </w:rPr>
        <w:t xml:space="preserve">  ├────────────────────────────────────────────────────────────────┤</w:t>
      </w:r>
    </w:p>
    <w:p>
      <w:pPr>
        <w:shd w:fill="EDE9FE" w:val="clear"/>
        <w:spacing w:after="2" w:before="2"/>
      </w:pPr>
      <w:r>
        <w:rPr>
          <w:rFonts w:ascii="Courier New" w:cs="Courier New" w:eastAsia="Courier New" w:hAnsi="Courier New"/>
          <w:color w:val="1E293B"/>
          <w:sz w:val="19"/>
          <w:szCs w:val="19"/>
        </w:rPr>
        <w:t xml:space="preserve">  AGGREGATE — Simulation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82%</w:t>
      </w:r>
    </w:p>
    <w:p>
      <w:pPr>
        <w:shd w:fill="EDE9FE" w:val="clear"/>
        <w:spacing w:after="2" w:before="2"/>
      </w:pPr>
      <w:r>
        <w:rPr>
          <w:rFonts w:ascii="Courier New" w:cs="Courier New" w:eastAsia="Courier New" w:hAnsi="Courier New"/>
          <w:color w:val="1E293B"/>
          <w:sz w:val="19"/>
          <w:szCs w:val="19"/>
        </w:rPr>
        <w:t xml:space="preserve">  AGGREGATE — World Systems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68%</w:t>
      </w:r>
    </w:p>
    <w:p>
      <w:pPr>
        <w:shd w:fill="EDE9FE" w:val="clear"/>
        <w:spacing w:after="2" w:before="2"/>
      </w:pPr>
      <w:r>
        <w:rPr>
          <w:rFonts w:ascii="Courier New" w:cs="Courier New" w:eastAsia="Courier New" w:hAnsi="Courier New"/>
          <w:color w:val="1E293B"/>
          <w:sz w:val="19"/>
          <w:szCs w:val="19"/>
        </w:rPr>
        <w:t xml:space="preserve">  AGGREGATE — AI Behaviour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72%</w:t>
      </w:r>
    </w:p>
    <w:p>
      <w:pPr>
        <w:shd w:fill="EDE9FE" w:val="clear"/>
        <w:spacing w:after="2" w:before="2"/>
      </w:pPr>
      <w:r>
        <w:rPr>
          <w:rFonts w:ascii="Courier New" w:cs="Courier New" w:eastAsia="Courier New" w:hAnsi="Courier New"/>
          <w:color w:val="1E293B"/>
          <w:sz w:val="19"/>
          <w:szCs w:val="19"/>
        </w:rPr>
        <w:t xml:space="preserve">  AGGREGATE — Content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60%</w:t>
      </w:r>
    </w:p>
    <w:p>
      <w:pPr>
        <w:shd w:fill="EDE9FE" w:val="clear"/>
        <w:spacing w:after="2" w:before="2"/>
      </w:pPr>
      <w:r>
        <w:rPr>
          <w:rFonts w:ascii="Courier New" w:cs="Courier New" w:eastAsia="Courier New" w:hAnsi="Courier New"/>
          <w:color w:val="1E293B"/>
          <w:sz w:val="19"/>
          <w:szCs w:val="19"/>
        </w:rPr>
        <w:t xml:space="preserve">  AGGREGATE — Progression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78%</w:t>
      </w:r>
    </w:p>
    <w:p>
      <w:pPr>
        <w:shd w:fill="EDE9FE" w:val="clear"/>
        <w:spacing w:after="2" w:before="2"/>
      </w:pPr>
      <w:r>
        <w:rPr>
          <w:rFonts w:ascii="Courier New" w:cs="Courier New" w:eastAsia="Courier New" w:hAnsi="Courier New"/>
          <w:color w:val="1E293B"/>
          <w:sz w:val="19"/>
          <w:szCs w:val="19"/>
        </w:rPr>
        <w:t xml:space="preserve">  AGGREGATE — Stress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80%</w:t>
      </w:r>
    </w:p>
    <w:p>
      <w:pPr>
        <w:shd w:fill="F9FAFB" w:val="clear"/>
        <w:spacing w:after="0" w:before="0"/>
      </w:pPr>
      <w:r>
        <w:rPr>
          <w:rFonts w:ascii="Courier New" w:cs="Courier New" w:eastAsia="Courier New" w:hAnsi="Courier New"/>
          <w:color w:val="1E293B"/>
          <w:sz w:val="18"/>
          <w:szCs w:val="18"/>
        </w:rPr>
        <w:t xml:space="preserve">  ├────────────────────────────────────────────────────────────────┤</w:t>
      </w:r>
    </w:p>
    <w:p>
      <w:pPr>
        <w:shd w:fill="DBEAFE" w:val="clear"/>
        <w:spacing w:after="2" w:before="2"/>
      </w:pPr>
      <w:r>
        <w:rPr>
          <w:rFonts w:ascii="Courier New" w:cs="Courier New" w:eastAsia="Courier New" w:hAnsi="Courier New"/>
          <w:color w:val="1E293B"/>
          <w:sz w:val="19"/>
          <w:szCs w:val="19"/>
        </w:rPr>
        <w:t xml:space="preserve">  OVERALL ENGINE COVERAGE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73%</w:t>
      </w:r>
    </w:p>
    <w:p>
      <w:pPr>
        <w:shd w:fill="F9FAFB" w:val="clear"/>
        <w:spacing w:after="6" w:before="0"/>
      </w:pPr>
      <w:r>
        <w:rPr>
          <w:rFonts w:ascii="Courier New" w:cs="Courier New" w:eastAsia="Courier New" w:hAnsi="Courier New"/>
          <w:color w:val="1E293B"/>
          <w:sz w:val="18"/>
          <w:szCs w:val="18"/>
        </w:rPr>
        <w:t xml:space="preserve">  └────────────────────────────────────────────────────────────────┘</w:t>
      </w:r>
    </w:p>
    <w:p>
      <w:pPr>
        <w:spacing w:before="120"/>
      </w:pPr>
      <w:r>
        <w:t xml:space="preserve"/>
      </w:r>
    </w:p>
    <w:p>
      <w:pPr>
        <w:spacing w:after="80" w:before="80"/>
        <w:ind w:left="500"/>
      </w:pPr>
      <w:r>
        <w:rPr>
          <w:rFonts w:ascii="Arial" w:cs="Arial" w:eastAsia="Arial" w:hAnsi="Arial"/>
          <w:b/>
          <w:bCs/>
          <w:color w:val="854D0E"/>
          <w:sz w:val="20"/>
          <w:szCs w:val="20"/>
        </w:rPr>
        <w:t xml:space="preserve">Low-coverage dimensions are expected:  </w:t>
      </w:r>
      <w:r>
        <w:rPr>
          <w:rFonts w:ascii="Arial" w:cs="Arial" w:eastAsia="Arial" w:hAnsi="Arial"/>
          <w:i/>
          <w:iCs/>
          <w:color w:val="374151"/>
          <w:sz w:val="20"/>
          <w:szCs w:val="20"/>
        </w:rPr>
        <w:t xml:space="preserve">Formation Dictionary (35%) and Crafting Recipes (40%) have very large total item sets. Full coverage would require a dedicated specialist run. These dimensions track breadth of the content pipeline, not engine correctness — low scores here indicate content depth, not bugs.</w:t>
      </w:r>
    </w:p>
    <w:p>
      <w:pPr>
        <w:spacing w:before="120"/>
      </w:pPr>
      <w:r>
        <w:t xml:space="preserve"/>
      </w:r>
    </w:p>
    <w:p>
      <w:pPr>
        <w:pBdr>
          <w:bottom w:val="single" w:color="0369A1" w:sz="8" w:space="1"/>
        </w:pBdr>
        <w:spacing w:after="160" w:before="160"/>
      </w:pPr>
      <w:r>
        <w:t xml:space="preserve"/>
      </w:r>
    </w:p>
    <w:p>
      <w:pPr>
        <w:shd w:fill="854D0E" w:val="clear"/>
        <w:spacing w:after="0" w:before="12"/>
      </w:pPr>
      <w:r>
        <w:rPr>
          <w:rFonts w:ascii="Arial" w:cs="Arial" w:eastAsia="Arial" w:hAnsi="Arial"/>
          <w:b/>
          <w:bCs/>
          <w:color w:val="FFFFFF"/>
          <w:sz w:val="30"/>
          <w:szCs w:val="30"/>
        </w:rPr>
        <w:t xml:space="preserve">  🎯  Scoring System — Weights, Aggregates, and Regression</w:t>
      </w:r>
    </w:p>
    <w:p>
      <w:pPr>
        <w:spacing w:before="60"/>
      </w:pPr>
      <w:r>
        <w:t xml:space="preserve"/>
      </w:r>
    </w:p>
    <w:p>
      <w:pPr>
        <w:pStyle w:val="Heading1"/>
        <w:spacing w:after="200" w:before="520"/>
      </w:pPr>
      <w:r>
        <w:rPr>
          <w:rFonts w:ascii="Arial" w:cs="Arial" w:eastAsia="Arial" w:hAnsi="Arial"/>
          <w:b/>
          <w:bCs/>
          <w:color w:val="0F172A"/>
          <w:sz w:val="40"/>
          <w:szCs w:val="40"/>
        </w:rPr>
        <w:t xml:space="preserve">7.  Scoring System</w:t>
      </w:r>
    </w:p>
    <w:p>
      <w:pPr>
        <w:pStyle w:val="Heading2"/>
        <w:spacing w:after="120" w:before="300"/>
      </w:pPr>
      <w:r>
        <w:rPr>
          <w:rFonts w:ascii="Arial" w:cs="Arial" w:eastAsia="Arial" w:hAnsi="Arial"/>
          <w:b/>
          <w:bCs/>
          <w:color w:val="854D0E"/>
          <w:sz w:val="28"/>
          <w:szCs w:val="28"/>
        </w:rPr>
        <w:t xml:space="preserve">7.1  Dimension Weights</w:t>
      </w:r>
    </w:p>
    <w:p>
      <w:pPr>
        <w:spacing w:after="60" w:before="60"/>
      </w:pPr>
      <w:r>
        <w:rPr>
          <w:rFonts w:ascii="Arial" w:cs="Arial" w:eastAsia="Arial" w:hAnsi="Arial"/>
          <w:sz w:val="22"/>
          <w:szCs w:val="22"/>
        </w:rPr>
        <w:t xml:space="preserve">Not all dimensions are equally important. Core simulation systems (physics, chunk streaming, AI) are weighted higher than content coverage (which recipe was crafted). The weighting reflects engineering priority: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Dimension group</w:t>
            </w:r>
          </w:p>
        </w:tc>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Weight</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Rationale</w:t>
            </w:r>
          </w:p>
        </w:tc>
      </w:tr>
      <w:tr>
        <w:trPr>
          <w:tblHeader w:val="false"/>
        </w:trPr>
        <w:tc>
          <w:tcPr>
            <w:tcW w:type="dxa" w:w="2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Simulation (physics, ticks, persistence)</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Foundation. If physics is wrong, everything is wrong. Must be high.</w:t>
            </w:r>
          </w:p>
        </w:tc>
      </w:tr>
      <w:tr>
        <w:trPr>
          <w:tblHeader w:val="false"/>
        </w:trPr>
        <w:tc>
          <w:tcPr>
            <w:tcW w:type="dxa" w:w="2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AI systems (mob FSM, object permanence, dragon)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1.8×</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Core gameplay differentiation. AI bugs are immediately player-visible.</w:t>
            </w:r>
          </w:p>
        </w:tc>
      </w:tr>
      <w:tr>
        <w:trPr>
          <w:tblHeader w:val="false"/>
        </w:trPr>
        <w:tc>
          <w:tcPr>
            <w:tcW w:type="dxa" w:w="2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Bending and Choir (techniques, voice, harmonisation)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1.8×</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primary interaction model. Bugs here break the core loop.</w:t>
            </w:r>
          </w:p>
        </w:tc>
      </w:tr>
      <w:tr>
        <w:trPr>
          <w:tblHeader w:val="false"/>
        </w:trPr>
        <w:tc>
          <w:tcPr>
            <w:tcW w:type="dxa" w:w="2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World generation and progression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1.4×</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Important for player experience; less likely to have silent failures.</w:t>
            </w:r>
          </w:p>
        </w:tc>
      </w:tr>
      <w:tr>
        <w:trPr>
          <w:tblHeader w:val="false"/>
        </w:trPr>
        <w:tc>
          <w:tcPr>
            <w:tcW w:type="dxa" w:w="2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Crafting and item genome</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Complex system but relatively self-contained. Genome bugs are subtle.</w:t>
            </w:r>
          </w:p>
        </w:tc>
      </w:tr>
      <w:tr>
        <w:trPr>
          <w:tblHeader w:val="false"/>
        </w:trPr>
        <w:tc>
          <w:tcPr>
            <w:tcW w:type="dxa" w:w="2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Content coverage (recipes, formations, species)</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0.6×</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Breadth of content, not engine correctness. Low score = content depth.</w:t>
            </w:r>
          </w:p>
        </w:tc>
      </w:tr>
      <w:tr>
        <w:trPr>
          <w:tblHeader w:val="false"/>
        </w:trPr>
        <w:tc>
          <w:tcPr>
            <w:tcW w:type="dxa" w:w="2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Stress coverage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Performance is observable. Stress failures are the hardest to reproduce.</w:t>
            </w:r>
          </w:p>
        </w:tc>
      </w:tr>
    </w:tbl>
    <w:p>
      <w:pPr>
        <w:spacing w:before="120"/>
      </w:pPr>
      <w:r>
        <w:t xml:space="preserve"/>
      </w:r>
    </w:p>
    <w:p>
      <w:pPr>
        <w:pStyle w:val="Heading2"/>
        <w:spacing w:after="120" w:before="300"/>
      </w:pPr>
      <w:r>
        <w:rPr>
          <w:rFonts w:ascii="Arial" w:cs="Arial" w:eastAsia="Arial" w:hAnsi="Arial"/>
          <w:b/>
          <w:bCs/>
          <w:color w:val="854D0E"/>
          <w:sz w:val="28"/>
          <w:szCs w:val="28"/>
        </w:rPr>
        <w:t xml:space="preserve">7.2  Regression Gating</w:t>
      </w:r>
    </w:p>
    <w:p>
      <w:pPr>
        <w:spacing w:after="60" w:before="60"/>
      </w:pPr>
      <w:r>
        <w:rPr>
          <w:rFonts w:ascii="Arial" w:cs="Arial" w:eastAsia="Arial" w:hAnsi="Arial"/>
          <w:sz w:val="22"/>
          <w:szCs w:val="22"/>
        </w:rPr>
        <w:t xml:space="preserve">Every CI run compares against a stored baseline. A regression is flagged when any dimension drops by more than its tolerance, or when the overall weighted aggregate drops by more than 2 points: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RegressionPolicy: per-dimension tolerance and CI gate</w:t>
      </w:r>
    </w:p>
    <w:p>
      <w:pPr>
        <w:shd w:fill="0F172A" w:val="clear"/>
        <w:spacing w:after="0" w:before="0"/>
        <w:ind w:left="160"/>
      </w:pPr>
      <w:r>
        <w:rPr>
          <w:rFonts w:ascii="Courier New" w:cs="Courier New" w:eastAsia="Courier New" w:hAnsi="Courier New"/>
          <w:color w:val="D1FAE5"/>
          <w:sz w:val="16"/>
          <w:szCs w:val="16"/>
        </w:rPr>
        <w:t xml:space="preserve">pub struct RegressionPolicy {</w:t>
      </w:r>
    </w:p>
    <w:p>
      <w:pPr>
        <w:shd w:fill="0F172A" w:val="clear"/>
        <w:spacing w:after="0" w:before="0"/>
        <w:ind w:left="160"/>
      </w:pPr>
      <w:r>
        <w:rPr>
          <w:rFonts w:ascii="Courier New" w:cs="Courier New" w:eastAsia="Courier New" w:hAnsi="Courier New"/>
          <w:color w:val="D1FAE5"/>
          <w:sz w:val="16"/>
          <w:szCs w:val="16"/>
        </w:rPr>
        <w:t xml:space="preserve">    /// Overall weighted aggregate must not drop by more than this</w:t>
      </w:r>
    </w:p>
    <w:p>
      <w:pPr>
        <w:shd w:fill="0F172A" w:val="clear"/>
        <w:spacing w:after="0" w:before="0"/>
        <w:ind w:left="160"/>
      </w:pPr>
      <w:r>
        <w:rPr>
          <w:rFonts w:ascii="Courier New" w:cs="Courier New" w:eastAsia="Courier New" w:hAnsi="Courier New"/>
          <w:color w:val="D1FAE5"/>
          <w:sz w:val="16"/>
          <w:szCs w:val="16"/>
        </w:rPr>
        <w:t xml:space="preserve">    aggregate_tolerance: f32,   // 2.0 points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Per-dimension tolerances — tighter for critical systems</w:t>
      </w:r>
    </w:p>
    <w:p>
      <w:pPr>
        <w:shd w:fill="0F172A" w:val="clear"/>
        <w:spacing w:after="0" w:before="0"/>
        <w:ind w:left="160"/>
      </w:pPr>
      <w:r>
        <w:rPr>
          <w:rFonts w:ascii="Courier New" w:cs="Courier New" w:eastAsia="Courier New" w:hAnsi="Courier New"/>
          <w:color w:val="D1FAE5"/>
          <w:sz w:val="16"/>
          <w:szCs w:val="16"/>
        </w:rPr>
        <w:t xml:space="preserve">    dimension_tolerances: HashMap&lt;DimensionId, f32&gt;,</w:t>
      </w:r>
    </w:p>
    <w:p>
      <w:pPr>
        <w:shd w:fill="0F172A" w:val="clear"/>
        <w:spacing w:after="0" w:before="0"/>
        <w:ind w:left="160"/>
      </w:pPr>
      <w:r>
        <w:rPr>
          <w:rFonts w:ascii="Courier New" w:cs="Courier New" w:eastAsia="Courier New" w:hAnsi="Courier New"/>
          <w:color w:val="D1FAE5"/>
          <w:sz w:val="16"/>
          <w:szCs w:val="16"/>
        </w:rPr>
        <w:t xml:space="preserve">    // Examples:</w:t>
      </w:r>
    </w:p>
    <w:p>
      <w:pPr>
        <w:shd w:fill="0F172A" w:val="clear"/>
        <w:spacing w:after="0" w:before="0"/>
        <w:ind w:left="160"/>
      </w:pPr>
      <w:r>
        <w:rPr>
          <w:rFonts w:ascii="Courier New" w:cs="Courier New" w:eastAsia="Courier New" w:hAnsi="Courier New"/>
          <w:color w:val="D1FAE5"/>
          <w:sz w:val="16"/>
          <w:szCs w:val="16"/>
        </w:rPr>
        <w:t xml:space="preserve">    // Simulation:          0.5  (nearly zero tolerance)</w:t>
      </w:r>
    </w:p>
    <w:p>
      <w:pPr>
        <w:shd w:fill="0F172A" w:val="clear"/>
        <w:spacing w:after="0" w:before="0"/>
        <w:ind w:left="160"/>
      </w:pPr>
      <w:r>
        <w:rPr>
          <w:rFonts w:ascii="Courier New" w:cs="Courier New" w:eastAsia="Courier New" w:hAnsi="Courier New"/>
          <w:color w:val="D1FAE5"/>
          <w:sz w:val="16"/>
          <w:szCs w:val="16"/>
        </w:rPr>
        <w:t xml:space="preserve">    // AI FSM coverage:     1.5  (some variation expected with fuzzing)</w:t>
      </w:r>
    </w:p>
    <w:p>
      <w:pPr>
        <w:shd w:fill="0F172A" w:val="clear"/>
        <w:spacing w:after="0" w:before="0"/>
        <w:ind w:left="160"/>
      </w:pPr>
      <w:r>
        <w:rPr>
          <w:rFonts w:ascii="Courier New" w:cs="Courier New" w:eastAsia="Courier New" w:hAnsi="Courier New"/>
          <w:color w:val="D1FAE5"/>
          <w:sz w:val="16"/>
          <w:szCs w:val="16"/>
        </w:rPr>
        <w:t xml:space="preserve">    // Bending techniques:  2.0  (technique coverage depends on path)</w:t>
      </w:r>
    </w:p>
    <w:p>
      <w:pPr>
        <w:shd w:fill="0F172A" w:val="clear"/>
        <w:spacing w:after="0" w:before="0"/>
        <w:ind w:left="160"/>
      </w:pPr>
      <w:r>
        <w:rPr>
          <w:rFonts w:ascii="Courier New" w:cs="Courier New" w:eastAsia="Courier New" w:hAnsi="Courier New"/>
          <w:color w:val="D1FAE5"/>
          <w:sz w:val="16"/>
          <w:szCs w:val="16"/>
        </w:rPr>
        <w:t xml:space="preserve">    // Content coverage:    5.0  (broad tolerance — content coverage is noisy)</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fn check_regression(baseline: &amp;ScoreCard, current: &amp;ScoreCard,</w:t>
      </w:r>
    </w:p>
    <w:p>
      <w:pPr>
        <w:shd w:fill="0F172A" w:val="clear"/>
        <w:spacing w:after="0" w:before="0"/>
        <w:ind w:left="160"/>
      </w:pPr>
      <w:r>
        <w:rPr>
          <w:rFonts w:ascii="Courier New" w:cs="Courier New" w:eastAsia="Courier New" w:hAnsi="Courier New"/>
          <w:color w:val="D1FAE5"/>
          <w:sz w:val="16"/>
          <w:szCs w:val="16"/>
        </w:rPr>
        <w:t xml:space="preserve">                          policy: &amp;RegressionPolicy) -&gt; RegressionReport {</w:t>
      </w:r>
    </w:p>
    <w:p>
      <w:pPr>
        <w:shd w:fill="0F172A" w:val="clear"/>
        <w:spacing w:after="0" w:before="0"/>
        <w:ind w:left="160"/>
      </w:pPr>
      <w:r>
        <w:rPr>
          <w:rFonts w:ascii="Courier New" w:cs="Courier New" w:eastAsia="Courier New" w:hAnsi="Courier New"/>
          <w:color w:val="D1FAE5"/>
          <w:sz w:val="16"/>
          <w:szCs w:val="16"/>
        </w:rPr>
        <w:t xml:space="preserve">    let mut failures = vec![];</w:t>
      </w:r>
    </w:p>
    <w:p>
      <w:pPr>
        <w:shd w:fill="0F172A" w:val="clear"/>
        <w:spacing w:after="0" w:before="0"/>
        <w:ind w:left="160"/>
      </w:pPr>
      <w:r>
        <w:rPr>
          <w:rFonts w:ascii="Courier New" w:cs="Courier New" w:eastAsia="Courier New" w:hAnsi="Courier New"/>
          <w:color w:val="D1FAE5"/>
          <w:sz w:val="16"/>
          <w:szCs w:val="16"/>
        </w:rPr>
        <w:t xml:space="preserve">    for dim in DimensionId::all() {</w:t>
      </w:r>
    </w:p>
    <w:p>
      <w:pPr>
        <w:shd w:fill="0F172A" w:val="clear"/>
        <w:spacing w:after="0" w:before="0"/>
        <w:ind w:left="160"/>
      </w:pPr>
      <w:r>
        <w:rPr>
          <w:rFonts w:ascii="Courier New" w:cs="Courier New" w:eastAsia="Courier New" w:hAnsi="Courier New"/>
          <w:color w:val="D1FAE5"/>
          <w:sz w:val="16"/>
          <w:szCs w:val="16"/>
        </w:rPr>
        <w:t xml:space="preserve">        let drop = baseline.score(dim) - current.score(dim);</w:t>
      </w:r>
    </w:p>
    <w:p>
      <w:pPr>
        <w:shd w:fill="0F172A" w:val="clear"/>
        <w:spacing w:after="0" w:before="0"/>
        <w:ind w:left="160"/>
      </w:pPr>
      <w:r>
        <w:rPr>
          <w:rFonts w:ascii="Courier New" w:cs="Courier New" w:eastAsia="Courier New" w:hAnsi="Courier New"/>
          <w:color w:val="D1FAE5"/>
          <w:sz w:val="16"/>
          <w:szCs w:val="16"/>
        </w:rPr>
        <w:t xml:space="preserve">        let tol  = policy.dimension_tolerances.get(&amp;dim).copied()</w:t>
      </w:r>
    </w:p>
    <w:p>
      <w:pPr>
        <w:shd w:fill="0F172A" w:val="clear"/>
        <w:spacing w:after="0" w:before="0"/>
        <w:ind w:left="160"/>
      </w:pPr>
      <w:r>
        <w:rPr>
          <w:rFonts w:ascii="Courier New" w:cs="Courier New" w:eastAsia="Courier New" w:hAnsi="Courier New"/>
          <w:color w:val="D1FAE5"/>
          <w:sz w:val="16"/>
          <w:szCs w:val="16"/>
        </w:rPr>
        <w:t xml:space="preserve">                         .unwrap_or(policy.aggregate_tolerance);</w:t>
      </w:r>
    </w:p>
    <w:p>
      <w:pPr>
        <w:shd w:fill="0F172A" w:val="clear"/>
        <w:spacing w:after="0" w:before="0"/>
        <w:ind w:left="160"/>
      </w:pPr>
      <w:r>
        <w:rPr>
          <w:rFonts w:ascii="Courier New" w:cs="Courier New" w:eastAsia="Courier New" w:hAnsi="Courier New"/>
          <w:color w:val="D1FAE5"/>
          <w:sz w:val="16"/>
          <w:szCs w:val="16"/>
        </w:rPr>
        <w:t xml:space="preserve">        if drop &gt; tol {</w:t>
      </w:r>
    </w:p>
    <w:p>
      <w:pPr>
        <w:shd w:fill="0F172A" w:val="clear"/>
        <w:spacing w:after="0" w:before="0"/>
        <w:ind w:left="160"/>
      </w:pPr>
      <w:r>
        <w:rPr>
          <w:rFonts w:ascii="Courier New" w:cs="Courier New" w:eastAsia="Courier New" w:hAnsi="Courier New"/>
          <w:color w:val="D1FAE5"/>
          <w:sz w:val="16"/>
          <w:szCs w:val="16"/>
        </w:rPr>
        <w:t xml:space="preserve">            failures.push(RegressionFailure {</w:t>
      </w:r>
    </w:p>
    <w:p>
      <w:pPr>
        <w:shd w:fill="0F172A" w:val="clear"/>
        <w:spacing w:after="0" w:before="0"/>
        <w:ind w:left="160"/>
      </w:pPr>
      <w:r>
        <w:rPr>
          <w:rFonts w:ascii="Courier New" w:cs="Courier New" w:eastAsia="Courier New" w:hAnsi="Courier New"/>
          <w:color w:val="D1FAE5"/>
          <w:sz w:val="16"/>
          <w:szCs w:val="16"/>
        </w:rPr>
        <w:t xml:space="preserve">                dimension:  dim,</w:t>
      </w:r>
    </w:p>
    <w:p>
      <w:pPr>
        <w:shd w:fill="0F172A" w:val="clear"/>
        <w:spacing w:after="0" w:before="0"/>
        <w:ind w:left="160"/>
      </w:pPr>
      <w:r>
        <w:rPr>
          <w:rFonts w:ascii="Courier New" w:cs="Courier New" w:eastAsia="Courier New" w:hAnsi="Courier New"/>
          <w:color w:val="D1FAE5"/>
          <w:sz w:val="16"/>
          <w:szCs w:val="16"/>
        </w:rPr>
        <w:t xml:space="preserve">                baseline:   baseline.score(dim),</w:t>
      </w:r>
    </w:p>
    <w:p>
      <w:pPr>
        <w:shd w:fill="0F172A" w:val="clear"/>
        <w:spacing w:after="0" w:before="0"/>
        <w:ind w:left="160"/>
      </w:pPr>
      <w:r>
        <w:rPr>
          <w:rFonts w:ascii="Courier New" w:cs="Courier New" w:eastAsia="Courier New" w:hAnsi="Courier New"/>
          <w:color w:val="D1FAE5"/>
          <w:sz w:val="16"/>
          <w:szCs w:val="16"/>
        </w:rPr>
        <w:t xml:space="preserve">                current:    current.score(dim),</w:t>
      </w:r>
    </w:p>
    <w:p>
      <w:pPr>
        <w:shd w:fill="0F172A" w:val="clear"/>
        <w:spacing w:after="0" w:before="0"/>
        <w:ind w:left="160"/>
      </w:pPr>
      <w:r>
        <w:rPr>
          <w:rFonts w:ascii="Courier New" w:cs="Courier New" w:eastAsia="Courier New" w:hAnsi="Courier New"/>
          <w:color w:val="D1FAE5"/>
          <w:sz w:val="16"/>
          <w:szCs w:val="16"/>
        </w:rPr>
        <w:t xml:space="preserve">                drop,</w:t>
      </w:r>
    </w:p>
    <w:p>
      <w:pPr>
        <w:shd w:fill="0F172A" w:val="clear"/>
        <w:spacing w:after="0" w:before="0"/>
        <w:ind w:left="160"/>
      </w:pPr>
      <w:r>
        <w:rPr>
          <w:rFonts w:ascii="Courier New" w:cs="Courier New" w:eastAsia="Courier New" w:hAnsi="Courier New"/>
          <w:color w:val="D1FAE5"/>
          <w:sz w:val="16"/>
          <w:szCs w:val="16"/>
        </w:rPr>
        <w:t xml:space="preserve">                tolerance:  tol,</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RegressionReport { failures, passed: failures.is_empty()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854D0E" w:sz="8" w:space="1"/>
        </w:pBdr>
        <w:spacing w:after="160" w:before="160"/>
      </w:pPr>
      <w:r>
        <w:t xml:space="preserve"/>
      </w:r>
    </w:p>
    <w:p>
      <w:pPr>
        <w:shd w:fill="374151" w:val="clear"/>
        <w:spacing w:after="0" w:before="12"/>
      </w:pPr>
      <w:r>
        <w:rPr>
          <w:rFonts w:ascii="Arial" w:cs="Arial" w:eastAsia="Arial" w:hAnsi="Arial"/>
          <w:b/>
          <w:bCs/>
          <w:color w:val="FFFFFF"/>
          <w:sz w:val="30"/>
          <w:szCs w:val="30"/>
        </w:rPr>
        <w:t xml:space="preserve">  ⚙  CI Integration — Fast Feedback on Every Commit</w:t>
      </w:r>
    </w:p>
    <w:p>
      <w:pPr>
        <w:spacing w:before="60"/>
      </w:pPr>
      <w:r>
        <w:t xml:space="preserve"/>
      </w:r>
    </w:p>
    <w:p>
      <w:pPr>
        <w:pStyle w:val="Heading1"/>
        <w:spacing w:after="200" w:before="520"/>
      </w:pPr>
      <w:r>
        <w:rPr>
          <w:rFonts w:ascii="Arial" w:cs="Arial" w:eastAsia="Arial" w:hAnsi="Arial"/>
          <w:b/>
          <w:bCs/>
          <w:color w:val="0F172A"/>
          <w:sz w:val="40"/>
          <w:szCs w:val="40"/>
        </w:rPr>
        <w:t xml:space="preserve">8.  CI Integration — Campaign Tiers</w:t>
      </w:r>
    </w:p>
    <w:p>
      <w:pPr>
        <w:spacing w:after="60" w:before="60"/>
      </w:pPr>
      <w:r>
        <w:rPr>
          <w:rFonts w:ascii="Arial" w:cs="Arial" w:eastAsia="Arial" w:hAnsi="Arial"/>
          <w:sz w:val="22"/>
          <w:szCs w:val="22"/>
        </w:rPr>
        <w:t xml:space="preserve">The test harness runs in three tiers in CI, each with different coverage targets and time budgets: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51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Tier</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Size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Target time</w:t>
            </w:r>
          </w:p>
        </w:tc>
        <w:tc>
          <w:tcPr>
            <w:tcW w:type="dxa" w:w="5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What it tests and when it runs</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Smoke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 run × 1 day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30 seconds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 commit. Tests that the simulation does not crash or hang. Checks a minimal set of core dimensions (physics, AI, bending). Gate: no crash, simulation dimensions &gt; 50%.</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Nightly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 runs × 10 days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15 minutes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 merge to main. Full coverage across all dimensions at 10-day depth. Regression comparison against stored nightly baseline. Gate: no regression &gt; tolerance.</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Release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32 runs × 100 days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2 hours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Pre-release builds only. Full benchmark against all seven style profiles. Divergence analysis across multiple seed pairs. Gate: overall coverage &gt; 70%.</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Exhaustive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128 runs × 100 days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overnight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Monthly or on major system changes. Targets 90%+ coverage across all dimensions. Produces heatmap of never-exercised code paths for developer attention.</w:t>
            </w:r>
          </w:p>
        </w:tc>
      </w:tr>
    </w:tbl>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YAML — GitHub Actions: smoke + nightly CI pipeline</w:t>
      </w:r>
    </w:p>
    <w:p>
      <w:pPr>
        <w:shd w:fill="0F172A" w:val="clear"/>
        <w:spacing w:after="0" w:before="0"/>
        <w:ind w:left="160"/>
      </w:pPr>
      <w:r>
        <w:rPr>
          <w:rFonts w:ascii="Courier New" w:cs="Courier New" w:eastAsia="Courier New" w:hAnsi="Courier New"/>
          <w:color w:val="D1FAE5"/>
          <w:sz w:val="16"/>
          <w:szCs w:val="16"/>
        </w:rPr>
        <w:t xml:space="preserve"># .github/workflows/engine-coverage.yml</w:t>
      </w:r>
    </w:p>
    <w:p>
      <w:pPr>
        <w:shd w:fill="0F172A" w:val="clear"/>
        <w:spacing w:after="0" w:before="0"/>
        <w:ind w:left="160"/>
      </w:pPr>
      <w:r>
        <w:rPr>
          <w:rFonts w:ascii="Courier New" w:cs="Courier New" w:eastAsia="Courier New" w:hAnsi="Courier New"/>
          <w:color w:val="D1FAE5"/>
          <w:sz w:val="16"/>
          <w:szCs w:val="16"/>
        </w:rPr>
        <w:t xml:space="preserve">name: Engine Coverage</w:t>
      </w:r>
    </w:p>
    <w:p>
      <w:pPr>
        <w:shd w:fill="0F172A" w:val="clear"/>
        <w:spacing w:after="0" w:before="0"/>
        <w:ind w:left="160"/>
      </w:pPr>
      <w:r>
        <w:rPr>
          <w:rFonts w:ascii="Courier New" w:cs="Courier New" w:eastAsia="Courier New" w:hAnsi="Courier New"/>
          <w:color w:val="D1FAE5"/>
          <w:sz w:val="16"/>
          <w:szCs w:val="16"/>
        </w:rPr>
        <w:t xml:space="preserve">on: [push]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jobs:</w:t>
      </w:r>
    </w:p>
    <w:p>
      <w:pPr>
        <w:shd w:fill="0F172A" w:val="clear"/>
        <w:spacing w:after="0" w:before="0"/>
        <w:ind w:left="160"/>
      </w:pPr>
      <w:r>
        <w:rPr>
          <w:rFonts w:ascii="Courier New" w:cs="Courier New" w:eastAsia="Courier New" w:hAnsi="Courier New"/>
          <w:color w:val="D1FAE5"/>
          <w:sz w:val="16"/>
          <w:szCs w:val="16"/>
        </w:rPr>
        <w:t xml:space="preserve">  smoke:</w:t>
      </w:r>
    </w:p>
    <w:p>
      <w:pPr>
        <w:shd w:fill="0F172A" w:val="clear"/>
        <w:spacing w:after="0" w:before="0"/>
        <w:ind w:left="160"/>
      </w:pPr>
      <w:r>
        <w:rPr>
          <w:rFonts w:ascii="Courier New" w:cs="Courier New" w:eastAsia="Courier New" w:hAnsi="Courier New"/>
          <w:color w:val="D1FAE5"/>
          <w:sz w:val="16"/>
          <w:szCs w:val="16"/>
        </w:rPr>
        <w:t xml:space="preserve">    runs-on: ubuntu-latest</w:t>
      </w:r>
    </w:p>
    <w:p>
      <w:pPr>
        <w:shd w:fill="0F172A" w:val="clear"/>
        <w:spacing w:after="0" w:before="0"/>
        <w:ind w:left="160"/>
      </w:pPr>
      <w:r>
        <w:rPr>
          <w:rFonts w:ascii="Courier New" w:cs="Courier New" w:eastAsia="Courier New" w:hAnsi="Courier New"/>
          <w:color w:val="D1FAE5"/>
          <w:sz w:val="16"/>
          <w:szCs w:val="16"/>
        </w:rPr>
        <w:t xml:space="preserve">    steps:</w:t>
      </w:r>
    </w:p>
    <w:p>
      <w:pPr>
        <w:shd w:fill="0F172A" w:val="clear"/>
        <w:spacing w:after="0" w:before="0"/>
        <w:ind w:left="160"/>
      </w:pPr>
      <w:r>
        <w:rPr>
          <w:rFonts w:ascii="Courier New" w:cs="Courier New" w:eastAsia="Courier New" w:hAnsi="Courier New"/>
          <w:color w:val="D1FAE5"/>
          <w:sz w:val="16"/>
          <w:szCs w:val="16"/>
        </w:rPr>
        <w:t xml:space="preserve">      - uses: actions/checkout@v4</w:t>
      </w:r>
    </w:p>
    <w:p>
      <w:pPr>
        <w:shd w:fill="0F172A" w:val="clear"/>
        <w:spacing w:after="0" w:before="0"/>
        <w:ind w:left="160"/>
      </w:pPr>
      <w:r>
        <w:rPr>
          <w:rFonts w:ascii="Courier New" w:cs="Courier New" w:eastAsia="Courier New" w:hAnsi="Courier New"/>
          <w:color w:val="D1FAE5"/>
          <w:sz w:val="16"/>
          <w:szCs w:val="16"/>
        </w:rPr>
        <w:t xml:space="preserve">      - name: Build headless harness</w:t>
      </w:r>
    </w:p>
    <w:p>
      <w:pPr>
        <w:shd w:fill="0F172A" w:val="clear"/>
        <w:spacing w:after="0" w:before="0"/>
        <w:ind w:left="160"/>
      </w:pPr>
      <w:r>
        <w:rPr>
          <w:rFonts w:ascii="Courier New" w:cs="Courier New" w:eastAsia="Courier New" w:hAnsi="Courier New"/>
          <w:color w:val="D1FAE5"/>
          <w:sz w:val="16"/>
          <w:szCs w:val="16"/>
        </w:rPr>
        <w:t xml:space="preserve">        run: cargo build --release --bin unendlich-headless</w:t>
      </w:r>
    </w:p>
    <w:p>
      <w:pPr>
        <w:shd w:fill="0F172A" w:val="clear"/>
        <w:spacing w:after="0" w:before="0"/>
        <w:ind w:left="160"/>
      </w:pPr>
      <w:r>
        <w:rPr>
          <w:rFonts w:ascii="Courier New" w:cs="Courier New" w:eastAsia="Courier New" w:hAnsi="Courier New"/>
          <w:color w:val="D1FAE5"/>
          <w:sz w:val="16"/>
          <w:szCs w:val="16"/>
        </w:rPr>
        <w:t xml:space="preserve">      - name: Run smoke campaign</w:t>
      </w:r>
    </w:p>
    <w:p>
      <w:pPr>
        <w:shd w:fill="0F172A" w:val="clear"/>
        <w:spacing w:after="0" w:before="0"/>
        <w:ind w:left="160"/>
      </w:pPr>
      <w:r>
        <w:rPr>
          <w:rFonts w:ascii="Courier New" w:cs="Courier New" w:eastAsia="Courier New" w:hAnsi="Courier New"/>
          <w:color w:val="D1FAE5"/>
          <w:sz w:val="16"/>
          <w:szCs w:val="16"/>
        </w:rPr>
        <w:t xml:space="preserve">        run: |</w:t>
      </w:r>
    </w:p>
    <w:p>
      <w:pPr>
        <w:shd w:fill="0F172A" w:val="clear"/>
        <w:spacing w:after="0" w:before="0"/>
        <w:ind w:left="160"/>
      </w:pPr>
      <w:r>
        <w:rPr>
          <w:rFonts w:ascii="Courier New" w:cs="Courier New" w:eastAsia="Courier New" w:hAnsi="Courier New"/>
          <w:color w:val="D1FAE5"/>
          <w:sz w:val="16"/>
          <w:szCs w:val="16"/>
        </w:rPr>
        <w:t xml:space="preserve">          cargo run --release --bin unendlich-headless -- \</w:t>
      </w:r>
    </w:p>
    <w:p>
      <w:pPr>
        <w:shd w:fill="0F172A" w:val="clear"/>
        <w:spacing w:after="0" w:before="0"/>
        <w:ind w:left="160"/>
      </w:pPr>
      <w:r>
        <w:rPr>
          <w:rFonts w:ascii="Courier New" w:cs="Courier New" w:eastAsia="Courier New" w:hAnsi="Courier New"/>
          <w:color w:val="D1FAE5"/>
          <w:sz w:val="16"/>
          <w:szCs w:val="16"/>
        </w:rPr>
        <w:t xml:space="preserve">            --campaign smoke \</w:t>
      </w:r>
    </w:p>
    <w:p>
      <w:pPr>
        <w:shd w:fill="0F172A" w:val="clear"/>
        <w:spacing w:after="0" w:before="0"/>
        <w:ind w:left="160"/>
      </w:pPr>
      <w:r>
        <w:rPr>
          <w:rFonts w:ascii="Courier New" w:cs="Courier New" w:eastAsia="Courier New" w:hAnsi="Courier New"/>
          <w:color w:val="D1FAE5"/>
          <w:sz w:val="16"/>
          <w:szCs w:val="16"/>
        </w:rPr>
        <w:t xml:space="preserve">            --world-seed 0x4E44454E44494348 \</w:t>
      </w:r>
    </w:p>
    <w:p>
      <w:pPr>
        <w:shd w:fill="0F172A" w:val="clear"/>
        <w:spacing w:after="0" w:before="0"/>
        <w:ind w:left="160"/>
      </w:pPr>
      <w:r>
        <w:rPr>
          <w:rFonts w:ascii="Courier New" w:cs="Courier New" w:eastAsia="Courier New" w:hAnsi="Courier New"/>
          <w:color w:val="D1FAE5"/>
          <w:sz w:val="16"/>
          <w:szCs w:val="16"/>
        </w:rPr>
        <w:t xml:space="preserve">            --fuzz-seeds '42' \</w:t>
      </w:r>
    </w:p>
    <w:p>
      <w:pPr>
        <w:shd w:fill="0F172A" w:val="clear"/>
        <w:spacing w:after="0" w:before="0"/>
        <w:ind w:left="160"/>
      </w:pPr>
      <w:r>
        <w:rPr>
          <w:rFonts w:ascii="Courier New" w:cs="Courier New" w:eastAsia="Courier New" w:hAnsi="Courier New"/>
          <w:color w:val="D1FAE5"/>
          <w:sz w:val="16"/>
          <w:szCs w:val="16"/>
        </w:rPr>
        <w:t xml:space="preserve">            --duration '1d' \</w:t>
      </w:r>
    </w:p>
    <w:p>
      <w:pPr>
        <w:shd w:fill="0F172A" w:val="clear"/>
        <w:spacing w:after="0" w:before="0"/>
        <w:ind w:left="160"/>
      </w:pPr>
      <w:r>
        <w:rPr>
          <w:rFonts w:ascii="Courier New" w:cs="Courier New" w:eastAsia="Courier New" w:hAnsi="Courier New"/>
          <w:color w:val="D1FAE5"/>
          <w:sz w:val="16"/>
          <w:szCs w:val="16"/>
        </w:rPr>
        <w:t xml:space="preserve">            --output smoke-result.json</w:t>
      </w:r>
    </w:p>
    <w:p>
      <w:pPr>
        <w:shd w:fill="0F172A" w:val="clear"/>
        <w:spacing w:after="0" w:before="0"/>
        <w:ind w:left="160"/>
      </w:pPr>
      <w:r>
        <w:rPr>
          <w:rFonts w:ascii="Courier New" w:cs="Courier New" w:eastAsia="Courier New" w:hAnsi="Courier New"/>
          <w:color w:val="D1FAE5"/>
          <w:sz w:val="16"/>
          <w:szCs w:val="16"/>
        </w:rPr>
        <w:t xml:space="preserve">      - name: Check regression</w:t>
      </w:r>
    </w:p>
    <w:p>
      <w:pPr>
        <w:shd w:fill="0F172A" w:val="clear"/>
        <w:spacing w:after="0" w:before="0"/>
        <w:ind w:left="160"/>
      </w:pPr>
      <w:r>
        <w:rPr>
          <w:rFonts w:ascii="Courier New" w:cs="Courier New" w:eastAsia="Courier New" w:hAnsi="Courier New"/>
          <w:color w:val="D1FAE5"/>
          <w:sz w:val="16"/>
          <w:szCs w:val="16"/>
        </w:rPr>
        <w:t xml:space="preserve">        run: |</w:t>
      </w:r>
    </w:p>
    <w:p>
      <w:pPr>
        <w:shd w:fill="0F172A" w:val="clear"/>
        <w:spacing w:after="0" w:before="0"/>
        <w:ind w:left="160"/>
      </w:pPr>
      <w:r>
        <w:rPr>
          <w:rFonts w:ascii="Courier New" w:cs="Courier New" w:eastAsia="Courier New" w:hAnsi="Courier New"/>
          <w:color w:val="D1FAE5"/>
          <w:sz w:val="16"/>
          <w:szCs w:val="16"/>
        </w:rPr>
        <w:t xml:space="preserve">          cargo run --release --bin coverage-check -- \</w:t>
      </w:r>
    </w:p>
    <w:p>
      <w:pPr>
        <w:shd w:fill="0F172A" w:val="clear"/>
        <w:spacing w:after="0" w:before="0"/>
        <w:ind w:left="160"/>
      </w:pPr>
      <w:r>
        <w:rPr>
          <w:rFonts w:ascii="Courier New" w:cs="Courier New" w:eastAsia="Courier New" w:hAnsi="Courier New"/>
          <w:color w:val="D1FAE5"/>
          <w:sz w:val="16"/>
          <w:szCs w:val="16"/>
        </w:rPr>
        <w:t xml:space="preserve">            --baseline baselines/smoke-baseline.json \</w:t>
      </w:r>
    </w:p>
    <w:p>
      <w:pPr>
        <w:shd w:fill="0F172A" w:val="clear"/>
        <w:spacing w:after="0" w:before="0"/>
        <w:ind w:left="160"/>
      </w:pPr>
      <w:r>
        <w:rPr>
          <w:rFonts w:ascii="Courier New" w:cs="Courier New" w:eastAsia="Courier New" w:hAnsi="Courier New"/>
          <w:color w:val="D1FAE5"/>
          <w:sz w:val="16"/>
          <w:szCs w:val="16"/>
        </w:rPr>
        <w:t xml:space="preserve">            --current smoke-result.json \</w:t>
      </w:r>
    </w:p>
    <w:p>
      <w:pPr>
        <w:shd w:fill="0F172A" w:val="clear"/>
        <w:spacing w:after="0" w:before="0"/>
        <w:ind w:left="160"/>
      </w:pPr>
      <w:r>
        <w:rPr>
          <w:rFonts w:ascii="Courier New" w:cs="Courier New" w:eastAsia="Courier New" w:hAnsi="Courier New"/>
          <w:color w:val="D1FAE5"/>
          <w:sz w:val="16"/>
          <w:szCs w:val="16"/>
        </w:rPr>
        <w:t xml:space="preserve">            --policy smoke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nightly:</w:t>
      </w:r>
    </w:p>
    <w:p>
      <w:pPr>
        <w:shd w:fill="0F172A" w:val="clear"/>
        <w:spacing w:after="0" w:before="0"/>
        <w:ind w:left="160"/>
      </w:pPr>
      <w:r>
        <w:rPr>
          <w:rFonts w:ascii="Courier New" w:cs="Courier New" w:eastAsia="Courier New" w:hAnsi="Courier New"/>
          <w:color w:val="D1FAE5"/>
          <w:sz w:val="16"/>
          <w:szCs w:val="16"/>
        </w:rPr>
        <w:t xml:space="preserve">    runs-on: ubuntu-latest</w:t>
      </w:r>
    </w:p>
    <w:p>
      <w:pPr>
        <w:shd w:fill="0F172A" w:val="clear"/>
        <w:spacing w:after="0" w:before="0"/>
        <w:ind w:left="160"/>
      </w:pPr>
      <w:r>
        <w:rPr>
          <w:rFonts w:ascii="Courier New" w:cs="Courier New" w:eastAsia="Courier New" w:hAnsi="Courier New"/>
          <w:color w:val="D1FAE5"/>
          <w:sz w:val="16"/>
          <w:szCs w:val="16"/>
        </w:rPr>
        <w:t xml:space="preserve">    if: github.ref == 'refs/heads/main'</w:t>
      </w:r>
    </w:p>
    <w:p>
      <w:pPr>
        <w:shd w:fill="0F172A" w:val="clear"/>
        <w:spacing w:after="0" w:before="0"/>
        <w:ind w:left="160"/>
      </w:pPr>
      <w:r>
        <w:rPr>
          <w:rFonts w:ascii="Courier New" w:cs="Courier New" w:eastAsia="Courier New" w:hAnsi="Courier New"/>
          <w:color w:val="D1FAE5"/>
          <w:sz w:val="16"/>
          <w:szCs w:val="16"/>
        </w:rPr>
        <w:t xml:space="preserve">    steps:</w:t>
      </w:r>
    </w:p>
    <w:p>
      <w:pPr>
        <w:shd w:fill="0F172A" w:val="clear"/>
        <w:spacing w:after="0" w:before="0"/>
        <w:ind w:left="160"/>
      </w:pPr>
      <w:r>
        <w:rPr>
          <w:rFonts w:ascii="Courier New" w:cs="Courier New" w:eastAsia="Courier New" w:hAnsi="Courier New"/>
          <w:color w:val="D1FAE5"/>
          <w:sz w:val="16"/>
          <w:szCs w:val="16"/>
        </w:rPr>
        <w:t xml:space="preserve">      - name: Run nightly campaign (8 parallel runs × 10 days)</w:t>
      </w:r>
    </w:p>
    <w:p>
      <w:pPr>
        <w:shd w:fill="0F172A" w:val="clear"/>
        <w:spacing w:after="0" w:before="0"/>
        <w:ind w:left="160"/>
      </w:pPr>
      <w:r>
        <w:rPr>
          <w:rFonts w:ascii="Courier New" w:cs="Courier New" w:eastAsia="Courier New" w:hAnsi="Courier New"/>
          <w:color w:val="D1FAE5"/>
          <w:sz w:val="16"/>
          <w:szCs w:val="16"/>
        </w:rPr>
        <w:t xml:space="preserve">        run: |</w:t>
      </w:r>
    </w:p>
    <w:p>
      <w:pPr>
        <w:shd w:fill="0F172A" w:val="clear"/>
        <w:spacing w:after="0" w:before="0"/>
        <w:ind w:left="160"/>
      </w:pPr>
      <w:r>
        <w:rPr>
          <w:rFonts w:ascii="Courier New" w:cs="Courier New" w:eastAsia="Courier New" w:hAnsi="Courier New"/>
          <w:color w:val="D1FAE5"/>
          <w:sz w:val="16"/>
          <w:szCs w:val="16"/>
        </w:rPr>
        <w:t xml:space="preserve">          cargo run --release --bin unendlich-headless -- \</w:t>
      </w:r>
    </w:p>
    <w:p>
      <w:pPr>
        <w:shd w:fill="0F172A" w:val="clear"/>
        <w:spacing w:after="0" w:before="0"/>
        <w:ind w:left="160"/>
      </w:pPr>
      <w:r>
        <w:rPr>
          <w:rFonts w:ascii="Courier New" w:cs="Courier New" w:eastAsia="Courier New" w:hAnsi="Courier New"/>
          <w:color w:val="D1FAE5"/>
          <w:sz w:val="16"/>
          <w:szCs w:val="16"/>
        </w:rPr>
        <w:t xml:space="preserve">            --campaign nightly \</w:t>
      </w:r>
    </w:p>
    <w:p>
      <w:pPr>
        <w:shd w:fill="0F172A" w:val="clear"/>
        <w:spacing w:after="0" w:before="0"/>
        <w:ind w:left="160"/>
      </w:pPr>
      <w:r>
        <w:rPr>
          <w:rFonts w:ascii="Courier New" w:cs="Courier New" w:eastAsia="Courier New" w:hAnsi="Courier New"/>
          <w:color w:val="D1FAE5"/>
          <w:sz w:val="16"/>
          <w:szCs w:val="16"/>
        </w:rPr>
        <w:t xml:space="preserve">            --world-seed 0x4E44454E44494348 \</w:t>
      </w:r>
    </w:p>
    <w:p>
      <w:pPr>
        <w:shd w:fill="0F172A" w:val="clear"/>
        <w:spacing w:after="0" w:before="0"/>
        <w:ind w:left="160"/>
      </w:pPr>
      <w:r>
        <w:rPr>
          <w:rFonts w:ascii="Courier New" w:cs="Courier New" w:eastAsia="Courier New" w:hAnsi="Courier New"/>
          <w:color w:val="D1FAE5"/>
          <w:sz w:val="16"/>
          <w:szCs w:val="16"/>
        </w:rPr>
        <w:t xml:space="preserve">            --fuzz-seeds '42,137,256,512,1024,2048,4096,8192' \</w:t>
      </w:r>
    </w:p>
    <w:p>
      <w:pPr>
        <w:shd w:fill="0F172A" w:val="clear"/>
        <w:spacing w:after="0" w:before="0"/>
        <w:ind w:left="160"/>
      </w:pPr>
      <w:r>
        <w:rPr>
          <w:rFonts w:ascii="Courier New" w:cs="Courier New" w:eastAsia="Courier New" w:hAnsi="Courier New"/>
          <w:color w:val="D1FAE5"/>
          <w:sz w:val="16"/>
          <w:szCs w:val="16"/>
        </w:rPr>
        <w:t xml:space="preserve">            --duration '10d' \</w:t>
      </w:r>
    </w:p>
    <w:p>
      <w:pPr>
        <w:shd w:fill="0F172A" w:val="clear"/>
        <w:spacing w:after="0" w:before="0"/>
        <w:ind w:left="160"/>
      </w:pPr>
      <w:r>
        <w:rPr>
          <w:rFonts w:ascii="Courier New" w:cs="Courier New" w:eastAsia="Courier New" w:hAnsi="Courier New"/>
          <w:color w:val="D1FAE5"/>
          <w:sz w:val="16"/>
          <w:szCs w:val="16"/>
        </w:rPr>
        <w:t xml:space="preserve">            --jobs 8 \</w:t>
      </w:r>
    </w:p>
    <w:p>
      <w:pPr>
        <w:shd w:fill="0F172A" w:val="clear"/>
        <w:spacing w:after="0" w:before="0"/>
        <w:ind w:left="160"/>
      </w:pPr>
      <w:r>
        <w:rPr>
          <w:rFonts w:ascii="Courier New" w:cs="Courier New" w:eastAsia="Courier New" w:hAnsi="Courier New"/>
          <w:color w:val="D1FAE5"/>
          <w:sz w:val="16"/>
          <w:szCs w:val="16"/>
        </w:rPr>
        <w:t xml:space="preserve">            --output nightly-result.json</w:t>
      </w:r>
    </w:p>
    <w:p>
      <w:pPr>
        <w:shd w:fill="0F172A" w:val="clear"/>
        <w:spacing w:after="0" w:before="0"/>
        <w:ind w:left="160"/>
      </w:pPr>
      <w:r>
        <w:rPr>
          <w:rFonts w:ascii="Courier New" w:cs="Courier New" w:eastAsia="Courier New" w:hAnsi="Courier New"/>
          <w:color w:val="D1FAE5"/>
          <w:sz w:val="16"/>
          <w:szCs w:val="16"/>
        </w:rPr>
        <w:t xml:space="preserve">      - name: Update baseline if passing</w:t>
      </w:r>
    </w:p>
    <w:p>
      <w:pPr>
        <w:shd w:fill="0F172A" w:val="clear"/>
        <w:spacing w:after="0" w:before="0"/>
        <w:ind w:left="160"/>
      </w:pPr>
      <w:r>
        <w:rPr>
          <w:rFonts w:ascii="Courier New" w:cs="Courier New" w:eastAsia="Courier New" w:hAnsi="Courier New"/>
          <w:color w:val="D1FAE5"/>
          <w:sz w:val="16"/>
          <w:szCs w:val="16"/>
        </w:rPr>
        <w:t xml:space="preserve">        if: success()</w:t>
      </w:r>
    </w:p>
    <w:p>
      <w:pPr>
        <w:shd w:fill="0F172A" w:val="clear"/>
        <w:spacing w:after="0" w:before="0"/>
        <w:ind w:left="160"/>
      </w:pPr>
      <w:r>
        <w:rPr>
          <w:rFonts w:ascii="Courier New" w:cs="Courier New" w:eastAsia="Courier New" w:hAnsi="Courier New"/>
          <w:color w:val="D1FAE5"/>
          <w:sz w:val="16"/>
          <w:szCs w:val="16"/>
        </w:rPr>
        <w:t xml:space="preserve">        run: cp nightly-result.json baselines/nightly-baseline.json</w:t>
      </w:r>
    </w:p>
    <w:p>
      <w:pPr>
        <w:spacing w:before="60"/>
      </w:pPr>
      <w:r>
        <w:t xml:space="preserve"/>
      </w:r>
    </w:p>
    <w:p>
      <w:pPr>
        <w:spacing w:before="120"/>
      </w:pPr>
      <w:r>
        <w:t xml:space="preserve"/>
      </w:r>
    </w:p>
    <w:p>
      <w:pPr>
        <w:pBdr>
          <w:bottom w:val="single" w:color="374151" w:sz="8" w:space="1"/>
        </w:pBdr>
        <w:spacing w:after="160" w:before="160"/>
      </w:pPr>
      <w:r>
        <w:t xml:space="preserve"/>
      </w:r>
    </w:p>
    <w:p>
      <w:pPr>
        <w:shd w:fill="0F766E" w:val="clear"/>
        <w:spacing w:after="0" w:before="12"/>
      </w:pPr>
      <w:r>
        <w:rPr>
          <w:rFonts w:ascii="Arial" w:cs="Arial" w:eastAsia="Arial" w:hAnsi="Arial"/>
          <w:b/>
          <w:bCs/>
          <w:color w:val="FFFFFF"/>
          <w:sz w:val="30"/>
          <w:szCs w:val="30"/>
        </w:rPr>
        <w:t xml:space="preserve">  🌡  Coverage Heatmap and Never-Exercised Paths</w:t>
      </w:r>
    </w:p>
    <w:p>
      <w:pPr>
        <w:spacing w:before="60"/>
      </w:pPr>
      <w:r>
        <w:t xml:space="preserve"/>
      </w:r>
    </w:p>
    <w:p>
      <w:pPr>
        <w:pStyle w:val="Heading1"/>
        <w:spacing w:after="200" w:before="520"/>
      </w:pPr>
      <w:r>
        <w:rPr>
          <w:rFonts w:ascii="Arial" w:cs="Arial" w:eastAsia="Arial" w:hAnsi="Arial"/>
          <w:b/>
          <w:bCs/>
          <w:color w:val="0F172A"/>
          <w:sz w:val="40"/>
          <w:szCs w:val="40"/>
        </w:rPr>
        <w:t xml:space="preserve">9.  Coverage Heatmap and Reporting</w:t>
      </w:r>
    </w:p>
    <w:p>
      <w:pPr>
        <w:pStyle w:val="Heading2"/>
        <w:spacing w:after="120" w:before="300"/>
      </w:pPr>
      <w:r>
        <w:rPr>
          <w:rFonts w:ascii="Arial" w:cs="Arial" w:eastAsia="Arial" w:hAnsi="Arial"/>
          <w:b/>
          <w:bCs/>
          <w:color w:val="0F766E"/>
          <w:sz w:val="28"/>
          <w:szCs w:val="28"/>
        </w:rPr>
        <w:t xml:space="preserve">9.1  Heatmap Categories</w:t>
      </w:r>
    </w:p>
    <w:p>
      <w:pPr>
        <w:spacing w:after="60" w:before="60"/>
      </w:pPr>
      <w:r>
        <w:rPr>
          <w:rFonts w:ascii="Arial" w:cs="Arial" w:eastAsia="Arial" w:hAnsi="Arial"/>
          <w:sz w:val="22"/>
          <w:szCs w:val="22"/>
        </w:rPr>
        <w:t xml:space="preserve">The heatmap shows which specific items within each category were never exercised across all runs in a campaign. Each item is an individual code path, FSM state, recipe, biome ID, technique ID, or voice shape. Items that were never hit are candidates for targeted test additions or confirmation that they require unreachable game states.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Heatmap category</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What 'never exercised' means</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Mob FSM states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specific FSM state (e.g., dragon THERMAL_SOAR) was never entered by any mob of that type during any run. May indicate: the condition for that state is unreachable in the style profiles used, or the state transition has a bug.</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Bending technique IDs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specific TechniqueId was never successfully fired. May indicate: the technique requires a property condition not met in the test world, or its recipe is not in the bending planner.</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genome combinations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specific (element_affinity, forge_id) pair was never produced. May indicate: a forge type was never reached, or the crafting planner never selected the relevant recipe at that forge.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Formation names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Formation types from the 275-entry dictionary that were never registered. These are mostly low-incidence geological forms — expected to be partially uncovered. Heatmap shows which specific forms.</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Reactive voice events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reactive sound type (e.g., Breath-hold) was never classified during the run. If the ghost archetype was not exercised by any style profile, breath-holds may not appear.</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Quest chain stages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Specific quest stages never reached. These tell you which quest chains are too long to complete in N simulated days with the given style profiles.</w:t>
            </w:r>
          </w:p>
        </w:tc>
      </w:tr>
    </w:tbl>
    <w:p>
      <w:pPr>
        <w:spacing w:before="120"/>
      </w:pPr>
      <w:r>
        <w:t xml:space="preserve"/>
      </w:r>
    </w:p>
    <w:p>
      <w:pPr>
        <w:pStyle w:val="Heading2"/>
        <w:spacing w:after="120" w:before="300"/>
      </w:pPr>
      <w:r>
        <w:rPr>
          <w:rFonts w:ascii="Arial" w:cs="Arial" w:eastAsia="Arial" w:hAnsi="Arial"/>
          <w:b/>
          <w:bCs/>
          <w:color w:val="0F766E"/>
          <w:sz w:val="28"/>
          <w:szCs w:val="28"/>
        </w:rPr>
        <w:t xml:space="preserve">9.2  Never-Exercised Code Path Report</w:t>
      </w:r>
    </w:p>
    <w:p>
      <w:pPr>
        <w:spacing w:after="60" w:before="60"/>
      </w:pPr>
      <w:r>
        <w:rPr>
          <w:rFonts w:ascii="Arial" w:cs="Arial" w:eastAsia="Arial" w:hAnsi="Arial"/>
          <w:sz w:val="22"/>
          <w:szCs w:val="22"/>
        </w:rPr>
        <w:t xml:space="preserve">The StateObserver can instrument at the code path level using a coverage counter array (a bitset of code path IDs, where each ID corresponds to a tagged branch in the engine code). After the campaign, unset bits identify code that never ran:</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COVERAGE! macro: lightweight code path instrumentation (zero-cost in prod)</w:t>
      </w:r>
    </w:p>
    <w:p>
      <w:pPr>
        <w:shd w:fill="0F172A" w:val="clear"/>
        <w:spacing w:after="0" w:before="0"/>
        <w:ind w:left="160"/>
      </w:pPr>
      <w:r>
        <w:rPr>
          <w:rFonts w:ascii="Courier New" w:cs="Courier New" w:eastAsia="Courier New" w:hAnsi="Courier New"/>
          <w:color w:val="D1FAE5"/>
          <w:sz w:val="16"/>
          <w:szCs w:val="16"/>
        </w:rPr>
        <w:t xml:space="preserve">// Instrument engine code with coverage tags:</w:t>
      </w:r>
    </w:p>
    <w:p>
      <w:pPr>
        <w:shd w:fill="0F172A" w:val="clear"/>
        <w:spacing w:after="0" w:before="0"/>
        <w:ind w:left="160"/>
      </w:pPr>
      <w:r>
        <w:rPr>
          <w:rFonts w:ascii="Courier New" w:cs="Courier New" w:eastAsia="Courier New" w:hAnsi="Courier New"/>
          <w:color w:val="D1FAE5"/>
          <w:sz w:val="16"/>
          <w:szCs w:val="16"/>
        </w:rPr>
        <w:t xml:space="preserve">// In production builds, COVERAGE macro compiles away to nothing.</w:t>
      </w:r>
    </w:p>
    <w:p>
      <w:pPr>
        <w:shd w:fill="0F172A" w:val="clear"/>
        <w:spacing w:after="0" w:before="0"/>
        <w:ind w:left="160"/>
      </w:pPr>
      <w:r>
        <w:rPr>
          <w:rFonts w:ascii="Courier New" w:cs="Courier New" w:eastAsia="Courier New" w:hAnsi="Courier New"/>
          <w:color w:val="D1FAE5"/>
          <w:sz w:val="16"/>
          <w:szCs w:val="16"/>
        </w:rPr>
        <w:t xml:space="preserve">// In headless test builds, it records a hit in the coverage bitset.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#[cfg(test)]</w:t>
      </w:r>
    </w:p>
    <w:p>
      <w:pPr>
        <w:shd w:fill="0F172A" w:val="clear"/>
        <w:spacing w:after="0" w:before="0"/>
        <w:ind w:left="160"/>
      </w:pPr>
      <w:r>
        <w:rPr>
          <w:rFonts w:ascii="Courier New" w:cs="Courier New" w:eastAsia="Courier New" w:hAnsi="Courier New"/>
          <w:color w:val="D1FAE5"/>
          <w:sz w:val="16"/>
          <w:szCs w:val="16"/>
        </w:rPr>
        <w:t xml:space="preserve">macro_rules! COVERAGE {</w:t>
      </w:r>
    </w:p>
    <w:p>
      <w:pPr>
        <w:shd w:fill="0F172A" w:val="clear"/>
        <w:spacing w:after="0" w:before="0"/>
        <w:ind w:left="160"/>
      </w:pPr>
      <w:r>
        <w:rPr>
          <w:rFonts w:ascii="Courier New" w:cs="Courier New" w:eastAsia="Courier New" w:hAnsi="Courier New"/>
          <w:color w:val="D1FAE5"/>
          <w:sz w:val="16"/>
          <w:szCs w:val="16"/>
        </w:rPr>
        <w:t xml:space="preserve">    ($id:literal) =&gt; {</w:t>
      </w:r>
    </w:p>
    <w:p>
      <w:pPr>
        <w:shd w:fill="0F172A" w:val="clear"/>
        <w:spacing w:after="0" w:before="0"/>
        <w:ind w:left="160"/>
      </w:pPr>
      <w:r>
        <w:rPr>
          <w:rFonts w:ascii="Courier New" w:cs="Courier New" w:eastAsia="Courier New" w:hAnsi="Courier New"/>
          <w:color w:val="D1FAE5"/>
          <w:sz w:val="16"/>
          <w:szCs w:val="16"/>
        </w:rPr>
        <w:t xml:space="preserve">        COVERAGE_BITSET.set($id, Ordering::Relaxed);</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#[cfg(not(test))]</w:t>
      </w:r>
    </w:p>
    <w:p>
      <w:pPr>
        <w:shd w:fill="0F172A" w:val="clear"/>
        <w:spacing w:after="0" w:before="0"/>
        <w:ind w:left="160"/>
      </w:pPr>
      <w:r>
        <w:rPr>
          <w:rFonts w:ascii="Courier New" w:cs="Courier New" w:eastAsia="Courier New" w:hAnsi="Courier New"/>
          <w:color w:val="D1FAE5"/>
          <w:sz w:val="16"/>
          <w:szCs w:val="16"/>
        </w:rPr>
        <w:t xml:space="preserve">macro_rules! COVERAGE { ($id:literal) =&gt; {}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Usage in engine code:</w:t>
      </w:r>
    </w:p>
    <w:p>
      <w:pPr>
        <w:shd w:fill="0F172A" w:val="clear"/>
        <w:spacing w:after="0" w:before="0"/>
        <w:ind w:left="160"/>
      </w:pPr>
      <w:r>
        <w:rPr>
          <w:rFonts w:ascii="Courier New" w:cs="Courier New" w:eastAsia="Courier New" w:hAnsi="Courier New"/>
          <w:color w:val="D1FAE5"/>
          <w:sz w:val="16"/>
          <w:szCs w:val="16"/>
        </w:rPr>
        <w:t xml:space="preserve">fn dragon_fsm_tick(dragon: &amp;mut Dragon, world: &amp;World) {</w:t>
      </w:r>
    </w:p>
    <w:p>
      <w:pPr>
        <w:shd w:fill="0F172A" w:val="clear"/>
        <w:spacing w:after="0" w:before="0"/>
        <w:ind w:left="160"/>
      </w:pPr>
      <w:r>
        <w:rPr>
          <w:rFonts w:ascii="Courier New" w:cs="Courier New" w:eastAsia="Courier New" w:hAnsi="Courier New"/>
          <w:color w:val="D1FAE5"/>
          <w:sz w:val="16"/>
          <w:szCs w:val="16"/>
        </w:rPr>
        <w:t xml:space="preserve">    match dragon.state {</w:t>
      </w:r>
    </w:p>
    <w:p>
      <w:pPr>
        <w:shd w:fill="0F172A" w:val="clear"/>
        <w:spacing w:after="0" w:before="0"/>
        <w:ind w:left="160"/>
      </w:pPr>
      <w:r>
        <w:rPr>
          <w:rFonts w:ascii="Courier New" w:cs="Courier New" w:eastAsia="Courier New" w:hAnsi="Courier New"/>
          <w:color w:val="D1FAE5"/>
          <w:sz w:val="16"/>
          <w:szCs w:val="16"/>
        </w:rPr>
        <w:t xml:space="preserve">        DragonFsmState::Grounded_Rest =&gt; {</w:t>
      </w:r>
    </w:p>
    <w:p>
      <w:pPr>
        <w:shd w:fill="0F172A" w:val="clear"/>
        <w:spacing w:after="0" w:before="0"/>
        <w:ind w:left="160"/>
      </w:pPr>
      <w:r>
        <w:rPr>
          <w:rFonts w:ascii="Courier New" w:cs="Courier New" w:eastAsia="Courier New" w:hAnsi="Courier New"/>
          <w:color w:val="D1FAE5"/>
          <w:sz w:val="16"/>
          <w:szCs w:val="16"/>
        </w:rPr>
        <w:t xml:space="preserve">            COVERAGE!(1001);  // 'dragon FSM: grounded rest tick'</w:t>
      </w:r>
    </w:p>
    <w:p>
      <w:pPr>
        <w:shd w:fill="0F172A" w:val="clear"/>
        <w:spacing w:after="0" w:before="0"/>
        <w:ind w:left="160"/>
      </w:pPr>
      <w:r>
        <w:rPr>
          <w:rFonts w:ascii="Courier New" w:cs="Courier New" w:eastAsia="Courier New" w:hAnsi="Courier New"/>
          <w:color w:val="D1FAE5"/>
          <w:sz w:val="16"/>
          <w:szCs w:val="16"/>
        </w:rPr>
        <w:t xml:space="preserve">            // ... rest of logic</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DragonFsmState::Thermal_Soar =&gt; {</w:t>
      </w:r>
    </w:p>
    <w:p>
      <w:pPr>
        <w:shd w:fill="0F172A" w:val="clear"/>
        <w:spacing w:after="0" w:before="0"/>
        <w:ind w:left="160"/>
      </w:pPr>
      <w:r>
        <w:rPr>
          <w:rFonts w:ascii="Courier New" w:cs="Courier New" w:eastAsia="Courier New" w:hAnsi="Courier New"/>
          <w:color w:val="D1FAE5"/>
          <w:sz w:val="16"/>
          <w:szCs w:val="16"/>
        </w:rPr>
        <w:t xml:space="preserve">            COVERAGE!(1007);  // 'dragon FSM: thermal soar tick'</w:t>
      </w:r>
    </w:p>
    <w:p>
      <w:pPr>
        <w:shd w:fill="0F172A" w:val="clear"/>
        <w:spacing w:after="0" w:before="0"/>
        <w:ind w:left="160"/>
      </w:pPr>
      <w:r>
        <w:rPr>
          <w:rFonts w:ascii="Courier New" w:cs="Courier New" w:eastAsia="Courier New" w:hAnsi="Courier New"/>
          <w:color w:val="D1FAE5"/>
          <w:sz w:val="16"/>
          <w:szCs w:val="16"/>
        </w:rPr>
        <w:t xml:space="preserve">            // Only reachable if dragon detects a thermal column</w:t>
      </w:r>
    </w:p>
    <w:p>
      <w:pPr>
        <w:shd w:fill="0F172A" w:val="clear"/>
        <w:spacing w:after="0" w:before="0"/>
        <w:ind w:left="160"/>
      </w:pPr>
      <w:r>
        <w:rPr>
          <w:rFonts w:ascii="Courier New" w:cs="Courier New" w:eastAsia="Courier New" w:hAnsi="Courier New"/>
          <w:color w:val="D1FAE5"/>
          <w:sz w:val="16"/>
          <w:szCs w:val="16"/>
        </w:rPr>
        <w:t xml:space="preserve">            // May show as 0 if the test world has no active thermals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After campaign, report any COVERAGE IDs that were never set:</w:t>
      </w:r>
    </w:p>
    <w:p>
      <w:pPr>
        <w:shd w:fill="0F172A" w:val="clear"/>
        <w:spacing w:after="0" w:before="0"/>
        <w:ind w:left="160"/>
      </w:pPr>
      <w:r>
        <w:rPr>
          <w:rFonts w:ascii="Courier New" w:cs="Courier New" w:eastAsia="Courier New" w:hAnsi="Courier New"/>
          <w:color w:val="D1FAE5"/>
          <w:sz w:val="16"/>
          <w:szCs w:val="16"/>
        </w:rPr>
        <w:t xml:space="preserve">pub fn uncovered_paths(bitset: &amp;CoverageBitset) -&gt; Vec&lt;CoveragePath&gt; {</w:t>
      </w:r>
    </w:p>
    <w:p>
      <w:pPr>
        <w:shd w:fill="0F172A" w:val="clear"/>
        <w:spacing w:after="0" w:before="0"/>
        <w:ind w:left="160"/>
      </w:pPr>
      <w:r>
        <w:rPr>
          <w:rFonts w:ascii="Courier New" w:cs="Courier New" w:eastAsia="Courier New" w:hAnsi="Courier New"/>
          <w:color w:val="D1FAE5"/>
          <w:sz w:val="16"/>
          <w:szCs w:val="16"/>
        </w:rPr>
        <w:t xml:space="preserve">    COVERAGE_REGISTRY.iter()</w:t>
      </w:r>
    </w:p>
    <w:p>
      <w:pPr>
        <w:shd w:fill="0F172A" w:val="clear"/>
        <w:spacing w:after="0" w:before="0"/>
        <w:ind w:left="160"/>
      </w:pPr>
      <w:r>
        <w:rPr>
          <w:rFonts w:ascii="Courier New" w:cs="Courier New" w:eastAsia="Courier New" w:hAnsi="Courier New"/>
          <w:color w:val="D1FAE5"/>
          <w:sz w:val="16"/>
          <w:szCs w:val="16"/>
        </w:rPr>
        <w:t xml:space="preserve">        .filter(|path| !bitset.get(path.id, Ordering::Relaxed))</w:t>
      </w:r>
    </w:p>
    <w:p>
      <w:pPr>
        <w:shd w:fill="0F172A" w:val="clear"/>
        <w:spacing w:after="0" w:before="0"/>
        <w:ind w:left="160"/>
      </w:pPr>
      <w:r>
        <w:rPr>
          <w:rFonts w:ascii="Courier New" w:cs="Courier New" w:eastAsia="Courier New" w:hAnsi="Courier New"/>
          <w:color w:val="D1FAE5"/>
          <w:sz w:val="16"/>
          <w:szCs w:val="16"/>
        </w:rPr>
        <w:t xml:space="preserve">        .collect()</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0F766E" w:sz="8" w:space="1"/>
        </w:pBdr>
        <w:spacing w:after="160" w:before="160"/>
      </w:pPr>
      <w:r>
        <w:t xml:space="preserve"/>
      </w:r>
    </w:p>
    <w:p>
      <w:r>
        <w:br w:type="page"/>
      </w:r>
    </w:p>
    <w:p>
      <w:pPr>
        <w:shd w:fill="4338CA" w:val="clear"/>
        <w:spacing w:after="0" w:before="12"/>
      </w:pPr>
      <w:r>
        <w:rPr>
          <w:rFonts w:ascii="Arial" w:cs="Arial" w:eastAsia="Arial" w:hAnsi="Arial"/>
          <w:b/>
          <w:bCs/>
          <w:color w:val="FFFFFF"/>
          <w:sz w:val="30"/>
          <w:szCs w:val="30"/>
        </w:rPr>
        <w:t xml:space="preserve">  🔗  ECS Wiring Coverage — Components, Archetypes, Events, Dataflows</w:t>
      </w:r>
    </w:p>
    <w:p>
      <w:pPr>
        <w:spacing w:before="60"/>
      </w:pPr>
      <w:r>
        <w:t xml:space="preserve"/>
      </w:r>
    </w:p>
    <w:p>
      <w:pPr>
        <w:pStyle w:val="Heading1"/>
        <w:spacing w:after="200" w:before="520"/>
      </w:pPr>
      <w:r>
        <w:rPr>
          <w:rFonts w:ascii="Arial" w:cs="Arial" w:eastAsia="Arial" w:hAnsi="Arial"/>
          <w:b/>
          <w:bCs/>
          <w:color w:val="4338CA"/>
          <w:sz w:val="40"/>
          <w:szCs w:val="40"/>
        </w:rPr>
        <w:t xml:space="preserve">10.  ECS Wiring Coverage — What Is Actually In The Game</w:t>
      </w:r>
    </w:p>
    <w:p>
      <w:pPr>
        <w:spacing w:after="60" w:before="60"/>
      </w:pPr>
      <w:r>
        <w:rPr>
          <w:rFonts w:ascii="Arial" w:cs="Arial" w:eastAsia="Arial" w:hAnsi="Arial"/>
          <w:sz w:val="22"/>
          <w:szCs w:val="22"/>
        </w:rPr>
        <w:t xml:space="preserve">Gameplay coverage (§3) measures whether features happened. ECS wiring coverage measures whether the underlying wiring that makes features possible was actually exercised. These are different. A bending technique can fire without the ItemGenome→SwayMark→Enchantment edge ever activating. A Lauscher FSM can reach all six states without any of its state transition paths from Freeze being taken. The wiring graph is orders of magnitude larger than the feature list.</w:t>
      </w:r>
    </w:p>
    <w:p>
      <w:pPr>
        <w:spacing w:before="60"/>
      </w:pPr>
      <w:r>
        <w:t xml:space="preserve"/>
      </w:r>
    </w:p>
    <w:p>
      <w:pPr>
        <w:spacing w:after="60" w:before="60"/>
      </w:pPr>
      <w:r>
        <w:rPr>
          <w:rFonts w:ascii="Arial" w:cs="Arial" w:eastAsia="Arial" w:hAnsi="Arial"/>
          <w:sz w:val="22"/>
          <w:szCs w:val="22"/>
        </w:rPr>
        <w:t xml:space="preserve">For Unendlich specifically, the wiring graph has several cycles (the Lauscher degradation loop, the expression profile → world adaptation → player reaction → expression profile cycle) and continuous-valued edges (the property field threshold checks — 7 properties × ~8 techniques each = ~56 independent graph edges per discipline) that standard DAG-based dataflow coverage tooling cannot handle. The coverage model requires extensions.</w:t>
      </w:r>
    </w:p>
    <w:p>
      <w:pPr>
        <w:spacing w:before="60"/>
      </w:pPr>
      <w:r>
        <w:t xml:space="preserve"/>
      </w:r>
    </w:p>
    <w:p>
      <w:pPr>
        <w:pStyle w:val="Heading2"/>
        <w:spacing w:after="120" w:before="300"/>
      </w:pPr>
      <w:r>
        <w:rPr>
          <w:rFonts w:ascii="Arial" w:cs="Arial" w:eastAsia="Arial" w:hAnsi="Arial"/>
          <w:b/>
          <w:bCs/>
          <w:color w:val="4338CA"/>
          <w:sz w:val="28"/>
          <w:szCs w:val="28"/>
        </w:rPr>
        <w:t xml:space="preserve">10.1  Component Coverage</w:t>
      </w:r>
    </w:p>
    <w:p>
      <w:pPr>
        <w:spacing w:after="60" w:before="60"/>
      </w:pPr>
      <w:r>
        <w:rPr>
          <w:rFonts w:ascii="Arial" w:cs="Arial" w:eastAsia="Arial" w:hAnsi="Arial"/>
          <w:sz w:val="22"/>
          <w:szCs w:val="22"/>
        </w:rPr>
        <w:t xml:space="preserve">Components are the atoms of the ECS. A component that is defined but never instantiated is dead code. A component that is instantiated but never mutated may indicate a missing system link. A component that is mutated but never read by any consuming system is a write with no effect.</w:t>
      </w:r>
    </w:p>
    <w:p>
      <w:pPr>
        <w:spacing w:before="60"/>
      </w:pPr>
      <w:r>
        <w:t xml:space="preserve"/>
      </w:r>
    </w:p>
    <w:p>
      <w:pPr>
        <w:shd w:fill="4338CA" w:val="clear"/>
        <w:spacing w:after="0" w:before="8"/>
      </w:pPr>
      <w:r>
        <w:rPr>
          <w:rFonts w:ascii="Arial" w:cs="Arial" w:eastAsia="Arial" w:hAnsi="Arial"/>
          <w:b/>
          <w:bCs/>
          <w:color w:val="FFFFFF"/>
          <w:sz w:val="19"/>
          <w:szCs w:val="19"/>
        </w:rPr>
        <w:t xml:space="preserve">  Unendlich component catalog — all components registered in the ECS</w:t>
      </w:r>
    </w:p>
    <w:p>
      <w:pPr>
        <w:shd w:fill="EEF2FF" w:val="clear"/>
        <w:spacing w:after="0" w:before="0"/>
        <w:ind w:left="160"/>
      </w:pPr>
      <w:r>
        <w:rPr>
          <w:rFonts w:ascii="Arial" w:cs="Arial" w:eastAsia="Arial" w:hAnsi="Arial"/>
          <w:color w:val="1E293B"/>
          <w:sz w:val="21"/>
          <w:szCs w:val="21"/>
        </w:rPr>
        <w:t xml:space="preserve">  ── SPATIAL ────────────────────────────────────────</w:t>
      </w:r>
    </w:p>
    <w:p>
      <w:pPr>
        <w:shd w:fill="EEF2FF" w:val="clear"/>
        <w:spacing w:after="0" w:before="0"/>
        <w:ind w:left="160"/>
      </w:pPr>
      <w:r>
        <w:rPr>
          <w:rFonts w:ascii="Arial" w:cs="Arial" w:eastAsia="Arial" w:hAnsi="Arial"/>
          <w:color w:val="1E293B"/>
          <w:sz w:val="21"/>
          <w:szCs w:val="21"/>
        </w:rPr>
        <w:t xml:space="preserve">  WorldPosition     Velocity        Rotation</w:t>
      </w:r>
    </w:p>
    <w:p>
      <w:pPr>
        <w:shd w:fill="EEF2FF" w:val="clear"/>
        <w:spacing w:after="0" w:before="0"/>
        <w:ind w:left="160"/>
      </w:pPr>
      <w:r>
        <w:rPr>
          <w:rFonts w:ascii="Arial" w:cs="Arial" w:eastAsia="Arial" w:hAnsi="Arial"/>
          <w:color w:val="1E293B"/>
          <w:sz w:val="21"/>
          <w:szCs w:val="21"/>
        </w:rPr>
        <w:t xml:space="preserve">  CollisionBody     ChunkResident   GravityModifier</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PLAYER ─────────────────────────────────────────</w:t>
      </w:r>
    </w:p>
    <w:p>
      <w:pPr>
        <w:shd w:fill="EEF2FF" w:val="clear"/>
        <w:spacing w:after="0" w:before="0"/>
        <w:ind w:left="160"/>
      </w:pPr>
      <w:r>
        <w:rPr>
          <w:rFonts w:ascii="Arial" w:cs="Arial" w:eastAsia="Arial" w:hAnsi="Arial"/>
          <w:color w:val="1E293B"/>
          <w:sz w:val="21"/>
          <w:szCs w:val="21"/>
        </w:rPr>
        <w:t xml:space="preserve">  PlayerState       ChiPool         ActiveDiscipline</w:t>
      </w:r>
    </w:p>
    <w:p>
      <w:pPr>
        <w:shd w:fill="EEF2FF" w:val="clear"/>
        <w:spacing w:after="0" w:before="0"/>
        <w:ind w:left="160"/>
      </w:pPr>
      <w:r>
        <w:rPr>
          <w:rFonts w:ascii="Arial" w:cs="Arial" w:eastAsia="Arial" w:hAnsi="Arial"/>
          <w:color w:val="1E293B"/>
          <w:sz w:val="21"/>
          <w:szCs w:val="21"/>
        </w:rPr>
        <w:t xml:space="preserve">  SkillTree         GestureBuffer   VoiceState</w:t>
      </w:r>
    </w:p>
    <w:p>
      <w:pPr>
        <w:shd w:fill="EEF2FF" w:val="clear"/>
        <w:spacing w:after="0" w:before="0"/>
        <w:ind w:left="160"/>
      </w:pPr>
      <w:r>
        <w:rPr>
          <w:rFonts w:ascii="Arial" w:cs="Arial" w:eastAsia="Arial" w:hAnsi="Arial"/>
          <w:color w:val="1E293B"/>
          <w:sz w:val="21"/>
          <w:szCs w:val="21"/>
        </w:rPr>
        <w:t xml:space="preserve">  HarmonicMesh      ExpressionProfile               InventoryGrid</w:t>
      </w:r>
    </w:p>
    <w:p>
      <w:pPr>
        <w:shd w:fill="EEF2FF" w:val="clear"/>
        <w:spacing w:after="0" w:before="0"/>
        <w:ind w:left="160"/>
      </w:pPr>
      <w:r>
        <w:rPr>
          <w:rFonts w:ascii="Arial" w:cs="Arial" w:eastAsia="Arial" w:hAnsi="Arial"/>
          <w:color w:val="1E293B"/>
          <w:sz w:val="21"/>
          <w:szCs w:val="21"/>
        </w:rPr>
        <w:t xml:space="preserve">  FormationLexicon  QuestChainProgress              ZoneCalibration</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MOB ─────────────────────────────────────────────</w:t>
      </w:r>
    </w:p>
    <w:p>
      <w:pPr>
        <w:shd w:fill="EEF2FF" w:val="clear"/>
        <w:spacing w:after="0" w:before="0"/>
        <w:ind w:left="160"/>
      </w:pPr>
      <w:r>
        <w:rPr>
          <w:rFonts w:ascii="Arial" w:cs="Arial" w:eastAsia="Arial" w:hAnsi="Arial"/>
          <w:color w:val="1E293B"/>
          <w:sz w:val="21"/>
          <w:szCs w:val="21"/>
        </w:rPr>
        <w:t xml:space="preserve">  MobSpecies        Health          MobFSMState</w:t>
      </w:r>
    </w:p>
    <w:p>
      <w:pPr>
        <w:shd w:fill="EEF2FF" w:val="clear"/>
        <w:spacing w:after="0" w:before="0"/>
        <w:ind w:left="160"/>
      </w:pPr>
      <w:r>
        <w:rPr>
          <w:rFonts w:ascii="Arial" w:cs="Arial" w:eastAsia="Arial" w:hAnsi="Arial"/>
          <w:color w:val="1E293B"/>
          <w:sz w:val="21"/>
          <w:szCs w:val="21"/>
        </w:rPr>
        <w:t xml:space="preserve">  MobMemory         ObjectPermanenceState           BoundingRegion</w:t>
      </w:r>
    </w:p>
    <w:p>
      <w:pPr>
        <w:shd w:fill="EEF2FF" w:val="clear"/>
        <w:spacing w:after="0" w:before="0"/>
        <w:ind w:left="160"/>
      </w:pPr>
      <w:r>
        <w:rPr>
          <w:rFonts w:ascii="Arial" w:cs="Arial" w:eastAsia="Arial" w:hAnsi="Arial"/>
          <w:color w:val="1E293B"/>
          <w:sz w:val="21"/>
          <w:szCs w:val="21"/>
        </w:rPr>
        <w:t xml:space="preserve">  ExperienceBrain   PackMembership  AcousticSensitivity</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LAUSCHER ────────────────────────────────────────</w:t>
      </w:r>
    </w:p>
    <w:p>
      <w:pPr>
        <w:shd w:fill="EEF2FF" w:val="clear"/>
        <w:spacing w:after="0" w:before="0"/>
        <w:ind w:left="160"/>
      </w:pPr>
      <w:r>
        <w:rPr>
          <w:rFonts w:ascii="Arial" w:cs="Arial" w:eastAsia="Arial" w:hAnsi="Arial"/>
          <w:color w:val="1E293B"/>
          <w:sz w:val="21"/>
          <w:szCs w:val="21"/>
        </w:rPr>
        <w:t xml:space="preserve">  LaucherDatabase   CuriosityAccumulator            DegradationTimer</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DRAGON ──────────────────────────────────────────</w:t>
      </w:r>
    </w:p>
    <w:p>
      <w:pPr>
        <w:shd w:fill="EEF2FF" w:val="clear"/>
        <w:spacing w:after="0" w:before="0"/>
        <w:ind w:left="160"/>
      </w:pPr>
      <w:r>
        <w:rPr>
          <w:rFonts w:ascii="Arial" w:cs="Arial" w:eastAsia="Arial" w:hAnsi="Arial"/>
          <w:color w:val="1E293B"/>
          <w:sz w:val="21"/>
          <w:szCs w:val="21"/>
        </w:rPr>
        <w:t xml:space="preserve">  DragonGenome      DragonFSMState  DragonRiderBond</w:t>
      </w:r>
    </w:p>
    <w:p>
      <w:pPr>
        <w:shd w:fill="EEF2FF" w:val="clear"/>
        <w:spacing w:after="0" w:before="0"/>
        <w:ind w:left="160"/>
      </w:pPr>
      <w:r>
        <w:rPr>
          <w:rFonts w:ascii="Arial" w:cs="Arial" w:eastAsia="Arial" w:hAnsi="Arial"/>
          <w:color w:val="1E293B"/>
          <w:sz w:val="21"/>
          <w:szCs w:val="21"/>
        </w:rPr>
        <w:t xml:space="preserve">  DragonVoiceGenetics              LandingSite</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ITEM ────────────────────────────────────────────</w:t>
      </w:r>
    </w:p>
    <w:p>
      <w:pPr>
        <w:shd w:fill="EEF2FF" w:val="clear"/>
        <w:spacing w:after="0" w:before="0"/>
        <w:ind w:left="160"/>
      </w:pPr>
      <w:r>
        <w:rPr>
          <w:rFonts w:ascii="Arial" w:cs="Arial" w:eastAsia="Arial" w:hAnsi="Arial"/>
          <w:color w:val="1E293B"/>
          <w:sz w:val="21"/>
          <w:szCs w:val="21"/>
        </w:rPr>
        <w:t xml:space="preserve">  ItemGenome        SwayMarks       InfusionState</w:t>
      </w:r>
    </w:p>
    <w:p>
      <w:pPr>
        <w:shd w:fill="EEF2FF" w:val="clear"/>
        <w:spacing w:after="0" w:before="0"/>
        <w:ind w:left="160"/>
      </w:pPr>
      <w:r>
        <w:rPr>
          <w:rFonts w:ascii="Arial" w:cs="Arial" w:eastAsia="Arial" w:hAnsi="Arial"/>
          <w:color w:val="1E293B"/>
          <w:sz w:val="21"/>
          <w:szCs w:val="21"/>
        </w:rPr>
        <w:t xml:space="preserve">  EnchantmentSlots</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ENVIRONMENT ─────────────────────────────────────</w:t>
      </w:r>
    </w:p>
    <w:p>
      <w:pPr>
        <w:shd w:fill="EEF2FF" w:val="clear"/>
        <w:spacing w:after="0" w:before="0"/>
        <w:ind w:left="160"/>
      </w:pPr>
      <w:r>
        <w:rPr>
          <w:rFonts w:ascii="Arial" w:cs="Arial" w:eastAsia="Arial" w:hAnsi="Arial"/>
          <w:color w:val="1E293B"/>
          <w:sz w:val="21"/>
          <w:szCs w:val="21"/>
        </w:rPr>
        <w:t xml:space="preserve">  EnvironmentalProperties(H,R,W,P,S,L,B)</w:t>
      </w:r>
    </w:p>
    <w:p>
      <w:pPr>
        <w:shd w:fill="EEF2FF" w:val="clear"/>
        <w:spacing w:after="0" w:before="0"/>
        <w:ind w:left="160"/>
      </w:pPr>
      <w:r>
        <w:rPr>
          <w:rFonts w:ascii="Arial" w:cs="Arial" w:eastAsia="Arial" w:hAnsi="Arial"/>
          <w:color w:val="1E293B"/>
          <w:sz w:val="21"/>
          <w:szCs w:val="21"/>
        </w:rPr>
        <w:t xml:space="preserve">  FormationContext  FluidPOIProximity               AcousticField(RT60)</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CRAFTING ────────────────────────────────────────</w:t>
      </w:r>
    </w:p>
    <w:p>
      <w:pPr>
        <w:shd w:fill="EEF2FF" w:val="clear"/>
        <w:spacing w:after="0" w:before="0"/>
        <w:ind w:left="160"/>
      </w:pPr>
      <w:r>
        <w:rPr>
          <w:rFonts w:ascii="Arial" w:cs="Arial" w:eastAsia="Arial" w:hAnsi="Arial"/>
          <w:color w:val="1E293B"/>
          <w:sz w:val="21"/>
          <w:szCs w:val="21"/>
        </w:rPr>
        <w:t xml:space="preserve">  ForgeStation      CraftingSession</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TOTAL REGISTERED: ~65 component types</w:t>
      </w:r>
    </w:p>
    <w:p>
      <w:pPr>
        <w:spacing w:before="60"/>
      </w:pPr>
      <w:r>
        <w:t xml:space="preserve"/>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Coverage metric</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Alert threshold</w:t>
            </w:r>
          </w:p>
        </w:tc>
        <w:tc>
          <w:tcPr>
            <w:tcW w:type="dxa" w:w="4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What a miss means</w:t>
            </w:r>
          </w:p>
        </w:tc>
      </w:tr>
      <w:tr>
        <w:trPr>
          <w:tblHeader w:val="false"/>
        </w:trPr>
        <w:tc>
          <w:tcPr>
            <w:tcW w:type="dxa" w:w="32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Components instantiated / registered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85%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registered component type was never attached to any entity. Dead registration.</w:t>
            </w:r>
          </w:p>
        </w:tc>
      </w:tr>
      <w:tr>
        <w:trPr>
          <w:tblHeader w:val="false"/>
        </w:trPr>
        <w:tc>
          <w:tcPr>
            <w:tcW w:type="dxa" w:w="32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Components mutated / instantiated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70%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Component attached to entities but never written. The system that should mutate it may be missing or not firing.</w:t>
            </w:r>
          </w:p>
        </w:tc>
      </w:tr>
      <w:tr>
        <w:trPr>
          <w:tblHeader w:val="false"/>
        </w:trPr>
        <w:tc>
          <w:tcPr>
            <w:tcW w:type="dxa" w:w="32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Components read by a consuming system / mutated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80%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Component mutated but no downstream system ever queries the new value. A write with no observable effect.</w:t>
            </w:r>
          </w:p>
        </w:tc>
      </w:tr>
      <w:tr>
        <w:trPr>
          <w:tblHeader w:val="false"/>
        </w:trPr>
        <w:tc>
          <w:tcPr>
            <w:tcW w:type="dxa" w:w="32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HarmonicMesh bands mutated individually (16 sub-fields)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7 of 16</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Fewer than half the harmonic bands were individually coupled. Bending/Choir coverage is shallower than expected.</w:t>
            </w:r>
          </w:p>
        </w:tc>
      </w:tr>
      <w:tr>
        <w:trPr>
          <w:tblHeader w:val="false"/>
        </w:trPr>
        <w:tc>
          <w:tcPr>
            <w:tcW w:type="dxa" w:w="32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ExpressionProfile clusters all updated (5 clusters)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3 of 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Fewer than 3 expression archetypes exercised. Voice corpus and input fingerprint tests insufficient.</w:t>
            </w:r>
          </w:p>
        </w:tc>
      </w:tr>
      <w:tr>
        <w:trPr>
          <w:tblHeader w:val="false"/>
        </w:trPr>
        <w:tc>
          <w:tcPr>
            <w:tcW w:type="dxa" w:w="32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ItemGenome all 5 genes mutated in at least one item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5 of 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At least one gene (element_affinity / resonance_depth / material_purity / craft_signature / infusion_capacity) never received a mutation.</w:t>
            </w:r>
          </w:p>
        </w:tc>
      </w:tr>
    </w:tbl>
    <w:p>
      <w:pPr>
        <w:spacing w:before="120"/>
      </w:pPr>
      <w:r>
        <w:t xml:space="preserve"/>
      </w:r>
    </w:p>
    <w:p>
      <w:pPr>
        <w:pStyle w:val="Heading2"/>
        <w:spacing w:after="120" w:before="300"/>
      </w:pPr>
      <w:r>
        <w:rPr>
          <w:rFonts w:ascii="Arial" w:cs="Arial" w:eastAsia="Arial" w:hAnsi="Arial"/>
          <w:b/>
          <w:bCs/>
          <w:color w:val="4338CA"/>
          <w:sz w:val="28"/>
          <w:szCs w:val="28"/>
        </w:rPr>
        <w:t xml:space="preserve">10.2  Archetype Coverage</w:t>
      </w:r>
    </w:p>
    <w:p>
      <w:pPr>
        <w:spacing w:after="60" w:before="60"/>
      </w:pPr>
      <w:r>
        <w:rPr>
          <w:rFonts w:ascii="Arial" w:cs="Arial" w:eastAsia="Arial" w:hAnsi="Arial"/>
          <w:sz w:val="22"/>
          <w:szCs w:val="22"/>
        </w:rPr>
        <w:t xml:space="preserve">An archetype is the specific set of components an entity has — ECS engines group entities by archetype for cache efficiency. An archetype that is defined but never spawned means an entire class of entity never exists in the test world. Archetype coverage catches blind spots that feature-level testing cannot.</w:t>
      </w:r>
    </w:p>
    <w:p>
      <w:pPr>
        <w:spacing w:before="60"/>
      </w:pPr>
      <w:r>
        <w:t xml:space="preserve"/>
      </w:r>
    </w:p>
    <w:p>
      <w:pPr>
        <w:shd w:fill="4338CA" w:val="clear"/>
        <w:spacing w:after="0" w:before="8"/>
      </w:pPr>
      <w:r>
        <w:rPr>
          <w:rFonts w:ascii="Arial" w:cs="Arial" w:eastAsia="Arial" w:hAnsi="Arial"/>
          <w:b/>
          <w:bCs/>
          <w:color w:val="FFFFFF"/>
          <w:sz w:val="19"/>
          <w:szCs w:val="19"/>
        </w:rPr>
        <w:t xml:space="preserve">  Key Unendlich archetypes — required vs observed in benchmark</w:t>
      </w:r>
    </w:p>
    <w:p>
      <w:pPr>
        <w:shd w:fill="EEF2FF" w:val="clear"/>
        <w:spacing w:after="0" w:before="0"/>
        <w:ind w:left="160"/>
      </w:pPr>
      <w:r>
        <w:rPr>
          <w:rFonts w:ascii="Arial" w:cs="Arial" w:eastAsia="Arial" w:hAnsi="Arial"/>
          <w:color w:val="1E293B"/>
          <w:sz w:val="21"/>
          <w:szCs w:val="21"/>
        </w:rPr>
        <w:t xml:space="preserve">  REQUIRED TO SPAWN IN 100-DAY BENCHMARK:</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Player                 = WorldPos + ChiPool + ActiveDiscipline + SkillTree</w:t>
      </w:r>
    </w:p>
    <w:p>
      <w:pPr>
        <w:shd w:fill="EEF2FF" w:val="clear"/>
        <w:spacing w:after="0" w:before="0"/>
        <w:ind w:left="160"/>
      </w:pPr>
      <w:r>
        <w:rPr>
          <w:rFonts w:ascii="Arial" w:cs="Arial" w:eastAsia="Arial" w:hAnsi="Arial"/>
          <w:color w:val="1E293B"/>
          <w:sz w:val="21"/>
          <w:szCs w:val="21"/>
        </w:rPr>
        <w:t xml:space="preserve">                           + HarmonicMesh + ExpressionProfile + GestureBuffer</w:t>
      </w:r>
    </w:p>
    <w:p>
      <w:pPr>
        <w:shd w:fill="EEF2FF" w:val="clear"/>
        <w:spacing w:after="0" w:before="0"/>
        <w:ind w:left="160"/>
      </w:pPr>
      <w:r>
        <w:rPr>
          <w:rFonts w:ascii="Arial" w:cs="Arial" w:eastAsia="Arial" w:hAnsi="Arial"/>
          <w:color w:val="1E293B"/>
          <w:sz w:val="21"/>
          <w:szCs w:val="21"/>
        </w:rPr>
        <w:t xml:space="preserve">                           + VoiceState + InventoryGrid + FormationLexicon</w:t>
      </w:r>
    </w:p>
    <w:p>
      <w:pPr>
        <w:shd w:fill="EEF2FF" w:val="clear"/>
        <w:spacing w:after="0" w:before="0"/>
        <w:ind w:left="160"/>
      </w:pPr>
      <w:r>
        <w:rPr>
          <w:rFonts w:ascii="Arial" w:cs="Arial" w:eastAsia="Arial" w:hAnsi="Arial"/>
          <w:color w:val="1E293B"/>
          <w:sz w:val="21"/>
          <w:szCs w:val="21"/>
        </w:rPr>
        <w:t xml:space="preserve">                           + QuestChainProgress + CollisionBody + Velocity</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Dragon (Water, Hatchling)  = WorldPos + DragonGenome(Water,Hatchling)</w:t>
      </w:r>
    </w:p>
    <w:p>
      <w:pPr>
        <w:shd w:fill="EEF2FF" w:val="clear"/>
        <w:spacing w:after="0" w:before="0"/>
        <w:ind w:left="160"/>
      </w:pPr>
      <w:r>
        <w:rPr>
          <w:rFonts w:ascii="Arial" w:cs="Arial" w:eastAsia="Arial" w:hAnsi="Arial"/>
          <w:color w:val="1E293B"/>
          <w:sz w:val="21"/>
          <w:szCs w:val="21"/>
        </w:rPr>
        <w:t xml:space="preserve">                               + DragonFSMState + DragonVoiceGenetics</w:t>
      </w:r>
    </w:p>
    <w:p>
      <w:pPr>
        <w:shd w:fill="EEF2FF" w:val="clear"/>
        <w:spacing w:after="0" w:before="0"/>
        <w:ind w:left="160"/>
      </w:pPr>
      <w:r>
        <w:rPr>
          <w:rFonts w:ascii="Arial" w:cs="Arial" w:eastAsia="Arial" w:hAnsi="Arial"/>
          <w:color w:val="1E293B"/>
          <w:sz w:val="21"/>
          <w:szCs w:val="21"/>
        </w:rPr>
        <w:t xml:space="preserve">                               + DragonRiderBond(depth=0) + AcousticSensitivity</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Dragon (Water, Hatchling, Bonded)  = above + DragonRiderBond(depth&gt;10)</w:t>
      </w:r>
    </w:p>
    <w:p>
      <w:pPr>
        <w:shd w:fill="EEF2FF" w:val="clear"/>
        <w:spacing w:after="0" w:before="0"/>
        <w:ind w:left="160"/>
      </w:pPr>
      <w:r>
        <w:rPr>
          <w:rFonts w:ascii="Arial" w:cs="Arial" w:eastAsia="Arial" w:hAnsi="Arial"/>
          <w:color w:val="1E293B"/>
          <w:sz w:val="21"/>
          <w:szCs w:val="21"/>
        </w:rPr>
        <w:t xml:space="preserve">  Dragon (Fire, Adult)               = WorldPos + DragonGenome(Fire,Adult) + ...</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Pack Predator (Stage-0 brain) = WorldPos + Health + MobFSMState</w:t>
      </w:r>
    </w:p>
    <w:p>
      <w:pPr>
        <w:shd w:fill="EEF2FF" w:val="clear"/>
        <w:spacing w:after="0" w:before="0"/>
        <w:ind w:left="160"/>
      </w:pPr>
      <w:r>
        <w:rPr>
          <w:rFonts w:ascii="Arial" w:cs="Arial" w:eastAsia="Arial" w:hAnsi="Arial"/>
          <w:color w:val="1E293B"/>
          <w:sz w:val="21"/>
          <w:szCs w:val="21"/>
        </w:rPr>
        <w:t xml:space="preserve">                                   + MobMemory + ObjectPermanenceState</w:t>
      </w:r>
    </w:p>
    <w:p>
      <w:pPr>
        <w:shd w:fill="EEF2FF" w:val="clear"/>
        <w:spacing w:after="0" w:before="0"/>
        <w:ind w:left="160"/>
      </w:pPr>
      <w:r>
        <w:rPr>
          <w:rFonts w:ascii="Arial" w:cs="Arial" w:eastAsia="Arial" w:hAnsi="Arial"/>
          <w:color w:val="1E293B"/>
          <w:sz w:val="21"/>
          <w:szCs w:val="21"/>
        </w:rPr>
        <w:t xml:space="preserve">                                   + BoundingRegion + ExperienceBrain(stage=0)</w:t>
      </w:r>
    </w:p>
    <w:p>
      <w:pPr>
        <w:shd w:fill="EEF2FF" w:val="clear"/>
        <w:spacing w:after="0" w:before="0"/>
        <w:ind w:left="160"/>
      </w:pPr>
      <w:r>
        <w:rPr>
          <w:rFonts w:ascii="Arial" w:cs="Arial" w:eastAsia="Arial" w:hAnsi="Arial"/>
          <w:color w:val="1E293B"/>
          <w:sz w:val="21"/>
          <w:szCs w:val="21"/>
        </w:rPr>
        <w:t xml:space="preserve">                                   + PackMembership + AcousticSensitivity</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Pack Predator (Stage-2 brain) = above with ExperienceBrain(stage=2)</w:t>
      </w:r>
    </w:p>
    <w:p>
      <w:pPr>
        <w:shd w:fill="EEF2FF" w:val="clear"/>
        <w:spacing w:after="0" w:before="0"/>
        <w:ind w:left="160"/>
      </w:pPr>
      <w:r>
        <w:rPr>
          <w:rFonts w:ascii="Arial" w:cs="Arial" w:eastAsia="Arial" w:hAnsi="Arial"/>
          <w:color w:val="1E293B"/>
          <w:sz w:val="21"/>
          <w:szCs w:val="21"/>
        </w:rPr>
        <w:t xml:space="preserve">  → This is a DIFFERENT archetype. Stage changes mutate a field but ECS</w:t>
      </w:r>
    </w:p>
    <w:p>
      <w:pPr>
        <w:shd w:fill="EEF2FF" w:val="clear"/>
        <w:spacing w:after="0" w:before="0"/>
        <w:ind w:left="160"/>
      </w:pPr>
      <w:r>
        <w:rPr>
          <w:rFonts w:ascii="Arial" w:cs="Arial" w:eastAsia="Arial" w:hAnsi="Arial"/>
          <w:color w:val="1E293B"/>
          <w:sz w:val="21"/>
          <w:szCs w:val="21"/>
        </w:rPr>
        <w:t xml:space="preserve">    engines may not split this archetype — verify the experience brain stage</w:t>
      </w:r>
    </w:p>
    <w:p>
      <w:pPr>
        <w:shd w:fill="EEF2FF" w:val="clear"/>
        <w:spacing w:after="0" w:before="0"/>
        <w:ind w:left="160"/>
      </w:pPr>
      <w:r>
        <w:rPr>
          <w:rFonts w:ascii="Arial" w:cs="Arial" w:eastAsia="Arial" w:hAnsi="Arial"/>
          <w:color w:val="1E293B"/>
          <w:sz w:val="21"/>
          <w:szCs w:val="21"/>
        </w:rPr>
        <w:t xml:space="preserve">    transition does not create a ghost component that the archetype catalog</w:t>
      </w:r>
    </w:p>
    <w:p>
      <w:pPr>
        <w:shd w:fill="EEF2FF" w:val="clear"/>
        <w:spacing w:after="0" w:before="0"/>
        <w:ind w:left="160"/>
      </w:pPr>
      <w:r>
        <w:rPr>
          <w:rFonts w:ascii="Arial" w:cs="Arial" w:eastAsia="Arial" w:hAnsi="Arial"/>
          <w:color w:val="1E293B"/>
          <w:sz w:val="21"/>
          <w:szCs w:val="21"/>
        </w:rPr>
        <w:t xml:space="preserve">    fails to track.</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Lauscher               = WorldPos + Health + MobFSMState</w:t>
      </w:r>
    </w:p>
    <w:p>
      <w:pPr>
        <w:shd w:fill="EEF2FF" w:val="clear"/>
        <w:spacing w:after="0" w:before="0"/>
        <w:ind w:left="160"/>
      </w:pPr>
      <w:r>
        <w:rPr>
          <w:rFonts w:ascii="Arial" w:cs="Arial" w:eastAsia="Arial" w:hAnsi="Arial"/>
          <w:color w:val="1E293B"/>
          <w:sz w:val="21"/>
          <w:szCs w:val="21"/>
        </w:rPr>
        <w:t xml:space="preserve">                           + LaucherDatabase + CuriosityAccumulator</w:t>
      </w:r>
    </w:p>
    <w:p>
      <w:pPr>
        <w:shd w:fill="EEF2FF" w:val="clear"/>
        <w:spacing w:after="0" w:before="0"/>
        <w:ind w:left="160"/>
      </w:pPr>
      <w:r>
        <w:rPr>
          <w:rFonts w:ascii="Arial" w:cs="Arial" w:eastAsia="Arial" w:hAnsi="Arial"/>
          <w:color w:val="1E293B"/>
          <w:sz w:val="21"/>
          <w:szCs w:val="21"/>
        </w:rPr>
        <w:t xml:space="preserve">                           + DegradationTimer + AcousticSensitivity(high)</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Tidal Anvil POI        = WorldPos + ForgeStation(TidalAnvil)</w:t>
      </w:r>
    </w:p>
    <w:p>
      <w:pPr>
        <w:shd w:fill="EEF2FF" w:val="clear"/>
        <w:spacing w:after="0" w:before="0"/>
        <w:ind w:left="160"/>
      </w:pPr>
      <w:r>
        <w:rPr>
          <w:rFonts w:ascii="Arial" w:cs="Arial" w:eastAsia="Arial" w:hAnsi="Arial"/>
          <w:color w:val="1E293B"/>
          <w:sz w:val="21"/>
          <w:szCs w:val="21"/>
        </w:rPr>
        <w:t xml:space="preserve">  Ancient Shrine Forge   = WorldPos + ForgeStation(AncientShrine)</w:t>
      </w:r>
    </w:p>
    <w:p>
      <w:pPr>
        <w:shd w:fill="EEF2FF" w:val="clear"/>
        <w:spacing w:after="0" w:before="0"/>
        <w:ind w:left="160"/>
      </w:pPr>
      <w:r>
        <w:rPr>
          <w:rFonts w:ascii="Arial" w:cs="Arial" w:eastAsia="Arial" w:hAnsi="Arial"/>
          <w:color w:val="1E293B"/>
          <w:sz w:val="21"/>
          <w:szCs w:val="21"/>
        </w:rPr>
        <w:t xml:space="preserve">                           + FormationContext(AncientShrine)</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Alpine Waterfall POI   = WorldPos + FluidPOI(Alpine) + EnvironmentalProperties</w:t>
      </w:r>
    </w:p>
    <w:p>
      <w:pPr>
        <w:shd w:fill="EEF2FF" w:val="clear"/>
        <w:spacing w:after="0" w:before="0"/>
        <w:ind w:left="160"/>
      </w:pPr>
      <w:r>
        <w:rPr>
          <w:rFonts w:ascii="Arial" w:cs="Arial" w:eastAsia="Arial" w:hAnsi="Arial"/>
          <w:color w:val="1E293B"/>
          <w:sz w:val="21"/>
          <w:szCs w:val="21"/>
        </w:rPr>
        <w:t xml:space="preserve">                           + AcousticField(RT60=5s)</w:t>
      </w:r>
    </w:p>
    <w:p>
      <w:pPr>
        <w:shd w:fill="EEF2FF" w:val="clear"/>
        <w:spacing w:after="0" w:before="0"/>
        <w:ind w:left="160"/>
      </w:pPr>
      <w:r>
        <w:rPr>
          <w:rFonts w:ascii="Arial" w:cs="Arial" w:eastAsia="Arial" w:hAnsi="Arial"/>
          <w:color w:val="1E293B"/>
          <w:sz w:val="21"/>
          <w:szCs w:val="21"/>
        </w:rPr>
        <w:t xml:space="preserve">  Veil Gate POI          = WorldPos + FluidPOI(VeilGate)</w:t>
      </w:r>
    </w:p>
    <w:p>
      <w:pPr>
        <w:shd w:fill="EEF2FF" w:val="clear"/>
        <w:spacing w:after="0" w:before="0"/>
        <w:ind w:left="160"/>
      </w:pPr>
      <w:r>
        <w:rPr>
          <w:rFonts w:ascii="Arial" w:cs="Arial" w:eastAsia="Arial" w:hAnsi="Arial"/>
          <w:color w:val="1E293B"/>
          <w:sz w:val="21"/>
          <w:szCs w:val="21"/>
        </w:rPr>
        <w:t xml:space="preserve">                           + EnvironmentalProperties(H=0.90)</w:t>
      </w:r>
    </w:p>
    <w:p>
      <w:pPr>
        <w:shd w:fill="EEF2FF" w:val="clear"/>
        <w:spacing w:after="0" w:before="0"/>
        <w:ind w:left="160"/>
      </w:pPr>
      <w:r>
        <w:rPr>
          <w:rFonts w:ascii="Arial" w:cs="Arial" w:eastAsia="Arial" w:hAnsi="Arial"/>
          <w:color w:val="1E293B"/>
          <w:sz w:val="21"/>
          <w:szCs w:val="21"/>
        </w:rPr>
        <w:t xml:space="preserve">                           + AcousticField(RT60=12s)</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TOTAL ARCHETYPES EXPECTED: ~120</w:t>
      </w:r>
    </w:p>
    <w:p>
      <w:pPr>
        <w:shd w:fill="EEF2FF" w:val="clear"/>
        <w:spacing w:after="0" w:before="0"/>
        <w:ind w:left="160"/>
      </w:pPr>
      <w:r>
        <w:rPr>
          <w:rFonts w:ascii="Arial" w:cs="Arial" w:eastAsia="Arial" w:hAnsi="Arial"/>
          <w:color w:val="1E293B"/>
          <w:sz w:val="21"/>
          <w:szCs w:val="21"/>
        </w:rPr>
        <w:t xml:space="preserve">  TARGET SPAWNED IN BENCHMARK: &gt; 55%</w:t>
      </w:r>
    </w:p>
    <w:p>
      <w:pPr>
        <w:spacing w:before="60"/>
      </w:pPr>
      <w:r>
        <w:t xml:space="preserve"/>
      </w:r>
    </w:p>
    <w:p>
      <w:pPr>
        <w:spacing w:before="60"/>
      </w:pPr>
      <w:r>
        <w:t xml:space="preserve"/>
      </w:r>
    </w:p>
    <w:p>
      <w:pPr>
        <w:spacing w:after="80" w:before="80"/>
        <w:ind w:left="500"/>
      </w:pPr>
      <w:r>
        <w:rPr>
          <w:rFonts w:ascii="Arial" w:cs="Arial" w:eastAsia="Arial" w:hAnsi="Arial"/>
          <w:b/>
          <w:bCs/>
          <w:color w:val="4338CA"/>
          <w:sz w:val="20"/>
          <w:szCs w:val="20"/>
        </w:rPr>
        <w:t xml:space="preserve">The ExperienceBrain stage transition gotcha:  </w:t>
      </w:r>
      <w:r>
        <w:rPr>
          <w:rFonts w:ascii="Arial" w:cs="Arial" w:eastAsia="Arial" w:hAnsi="Arial"/>
          <w:i/>
          <w:iCs/>
          <w:color w:val="374151"/>
          <w:sz w:val="20"/>
          <w:szCs w:val="20"/>
        </w:rPr>
        <w:t xml:space="preserve">Pack predators at stage 0 and stage 2 may or may not register as different archetypes depending on whether ExperienceBrain is a component that gets replaced or a component whose internal field changes. If it's a field change, the archetype catalog won't distinguish them — you need a separate 'brain stage reached' coverage counter, which §3.3 already tracks. If ExperienceBrain stage change triggers a component swap, the archetype catalog will catch it automatically.</w:t>
      </w:r>
    </w:p>
    <w:p>
      <w:pPr>
        <w:spacing w:before="120"/>
      </w:pPr>
      <w:r>
        <w:t xml:space="preserve"/>
      </w:r>
    </w:p>
    <w:p>
      <w:pPr>
        <w:pStyle w:val="Heading2"/>
        <w:spacing w:after="120" w:before="300"/>
      </w:pPr>
      <w:r>
        <w:rPr>
          <w:rFonts w:ascii="Arial" w:cs="Arial" w:eastAsia="Arial" w:hAnsi="Arial"/>
          <w:b/>
          <w:bCs/>
          <w:color w:val="4338CA"/>
          <w:sz w:val="28"/>
          <w:szCs w:val="28"/>
        </w:rPr>
        <w:t xml:space="preserve">10.3  Event Coverage — Fired AND Handled</w:t>
      </w:r>
    </w:p>
    <w:p>
      <w:pPr>
        <w:spacing w:after="60" w:before="60"/>
      </w:pPr>
      <w:r>
        <w:rPr>
          <w:rFonts w:ascii="Arial" w:cs="Arial" w:eastAsia="Arial" w:hAnsi="Arial"/>
          <w:sz w:val="22"/>
          <w:szCs w:val="22"/>
        </w:rPr>
        <w:t xml:space="preserve">An event that fires but has no active subscriber is a silent dead path. Unendlich's event bus has two separate coverage dimensions: events fired (did this event type occur at all) and events handled by at least one subscriber (did the firing event reach something that processed it).</w:t>
      </w:r>
    </w:p>
    <w:p>
      <w:pPr>
        <w:spacing w:before="60"/>
      </w:pPr>
      <w:r>
        <w:t xml:space="preserve"/>
      </w:r>
    </w:p>
    <w:p>
      <w:pPr>
        <w:shd w:fill="4338CA" w:val="clear"/>
        <w:spacing w:after="0" w:before="8"/>
      </w:pPr>
      <w:r>
        <w:rPr>
          <w:rFonts w:ascii="Arial" w:cs="Arial" w:eastAsia="Arial" w:hAnsi="Arial"/>
          <w:b/>
          <w:bCs/>
          <w:color w:val="FFFFFF"/>
          <w:sz w:val="19"/>
          <w:szCs w:val="19"/>
        </w:rPr>
        <w:t xml:space="preserve">  Unendlich event catalog — events defined in the system</w:t>
      </w:r>
    </w:p>
    <w:p>
      <w:pPr>
        <w:shd w:fill="EEF2FF" w:val="clear"/>
        <w:spacing w:after="0" w:before="0"/>
        <w:ind w:left="160"/>
      </w:pPr>
      <w:r>
        <w:rPr>
          <w:rFonts w:ascii="Arial" w:cs="Arial" w:eastAsia="Arial" w:hAnsi="Arial"/>
          <w:color w:val="1E293B"/>
          <w:sz w:val="21"/>
          <w:szCs w:val="21"/>
        </w:rPr>
        <w:t xml:space="preserve">  ── BENDING ─────────────────────────────────────────</w:t>
      </w:r>
    </w:p>
    <w:p>
      <w:pPr>
        <w:shd w:fill="EEF2FF" w:val="clear"/>
        <w:spacing w:after="0" w:before="0"/>
        <w:ind w:left="160"/>
      </w:pPr>
      <w:r>
        <w:rPr>
          <w:rFonts w:ascii="Arial" w:cs="Arial" w:eastAsia="Arial" w:hAnsi="Arial"/>
          <w:color w:val="1E293B"/>
          <w:sz w:val="21"/>
          <w:szCs w:val="21"/>
        </w:rPr>
        <w:t xml:space="preserve">  TechniqueExecuted(id, discipline, chi_cost, target)</w:t>
      </w:r>
    </w:p>
    <w:p>
      <w:pPr>
        <w:shd w:fill="EEF2FF" w:val="clear"/>
        <w:spacing w:after="0" w:before="0"/>
        <w:ind w:left="160"/>
      </w:pPr>
      <w:r>
        <w:rPr>
          <w:rFonts w:ascii="Arial" w:cs="Arial" w:eastAsia="Arial" w:hAnsi="Arial"/>
          <w:color w:val="1E293B"/>
          <w:sz w:val="21"/>
          <w:szCs w:val="21"/>
        </w:rPr>
        <w:t xml:space="preserve">  TechniqueChainCompleted(sequence, total_chi)</w:t>
      </w:r>
    </w:p>
    <w:p>
      <w:pPr>
        <w:shd w:fill="EEF2FF" w:val="clear"/>
        <w:spacing w:after="0" w:before="0"/>
        <w:ind w:left="160"/>
      </w:pPr>
      <w:r>
        <w:rPr>
          <w:rFonts w:ascii="Arial" w:cs="Arial" w:eastAsia="Arial" w:hAnsi="Arial"/>
          <w:color w:val="1E293B"/>
          <w:sz w:val="21"/>
          <w:szCs w:val="21"/>
        </w:rPr>
        <w:t xml:space="preserve">  ChiExhausted(player_id)</w:t>
      </w:r>
    </w:p>
    <w:p>
      <w:pPr>
        <w:shd w:fill="EEF2FF" w:val="clear"/>
        <w:spacing w:after="0" w:before="0"/>
        <w:ind w:left="160"/>
      </w:pPr>
      <w:r>
        <w:rPr>
          <w:rFonts w:ascii="Arial" w:cs="Arial" w:eastAsia="Arial" w:hAnsi="Arial"/>
          <w:color w:val="1E293B"/>
          <w:sz w:val="21"/>
          <w:szCs w:val="21"/>
        </w:rPr>
        <w:t xml:space="preserve">  ChiPoolRefilled(player_id, source)  ← source: rest/time/dragon/formation</w:t>
      </w:r>
    </w:p>
    <w:p>
      <w:pPr>
        <w:shd w:fill="EEF2FF" w:val="clear"/>
        <w:spacing w:after="0" w:before="0"/>
        <w:ind w:left="160"/>
      </w:pPr>
      <w:r>
        <w:rPr>
          <w:rFonts w:ascii="Arial" w:cs="Arial" w:eastAsia="Arial" w:hAnsi="Arial"/>
          <w:color w:val="1E293B"/>
          <w:sz w:val="21"/>
          <w:szCs w:val="21"/>
        </w:rPr>
        <w:t xml:space="preserve">  BendingThresholdMet(property, value, discipline)  ← property field crossed threshold</w:t>
      </w:r>
    </w:p>
    <w:p>
      <w:pPr>
        <w:shd w:fill="EEF2FF" w:val="clear"/>
        <w:spacing w:after="0" w:before="0"/>
        <w:ind w:left="160"/>
      </w:pPr>
      <w:r>
        <w:rPr>
          <w:rFonts w:ascii="Arial" w:cs="Arial" w:eastAsia="Arial" w:hAnsi="Arial"/>
          <w:color w:val="1E293B"/>
          <w:sz w:val="21"/>
          <w:szCs w:val="21"/>
        </w:rPr>
        <w:t xml:space="preserve">  FormationContextActivated(formation_id, formation_type)</w:t>
      </w:r>
    </w:p>
    <w:p>
      <w:pPr>
        <w:shd w:fill="EEF2FF" w:val="clear"/>
        <w:spacing w:after="0" w:before="0"/>
        <w:ind w:left="160"/>
      </w:pPr>
      <w:r>
        <w:rPr>
          <w:rFonts w:ascii="Arial" w:cs="Arial" w:eastAsia="Arial" w:hAnsi="Arial"/>
          <w:color w:val="1E293B"/>
          <w:sz w:val="21"/>
          <w:szCs w:val="21"/>
        </w:rPr>
        <w:t xml:space="preserve">  SuperTechniqueAvailable(player_id)</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CHOIR / VOICE ───────────────────────────────────</w:t>
      </w:r>
    </w:p>
    <w:p>
      <w:pPr>
        <w:shd w:fill="EEF2FF" w:val="clear"/>
        <w:spacing w:after="0" w:before="0"/>
        <w:ind w:left="160"/>
      </w:pPr>
      <w:r>
        <w:rPr>
          <w:rFonts w:ascii="Arial" w:cs="Arial" w:eastAsia="Arial" w:hAnsi="Arial"/>
          <w:color w:val="1E293B"/>
          <w:sz w:val="21"/>
          <w:szCs w:val="21"/>
        </w:rPr>
        <w:t xml:space="preserve">  VoiceShapeRecognised(shape_id, confidence)</w:t>
      </w:r>
    </w:p>
    <w:p>
      <w:pPr>
        <w:shd w:fill="EEF2FF" w:val="clear"/>
        <w:spacing w:after="0" w:before="0"/>
        <w:ind w:left="160"/>
      </w:pPr>
      <w:r>
        <w:rPr>
          <w:rFonts w:ascii="Arial" w:cs="Arial" w:eastAsia="Arial" w:hAnsi="Arial"/>
          <w:color w:val="1E293B"/>
          <w:sz w:val="21"/>
          <w:szCs w:val="21"/>
        </w:rPr>
        <w:t xml:space="preserve">  ChirFrequencyMatched(element, cents_deviation, sustained_ms)</w:t>
      </w:r>
    </w:p>
    <w:p>
      <w:pPr>
        <w:shd w:fill="EEF2FF" w:val="clear"/>
        <w:spacing w:after="0" w:before="0"/>
        <w:ind w:left="160"/>
      </w:pPr>
      <w:r>
        <w:rPr>
          <w:rFonts w:ascii="Arial" w:cs="Arial" w:eastAsia="Arial" w:hAnsi="Arial"/>
          <w:color w:val="1E293B"/>
          <w:sz w:val="21"/>
          <w:szCs w:val="21"/>
        </w:rPr>
        <w:t xml:space="preserve">  HarmonicCouplingDeepened(entity_id, bands_affected, depth_delta)</w:t>
      </w:r>
    </w:p>
    <w:p>
      <w:pPr>
        <w:shd w:fill="EEF2FF" w:val="clear"/>
        <w:spacing w:after="0" w:before="0"/>
        <w:ind w:left="160"/>
      </w:pPr>
      <w:r>
        <w:rPr>
          <w:rFonts w:ascii="Arial" w:cs="Arial" w:eastAsia="Arial" w:hAnsi="Arial"/>
          <w:color w:val="1E293B"/>
          <w:sz w:val="21"/>
          <w:szCs w:val="21"/>
        </w:rPr>
        <w:t xml:space="preserve">  ReactiveVoiceClassified(event_type, confidence, correlated_game_event)</w:t>
      </w:r>
    </w:p>
    <w:p>
      <w:pPr>
        <w:shd w:fill="EEF2FF" w:val="clear"/>
        <w:spacing w:after="0" w:before="0"/>
        <w:ind w:left="160"/>
      </w:pPr>
      <w:r>
        <w:rPr>
          <w:rFonts w:ascii="Arial" w:cs="Arial" w:eastAsia="Arial" w:hAnsi="Arial"/>
          <w:color w:val="1E293B"/>
          <w:sz w:val="21"/>
          <w:szCs w:val="21"/>
        </w:rPr>
        <w:t xml:space="preserve">  ExpressionProfileUpdated(player_id, new_archetype)</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MOB AI ──────────────────────────────────────────</w:t>
      </w:r>
    </w:p>
    <w:p>
      <w:pPr>
        <w:shd w:fill="EEF2FF" w:val="clear"/>
        <w:spacing w:after="0" w:before="0"/>
        <w:ind w:left="160"/>
      </w:pPr>
      <w:r>
        <w:rPr>
          <w:rFonts w:ascii="Arial" w:cs="Arial" w:eastAsia="Arial" w:hAnsi="Arial"/>
          <w:color w:val="1E293B"/>
          <w:sz w:val="21"/>
          <w:szCs w:val="21"/>
        </w:rPr>
        <w:t xml:space="preserve">  MobFSMTransition(mob_id, from_state, to_state, trigger)</w:t>
      </w:r>
    </w:p>
    <w:p>
      <w:pPr>
        <w:shd w:fill="EEF2FF" w:val="clear"/>
        <w:spacing w:after="0" w:before="0"/>
        <w:ind w:left="160"/>
      </w:pPr>
      <w:r>
        <w:rPr>
          <w:rFonts w:ascii="Arial" w:cs="Arial" w:eastAsia="Arial" w:hAnsi="Arial"/>
          <w:color w:val="1E293B"/>
          <w:sz w:val="21"/>
          <w:szCs w:val="21"/>
        </w:rPr>
        <w:t xml:space="preserve">  ObjectPermanenceStateChanged(observer_id, target_id, old, new)</w:t>
      </w:r>
    </w:p>
    <w:p>
      <w:pPr>
        <w:shd w:fill="EEF2FF" w:val="clear"/>
        <w:spacing w:after="0" w:before="0"/>
        <w:ind w:left="160"/>
      </w:pPr>
      <w:r>
        <w:rPr>
          <w:rFonts w:ascii="Arial" w:cs="Arial" w:eastAsia="Arial" w:hAnsi="Arial"/>
          <w:color w:val="1E293B"/>
          <w:sz w:val="21"/>
          <w:szCs w:val="21"/>
        </w:rPr>
        <w:t xml:space="preserve">  BoundingRegionStrategyChanged(mob_id, old_strategy, new_strategy)</w:t>
      </w:r>
    </w:p>
    <w:p>
      <w:pPr>
        <w:shd w:fill="EEF2FF" w:val="clear"/>
        <w:spacing w:after="0" w:before="0"/>
        <w:ind w:left="160"/>
      </w:pPr>
      <w:r>
        <w:rPr>
          <w:rFonts w:ascii="Arial" w:cs="Arial" w:eastAsia="Arial" w:hAnsi="Arial"/>
          <w:color w:val="1E293B"/>
          <w:sz w:val="21"/>
          <w:szCs w:val="21"/>
        </w:rPr>
        <w:t xml:space="preserve">  ExperienceBrainStageAdvanced(mob_id, old_stage, new_stage)</w:t>
      </w:r>
    </w:p>
    <w:p>
      <w:pPr>
        <w:shd w:fill="EEF2FF" w:val="clear"/>
        <w:spacing w:after="0" w:before="0"/>
        <w:ind w:left="160"/>
      </w:pPr>
      <w:r>
        <w:rPr>
          <w:rFonts w:ascii="Arial" w:cs="Arial" w:eastAsia="Arial" w:hAnsi="Arial"/>
          <w:color w:val="1E293B"/>
          <w:sz w:val="21"/>
          <w:szCs w:val="21"/>
        </w:rPr>
        <w:t xml:space="preserve">  PackRoleAssigned(pack_id, mob_id, role)</w:t>
      </w:r>
    </w:p>
    <w:p>
      <w:pPr>
        <w:shd w:fill="EEF2FF" w:val="clear"/>
        <w:spacing w:after="0" w:before="0"/>
        <w:ind w:left="160"/>
      </w:pPr>
      <w:r>
        <w:rPr>
          <w:rFonts w:ascii="Arial" w:cs="Arial" w:eastAsia="Arial" w:hAnsi="Arial"/>
          <w:color w:val="1E293B"/>
          <w:sz w:val="21"/>
          <w:szCs w:val="21"/>
        </w:rPr>
        <w:t xml:space="preserve">  PackCoordinationEvent(pack_id, event_type)</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LAUSCHER ────────────────────────────────────────</w:t>
      </w:r>
    </w:p>
    <w:p>
      <w:pPr>
        <w:shd w:fill="EEF2FF" w:val="clear"/>
        <w:spacing w:after="0" w:before="0"/>
        <w:ind w:left="160"/>
      </w:pPr>
      <w:r>
        <w:rPr>
          <w:rFonts w:ascii="Arial" w:cs="Arial" w:eastAsia="Arial" w:hAnsi="Arial"/>
          <w:color w:val="1E293B"/>
          <w:sz w:val="21"/>
          <w:szCs w:val="21"/>
        </w:rPr>
        <w:t xml:space="preserve">  LaucherDatabaseAcquired(lauscher_id, slot, signature_hash)</w:t>
      </w:r>
    </w:p>
    <w:p>
      <w:pPr>
        <w:shd w:fill="EEF2FF" w:val="clear"/>
        <w:spacing w:after="0" w:before="0"/>
        <w:ind w:left="160"/>
      </w:pPr>
      <w:r>
        <w:rPr>
          <w:rFonts w:ascii="Arial" w:cs="Arial" w:eastAsia="Arial" w:hAnsi="Arial"/>
          <w:color w:val="1E293B"/>
          <w:sz w:val="21"/>
          <w:szCs w:val="21"/>
        </w:rPr>
        <w:t xml:space="preserve">  LaucherDatabaseCorrupted(lauscher_id, slot, corruption_level)</w:t>
      </w:r>
    </w:p>
    <w:p>
      <w:pPr>
        <w:shd w:fill="EEF2FF" w:val="clear"/>
        <w:spacing w:after="0" w:before="0"/>
        <w:ind w:left="160"/>
      </w:pPr>
      <w:r>
        <w:rPr>
          <w:rFonts w:ascii="Arial" w:cs="Arial" w:eastAsia="Arial" w:hAnsi="Arial"/>
          <w:color w:val="1E293B"/>
          <w:sz w:val="21"/>
          <w:szCs w:val="21"/>
        </w:rPr>
        <w:t xml:space="preserve">  CuriosityAccumulatorThreshold(lauscher_id, phase_transition)</w:t>
      </w:r>
    </w:p>
    <w:p>
      <w:pPr>
        <w:shd w:fill="EEF2FF" w:val="clear"/>
        <w:spacing w:after="0" w:before="0"/>
        <w:ind w:left="160"/>
      </w:pPr>
      <w:r>
        <w:rPr>
          <w:rFonts w:ascii="Arial" w:cs="Arial" w:eastAsia="Arial" w:hAnsi="Arial"/>
          <w:color w:val="1E293B"/>
          <w:sz w:val="21"/>
          <w:szCs w:val="21"/>
        </w:rPr>
        <w:t xml:space="preserve">  PlayerSignatureExploited(lauscher_id, player_id, signature_type)</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CRAFTING ────────────────────────────────────────</w:t>
      </w:r>
    </w:p>
    <w:p>
      <w:pPr>
        <w:shd w:fill="EEF2FF" w:val="clear"/>
        <w:spacing w:after="0" w:before="0"/>
        <w:ind w:left="160"/>
      </w:pPr>
      <w:r>
        <w:rPr>
          <w:rFonts w:ascii="Arial" w:cs="Arial" w:eastAsia="Arial" w:hAnsi="Arial"/>
          <w:color w:val="1E293B"/>
          <w:sz w:val="21"/>
          <w:szCs w:val="21"/>
        </w:rPr>
        <w:t xml:space="preserve">  SwayMarkApplied(item_id, element, source_type)</w:t>
      </w:r>
    </w:p>
    <w:p>
      <w:pPr>
        <w:shd w:fill="EEF2FF" w:val="clear"/>
        <w:spacing w:after="0" w:before="0"/>
        <w:ind w:left="160"/>
      </w:pPr>
      <w:r>
        <w:rPr>
          <w:rFonts w:ascii="Arial" w:cs="Arial" w:eastAsia="Arial" w:hAnsi="Arial"/>
          <w:color w:val="1E293B"/>
          <w:sz w:val="21"/>
          <w:szCs w:val="21"/>
        </w:rPr>
        <w:t xml:space="preserve">  ForgeRecipeStarted(forge_id, recipe_id, ingredient_hash)</w:t>
      </w:r>
    </w:p>
    <w:p>
      <w:pPr>
        <w:shd w:fill="EEF2FF" w:val="clear"/>
        <w:spacing w:after="0" w:before="0"/>
        <w:ind w:left="160"/>
      </w:pPr>
      <w:r>
        <w:rPr>
          <w:rFonts w:ascii="Arial" w:cs="Arial" w:eastAsia="Arial" w:hAnsi="Arial"/>
          <w:color w:val="1E293B"/>
          <w:sz w:val="21"/>
          <w:szCs w:val="21"/>
        </w:rPr>
        <w:t xml:space="preserve">  ForgeRecipeCompleted(forge_id, recipe_id, output_genome)</w:t>
      </w:r>
    </w:p>
    <w:p>
      <w:pPr>
        <w:shd w:fill="EEF2FF" w:val="clear"/>
        <w:spacing w:after="0" w:before="0"/>
        <w:ind w:left="160"/>
      </w:pPr>
      <w:r>
        <w:rPr>
          <w:rFonts w:ascii="Arial" w:cs="Arial" w:eastAsia="Arial" w:hAnsi="Arial"/>
          <w:color w:val="1E293B"/>
          <w:sz w:val="21"/>
          <w:szCs w:val="21"/>
        </w:rPr>
        <w:t xml:space="preserve">  ItemGenomeMutated(item_id, gene, old_value, new_value)</w:t>
      </w:r>
    </w:p>
    <w:p>
      <w:pPr>
        <w:shd w:fill="EEF2FF" w:val="clear"/>
        <w:spacing w:after="0" w:before="0"/>
        <w:ind w:left="160"/>
      </w:pPr>
      <w:r>
        <w:rPr>
          <w:rFonts w:ascii="Arial" w:cs="Arial" w:eastAsia="Arial" w:hAnsi="Arial"/>
          <w:color w:val="1E293B"/>
          <w:sz w:val="21"/>
          <w:szCs w:val="21"/>
        </w:rPr>
        <w:t xml:space="preserve">  InfusionCompleted(item_id, infusion_type)</w:t>
      </w:r>
    </w:p>
    <w:p>
      <w:pPr>
        <w:shd w:fill="EEF2FF" w:val="clear"/>
        <w:spacing w:after="0" w:before="0"/>
        <w:ind w:left="160"/>
      </w:pPr>
      <w:r>
        <w:rPr>
          <w:rFonts w:ascii="Arial" w:cs="Arial" w:eastAsia="Arial" w:hAnsi="Arial"/>
          <w:color w:val="1E293B"/>
          <w:sz w:val="21"/>
          <w:szCs w:val="21"/>
        </w:rPr>
        <w:t xml:space="preserve">  EnchantmentApplied(item_id, enchantment_id, slot_cost)</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QUEST ───────────────────────────────────────────</w:t>
      </w:r>
    </w:p>
    <w:p>
      <w:pPr>
        <w:shd w:fill="EEF2FF" w:val="clear"/>
        <w:spacing w:after="0" w:before="0"/>
        <w:ind w:left="160"/>
      </w:pPr>
      <w:r>
        <w:rPr>
          <w:rFonts w:ascii="Arial" w:cs="Arial" w:eastAsia="Arial" w:hAnsi="Arial"/>
          <w:color w:val="1E293B"/>
          <w:sz w:val="21"/>
          <w:szCs w:val="21"/>
        </w:rPr>
        <w:t xml:space="preserve">  QuestChainTriggered(chain_id)</w:t>
      </w:r>
    </w:p>
    <w:p>
      <w:pPr>
        <w:shd w:fill="EEF2FF" w:val="clear"/>
        <w:spacing w:after="0" w:before="0"/>
        <w:ind w:left="160"/>
      </w:pPr>
      <w:r>
        <w:rPr>
          <w:rFonts w:ascii="Arial" w:cs="Arial" w:eastAsia="Arial" w:hAnsi="Arial"/>
          <w:color w:val="1E293B"/>
          <w:sz w:val="21"/>
          <w:szCs w:val="21"/>
        </w:rPr>
        <w:t xml:space="preserve">  QuestStageCompleted(chain_id, stage, world_consequence)</w:t>
      </w:r>
    </w:p>
    <w:p>
      <w:pPr>
        <w:shd w:fill="EEF2FF" w:val="clear"/>
        <w:spacing w:after="0" w:before="0"/>
        <w:ind w:left="160"/>
      </w:pPr>
      <w:r>
        <w:rPr>
          <w:rFonts w:ascii="Arial" w:cs="Arial" w:eastAsia="Arial" w:hAnsi="Arial"/>
          <w:color w:val="1E293B"/>
          <w:sz w:val="21"/>
          <w:szCs w:val="21"/>
        </w:rPr>
        <w:t xml:space="preserve">  NPCRelationshipOpened(npc_id, player_id)</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WORLD ───────────────────────────────────────────</w:t>
      </w:r>
    </w:p>
    <w:p>
      <w:pPr>
        <w:shd w:fill="EEF2FF" w:val="clear"/>
        <w:spacing w:after="0" w:before="0"/>
        <w:ind w:left="160"/>
      </w:pPr>
      <w:r>
        <w:rPr>
          <w:rFonts w:ascii="Arial" w:cs="Arial" w:eastAsia="Arial" w:hAnsi="Arial"/>
          <w:color w:val="1E293B"/>
          <w:sz w:val="21"/>
          <w:szCs w:val="21"/>
        </w:rPr>
        <w:t xml:space="preserve">  FluidPOIEntered(player_id, poi_type, snapshot)</w:t>
      </w:r>
    </w:p>
    <w:p>
      <w:pPr>
        <w:shd w:fill="EEF2FF" w:val="clear"/>
        <w:spacing w:after="0" w:before="0"/>
        <w:ind w:left="160"/>
      </w:pPr>
      <w:r>
        <w:rPr>
          <w:rFonts w:ascii="Arial" w:cs="Arial" w:eastAsia="Arial" w:hAnsi="Arial"/>
          <w:color w:val="1E293B"/>
          <w:sz w:val="21"/>
          <w:szCs w:val="21"/>
        </w:rPr>
        <w:t xml:space="preserve">  FormationRegistered(formation_id, type, source)</w:t>
      </w:r>
    </w:p>
    <w:p>
      <w:pPr>
        <w:shd w:fill="EEF2FF" w:val="clear"/>
        <w:spacing w:after="0" w:before="0"/>
        <w:ind w:left="160"/>
      </w:pPr>
      <w:r>
        <w:rPr>
          <w:rFonts w:ascii="Arial" w:cs="Arial" w:eastAsia="Arial" w:hAnsi="Arial"/>
          <w:color w:val="1E293B"/>
          <w:sz w:val="21"/>
          <w:szCs w:val="21"/>
        </w:rPr>
        <w:t xml:space="preserve">  ChunkGenerated(chunk_id, seed, biome_id)</w:t>
      </w:r>
    </w:p>
    <w:p>
      <w:pPr>
        <w:shd w:fill="EEF2FF" w:val="clear"/>
        <w:spacing w:after="0" w:before="0"/>
        <w:ind w:left="160"/>
      </w:pPr>
      <w:r>
        <w:rPr>
          <w:rFonts w:ascii="Arial" w:cs="Arial" w:eastAsia="Arial" w:hAnsi="Arial"/>
          <w:color w:val="1E293B"/>
          <w:sz w:val="21"/>
          <w:szCs w:val="21"/>
        </w:rPr>
        <w:t xml:space="preserve">  ChunkModified(chunk_id, blocks_changed)</w:t>
      </w:r>
    </w:p>
    <w:p>
      <w:pPr>
        <w:shd w:fill="EEF2FF" w:val="clear"/>
        <w:spacing w:after="0" w:before="0"/>
        <w:ind w:left="160"/>
      </w:pPr>
      <w:r>
        <w:rPr>
          <w:rFonts w:ascii="Arial" w:cs="Arial" w:eastAsia="Arial" w:hAnsi="Arial"/>
          <w:color w:val="1E293B"/>
          <w:sz w:val="21"/>
          <w:szCs w:val="21"/>
        </w:rPr>
        <w:t xml:space="preserve">  ChunkPersisted(chunk_id)</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TOTAL EVENTS DEFINED: ~50</w:t>
      </w:r>
    </w:p>
    <w:p>
      <w:pPr>
        <w:spacing w:before="60"/>
      </w:pPr>
      <w:r>
        <w:t xml:space="preserve"/>
      </w:r>
    </w:p>
    <w:p>
      <w:pPr>
        <w:spacing w:before="60"/>
      </w:pPr>
      <w:r>
        <w:t xml:space="preserve"/>
      </w:r>
    </w:p>
    <w:p>
      <w:pPr>
        <w:shd w:fill="4338CA" w:val="clear"/>
        <w:spacing w:after="0" w:before="8"/>
      </w:pPr>
      <w:r>
        <w:rPr>
          <w:rFonts w:ascii="Arial" w:cs="Arial" w:eastAsia="Arial" w:hAnsi="Arial"/>
          <w:b/>
          <w:bCs/>
          <w:color w:val="FFFFFF"/>
          <w:sz w:val="19"/>
          <w:szCs w:val="19"/>
        </w:rPr>
        <w:t xml:space="preserve">  Event subscriber tracking — events that can fire without a handler</w:t>
      </w:r>
    </w:p>
    <w:p>
      <w:pPr>
        <w:shd w:fill="EEF2FF" w:val="clear"/>
        <w:spacing w:after="0" w:before="0"/>
        <w:ind w:left="160"/>
      </w:pPr>
      <w:r>
        <w:rPr>
          <w:rFonts w:ascii="Arial" w:cs="Arial" w:eastAsia="Arial" w:hAnsi="Arial"/>
          <w:color w:val="1E293B"/>
          <w:sz w:val="21"/>
          <w:szCs w:val="21"/>
        </w:rPr>
        <w:t xml:space="preserve">  DANGEROUS SUBSCRIBER GAPS IN UNENDLICH:</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QuestStageCompleted → QuestNPCDialogueSystem</w:t>
      </w:r>
    </w:p>
    <w:p>
      <w:pPr>
        <w:shd w:fill="EEF2FF" w:val="clear"/>
        <w:spacing w:after="0" w:before="0"/>
        <w:ind w:left="160"/>
      </w:pPr>
      <w:r>
        <w:rPr>
          <w:rFonts w:ascii="Arial" w:cs="Arial" w:eastAsia="Arial" w:hAnsi="Arial"/>
          <w:color w:val="1E293B"/>
          <w:sz w:val="21"/>
          <w:szCs w:val="21"/>
        </w:rPr>
        <w:t xml:space="preserve">    RISK: If no quest chain is active (player hasn't triggered it), the</w:t>
      </w:r>
    </w:p>
    <w:p>
      <w:pPr>
        <w:shd w:fill="EEF2FF" w:val="clear"/>
        <w:spacing w:after="0" w:before="0"/>
        <w:ind w:left="160"/>
      </w:pPr>
      <w:r>
        <w:rPr>
          <w:rFonts w:ascii="Arial" w:cs="Arial" w:eastAsia="Arial" w:hAnsi="Arial"/>
          <w:color w:val="1E293B"/>
          <w:sz w:val="21"/>
          <w:szCs w:val="21"/>
        </w:rPr>
        <w:t xml:space="preserve">    QuestNPCDialogueSystem has no listener registered for this event type.</w:t>
      </w:r>
    </w:p>
    <w:p>
      <w:pPr>
        <w:shd w:fill="EEF2FF" w:val="clear"/>
        <w:spacing w:after="0" w:before="0"/>
        <w:ind w:left="160"/>
      </w:pPr>
      <w:r>
        <w:rPr>
          <w:rFonts w:ascii="Arial" w:cs="Arial" w:eastAsia="Arial" w:hAnsi="Arial"/>
          <w:color w:val="1E293B"/>
          <w:sz w:val="21"/>
          <w:szCs w:val="21"/>
        </w:rPr>
        <w:t xml:space="preserve">    The event fires (stage data is written), the NPC does nothing.</w:t>
      </w:r>
    </w:p>
    <w:p>
      <w:pPr>
        <w:shd w:fill="EEF2FF" w:val="clear"/>
        <w:spacing w:after="0" w:before="0"/>
        <w:ind w:left="160"/>
      </w:pPr>
      <w:r>
        <w:rPr>
          <w:rFonts w:ascii="Arial" w:cs="Arial" w:eastAsia="Arial" w:hAnsi="Arial"/>
          <w:color w:val="1E293B"/>
          <w:sz w:val="21"/>
          <w:szCs w:val="21"/>
        </w:rPr>
        <w:t xml:space="preserve">    COVERAGE CHECK: verify QuestNPCDialogueSystem subscriber count &gt; 0</w:t>
      </w:r>
    </w:p>
    <w:p>
      <w:pPr>
        <w:shd w:fill="EEF2FF" w:val="clear"/>
        <w:spacing w:after="0" w:before="0"/>
        <w:ind w:left="160"/>
      </w:pPr>
      <w:r>
        <w:rPr>
          <w:rFonts w:ascii="Arial" w:cs="Arial" w:eastAsia="Arial" w:hAnsi="Arial"/>
          <w:color w:val="1E293B"/>
          <w:sz w:val="21"/>
          <w:szCs w:val="21"/>
        </w:rPr>
        <w:t xml:space="preserve">    whenever QuestStageCompleted fires.</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BendingThresholdMet → TechniqueAmplificationSystem</w:t>
      </w:r>
    </w:p>
    <w:p>
      <w:pPr>
        <w:shd w:fill="EEF2FF" w:val="clear"/>
        <w:spacing w:after="0" w:before="0"/>
        <w:ind w:left="160"/>
      </w:pPr>
      <w:r>
        <w:rPr>
          <w:rFonts w:ascii="Arial" w:cs="Arial" w:eastAsia="Arial" w:hAnsi="Arial"/>
          <w:color w:val="1E293B"/>
          <w:sz w:val="21"/>
          <w:szCs w:val="21"/>
        </w:rPr>
        <w:t xml:space="preserve">    RISK: If the TechniqueAmplificationSystem hasn't loaded the current</w:t>
      </w:r>
    </w:p>
    <w:p>
      <w:pPr>
        <w:shd w:fill="EEF2FF" w:val="clear"/>
        <w:spacing w:after="0" w:before="0"/>
        <w:ind w:left="160"/>
      </w:pPr>
      <w:r>
        <w:rPr>
          <w:rFonts w:ascii="Arial" w:cs="Arial" w:eastAsia="Arial" w:hAnsi="Arial"/>
          <w:color w:val="1E293B"/>
          <w:sz w:val="21"/>
          <w:szCs w:val="21"/>
        </w:rPr>
        <w:t xml:space="preserve">    discipline's threshold table, the event fires but amplification never</w:t>
      </w:r>
    </w:p>
    <w:p>
      <w:pPr>
        <w:shd w:fill="EEF2FF" w:val="clear"/>
        <w:spacing w:after="0" w:before="0"/>
        <w:ind w:left="160"/>
      </w:pPr>
      <w:r>
        <w:rPr>
          <w:rFonts w:ascii="Arial" w:cs="Arial" w:eastAsia="Arial" w:hAnsi="Arial"/>
          <w:color w:val="1E293B"/>
          <w:sz w:val="21"/>
          <w:szCs w:val="21"/>
        </w:rPr>
        <w:t xml:space="preserve">    applies. Silent bug — the technique fires at baseline, not boosted.</w:t>
      </w:r>
    </w:p>
    <w:p>
      <w:pPr>
        <w:shd w:fill="EEF2FF" w:val="clear"/>
        <w:spacing w:after="0" w:before="0"/>
        <w:ind w:left="160"/>
      </w:pPr>
      <w:r>
        <w:rPr>
          <w:rFonts w:ascii="Arial" w:cs="Arial" w:eastAsia="Arial" w:hAnsi="Arial"/>
          <w:color w:val="1E293B"/>
          <w:sz w:val="21"/>
          <w:szCs w:val="21"/>
        </w:rPr>
        <w:t xml:space="preserve">    COVERAGE CHECK: verify TechniqueAmplificationSystem is subscribed before</w:t>
      </w:r>
    </w:p>
    <w:p>
      <w:pPr>
        <w:shd w:fill="EEF2FF" w:val="clear"/>
        <w:spacing w:after="0" w:before="0"/>
        <w:ind w:left="160"/>
      </w:pPr>
      <w:r>
        <w:rPr>
          <w:rFonts w:ascii="Arial" w:cs="Arial" w:eastAsia="Arial" w:hAnsi="Arial"/>
          <w:color w:val="1E293B"/>
          <w:sz w:val="21"/>
          <w:szCs w:val="21"/>
        </w:rPr>
        <w:t xml:space="preserve">    any BendingThresholdMet fires in a run.</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ExpressionProfileUpdated → WorldAdaptationSystem</w:t>
      </w:r>
    </w:p>
    <w:p>
      <w:pPr>
        <w:shd w:fill="EEF2FF" w:val="clear"/>
        <w:spacing w:after="0" w:before="0"/>
        <w:ind w:left="160"/>
      </w:pPr>
      <w:r>
        <w:rPr>
          <w:rFonts w:ascii="Arial" w:cs="Arial" w:eastAsia="Arial" w:hAnsi="Arial"/>
          <w:color w:val="1E293B"/>
          <w:sz w:val="21"/>
          <w:szCs w:val="21"/>
        </w:rPr>
        <w:t xml:space="preserve">    RISK: If the WorldAdaptationSystem is disabled (no microphone in the run),</w:t>
      </w:r>
    </w:p>
    <w:p>
      <w:pPr>
        <w:shd w:fill="EEF2FF" w:val="clear"/>
        <w:spacing w:after="0" w:before="0"/>
        <w:ind w:left="160"/>
      </w:pPr>
      <w:r>
        <w:rPr>
          <w:rFonts w:ascii="Arial" w:cs="Arial" w:eastAsia="Arial" w:hAnsi="Arial"/>
          <w:color w:val="1E293B"/>
          <w:sz w:val="21"/>
          <w:szCs w:val="21"/>
        </w:rPr>
        <w:t xml:space="preserve">    the expression profile updates correctly but world adaptation never fires.</w:t>
      </w:r>
    </w:p>
    <w:p>
      <w:pPr>
        <w:shd w:fill="EEF2FF" w:val="clear"/>
        <w:spacing w:after="0" w:before="0"/>
        <w:ind w:left="160"/>
      </w:pPr>
      <w:r>
        <w:rPr>
          <w:rFonts w:ascii="Arial" w:cs="Arial" w:eastAsia="Arial" w:hAnsi="Arial"/>
          <w:color w:val="1E293B"/>
          <w:sz w:val="21"/>
          <w:szCs w:val="21"/>
        </w:rPr>
        <w:t xml:space="preserve">    In headless mode with no mic: EXPECTED. In test runs with voice injection:</w:t>
      </w:r>
    </w:p>
    <w:p>
      <w:pPr>
        <w:shd w:fill="EEF2FF" w:val="clear"/>
        <w:spacing w:after="0" w:before="0"/>
        <w:ind w:left="160"/>
      </w:pPr>
      <w:r>
        <w:rPr>
          <w:rFonts w:ascii="Arial" w:cs="Arial" w:eastAsia="Arial" w:hAnsi="Arial"/>
          <w:color w:val="1E293B"/>
          <w:sz w:val="21"/>
          <w:szCs w:val="21"/>
        </w:rPr>
        <w:t xml:space="preserve">    the subscriber must be registered BEFORE expression profile updates.</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HarmonicCouplingDeepened → DragonBehaviorAdaptationSystem</w:t>
      </w:r>
    </w:p>
    <w:p>
      <w:pPr>
        <w:shd w:fill="EEF2FF" w:val="clear"/>
        <w:spacing w:after="0" w:before="0"/>
        <w:ind w:left="160"/>
      </w:pPr>
      <w:r>
        <w:rPr>
          <w:rFonts w:ascii="Arial" w:cs="Arial" w:eastAsia="Arial" w:hAnsi="Arial"/>
          <w:color w:val="1E293B"/>
          <w:sz w:val="21"/>
          <w:szCs w:val="21"/>
        </w:rPr>
        <w:t xml:space="preserve">    RISK: The dragon may not have a rider yet. The coupling deepens but</w:t>
      </w:r>
    </w:p>
    <w:p>
      <w:pPr>
        <w:shd w:fill="EEF2FF" w:val="clear"/>
        <w:spacing w:after="0" w:before="0"/>
        <w:ind w:left="160"/>
      </w:pPr>
      <w:r>
        <w:rPr>
          <w:rFonts w:ascii="Arial" w:cs="Arial" w:eastAsia="Arial" w:hAnsi="Arial"/>
          <w:color w:val="1E293B"/>
          <w:sz w:val="21"/>
          <w:szCs w:val="21"/>
        </w:rPr>
        <w:t xml:space="preserve">    the adaptation system has no dragon to adapt. Subscriber should be</w:t>
      </w:r>
    </w:p>
    <w:p>
      <w:pPr>
        <w:shd w:fill="EEF2FF" w:val="clear"/>
        <w:spacing w:after="0" w:before="0"/>
        <w:ind w:left="160"/>
      </w:pPr>
      <w:r>
        <w:rPr>
          <w:rFonts w:ascii="Arial" w:cs="Arial" w:eastAsia="Arial" w:hAnsi="Arial"/>
          <w:color w:val="1E293B"/>
          <w:sz w:val="21"/>
          <w:szCs w:val="21"/>
        </w:rPr>
        <w:t xml:space="preserve">    conditional on DragonRiderBond(depth &gt; 0) being active.</w:t>
      </w:r>
    </w:p>
    <w:p>
      <w:pPr>
        <w:spacing w:before="60"/>
      </w:pPr>
      <w:r>
        <w:t xml:space="preserve"/>
      </w:r>
    </w:p>
    <w:p>
      <w:pPr>
        <w:spacing w:before="120"/>
      </w:pPr>
      <w:r>
        <w:t xml:space="preserve"/>
      </w:r>
    </w:p>
    <w:p>
      <w:pPr>
        <w:pStyle w:val="Heading2"/>
        <w:spacing w:after="120" w:before="300"/>
      </w:pPr>
      <w:r>
        <w:rPr>
          <w:rFonts w:ascii="Arial" w:cs="Arial" w:eastAsia="Arial" w:hAnsi="Arial"/>
          <w:b/>
          <w:bCs/>
          <w:color w:val="4338CA"/>
          <w:sz w:val="28"/>
          <w:szCs w:val="28"/>
        </w:rPr>
        <w:t xml:space="preserve">10.4  Wiring Graph and Dataflow Coverage</w:t>
      </w:r>
    </w:p>
    <w:p>
      <w:pPr>
        <w:spacing w:after="60" w:before="60"/>
      </w:pPr>
      <w:r>
        <w:rPr>
          <w:rFonts w:ascii="Arial" w:cs="Arial" w:eastAsia="Arial" w:hAnsi="Arial"/>
          <w:sz w:val="22"/>
          <w:szCs w:val="22"/>
        </w:rPr>
        <w:t xml:space="preserve">Dataflow coverage tracks which specific system→component→system paths were traversed, not merely which systems ran. In Unendlich, many systems share components — the distinction between 'BendingSystem ran' and 'BendingSystem ran consuming ChiPool+ActiveDiscipline+EnvironmentalProperties simultaneously' is the difference between testing that bending works and testing that bending works under actual property conditions.</w:t>
      </w:r>
    </w:p>
    <w:p>
      <w:pPr>
        <w:spacing w:before="60"/>
      </w:pPr>
      <w:r>
        <w:t xml:space="preserve"/>
      </w:r>
    </w:p>
    <w:p>
      <w:pPr>
        <w:shd w:fill="4338CA" w:val="clear"/>
        <w:spacing w:after="0" w:before="8"/>
      </w:pPr>
      <w:r>
        <w:rPr>
          <w:rFonts w:ascii="Arial" w:cs="Arial" w:eastAsia="Arial" w:hAnsi="Arial"/>
          <w:b/>
          <w:bCs/>
          <w:color w:val="FFFFFF"/>
          <w:sz w:val="19"/>
          <w:szCs w:val="19"/>
        </w:rPr>
        <w:t xml:space="preserve">  Critical Unendlich dataflow paths — each is a distinct coverage edge</w:t>
      </w:r>
    </w:p>
    <w:p>
      <w:pPr>
        <w:shd w:fill="EEF2FF" w:val="clear"/>
        <w:spacing w:after="0" w:before="0"/>
        <w:ind w:left="160"/>
      </w:pPr>
      <w:r>
        <w:rPr>
          <w:rFonts w:ascii="Arial" w:cs="Arial" w:eastAsia="Arial" w:hAnsi="Arial"/>
          <w:color w:val="1E293B"/>
          <w:sz w:val="21"/>
          <w:szCs w:val="21"/>
        </w:rPr>
        <w:t xml:space="preserve">  PATH 1 — SWAY MARK ACCUMULATION (5 edges, must all fire in sequence):</w:t>
      </w:r>
    </w:p>
    <w:p>
      <w:pPr>
        <w:shd w:fill="EEF2FF" w:val="clear"/>
        <w:spacing w:after="0" w:before="0"/>
        <w:ind w:left="160"/>
      </w:pPr>
      <w:r>
        <w:rPr>
          <w:rFonts w:ascii="Arial" w:cs="Arial" w:eastAsia="Arial" w:hAnsi="Arial"/>
          <w:color w:val="1E293B"/>
          <w:sz w:val="21"/>
          <w:szCs w:val="21"/>
        </w:rPr>
        <w:t xml:space="preserve">  FluidPOIProximity.H_value</w:t>
      </w:r>
    </w:p>
    <w:p>
      <w:pPr>
        <w:shd w:fill="EEF2FF" w:val="clear"/>
        <w:spacing w:after="0" w:before="0"/>
        <w:ind w:left="160"/>
      </w:pPr>
      <w:r>
        <w:rPr>
          <w:rFonts w:ascii="Arial" w:cs="Arial" w:eastAsia="Arial" w:hAnsi="Arial"/>
          <w:color w:val="1E293B"/>
          <w:sz w:val="21"/>
          <w:szCs w:val="21"/>
        </w:rPr>
        <w:t xml:space="preserve">    → EnvironmentalPropertySystem.threshold_check(H &gt; 0.65)</w:t>
      </w:r>
    </w:p>
    <w:p>
      <w:pPr>
        <w:shd w:fill="EEF2FF" w:val="clear"/>
        <w:spacing w:after="0" w:before="0"/>
        <w:ind w:left="160"/>
      </w:pPr>
      <w:r>
        <w:rPr>
          <w:rFonts w:ascii="Arial" w:cs="Arial" w:eastAsia="Arial" w:hAnsi="Arial"/>
          <w:color w:val="1E293B"/>
          <w:sz w:val="21"/>
          <w:szCs w:val="21"/>
        </w:rPr>
        <w:t xml:space="preserve">    → SwayAvailabilityCache.water_sway = true</w:t>
      </w:r>
    </w:p>
    <w:p>
      <w:pPr>
        <w:shd w:fill="EEF2FF" w:val="clear"/>
        <w:spacing w:after="0" w:before="0"/>
        <w:ind w:left="160"/>
      </w:pPr>
      <w:r>
        <w:rPr>
          <w:rFonts w:ascii="Arial" w:cs="Arial" w:eastAsia="Arial" w:hAnsi="Arial"/>
          <w:color w:val="1E293B"/>
          <w:sz w:val="21"/>
          <w:szCs w:val="21"/>
        </w:rPr>
        <w:t xml:space="preserve">    → ForgeStation.pending_sway_marks.push(Water)</w:t>
      </w:r>
    </w:p>
    <w:p>
      <w:pPr>
        <w:shd w:fill="EEF2FF" w:val="clear"/>
        <w:spacing w:after="0" w:before="0"/>
        <w:ind w:left="160"/>
      </w:pPr>
      <w:r>
        <w:rPr>
          <w:rFonts w:ascii="Arial" w:cs="Arial" w:eastAsia="Arial" w:hAnsi="Arial"/>
          <w:color w:val="1E293B"/>
          <w:sz w:val="21"/>
          <w:szCs w:val="21"/>
        </w:rPr>
        <w:t xml:space="preserve">    → ForgeRecipeCompleted.output_genome.element_affinity = Water</w:t>
      </w:r>
    </w:p>
    <w:p>
      <w:pPr>
        <w:shd w:fill="EEF2FF" w:val="clear"/>
        <w:spacing w:after="0" w:before="0"/>
        <w:ind w:left="160"/>
      </w:pPr>
      <w:r>
        <w:rPr>
          <w:rFonts w:ascii="Arial" w:cs="Arial" w:eastAsia="Arial" w:hAnsi="Arial"/>
          <w:color w:val="1E293B"/>
          <w:sz w:val="21"/>
          <w:szCs w:val="21"/>
        </w:rPr>
        <w:t xml:space="preserve">    → ItemGenome.element_affinity mutated</w:t>
      </w:r>
    </w:p>
    <w:p>
      <w:pPr>
        <w:shd w:fill="EEF2FF" w:val="clear"/>
        <w:spacing w:after="0" w:before="0"/>
        <w:ind w:left="160"/>
      </w:pPr>
      <w:r>
        <w:rPr>
          <w:rFonts w:ascii="Arial" w:cs="Arial" w:eastAsia="Arial" w:hAnsi="Arial"/>
          <w:color w:val="1E293B"/>
          <w:sz w:val="21"/>
          <w:szCs w:val="21"/>
        </w:rPr>
        <w:t xml:space="preserve">  COVERAGE: All 5 edges must activate in the same crafting session.</w:t>
      </w:r>
    </w:p>
    <w:p>
      <w:pPr>
        <w:shd w:fill="EEF2FF" w:val="clear"/>
        <w:spacing w:after="0" w:before="0"/>
        <w:ind w:left="160"/>
      </w:pPr>
      <w:r>
        <w:rPr>
          <w:rFonts w:ascii="Arial" w:cs="Arial" w:eastAsia="Arial" w:hAnsi="Arial"/>
          <w:color w:val="1E293B"/>
          <w:sz w:val="21"/>
          <w:szCs w:val="21"/>
        </w:rPr>
        <w:t xml:space="preserve">  A run where the player crafts far from water never exercises edges 2-5.</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PATH 2 — CHOIR HARMONISATION → TECHNIQUE AMPLIFICATION (6 edges):</w:t>
      </w:r>
    </w:p>
    <w:p>
      <w:pPr>
        <w:shd w:fill="EEF2FF" w:val="clear"/>
        <w:spacing w:after="0" w:before="0"/>
        <w:ind w:left="160"/>
      </w:pPr>
      <w:r>
        <w:rPr>
          <w:rFonts w:ascii="Arial" w:cs="Arial" w:eastAsia="Arial" w:hAnsi="Arial"/>
          <w:color w:val="1E293B"/>
          <w:sz w:val="21"/>
          <w:szCs w:val="21"/>
        </w:rPr>
        <w:t xml:space="preserve">  VoiceState.F0</w:t>
      </w:r>
    </w:p>
    <w:p>
      <w:pPr>
        <w:shd w:fill="EEF2FF" w:val="clear"/>
        <w:spacing w:after="0" w:before="0"/>
        <w:ind w:left="160"/>
      </w:pPr>
      <w:r>
        <w:rPr>
          <w:rFonts w:ascii="Arial" w:cs="Arial" w:eastAsia="Arial" w:hAnsi="Arial"/>
          <w:color w:val="1E293B"/>
          <w:sz w:val="21"/>
          <w:szCs w:val="21"/>
        </w:rPr>
        <w:t xml:space="preserve">    → ChoirRecognitionSystem.match(element_freq, ±15 cents)</w:t>
      </w:r>
    </w:p>
    <w:p>
      <w:pPr>
        <w:shd w:fill="EEF2FF" w:val="clear"/>
        <w:spacing w:after="0" w:before="0"/>
        <w:ind w:left="160"/>
      </w:pPr>
      <w:r>
        <w:rPr>
          <w:rFonts w:ascii="Arial" w:cs="Arial" w:eastAsia="Arial" w:hAnsi="Arial"/>
          <w:color w:val="1E293B"/>
          <w:sz w:val="21"/>
          <w:szCs w:val="21"/>
        </w:rPr>
        <w:t xml:space="preserve">    → ChirFrequencyMatched event fired</w:t>
      </w:r>
    </w:p>
    <w:p>
      <w:pPr>
        <w:shd w:fill="EEF2FF" w:val="clear"/>
        <w:spacing w:after="0" w:before="0"/>
        <w:ind w:left="160"/>
      </w:pPr>
      <w:r>
        <w:rPr>
          <w:rFonts w:ascii="Arial" w:cs="Arial" w:eastAsia="Arial" w:hAnsi="Arial"/>
          <w:color w:val="1E293B"/>
          <w:sz w:val="21"/>
          <w:szCs w:val="21"/>
        </w:rPr>
        <w:t xml:space="preserve">    → HarmonicCouplingDeepened event fired (bands 1-4)</w:t>
      </w:r>
    </w:p>
    <w:p>
      <w:pPr>
        <w:shd w:fill="EEF2FF" w:val="clear"/>
        <w:spacing w:after="0" w:before="0"/>
        <w:ind w:left="160"/>
      </w:pPr>
      <w:r>
        <w:rPr>
          <w:rFonts w:ascii="Arial" w:cs="Arial" w:eastAsia="Arial" w:hAnsi="Arial"/>
          <w:color w:val="1E293B"/>
          <w:sz w:val="21"/>
          <w:szCs w:val="21"/>
        </w:rPr>
        <w:t xml:space="preserve">    → TechniqueAmplificationSystem.read(HarmonicMesh.bands[1-4])</w:t>
      </w:r>
    </w:p>
    <w:p>
      <w:pPr>
        <w:shd w:fill="EEF2FF" w:val="clear"/>
        <w:spacing w:after="0" w:before="0"/>
        <w:ind w:left="160"/>
      </w:pPr>
      <w:r>
        <w:rPr>
          <w:rFonts w:ascii="Arial" w:cs="Arial" w:eastAsia="Arial" w:hAnsi="Arial"/>
          <w:color w:val="1E293B"/>
          <w:sz w:val="21"/>
          <w:szCs w:val="21"/>
        </w:rPr>
        <w:t xml:space="preserve">    → TechniqueExecuted.chi_multiplier &lt; 1.0  (cost reduced by coupling)</w:t>
      </w:r>
    </w:p>
    <w:p>
      <w:pPr>
        <w:shd w:fill="EEF2FF" w:val="clear"/>
        <w:spacing w:after="0" w:before="0"/>
        <w:ind w:left="160"/>
      </w:pPr>
      <w:r>
        <w:rPr>
          <w:rFonts w:ascii="Arial" w:cs="Arial" w:eastAsia="Arial" w:hAnsi="Arial"/>
          <w:color w:val="1E293B"/>
          <w:sz w:val="21"/>
          <w:szCs w:val="21"/>
        </w:rPr>
        <w:t xml:space="preserve">  COVERAGE: The amplification only applies if bands 1-4 coupling &gt; 0</w:t>
      </w:r>
    </w:p>
    <w:p>
      <w:pPr>
        <w:shd w:fill="EEF2FF" w:val="clear"/>
        <w:spacing w:after="0" w:before="0"/>
        <w:ind w:left="160"/>
      </w:pPr>
      <w:r>
        <w:rPr>
          <w:rFonts w:ascii="Arial" w:cs="Arial" w:eastAsia="Arial" w:hAnsi="Arial"/>
          <w:color w:val="1E293B"/>
          <w:sz w:val="21"/>
          <w:szCs w:val="21"/>
        </w:rPr>
        <w:t xml:space="preserve">  at the time of execution. Technique must fire AFTER harmonisation.</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PATH 3 — LAUSCHER EXPLOITATION CYCLE (cyclic, 7 edges per cycle):</w:t>
      </w:r>
    </w:p>
    <w:p>
      <w:pPr>
        <w:shd w:fill="EEF2FF" w:val="clear"/>
        <w:spacing w:after="0" w:before="0"/>
        <w:ind w:left="160"/>
      </w:pPr>
      <w:r>
        <w:rPr>
          <w:rFonts w:ascii="Arial" w:cs="Arial" w:eastAsia="Arial" w:hAnsi="Arial"/>
          <w:color w:val="1E293B"/>
          <w:sz w:val="21"/>
          <w:szCs w:val="21"/>
        </w:rPr>
        <w:t xml:space="preserve">  ReactiveVoiceClassified(Gasp, confidence&gt;0.75)</w:t>
      </w:r>
    </w:p>
    <w:p>
      <w:pPr>
        <w:shd w:fill="EEF2FF" w:val="clear"/>
        <w:spacing w:after="0" w:before="0"/>
        <w:ind w:left="160"/>
      </w:pPr>
      <w:r>
        <w:rPr>
          <w:rFonts w:ascii="Arial" w:cs="Arial" w:eastAsia="Arial" w:hAnsi="Arial"/>
          <w:color w:val="1E293B"/>
          <w:sz w:val="21"/>
          <w:szCs w:val="21"/>
        </w:rPr>
        <w:t xml:space="preserve">    → ExpressionProfile.stress_cluster.update(gasp)</w:t>
      </w:r>
    </w:p>
    <w:p>
      <w:pPr>
        <w:shd w:fill="EEF2FF" w:val="clear"/>
        <w:spacing w:after="0" w:before="0"/>
        <w:ind w:left="160"/>
      </w:pPr>
      <w:r>
        <w:rPr>
          <w:rFonts w:ascii="Arial" w:cs="Arial" w:eastAsia="Arial" w:hAnsi="Arial"/>
          <w:color w:val="1E293B"/>
          <w:sz w:val="21"/>
          <w:szCs w:val="21"/>
        </w:rPr>
        <w:t xml:space="preserve">    → LaucherDatabase.acquire(player_gasp_signature)</w:t>
      </w:r>
    </w:p>
    <w:p>
      <w:pPr>
        <w:shd w:fill="EEF2FF" w:val="clear"/>
        <w:spacing w:after="0" w:before="0"/>
        <w:ind w:left="160"/>
      </w:pPr>
      <w:r>
        <w:rPr>
          <w:rFonts w:ascii="Arial" w:cs="Arial" w:eastAsia="Arial" w:hAnsi="Arial"/>
          <w:color w:val="1E293B"/>
          <w:sz w:val="21"/>
          <w:szCs w:val="21"/>
        </w:rPr>
        <w:t xml:space="preserve">    → CuriosityAccumulator.weighted_by(reactive_richness)</w:t>
      </w:r>
    </w:p>
    <w:p>
      <w:pPr>
        <w:shd w:fill="EEF2FF" w:val="clear"/>
        <w:spacing w:after="0" w:before="0"/>
        <w:ind w:left="160"/>
      </w:pPr>
      <w:r>
        <w:rPr>
          <w:rFonts w:ascii="Arial" w:cs="Arial" w:eastAsia="Arial" w:hAnsi="Arial"/>
          <w:color w:val="1E293B"/>
          <w:sz w:val="21"/>
          <w:szCs w:val="21"/>
        </w:rPr>
        <w:t xml:space="preserve">    → LaucherFSM.transition(SHADOW → OBSERVE, timed_to_settled_input)</w:t>
      </w:r>
    </w:p>
    <w:p>
      <w:pPr>
        <w:shd w:fill="EEF2FF" w:val="clear"/>
        <w:spacing w:after="0" w:before="0"/>
        <w:ind w:left="160"/>
      </w:pPr>
      <w:r>
        <w:rPr>
          <w:rFonts w:ascii="Arial" w:cs="Arial" w:eastAsia="Arial" w:hAnsi="Arial"/>
          <w:color w:val="1E293B"/>
          <w:sz w:val="21"/>
          <w:szCs w:val="21"/>
        </w:rPr>
        <w:t xml:space="preserve">    → Player.sees_lauscher → GameEvent.EnemyAppeared</w:t>
      </w:r>
    </w:p>
    <w:p>
      <w:pPr>
        <w:shd w:fill="EEF2FF" w:val="clear"/>
        <w:spacing w:after="0" w:before="0"/>
        <w:ind w:left="160"/>
      </w:pPr>
      <w:r>
        <w:rPr>
          <w:rFonts w:ascii="Arial" w:cs="Arial" w:eastAsia="Arial" w:hAnsi="Arial"/>
          <w:color w:val="1E293B"/>
          <w:sz w:val="21"/>
          <w:szCs w:val="21"/>
        </w:rPr>
        <w:t xml:space="preserve">    → ReactiveVoiceClassified(Gasp, ...) ← CYCLE COMPLETES</w:t>
      </w:r>
    </w:p>
    <w:p>
      <w:pPr>
        <w:shd w:fill="EEF2FF" w:val="clear"/>
        <w:spacing w:after="0" w:before="0"/>
        <w:ind w:left="160"/>
      </w:pPr>
      <w:r>
        <w:rPr>
          <w:rFonts w:ascii="Arial" w:cs="Arial" w:eastAsia="Arial" w:hAnsi="Arial"/>
          <w:color w:val="1E293B"/>
          <w:sz w:val="21"/>
          <w:szCs w:val="21"/>
        </w:rPr>
        <w:t xml:space="preserve">  COVERAGE: The cycle must complete at least once. Requires 2+ Lauscher</w:t>
      </w:r>
    </w:p>
    <w:p>
      <w:pPr>
        <w:shd w:fill="EEF2FF" w:val="clear"/>
        <w:spacing w:after="0" w:before="0"/>
        <w:ind w:left="160"/>
      </w:pPr>
      <w:r>
        <w:rPr>
          <w:rFonts w:ascii="Arial" w:cs="Arial" w:eastAsia="Arial" w:hAnsi="Arial"/>
          <w:color w:val="1E293B"/>
          <w:sz w:val="21"/>
          <w:szCs w:val="21"/>
        </w:rPr>
        <w:t xml:space="preserve">  encounters in the same session. First-encounter data must survive to second.</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PATH 4 — EXPRESSION PROFILE → DRAGON ADAPTATION (4 edges per archetype):</w:t>
      </w:r>
    </w:p>
    <w:p>
      <w:pPr>
        <w:shd w:fill="EEF2FF" w:val="clear"/>
        <w:spacing w:after="0" w:before="0"/>
        <w:ind w:left="160"/>
      </w:pPr>
      <w:r>
        <w:rPr>
          <w:rFonts w:ascii="Arial" w:cs="Arial" w:eastAsia="Arial" w:hAnsi="Arial"/>
          <w:color w:val="1E293B"/>
          <w:sz w:val="21"/>
          <w:szCs w:val="21"/>
        </w:rPr>
        <w:t xml:space="preserve">  ExpressionProfile.dominant_archetype = Berserker</w:t>
      </w:r>
    </w:p>
    <w:p>
      <w:pPr>
        <w:shd w:fill="EEF2FF" w:val="clear"/>
        <w:spacing w:after="0" w:before="0"/>
        <w:ind w:left="160"/>
      </w:pPr>
      <w:r>
        <w:rPr>
          <w:rFonts w:ascii="Arial" w:cs="Arial" w:eastAsia="Arial" w:hAnsi="Arial"/>
          <w:color w:val="1E293B"/>
          <w:sz w:val="21"/>
          <w:szCs w:val="21"/>
        </w:rPr>
        <w:t xml:space="preserve">    → DragonBehaviorAdaptationSystem.read(archetype)</w:t>
      </w:r>
    </w:p>
    <w:p>
      <w:pPr>
        <w:shd w:fill="EEF2FF" w:val="clear"/>
        <w:spacing w:after="0" w:before="0"/>
        <w:ind w:left="160"/>
      </w:pPr>
      <w:r>
        <w:rPr>
          <w:rFonts w:ascii="Arial" w:cs="Arial" w:eastAsia="Arial" w:hAnsi="Arial"/>
          <w:color w:val="1E293B"/>
          <w:sz w:val="21"/>
          <w:szCs w:val="21"/>
        </w:rPr>
        <w:t xml:space="preserve">    → Dragon.combat_initiation_threshold -= berserker_delta</w:t>
      </w:r>
    </w:p>
    <w:p>
      <w:pPr>
        <w:shd w:fill="EEF2FF" w:val="clear"/>
        <w:spacing w:after="0" w:before="0"/>
        <w:ind w:left="160"/>
      </w:pPr>
      <w:r>
        <w:rPr>
          <w:rFonts w:ascii="Arial" w:cs="Arial" w:eastAsia="Arial" w:hAnsi="Arial"/>
          <w:color w:val="1E293B"/>
          <w:sz w:val="21"/>
          <w:szCs w:val="21"/>
        </w:rPr>
        <w:t xml:space="preserve">    → DragonFSMState: lower threshold for DIVE_STRIKE transition</w:t>
      </w:r>
    </w:p>
    <w:p>
      <w:pPr>
        <w:shd w:fill="EEF2FF" w:val="clear"/>
        <w:spacing w:after="0" w:before="0"/>
        <w:ind w:left="160"/>
      </w:pPr>
      <w:r>
        <w:rPr>
          <w:rFonts w:ascii="Arial" w:cs="Arial" w:eastAsia="Arial" w:hAnsi="Arial"/>
          <w:color w:val="1E293B"/>
          <w:sz w:val="21"/>
          <w:szCs w:val="21"/>
        </w:rPr>
        <w:t xml:space="preserve">  COVERAGE: Dragon must exist AND be bonded AND archetype must be established</w:t>
      </w:r>
    </w:p>
    <w:p>
      <w:pPr>
        <w:shd w:fill="EEF2FF" w:val="clear"/>
        <w:spacing w:after="0" w:before="0"/>
        <w:ind w:left="160"/>
      </w:pPr>
      <w:r>
        <w:rPr>
          <w:rFonts w:ascii="Arial" w:cs="Arial" w:eastAsia="Arial" w:hAnsi="Arial"/>
          <w:color w:val="1E293B"/>
          <w:sz w:val="21"/>
          <w:szCs w:val="21"/>
        </w:rPr>
        <w:t xml:space="preserve">  (requires 5+ sessions). Cannot be covered in a single 100-day run.</w:t>
      </w:r>
    </w:p>
    <w:p>
      <w:pPr>
        <w:shd w:fill="EEF2FF" w:val="clear"/>
        <w:spacing w:after="0" w:before="0"/>
        <w:ind w:left="160"/>
      </w:pPr>
      <w:r>
        <w:rPr>
          <w:rFonts w:ascii="Arial" w:cs="Arial" w:eastAsia="Arial" w:hAnsi="Arial"/>
          <w:color w:val="1E293B"/>
          <w:sz w:val="21"/>
          <w:szCs w:val="21"/>
        </w:rPr>
        <w:t xml:space="preserve">  Flag as: 'multi-session coverage — requires profile persistence test.'</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PATH 5 — PROPERTY FIELD → TECHNIQUE SUPPRESSION (7 properties × N techniques):</w:t>
      </w:r>
    </w:p>
    <w:p>
      <w:pPr>
        <w:shd w:fill="EEF2FF" w:val="clear"/>
        <w:spacing w:after="0" w:before="0"/>
        <w:ind w:left="160"/>
      </w:pPr>
      <w:r>
        <w:rPr>
          <w:rFonts w:ascii="Arial" w:cs="Arial" w:eastAsia="Arial" w:hAnsi="Arial"/>
          <w:color w:val="1E293B"/>
          <w:sz w:val="21"/>
          <w:szCs w:val="21"/>
        </w:rPr>
        <w:t xml:space="preserve">  EnvironmentalProperties.R_value &lt; 0.30</w:t>
      </w:r>
    </w:p>
    <w:p>
      <w:pPr>
        <w:shd w:fill="EEF2FF" w:val="clear"/>
        <w:spacing w:after="0" w:before="0"/>
        <w:ind w:left="160"/>
      </w:pPr>
      <w:r>
        <w:rPr>
          <w:rFonts w:ascii="Arial" w:cs="Arial" w:eastAsia="Arial" w:hAnsi="Arial"/>
          <w:color w:val="1E293B"/>
          <w:sz w:val="21"/>
          <w:szCs w:val="21"/>
        </w:rPr>
        <w:t xml:space="preserve">    → BendingThresholdSystem.fire_suppress(Fire, R_too_low)</w:t>
      </w:r>
    </w:p>
    <w:p>
      <w:pPr>
        <w:shd w:fill="EEF2FF" w:val="clear"/>
        <w:spacing w:after="0" w:before="0"/>
        <w:ind w:left="160"/>
      </w:pPr>
      <w:r>
        <w:rPr>
          <w:rFonts w:ascii="Arial" w:cs="Arial" w:eastAsia="Arial" w:hAnsi="Arial"/>
          <w:color w:val="1E293B"/>
          <w:sz w:val="21"/>
          <w:szCs w:val="21"/>
        </w:rPr>
        <w:t xml:space="preserve">    → TechniqueExecuted blocked → BendingSystem.returns TechniqueBlocked</w:t>
      </w:r>
    </w:p>
    <w:p>
      <w:pPr>
        <w:shd w:fill="EEF2FF" w:val="clear"/>
        <w:spacing w:after="0" w:before="0"/>
        <w:ind w:left="160"/>
      </w:pPr>
      <w:r>
        <w:rPr>
          <w:rFonts w:ascii="Arial" w:cs="Arial" w:eastAsia="Arial" w:hAnsi="Arial"/>
          <w:color w:val="1E293B"/>
          <w:sz w:val="21"/>
          <w:szCs w:val="21"/>
        </w:rPr>
        <w:t xml:space="preserve">  There are ~14 suppression conditions (7 properties × low/high threshold).</w:t>
      </w:r>
    </w:p>
    <w:p>
      <w:pPr>
        <w:shd w:fill="EEF2FF" w:val="clear"/>
        <w:spacing w:after="0" w:before="0"/>
        <w:ind w:left="160"/>
      </w:pPr>
      <w:r>
        <w:rPr>
          <w:rFonts w:ascii="Arial" w:cs="Arial" w:eastAsia="Arial" w:hAnsi="Arial"/>
          <w:color w:val="1E293B"/>
          <w:sz w:val="21"/>
          <w:szCs w:val="21"/>
        </w:rPr>
        <w:t xml:space="preserve">  Each is a separate graph edge. Coverage: suppression edges activated / 14.</w:t>
      </w:r>
    </w:p>
    <w:p>
      <w:pPr>
        <w:spacing w:before="60"/>
      </w:pPr>
      <w:r>
        <w:t xml:space="preserve"/>
      </w:r>
    </w:p>
    <w:p>
      <w:pPr>
        <w:spacing w:before="60"/>
      </w:pPr>
      <w:r>
        <w:t xml:space="preserve"/>
      </w:r>
    </w:p>
    <w:p>
      <w:pPr>
        <w:shd w:fill="4338CA" w:val="clear"/>
        <w:spacing w:after="0" w:before="8"/>
      </w:pPr>
      <w:r>
        <w:rPr>
          <w:rFonts w:ascii="Arial" w:cs="Arial" w:eastAsia="Arial" w:hAnsi="Arial"/>
          <w:b/>
          <w:bCs/>
          <w:color w:val="FFFFFF"/>
          <w:sz w:val="19"/>
          <w:szCs w:val="19"/>
        </w:rPr>
        <w:t xml:space="preserve">  Property field threshold edge matrix — 49 edges to cover</w:t>
      </w:r>
    </w:p>
    <w:p>
      <w:pPr>
        <w:shd w:fill="EEF2FF" w:val="clear"/>
        <w:spacing w:after="0" w:before="0"/>
        <w:ind w:left="160"/>
      </w:pPr>
      <w:r>
        <w:rPr>
          <w:rFonts w:ascii="Arial" w:cs="Arial" w:eastAsia="Arial" w:hAnsi="Arial"/>
          <w:color w:val="1E293B"/>
          <w:sz w:val="21"/>
          <w:szCs w:val="21"/>
        </w:rPr>
        <w:t xml:space="preserve">  Each property × each discipline has at least one threshold check edge.</w:t>
      </w:r>
    </w:p>
    <w:p>
      <w:pPr>
        <w:shd w:fill="EEF2FF" w:val="clear"/>
        <w:spacing w:after="0" w:before="0"/>
        <w:ind w:left="160"/>
      </w:pPr>
      <w:r>
        <w:rPr>
          <w:rFonts w:ascii="Arial" w:cs="Arial" w:eastAsia="Arial" w:hAnsi="Arial"/>
          <w:color w:val="1E293B"/>
          <w:sz w:val="21"/>
          <w:szCs w:val="21"/>
        </w:rPr>
        <w:t xml:space="preserve">  7 properties × 7 disciplines = 49 minimum graph edges.</w:t>
      </w:r>
    </w:p>
    <w:p>
      <w:pPr>
        <w:shd w:fill="EEF2FF" w:val="clear"/>
        <w:spacing w:after="0" w:before="0"/>
        <w:ind w:left="160"/>
      </w:pPr>
      <w:r>
        <w:rPr>
          <w:rFonts w:ascii="Arial" w:cs="Arial" w:eastAsia="Arial" w:hAnsi="Arial"/>
          <w:color w:val="1E293B"/>
          <w:sz w:val="21"/>
          <w:szCs w:val="21"/>
        </w:rPr>
        <w:t xml:space="preserve">  Most techniques add additional sub-threshold checks beyond the primary.</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EDGE NOTATION: (property, threshold_direction, discipline) → effect</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(H, &gt; 0.65, Water) → Surge reach +6 blocks          ← amplification edge</w:t>
      </w:r>
    </w:p>
    <w:p>
      <w:pPr>
        <w:shd w:fill="EEF2FF" w:val="clear"/>
        <w:spacing w:after="0" w:before="0"/>
        <w:ind w:left="160"/>
      </w:pPr>
      <w:r>
        <w:rPr>
          <w:rFonts w:ascii="Arial" w:cs="Arial" w:eastAsia="Arial" w:hAnsi="Arial"/>
          <w:color w:val="1E293B"/>
          <w:sz w:val="21"/>
          <w:szCs w:val="21"/>
        </w:rPr>
        <w:t xml:space="preserve">  (H, &lt; 0.30, Water) → Flood technique: reduced effect ← suppression edge</w:t>
      </w:r>
    </w:p>
    <w:p>
      <w:pPr>
        <w:shd w:fill="EEF2FF" w:val="clear"/>
        <w:spacing w:after="0" w:before="0"/>
        <w:ind w:left="160"/>
      </w:pPr>
      <w:r>
        <w:rPr>
          <w:rFonts w:ascii="Arial" w:cs="Arial" w:eastAsia="Arial" w:hAnsi="Arial"/>
          <w:color w:val="1E293B"/>
          <w:sz w:val="21"/>
          <w:szCs w:val="21"/>
        </w:rPr>
        <w:t xml:space="preserve">  (R, &gt; 0.70, Fire)  → Forge Breaker recharge doubled  ← amplification edge</w:t>
      </w:r>
    </w:p>
    <w:p>
      <w:pPr>
        <w:shd w:fill="EEF2FF" w:val="clear"/>
        <w:spacing w:after="0" w:before="0"/>
        <w:ind w:left="160"/>
      </w:pPr>
      <w:r>
        <w:rPr>
          <w:rFonts w:ascii="Arial" w:cs="Arial" w:eastAsia="Arial" w:hAnsi="Arial"/>
          <w:color w:val="1E293B"/>
          <w:sz w:val="21"/>
          <w:szCs w:val="21"/>
        </w:rPr>
        <w:t xml:space="preserve">  (R, &lt; 0.30, Fire)  → Thermal Phase: unavailable      ← suppression edge</w:t>
      </w:r>
    </w:p>
    <w:p>
      <w:pPr>
        <w:shd w:fill="EEF2FF" w:val="clear"/>
        <w:spacing w:after="0" w:before="0"/>
        <w:ind w:left="160"/>
      </w:pPr>
      <w:r>
        <w:rPr>
          <w:rFonts w:ascii="Arial" w:cs="Arial" w:eastAsia="Arial" w:hAnsi="Arial"/>
          <w:color w:val="1E293B"/>
          <w:sz w:val="21"/>
          <w:szCs w:val="21"/>
        </w:rPr>
        <w:t xml:space="preserve">  (S, &gt; 0.55, Earth) → Seismic Read: full range        ← amplification edge</w:t>
      </w:r>
    </w:p>
    <w:p>
      <w:pPr>
        <w:shd w:fill="EEF2FF" w:val="clear"/>
        <w:spacing w:after="0" w:before="0"/>
        <w:ind w:left="160"/>
      </w:pPr>
      <w:r>
        <w:rPr>
          <w:rFonts w:ascii="Arial" w:cs="Arial" w:eastAsia="Arial" w:hAnsi="Arial"/>
          <w:color w:val="1E293B"/>
          <w:sz w:val="21"/>
          <w:szCs w:val="21"/>
        </w:rPr>
        <w:t xml:space="preserve">  (W, &gt; 0.45, Air)   → Storm Ride: trivial recharge    ← amplification edge</w:t>
      </w:r>
    </w:p>
    <w:p>
      <w:pPr>
        <w:shd w:fill="EEF2FF" w:val="clear"/>
        <w:spacing w:after="0" w:before="0"/>
        <w:ind w:left="160"/>
      </w:pPr>
      <w:r>
        <w:rPr>
          <w:rFonts w:ascii="Arial" w:cs="Arial" w:eastAsia="Arial" w:hAnsi="Arial"/>
          <w:color w:val="1E293B"/>
          <w:sz w:val="21"/>
          <w:szCs w:val="21"/>
        </w:rPr>
        <w:t xml:space="preserve">  (L, &lt; 0.05, Info)  → Void Sight: active              ← special-case edge</w:t>
      </w:r>
    </w:p>
    <w:p>
      <w:pPr>
        <w:shd w:fill="EEF2FF" w:val="clear"/>
        <w:spacing w:after="0" w:before="0"/>
        <w:ind w:left="160"/>
      </w:pPr>
      <w:r>
        <w:rPr>
          <w:rFonts w:ascii="Arial" w:cs="Arial" w:eastAsia="Arial" w:hAnsi="Arial"/>
          <w:color w:val="1E293B"/>
          <w:sz w:val="21"/>
          <w:szCs w:val="21"/>
        </w:rPr>
        <w:t xml:space="preserve">  (B, &gt; 0.18, Brine) → Heavy Brine: density +20%       ← amplification edge</w:t>
      </w:r>
    </w:p>
    <w:p>
      <w:pPr>
        <w:shd w:fill="EEF2FF" w:val="clear"/>
        <w:spacing w:after="0" w:before="0"/>
        <w:ind w:left="160"/>
      </w:pPr>
      <w:r>
        <w:rPr>
          <w:rFonts w:ascii="Arial" w:cs="Arial" w:eastAsia="Arial" w:hAnsi="Arial"/>
          <w:color w:val="1E293B"/>
          <w:sz w:val="21"/>
          <w:szCs w:val="21"/>
        </w:rPr>
        <w:t xml:space="preserve">  ... (41 more edge pairs)</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TARGET: Cover 35 of 49 primary edges in 100-day benchmark.</w:t>
      </w:r>
    </w:p>
    <w:p>
      <w:pPr>
        <w:shd w:fill="EEF2FF" w:val="clear"/>
        <w:spacing w:after="0" w:before="0"/>
        <w:ind w:left="160"/>
      </w:pPr>
      <w:r>
        <w:rPr>
          <w:rFonts w:ascii="Arial" w:cs="Arial" w:eastAsia="Arial" w:hAnsi="Arial"/>
          <w:color w:val="1E293B"/>
          <w:sz w:val="21"/>
          <w:szCs w:val="21"/>
        </w:rPr>
        <w:t xml:space="preserve">  Remaining 14 require targeted zone placement in exhaustive campaign.</w:t>
      </w:r>
    </w:p>
    <w:p>
      <w:pPr>
        <w:spacing w:before="60"/>
      </w:pPr>
      <w:r>
        <w:t xml:space="preserve"/>
      </w:r>
    </w:p>
    <w:p>
      <w:pPr>
        <w:spacing w:before="120"/>
      </w:pPr>
      <w:r>
        <w:t xml:space="preserve"/>
      </w:r>
    </w:p>
    <w:p>
      <w:pPr>
        <w:pStyle w:val="Heading2"/>
        <w:spacing w:after="120" w:before="300"/>
      </w:pPr>
      <w:r>
        <w:rPr>
          <w:rFonts w:ascii="Arial" w:cs="Arial" w:eastAsia="Arial" w:hAnsi="Arial"/>
          <w:b/>
          <w:bCs/>
          <w:color w:val="4338CA"/>
          <w:sz w:val="28"/>
          <w:szCs w:val="28"/>
        </w:rPr>
        <w:t xml:space="preserve">10.5  State Machine Transition Coverage</w:t>
      </w:r>
    </w:p>
    <w:p>
      <w:pPr>
        <w:spacing w:after="60" w:before="60"/>
      </w:pPr>
      <w:r>
        <w:rPr>
          <w:rFonts w:ascii="Arial" w:cs="Arial" w:eastAsia="Arial" w:hAnsi="Arial"/>
          <w:sz w:val="22"/>
          <w:szCs w:val="22"/>
        </w:rPr>
        <w:t xml:space="preserve">State coverage (which states were entered) is far less valuable than transition coverage (which state→state pairs were traversed). A mob that enters Idle from Wander and a mob that enters Idle from Attack are using different code paths with different entry conditions. Bugs hide in transitions, not states.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FSM</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Total transitions</w:t>
            </w:r>
          </w:p>
        </w:tc>
        <w:tc>
          <w:tcPr>
            <w:tcW w:type="dxa" w:w="54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Most likely never-covered transitions in benchmark</w:t>
            </w:r>
          </w:p>
        </w:tc>
      </w:tr>
      <w:tr>
        <w:trPr>
          <w:tblHeader w:val="false"/>
        </w:trPr>
        <w:tc>
          <w:tcPr>
            <w:tcW w:type="dxa" w:w="30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 FSM (6 states)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Freeze → Listen (the Lauscher calms down and becomes curious again after being startled). Requires the player to startle the Lauscher then remain motionless for 60+ seconds.</w:t>
            </w:r>
          </w:p>
        </w:tc>
      </w:tr>
      <w:tr>
        <w:trPr>
          <w:tblHeader w:val="false"/>
        </w:trPr>
        <w:tc>
          <w:tcPr>
            <w:tcW w:type="dxa" w:w="30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FSM (16 states)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Thermal_Soar → Precision_Stoop (requires thermal column detection followed by prey sighting). Drowning_Escape → Recovery_Glide (requires a Water dragon submerging involuntarily). Ground_Challenge → Retreat (dragon backs down — requires a higher-ranked dragon or extreme player dominance).</w:t>
            </w:r>
          </w:p>
        </w:tc>
      </w:tr>
      <w:tr>
        <w:trPr>
          <w:tblHeader w:val="false"/>
        </w:trPr>
        <w:tc>
          <w:tcPr>
            <w:tcW w:type="dxa" w:w="30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Pack predator FSM (15 states)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Group_Advance → Pack_Scatter (the pack retreats as a unit — requires a pack that has been hunting successfully to then encounter something that frightens the whole group). Requires a Stage-2 brain pack.</w:t>
            </w:r>
          </w:p>
        </w:tc>
      </w:tr>
      <w:tr>
        <w:trPr>
          <w:tblHeader w:val="false"/>
        </w:trPr>
        <w:tc>
          <w:tcPr>
            <w:tcW w:type="dxa" w:w="30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Object permanence (3 states per tracker)</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Occluded → Lost (the mob gives up on a target it can't see — requires the player to stay hidden after the mob loses visual contact for the full certainty decay period). Also: Lost → Tracking re-acquisition without a new visual contact (sound-triggered).</w:t>
            </w:r>
          </w:p>
        </w:tc>
      </w:tr>
      <w:tr>
        <w:trPr>
          <w:tblHeader w:val="false"/>
        </w:trPr>
        <w:tc>
          <w:tcPr>
            <w:tcW w:type="dxa" w:w="30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MobFSM Lauscher phase (curiosity)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Observe → Freeze (Lauscher sees something unexpected within the observed target — startled state). Requires the player to do something unexpected while the Lauscher is already Observing.</w:t>
            </w:r>
          </w:p>
        </w:tc>
      </w:tr>
      <w:tr>
        <w:trPr>
          <w:tblHeader w:val="false"/>
        </w:trPr>
        <w:tc>
          <w:tcPr>
            <w:tcW w:type="dxa" w:w="30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genome lifecycle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material_purity = 1.0 → degraded (purity at max, then forge error reduces it). Cannot degrade below its post-craft value in normal play — this transition may be unreachable.</w:t>
            </w:r>
          </w:p>
        </w:tc>
      </w:tr>
      <w:tr>
        <w:trPr>
          <w:tblHeader w:val="false"/>
        </w:trPr>
        <w:tc>
          <w:tcPr>
            <w:tcW w:type="dxa" w:w="30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Quest chain FSM (per chain)</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 per chain</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Stage N → Abandoned (player ignores a quest chain long enough for it to lapse). Most chains have no lapse mechanic — this transition may intentionally not exist. Verify.</w:t>
            </w:r>
          </w:p>
        </w:tc>
      </w:tr>
    </w:tbl>
    <w:p>
      <w:pPr>
        <w:spacing w:before="120"/>
      </w:pPr>
      <w:r>
        <w:t xml:space="preserve"/>
      </w:r>
    </w:p>
    <w:p>
      <w:pPr>
        <w:shd w:fill="4338CA" w:val="clear"/>
        <w:spacing w:after="0" w:before="8"/>
      </w:pPr>
      <w:r>
        <w:rPr>
          <w:rFonts w:ascii="Arial" w:cs="Arial" w:eastAsia="Arial" w:hAnsi="Arial"/>
          <w:b/>
          <w:bCs/>
          <w:color w:val="FFFFFF"/>
          <w:sz w:val="19"/>
          <w:szCs w:val="19"/>
        </w:rPr>
        <w:t xml:space="preserve">  Implementing FSM transition coverage</w:t>
      </w:r>
    </w:p>
    <w:p>
      <w:pPr>
        <w:shd w:fill="EEF2FF" w:val="clear"/>
        <w:spacing w:after="0" w:before="0"/>
        <w:ind w:left="160"/>
      </w:pPr>
      <w:r>
        <w:rPr>
          <w:rFonts w:ascii="Arial" w:cs="Arial" w:eastAsia="Arial" w:hAnsi="Arial"/>
          <w:color w:val="1E293B"/>
          <w:sz w:val="21"/>
          <w:szCs w:val="21"/>
        </w:rPr>
        <w:t xml:space="preserve">  Per-FSM, maintain a transition matrix: Set&lt;(StateId, StateId)&gt;</w:t>
      </w:r>
    </w:p>
    <w:p>
      <w:pPr>
        <w:shd w:fill="EEF2FF" w:val="clear"/>
        <w:spacing w:after="0" w:before="0"/>
        <w:ind w:left="160"/>
      </w:pPr>
      <w:r>
        <w:rPr>
          <w:rFonts w:ascii="Arial" w:cs="Arial" w:eastAsia="Arial" w:hAnsi="Arial"/>
          <w:color w:val="1E293B"/>
          <w:sz w:val="21"/>
          <w:szCs w:val="21"/>
        </w:rPr>
        <w:t xml:space="preserve">  On every FSM tick that produces a state change:</w:t>
      </w:r>
    </w:p>
    <w:p>
      <w:pPr>
        <w:shd w:fill="EEF2FF" w:val="clear"/>
        <w:spacing w:after="0" w:before="0"/>
        <w:ind w:left="160"/>
      </w:pPr>
      <w:r>
        <w:rPr>
          <w:rFonts w:ascii="Arial" w:cs="Arial" w:eastAsia="Arial" w:hAnsi="Arial"/>
          <w:color w:val="1E293B"/>
          <w:sz w:val="21"/>
          <w:szCs w:val="21"/>
        </w:rPr>
        <w:t xml:space="preserve">    transition_set.insert((from_state, to_state));</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Coverage score: transition_set.len() / total_possible_transitions</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In the StateObserver:</w:t>
      </w:r>
    </w:p>
    <w:p>
      <w:pPr>
        <w:shd w:fill="EEF2FF" w:val="clear"/>
        <w:spacing w:after="0" w:before="0"/>
        <w:ind w:left="160"/>
      </w:pPr>
      <w:r>
        <w:rPr>
          <w:rFonts w:ascii="Arial" w:cs="Arial" w:eastAsia="Arial" w:hAnsi="Arial"/>
          <w:color w:val="1E293B"/>
          <w:sz w:val="21"/>
          <w:szCs w:val="21"/>
        </w:rPr>
        <w:t xml:space="preserve">  pub struct FSMTransitionCoverage {</w:t>
      </w:r>
    </w:p>
    <w:p>
      <w:pPr>
        <w:shd w:fill="EEF2FF" w:val="clear"/>
        <w:spacing w:after="0" w:before="0"/>
        <w:ind w:left="160"/>
      </w:pPr>
      <w:r>
        <w:rPr>
          <w:rFonts w:ascii="Arial" w:cs="Arial" w:eastAsia="Arial" w:hAnsi="Arial"/>
          <w:color w:val="1E293B"/>
          <w:sz w:val="21"/>
          <w:szCs w:val="21"/>
        </w:rPr>
        <w:t xml:space="preserve">      // Per FSM type, track which (from, to) pairs were observed</w:t>
      </w:r>
    </w:p>
    <w:p>
      <w:pPr>
        <w:shd w:fill="EEF2FF" w:val="clear"/>
        <w:spacing w:after="0" w:before="0"/>
        <w:ind w:left="160"/>
      </w:pPr>
      <w:r>
        <w:rPr>
          <w:rFonts w:ascii="Arial" w:cs="Arial" w:eastAsia="Arial" w:hAnsi="Arial"/>
          <w:color w:val="1E293B"/>
          <w:sz w:val="21"/>
          <w:szCs w:val="21"/>
        </w:rPr>
        <w:t xml:space="preserve">      pub lauscher:    HashSet&lt;(LaucherFSMState, LaucherFSMState)&gt;,</w:t>
      </w:r>
    </w:p>
    <w:p>
      <w:pPr>
        <w:shd w:fill="EEF2FF" w:val="clear"/>
        <w:spacing w:after="0" w:before="0"/>
        <w:ind w:left="160"/>
      </w:pPr>
      <w:r>
        <w:rPr>
          <w:rFonts w:ascii="Arial" w:cs="Arial" w:eastAsia="Arial" w:hAnsi="Arial"/>
          <w:color w:val="1E293B"/>
          <w:sz w:val="21"/>
          <w:szCs w:val="21"/>
        </w:rPr>
        <w:t xml:space="preserve">      pub dragon:      HashSet&lt;(DragonFSMState, DragonFSMState)&gt;,</w:t>
      </w:r>
    </w:p>
    <w:p>
      <w:pPr>
        <w:shd w:fill="EEF2FF" w:val="clear"/>
        <w:spacing w:after="0" w:before="0"/>
        <w:ind w:left="160"/>
      </w:pPr>
      <w:r>
        <w:rPr>
          <w:rFonts w:ascii="Arial" w:cs="Arial" w:eastAsia="Arial" w:hAnsi="Arial"/>
          <w:color w:val="1E293B"/>
          <w:sz w:val="21"/>
          <w:szCs w:val="21"/>
        </w:rPr>
        <w:t xml:space="preserve">      pub pack_predator: HashSet&lt;(PredatorFSMState, PredatorFSMState)&gt;,</w:t>
      </w:r>
    </w:p>
    <w:p>
      <w:pPr>
        <w:shd w:fill="EEF2FF" w:val="clear"/>
        <w:spacing w:after="0" w:before="0"/>
        <w:ind w:left="160"/>
      </w:pPr>
      <w:r>
        <w:rPr>
          <w:rFonts w:ascii="Arial" w:cs="Arial" w:eastAsia="Arial" w:hAnsi="Arial"/>
          <w:color w:val="1E293B"/>
          <w:sz w:val="21"/>
          <w:szCs w:val="21"/>
        </w:rPr>
        <w:t xml:space="preserve">      pub object_perm:  HashSet&lt;(OPState, OPState)&gt;,</w:t>
      </w:r>
    </w:p>
    <w:p>
      <w:pPr>
        <w:shd w:fill="EEF2FF" w:val="clear"/>
        <w:spacing w:after="0" w:before="0"/>
        <w:ind w:left="160"/>
      </w:pPr>
      <w:r>
        <w:rPr>
          <w:rFonts w:ascii="Arial" w:cs="Arial" w:eastAsia="Arial" w:hAnsi="Arial"/>
          <w:color w:val="1E293B"/>
          <w:sz w:val="21"/>
          <w:szCs w:val="21"/>
        </w:rPr>
        <w:t xml:space="preserve">      // ... per FSM</w:t>
      </w:r>
    </w:p>
    <w:p>
      <w:pPr>
        <w:shd w:fill="EEF2FF" w:val="clear"/>
        <w:spacing w:after="0" w:before="0"/>
        <w:ind w:left="160"/>
      </w:pPr>
      <w:r>
        <w:rPr>
          <w:rFonts w:ascii="Arial" w:cs="Arial" w:eastAsia="Arial" w:hAnsi="Arial"/>
          <w:color w:val="1E293B"/>
          <w:sz w:val="21"/>
          <w:szCs w:val="21"/>
        </w:rPr>
        <w:t xml:space="preserve">}</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 Coverage = union across all FSMs of (observed / possible) per type</w:t>
      </w:r>
    </w:p>
    <w:p>
      <w:pPr>
        <w:shd w:fill="EEF2FF" w:val="clear"/>
        <w:spacing w:after="0" w:before="0"/>
        <w:ind w:left="160"/>
      </w:pPr>
      <w:r>
        <w:rPr>
          <w:rFonts w:ascii="Arial" w:cs="Arial" w:eastAsia="Arial" w:hAnsi="Arial"/>
          <w:color w:val="1E293B"/>
          <w:sz w:val="21"/>
          <w:szCs w:val="21"/>
        </w:rPr>
        <w:t xml:space="preserve">  // Weighted: Dragon has 40 transitions (high weight), Quest has 5 (lower weight)</w:t>
      </w:r>
    </w:p>
    <w:p>
      <w:pPr>
        <w:spacing w:before="60"/>
      </w:pPr>
      <w:r>
        <w:t xml:space="preserve"/>
      </w:r>
    </w:p>
    <w:p>
      <w:pPr>
        <w:spacing w:before="120"/>
      </w:pPr>
      <w:r>
        <w:t xml:space="preserve"/>
      </w:r>
    </w:p>
    <w:p>
      <w:pPr>
        <w:pStyle w:val="Heading2"/>
        <w:spacing w:after="120" w:before="300"/>
      </w:pPr>
      <w:r>
        <w:rPr>
          <w:rFonts w:ascii="Arial" w:cs="Arial" w:eastAsia="Arial" w:hAnsi="Arial"/>
          <w:b/>
          <w:bCs/>
          <w:color w:val="4338CA"/>
          <w:sz w:val="28"/>
          <w:szCs w:val="28"/>
        </w:rPr>
        <w:t xml:space="preserve">10.6  Interaction Matrix Coverage</w:t>
      </w:r>
    </w:p>
    <w:p>
      <w:pPr>
        <w:spacing w:after="60" w:before="60"/>
      </w:pPr>
      <w:r>
        <w:rPr>
          <w:rFonts w:ascii="Arial" w:cs="Arial" w:eastAsia="Arial" w:hAnsi="Arial"/>
          <w:sz w:val="22"/>
          <w:szCs w:val="22"/>
        </w:rPr>
        <w:t xml:space="preserve">Interactions are pairs of things that produce an emergent result when they meet. In Unendlich, the interaction space is extremely large — every combination of element × property condition × mob state × item genome × formation context can produce a distinct result. Full coverage is impossible; meaningful coverage focuses on the interactions most likely to harbour bugs.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Interaction pair</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Total combinations</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Coverage target</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Bending technique × property condition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48 × 14 = 672</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200 (30%). Prioritise: techniques whose effect changes significantly near thresholds.</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element × player discipline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 × 7 = 49</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35 (71%). Water dragon + Water bender is the common case; Fire dragon + Water bender is the interesting edge case.</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Fluid POI type × bending discipline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 × 7 = 70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40 (57%). Cave waterfall + Earth bending (Seismic Read amplification) is one of the most powerful combos and one of the most tested. Frozen waterfall + Fire bending (suppression) is rarely tested.</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Forge type × sway mark type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 × 7 = 63</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30 (48%). Each forge has a preferred sway mark that its location produces. Off-element forges (Storm Tower Anvil + Water sway from a nearby stream) are the interesting untested combos.</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genome element × enchantment type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 × 12 = 84</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40 (48%). Some enchantments interact with specific element affinities (Dragon Tongue + Water affinity item = different sound than Dragon Tongue + Fire affinity item).</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 signature type × player expression archetype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 × 5 = 25</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15 (60%). The Lauscher exploitation mechanic depends on which reactive sounds the player produces. A Ghost player + Lauscher is the most important untested pair — the Lauscher has no data.</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Reactive voice type × game event type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 × ~20 = 100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30 (30%). The correlation table (§cross-modal) should have verified pairs. Unknown correlations (gasp + forge completion — unusual but possible) should not crash the classifier.</w:t>
            </w:r>
          </w:p>
        </w:tc>
      </w:tr>
    </w:tbl>
    <w:p>
      <w:pPr>
        <w:spacing w:before="120"/>
      </w:pPr>
      <w:r>
        <w:t xml:space="preserve"/>
      </w:r>
    </w:p>
    <w:p>
      <w:pPr>
        <w:pStyle w:val="Heading2"/>
        <w:spacing w:after="120" w:before="300"/>
      </w:pPr>
      <w:r>
        <w:rPr>
          <w:rFonts w:ascii="Arial" w:cs="Arial" w:eastAsia="Arial" w:hAnsi="Arial"/>
          <w:b/>
          <w:bCs/>
          <w:color w:val="4338CA"/>
          <w:sz w:val="28"/>
          <w:szCs w:val="28"/>
        </w:rPr>
        <w:t xml:space="preserve">10.7  Resource Coverage</w:t>
      </w:r>
    </w:p>
    <w:p>
      <w:pPr>
        <w:spacing w:after="60" w:before="60"/>
      </w:pPr>
      <w:r>
        <w:rPr>
          <w:rFonts w:ascii="Arial" w:cs="Arial" w:eastAsia="Arial" w:hAnsi="Arial"/>
          <w:sz w:val="22"/>
          <w:szCs w:val="22"/>
        </w:rPr>
        <w:t xml:space="preserve">Resources are global singletons accessed by multiple systems. A resource that is written by one system but never read by its downstream consumers is a wasted write. A resource that is read by a system before it has been initialised produces undefined state.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Resource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Type</w:t>
            </w:r>
          </w:p>
        </w:tc>
        <w:tc>
          <w:tcPr>
            <w:tcW w:type="dxa" w:w="4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Coverage risk</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EnvironmentalPropertyField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Continuous spatial, 7 channels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Most-read resource in the engine. Risk: a property channel (e.g., B — Brine mineral richness) that is computed correctly but never queried by any bending system. Verify all 7 channels are read at least once per 1000 ticks.</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FormationLexicon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Persistent registry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Written by proximity detection, read by formation context activation. Risk: the formation is registered but the FormationContext component on nearby entities is never updated. Registry → Component write edge.</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SwayAvailabilityCache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Per-forge tick update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Computed from environmental properties + player/dragon/formation proximity. Risk: the cache is computed but the ForgeStation never queries it (ForgeStation uses stale sway data from session start).</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ExpressionProfileRegistry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Per-player, persistent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Written by ReactiveVoiceSystem, read by WorldAdaptationSystem and LaucherSystem. Risk: the registry is updated but neither downstream consumer has loaded the current session's profile.</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ChunkRegistry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Spatial index of active chunks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Read by: entity spawning, property field update, formation registration, POI proximity. Risk: stale entries from unloaded chunks still being queried.</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QuestStateRegistry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Per-chain stage map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Written by quest trigger events, read by NPC dialogue and world consequence systems. Risk: a world consequence (e.g., 'Sable's stance became Legendary') fires without a subscriber.</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DragonHarmonicMeshStore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Per-dragon-player pair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Written by HarmonicCouplingDeepened, read by DragonBehaviorAdaptation. Risk: mesh store grows without bound if dead dragon entries are not cleaned up (memory leak coverage).</w:t>
            </w:r>
          </w:p>
        </w:tc>
      </w:tr>
    </w:tbl>
    <w:p>
      <w:pPr>
        <w:spacing w:before="120"/>
      </w:pPr>
      <w:r>
        <w:t xml:space="preserve"/>
      </w:r>
    </w:p>
    <w:p>
      <w:pPr>
        <w:pStyle w:val="Heading2"/>
        <w:spacing w:after="120" w:before="300"/>
      </w:pPr>
      <w:r>
        <w:rPr>
          <w:rFonts w:ascii="Arial" w:cs="Arial" w:eastAsia="Arial" w:hAnsi="Arial"/>
          <w:b/>
          <w:bCs/>
          <w:color w:val="4338CA"/>
          <w:sz w:val="28"/>
          <w:szCs w:val="28"/>
        </w:rPr>
        <w:t xml:space="preserve">10.8  Updated Scoring System — v2 with ECS Dimensions</w:t>
      </w:r>
    </w:p>
    <w:p>
      <w:pPr>
        <w:spacing w:after="60" w:before="60"/>
      </w:pPr>
      <w:r>
        <w:rPr>
          <w:rFonts w:ascii="Arial" w:cs="Arial" w:eastAsia="Arial" w:hAnsi="Arial"/>
          <w:sz w:val="22"/>
          <w:szCs w:val="22"/>
        </w:rPr>
        <w:t xml:space="preserve">The v2 scoring system adds ECS wiring dimensions to the v1 gameplay dimensions. The overall coverage score is a weighted aggregate across both layers:</w:t>
      </w:r>
    </w:p>
    <w:p>
      <w:pPr>
        <w:spacing w:before="60"/>
      </w:pPr>
      <w:r>
        <w:t xml:space="preserve"/>
      </w:r>
    </w:p>
    <w:p>
      <w:pPr>
        <w:shd w:fill="F9FAFB" w:val="clear"/>
        <w:spacing w:after="0" w:before="2"/>
      </w:pPr>
      <w:r>
        <w:rPr>
          <w:rFonts w:ascii="Courier New" w:cs="Courier New" w:eastAsia="Courier New" w:hAnsi="Courier New"/>
          <w:color w:val="1E293B"/>
          <w:sz w:val="18"/>
          <w:szCs w:val="18"/>
        </w:rPr>
        <w:t xml:space="preserve">  ┌────────────────────────────────────────────────────────────────┐</w:t>
      </w:r>
    </w:p>
    <w:p>
      <w:pPr>
        <w:shd w:fill="F9FAFB" w:val="clear"/>
        <w:spacing w:after="0" w:before="0"/>
      </w:pPr>
      <w:r>
        <w:rPr>
          <w:rFonts w:ascii="Courier New" w:cs="Courier New" w:eastAsia="Courier New" w:hAnsi="Courier New"/>
          <w:b/>
          <w:bCs/>
          <w:color w:val="0F172A"/>
          <w:sz w:val="18"/>
          <w:szCs w:val="18"/>
        </w:rPr>
        <w:t xml:space="preserve">  │  v2 COVERAGE SCORE — GAMEPLAY + ECS WIRING COMBINED           │</w:t>
      </w:r>
    </w:p>
    <w:p>
      <w:pPr>
        <w:shd w:fill="F9FAFB" w:val="clear"/>
        <w:spacing w:after="0" w:before="0"/>
      </w:pPr>
      <w:r>
        <w:rPr>
          <w:rFonts w:ascii="Courier New" w:cs="Courier New" w:eastAsia="Courier New" w:hAnsi="Courier New"/>
          <w:color w:val="1E293B"/>
          <w:sz w:val="18"/>
          <w:szCs w:val="18"/>
        </w:rPr>
        <w:t xml:space="preserve">  ├──────────────────────────────────┬─────────────────────────────┤</w:t>
      </w:r>
    </w:p>
    <w:p>
      <w:pPr>
        <w:shd w:fill="F9FAFB" w:val="clear"/>
        <w:spacing w:after="0" w:before="0"/>
      </w:pPr>
      <w:r>
        <w:rPr>
          <w:rFonts w:ascii="Courier New" w:cs="Courier New" w:eastAsia="Courier New" w:hAnsi="Courier New"/>
          <w:b/>
          <w:bCs/>
          <w:color w:val="0F172A"/>
          <w:sz w:val="18"/>
          <w:szCs w:val="18"/>
        </w:rPr>
        <w:t xml:space="preserve">  │  v1 GAMEPLAY DIMENSIONS         │  v2 ECS WIRING DIMENSIONS   │</w:t>
      </w:r>
    </w:p>
    <w:p>
      <w:pPr>
        <w:shd w:fill="F9FAFB" w:val="clear"/>
        <w:spacing w:after="0" w:before="0"/>
      </w:pPr>
      <w:r>
        <w:rPr>
          <w:rFonts w:ascii="Courier New" w:cs="Courier New" w:eastAsia="Courier New" w:hAnsi="Courier New"/>
          <w:color w:val="1E293B"/>
          <w:sz w:val="18"/>
          <w:szCs w:val="18"/>
        </w:rPr>
        <w:t xml:space="preserve">  ├──────────────────────────────────┼─────────────────────────────┤</w:t>
      </w:r>
    </w:p>
    <w:p>
      <w:pPr>
        <w:shd w:fill="F9FAFB" w:val="clear"/>
        <w:spacing w:after="2" w:before="2"/>
      </w:pPr>
      <w:r>
        <w:rPr>
          <w:rFonts w:ascii="Courier New" w:cs="Courier New" w:eastAsia="Courier New" w:hAnsi="Courier New"/>
          <w:color w:val="1E293B"/>
          <w:sz w:val="19"/>
          <w:szCs w:val="19"/>
        </w:rPr>
        <w:t xml:space="preserve">  World Generation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72%</w:t>
      </w:r>
    </w:p>
    <w:p>
      <w:pPr>
        <w:shd w:fill="F9FAFB" w:val="clear"/>
        <w:spacing w:after="2" w:before="2"/>
      </w:pPr>
      <w:r>
        <w:rPr>
          <w:rFonts w:ascii="Courier New" w:cs="Courier New" w:eastAsia="Courier New" w:hAnsi="Courier New"/>
          <w:color w:val="1E293B"/>
          <w:sz w:val="19"/>
          <w:szCs w:val="19"/>
        </w:rPr>
        <w:t xml:space="preserve">  Bending / Choir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85%</w:t>
      </w:r>
    </w:p>
    <w:p>
      <w:pPr>
        <w:shd w:fill="F9FAFB" w:val="clear"/>
        <w:spacing w:after="2" w:before="2"/>
      </w:pPr>
      <w:r>
        <w:rPr>
          <w:rFonts w:ascii="Courier New" w:cs="Courier New" w:eastAsia="Courier New" w:hAnsi="Courier New"/>
          <w:color w:val="1E293B"/>
          <w:sz w:val="19"/>
          <w:szCs w:val="19"/>
        </w:rPr>
        <w:t xml:space="preserve">  Mob AI Behaviour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60%</w:t>
      </w:r>
    </w:p>
    <w:p>
      <w:pPr>
        <w:shd w:fill="F9FAFB" w:val="clear"/>
        <w:spacing w:after="2" w:before="2"/>
      </w:pPr>
      <w:r>
        <w:rPr>
          <w:rFonts w:ascii="Courier New" w:cs="Courier New" w:eastAsia="Courier New" w:hAnsi="Courier New"/>
          <w:color w:val="1E293B"/>
          <w:sz w:val="19"/>
          <w:szCs w:val="19"/>
        </w:rPr>
        <w:t xml:space="preserve">  Crafting / Genome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55%</w:t>
      </w:r>
    </w:p>
    <w:p>
      <w:pPr>
        <w:shd w:fill="F9FAFB" w:val="clear"/>
        <w:spacing w:after="2" w:before="2"/>
      </w:pPr>
      <w:r>
        <w:rPr>
          <w:rFonts w:ascii="Courier New" w:cs="Courier New" w:eastAsia="Courier New" w:hAnsi="Courier New"/>
          <w:color w:val="1E293B"/>
          <w:sz w:val="19"/>
          <w:szCs w:val="19"/>
        </w:rPr>
        <w:t xml:space="preserve">  Quest / Progression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78%</w:t>
      </w:r>
    </w:p>
    <w:p>
      <w:pPr>
        <w:shd w:fill="F9FAFB" w:val="clear"/>
        <w:spacing w:after="2" w:before="2"/>
      </w:pPr>
      <w:r>
        <w:rPr>
          <w:rFonts w:ascii="Courier New" w:cs="Courier New" w:eastAsia="Courier New" w:hAnsi="Courier New"/>
          <w:color w:val="1E293B"/>
          <w:sz w:val="19"/>
          <w:szCs w:val="19"/>
        </w:rPr>
        <w:t xml:space="preserve">  Acoustic / Voice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80%</w:t>
      </w:r>
    </w:p>
    <w:p>
      <w:pPr>
        <w:shd w:fill="F9FAFB" w:val="clear"/>
        <w:spacing w:after="2" w:before="2"/>
      </w:pPr>
      <w:r>
        <w:rPr>
          <w:rFonts w:ascii="Courier New" w:cs="Courier New" w:eastAsia="Courier New" w:hAnsi="Courier New"/>
          <w:color w:val="1E293B"/>
          <w:sz w:val="19"/>
          <w:szCs w:val="19"/>
        </w:rPr>
        <w:t xml:space="preserve">  Stress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80%</w:t>
      </w:r>
    </w:p>
    <w:p>
      <w:pPr>
        <w:shd w:fill="F9FAFB" w:val="clear"/>
        <w:spacing w:after="0" w:before="0"/>
      </w:pPr>
      <w:r>
        <w:rPr>
          <w:rFonts w:ascii="Courier New" w:cs="Courier New" w:eastAsia="Courier New" w:hAnsi="Courier New"/>
          <w:color w:val="1E293B"/>
          <w:sz w:val="18"/>
          <w:szCs w:val="18"/>
        </w:rPr>
        <w:t xml:space="preserve">  ├──────────────────────────────────┼─────────────────────────────┤</w:t>
      </w:r>
    </w:p>
    <w:p>
      <w:pPr>
        <w:shd w:fill="EEF2FF" w:val="clear"/>
        <w:spacing w:after="2" w:before="2"/>
      </w:pPr>
      <w:r>
        <w:rPr>
          <w:rFonts w:ascii="Courier New" w:cs="Courier New" w:eastAsia="Courier New" w:hAnsi="Courier New"/>
          <w:color w:val="1E293B"/>
          <w:sz w:val="19"/>
          <w:szCs w:val="19"/>
        </w:rPr>
        <w:t xml:space="preserve">  Component Coverage          </w:t>
      </w:r>
      <w:r>
        <w:rPr>
          <w:rFonts w:ascii="Courier New" w:cs="Courier New" w:eastAsia="Courier New" w:hAnsi="Courier New"/>
          <w:color w:val="065F46"/>
          <w:sz w:val="19"/>
          <w:szCs w:val="19"/>
        </w:rPr>
        <w:t xml:space="preserve">████████████████░░░░ </w:t>
      </w:r>
      <w:r>
        <w:rPr>
          <w:rFonts w:ascii="Courier New" w:cs="Courier New" w:eastAsia="Courier New" w:hAnsi="Courier New"/>
          <w:b/>
          <w:bCs/>
          <w:color w:val="065F46"/>
          <w:sz w:val="19"/>
          <w:szCs w:val="19"/>
        </w:rPr>
        <w:t xml:space="preserve"> 84%</w:t>
      </w:r>
    </w:p>
    <w:p>
      <w:pPr>
        <w:shd w:fill="EEF2FF" w:val="clear"/>
        <w:spacing w:after="2" w:before="2"/>
      </w:pPr>
      <w:r>
        <w:rPr>
          <w:rFonts w:ascii="Courier New" w:cs="Courier New" w:eastAsia="Courier New" w:hAnsi="Courier New"/>
          <w:color w:val="1E293B"/>
          <w:sz w:val="19"/>
          <w:szCs w:val="19"/>
        </w:rPr>
        <w:t xml:space="preserve">  Archetype Coverage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56%</w:t>
      </w:r>
    </w:p>
    <w:p>
      <w:pPr>
        <w:shd w:fill="EEF2FF" w:val="clear"/>
        <w:spacing w:after="2" w:before="2"/>
      </w:pPr>
      <w:r>
        <w:rPr>
          <w:rFonts w:ascii="Courier New" w:cs="Courier New" w:eastAsia="Courier New" w:hAnsi="Courier New"/>
          <w:color w:val="1E293B"/>
          <w:sz w:val="19"/>
          <w:szCs w:val="19"/>
        </w:rPr>
        <w:t xml:space="preserve">  Event Fired Coverage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68%</w:t>
      </w:r>
    </w:p>
    <w:p>
      <w:pPr>
        <w:shd w:fill="EEF2FF" w:val="clear"/>
        <w:spacing w:after="2" w:before="2"/>
      </w:pPr>
      <w:r>
        <w:rPr>
          <w:rFonts w:ascii="Courier New" w:cs="Courier New" w:eastAsia="Courier New" w:hAnsi="Courier New"/>
          <w:color w:val="1E293B"/>
          <w:sz w:val="19"/>
          <w:szCs w:val="19"/>
        </w:rPr>
        <w:t xml:space="preserve">  Event Handled Coverage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58%</w:t>
      </w:r>
    </w:p>
    <w:p>
      <w:pPr>
        <w:shd w:fill="EEF2FF" w:val="clear"/>
        <w:spacing w:after="2" w:before="2"/>
      </w:pPr>
      <w:r>
        <w:rPr>
          <w:rFonts w:ascii="Courier New" w:cs="Courier New" w:eastAsia="Courier New" w:hAnsi="Courier New"/>
          <w:color w:val="1E293B"/>
          <w:sz w:val="19"/>
          <w:szCs w:val="19"/>
        </w:rPr>
        <w:t xml:space="preserve">  Dataflow Edge Coverage      </w:t>
      </w:r>
      <w:r>
        <w:rPr>
          <w:rFonts w:ascii="Courier New" w:cs="Courier New" w:eastAsia="Courier New" w:hAnsi="Courier New"/>
          <w:color w:val="B91C1C"/>
          <w:sz w:val="19"/>
          <w:szCs w:val="19"/>
        </w:rPr>
        <w:t xml:space="preserve">█████████░░░░░░░░░░░ </w:t>
      </w:r>
      <w:r>
        <w:rPr>
          <w:rFonts w:ascii="Courier New" w:cs="Courier New" w:eastAsia="Courier New" w:hAnsi="Courier New"/>
          <w:b/>
          <w:bCs/>
          <w:color w:val="B91C1C"/>
          <w:sz w:val="19"/>
          <w:szCs w:val="19"/>
        </w:rPr>
        <w:t xml:space="preserve"> 47%</w:t>
      </w:r>
    </w:p>
    <w:p>
      <w:pPr>
        <w:shd w:fill="EEF2FF" w:val="clear"/>
        <w:spacing w:after="2" w:before="2"/>
      </w:pPr>
      <w:r>
        <w:rPr>
          <w:rFonts w:ascii="Courier New" w:cs="Courier New" w:eastAsia="Courier New" w:hAnsi="Courier New"/>
          <w:color w:val="1E293B"/>
          <w:sz w:val="19"/>
          <w:szCs w:val="19"/>
        </w:rPr>
        <w:t xml:space="preserve">  Property Field Edges        </w:t>
      </w:r>
      <w:r>
        <w:rPr>
          <w:rFonts w:ascii="Courier New" w:cs="Courier New" w:eastAsia="Courier New" w:hAnsi="Courier New"/>
          <w:color w:val="B91C1C"/>
          <w:sz w:val="19"/>
          <w:szCs w:val="19"/>
        </w:rPr>
        <w:t xml:space="preserve">███████░░░░░░░░░░░░░ </w:t>
      </w:r>
      <w:r>
        <w:rPr>
          <w:rFonts w:ascii="Courier New" w:cs="Courier New" w:eastAsia="Courier New" w:hAnsi="Courier New"/>
          <w:b/>
          <w:bCs/>
          <w:color w:val="B91C1C"/>
          <w:sz w:val="19"/>
          <w:szCs w:val="19"/>
        </w:rPr>
        <w:t xml:space="preserve"> 35%</w:t>
      </w:r>
    </w:p>
    <w:p>
      <w:pPr>
        <w:shd w:fill="EEF2FF" w:val="clear"/>
        <w:spacing w:after="2" w:before="2"/>
      </w:pPr>
      <w:r>
        <w:rPr>
          <w:rFonts w:ascii="Courier New" w:cs="Courier New" w:eastAsia="Courier New" w:hAnsi="Courier New"/>
          <w:color w:val="1E293B"/>
          <w:sz w:val="19"/>
          <w:szCs w:val="19"/>
        </w:rPr>
        <w:t xml:space="preserve">  FSM Transition Coverage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52%</w:t>
      </w:r>
    </w:p>
    <w:p>
      <w:pPr>
        <w:shd w:fill="EEF2FF" w:val="clear"/>
        <w:spacing w:after="2" w:before="2"/>
      </w:pPr>
      <w:r>
        <w:rPr>
          <w:rFonts w:ascii="Courier New" w:cs="Courier New" w:eastAsia="Courier New" w:hAnsi="Courier New"/>
          <w:color w:val="1E293B"/>
          <w:sz w:val="19"/>
          <w:szCs w:val="19"/>
        </w:rPr>
        <w:t xml:space="preserve">  Interaction Matrix          </w:t>
      </w:r>
      <w:r>
        <w:rPr>
          <w:rFonts w:ascii="Courier New" w:cs="Courier New" w:eastAsia="Courier New" w:hAnsi="Courier New"/>
          <w:color w:val="B91C1C"/>
          <w:sz w:val="19"/>
          <w:szCs w:val="19"/>
        </w:rPr>
        <w:t xml:space="preserve">██████░░░░░░░░░░░░░░ </w:t>
      </w:r>
      <w:r>
        <w:rPr>
          <w:rFonts w:ascii="Courier New" w:cs="Courier New" w:eastAsia="Courier New" w:hAnsi="Courier New"/>
          <w:b/>
          <w:bCs/>
          <w:color w:val="B91C1C"/>
          <w:sz w:val="19"/>
          <w:szCs w:val="19"/>
        </w:rPr>
        <w:t xml:space="preserve"> 31%</w:t>
      </w:r>
    </w:p>
    <w:p>
      <w:pPr>
        <w:shd w:fill="EEF2FF" w:val="clear"/>
        <w:spacing w:after="2" w:before="2"/>
      </w:pPr>
      <w:r>
        <w:rPr>
          <w:rFonts w:ascii="Courier New" w:cs="Courier New" w:eastAsia="Courier New" w:hAnsi="Courier New"/>
          <w:color w:val="1E293B"/>
          <w:sz w:val="19"/>
          <w:szCs w:val="19"/>
        </w:rPr>
        <w:t xml:space="preserve">  Resource Read/Write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74%</w:t>
      </w:r>
    </w:p>
    <w:p>
      <w:pPr>
        <w:shd w:fill="F9FAFB" w:val="clear"/>
        <w:spacing w:after="0" w:before="0"/>
      </w:pPr>
      <w:r>
        <w:rPr>
          <w:rFonts w:ascii="Courier New" w:cs="Courier New" w:eastAsia="Courier New" w:hAnsi="Courier New"/>
          <w:color w:val="1E293B"/>
          <w:sz w:val="18"/>
          <w:szCs w:val="18"/>
        </w:rPr>
        <w:t xml:space="preserve">  ├──────────────────────────────────┴─────────────────────────────┤</w:t>
      </w:r>
    </w:p>
    <w:p>
      <w:pPr>
        <w:shd w:fill="DBEAFE" w:val="clear"/>
        <w:spacing w:after="2" w:before="2"/>
      </w:pPr>
      <w:r>
        <w:rPr>
          <w:rFonts w:ascii="Courier New" w:cs="Courier New" w:eastAsia="Courier New" w:hAnsi="Courier New"/>
          <w:color w:val="1E293B"/>
          <w:sz w:val="19"/>
          <w:szCs w:val="19"/>
        </w:rPr>
        <w:t xml:space="preserve">  AGGREGATE — Gameplay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73%</w:t>
      </w:r>
    </w:p>
    <w:p>
      <w:pPr>
        <w:shd w:fill="DBEAFE" w:val="clear"/>
        <w:spacing w:after="2" w:before="2"/>
      </w:pPr>
      <w:r>
        <w:rPr>
          <w:rFonts w:ascii="Courier New" w:cs="Courier New" w:eastAsia="Courier New" w:hAnsi="Courier New"/>
          <w:color w:val="1E293B"/>
          <w:sz w:val="19"/>
          <w:szCs w:val="19"/>
        </w:rPr>
        <w:t xml:space="preserve">  AGGREGATE — ECS Wiring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56%</w:t>
      </w:r>
    </w:p>
    <w:p>
      <w:pPr>
        <w:shd w:fill="DBEAFE" w:val="clear"/>
        <w:spacing w:after="2" w:before="2"/>
      </w:pPr>
      <w:r>
        <w:rPr>
          <w:rFonts w:ascii="Courier New" w:cs="Courier New" w:eastAsia="Courier New" w:hAnsi="Courier New"/>
          <w:color w:val="1E293B"/>
          <w:sz w:val="19"/>
          <w:szCs w:val="19"/>
        </w:rPr>
        <w:t xml:space="preserve">  OVERALL v2 COVERAGE         </w:t>
      </w:r>
      <w:r>
        <w:rPr>
          <w:rFonts w:ascii="Courier New" w:cs="Courier New" w:eastAsia="Courier New" w:hAnsi="Courier New"/>
          <w:color w:val="854D0E"/>
          <w:sz w:val="19"/>
          <w:szCs w:val="19"/>
        </w:rPr>
        <w:t xml:space="preserve">████████████░░░░░░░░ </w:t>
      </w:r>
      <w:r>
        <w:rPr>
          <w:rFonts w:ascii="Courier New" w:cs="Courier New" w:eastAsia="Courier New" w:hAnsi="Courier New"/>
          <w:b/>
          <w:bCs/>
          <w:color w:val="854D0E"/>
          <w:sz w:val="19"/>
          <w:szCs w:val="19"/>
        </w:rPr>
        <w:t xml:space="preserve"> 64%</w:t>
      </w:r>
    </w:p>
    <w:p>
      <w:pPr>
        <w:shd w:fill="F9FAFB" w:val="clear"/>
        <w:spacing w:after="6" w:before="0"/>
      </w:pPr>
      <w:r>
        <w:rPr>
          <w:rFonts w:ascii="Courier New" w:cs="Courier New" w:eastAsia="Courier New" w:hAnsi="Courier New"/>
          <w:color w:val="1E293B"/>
          <w:sz w:val="18"/>
          <w:szCs w:val="18"/>
        </w:rPr>
        <w:t xml:space="preserve">  └────────────────────────────────────────────────────────────────┘</w:t>
      </w:r>
    </w:p>
    <w:p>
      <w:pPr>
        <w:spacing w:before="60"/>
      </w:pPr>
      <w:r>
        <w:t xml:space="preserve"/>
      </w:r>
    </w:p>
    <w:p>
      <w:pPr>
        <w:spacing w:after="60" w:before="60"/>
      </w:pPr>
      <w:r>
        <w:rPr>
          <w:rFonts w:ascii="Arial" w:cs="Arial" w:eastAsia="Arial" w:hAnsi="Arial"/>
          <w:sz w:val="22"/>
          <w:szCs w:val="22"/>
        </w:rPr>
        <w:t xml:space="preserve">The ECS wiring dimensions pull the overall score down from 73% (gameplay only) to 64% (combined). This is expected — wiring coverage is harder to achieve than feature coverage. The lowest scores are in Dataflow Edge Coverage (47%) and Interaction Matrix (31%), consistent with the paste's observation that these are the 'most valuable and hardest to cover' dimensions.</w:t>
      </w:r>
    </w:p>
    <w:p>
      <w:pPr>
        <w:spacing w:before="120"/>
      </w:pPr>
      <w:r>
        <w:t xml:space="preserve"/>
      </w:r>
    </w:p>
    <w:p>
      <w:pPr>
        <w:spacing w:after="80" w:before="80"/>
        <w:ind w:left="500"/>
      </w:pPr>
      <w:r>
        <w:rPr>
          <w:rFonts w:ascii="Arial" w:cs="Arial" w:eastAsia="Arial" w:hAnsi="Arial"/>
          <w:b/>
          <w:bCs/>
          <w:color w:val="4338CA"/>
          <w:sz w:val="20"/>
          <w:szCs w:val="20"/>
        </w:rPr>
        <w:t xml:space="preserve">The 56% ECS wiring aggregate is not a failure:  </w:t>
      </w:r>
      <w:r>
        <w:rPr>
          <w:rFonts w:ascii="Arial" w:cs="Arial" w:eastAsia="Arial" w:hAnsi="Arial"/>
          <w:i/>
          <w:iCs/>
          <w:color w:val="374151"/>
          <w:sz w:val="20"/>
          <w:szCs w:val="20"/>
        </w:rPr>
        <w:t xml:space="preserve">It means the 100-day benchmark exercises the features but leaves 44% of the wiring paths unexercised. Most of that 44% is in the long-tail interaction pairs and in property threshold edges that only activate in specific biome combinations. These require targeted campaigns, not longer general-purpose runs. Document the wiring gaps and write focused test scenarios to close them.</w:t>
      </w:r>
    </w:p>
    <w:p>
      <w:pPr>
        <w:spacing w:before="120"/>
      </w:pPr>
      <w:r>
        <w:t xml:space="preserve"/>
      </w:r>
    </w:p>
    <w:p>
      <w:pPr>
        <w:pBdr>
          <w:bottom w:val="single" w:color="4338CA"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headless simulation testing v2 (ECS wiring coverage added). New sections in v2: §10 ECS Wiring Coverage, including §10.1 Component Coverage, §10.2 Archetype Coverage, §10.3 Event Coverage with subscriber tracking, §10.4 Wiring Graph and Dataflow Coverage (Unendlich-specific paths: sway mark accumulation 5-edge chain, Choir harmonisation 6-edge chain, Lauscher exploitation cycle, expression profile→dragon adaptation 4-edge chain, property field suppression 49-edge matrix), §10.5 FSM Transition Coverage (vs state coverage), §10.6 Interaction Matrix Coverage (7 pair types, prioritised by bug risk), §10.7 Resource Coverage, §10.8 Updated v2 scoring. Implementation time for ECS wiring layer additions: ~8 days on top of the v1 12-day estimate (primarily: event subscriber registry, dataflow edge instrumentation, FSM transition tracking in StateObserver).</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Headless Simulation Testing, Coverage Scoring &amp; Divergence Analysis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2026-06-12T05:51:27.460Z</dcterms:created>
  <dcterms:modified xsi:type="dcterms:W3CDTF">2026-06-12T05:51:27.472Z</dcterms:modified>
</cp:coreProperties>
</file>

<file path=docProps/custom.xml><?xml version="1.0" encoding="utf-8"?>
<Properties xmlns="http://schemas.openxmlformats.org/officeDocument/2006/custom-properties" xmlns:vt="http://schemas.openxmlformats.org/officeDocument/2006/docPropsVTypes"/>
</file>