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6F48F" w14:textId="216D8A0F" w:rsidR="00975BAB" w:rsidRDefault="00CB601C" w:rsidP="00975BA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B601C">
        <w:rPr>
          <w:rFonts w:ascii="Times New Roman" w:eastAsia="宋体" w:hAnsi="Times New Roman" w:cs="Times New Roman"/>
          <w:b/>
          <w:bCs/>
          <w:sz w:val="32"/>
          <w:szCs w:val="32"/>
        </w:rPr>
        <w:t>网络社区发现简介</w:t>
      </w:r>
    </w:p>
    <w:p w14:paraId="025617DA" w14:textId="77777777" w:rsidR="00CB601C" w:rsidRPr="00CB601C" w:rsidRDefault="00CB601C" w:rsidP="00975BA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0"/>
          <w:szCs w:val="20"/>
        </w:rPr>
      </w:pPr>
    </w:p>
    <w:p w14:paraId="7F5CF033" w14:textId="2BDEA0AE" w:rsidR="009B6755" w:rsidRPr="00CB601C" w:rsidRDefault="00354228" w:rsidP="00EE4CE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CB601C">
        <w:rPr>
          <w:rFonts w:ascii="Times New Roman" w:eastAsia="宋体" w:hAnsi="Times New Roman" w:cs="Times New Roman"/>
          <w:szCs w:val="21"/>
        </w:rPr>
        <w:t>复杂网络经过多年的发展，也取得了很多重要成果，其中包括平均路径长度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&lt;EndNote&gt;&lt;Cite&gt;&lt;Author&gt;Newman&lt;/Author&gt;&lt;Year&gt;2001&lt;/Year&gt;&lt;RecNum&gt;8&lt;/RecNum&gt;&lt;DisplayText&gt;(M. E. J. P. r. E. Newman, 2001)&lt;/DisplayText&gt;&lt;record&gt;&lt;rec-number&gt;8&lt;/rec-number&gt;&lt;foreign-keys&gt;&lt;key app="EN" db-id="d0ewxszrk9as5jeaefsx002ke9ewedea2rdw" timestamp="1604813874"&gt;8&lt;/key&gt;&lt;/foreign-keys&gt;&lt;ref-type name="Journal Article"&gt;17&lt;/ref-type&gt;&lt;contributors&gt;&lt;authors&gt;&lt;author&gt;Newman, Mark EJ %J Physical review E&lt;/author&gt;&lt;/authors&gt;&lt;/contributors&gt;&lt;titles&gt;&lt;title&gt;Scientific collaboration networks. II. Shortest paths, weighted networks, and centrality&lt;/title&gt;&lt;/titles&gt;&lt;pages&gt;016132&lt;/pages&gt;&lt;volume&gt;64&lt;/volume&gt;&lt;number&gt;1&lt;/number&gt;&lt;dates&gt;&lt;year&gt;2001&lt;/year&gt;&lt;/dates&gt;&lt;urls&gt;&lt;/urls&gt;&lt;/record&gt;&lt;/Cite&gt;&lt;/EndNote&gt;</w:instrTex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(M. E. J. P. r. E. Newman, 2001)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、聚集系数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&lt;EndNote&gt;&lt;Cite&gt;&lt;Author&gt;Eggemann&lt;/Author&gt;&lt;Year&gt;2011&lt;/Year&gt;&lt;RecNum&gt;11&lt;/RecNum&gt;&lt;DisplayText&gt;(Eggemann &amp;amp; Noble, 2011)&lt;/DisplayText&gt;&lt;record&gt;&lt;rec-number&gt;11&lt;/rec-number&gt;&lt;foreign-keys&gt;&lt;key app="EN" db-id="d0ewxszrk9as5jeaefsx002ke9ewedea2rdw" timestamp="1604814074"&gt;11&lt;/key&gt;&lt;/foreign-keys&gt;&lt;ref-type name="Journal Article"&gt;17&lt;/ref-type&gt;&lt;contributors&gt;&lt;authors&gt;&lt;author&gt;Eggemann, Nicole&lt;/author&gt;&lt;author&gt;Noble, Steven D %J Discrete Applied Mathematics&lt;/author&gt;&lt;/authors&gt;&lt;/contributors&gt;&lt;titles&gt;&lt;title&gt;The clustering coefficient of a scale-free random graph&lt;/title&gt;&lt;/titles&gt;&lt;pages&gt;953-965&lt;/pages&gt;&lt;volume&gt;159&lt;/volume&gt;&lt;number&gt;10&lt;/number&gt;&lt;dates&gt;&lt;year&gt;2011&lt;/year&gt;&lt;/dates&gt;&lt;isbn&gt;0166-218X&lt;/isbn&gt;&lt;urls&gt;&lt;/urls&gt;&lt;/record&gt;&lt;/Cite&gt;&lt;/EndNote&gt;</w:instrTex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(Eggemann &amp; Noble, 2011)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</w:t>
      </w:r>
      <w:r w:rsidR="00BF2F20" w:rsidRPr="00CB601C">
        <w:rPr>
          <w:rFonts w:ascii="Times New Roman" w:eastAsia="宋体" w:hAnsi="Times New Roman" w:cs="Times New Roman"/>
          <w:szCs w:val="21"/>
        </w:rPr>
        <w:t>中心性指标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&lt;EndNote&gt;&lt;Cite&gt;&lt;Author&gt;Freeman&lt;/Author&gt;&lt;Year&gt;1991&lt;/Year&gt;&lt;RecNum&gt;9&lt;/RecNum&gt;&lt;DisplayText&gt;(Freeman, Borgatti, &amp;amp; White, 1991; Sabidussi, 1966)&lt;/DisplayText&gt;&lt;record&gt;&lt;rec-number&gt;9&lt;/rec-number&gt;&lt;foreign-keys&gt;&lt;key app="EN" db-id="d0ewxszrk9as5jeaefsx002ke9ewedea2rdw" timestamp="1604813982"&gt;9&lt;/key&gt;&lt;/foreign-keys&gt;&lt;ref-type name="Journal Article"&gt;17&lt;/ref-type&gt;&lt;contributors&gt;&lt;authors&gt;&lt;author&gt;Freeman, Linton C&lt;/author&gt;&lt;author&gt;Borgatti, Stephen P&lt;/author&gt;&lt;author&gt;White, Douglas R %J Social networks&lt;/author&gt;&lt;/authors&gt;&lt;/contributors&gt;&lt;titles&gt;&lt;title&gt;Centrality in valued graphs: A measure of betweenness based on network flow&lt;/title&gt;&lt;/titles&gt;&lt;pages&gt;141-154&lt;/pages&gt;&lt;volume&gt;13&lt;/volume&gt;&lt;number&gt;2&lt;/number&gt;&lt;dates&gt;&lt;year&gt;1991&lt;/year&gt;&lt;/dates&gt;&lt;isbn&gt;0378-8733&lt;/isbn&gt;&lt;urls&gt;&lt;/urls&gt;&lt;/record&gt;&lt;/Cite&gt;&lt;Cite&gt;&lt;Author&gt;Sabidussi&lt;/Author&gt;&lt;Year&gt;1966&lt;/Year&gt;&lt;RecNum&gt;10&lt;/RecNum&gt;&lt;record&gt;&lt;rec-number&gt;10&lt;/rec-number&gt;&lt;foreign-keys&gt;&lt;key app="EN" db-id="d0ewxszrk9as5jeaefsx002ke9ewedea2rdw" timestamp="1604814018"&gt;10&lt;/key&gt;&lt;/foreign-keys&gt;&lt;ref-type name="Journal Article"&gt;17&lt;/ref-type&gt;&lt;contributors&gt;&lt;authors&gt;&lt;author&gt;Sabidussi, Gert %J Psychometrika&lt;/author&gt;&lt;/authors&gt;&lt;/contributors&gt;&lt;titles&gt;&lt;title&gt;The centrality index of a graph&lt;/title&gt;&lt;/titles&gt;&lt;pages&gt;581-603&lt;/pages&gt;&lt;volume&gt;31&lt;/volume&gt;&lt;number&gt;4&lt;/number&gt;&lt;dates&gt;&lt;year&gt;1966&lt;/year&gt;&lt;/dates&gt;&lt;isbn&gt;0033-3123&lt;/isbn&gt;&lt;urls&gt;&lt;/urls&gt;&lt;/record&gt;&lt;/Cite&gt;&lt;/EndNote&gt;</w:instrTex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(Freeman, Borgatti, &amp; White, 1991; Sabidussi, 1966)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BF2F20" w:rsidRPr="00CB601C">
        <w:rPr>
          <w:rFonts w:ascii="Times New Roman" w:eastAsia="宋体" w:hAnsi="Times New Roman" w:cs="Times New Roman"/>
          <w:szCs w:val="21"/>
        </w:rPr>
        <w:t>、</w:t>
      </w:r>
      <w:r w:rsidRPr="00CB601C">
        <w:rPr>
          <w:rFonts w:ascii="Times New Roman" w:eastAsia="宋体" w:hAnsi="Times New Roman" w:cs="Times New Roman"/>
          <w:szCs w:val="21"/>
        </w:rPr>
        <w:t>度分布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&lt;EndNote&gt;&lt;Cite&gt;&lt;Author&gt;Yan&lt;/Author&gt;&lt;Year&gt;2016&lt;/Year&gt;&lt;RecNum&gt;7&lt;/RecNum&gt;&lt;DisplayText&gt;(Yan, Leng, &amp;amp; Zhu, 2016)&lt;/DisplayText&gt;&lt;record&gt;&lt;rec-number&gt;7&lt;/rec-number&gt;&lt;foreign-keys&gt;&lt;key app="EN" db-id="d0ewxszrk9as5jeaefsx002ke9ewedea2rdw" timestamp="1604813767"&gt;7&lt;/key&gt;&lt;/foreign-keys&gt;&lt;ref-type name="Journal Article"&gt;17&lt;/ref-type&gt;&lt;contributors&gt;&lt;authors&gt;&lt;author&gt;Yan, Ting&lt;/author&gt;&lt;author&gt;Leng, Chenlei&lt;/author&gt;&lt;author&gt;Zhu, Ji %J The Annals of Statistics&lt;/author&gt;&lt;/authors&gt;&lt;/contributors&gt;&lt;titles&gt;&lt;title&gt;Asymptotics in directed exponential random graph models with an increasing bi-degree sequence&lt;/title&gt;&lt;/titles&gt;&lt;pages&gt;31-57&lt;/pages&gt;&lt;volume&gt;44&lt;/volume&gt;&lt;number&gt;1&lt;/number&gt;&lt;dates&gt;&lt;year&gt;2016&lt;/year&gt;&lt;/dates&gt;&lt;isbn&gt;0090-5364&lt;/isbn&gt;&lt;urls&gt;&lt;/urls&gt;&lt;/record&gt;&lt;/Cite&gt;&lt;/EndNote&gt;</w:instrTex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(Yan, Leng, &amp; Zhu, 2016)</w:t>
      </w:r>
      <w:r w:rsidR="00310B85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等网络统计量度量；</w:t>
      </w:r>
      <w:r w:rsidR="00BF2F20" w:rsidRPr="00CB601C">
        <w:rPr>
          <w:rFonts w:ascii="Times New Roman" w:eastAsia="宋体" w:hAnsi="Times New Roman" w:cs="Times New Roman"/>
          <w:szCs w:val="21"/>
        </w:rPr>
        <w:t>小世界网络</w: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&lt;EndNote&gt;&lt;Cite&gt;&lt;Author&gt;Watts&lt;/Author&gt;&lt;Year&gt;1998&lt;/Year&gt;&lt;RecNum&gt;1&lt;/RecNum&gt;&lt;DisplayText&gt;(Watts &amp;amp; Strogatz, 1998)&lt;/DisplayText&gt;&lt;record&gt;&lt;rec-number&gt;1&lt;/rec-number&gt;&lt;foreign-keys&gt;&lt;key app="EN" db-id="d0ewxszrk9as5jeaefsx002ke9ewedea2rdw" timestamp="1604809513"&gt;1&lt;/key&gt;&lt;/foreign-keys&gt;&lt;ref-type name="Journal Article"&gt;17&lt;/ref-type&gt;&lt;contributors&gt;&lt;authors&gt;&lt;author&gt;Watts, Duncan J&lt;/author&gt;&lt;author&gt;Strogatz, Steven H %J nature&lt;/author&gt;&lt;/authors&gt;&lt;/contributors&gt;&lt;titles&gt;&lt;title&gt;Collective dynamics of ‘small-world’networks&lt;/title&gt;&lt;/titles&gt;&lt;pages&gt;440-442&lt;/pages&gt;&lt;volume&gt;393&lt;/volume&gt;&lt;number&gt;6684&lt;/number&gt;&lt;dates&gt;&lt;year&gt;1998&lt;/year&gt;&lt;/dates&gt;&lt;isbn&gt;1476-4687&lt;/isbn&gt;&lt;urls&gt;&lt;/urls&gt;&lt;/record&gt;&lt;/Cite&gt;&lt;/EndNote&gt;</w:instrTex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(Watts &amp; Strogatz, 1998)</w: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BF2F20" w:rsidRPr="00CB601C">
        <w:rPr>
          <w:rFonts w:ascii="Times New Roman" w:eastAsia="宋体" w:hAnsi="Times New Roman" w:cs="Times New Roman"/>
          <w:szCs w:val="21"/>
        </w:rPr>
        <w:t>、</w:t>
      </w:r>
      <w:r w:rsidRPr="00CB601C">
        <w:rPr>
          <w:rFonts w:ascii="Times New Roman" w:eastAsia="宋体" w:hAnsi="Times New Roman" w:cs="Times New Roman"/>
          <w:szCs w:val="21"/>
        </w:rPr>
        <w:t>规则网络、随机网络、无标度网络</w: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&lt;EndNote&gt;&lt;Cite&gt;&lt;Author&gt;Barabási&lt;/Author&gt;&lt;Year&gt;1999&lt;/Year&gt;&lt;RecNum&gt;2&lt;/RecNum&gt;&lt;DisplayText&gt;(Barabási &amp;amp; Albert, 1999)&lt;/DisplayText&gt;&lt;record&gt;&lt;rec-number&gt;2&lt;/rec-number&gt;&lt;foreign-keys&gt;&lt;key app="EN" db-id="d0ewxszrk9as5jeaefsx002ke9ewedea2rdw" timestamp="1604809673"&gt;2&lt;/key&gt;&lt;/foreign-keys&gt;&lt;ref-type name="Journal Article"&gt;17&lt;/ref-type&gt;&lt;contributors&gt;&lt;authors&gt;&lt;author&gt;Barabási, Albert-László&lt;/author&gt;&lt;author&gt;Albert, Réka %J science&lt;/author&gt;&lt;/authors&gt;&lt;/contributors&gt;&lt;titles&gt;&lt;title&gt;Emergence of scaling in random networks&lt;/title&gt;&lt;/titles&gt;&lt;pages&gt;509-512&lt;/pages&gt;&lt;volume&gt;286&lt;/volume&gt;&lt;number&gt;5439&lt;/number&gt;&lt;dates&gt;&lt;year&gt;1999&lt;/year&gt;&lt;/dates&gt;&lt;isbn&gt;0036-8075&lt;/isbn&gt;&lt;urls&gt;&lt;/urls&gt;&lt;/record&gt;&lt;/Cite&gt;&lt;/EndNote&gt;</w:instrTex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(Barabási &amp; Albert, 1999)</w:t>
      </w:r>
      <w:r w:rsidR="00BF2F20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等复杂网络模型；复杂网络上的同步性、鲁棒性和稳定性等网络性质；复杂网络的动力学；社团结构、层次结构、节点分类结构等复杂网络结构以及网络控制等</w:t>
      </w:r>
      <w:r w:rsidR="00C70759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&lt;EndNote&gt;&lt;Cite&gt;&lt;Author&gt;Ji&lt;/Author&gt;&lt;Year&gt;2016&lt;/Year&gt;&lt;RecNum&gt;12&lt;/RecNum&gt;&lt;DisplayText&gt;(Ji &amp;amp; Jin, 2016)&lt;/DisplayText&gt;&lt;record&gt;&lt;rec-number&gt;12&lt;/rec-number&gt;&lt;foreign-keys&gt;&lt;key app="EN" db-id="d0ewxszrk9as5jeaefsx002ke9ewedea2rdw" timestamp="1604814157"&gt;12&lt;/key&gt;&lt;/foreign-keys&gt;&lt;ref-type name="Journal Article"&gt;17&lt;/ref-type&gt;&lt;contributors&gt;&lt;authors&gt;&lt;author&gt;Ji, Pengsheng&lt;/author&gt;&lt;author&gt;Jin, Jiashun %J The Annals of Applied Statistics&lt;/author&gt;&lt;/authors&gt;&lt;/contributors&gt;&lt;titles&gt;&lt;title&gt;Coauthorship and citation networks for statisticians&lt;/title&gt;&lt;/titles&gt;&lt;pages&gt;1779-1812&lt;/pages&gt;&lt;volume&gt;10&lt;/volume&gt;&lt;number&gt;4&lt;/number&gt;&lt;dates&gt;&lt;year&gt;2016&lt;/year&gt;&lt;/dates&gt;&lt;isbn&gt;1932-6157&lt;/isbn&gt;&lt;urls&gt;&lt;/urls&gt;&lt;/record&gt;&lt;/Cite&gt;&lt;/EndNote&gt;</w:instrText>
      </w:r>
      <w:r w:rsidR="00C70759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(Ji &amp; Jin, 2016)</w:t>
      </w:r>
      <w:r w:rsidR="00C70759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。由此可见，借助于网络来研究数据内容非常丰富，可以研究个体的性质，也可以通过网络链接来研究个体之间的联系。借助于网络的研究方法在社会各个领域都有广泛的应用，在</w:t>
      </w:r>
      <w:r w:rsidR="00E55828" w:rsidRPr="00CB601C">
        <w:rPr>
          <w:rFonts w:ascii="Times New Roman" w:eastAsia="宋体" w:hAnsi="Times New Roman" w:cs="Times New Roman"/>
          <w:szCs w:val="21"/>
        </w:rPr>
        <w:t>引文</w:t>
      </w:r>
      <w:r w:rsidRPr="00CB601C">
        <w:rPr>
          <w:rFonts w:ascii="Times New Roman" w:eastAsia="宋体" w:hAnsi="Times New Roman" w:cs="Times New Roman"/>
          <w:szCs w:val="21"/>
        </w:rPr>
        <w:t>网络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&lt;EndNote&gt;&lt;Cite&gt;&lt;Author&gt;Ji&lt;/Author&gt;&lt;Year&gt;2016&lt;/Year&gt;&lt;RecNum&gt;12&lt;/RecNum&gt;&lt;DisplayText&gt;(Ji &amp;amp; Jin, 2016)&lt;/DisplayText&gt;&lt;record&gt;&lt;rec-number&gt;12&lt;/rec-number&gt;&lt;foreign-keys&gt;&lt;key app="EN" db-id="d0ewxszrk9as5jeaefsx002ke9ewedea2rdw" timestamp="1604814157"&gt;12&lt;/key&gt;&lt;/foreign-keys&gt;&lt;ref-type name="Journal Article"&gt;17&lt;/ref-type&gt;&lt;contributors&gt;&lt;authors&gt;&lt;author&gt;Ji, Pengsheng&lt;/author&gt;&lt;author&gt;Jin, Jiashun %J The Annals of Applied Statistics&lt;/author&gt;&lt;/authors&gt;&lt;/contributors&gt;&lt;titles&gt;&lt;title&gt;Coauthorship and citation networks for statisticians&lt;/title&gt;&lt;/titles&gt;&lt;pages&gt;1779-1812&lt;/pages&gt;&lt;volume&gt;10&lt;/volume&gt;&lt;number&gt;4&lt;/number&gt;&lt;dates&gt;&lt;year&gt;2016&lt;/year&gt;&lt;/dates&gt;&lt;isbn&gt;1932-6157&lt;/isbn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(Ji &amp; Jin, 2016)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、基于网络的推荐系统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&lt;EndNote&gt;&lt;Cite&gt;&lt;Author&gt;Ying&lt;/Author&gt;&lt;Year&gt;2018&lt;/Year&gt;&lt;RecNum&gt;23&lt;/RecNum&gt;&lt;DisplayText&gt;(Ying et al., 2018)&lt;/DisplayText&gt;&lt;record&gt;&lt;rec-number&gt;23&lt;/rec-number&gt;&lt;foreign-keys&gt;&lt;key app="EN" db-id="d0ewxszrk9as5jeaefsx002ke9ewedea2rdw" timestamp="1604817884"&gt;23&lt;/key&gt;&lt;/foreign-keys&gt;&lt;ref-type name="Conference Proceedings"&gt;10&lt;/ref-type&gt;&lt;contributors&gt;&lt;authors&gt;&lt;author&gt;Ying, Rex&lt;/author&gt;&lt;author&gt;He, Ruining&lt;/author&gt;&lt;author&gt;Chen, Kaifeng&lt;/author&gt;&lt;author&gt;Eksombatchai, Pong&lt;/author&gt;&lt;author&gt;Hamilton, William L&lt;/author&gt;&lt;author&gt;Leskovec, Jure&lt;/author&gt;&lt;/authors&gt;&lt;/contributors&gt;&lt;titles&gt;&lt;title&gt;Graph convolutional neural networks for web-scale recommender systems&lt;/title&gt;&lt;secondary-title&gt;Proceedings of the 24th ACM SIGKDD International Conference on Knowledge Discovery &amp;amp; Data Mining&lt;/secondary-title&gt;&lt;/titles&gt;&lt;pages&gt;974-983&lt;/pages&gt;&lt;dates&gt;&lt;year&gt;2018&lt;/year&gt;&lt;/dates&gt;&lt;urls&gt;&lt;/urls&gt;&lt;/record&gt;&lt;/Cite&gt;&lt;/EndNote&gt;</w:instrTex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(Ying et al., 2018)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、流行病传播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&lt;EndNote&gt;&lt;Cite&gt;&lt;Author&gt;Li&lt;/Author&gt;&lt;Year&gt;1995&lt;/Year&gt;&lt;RecNum&gt;13&lt;/RecNum&gt;&lt;DisplayText&gt;(Li &amp;amp; Muldowney, 1995)&lt;/DisplayText&gt;&lt;record&gt;&lt;rec-number&gt;13&lt;/rec-number&gt;&lt;foreign-keys&gt;&lt;key app="EN" db-id="d0ewxszrk9as5jeaefsx002ke9ewedea2rdw" timestamp="1604814522"&gt;13&lt;/key&gt;&lt;/foreign-keys&gt;&lt;ref-type name="Journal Article"&gt;17&lt;/ref-type&gt;&lt;contributors&gt;&lt;authors&gt;&lt;author&gt;Li, Michael Y&lt;/author&gt;&lt;author&gt;Muldowney, James S %J Mathematical biosciences&lt;/author&gt;&lt;/authors&gt;&lt;/contributors&gt;&lt;titles&gt;&lt;title&gt;Global stability for the SEIR model in epidemiology&lt;/title&gt;&lt;/titles&gt;&lt;pages&gt;155-164&lt;/pages&gt;&lt;volume&gt;125&lt;/volume&gt;&lt;number&gt;2&lt;/number&gt;&lt;dates&gt;&lt;year&gt;1995&lt;/year&gt;&lt;/dates&gt;&lt;isbn&gt;0025-5564&lt;/isbn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(Li &amp; Muldowney, 1995)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、交通网络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&lt;EndNote&gt;&lt;Cite&gt;&lt;Author&gt;Hensher&lt;/Author&gt;&lt;Year&gt;2007&lt;/Year&gt;&lt;RecNum&gt;5&lt;/RecNum&gt;&lt;DisplayText&gt;(Hensher, 2007)&lt;/DisplayText&gt;&lt;record&gt;&lt;rec-number&gt;5&lt;/rec-number&gt;&lt;foreign-keys&gt;&lt;key app="EN" db-id="d0ewxszrk9as5jeaefsx002ke9ewedea2rdw" timestamp="1604813109"&gt;5&lt;/key&gt;&lt;/foreign-keys&gt;&lt;ref-type name="Journal Article"&gt;17&lt;/ref-type&gt;&lt;contributors&gt;&lt;authors&gt;&lt;author&gt;Hensher, David A %J Transport Policy&lt;/author&gt;&lt;/authors&gt;&lt;/contributors&gt;&lt;titles&gt;&lt;title&gt;Sustainable public transport systems: Moving towards a value for money and network-based approach and away from blind commitment&lt;/title&gt;&lt;/titles&gt;&lt;pages&gt;98-102&lt;/pages&gt;&lt;volume&gt;14&lt;/volume&gt;&lt;number&gt;1&lt;/number&gt;&lt;dates&gt;&lt;year&gt;2007&lt;/year&gt;&lt;/dates&gt;&lt;isbn&gt;0967-070X&lt;/isbn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(Hensher, 2007)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、通讯网络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&lt;EndNote&gt;&lt;Cite&gt;&lt;Author&gt;Gershman&lt;/Author&gt;&lt;Year&gt;2001&lt;/Year&gt;&lt;RecNum&gt;14&lt;/RecNum&gt;&lt;DisplayText&gt;(Gershman, Swaminathan, Meyers, &amp;amp; Fano, 2001)&lt;/DisplayText&gt;&lt;record&gt;&lt;rec-number&gt;14&lt;/rec-number&gt;&lt;foreign-keys&gt;&lt;key app="EN" db-id="d0ewxszrk9as5jeaefsx002ke9ewedea2rdw" timestamp="1604814638"&gt;14&lt;/key&gt;&lt;/foreign-keys&gt;&lt;ref-type name="Generic"&gt;13&lt;/ref-type&gt;&lt;contributors&gt;&lt;authors&gt;&lt;author&gt;Gershman, Anatole Vitaly&lt;/author&gt;&lt;author&gt;Swaminathan, Kishore Sundaram&lt;/author&gt;&lt;author&gt;Meyers, James L&lt;/author&gt;&lt;author&gt;Fano, Andrew Ernest&lt;/author&gt;&lt;/authors&gt;&lt;/contributors&gt;&lt;titles&gt;&lt;title&gt;System, method and article of manufacture for a mobile communication network utilizing a distributed communication network&lt;/title&gt;&lt;/titles&gt;&lt;dates&gt;&lt;year&gt;2001&lt;/year&gt;&lt;/dates&gt;&lt;publisher&gt;Google Patents&lt;/publisher&gt;&lt;urls&gt;&lt;/urls&gt;&lt;/record&gt;&lt;/Cite&gt;&lt;/EndNote&gt;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(Gershman, Swaminathan, Meyers, &amp; Fano, 2001)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、计算机网络与互联网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&lt;EndNote&gt;&lt;Cite&gt;&lt;Author&gt;Jacoby&lt;/Author&gt;&lt;Year&gt;1998&lt;/Year&gt;&lt;RecNum&gt;17&lt;/RecNum&gt;&lt;DisplayText&gt;(Jacoby, 1998)&lt;/DisplayText&gt;&lt;record&gt;&lt;rec-number&gt;17&lt;/rec-number&gt;&lt;foreign-keys&gt;&lt;key app="EN" db-id="d0ewxszrk9as5jeaefsx002ke9ewedea2rdw" timestamp="1604814797"&gt;17&lt;/key&gt;&lt;/foreign-keys&gt;&lt;ref-type name="Generic"&gt;13&lt;/ref-type&gt;&lt;contributors&gt;&lt;authors&gt;&lt;author&gt;Jacoby, Ronald&lt;/author&gt;&lt;/authors&gt;&lt;/contributors&gt;&lt;titles&gt;&lt;title&gt;Graphical representation of computer network topology and activity&lt;/title&gt;&lt;/titles&gt;&lt;dates&gt;&lt;year&gt;1998&lt;/year&gt;&lt;/dates&gt;&lt;publisher&gt;Google Patents&lt;/publisher&gt;&lt;urls&gt;&lt;/urls&gt;&lt;/record&gt;&lt;/Cite&gt;&lt;/EndNote&gt;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(Jacoby, 1998)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、社交网络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&lt;EndNote&gt;&lt;Cite&gt;&lt;Author&gt;Scott&lt;/Author&gt;&lt;Year&gt;1988&lt;/Year&gt;&lt;RecNum&gt;16&lt;/RecNum&gt;&lt;DisplayText&gt;(Scott, 1988)&lt;/DisplayText&gt;&lt;record&gt;&lt;rec-number&gt;16&lt;/rec-number&gt;&lt;foreign-keys&gt;&lt;key app="EN" db-id="d0ewxszrk9as5jeaefsx002ke9ewedea2rdw" timestamp="1604814683"&gt;16&lt;/key&gt;&lt;/foreign-keys&gt;&lt;ref-type name="Journal Article"&gt;17&lt;/ref-type&gt;&lt;contributors&gt;&lt;authors&gt;&lt;author&gt;Scott, John %J Sociology&lt;/author&gt;&lt;/authors&gt;&lt;/contributors&gt;&lt;titles&gt;&lt;title&gt;Social network analysis&lt;/title&gt;&lt;/titles&gt;&lt;pages&gt;109-127&lt;/pages&gt;&lt;volume&gt;22&lt;/volume&gt;&lt;number&gt;1&lt;/number&gt;&lt;dates&gt;&lt;year&gt;1988&lt;/year&gt;&lt;/dates&gt;&lt;isbn&gt;0038-0385&lt;/isbn&gt;&lt;urls&gt;&lt;/urls&gt;&lt;/record&gt;&lt;/Cite&gt;&lt;/EndNote&gt;</w:instrTex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(Scott, 1988)</w:t>
      </w:r>
      <w:r w:rsidR="00E55828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等也有诸多成果。</w:t>
      </w:r>
    </w:p>
    <w:p w14:paraId="30F2B19F" w14:textId="21245C03" w:rsidR="00255F07" w:rsidRPr="00CB601C" w:rsidRDefault="00740207" w:rsidP="00EE4CE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B601C">
        <w:rPr>
          <w:rFonts w:ascii="Times New Roman" w:eastAsia="宋体" w:hAnsi="Times New Roman" w:cs="Times New Roman"/>
          <w:szCs w:val="21"/>
        </w:rPr>
        <w:tab/>
      </w:r>
      <w:r w:rsidRPr="00CB601C">
        <w:rPr>
          <w:rFonts w:ascii="Times New Roman" w:eastAsia="宋体" w:hAnsi="Times New Roman" w:cs="Times New Roman"/>
          <w:szCs w:val="21"/>
        </w:rPr>
        <w:t>在复杂网络分析中，网络社区发现是其中最重要的研究方向之一。社区是节点的集合，他们在该集合内部连接紧密，但与网络中其余节点连接比较稀疏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PEVuZE5vdGU+PENpdGU+PEF1dGhvcj5EYW5vbjwvQXV0aG9yPjxZZWFyPjIwMDU8L1llYXI+PFJl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</w:instrText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PEVuZE5vdGU+PENpdGU+PEF1dGhvcj5EYW5vbjwvQXV0aG9yPjxZZWFyPjIwMDU8L1llYXI+PFJl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EN.CITE.DATA </w:instrText>
      </w:r>
      <w:r w:rsidR="004C1D2F" w:rsidRPr="00CB601C">
        <w:rPr>
          <w:rFonts w:ascii="Times New Roman" w:eastAsia="宋体" w:hAnsi="Times New Roman" w:cs="Times New Roman"/>
          <w:szCs w:val="21"/>
        </w:rPr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57432E" w:rsidRPr="00CB601C">
        <w:rPr>
          <w:rFonts w:ascii="Times New Roman" w:eastAsia="宋体" w:hAnsi="Times New Roman" w:cs="Times New Roman"/>
          <w:szCs w:val="21"/>
        </w:rPr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(Boccaletti, Latora, Moreno, Chavez, &amp; Hwang, 2006; Danon, Diaz-Guilera, Duch, Arenas, &amp; Experiment, 2005; Fortunato, 2010)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。网络社区发现的目的是识别此类节点群体，其有助于识别复杂网络中的重要社区。该方法可以应用于许多研究</w:t>
      </w:r>
      <w:r w:rsidR="00230D40" w:rsidRPr="00CB601C">
        <w:rPr>
          <w:rFonts w:ascii="Times New Roman" w:eastAsia="宋体" w:hAnsi="Times New Roman" w:cs="Times New Roman"/>
          <w:szCs w:val="21"/>
        </w:rPr>
        <w:t>研究</w:t>
      </w:r>
      <w:r w:rsidRPr="00CB601C">
        <w:rPr>
          <w:rFonts w:ascii="Times New Roman" w:eastAsia="宋体" w:hAnsi="Times New Roman" w:cs="Times New Roman"/>
          <w:szCs w:val="21"/>
        </w:rPr>
        <w:t>领域，例如物理学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&lt;EndNote&gt;&lt;Cite&gt;&lt;Author&gt;Chen&lt;/Author&gt;&lt;Year&gt;2010&lt;/Year&gt;&lt;RecNum&gt;21&lt;/RecNum&gt;&lt;DisplayText&gt;(Chen &amp;amp; Redner, 2010)&lt;/DisplayText&gt;&lt;record&gt;&lt;rec-number&gt;21&lt;/rec-number&gt;&lt;foreign-keys&gt;&lt;key app="EN" db-id="d0ewxszrk9as5jeaefsx002ke9ewedea2rdw" timestamp="1604817732"&gt;21&lt;/key&gt;&lt;/foreign-keys&gt;&lt;ref-type name="Journal Article"&gt;17&lt;/ref-type&gt;&lt;contributors&gt;&lt;authors&gt;&lt;author&gt;Chen, P&lt;/author&gt;&lt;author&gt;Redner, Sidney %J Journal of Informetrics&lt;/author&gt;&lt;/authors&gt;&lt;/contributors&gt;&lt;titles&gt;&lt;title&gt;Community structure of the physical review citation network&lt;/title&gt;&lt;/titles&gt;&lt;pages&gt;278-290&lt;/pages&gt;&lt;volume&gt;4&lt;/volume&gt;&lt;number&gt;3&lt;/number&gt;&lt;dates&gt;&lt;year&gt;2010&lt;/year&gt;&lt;/dates&gt;&lt;isbn&gt;1751-1577&lt;/isbn&gt;&lt;urls&gt;&lt;/urls&gt;&lt;/record&gt;&lt;/Cite&gt;&lt;/EndNote&gt;</w:instrTex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(Chen &amp; Redner, 2010)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，生物学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&lt;EndNote&gt;&lt;Cite&gt;&lt;Author&gt;Girvan&lt;/Author&gt;&lt;Year&gt;2002&lt;/Year&gt;&lt;RecNum&gt;22&lt;/RecNum&gt;&lt;DisplayText&gt;(Girvan &amp;amp; Newman, 2002)&lt;/DisplayText&gt;&lt;record&gt;&lt;rec-number&gt;22&lt;/rec-number&gt;&lt;foreign-keys&gt;&lt;key app="EN" db-id="d0ewxszrk9as5jeaefsx002ke9ewedea2rdw" timestamp="1604817775"&gt;22&lt;/key&gt;&lt;/foreign-keys&gt;&lt;ref-type name="Journal Article"&gt;17&lt;/ref-type&gt;&lt;contributors&gt;&lt;authors&gt;&lt;author&gt;Girvan, Michelle&lt;/author&gt;&lt;author&gt;Newman, Mark EJ %J Proceedings of the national academy of sciences&lt;/author&gt;&lt;/authors&gt;&lt;/contributors&gt;&lt;titles&gt;&lt;title&gt;Community structure in social and biological networks&lt;/title&gt;&lt;/titles&gt;&lt;pages&gt;7821-7826&lt;/pages&gt;&lt;volume&gt;99&lt;/volume&gt;&lt;number&gt;12&lt;/number&gt;&lt;dates&gt;&lt;year&gt;2002&lt;/year&gt;&lt;/dates&gt;&lt;isbn&gt;0027-8424&lt;/isbn&gt;&lt;urls&gt;&lt;/urls&gt;&lt;/record&gt;&lt;/Cite&gt;&lt;/EndNote&gt;</w:instrTex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(Girvan &amp; Newman, 2002)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，统计学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begin"/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&lt;EndNote&gt;&lt;Cite&gt;&lt;Author&gt;Ji&lt;/Author&gt;&lt;Year&gt;2016&lt;/Year&gt;&lt;RecNum&gt;12&lt;/RecNum&gt;&lt;DisplayText&gt;(Ji &amp;amp; Jin, 2016)&lt;/DisplayText&gt;&lt;record&gt;&lt;rec-number&gt;12&lt;/rec-number&gt;&lt;foreign-keys&gt;&lt;key app="EN" db-id="d0ewxszrk9as5jeaefsx002ke9ewedea2rdw" timestamp="1604814157"&gt;12&lt;/key&gt;&lt;/foreign-keys&gt;&lt;ref-type name="Journal Article"&gt;17&lt;/ref-type&gt;&lt;contributors&gt;&lt;authors&gt;&lt;author&gt;Ji, Pengsheng&lt;/author&gt;&lt;author&gt;Jin, Jiashun %J The Annals of Applied Statistics&lt;/author&gt;&lt;/authors&gt;&lt;/contributors&gt;&lt;titles&gt;&lt;title&gt;Coauthorship and citation networks for statisticians&lt;/title&gt;&lt;/titles&gt;&lt;pages&gt;1779-1812&lt;/pages&gt;&lt;volume&gt;10&lt;/volume&gt;&lt;number&gt;4&lt;/number&gt;&lt;dates&gt;&lt;year&gt;2016&lt;/year&gt;&lt;/dates&gt;&lt;isbn&gt;1932-6157&lt;/isbn&gt;&lt;urls&gt;&lt;/urls&gt;&lt;/record&gt;&lt;/Cite&gt;&lt;/EndNote&gt;</w:instrTex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(Ji &amp; Jin, 2016)</w:t>
      </w:r>
      <w:r w:rsidR="0057432E" w:rsidRPr="00CB601C">
        <w:rPr>
          <w:rFonts w:ascii="Times New Roman" w:eastAsia="宋体" w:hAnsi="Times New Roman" w:cs="Times New Roman"/>
          <w:szCs w:val="21"/>
        </w:rPr>
        <w:fldChar w:fldCharType="end"/>
      </w:r>
      <w:r w:rsidRPr="00CB601C">
        <w:rPr>
          <w:rFonts w:ascii="Times New Roman" w:eastAsia="宋体" w:hAnsi="Times New Roman" w:cs="Times New Roman"/>
          <w:szCs w:val="21"/>
        </w:rPr>
        <w:t>等。</w:t>
      </w:r>
      <w:r w:rsidR="00825BB8" w:rsidRPr="00CB601C">
        <w:rPr>
          <w:rFonts w:ascii="Times New Roman" w:eastAsia="宋体" w:hAnsi="Times New Roman" w:cs="Times New Roman"/>
          <w:szCs w:val="21"/>
        </w:rPr>
        <w:t>网络社区发现分为静态网络社区发现（</w:t>
      </w:r>
      <w:r w:rsidR="00825BB8" w:rsidRPr="00CB601C">
        <w:rPr>
          <w:rFonts w:ascii="Times New Roman" w:eastAsia="宋体" w:hAnsi="Times New Roman" w:cs="Times New Roman"/>
          <w:szCs w:val="21"/>
        </w:rPr>
        <w:t>CD</w:t>
      </w:r>
      <w:r w:rsidR="00825BB8" w:rsidRPr="00CB601C">
        <w:rPr>
          <w:rFonts w:ascii="Times New Roman" w:eastAsia="宋体" w:hAnsi="Times New Roman" w:cs="Times New Roman"/>
          <w:szCs w:val="21"/>
        </w:rPr>
        <w:t>）和动态网络社区发现（</w:t>
      </w:r>
      <w:r w:rsidR="00825BB8" w:rsidRPr="00CB601C">
        <w:rPr>
          <w:rFonts w:ascii="Times New Roman" w:eastAsia="宋体" w:hAnsi="Times New Roman" w:cs="Times New Roman"/>
          <w:szCs w:val="21"/>
        </w:rPr>
        <w:t>DCD</w:t>
      </w:r>
      <w:r w:rsidR="00825BB8" w:rsidRPr="00CB601C">
        <w:rPr>
          <w:rFonts w:ascii="Times New Roman" w:eastAsia="宋体" w:hAnsi="Times New Roman" w:cs="Times New Roman"/>
          <w:szCs w:val="21"/>
        </w:rPr>
        <w:t>）。</w:t>
      </w:r>
      <w:r w:rsidR="00A915D7" w:rsidRPr="00CB601C">
        <w:rPr>
          <w:rFonts w:ascii="Times New Roman" w:eastAsia="宋体" w:hAnsi="Times New Roman" w:cs="Times New Roman"/>
          <w:szCs w:val="21"/>
        </w:rPr>
        <w:t>静态</w:t>
      </w:r>
      <w:r w:rsidR="0057432E" w:rsidRPr="00CB601C">
        <w:rPr>
          <w:rFonts w:ascii="Times New Roman" w:eastAsia="宋体" w:hAnsi="Times New Roman" w:cs="Times New Roman"/>
          <w:szCs w:val="21"/>
        </w:rPr>
        <w:t>网络社区发现</w:t>
      </w:r>
      <w:r w:rsidR="00A915D7" w:rsidRPr="00CB601C">
        <w:rPr>
          <w:rFonts w:ascii="Times New Roman" w:eastAsia="宋体" w:hAnsi="Times New Roman" w:cs="Times New Roman"/>
          <w:szCs w:val="21"/>
        </w:rPr>
        <w:t>方法根据网络是否</w:t>
      </w:r>
      <w:r w:rsidR="00825BB8" w:rsidRPr="00CB601C">
        <w:rPr>
          <w:rFonts w:ascii="Times New Roman" w:eastAsia="宋体" w:hAnsi="Times New Roman" w:cs="Times New Roman"/>
          <w:szCs w:val="21"/>
        </w:rPr>
        <w:t>为</w:t>
      </w:r>
      <w:r w:rsidR="00A915D7" w:rsidRPr="00CB601C">
        <w:rPr>
          <w:rFonts w:ascii="Times New Roman" w:eastAsia="宋体" w:hAnsi="Times New Roman" w:cs="Times New Roman"/>
          <w:szCs w:val="21"/>
        </w:rPr>
        <w:t>有向网络</w:t>
      </w:r>
      <w:r w:rsidR="00825BB8" w:rsidRPr="00CB601C">
        <w:rPr>
          <w:rFonts w:ascii="Times New Roman" w:eastAsia="宋体" w:hAnsi="Times New Roman" w:cs="Times New Roman"/>
          <w:szCs w:val="21"/>
        </w:rPr>
        <w:t>可分为两类。针对无向网络很多方法</w:t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PEVuZE5vdGU+PENpdGU+PEF1dGhvcj5DbGF1c2V0PC9BdXRob3I+PFllYXI+MjAwNDwvWWVhcj48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</w:instrText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PEVuZE5vdGU+PENpdGU+PEF1dGhvcj5DbGF1c2V0PC9BdXRob3I+PFllYXI+MjAwNDwvWWVhcj48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EN.CITE.DATA </w:instrText>
      </w:r>
      <w:r w:rsidR="004C1D2F" w:rsidRPr="00CB601C">
        <w:rPr>
          <w:rFonts w:ascii="Times New Roman" w:eastAsia="宋体" w:hAnsi="Times New Roman" w:cs="Times New Roman"/>
          <w:szCs w:val="21"/>
        </w:rPr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825BB8" w:rsidRPr="00CB601C">
        <w:rPr>
          <w:rFonts w:ascii="Times New Roman" w:eastAsia="宋体" w:hAnsi="Times New Roman" w:cs="Times New Roman"/>
          <w:szCs w:val="21"/>
        </w:rPr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(Clauset, Newman, &amp; Moore, 2004; Duan, Ke, &amp; Wang, 2019; J. Jin, Ke, &amp; Luo, 2017; J. J. T. A. o. S. Jin, 2015; Ke &amp; Wang, 2017; Parés et al., 2017)</w:t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825BB8" w:rsidRPr="00CB601C">
        <w:rPr>
          <w:rFonts w:ascii="Times New Roman" w:eastAsia="宋体" w:hAnsi="Times New Roman" w:cs="Times New Roman"/>
          <w:szCs w:val="21"/>
        </w:rPr>
        <w:t>。针对有向网络目前也有很多方法</w:t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PEVuZE5vdGU+PENpdGU+PEF1dGhvcj5LaW08L0F1dGhvcj48WWVhcj4yMDEwPC9ZZWFyPjxSZWNO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 </w:instrText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PEVuZE5vdGU+PENpdGU+PEF1dGhvcj5LaW08L0F1dGhvcj48WWVhcj4yMDEwPC9ZZWFyPjxSZWNO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</w:fldData>
        </w:fldChar>
      </w:r>
      <w:r w:rsidR="004C1D2F" w:rsidRPr="00CB601C">
        <w:rPr>
          <w:rFonts w:ascii="Times New Roman" w:eastAsia="宋体" w:hAnsi="Times New Roman" w:cs="Times New Roman"/>
          <w:szCs w:val="21"/>
        </w:rPr>
        <w:instrText xml:space="preserve"> ADDIN EN.CITE.DATA </w:instrText>
      </w:r>
      <w:r w:rsidR="004C1D2F" w:rsidRPr="00CB601C">
        <w:rPr>
          <w:rFonts w:ascii="Times New Roman" w:eastAsia="宋体" w:hAnsi="Times New Roman" w:cs="Times New Roman"/>
          <w:szCs w:val="21"/>
        </w:rPr>
      </w:r>
      <w:r w:rsidR="004C1D2F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825BB8" w:rsidRPr="00CB601C">
        <w:rPr>
          <w:rFonts w:ascii="Times New Roman" w:eastAsia="宋体" w:hAnsi="Times New Roman" w:cs="Times New Roman"/>
          <w:szCs w:val="21"/>
        </w:rPr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separate"/>
      </w:r>
      <w:r w:rsidR="004C1D2F" w:rsidRPr="00CB601C">
        <w:rPr>
          <w:rFonts w:ascii="Times New Roman" w:eastAsia="宋体" w:hAnsi="Times New Roman" w:cs="Times New Roman"/>
          <w:noProof/>
          <w:szCs w:val="21"/>
        </w:rPr>
        <w:t>(Ji &amp; Jin, 2016; Kim, Son, &amp; Jeong, 2010; Leicht &amp; Newman, 2008; M. E. Newman &amp; Leicht, 2007; Ramasco &amp; Mungan, 2008; Rosvall &amp; Bergstrom, 2008)</w:t>
      </w:r>
      <w:r w:rsidR="00825BB8" w:rsidRPr="00CB601C">
        <w:rPr>
          <w:rFonts w:ascii="Times New Roman" w:eastAsia="宋体" w:hAnsi="Times New Roman" w:cs="Times New Roman"/>
          <w:szCs w:val="21"/>
        </w:rPr>
        <w:fldChar w:fldCharType="end"/>
      </w:r>
      <w:r w:rsidR="00825BB8" w:rsidRPr="00CB601C">
        <w:rPr>
          <w:rFonts w:ascii="Times New Roman" w:eastAsia="宋体" w:hAnsi="Times New Roman" w:cs="Times New Roman"/>
          <w:szCs w:val="21"/>
        </w:rPr>
        <w:t>。</w:t>
      </w:r>
    </w:p>
    <w:p w14:paraId="6F668198" w14:textId="03422C66" w:rsidR="00255F07" w:rsidRPr="00CB601C" w:rsidRDefault="00255F07" w:rsidP="00CB601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D6F718D" w14:textId="1C3E69CC" w:rsidR="00BF2F20" w:rsidRPr="00CB601C" w:rsidRDefault="00975BAB" w:rsidP="00975BAB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CB601C">
        <w:rPr>
          <w:rFonts w:ascii="Times New Roman" w:eastAsia="宋体" w:hAnsi="Times New Roman" w:cs="Times New Roman"/>
          <w:b/>
          <w:bCs/>
          <w:szCs w:val="21"/>
        </w:rPr>
        <w:t>参考文献</w:t>
      </w:r>
    </w:p>
    <w:p w14:paraId="2AC8B689" w14:textId="77777777" w:rsidR="00CB601C" w:rsidRPr="00CB601C" w:rsidRDefault="00BF2F20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eastAsia="宋体" w:hAnsi="Times New Roman" w:cs="Times New Roman"/>
          <w:noProof w:val="0"/>
          <w:sz w:val="21"/>
          <w:szCs w:val="21"/>
        </w:rPr>
        <w:fldChar w:fldCharType="begin"/>
      </w:r>
      <w:r w:rsidRPr="00CB601C">
        <w:rPr>
          <w:rFonts w:ascii="Times New Roman" w:eastAsia="宋体" w:hAnsi="Times New Roman" w:cs="Times New Roman"/>
          <w:noProof w:val="0"/>
          <w:sz w:val="21"/>
          <w:szCs w:val="21"/>
        </w:rPr>
        <w:instrText xml:space="preserve"> ADDIN EN.REFLIST </w:instrText>
      </w:r>
      <w:r w:rsidRPr="00CB601C">
        <w:rPr>
          <w:rFonts w:ascii="Times New Roman" w:eastAsia="宋体" w:hAnsi="Times New Roman" w:cs="Times New Roman"/>
          <w:noProof w:val="0"/>
          <w:sz w:val="21"/>
          <w:szCs w:val="21"/>
        </w:rPr>
        <w:fldChar w:fldCharType="separate"/>
      </w:r>
      <w:r w:rsidR="00CB601C" w:rsidRPr="00CB601C">
        <w:rPr>
          <w:rFonts w:ascii="Times New Roman" w:hAnsi="Times New Roman" w:cs="Times New Roman"/>
          <w:sz w:val="21"/>
          <w:szCs w:val="21"/>
        </w:rPr>
        <w:t>Barabási, A.-L., &amp; Albert, R. J. s. (1999). Emergence of scaling in random networks.</w:t>
      </w:r>
      <w:r w:rsidR="00CB601C" w:rsidRPr="00CB601C">
        <w:rPr>
          <w:rFonts w:ascii="Times New Roman" w:hAnsi="Times New Roman" w:cs="Times New Roman"/>
          <w:i/>
          <w:sz w:val="21"/>
          <w:szCs w:val="21"/>
        </w:rPr>
        <w:t xml:space="preserve"> 286</w:t>
      </w:r>
      <w:r w:rsidR="00CB601C" w:rsidRPr="00CB601C">
        <w:rPr>
          <w:rFonts w:ascii="Times New Roman" w:hAnsi="Times New Roman" w:cs="Times New Roman"/>
          <w:sz w:val="21"/>
          <w:szCs w:val="21"/>
        </w:rPr>
        <w:t xml:space="preserve">(5439), 509-512. </w:t>
      </w:r>
    </w:p>
    <w:p w14:paraId="7A34FA20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Boccaletti, S., Latora, V., Moreno, Y., Chavez, M., &amp; Hwang, D.-U. J. P. r. (2006). Complex networks: Structure and dynamics.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424</w:t>
      </w:r>
      <w:r w:rsidRPr="00CB601C">
        <w:rPr>
          <w:rFonts w:ascii="Times New Roman" w:hAnsi="Times New Roman" w:cs="Times New Roman"/>
          <w:sz w:val="21"/>
          <w:szCs w:val="21"/>
        </w:rPr>
        <w:t xml:space="preserve">(4-5), 175-308. </w:t>
      </w:r>
    </w:p>
    <w:p w14:paraId="04DD6A2B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lastRenderedPageBreak/>
        <w:t>Chen, P., &amp; Redner, S. J. J. o. I. (2010). Community structure of the physical review citation network.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4</w:t>
      </w:r>
      <w:r w:rsidRPr="00CB601C">
        <w:rPr>
          <w:rFonts w:ascii="Times New Roman" w:hAnsi="Times New Roman" w:cs="Times New Roman"/>
          <w:sz w:val="21"/>
          <w:szCs w:val="21"/>
        </w:rPr>
        <w:t xml:space="preserve">(3), 278-290. </w:t>
      </w:r>
    </w:p>
    <w:p w14:paraId="29FEA057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Clauset, A., Newman, M. E., &amp; Moore, C. J. P. r. E. (2004). Finding community structure in very large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70</w:t>
      </w:r>
      <w:r w:rsidRPr="00CB601C">
        <w:rPr>
          <w:rFonts w:ascii="Times New Roman" w:hAnsi="Times New Roman" w:cs="Times New Roman"/>
          <w:sz w:val="21"/>
          <w:szCs w:val="21"/>
        </w:rPr>
        <w:t xml:space="preserve">(6), 066111. </w:t>
      </w:r>
    </w:p>
    <w:p w14:paraId="1A882356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Danon, L., Diaz-Guilera, A., Duch, J., Arenas, A. J. J. o. S. M. T., &amp; Experiment. (2005). Comparing community structure identification.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2005</w:t>
      </w:r>
      <w:r w:rsidRPr="00CB601C">
        <w:rPr>
          <w:rFonts w:ascii="Times New Roman" w:hAnsi="Times New Roman" w:cs="Times New Roman"/>
          <w:sz w:val="21"/>
          <w:szCs w:val="21"/>
        </w:rPr>
        <w:t xml:space="preserve">(09), P09008. </w:t>
      </w:r>
    </w:p>
    <w:p w14:paraId="6C1FCD3A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 xml:space="preserve">Duan, Y., Ke, T., &amp; Wang, M. (2019). </w:t>
      </w:r>
      <w:r w:rsidRPr="00CB601C">
        <w:rPr>
          <w:rFonts w:ascii="Times New Roman" w:hAnsi="Times New Roman" w:cs="Times New Roman"/>
          <w:i/>
          <w:sz w:val="21"/>
          <w:szCs w:val="21"/>
        </w:rPr>
        <w:t>State aggregation learning from markov transition data.</w:t>
      </w:r>
      <w:r w:rsidRPr="00CB601C">
        <w:rPr>
          <w:rFonts w:ascii="Times New Roman" w:hAnsi="Times New Roman" w:cs="Times New Roman"/>
          <w:sz w:val="21"/>
          <w:szCs w:val="21"/>
        </w:rPr>
        <w:t xml:space="preserve"> Paper presented at the Advances in Neural Information Processing Systems.</w:t>
      </w:r>
    </w:p>
    <w:p w14:paraId="7B0B828F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Eggemann, N., &amp; Noble, S. D. J. D. A. M. (2011). The clustering coefficient of a scale-free random graph.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159</w:t>
      </w:r>
      <w:r w:rsidRPr="00CB601C">
        <w:rPr>
          <w:rFonts w:ascii="Times New Roman" w:hAnsi="Times New Roman" w:cs="Times New Roman"/>
          <w:sz w:val="21"/>
          <w:szCs w:val="21"/>
        </w:rPr>
        <w:t xml:space="preserve">(10), 953-965. </w:t>
      </w:r>
    </w:p>
    <w:p w14:paraId="1E4E28C7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Fortunato, S. J. P. r. (2010). Community detection in graphs.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486</w:t>
      </w:r>
      <w:r w:rsidRPr="00CB601C">
        <w:rPr>
          <w:rFonts w:ascii="Times New Roman" w:hAnsi="Times New Roman" w:cs="Times New Roman"/>
          <w:sz w:val="21"/>
          <w:szCs w:val="21"/>
        </w:rPr>
        <w:t xml:space="preserve">(3-5), 75-174. </w:t>
      </w:r>
    </w:p>
    <w:p w14:paraId="1FDE54A3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Freeman, L. C., Borgatti, S. P., &amp; White, D. R. J. S. n. (1991). Centrality in valued graphs: A measure of betweenness based on network flow.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13</w:t>
      </w:r>
      <w:r w:rsidRPr="00CB601C">
        <w:rPr>
          <w:rFonts w:ascii="Times New Roman" w:hAnsi="Times New Roman" w:cs="Times New Roman"/>
          <w:sz w:val="21"/>
          <w:szCs w:val="21"/>
        </w:rPr>
        <w:t xml:space="preserve">(2), 141-154. </w:t>
      </w:r>
    </w:p>
    <w:p w14:paraId="3F5C34FC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Gershman, A. V., Swaminathan, K. S., Meyers, J. L., &amp; Fano, A. E. (2001). System, method and article of manufacture for a mobile communication network utilizing a distributed communication network. In: Google Patents.</w:t>
      </w:r>
    </w:p>
    <w:p w14:paraId="1407222F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Girvan, M., &amp; Newman, M. E. J. P. o. t. n. a. o. s. (2002). Community structure in social and biological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99</w:t>
      </w:r>
      <w:r w:rsidRPr="00CB601C">
        <w:rPr>
          <w:rFonts w:ascii="Times New Roman" w:hAnsi="Times New Roman" w:cs="Times New Roman"/>
          <w:sz w:val="21"/>
          <w:szCs w:val="21"/>
        </w:rPr>
        <w:t xml:space="preserve">(12), 7821-7826. </w:t>
      </w:r>
    </w:p>
    <w:p w14:paraId="3C5ADDB4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Hensher, D. A. J. T. P. (2007). Sustainable public transport systems: Moving towards a value for money and network-based approach and away from blind commitment.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14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98-102. </w:t>
      </w:r>
    </w:p>
    <w:p w14:paraId="04E5E474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Jacoby, R. (1998). Graphical representation of computer network topology and activity. In: Google Patents.</w:t>
      </w:r>
    </w:p>
    <w:p w14:paraId="192C8DC6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Ji, P., &amp; Jin, J. J. T. A. o. A. S. (2016). Coauthorship and citation networks for statisticians.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10</w:t>
      </w:r>
      <w:r w:rsidRPr="00CB601C">
        <w:rPr>
          <w:rFonts w:ascii="Times New Roman" w:hAnsi="Times New Roman" w:cs="Times New Roman"/>
          <w:sz w:val="21"/>
          <w:szCs w:val="21"/>
        </w:rPr>
        <w:t xml:space="preserve">(4), 1779-1812. </w:t>
      </w:r>
    </w:p>
    <w:p w14:paraId="17EDFA51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 xml:space="preserve">Jin, J., Ke, Z. T., &amp; Luo, S. J. a. p. a. (2017). Estimating network memberships by simplex vertex hunting. </w:t>
      </w:r>
    </w:p>
    <w:p w14:paraId="24111B58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Jin, J. J. T. A. o. S. (2015). Fast community detection by SCORE.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43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57-89. </w:t>
      </w:r>
    </w:p>
    <w:p w14:paraId="632CEA3B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 xml:space="preserve">Ke, Z. T., &amp; Wang, M. J. a. p. a. (2017). A new SVD approach to optimal topic estimation. </w:t>
      </w:r>
    </w:p>
    <w:p w14:paraId="2F307254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Kim, Y., Son, S.-W., &amp; Jeong, H. J. P. R. E. (2010). Finding communities in directed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81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016103. </w:t>
      </w:r>
    </w:p>
    <w:p w14:paraId="1468DD91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Leicht, E. A., &amp; Newman, M. E. J. P. r. l. (2008). Community structure in directed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100</w:t>
      </w:r>
      <w:r w:rsidRPr="00CB601C">
        <w:rPr>
          <w:rFonts w:ascii="Times New Roman" w:hAnsi="Times New Roman" w:cs="Times New Roman"/>
          <w:sz w:val="21"/>
          <w:szCs w:val="21"/>
        </w:rPr>
        <w:t xml:space="preserve">(11), 118703. </w:t>
      </w:r>
    </w:p>
    <w:p w14:paraId="5EE74F51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Li, M. Y., &amp; Muldowney, J. S. J. M. b. (1995). Global stability for the SEIR model in epidemiology.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125</w:t>
      </w:r>
      <w:r w:rsidRPr="00CB601C">
        <w:rPr>
          <w:rFonts w:ascii="Times New Roman" w:hAnsi="Times New Roman" w:cs="Times New Roman"/>
          <w:sz w:val="21"/>
          <w:szCs w:val="21"/>
        </w:rPr>
        <w:t xml:space="preserve">(2), 155-164. </w:t>
      </w:r>
    </w:p>
    <w:p w14:paraId="64EAB861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Newman, M. E., &amp; Leicht, E. A. J. P. o. t. N. A. o. S. (2007). Mixture models and exploratory analysis in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104</w:t>
      </w:r>
      <w:r w:rsidRPr="00CB601C">
        <w:rPr>
          <w:rFonts w:ascii="Times New Roman" w:hAnsi="Times New Roman" w:cs="Times New Roman"/>
          <w:sz w:val="21"/>
          <w:szCs w:val="21"/>
        </w:rPr>
        <w:t xml:space="preserve">(23), 9564-9569. </w:t>
      </w:r>
    </w:p>
    <w:p w14:paraId="06D91547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Newman, M. E. J. P. r. E. (2001). Scientific collaboration networks. II. Shortest paths, weighted networks, and centrality.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64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016132. </w:t>
      </w:r>
    </w:p>
    <w:p w14:paraId="57FAA76F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 xml:space="preserve">Parés, F., Gasulla, D. G., Vilalta, A., Moreno, J., Ayguadé, E., Labarta, J., . . . Suzumura, T. (2017). </w:t>
      </w:r>
      <w:r w:rsidRPr="00CB601C">
        <w:rPr>
          <w:rFonts w:ascii="Times New Roman" w:hAnsi="Times New Roman" w:cs="Times New Roman"/>
          <w:i/>
          <w:sz w:val="21"/>
          <w:szCs w:val="21"/>
        </w:rPr>
        <w:t>Fluid communities: A competitive, scalable and diverse community detection algorithm.</w:t>
      </w:r>
      <w:r w:rsidRPr="00CB601C">
        <w:rPr>
          <w:rFonts w:ascii="Times New Roman" w:hAnsi="Times New Roman" w:cs="Times New Roman"/>
          <w:sz w:val="21"/>
          <w:szCs w:val="21"/>
        </w:rPr>
        <w:t xml:space="preserve"> Paper presented at the International Conference on Complex Networks and their Applications.</w:t>
      </w:r>
    </w:p>
    <w:p w14:paraId="101DFE5D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Ramasco, J. J., &amp; Mungan, M. J. P. R. E. (2008). Inversion method for content-based 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77</w:t>
      </w:r>
      <w:r w:rsidRPr="00CB601C">
        <w:rPr>
          <w:rFonts w:ascii="Times New Roman" w:hAnsi="Times New Roman" w:cs="Times New Roman"/>
          <w:sz w:val="21"/>
          <w:szCs w:val="21"/>
        </w:rPr>
        <w:t xml:space="preserve">(3), 036122. </w:t>
      </w:r>
    </w:p>
    <w:p w14:paraId="1CCA6F4C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lastRenderedPageBreak/>
        <w:t>Rosvall, M., &amp; Bergstrom, C. T. J. P. o. t. N. A. o. S. (2008). Maps of random walks on complex networks reveal community structure.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105</w:t>
      </w:r>
      <w:r w:rsidRPr="00CB601C">
        <w:rPr>
          <w:rFonts w:ascii="Times New Roman" w:hAnsi="Times New Roman" w:cs="Times New Roman"/>
          <w:sz w:val="21"/>
          <w:szCs w:val="21"/>
        </w:rPr>
        <w:t xml:space="preserve">(4), 1118-1123. </w:t>
      </w:r>
    </w:p>
    <w:p w14:paraId="658086C6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Sabidussi, G. J. P. (1966). The centrality index of a graph.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31</w:t>
      </w:r>
      <w:r w:rsidRPr="00CB601C">
        <w:rPr>
          <w:rFonts w:ascii="Times New Roman" w:hAnsi="Times New Roman" w:cs="Times New Roman"/>
          <w:sz w:val="21"/>
          <w:szCs w:val="21"/>
        </w:rPr>
        <w:t xml:space="preserve">(4), 581-603. </w:t>
      </w:r>
    </w:p>
    <w:p w14:paraId="5D5942E0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Scott, J. J. S. (1988). Social network analysis.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22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109-127. </w:t>
      </w:r>
    </w:p>
    <w:p w14:paraId="4DC3FBE6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Watts, D. J., &amp; Strogatz, S. H. J. n. (1998). Collective dynamics of ‘small-world’networks.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393</w:t>
      </w:r>
      <w:r w:rsidRPr="00CB601C">
        <w:rPr>
          <w:rFonts w:ascii="Times New Roman" w:hAnsi="Times New Roman" w:cs="Times New Roman"/>
          <w:sz w:val="21"/>
          <w:szCs w:val="21"/>
        </w:rPr>
        <w:t xml:space="preserve">(6684), 440-442. </w:t>
      </w:r>
    </w:p>
    <w:p w14:paraId="061CAD62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>Yan, T., Leng, C., &amp; Zhu, J. J. T. A. o. S. (2016). Asymptotics in directed exponential random graph models with an increasing bi-degree sequence.</w:t>
      </w:r>
      <w:r w:rsidRPr="00CB601C">
        <w:rPr>
          <w:rFonts w:ascii="Times New Roman" w:hAnsi="Times New Roman" w:cs="Times New Roman"/>
          <w:i/>
          <w:sz w:val="21"/>
          <w:szCs w:val="21"/>
        </w:rPr>
        <w:t xml:space="preserve"> 44</w:t>
      </w:r>
      <w:r w:rsidRPr="00CB601C">
        <w:rPr>
          <w:rFonts w:ascii="Times New Roman" w:hAnsi="Times New Roman" w:cs="Times New Roman"/>
          <w:sz w:val="21"/>
          <w:szCs w:val="21"/>
        </w:rPr>
        <w:t xml:space="preserve">(1), 31-57. </w:t>
      </w:r>
    </w:p>
    <w:p w14:paraId="403C1B75" w14:textId="77777777" w:rsidR="00CB601C" w:rsidRPr="00CB601C" w:rsidRDefault="00CB601C" w:rsidP="00CB601C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 w:rsidRPr="00CB601C">
        <w:rPr>
          <w:rFonts w:ascii="Times New Roman" w:hAnsi="Times New Roman" w:cs="Times New Roman"/>
          <w:sz w:val="21"/>
          <w:szCs w:val="21"/>
        </w:rPr>
        <w:t xml:space="preserve">Ying, R., He, R., Chen, K., Eksombatchai, P., Hamilton, W. L., &amp; Leskovec, J. (2018). </w:t>
      </w:r>
      <w:r w:rsidRPr="00CB601C">
        <w:rPr>
          <w:rFonts w:ascii="Times New Roman" w:hAnsi="Times New Roman" w:cs="Times New Roman"/>
          <w:i/>
          <w:sz w:val="21"/>
          <w:szCs w:val="21"/>
        </w:rPr>
        <w:t>Graph convolutional neural networks for web-scale recommender systems.</w:t>
      </w:r>
      <w:r w:rsidRPr="00CB601C">
        <w:rPr>
          <w:rFonts w:ascii="Times New Roman" w:hAnsi="Times New Roman" w:cs="Times New Roman"/>
          <w:sz w:val="21"/>
          <w:szCs w:val="21"/>
        </w:rPr>
        <w:t xml:space="preserve"> Paper presented at the Proceedings of the 24th ACM SIGKDD International Conference on Knowledge Discovery &amp; Data Mining.</w:t>
      </w:r>
    </w:p>
    <w:p w14:paraId="73566A36" w14:textId="76DF2E6F" w:rsidR="003C0A8A" w:rsidRPr="00CB601C" w:rsidRDefault="00BF2F20" w:rsidP="009B6755">
      <w:pPr>
        <w:ind w:firstLine="420"/>
        <w:rPr>
          <w:rFonts w:ascii="Times New Roman" w:eastAsia="宋体" w:hAnsi="Times New Roman" w:cs="Times New Roman"/>
          <w:szCs w:val="21"/>
        </w:rPr>
      </w:pPr>
      <w:r w:rsidRPr="00CB601C">
        <w:rPr>
          <w:rFonts w:ascii="Times New Roman" w:eastAsia="宋体" w:hAnsi="Times New Roman" w:cs="Times New Roman"/>
          <w:szCs w:val="21"/>
        </w:rPr>
        <w:fldChar w:fldCharType="end"/>
      </w:r>
    </w:p>
    <w:sectPr w:rsidR="003C0A8A" w:rsidRPr="00CB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7A80B" w14:textId="77777777" w:rsidR="00D318AA" w:rsidRDefault="00D318AA" w:rsidP="00816E74">
      <w:r>
        <w:separator/>
      </w:r>
    </w:p>
  </w:endnote>
  <w:endnote w:type="continuationSeparator" w:id="0">
    <w:p w14:paraId="0B0AF177" w14:textId="77777777" w:rsidR="00D318AA" w:rsidRDefault="00D318AA" w:rsidP="0081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56334" w14:textId="77777777" w:rsidR="00D318AA" w:rsidRDefault="00D318AA" w:rsidP="00816E74">
      <w:r>
        <w:separator/>
      </w:r>
    </w:p>
  </w:footnote>
  <w:footnote w:type="continuationSeparator" w:id="0">
    <w:p w14:paraId="683561BF" w14:textId="77777777" w:rsidR="00D318AA" w:rsidRDefault="00D318AA" w:rsidP="00816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(sections)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ewxszrk9as5jeaefsx002ke9ewedea2rdw&quot;&gt;研究计划&lt;record-ids&gt;&lt;item&gt;1&lt;/item&gt;&lt;item&gt;2&lt;/item&gt;&lt;item&gt;5&lt;/item&gt;&lt;item&gt;7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4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/record-ids&gt;&lt;/item&gt;&lt;/Libraries&gt;"/>
  </w:docVars>
  <w:rsids>
    <w:rsidRoot w:val="009E58E3"/>
    <w:rsid w:val="000425C8"/>
    <w:rsid w:val="00085A19"/>
    <w:rsid w:val="000B2F62"/>
    <w:rsid w:val="000B7CD3"/>
    <w:rsid w:val="000C0E5F"/>
    <w:rsid w:val="000C441F"/>
    <w:rsid w:val="0010415A"/>
    <w:rsid w:val="00140622"/>
    <w:rsid w:val="001A6D2B"/>
    <w:rsid w:val="001A7D73"/>
    <w:rsid w:val="001E1586"/>
    <w:rsid w:val="001E45F9"/>
    <w:rsid w:val="00230D40"/>
    <w:rsid w:val="00255F07"/>
    <w:rsid w:val="00290D46"/>
    <w:rsid w:val="00297DC4"/>
    <w:rsid w:val="002A6EC0"/>
    <w:rsid w:val="002C0D65"/>
    <w:rsid w:val="00310B85"/>
    <w:rsid w:val="003139E3"/>
    <w:rsid w:val="00354228"/>
    <w:rsid w:val="003C0A8A"/>
    <w:rsid w:val="003F7480"/>
    <w:rsid w:val="004303A5"/>
    <w:rsid w:val="0048773B"/>
    <w:rsid w:val="004B5413"/>
    <w:rsid w:val="004C1D2F"/>
    <w:rsid w:val="005520A3"/>
    <w:rsid w:val="00566FFC"/>
    <w:rsid w:val="0057432E"/>
    <w:rsid w:val="005C5459"/>
    <w:rsid w:val="005E3D44"/>
    <w:rsid w:val="005F59C6"/>
    <w:rsid w:val="006163CE"/>
    <w:rsid w:val="0070327E"/>
    <w:rsid w:val="00740207"/>
    <w:rsid w:val="007A1346"/>
    <w:rsid w:val="00816E74"/>
    <w:rsid w:val="00825BB8"/>
    <w:rsid w:val="00833253"/>
    <w:rsid w:val="0083521D"/>
    <w:rsid w:val="0085470C"/>
    <w:rsid w:val="00952915"/>
    <w:rsid w:val="00975BAB"/>
    <w:rsid w:val="009B6755"/>
    <w:rsid w:val="009E58E3"/>
    <w:rsid w:val="00A915D7"/>
    <w:rsid w:val="00AA02E6"/>
    <w:rsid w:val="00AA2C58"/>
    <w:rsid w:val="00B25866"/>
    <w:rsid w:val="00B33B5D"/>
    <w:rsid w:val="00B461C0"/>
    <w:rsid w:val="00BB0645"/>
    <w:rsid w:val="00BC6058"/>
    <w:rsid w:val="00BD0808"/>
    <w:rsid w:val="00BF2F20"/>
    <w:rsid w:val="00C41080"/>
    <w:rsid w:val="00C70759"/>
    <w:rsid w:val="00C767A8"/>
    <w:rsid w:val="00C95ADE"/>
    <w:rsid w:val="00CB601C"/>
    <w:rsid w:val="00D00A67"/>
    <w:rsid w:val="00D318AA"/>
    <w:rsid w:val="00D558E6"/>
    <w:rsid w:val="00D939D9"/>
    <w:rsid w:val="00DD6544"/>
    <w:rsid w:val="00E14852"/>
    <w:rsid w:val="00E4168A"/>
    <w:rsid w:val="00E55828"/>
    <w:rsid w:val="00EA635F"/>
    <w:rsid w:val="00EB341E"/>
    <w:rsid w:val="00EE4CEF"/>
    <w:rsid w:val="00EF4A82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97BE2"/>
  <w15:chartTrackingRefBased/>
  <w15:docId w15:val="{B0F13125-663A-4D21-836D-576E8F07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7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7DC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7DC4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BF2F2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F2F20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F2F20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F2F20"/>
    <w:rPr>
      <w:rFonts w:ascii="等线" w:eastAsia="等线" w:hAnsi="等线"/>
      <w:noProof/>
      <w:sz w:val="20"/>
    </w:rPr>
  </w:style>
  <w:style w:type="paragraph" w:styleId="a6">
    <w:name w:val="header"/>
    <w:basedOn w:val="a"/>
    <w:link w:val="a7"/>
    <w:uiPriority w:val="99"/>
    <w:unhideWhenUsed/>
    <w:rsid w:val="0081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E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3CC0-C4B9-48A7-B5FF-EAFFB785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2774</Words>
  <Characters>15816</Characters>
  <Application>Microsoft Office Word</Application>
  <DocSecurity>0</DocSecurity>
  <Lines>131</Lines>
  <Paragraphs>37</Paragraphs>
  <ScaleCrop>false</ScaleCrop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天辰</dc:creator>
  <cp:keywords/>
  <dc:description/>
  <cp:lastModifiedBy>高 天辰</cp:lastModifiedBy>
  <cp:revision>6</cp:revision>
  <dcterms:created xsi:type="dcterms:W3CDTF">2020-12-03T10:13:00Z</dcterms:created>
  <dcterms:modified xsi:type="dcterms:W3CDTF">2020-12-03T16:16:00Z</dcterms:modified>
</cp:coreProperties>
</file>