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87F8E" w14:paraId="5C13E1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72F42189" w14:textId="2B198134" w:rsidR="00287F8E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H16  ·  </w:t>
            </w:r>
          </w:p>
          <w:p w14:paraId="1AB77F94" w14:textId="77777777" w:rsidR="00287F8E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Owner-to-Owner Violation Notice</w:t>
            </w:r>
          </w:p>
          <w:p w14:paraId="0CA61F85" w14:textId="77777777" w:rsidR="00287F8E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REQUIRED first step before filing a Board complaint</w:t>
            </w:r>
          </w:p>
        </w:tc>
      </w:tr>
    </w:tbl>
    <w:p w14:paraId="06E93D83" w14:textId="77777777" w:rsidR="00287F8E" w:rsidRDefault="00287F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87F8E" w14:paraId="7C3A51AA" w14:textId="77777777">
        <w:tc>
          <w:tcPr>
            <w:tcW w:w="0" w:type="auto"/>
            <w:tcBorders>
              <w:top w:val="single" w:sz="1" w:space="0" w:color="7F1D1D"/>
              <w:left w:val="thick" w:sz="12" w:space="0" w:color="7F1D1D"/>
              <w:bottom w:val="single" w:sz="1" w:space="0" w:color="7F1D1D"/>
              <w:right w:val="single" w:sz="1" w:space="0" w:color="D1D5DB"/>
            </w:tcBorders>
            <w:shd w:val="clear" w:color="auto" w:fill="FEE2E2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CE990F3" w14:textId="77777777" w:rsidR="00287F8E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7F1D1D"/>
                <w:sz w:val="20"/>
                <w:szCs w:val="20"/>
              </w:rPr>
              <w:t>⏱  DEADLINE — ACT BY THIS DATE</w:t>
            </w:r>
          </w:p>
          <w:p w14:paraId="676A8341" w14:textId="0C7E61D0" w:rsidR="00287F8E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This Owner-to-Owner notice is the MANDATORY first step before you can file a complaint with the Board. You must give your neighbor at least 10 days to remedy the violation (or begin remedy of an ongoing violation) before escalating to the Board.</w:t>
            </w:r>
          </w:p>
        </w:tc>
      </w:tr>
    </w:tbl>
    <w:p w14:paraId="645BED07" w14:textId="77777777" w:rsidR="00287F8E" w:rsidRDefault="00287F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87F8E" w14:paraId="08504ED5" w14:textId="77777777">
        <w:tc>
          <w:tcPr>
            <w:tcW w:w="0" w:type="auto"/>
            <w:tcBorders>
              <w:top w:val="single" w:sz="1" w:space="0" w:color="14532D"/>
              <w:left w:val="thick" w:sz="12" w:space="0" w:color="14532D"/>
              <w:bottom w:val="single" w:sz="1" w:space="0" w:color="14532D"/>
              <w:right w:val="single" w:sz="1" w:space="0" w:color="D1D5DB"/>
            </w:tcBorders>
            <w:shd w:val="clear" w:color="auto" w:fill="DCFC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5A11291" w14:textId="77777777" w:rsidR="00287F8E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4532D"/>
                <w:sz w:val="20"/>
                <w:szCs w:val="20"/>
              </w:rPr>
              <w:t>✓  YOUR RIGHT</w:t>
            </w:r>
          </w:p>
          <w:p w14:paraId="7F52032A" w14:textId="4F08122C" w:rsidR="00287F8E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You have the right to directly notify a neighbor of an alleged violation and request they remedy it. If they do not act within 10 days, you may then submit a written complaint to the Board Chairman, who must appoint an arbitrator within 10 days</w:t>
            </w:r>
            <w:r w:rsidR="00CD179B">
              <w:rPr>
                <w:rFonts w:ascii="Arial" w:eastAsia="Arial" w:hAnsi="Arial" w:cs="Arial"/>
                <w:color w:val="374151"/>
                <w:sz w:val="19"/>
                <w:szCs w:val="19"/>
              </w:rPr>
              <w:t>.</w:t>
            </w:r>
          </w:p>
        </w:tc>
      </w:tr>
    </w:tbl>
    <w:p w14:paraId="0BECFC80" w14:textId="77777777" w:rsidR="00287F8E" w:rsidRDefault="00287F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87F8E" w14:paraId="16021090" w14:textId="77777777">
        <w:tc>
          <w:tcPr>
            <w:tcW w:w="0" w:type="auto"/>
            <w:tcBorders>
              <w:top w:val="single" w:sz="1" w:space="0" w:color="92400E"/>
              <w:left w:val="thick" w:sz="12" w:space="0" w:color="92400E"/>
              <w:bottom w:val="single" w:sz="1" w:space="0" w:color="92400E"/>
              <w:right w:val="single" w:sz="1" w:space="0" w:color="D1D5DB"/>
            </w:tcBorders>
            <w:shd w:val="clear" w:color="auto" w:fill="FEF3C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1D9F7A0B" w14:textId="77777777" w:rsidR="00287F8E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2400E"/>
                <w:sz w:val="20"/>
                <w:szCs w:val="20"/>
              </w:rPr>
              <w:t>📋  IMPORTANT NOTE</w:t>
            </w:r>
          </w:p>
          <w:p w14:paraId="0A19ACAD" w14:textId="68210B7C" w:rsidR="00287F8E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This template is for owner-to-owner disputes. If the violation affects Association Common Area or the Association's rules (not just your individual rights), you may also notify the Board directly.</w:t>
            </w:r>
          </w:p>
        </w:tc>
      </w:tr>
    </w:tbl>
    <w:p w14:paraId="68422220" w14:textId="77777777" w:rsidR="00287F8E" w:rsidRDefault="00287F8E">
      <w:pPr>
        <w:spacing w:after="120"/>
      </w:pPr>
    </w:p>
    <w:p w14:paraId="4C242035" w14:textId="77777777" w:rsidR="00287F8E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20F47164" w14:textId="77777777" w:rsidR="00287F8E" w:rsidRDefault="00287F8E">
      <w:pPr>
        <w:spacing w:after="80"/>
      </w:pPr>
    </w:p>
    <w:p w14:paraId="5CAEBE87" w14:textId="77777777" w:rsidR="00287F8E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[NEIGHBOR FULL NAME]</w:t>
      </w:r>
    </w:p>
    <w:p w14:paraId="36D01989" w14:textId="77777777" w:rsidR="00287F8E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[NEIGHBOR PROPERTY ADDRESS]</w:t>
      </w:r>
    </w:p>
    <w:p w14:paraId="68706419" w14:textId="77777777" w:rsidR="00287F8E" w:rsidRDefault="00287F8E">
      <w:pPr>
        <w:spacing w:after="80"/>
      </w:pPr>
    </w:p>
    <w:p w14:paraId="3ABD104A" w14:textId="77777777" w:rsidR="00287F8E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Notice of Alleged Violation —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[BRIEF DESCRIPTION]</w:t>
      </w:r>
    </w:p>
    <w:p w14:paraId="0226AE5E" w14:textId="77777777" w:rsidR="00287F8E" w:rsidRDefault="00287F8E">
      <w:pPr>
        <w:spacing w:after="120"/>
      </w:pPr>
    </w:p>
    <w:p w14:paraId="20FC0A91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Dear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[NEIGHBOR NAME]</w:t>
      </w:r>
      <w:r>
        <w:rPr>
          <w:rFonts w:ascii="Arial" w:eastAsia="Arial" w:hAnsi="Arial" w:cs="Arial"/>
          <w:color w:val="111827"/>
          <w:sz w:val="20"/>
          <w:szCs w:val="20"/>
        </w:rPr>
        <w:t>,</w:t>
      </w:r>
    </w:p>
    <w:p w14:paraId="002E1BEC" w14:textId="77777777" w:rsidR="00287F8E" w:rsidRDefault="00287F8E">
      <w:pPr>
        <w:spacing w:after="120"/>
      </w:pPr>
    </w:p>
    <w:p w14:paraId="03F1DC8B" w14:textId="6CCB52DC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am writing as a fellow Owner in Meadow Mountain Property Owners Association No. II-A. I believe the following condition at your property at </w:t>
      </w:r>
      <w:r w:rsidR="00CD179B">
        <w:rPr>
          <w:rFonts w:ascii="Arial" w:eastAsia="Arial" w:hAnsi="Arial" w:cs="Arial"/>
          <w:color w:val="111827"/>
          <w:sz w:val="20"/>
          <w:szCs w:val="20"/>
        </w:rPr>
        <w:t xml:space="preserve">address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  <w:r>
        <w:rPr>
          <w:rFonts w:ascii="Arial" w:eastAsia="Arial" w:hAnsi="Arial" w:cs="Arial"/>
          <w:color w:val="111827"/>
          <w:sz w:val="20"/>
          <w:szCs w:val="20"/>
        </w:rPr>
        <w:t>, may be a violation of our community's governing documents, and I am bringing it to your attention as required by Article XII, Section 1 of the Declaration.</w:t>
      </w:r>
    </w:p>
    <w:p w14:paraId="70A66FA0" w14:textId="77777777" w:rsidR="00287F8E" w:rsidRDefault="00287F8E">
      <w:pPr>
        <w:spacing w:after="120"/>
      </w:pPr>
    </w:p>
    <w:p w14:paraId="3C153F01" w14:textId="77777777" w:rsidR="00287F8E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Description of Concern</w:t>
      </w:r>
    </w:p>
    <w:p w14:paraId="161ECFE0" w14:textId="77777777" w:rsidR="00287F8E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Declaration / Rules provision I believe applies: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371974EE" w14:textId="77777777" w:rsidR="00287F8E" w:rsidRDefault="00287F8E">
      <w:pPr>
        <w:spacing w:after="60"/>
      </w:pPr>
    </w:p>
    <w:p w14:paraId="66A79CE9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What I observed:  </w:t>
      </w:r>
    </w:p>
    <w:p w14:paraId="473B774D" w14:textId="77777777" w:rsidR="00287F8E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lastRenderedPageBreak/>
        <w:t>____________________________________________________________________________________________________</w:t>
      </w:r>
    </w:p>
    <w:p w14:paraId="4F5CAAF3" w14:textId="77777777" w:rsidR="00287F8E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31170E49" w14:textId="77777777" w:rsidR="00287F8E" w:rsidRDefault="00287F8E">
      <w:pPr>
        <w:spacing w:after="120"/>
      </w:pPr>
    </w:p>
    <w:p w14:paraId="5C8BD079" w14:textId="77777777" w:rsidR="00287F8E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What I Am Asking</w:t>
      </w:r>
    </w:p>
    <w:p w14:paraId="7AC99682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would appreciate it if you would:  </w:t>
      </w:r>
    </w:p>
    <w:p w14:paraId="229FF04A" w14:textId="77777777" w:rsidR="00287F8E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6CD2127C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am requesting that you address this by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 — at least 10 days from now]</w:t>
      </w:r>
      <w:r>
        <w:rPr>
          <w:rFonts w:ascii="Arial" w:eastAsia="Arial" w:hAnsi="Arial" w:cs="Arial"/>
          <w:color w:val="111827"/>
          <w:sz w:val="20"/>
          <w:szCs w:val="20"/>
        </w:rPr>
        <w:t>, or contact me to discuss if you have questions or disagree.</w:t>
      </w:r>
    </w:p>
    <w:p w14:paraId="521C0373" w14:textId="77777777" w:rsidR="00287F8E" w:rsidRDefault="00287F8E">
      <w:pPr>
        <w:spacing w:after="120"/>
      </w:pPr>
    </w:p>
    <w:p w14:paraId="17BD3BE8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 am sending this notice as a neighbor, not as a representative of the Association. My preference is always to resolve community concerns directly and amicably.</w:t>
      </w:r>
    </w:p>
    <w:p w14:paraId="51AFE0B0" w14:textId="77777777" w:rsidR="00287F8E" w:rsidRDefault="00287F8E">
      <w:pPr>
        <w:spacing w:after="120"/>
      </w:pPr>
    </w:p>
    <w:p w14:paraId="634B9C9F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If you believe this notice is in error, please contact me at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PHONE / EMAIL]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and I am happy to discuss it.</w:t>
      </w:r>
    </w:p>
    <w:p w14:paraId="66C4740C" w14:textId="77777777" w:rsidR="00287F8E" w:rsidRDefault="00287F8E">
      <w:pPr>
        <w:spacing w:after="120"/>
      </w:pPr>
    </w:p>
    <w:p w14:paraId="19A4ECF8" w14:textId="77777777" w:rsidR="00287F8E" w:rsidRDefault="00287F8E">
      <w:pPr>
        <w:spacing w:after="100"/>
      </w:pPr>
    </w:p>
    <w:p w14:paraId="67239C31" w14:textId="77777777" w:rsidR="00287F8E" w:rsidRDefault="00287F8E">
      <w:pPr>
        <w:spacing w:after="120"/>
      </w:pPr>
    </w:p>
    <w:p w14:paraId="5C2BE32F" w14:textId="77777777" w:rsidR="00287F8E" w:rsidRDefault="00287F8E">
      <w:pPr>
        <w:spacing w:after="120"/>
      </w:pPr>
    </w:p>
    <w:p w14:paraId="1AB764AF" w14:textId="77777777" w:rsidR="00287F8E" w:rsidRDefault="00287F8E">
      <w:pPr>
        <w:spacing w:after="120"/>
      </w:pPr>
    </w:p>
    <w:p w14:paraId="089E428D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3A6BDECF" w14:textId="77777777" w:rsidR="00287F8E" w:rsidRDefault="00287F8E">
      <w:pPr>
        <w:spacing w:after="120"/>
      </w:pPr>
    </w:p>
    <w:p w14:paraId="574F7EE5" w14:textId="77777777" w:rsidR="00287F8E" w:rsidRDefault="00287F8E">
      <w:pPr>
        <w:spacing w:after="120"/>
      </w:pPr>
    </w:p>
    <w:p w14:paraId="1FC3ECE9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3A6478B1" w14:textId="77777777" w:rsidR="00287F8E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3B76F42B" w14:textId="784B1974" w:rsidR="00287F8E" w:rsidRDefault="00CD179B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Address: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5D81F59A" w14:textId="77777777" w:rsidR="00287F8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287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568927">
    <w:abstractNumId w:val="8"/>
  </w:num>
  <w:num w:numId="2" w16cid:durableId="1723599659">
    <w:abstractNumId w:val="6"/>
  </w:num>
  <w:num w:numId="3" w16cid:durableId="240914185">
    <w:abstractNumId w:val="5"/>
  </w:num>
  <w:num w:numId="4" w16cid:durableId="1024332670">
    <w:abstractNumId w:val="4"/>
  </w:num>
  <w:num w:numId="5" w16cid:durableId="997807467">
    <w:abstractNumId w:val="7"/>
  </w:num>
  <w:num w:numId="6" w16cid:durableId="994718596">
    <w:abstractNumId w:val="3"/>
  </w:num>
  <w:num w:numId="7" w16cid:durableId="1694263083">
    <w:abstractNumId w:val="2"/>
  </w:num>
  <w:num w:numId="8" w16cid:durableId="1583251109">
    <w:abstractNumId w:val="1"/>
  </w:num>
  <w:num w:numId="9" w16cid:durableId="35785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87F8E"/>
    <w:rsid w:val="0029639D"/>
    <w:rsid w:val="00326F90"/>
    <w:rsid w:val="00AA1D8D"/>
    <w:rsid w:val="00B47730"/>
    <w:rsid w:val="00CB0664"/>
    <w:rsid w:val="00CD17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BB93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2079</Characters>
  <Application>Microsoft Office Word</Application>
  <DocSecurity>0</DocSecurity>
  <Lines>74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2026-04-04T18:06:00Z</dcterms:modified>
  <cp:category/>
</cp:coreProperties>
</file>