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787" w:rsidRDefault="0080466D" w:rsidP="0080466D">
      <w:pPr>
        <w:pStyle w:val="berschrift1"/>
        <w:rPr>
          <w:lang w:val="en-US"/>
        </w:rPr>
      </w:pPr>
      <w:r>
        <w:rPr>
          <w:lang w:val="en-US"/>
        </w:rPr>
        <w:t>Functional Specification</w:t>
      </w:r>
    </w:p>
    <w:p w:rsidR="0080466D" w:rsidRDefault="0080466D" w:rsidP="0080466D">
      <w:pPr>
        <w:rPr>
          <w:lang w:val="en-US"/>
        </w:rPr>
      </w:pPr>
    </w:p>
    <w:p w:rsidR="00414D8A" w:rsidRDefault="00414D8A" w:rsidP="006F3891">
      <w:pPr>
        <w:pStyle w:val="berschrift2"/>
        <w:rPr>
          <w:lang w:val="en-US"/>
        </w:rPr>
      </w:pPr>
      <w:r>
        <w:rPr>
          <w:lang w:val="en-US"/>
        </w:rPr>
        <w:t>User Story</w:t>
      </w:r>
    </w:p>
    <w:p w:rsidR="006F3891" w:rsidRDefault="00330E90" w:rsidP="00414D8A">
      <w:pPr>
        <w:rPr>
          <w:lang w:val="en-US"/>
        </w:rPr>
      </w:pPr>
      <w:r>
        <w:rPr>
          <w:lang w:val="en-US"/>
        </w:rPr>
        <w:t>I as a ...</w:t>
      </w:r>
    </w:p>
    <w:p w:rsidR="00330E90" w:rsidRDefault="00330E90" w:rsidP="00414D8A">
      <w:pPr>
        <w:rPr>
          <w:lang w:val="en-US"/>
        </w:rPr>
      </w:pPr>
      <w:r>
        <w:rPr>
          <w:lang w:val="en-US"/>
        </w:rPr>
        <w:t>want to …</w:t>
      </w:r>
    </w:p>
    <w:p w:rsidR="00330E90" w:rsidRDefault="00330E90" w:rsidP="00414D8A">
      <w:pPr>
        <w:rPr>
          <w:lang w:val="en-US"/>
        </w:rPr>
      </w:pPr>
      <w:r>
        <w:rPr>
          <w:lang w:val="en-US"/>
        </w:rPr>
        <w:t>to be able to …</w:t>
      </w:r>
    </w:p>
    <w:p w:rsidR="00330E90" w:rsidRPr="00414D8A" w:rsidRDefault="00330E90" w:rsidP="00414D8A">
      <w:pPr>
        <w:rPr>
          <w:lang w:val="en-US"/>
        </w:rPr>
      </w:pPr>
    </w:p>
    <w:p w:rsidR="0080466D" w:rsidRDefault="006F3891" w:rsidP="0080466D">
      <w:pPr>
        <w:pStyle w:val="berschrift2"/>
        <w:rPr>
          <w:lang w:val="en-US"/>
        </w:rPr>
      </w:pPr>
      <w:r>
        <w:rPr>
          <w:lang w:val="en-US"/>
        </w:rPr>
        <w:t>Process</w:t>
      </w:r>
    </w:p>
    <w:p w:rsidR="00D83C23" w:rsidRDefault="00D83C23" w:rsidP="0080466D">
      <w:pPr>
        <w:rPr>
          <w:lang w:val="en-US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35"/>
        <w:gridCol w:w="3673"/>
      </w:tblGrid>
      <w:tr w:rsidR="00D74DE0" w:rsidTr="00414D8A">
        <w:tc>
          <w:tcPr>
            <w:tcW w:w="2552" w:type="dxa"/>
            <w:tcBorders>
              <w:bottom w:val="single" w:sz="4" w:space="0" w:color="auto"/>
              <w:right w:val="single" w:sz="4" w:space="0" w:color="auto"/>
            </w:tcBorders>
          </w:tcPr>
          <w:p w:rsidR="00D74DE0" w:rsidRPr="00414D8A" w:rsidRDefault="00414D8A" w:rsidP="00414D8A">
            <w:pPr>
              <w:rPr>
                <w:b/>
                <w:lang w:val="en-US"/>
              </w:rPr>
            </w:pPr>
            <w:r w:rsidRPr="00414D8A">
              <w:rPr>
                <w:b/>
                <w:lang w:val="en-US"/>
              </w:rPr>
              <w:t>Function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DE0" w:rsidRPr="00414D8A" w:rsidRDefault="006F3891" w:rsidP="00414D8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Process-</w:t>
            </w:r>
            <w:r w:rsidR="00414D8A" w:rsidRPr="00414D8A">
              <w:rPr>
                <w:b/>
                <w:lang w:val="en-US"/>
              </w:rPr>
              <w:t>Area</w:t>
            </w:r>
          </w:p>
        </w:tc>
        <w:tc>
          <w:tcPr>
            <w:tcW w:w="3673" w:type="dxa"/>
            <w:tcBorders>
              <w:left w:val="single" w:sz="4" w:space="0" w:color="auto"/>
              <w:bottom w:val="single" w:sz="4" w:space="0" w:color="auto"/>
            </w:tcBorders>
          </w:tcPr>
          <w:p w:rsidR="00D74DE0" w:rsidRPr="00414D8A" w:rsidRDefault="006F3891" w:rsidP="00414D8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Process-</w:t>
            </w:r>
            <w:r w:rsidR="00414D8A" w:rsidRPr="00414D8A">
              <w:rPr>
                <w:b/>
                <w:lang w:val="en-US"/>
              </w:rPr>
              <w:t xml:space="preserve">Sub-Area </w:t>
            </w:r>
            <w:r w:rsidR="00414D8A" w:rsidRPr="00414D8A">
              <w:rPr>
                <w:lang w:val="en-US"/>
              </w:rPr>
              <w:t>(optional)</w:t>
            </w:r>
          </w:p>
        </w:tc>
      </w:tr>
      <w:tr w:rsidR="00414D8A" w:rsidTr="00414D8A">
        <w:tc>
          <w:tcPr>
            <w:tcW w:w="2552" w:type="dxa"/>
            <w:tcBorders>
              <w:top w:val="single" w:sz="4" w:space="0" w:color="auto"/>
              <w:right w:val="single" w:sz="4" w:space="0" w:color="auto"/>
            </w:tcBorders>
          </w:tcPr>
          <w:p w:rsidR="00414D8A" w:rsidRDefault="00414D8A" w:rsidP="0080466D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794867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Unser Interface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4D8A" w:rsidRDefault="00414D8A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760645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="00330E90">
              <w:rPr>
                <w:lang w:val="en-US"/>
              </w:rPr>
              <w:t>Demand-Plan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</w:tcBorders>
          </w:tcPr>
          <w:p w:rsidR="00414D8A" w:rsidRDefault="00414D8A" w:rsidP="0080466D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1745941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Series-Planning</w:t>
            </w:r>
          </w:p>
        </w:tc>
      </w:tr>
      <w:tr w:rsidR="00D74DE0" w:rsidTr="00414D8A">
        <w:tc>
          <w:tcPr>
            <w:tcW w:w="2552" w:type="dxa"/>
            <w:tcBorders>
              <w:right w:val="single" w:sz="4" w:space="0" w:color="auto"/>
            </w:tcBorders>
          </w:tcPr>
          <w:p w:rsidR="00D74DE0" w:rsidRDefault="00414D8A" w:rsidP="0080466D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258717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MRP Planning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D74DE0" w:rsidRDefault="00414D8A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900748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="00330E90">
              <w:rPr>
                <w:lang w:val="en-US"/>
              </w:rPr>
              <w:t>APPS</w:t>
            </w:r>
          </w:p>
        </w:tc>
        <w:tc>
          <w:tcPr>
            <w:tcW w:w="3673" w:type="dxa"/>
            <w:tcBorders>
              <w:left w:val="single" w:sz="4" w:space="0" w:color="auto"/>
            </w:tcBorders>
          </w:tcPr>
          <w:p w:rsidR="00D74DE0" w:rsidRDefault="00414D8A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1965489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Pr="00414D8A">
              <w:rPr>
                <w:lang w:val="en-US"/>
              </w:rPr>
              <w:t>Pre- &amp; Zero-</w:t>
            </w:r>
            <w:r w:rsidR="00330E90" w:rsidRPr="00414D8A">
              <w:rPr>
                <w:lang w:val="en-US"/>
              </w:rPr>
              <w:t>Series</w:t>
            </w:r>
            <w:r w:rsidRPr="00414D8A">
              <w:rPr>
                <w:lang w:val="en-US"/>
              </w:rPr>
              <w:t>-Planning</w:t>
            </w:r>
          </w:p>
        </w:tc>
      </w:tr>
      <w:tr w:rsidR="00D74DE0" w:rsidTr="00414D8A">
        <w:tc>
          <w:tcPr>
            <w:tcW w:w="2552" w:type="dxa"/>
            <w:tcBorders>
              <w:right w:val="single" w:sz="4" w:space="0" w:color="auto"/>
            </w:tcBorders>
          </w:tcPr>
          <w:p w:rsidR="00D74DE0" w:rsidRDefault="00414D8A" w:rsidP="0080466D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846977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Sequencing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D74DE0" w:rsidRDefault="00414D8A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94203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="00330E90">
              <w:rPr>
                <w:lang w:val="en-US"/>
              </w:rPr>
              <w:t>CSC</w:t>
            </w:r>
          </w:p>
        </w:tc>
        <w:tc>
          <w:tcPr>
            <w:tcW w:w="3673" w:type="dxa"/>
            <w:tcBorders>
              <w:left w:val="single" w:sz="4" w:space="0" w:color="auto"/>
            </w:tcBorders>
          </w:tcPr>
          <w:p w:rsidR="00D74DE0" w:rsidRDefault="00414D8A" w:rsidP="0080466D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417636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Manual Scheduling</w:t>
            </w:r>
          </w:p>
        </w:tc>
      </w:tr>
      <w:tr w:rsidR="00330E90" w:rsidTr="00414D8A">
        <w:tc>
          <w:tcPr>
            <w:tcW w:w="2552" w:type="dxa"/>
            <w:tcBorders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1605024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Optimization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485432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Final-Assembly</w:t>
            </w:r>
          </w:p>
        </w:tc>
        <w:tc>
          <w:tcPr>
            <w:tcW w:w="3673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1199857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Quotation</w:t>
            </w:r>
          </w:p>
        </w:tc>
      </w:tr>
      <w:tr w:rsidR="00330E90" w:rsidTr="00414D8A">
        <w:tc>
          <w:tcPr>
            <w:tcW w:w="2552" w:type="dxa"/>
            <w:tcBorders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486355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System Interface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1588522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Pre-Assembly</w:t>
            </w:r>
          </w:p>
        </w:tc>
        <w:tc>
          <w:tcPr>
            <w:tcW w:w="3673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6425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Subcontracting</w:t>
            </w:r>
          </w:p>
        </w:tc>
      </w:tr>
      <w:tr w:rsidR="00330E90" w:rsidTr="00414D8A">
        <w:tc>
          <w:tcPr>
            <w:tcW w:w="2552" w:type="dxa"/>
            <w:tcBorders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419673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Other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31761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External-Procurement</w:t>
            </w:r>
          </w:p>
        </w:tc>
        <w:tc>
          <w:tcPr>
            <w:tcW w:w="3673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18212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Sample Orders</w:t>
            </w:r>
          </w:p>
        </w:tc>
      </w:tr>
      <w:tr w:rsidR="00330E90" w:rsidTr="00414D8A">
        <w:tc>
          <w:tcPr>
            <w:tcW w:w="2552" w:type="dxa"/>
            <w:tcBorders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26337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Other</w:t>
            </w:r>
          </w:p>
        </w:tc>
        <w:tc>
          <w:tcPr>
            <w:tcW w:w="3673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628173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Co-Products</w:t>
            </w:r>
          </w:p>
        </w:tc>
      </w:tr>
      <w:tr w:rsidR="00330E90" w:rsidTr="00414D8A">
        <w:tc>
          <w:tcPr>
            <w:tcW w:w="2552" w:type="dxa"/>
            <w:tcBorders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</w:p>
        </w:tc>
        <w:tc>
          <w:tcPr>
            <w:tcW w:w="3673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1521002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Alerting &amp; Exception Messages</w:t>
            </w:r>
          </w:p>
        </w:tc>
      </w:tr>
      <w:tr w:rsidR="00330E90" w:rsidTr="00414D8A">
        <w:tc>
          <w:tcPr>
            <w:tcW w:w="2552" w:type="dxa"/>
            <w:tcBorders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</w:p>
        </w:tc>
        <w:tc>
          <w:tcPr>
            <w:tcW w:w="3673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90966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Evaluations</w:t>
            </w:r>
          </w:p>
        </w:tc>
      </w:tr>
    </w:tbl>
    <w:p w:rsidR="006F3891" w:rsidRDefault="006F3891" w:rsidP="0080466D">
      <w:pPr>
        <w:rPr>
          <w:lang w:val="en-US"/>
        </w:rPr>
      </w:pPr>
    </w:p>
    <w:p w:rsidR="006F3891" w:rsidRDefault="006F3891" w:rsidP="0080466D">
      <w:pPr>
        <w:rPr>
          <w:lang w:val="en-US"/>
        </w:rPr>
      </w:pPr>
      <w:r>
        <w:rPr>
          <w:lang w:val="en-US"/>
        </w:rPr>
        <w:t xml:space="preserve">If you </w:t>
      </w:r>
      <w:r w:rsidR="00330E90">
        <w:rPr>
          <w:lang w:val="en-US"/>
        </w:rPr>
        <w:t>did not find a</w:t>
      </w:r>
      <w:r>
        <w:rPr>
          <w:lang w:val="en-US"/>
        </w:rPr>
        <w:t xml:space="preserve"> suitable </w:t>
      </w:r>
      <w:r w:rsidRPr="00330E90">
        <w:rPr>
          <w:b/>
          <w:lang w:val="en-US"/>
        </w:rPr>
        <w:t>Function</w:t>
      </w:r>
      <w:r>
        <w:rPr>
          <w:lang w:val="en-US"/>
        </w:rPr>
        <w:t xml:space="preserve"> and </w:t>
      </w:r>
      <w:r w:rsidRPr="00330E90">
        <w:rPr>
          <w:b/>
          <w:lang w:val="en-US"/>
        </w:rPr>
        <w:t>Area</w:t>
      </w:r>
      <w:r>
        <w:rPr>
          <w:lang w:val="en-US"/>
        </w:rPr>
        <w:t>, please describe below:</w:t>
      </w:r>
    </w:p>
    <w:p w:rsidR="006F3891" w:rsidRDefault="006F3891" w:rsidP="0080466D">
      <w:pPr>
        <w:rPr>
          <w:lang w:val="en-US"/>
        </w:rPr>
      </w:pPr>
    </w:p>
    <w:p w:rsidR="006F3891" w:rsidRDefault="006F3891" w:rsidP="006F3891">
      <w:pPr>
        <w:pStyle w:val="berschrift2"/>
        <w:rPr>
          <w:lang w:val="en-US"/>
        </w:rPr>
      </w:pPr>
      <w:r>
        <w:rPr>
          <w:lang w:val="en-US"/>
        </w:rPr>
        <w:t>User</w:t>
      </w:r>
    </w:p>
    <w:p w:rsidR="006F3891" w:rsidRDefault="006F3891" w:rsidP="0080466D">
      <w:pPr>
        <w:rPr>
          <w:lang w:val="en-US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409"/>
        <w:gridCol w:w="3390"/>
      </w:tblGrid>
      <w:tr w:rsidR="006F3891" w:rsidTr="00330E90">
        <w:tc>
          <w:tcPr>
            <w:tcW w:w="3261" w:type="dxa"/>
            <w:tcBorders>
              <w:right w:val="single" w:sz="4" w:space="0" w:color="auto"/>
            </w:tcBorders>
          </w:tcPr>
          <w:p w:rsidR="006F3891" w:rsidRDefault="006F3891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678314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Planner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:rsidR="006F3891" w:rsidRDefault="006F3891" w:rsidP="006F3891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2014523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Shop Floor</w:t>
            </w:r>
          </w:p>
        </w:tc>
        <w:tc>
          <w:tcPr>
            <w:tcW w:w="3390" w:type="dxa"/>
            <w:tcBorders>
              <w:left w:val="single" w:sz="4" w:space="0" w:color="auto"/>
            </w:tcBorders>
          </w:tcPr>
          <w:p w:rsidR="006F3891" w:rsidRDefault="006F3891" w:rsidP="006F3891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997226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Key-Users</w:t>
            </w:r>
          </w:p>
        </w:tc>
      </w:tr>
      <w:tr w:rsidR="00330E90" w:rsidTr="00330E90">
        <w:tc>
          <w:tcPr>
            <w:tcW w:w="3261" w:type="dxa"/>
            <w:tcBorders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1622526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CD6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MRP Controller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837042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Development</w:t>
            </w:r>
          </w:p>
        </w:tc>
        <w:tc>
          <w:tcPr>
            <w:tcW w:w="3390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73181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IT-Support</w:t>
            </w:r>
          </w:p>
        </w:tc>
      </w:tr>
      <w:tr w:rsidR="00330E90" w:rsidTr="00330E90">
        <w:tc>
          <w:tcPr>
            <w:tcW w:w="3261" w:type="dxa"/>
            <w:tcBorders>
              <w:right w:val="single" w:sz="4" w:space="0" w:color="auto"/>
            </w:tcBorders>
          </w:tcPr>
          <w:p w:rsidR="00330E90" w:rsidRDefault="00457CD6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701204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Management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337649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Purchasing</w:t>
            </w:r>
          </w:p>
        </w:tc>
        <w:tc>
          <w:tcPr>
            <w:tcW w:w="3390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79652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Other</w:t>
            </w:r>
          </w:p>
        </w:tc>
      </w:tr>
    </w:tbl>
    <w:p w:rsidR="006F3891" w:rsidRDefault="006F3891" w:rsidP="0080466D">
      <w:pPr>
        <w:rPr>
          <w:lang w:val="en-US"/>
        </w:rPr>
      </w:pPr>
    </w:p>
    <w:p w:rsidR="006F3891" w:rsidRDefault="00330E90" w:rsidP="0080466D">
      <w:pPr>
        <w:rPr>
          <w:lang w:val="en-US"/>
        </w:rPr>
      </w:pPr>
      <w:r>
        <w:rPr>
          <w:lang w:val="en-US"/>
        </w:rPr>
        <w:t xml:space="preserve">If you did not find a suitable </w:t>
      </w:r>
      <w:r w:rsidR="006F3891">
        <w:rPr>
          <w:lang w:val="en-US"/>
        </w:rPr>
        <w:t>User-</w:t>
      </w:r>
      <w:bookmarkStart w:id="0" w:name="_GoBack"/>
      <w:bookmarkEnd w:id="0"/>
      <w:r w:rsidR="006F3891">
        <w:rPr>
          <w:lang w:val="en-US"/>
        </w:rPr>
        <w:t>Group</w:t>
      </w:r>
      <w:r w:rsidR="006F3891">
        <w:rPr>
          <w:lang w:val="en-US"/>
        </w:rPr>
        <w:t>, please describe below:</w:t>
      </w:r>
    </w:p>
    <w:p w:rsidR="006F3891" w:rsidRDefault="006F3891" w:rsidP="0080466D">
      <w:pPr>
        <w:rPr>
          <w:lang w:val="en-US"/>
        </w:rPr>
      </w:pPr>
    </w:p>
    <w:p w:rsidR="006F3891" w:rsidRPr="006F3891" w:rsidRDefault="006F3891" w:rsidP="006F3891">
      <w:pPr>
        <w:pStyle w:val="berschrift2"/>
        <w:rPr>
          <w:lang w:val="en-US"/>
        </w:rPr>
      </w:pPr>
      <w:r w:rsidRPr="006F3891">
        <w:rPr>
          <w:lang w:val="en-US"/>
        </w:rPr>
        <w:t>Actual Problem what should be solved</w:t>
      </w:r>
    </w:p>
    <w:p w:rsidR="006F3891" w:rsidRDefault="006F3891" w:rsidP="0080466D">
      <w:pPr>
        <w:rPr>
          <w:lang w:val="en-US"/>
        </w:rPr>
      </w:pPr>
      <w:r>
        <w:rPr>
          <w:lang w:val="en-US"/>
        </w:rPr>
        <w:t>Describe the Problem in short words, provide screenshots if necessary.</w:t>
      </w:r>
    </w:p>
    <w:p w:rsidR="006F3891" w:rsidRDefault="006F3891" w:rsidP="0080466D">
      <w:pPr>
        <w:rPr>
          <w:lang w:val="en-US"/>
        </w:rPr>
      </w:pPr>
    </w:p>
    <w:p w:rsidR="006F3891" w:rsidRDefault="006F3891" w:rsidP="0080466D">
      <w:pPr>
        <w:rPr>
          <w:lang w:val="en-US"/>
        </w:rPr>
      </w:pPr>
    </w:p>
    <w:p w:rsidR="006F3891" w:rsidRDefault="006F3891" w:rsidP="0080466D">
      <w:pPr>
        <w:rPr>
          <w:lang w:val="en-US"/>
        </w:rPr>
      </w:pPr>
    </w:p>
    <w:p w:rsidR="006F3891" w:rsidRDefault="006F3891" w:rsidP="0080466D">
      <w:pPr>
        <w:rPr>
          <w:lang w:val="en-US"/>
        </w:rPr>
      </w:pPr>
    </w:p>
    <w:p w:rsidR="006F3891" w:rsidRDefault="006F3891" w:rsidP="006F3891">
      <w:pPr>
        <w:pStyle w:val="berschrift2"/>
        <w:rPr>
          <w:lang w:val="en-US"/>
        </w:rPr>
      </w:pPr>
      <w:r>
        <w:rPr>
          <w:lang w:val="en-US"/>
        </w:rPr>
        <w:t>Solution Description</w:t>
      </w:r>
    </w:p>
    <w:p w:rsidR="006F3891" w:rsidRDefault="006F3891" w:rsidP="0080466D">
      <w:pPr>
        <w:rPr>
          <w:lang w:val="en-US"/>
        </w:rPr>
      </w:pPr>
      <w:r>
        <w:rPr>
          <w:lang w:val="en-US"/>
        </w:rPr>
        <w:t>Describe how could the solution look like in short words,</w:t>
      </w:r>
      <w:r>
        <w:rPr>
          <w:lang w:val="en-US"/>
        </w:rPr>
        <w:t xml:space="preserve"> provide screenshots if necessary.</w:t>
      </w:r>
    </w:p>
    <w:p w:rsidR="006F3891" w:rsidRDefault="006F3891" w:rsidP="0080466D">
      <w:pPr>
        <w:rPr>
          <w:lang w:val="en-US"/>
        </w:rPr>
      </w:pPr>
    </w:p>
    <w:p w:rsidR="006F3891" w:rsidRDefault="006F3891" w:rsidP="0080466D">
      <w:pPr>
        <w:rPr>
          <w:lang w:val="en-US"/>
        </w:rPr>
      </w:pPr>
    </w:p>
    <w:p w:rsidR="006F3891" w:rsidRDefault="006F3891" w:rsidP="0080466D">
      <w:pPr>
        <w:rPr>
          <w:lang w:val="en-US"/>
        </w:rPr>
      </w:pPr>
    </w:p>
    <w:p w:rsidR="006F3891" w:rsidRDefault="006F3891" w:rsidP="006F3891">
      <w:pPr>
        <w:pStyle w:val="berschrift1"/>
        <w:rPr>
          <w:lang w:val="en-US"/>
        </w:rPr>
      </w:pPr>
      <w:r>
        <w:rPr>
          <w:lang w:val="en-US"/>
        </w:rPr>
        <w:t>Solution Design</w:t>
      </w:r>
    </w:p>
    <w:p w:rsidR="006F3891" w:rsidRDefault="006F3891" w:rsidP="006F3891">
      <w:pPr>
        <w:rPr>
          <w:lang w:val="en-US"/>
        </w:rPr>
      </w:pPr>
    </w:p>
    <w:p w:rsidR="006F3891" w:rsidRDefault="006F3891" w:rsidP="006F3891">
      <w:pPr>
        <w:pStyle w:val="berschrift2"/>
        <w:rPr>
          <w:lang w:val="en-US"/>
        </w:rPr>
      </w:pPr>
      <w:r>
        <w:rPr>
          <w:lang w:val="en-US"/>
        </w:rPr>
        <w:t>Development System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3106"/>
      </w:tblGrid>
      <w:tr w:rsidR="00330E90" w:rsidRPr="00414D8A" w:rsidTr="00330E90">
        <w:tc>
          <w:tcPr>
            <w:tcW w:w="2977" w:type="dxa"/>
            <w:tcBorders>
              <w:bottom w:val="single" w:sz="4" w:space="0" w:color="auto"/>
              <w:right w:val="single" w:sz="4" w:space="0" w:color="auto"/>
            </w:tcBorders>
          </w:tcPr>
          <w:p w:rsidR="00330E90" w:rsidRPr="00414D8A" w:rsidRDefault="00330E90" w:rsidP="004C66D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ERP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0E90" w:rsidRPr="00414D8A" w:rsidRDefault="00330E90" w:rsidP="004C66D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SCM/ S4</w:t>
            </w:r>
          </w:p>
        </w:tc>
        <w:tc>
          <w:tcPr>
            <w:tcW w:w="3106" w:type="dxa"/>
            <w:tcBorders>
              <w:left w:val="single" w:sz="4" w:space="0" w:color="auto"/>
              <w:bottom w:val="single" w:sz="4" w:space="0" w:color="auto"/>
            </w:tcBorders>
          </w:tcPr>
          <w:p w:rsidR="00330E90" w:rsidRPr="00414D8A" w:rsidRDefault="00330E90" w:rsidP="004C66D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Cloud</w:t>
            </w:r>
          </w:p>
        </w:tc>
      </w:tr>
      <w:tr w:rsidR="00330E90" w:rsidTr="00330E90">
        <w:tc>
          <w:tcPr>
            <w:tcW w:w="2977" w:type="dxa"/>
            <w:tcBorders>
              <w:top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384370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Pr="00330E90">
              <w:rPr>
                <w:lang w:val="en-US"/>
              </w:rPr>
              <w:t>M0D_060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30085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P0D_060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207767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IBP</w:t>
            </w:r>
          </w:p>
        </w:tc>
      </w:tr>
      <w:tr w:rsidR="00330E90" w:rsidTr="00330E90">
        <w:tc>
          <w:tcPr>
            <w:tcW w:w="2977" w:type="dxa"/>
            <w:tcBorders>
              <w:righ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494914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Pr="00330E90">
              <w:rPr>
                <w:lang w:val="en-US"/>
              </w:rPr>
              <w:t>M0D_160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824017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R4B_060</w:t>
            </w:r>
          </w:p>
        </w:tc>
        <w:tc>
          <w:tcPr>
            <w:tcW w:w="3106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83717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CPI/SDI</w:t>
            </w:r>
          </w:p>
        </w:tc>
      </w:tr>
      <w:tr w:rsidR="00330E90" w:rsidTr="00330E90">
        <w:tc>
          <w:tcPr>
            <w:tcW w:w="2977" w:type="dxa"/>
            <w:tcBorders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382023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Pr="00330E90">
              <w:rPr>
                <w:lang w:val="en-US"/>
              </w:rPr>
              <w:t>M0D_</w:t>
            </w:r>
            <w:r>
              <w:rPr>
                <w:lang w:val="en-US"/>
              </w:rPr>
              <w:t>2</w:t>
            </w:r>
            <w:r w:rsidRPr="00330E90">
              <w:rPr>
                <w:lang w:val="en-US"/>
              </w:rPr>
              <w:t>60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258019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Other</w:t>
            </w:r>
          </w:p>
        </w:tc>
        <w:tc>
          <w:tcPr>
            <w:tcW w:w="3106" w:type="dxa"/>
            <w:tcBorders>
              <w:left w:val="single" w:sz="4" w:space="0" w:color="auto"/>
            </w:tcBorders>
          </w:tcPr>
          <w:p w:rsidR="00330E90" w:rsidRDefault="00330E90" w:rsidP="00330E9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2114167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SCP</w:t>
            </w:r>
          </w:p>
        </w:tc>
      </w:tr>
      <w:tr w:rsidR="00330E90" w:rsidTr="00330E90">
        <w:tc>
          <w:tcPr>
            <w:tcW w:w="2977" w:type="dxa"/>
            <w:tcBorders>
              <w:righ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638613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Pr="00330E90">
              <w:rPr>
                <w:lang w:val="en-US"/>
              </w:rPr>
              <w:t>M0D_</w:t>
            </w:r>
            <w:r>
              <w:rPr>
                <w:lang w:val="en-US"/>
              </w:rPr>
              <w:t>3</w:t>
            </w:r>
            <w:r w:rsidRPr="00330E90">
              <w:rPr>
                <w:lang w:val="en-US"/>
              </w:rPr>
              <w:t>60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</w:p>
        </w:tc>
        <w:tc>
          <w:tcPr>
            <w:tcW w:w="3106" w:type="dxa"/>
            <w:tcBorders>
              <w:lef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869561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Other</w:t>
            </w:r>
          </w:p>
        </w:tc>
      </w:tr>
      <w:tr w:rsidR="00330E90" w:rsidTr="00330E90">
        <w:tc>
          <w:tcPr>
            <w:tcW w:w="2977" w:type="dxa"/>
            <w:tcBorders>
              <w:righ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380019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</w:t>
            </w:r>
            <w:r w:rsidRPr="00330E90">
              <w:rPr>
                <w:lang w:val="en-US"/>
              </w:rPr>
              <w:t>M0D_</w:t>
            </w:r>
            <w:r>
              <w:rPr>
                <w:lang w:val="en-US"/>
              </w:rPr>
              <w:t>4</w:t>
            </w:r>
            <w:r w:rsidRPr="00330E90">
              <w:rPr>
                <w:lang w:val="en-US"/>
              </w:rPr>
              <w:t>60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</w:p>
        </w:tc>
        <w:tc>
          <w:tcPr>
            <w:tcW w:w="3106" w:type="dxa"/>
            <w:tcBorders>
              <w:lef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</w:p>
        </w:tc>
      </w:tr>
      <w:tr w:rsidR="00330E90" w:rsidTr="00330E90">
        <w:tc>
          <w:tcPr>
            <w:tcW w:w="2977" w:type="dxa"/>
            <w:tcBorders>
              <w:righ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046569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 Other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</w:p>
        </w:tc>
        <w:tc>
          <w:tcPr>
            <w:tcW w:w="3106" w:type="dxa"/>
            <w:tcBorders>
              <w:left w:val="single" w:sz="4" w:space="0" w:color="auto"/>
            </w:tcBorders>
          </w:tcPr>
          <w:p w:rsidR="00330E90" w:rsidRDefault="00330E90" w:rsidP="004C66D7">
            <w:pPr>
              <w:rPr>
                <w:lang w:val="en-US"/>
              </w:rPr>
            </w:pPr>
          </w:p>
        </w:tc>
      </w:tr>
    </w:tbl>
    <w:p w:rsidR="006F3891" w:rsidRDefault="006F3891" w:rsidP="006F3891">
      <w:pPr>
        <w:rPr>
          <w:lang w:val="en-US"/>
        </w:rPr>
      </w:pPr>
    </w:p>
    <w:p w:rsidR="006F3891" w:rsidRDefault="006F3891" w:rsidP="006F3891">
      <w:pPr>
        <w:rPr>
          <w:lang w:val="en-US"/>
        </w:rPr>
      </w:pPr>
    </w:p>
    <w:p w:rsidR="006F3891" w:rsidRDefault="006F3891" w:rsidP="006F3891">
      <w:pPr>
        <w:pStyle w:val="berschrift2"/>
        <w:rPr>
          <w:lang w:val="en-US"/>
        </w:rPr>
      </w:pPr>
      <w:r>
        <w:rPr>
          <w:lang w:val="en-US"/>
        </w:rPr>
        <w:t>Technical Details</w:t>
      </w:r>
    </w:p>
    <w:p w:rsidR="006F3891" w:rsidRDefault="00330E90" w:rsidP="006F3891">
      <w:pPr>
        <w:rPr>
          <w:lang w:val="en-US"/>
        </w:rPr>
      </w:pPr>
      <w:r>
        <w:rPr>
          <w:lang w:val="en-US"/>
        </w:rPr>
        <w:t xml:space="preserve">Describe all objects, which have to be </w:t>
      </w:r>
      <w:proofErr w:type="gramStart"/>
      <w:r>
        <w:rPr>
          <w:lang w:val="en-US"/>
        </w:rPr>
        <w:t>adjusted</w:t>
      </w:r>
      <w:proofErr w:type="gramEnd"/>
      <w:r>
        <w:rPr>
          <w:lang w:val="en-US"/>
        </w:rPr>
        <w:t xml:space="preserve"> or created. Tables, Programs, Transactions, Views, etc.</w:t>
      </w:r>
    </w:p>
    <w:p w:rsidR="006F3891" w:rsidRDefault="006F3891" w:rsidP="006F3891">
      <w:pPr>
        <w:rPr>
          <w:lang w:val="en-US"/>
        </w:rPr>
      </w:pPr>
    </w:p>
    <w:p w:rsidR="00330E90" w:rsidRDefault="00330E90" w:rsidP="006F3891">
      <w:pPr>
        <w:rPr>
          <w:lang w:val="en-US"/>
        </w:rPr>
      </w:pPr>
    </w:p>
    <w:p w:rsidR="00330E90" w:rsidRDefault="00330E90" w:rsidP="006F3891">
      <w:pPr>
        <w:rPr>
          <w:lang w:val="en-US"/>
        </w:rPr>
      </w:pPr>
    </w:p>
    <w:p w:rsidR="00330E90" w:rsidRDefault="00330E90" w:rsidP="006F3891">
      <w:pPr>
        <w:rPr>
          <w:lang w:val="en-US"/>
        </w:rPr>
      </w:pPr>
    </w:p>
    <w:p w:rsidR="00330E90" w:rsidRDefault="00330E90" w:rsidP="006F3891">
      <w:pPr>
        <w:rPr>
          <w:lang w:val="en-US"/>
        </w:rPr>
      </w:pPr>
    </w:p>
    <w:p w:rsidR="00330E90" w:rsidRDefault="00330E90" w:rsidP="006F3891">
      <w:pPr>
        <w:rPr>
          <w:lang w:val="en-US"/>
        </w:rPr>
      </w:pPr>
    </w:p>
    <w:p w:rsidR="00330E90" w:rsidRDefault="00330E90" w:rsidP="006F3891">
      <w:pPr>
        <w:rPr>
          <w:lang w:val="en-US"/>
        </w:rPr>
      </w:pPr>
    </w:p>
    <w:p w:rsidR="006F3891" w:rsidRPr="006F3891" w:rsidRDefault="006F3891" w:rsidP="006F3891">
      <w:pPr>
        <w:pStyle w:val="berschrift2"/>
        <w:rPr>
          <w:lang w:val="en-US"/>
        </w:rPr>
      </w:pPr>
      <w:r>
        <w:rPr>
          <w:lang w:val="en-US"/>
        </w:rPr>
        <w:t>Names and Language</w:t>
      </w:r>
    </w:p>
    <w:p w:rsidR="006F3891" w:rsidRDefault="00330E90" w:rsidP="006F3891">
      <w:pPr>
        <w:rPr>
          <w:lang w:val="en-US"/>
        </w:rPr>
      </w:pPr>
      <w:r>
        <w:rPr>
          <w:lang w:val="en-US"/>
        </w:rPr>
        <w:t>If you create new fields, columns, transactions etc. describe short and long-texts in all necessary languages.</w:t>
      </w:r>
    </w:p>
    <w:p w:rsidR="006F3891" w:rsidRDefault="006F3891" w:rsidP="006F3891">
      <w:pPr>
        <w:rPr>
          <w:lang w:val="en-US"/>
        </w:rPr>
      </w:pPr>
    </w:p>
    <w:p w:rsidR="00330E90" w:rsidRDefault="00330E90" w:rsidP="006F3891">
      <w:pPr>
        <w:rPr>
          <w:lang w:val="en-US"/>
        </w:rPr>
      </w:pPr>
    </w:p>
    <w:p w:rsidR="006F3891" w:rsidRDefault="006F3891" w:rsidP="006F3891">
      <w:pPr>
        <w:pStyle w:val="berschrift2"/>
        <w:rPr>
          <w:lang w:val="en-US"/>
        </w:rPr>
      </w:pPr>
      <w:r>
        <w:rPr>
          <w:lang w:val="en-US"/>
        </w:rPr>
        <w:t>Authorization</w:t>
      </w:r>
    </w:p>
    <w:p w:rsidR="006F3891" w:rsidRDefault="00330E90" w:rsidP="006F3891">
      <w:pPr>
        <w:rPr>
          <w:lang w:val="en-US"/>
        </w:rPr>
      </w:pPr>
      <w:r>
        <w:rPr>
          <w:lang w:val="en-US"/>
        </w:rPr>
        <w:t>Consider special authorization objects for specific user groups, e.g. Key-Users.</w:t>
      </w:r>
    </w:p>
    <w:p w:rsidR="006F3891" w:rsidRDefault="006F3891" w:rsidP="006F3891">
      <w:pPr>
        <w:rPr>
          <w:lang w:val="en-US"/>
        </w:rPr>
      </w:pPr>
    </w:p>
    <w:p w:rsidR="00330E90" w:rsidRDefault="00330E90" w:rsidP="006F3891">
      <w:pPr>
        <w:rPr>
          <w:lang w:val="en-US"/>
        </w:rPr>
      </w:pPr>
    </w:p>
    <w:p w:rsidR="00330E90" w:rsidRPr="006F3891" w:rsidRDefault="00330E90" w:rsidP="006F3891">
      <w:pPr>
        <w:rPr>
          <w:lang w:val="en-US"/>
        </w:rPr>
      </w:pPr>
    </w:p>
    <w:sectPr w:rsidR="00330E90" w:rsidRPr="006F389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2268" w:right="1418" w:bottom="1418" w:left="1418" w:header="0" w:footer="49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66D" w:rsidRDefault="0080466D">
      <w:pPr>
        <w:spacing w:line="240" w:lineRule="auto"/>
      </w:pPr>
      <w:r>
        <w:separator/>
      </w:r>
    </w:p>
  </w:endnote>
  <w:endnote w:type="continuationSeparator" w:id="0">
    <w:p w:rsidR="0080466D" w:rsidRDefault="008046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787" w:rsidRDefault="006503D5">
    <w:pPr>
      <w:pStyle w:val="Fuzeile"/>
      <w:tabs>
        <w:tab w:val="clear" w:pos="4536"/>
      </w:tabs>
      <w:spacing w:line="200" w:lineRule="exact"/>
      <w:rPr>
        <w:noProof/>
        <w:sz w:val="14"/>
        <w:szCs w:val="14"/>
        <w:lang w:val="en-US"/>
      </w:rPr>
    </w:pPr>
    <w:r>
      <w:rPr>
        <w:noProof/>
        <w:sz w:val="16"/>
        <w:szCs w:val="16"/>
        <w:lang w:val="en-US" w:eastAsia="zh-CN"/>
      </w:rPr>
      <w:drawing>
        <wp:anchor distT="0" distB="0" distL="114300" distR="114300" simplePos="0" relativeHeight="251672576" behindDoc="0" locked="0" layoutInCell="1" allowOverlap="1" wp14:anchorId="306ECA8F" wp14:editId="255DA871">
          <wp:simplePos x="0" y="0"/>
          <wp:positionH relativeFrom="column">
            <wp:posOffset>-900430</wp:posOffset>
          </wp:positionH>
          <wp:positionV relativeFrom="paragraph">
            <wp:posOffset>-442256</wp:posOffset>
          </wp:positionV>
          <wp:extent cx="7538085" cy="872617"/>
          <wp:effectExtent l="0" t="0" r="0" b="0"/>
          <wp:wrapNone/>
          <wp:docPr id="4" name="invis_footer_page2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vis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3595" cy="8790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4"/>
        <w:szCs w:val="14"/>
        <w:lang w:val="en-US"/>
      </w:rPr>
      <w:fldChar w:fldCharType="begin"/>
    </w:r>
    <w:r>
      <w:rPr>
        <w:noProof/>
        <w:sz w:val="14"/>
        <w:szCs w:val="14"/>
        <w:lang w:val="en-US"/>
      </w:rPr>
      <w:instrText xml:space="preserve"> FILENAME \* MERGEFORMAT </w:instrText>
    </w:r>
    <w:r>
      <w:rPr>
        <w:noProof/>
        <w:sz w:val="14"/>
        <w:szCs w:val="14"/>
        <w:lang w:val="en-US"/>
      </w:rPr>
      <w:fldChar w:fldCharType="separate"/>
    </w:r>
    <w:r w:rsidR="0080466D">
      <w:rPr>
        <w:noProof/>
        <w:sz w:val="14"/>
        <w:szCs w:val="14"/>
        <w:lang w:val="en-US"/>
      </w:rPr>
      <w:t>Dokument2</w:t>
    </w:r>
    <w:r>
      <w:rPr>
        <w:noProof/>
        <w:sz w:val="14"/>
        <w:szCs w:val="14"/>
        <w:lang w:val="en-US"/>
      </w:rPr>
      <w:fldChar w:fldCharType="end"/>
    </w:r>
    <w:r>
      <w:rPr>
        <w:noProof/>
        <w:sz w:val="14"/>
        <w:szCs w:val="14"/>
        <w:lang w:val="en-US"/>
      </w:rPr>
      <w:t xml:space="preserve"> </w:t>
    </w:r>
    <w:r>
      <w:rPr>
        <w:noProof/>
        <w:sz w:val="14"/>
        <w:szCs w:val="14"/>
        <w:lang w:val="en-US"/>
      </w:rPr>
      <w:tab/>
      <w:t xml:space="preserve">Page </w:t>
    </w:r>
    <w:r>
      <w:rPr>
        <w:noProof/>
        <w:sz w:val="14"/>
        <w:szCs w:val="14"/>
        <w:lang w:val="en-US"/>
      </w:rPr>
      <w:fldChar w:fldCharType="begin"/>
    </w:r>
    <w:r>
      <w:rPr>
        <w:noProof/>
        <w:sz w:val="14"/>
        <w:szCs w:val="14"/>
        <w:lang w:val="en-US"/>
      </w:rPr>
      <w:instrText xml:space="preserve"> PAGE   \* MERGEFORMAT </w:instrText>
    </w:r>
    <w:r>
      <w:rPr>
        <w:noProof/>
        <w:sz w:val="14"/>
        <w:szCs w:val="14"/>
        <w:lang w:val="en-US"/>
      </w:rPr>
      <w:fldChar w:fldCharType="separate"/>
    </w:r>
    <w:r w:rsidR="00457CD6">
      <w:rPr>
        <w:noProof/>
        <w:sz w:val="14"/>
        <w:szCs w:val="14"/>
        <w:lang w:val="en-US"/>
      </w:rPr>
      <w:t>2</w:t>
    </w:r>
    <w:r>
      <w:rPr>
        <w:noProof/>
        <w:sz w:val="14"/>
        <w:szCs w:val="14"/>
        <w:lang w:val="en-US"/>
      </w:rPr>
      <w:fldChar w:fldCharType="end"/>
    </w:r>
    <w:r>
      <w:rPr>
        <w:noProof/>
        <w:sz w:val="14"/>
        <w:szCs w:val="14"/>
        <w:lang w:val="en-US"/>
      </w:rPr>
      <w:t>/</w:t>
    </w:r>
    <w:r>
      <w:rPr>
        <w:noProof/>
        <w:sz w:val="14"/>
        <w:szCs w:val="14"/>
        <w:lang w:val="en-US"/>
      </w:rPr>
      <w:fldChar w:fldCharType="begin"/>
    </w:r>
    <w:r>
      <w:rPr>
        <w:noProof/>
        <w:sz w:val="14"/>
        <w:szCs w:val="14"/>
        <w:lang w:val="en-US"/>
      </w:rPr>
      <w:instrText xml:space="preserve"> NUMPAGES   \* MERGEFORMAT </w:instrText>
    </w:r>
    <w:r>
      <w:rPr>
        <w:noProof/>
        <w:sz w:val="14"/>
        <w:szCs w:val="14"/>
        <w:lang w:val="en-US"/>
      </w:rPr>
      <w:fldChar w:fldCharType="separate"/>
    </w:r>
    <w:r w:rsidR="00457CD6">
      <w:rPr>
        <w:noProof/>
        <w:sz w:val="14"/>
        <w:szCs w:val="14"/>
        <w:lang w:val="en-US"/>
      </w:rPr>
      <w:t>2</w:t>
    </w:r>
    <w:r>
      <w:rPr>
        <w:noProof/>
        <w:sz w:val="14"/>
        <w:szCs w:val="14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787" w:rsidRDefault="006503D5">
    <w:pPr>
      <w:tabs>
        <w:tab w:val="right" w:pos="9072"/>
      </w:tabs>
      <w:spacing w:line="200" w:lineRule="exact"/>
      <w:rPr>
        <w:noProof/>
        <w:sz w:val="14"/>
        <w:szCs w:val="14"/>
        <w:lang w:val="en-US"/>
      </w:rPr>
    </w:pPr>
    <w:r>
      <w:rPr>
        <w:noProof/>
        <w:sz w:val="16"/>
        <w:szCs w:val="16"/>
        <w:lang w:val="en-US" w:eastAsia="zh-CN"/>
      </w:rPr>
      <w:drawing>
        <wp:anchor distT="0" distB="0" distL="114300" distR="114300" simplePos="0" relativeHeight="251668480" behindDoc="0" locked="0" layoutInCell="1" allowOverlap="1" wp14:anchorId="57DDC8C5" wp14:editId="726C1A0F">
          <wp:simplePos x="0" y="0"/>
          <wp:positionH relativeFrom="column">
            <wp:posOffset>-884448</wp:posOffset>
          </wp:positionH>
          <wp:positionV relativeFrom="paragraph">
            <wp:posOffset>-455295</wp:posOffset>
          </wp:positionV>
          <wp:extent cx="7538085" cy="893305"/>
          <wp:effectExtent l="0" t="0" r="0" b="0"/>
          <wp:wrapNone/>
          <wp:docPr id="12" name="invis_foot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vis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38085" cy="893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466D">
      <w:rPr>
        <w:noProof/>
        <w:sz w:val="14"/>
        <w:szCs w:val="14"/>
        <w:lang w:val="en-US"/>
      </w:rPr>
      <w:t>Functional Specification</w:t>
    </w:r>
    <w:r>
      <w:rPr>
        <w:noProof/>
        <w:sz w:val="14"/>
        <w:szCs w:val="14"/>
        <w:lang w:val="en-US"/>
      </w:rPr>
      <w:tab/>
      <w:t xml:space="preserve">Page </w:t>
    </w:r>
    <w:r>
      <w:rPr>
        <w:noProof/>
        <w:sz w:val="14"/>
        <w:szCs w:val="14"/>
        <w:lang w:val="en-US"/>
      </w:rPr>
      <w:fldChar w:fldCharType="begin"/>
    </w:r>
    <w:r>
      <w:rPr>
        <w:noProof/>
        <w:sz w:val="14"/>
        <w:szCs w:val="14"/>
        <w:lang w:val="en-US"/>
      </w:rPr>
      <w:instrText xml:space="preserve"> PAGE   \* MERGEFORMAT </w:instrText>
    </w:r>
    <w:r>
      <w:rPr>
        <w:noProof/>
        <w:sz w:val="14"/>
        <w:szCs w:val="14"/>
        <w:lang w:val="en-US"/>
      </w:rPr>
      <w:fldChar w:fldCharType="separate"/>
    </w:r>
    <w:r w:rsidR="00457CD6">
      <w:rPr>
        <w:noProof/>
        <w:sz w:val="14"/>
        <w:szCs w:val="14"/>
        <w:lang w:val="en-US"/>
      </w:rPr>
      <w:t>1</w:t>
    </w:r>
    <w:r>
      <w:rPr>
        <w:noProof/>
        <w:sz w:val="14"/>
        <w:szCs w:val="14"/>
        <w:lang w:val="en-US"/>
      </w:rPr>
      <w:fldChar w:fldCharType="end"/>
    </w:r>
    <w:r>
      <w:rPr>
        <w:noProof/>
        <w:sz w:val="14"/>
        <w:szCs w:val="14"/>
        <w:lang w:val="en-US"/>
      </w:rPr>
      <w:t>/</w:t>
    </w:r>
    <w:r>
      <w:rPr>
        <w:noProof/>
        <w:sz w:val="14"/>
        <w:szCs w:val="14"/>
        <w:lang w:val="en-US"/>
      </w:rPr>
      <w:fldChar w:fldCharType="begin"/>
    </w:r>
    <w:r>
      <w:rPr>
        <w:noProof/>
        <w:sz w:val="14"/>
        <w:szCs w:val="14"/>
        <w:lang w:val="en-US"/>
      </w:rPr>
      <w:instrText xml:space="preserve"> NUMPAGES   \* MERGEFORMAT </w:instrText>
    </w:r>
    <w:r>
      <w:rPr>
        <w:noProof/>
        <w:sz w:val="14"/>
        <w:szCs w:val="14"/>
        <w:lang w:val="en-US"/>
      </w:rPr>
      <w:fldChar w:fldCharType="separate"/>
    </w:r>
    <w:r w:rsidR="00457CD6">
      <w:rPr>
        <w:noProof/>
        <w:sz w:val="14"/>
        <w:szCs w:val="14"/>
        <w:lang w:val="en-US"/>
      </w:rPr>
      <w:t>2</w:t>
    </w:r>
    <w:r>
      <w:rPr>
        <w:noProof/>
        <w:sz w:val="14"/>
        <w:szCs w:val="1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66D" w:rsidRDefault="0080466D">
      <w:pPr>
        <w:spacing w:line="240" w:lineRule="auto"/>
      </w:pPr>
      <w:r>
        <w:separator/>
      </w:r>
    </w:p>
  </w:footnote>
  <w:footnote w:type="continuationSeparator" w:id="0">
    <w:p w:rsidR="0080466D" w:rsidRDefault="008046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787" w:rsidRDefault="006503D5">
    <w:pPr>
      <w:pStyle w:val="Kopfzeile"/>
      <w:spacing w:line="20" w:lineRule="exact"/>
      <w:rPr>
        <w:noProof/>
        <w:sz w:val="16"/>
        <w:szCs w:val="16"/>
        <w:lang w:val="en-US"/>
      </w:rPr>
    </w:pPr>
    <w:r>
      <w:rPr>
        <w:noProof/>
        <w:sz w:val="16"/>
        <w:szCs w:val="16"/>
        <w:lang w:val="en-US" w:eastAsia="zh-CN"/>
      </w:rPr>
      <w:drawing>
        <wp:anchor distT="0" distB="0" distL="114300" distR="114300" simplePos="0" relativeHeight="251670527" behindDoc="0" locked="0" layoutInCell="1" allowOverlap="1" wp14:anchorId="0DAAE618" wp14:editId="7049E488">
          <wp:simplePos x="0" y="0"/>
          <wp:positionH relativeFrom="page">
            <wp:posOffset>5818554</wp:posOffset>
          </wp:positionH>
          <wp:positionV relativeFrom="page">
            <wp:posOffset>554892</wp:posOffset>
          </wp:positionV>
          <wp:extent cx="1189990" cy="364490"/>
          <wp:effectExtent l="0" t="0" r="0" b="0"/>
          <wp:wrapNone/>
          <wp:docPr id="1" name="pic_logo_fi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bs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9990" cy="364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CC0787" w:rsidRDefault="006503D5">
    <w:pPr>
      <w:pStyle w:val="Kopfzeile"/>
      <w:spacing w:before="1210"/>
      <w:rPr>
        <w:noProof/>
        <w:sz w:val="16"/>
        <w:szCs w:val="16"/>
        <w:lang w:val="en-US"/>
      </w:rPr>
    </w:pPr>
    <w:r>
      <w:rPr>
        <w:noProof/>
        <w:sz w:val="16"/>
        <w:szCs w:val="16"/>
        <w:lang w:val="en-US" w:eastAsia="zh-CN"/>
      </w:rPr>
      <w:drawing>
        <wp:anchor distT="0" distB="0" distL="114300" distR="114300" simplePos="0" relativeHeight="251679744" behindDoc="0" locked="0" layoutInCell="1" allowOverlap="1" wp14:anchorId="5DD12FFD" wp14:editId="3D2ADD0B">
          <wp:simplePos x="0" y="0"/>
          <wp:positionH relativeFrom="column">
            <wp:posOffset>-883246</wp:posOffset>
          </wp:positionH>
          <wp:positionV relativeFrom="paragraph">
            <wp:posOffset>-20688</wp:posOffset>
          </wp:positionV>
          <wp:extent cx="7530353" cy="2076450"/>
          <wp:effectExtent l="0" t="0" r="0" b="0"/>
          <wp:wrapNone/>
          <wp:docPr id="2" name="invis_header_page2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visib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4492" cy="20858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6"/>
        <w:szCs w:val="16"/>
        <w:lang w:val="en-US"/>
      </w:rPr>
      <w:t>BSH Hausgeräte GmbH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787" w:rsidRDefault="006503D5">
    <w:pPr>
      <w:pStyle w:val="Kopfzeile"/>
      <w:spacing w:line="20" w:lineRule="exact"/>
      <w:rPr>
        <w:noProof/>
        <w:sz w:val="16"/>
        <w:szCs w:val="16"/>
        <w:lang w:val="en-US"/>
      </w:rPr>
    </w:pPr>
    <w:r>
      <w:rPr>
        <w:noProof/>
        <w:sz w:val="16"/>
        <w:szCs w:val="16"/>
        <w:lang w:val="en-US" w:eastAsia="zh-CN"/>
      </w:rPr>
      <w:drawing>
        <wp:anchor distT="0" distB="0" distL="114300" distR="114300" simplePos="0" relativeHeight="251667711" behindDoc="0" locked="0" layoutInCell="1" allowOverlap="1" wp14:anchorId="1513BE63" wp14:editId="317B8C72">
          <wp:simplePos x="0" y="0"/>
          <wp:positionH relativeFrom="page">
            <wp:posOffset>5818554</wp:posOffset>
          </wp:positionH>
          <wp:positionV relativeFrom="page">
            <wp:posOffset>554892</wp:posOffset>
          </wp:positionV>
          <wp:extent cx="1189990" cy="364490"/>
          <wp:effectExtent l="0" t="0" r="0" b="0"/>
          <wp:wrapNone/>
          <wp:docPr id="6" name="pic_logo_fi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bs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9990" cy="364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CC0787" w:rsidRDefault="006503D5">
    <w:pPr>
      <w:pStyle w:val="Kopfzeile"/>
      <w:spacing w:before="1210"/>
      <w:rPr>
        <w:noProof/>
        <w:sz w:val="16"/>
        <w:szCs w:val="16"/>
        <w:lang w:val="en-US"/>
      </w:rPr>
    </w:pPr>
    <w:r>
      <w:rPr>
        <w:noProof/>
        <w:sz w:val="16"/>
        <w:szCs w:val="16"/>
        <w:lang w:val="en-US" w:eastAsia="zh-CN"/>
      </w:rPr>
      <w:drawing>
        <wp:anchor distT="0" distB="0" distL="114300" distR="114300" simplePos="0" relativeHeight="251676672" behindDoc="0" locked="0" layoutInCell="1" allowOverlap="1" wp14:anchorId="6BC7B8E5" wp14:editId="680D0DF8">
          <wp:simplePos x="0" y="0"/>
          <wp:positionH relativeFrom="column">
            <wp:posOffset>-883246</wp:posOffset>
          </wp:positionH>
          <wp:positionV relativeFrom="paragraph">
            <wp:posOffset>-20688</wp:posOffset>
          </wp:positionV>
          <wp:extent cx="7530353" cy="2076450"/>
          <wp:effectExtent l="0" t="0" r="0" b="0"/>
          <wp:wrapNone/>
          <wp:docPr id="11" name="invis_head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visib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4492" cy="20858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6"/>
        <w:szCs w:val="16"/>
        <w:lang w:val="en-US"/>
      </w:rPr>
      <w:t>BSH Hausgeräte GmbH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44D4"/>
    <w:multiLevelType w:val="hybridMultilevel"/>
    <w:tmpl w:val="59D6F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MLLANGUAGE" w:val="eng"/>
    <w:docVar w:name="MLTEMPLATEVERSION" w:val="1.0"/>
    <w:docVar w:name="SAXMLCOMPANYNAME" w:val="bsh"/>
    <w:docVar w:name="SAXMLTEMPLATE" w:val="BSHBSLE0"/>
  </w:docVars>
  <w:rsids>
    <w:rsidRoot w:val="0080466D"/>
    <w:rsid w:val="00330E90"/>
    <w:rsid w:val="00414D8A"/>
    <w:rsid w:val="00457CD6"/>
    <w:rsid w:val="006503D5"/>
    <w:rsid w:val="006F3891"/>
    <w:rsid w:val="0080466D"/>
    <w:rsid w:val="00924C58"/>
    <w:rsid w:val="00C528A1"/>
    <w:rsid w:val="00C75EDD"/>
    <w:rsid w:val="00C92DBC"/>
    <w:rsid w:val="00CC0787"/>
    <w:rsid w:val="00D74DE0"/>
    <w:rsid w:val="00D8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01DA73A"/>
  <w15:chartTrackingRefBased/>
  <w15:docId w15:val="{A9F2D54D-81BE-421C-9741-6E6E6184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/>
    </w:pPr>
    <w:rPr>
      <w:rFonts w:ascii="Arial" w:hAnsi="Arial"/>
      <w:szCs w:val="20"/>
      <w:lang w:eastAsia="en-US"/>
    </w:rPr>
  </w:style>
  <w:style w:type="paragraph" w:styleId="berschrift1">
    <w:name w:val="heading 1"/>
    <w:basedOn w:val="Standard"/>
    <w:next w:val="Standard"/>
    <w:link w:val="berschrift1Zchn"/>
    <w:qFormat/>
    <w:pPr>
      <w:keepNext/>
      <w:spacing w:before="240" w:after="60" w:line="295" w:lineRule="atLeast"/>
      <w:outlineLvl w:val="0"/>
    </w:pPr>
    <w:rPr>
      <w:rFonts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qFormat/>
    <w:pPr>
      <w:keepNext/>
      <w:spacing w:before="240" w:after="60" w:line="295" w:lineRule="atLeast"/>
      <w:outlineLvl w:val="1"/>
    </w:pPr>
    <w:rPr>
      <w:rFonts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pPr>
      <w:keepNext/>
      <w:spacing w:before="240" w:after="60" w:line="295" w:lineRule="atLeast"/>
      <w:outlineLvl w:val="2"/>
    </w:pPr>
    <w:rPr>
      <w:rFonts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qFormat/>
    <w:pPr>
      <w:keepNext/>
      <w:spacing w:before="240" w:after="60" w:line="295" w:lineRule="atLeast"/>
      <w:outlineLvl w:val="3"/>
    </w:pPr>
    <w:rPr>
      <w:b/>
      <w:bCs/>
      <w:sz w:val="26"/>
      <w:szCs w:val="28"/>
    </w:rPr>
  </w:style>
  <w:style w:type="paragraph" w:styleId="berschrift5">
    <w:name w:val="heading 5"/>
    <w:basedOn w:val="Standard"/>
    <w:next w:val="Standard"/>
    <w:link w:val="berschrift5Zchn"/>
    <w:qFormat/>
    <w:pPr>
      <w:spacing w:before="240" w:after="60" w:line="295" w:lineRule="atLeast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qFormat/>
    <w:pPr>
      <w:spacing w:before="240" w:after="60" w:line="295" w:lineRule="atLeast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link w:val="berschrift7Zchn"/>
    <w:qFormat/>
    <w:pPr>
      <w:spacing w:before="240" w:after="60" w:line="295" w:lineRule="atLeast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spacing w:before="240" w:after="60" w:line="295" w:lineRule="atLeast"/>
      <w:outlineLvl w:val="7"/>
    </w:pPr>
    <w:rPr>
      <w:i/>
      <w:iCs/>
    </w:rPr>
  </w:style>
  <w:style w:type="paragraph" w:styleId="berschrift9">
    <w:name w:val="heading 9"/>
    <w:basedOn w:val="Standard"/>
    <w:next w:val="Standard"/>
    <w:link w:val="berschrift9Zchn"/>
    <w:qFormat/>
    <w:pPr>
      <w:spacing w:before="240" w:after="60" w:line="295" w:lineRule="atLeast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Betreff">
    <w:name w:val="Betreff"/>
    <w:basedOn w:val="Standard"/>
    <w:rPr>
      <w:b/>
    </w:rPr>
  </w:style>
  <w:style w:type="character" w:customStyle="1" w:styleId="berschrift1Zchn">
    <w:name w:val="Überschrift 1 Zchn"/>
    <w:basedOn w:val="Absatz-Standardschriftart"/>
    <w:link w:val="berschrift1"/>
    <w:rPr>
      <w:b/>
      <w:bCs/>
      <w:kern w:val="32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rPr>
      <w:b/>
      <w:bCs/>
      <w:i/>
      <w:i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rPr>
      <w:b/>
      <w:bCs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rPr>
      <w:b/>
      <w:bCs/>
      <w:sz w:val="26"/>
      <w:szCs w:val="28"/>
    </w:rPr>
  </w:style>
  <w:style w:type="character" w:customStyle="1" w:styleId="berschrift5Zchn">
    <w:name w:val="Überschrift 5 Zchn"/>
    <w:basedOn w:val="Absatz-Standardschriftart"/>
    <w:link w:val="berschrift5"/>
    <w:rPr>
      <w:b/>
      <w:bCs/>
      <w:i/>
      <w:iCs/>
      <w:sz w:val="26"/>
      <w:szCs w:val="26"/>
    </w:rPr>
  </w:style>
  <w:style w:type="character" w:customStyle="1" w:styleId="berschrift6Zchn">
    <w:name w:val="Überschrift 6 Zchn"/>
    <w:basedOn w:val="Absatz-Standardschriftart"/>
    <w:link w:val="berschrift6"/>
    <w:rPr>
      <w:b/>
      <w:bCs/>
    </w:rPr>
  </w:style>
  <w:style w:type="character" w:customStyle="1" w:styleId="berschrift7Zchn">
    <w:name w:val="Überschrift 7 Zchn"/>
    <w:basedOn w:val="Absatz-Standardschriftart"/>
    <w:link w:val="berschrift7"/>
    <w:rPr>
      <w:szCs w:val="20"/>
    </w:rPr>
  </w:style>
  <w:style w:type="character" w:customStyle="1" w:styleId="berschrift8Zchn">
    <w:name w:val="Überschrift 8 Zchn"/>
    <w:basedOn w:val="Absatz-Standardschriftart"/>
    <w:link w:val="berschrift8"/>
    <w:rPr>
      <w:i/>
      <w:iCs/>
      <w:szCs w:val="20"/>
    </w:rPr>
  </w:style>
  <w:style w:type="character" w:customStyle="1" w:styleId="berschrift9Zchn">
    <w:name w:val="Überschrift 9 Zchn"/>
    <w:basedOn w:val="Absatz-Standardschriftart"/>
    <w:link w:val="berschrift9"/>
  </w:style>
  <w:style w:type="character" w:styleId="Kommentarzeichen">
    <w:name w:val="annotation reference"/>
    <w:basedOn w:val="Absatz-Standardschriftart"/>
    <w:uiPriority w:val="99"/>
    <w:semiHidden/>
    <w:unhideWhenUsed/>
    <w:rsid w:val="00C92DB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92DBC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92DBC"/>
    <w:rPr>
      <w:rFonts w:ascii="Arial" w:hAnsi="Arial"/>
      <w:sz w:val="20"/>
      <w:szCs w:val="20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92DB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92DBC"/>
    <w:rPr>
      <w:rFonts w:ascii="Arial" w:hAnsi="Arial"/>
      <w:b/>
      <w:bCs/>
      <w:sz w:val="20"/>
      <w:szCs w:val="20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92DB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92DBC"/>
    <w:rPr>
      <w:rFonts w:ascii="Segoe UI" w:hAnsi="Segoe UI" w:cs="Segoe UI"/>
      <w:sz w:val="18"/>
      <w:szCs w:val="18"/>
      <w:lang w:eastAsia="en-US"/>
    </w:rPr>
  </w:style>
  <w:style w:type="paragraph" w:styleId="Listenabsatz">
    <w:name w:val="List Paragraph"/>
    <w:basedOn w:val="Standard"/>
    <w:uiPriority w:val="34"/>
    <w:rsid w:val="00330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ba\AppData\Local\s.a.x.%20Software%20GmbH\MasterLayout\cache\template\BSHBSLE0_1.dotx" TargetMode="External"/></Relationships>
</file>

<file path=word/theme/theme1.xml><?xml version="1.0" encoding="utf-8"?>
<a:theme xmlns:a="http://schemas.openxmlformats.org/drawingml/2006/main" name="Office">
  <a:themeElements>
    <a:clrScheme name="BSH Blue">
      <a:dk1>
        <a:sysClr val="windowText" lastClr="000000"/>
      </a:dk1>
      <a:lt1>
        <a:sysClr val="window" lastClr="FFFFFF"/>
      </a:lt1>
      <a:dk2>
        <a:srgbClr val="878787"/>
      </a:dk2>
      <a:lt2>
        <a:srgbClr val="E1E1E1"/>
      </a:lt2>
      <a:accent1>
        <a:srgbClr val="0A6EB4"/>
      </a:accent1>
      <a:accent2>
        <a:srgbClr val="004164"/>
      </a:accent2>
      <a:accent3>
        <a:srgbClr val="64A5CD"/>
      </a:accent3>
      <a:accent4>
        <a:srgbClr val="23B9C8"/>
      </a:accent4>
      <a:accent5>
        <a:srgbClr val="0A5F64"/>
      </a:accent5>
      <a:accent6>
        <a:srgbClr val="87CDD7"/>
      </a:accent6>
      <a:hlink>
        <a:srgbClr val="0A6EB4"/>
      </a:hlink>
      <a:folHlink>
        <a:srgbClr val="7D1E8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6E77A-F5F7-4AEC-B401-A25305394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BSHBSLE0_1.dotx</Template>
  <TotalTime>0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Blank Sheet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Sheet</dc:title>
  <dc:subject/>
  <dc:creator>Eiba, Michael (GIT-CBSP)</dc:creator>
  <cp:keywords/>
  <dc:description/>
  <cp:lastModifiedBy>Eiba, Michael (GIT-CBSP)</cp:lastModifiedBy>
  <cp:revision>4</cp:revision>
  <dcterms:created xsi:type="dcterms:W3CDTF">2021-05-20T08:29:00Z</dcterms:created>
  <dcterms:modified xsi:type="dcterms:W3CDTF">2021-06-08T12:52:00Z</dcterms:modified>
</cp:coreProperties>
</file>