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27일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수도권제1순환선,판교&gt;강동대교4차로 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8845,4165,7703-벌,7685-벌,            t3-95라6103,plcs-99우0422,통제원-안준성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40분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40분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점검구조물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 방재건설 연구원 유상재 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