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Missing Data Analysis</w:t>
      </w:r>
    </w:p>
    <w:p>
      <w:pPr>
        <w:pStyle w:val="Normal"/>
      </w:pPr>
      <w:r>
        <w:t xml:space="preserve">Proportion of missing transit distances: 73.15 %</w:t>
      </w:r>
    </w:p>
    <w:p>
      <w:pPr>
        <w:pStyle w:val="Titre2"/>
      </w:pPr>
      <w:r>
        <w:t xml:space="preserve">Comparison of Rows with and without Missing Transit Distances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Missing_Transit</w:t>
            </w:r>
          </w:p>
        </w:tc>
        <w:tc>
          <w:p>
            <w:pPr>
              <w:pStyle w:stlname="Normal" w:val="Normal"/>
            </w:pPr>
            <w:r>
              <w:t>Avg_Haversine</w:t>
            </w:r>
          </w:p>
        </w:tc>
        <w:tc>
          <w:p>
            <w:pPr>
              <w:pStyle w:stlname="Normal" w:val="Normal"/>
            </w:pPr>
            <w:r>
              <w:t>Avg_Driving</w:t>
            </w:r>
          </w:p>
        </w:tc>
        <w:tc>
          <w:p>
            <w:pPr>
              <w:pStyle w:stlname="Normal" w:val="Normal"/>
            </w:pPr>
            <w:r>
              <w:t>Count</w:t>
            </w:r>
          </w:p>
        </w:tc>
      </w:tr>
      <w:tr>
        <w:tc>
          <w:p>
            <w:pPr>
              <w:pStyle w:stlname="Normal" w:val="Normal"/>
            </w:pPr>
            <w:r>
              <w:t>Missing</w:t>
            </w:r>
          </w:p>
        </w:tc>
        <w:tc>
          <w:p>
            <w:pPr>
              <w:pStyle w:stlname="Normal" w:val="Normal"/>
            </w:pPr>
            <w:r>
              <w:t>11.717478</w:t>
            </w:r>
          </w:p>
        </w:tc>
        <w:tc>
          <w:p>
            <w:pPr>
              <w:pStyle w:stlname="Normal" w:val="Normal"/>
            </w:pPr>
            <w:r>
              <w:t>16.032609</w:t>
            </w:r>
          </w:p>
        </w:tc>
        <w:tc>
          <w:p>
            <w:pPr>
              <w:pStyle w:stlname="Normal" w:val="Normal"/>
            </w:pPr>
            <w:r>
              <w:t>2204</w:t>
            </w:r>
          </w:p>
        </w:tc>
      </w:tr>
      <w:tr>
        <w:tc>
          <w:p>
            <w:pPr>
              <w:pStyle w:stlname="Normal" w:val="Normal"/>
            </w:pPr>
            <w:r>
              <w:t>Not Missing</w:t>
            </w:r>
          </w:p>
        </w:tc>
        <w:tc>
          <w:p>
            <w:pPr>
              <w:pStyle w:stlname="Normal" w:val="Normal"/>
            </w:pPr>
            <w:r>
              <w:t>5.899861</w:t>
            </w:r>
          </w:p>
        </w:tc>
        <w:tc>
          <w:p>
            <w:pPr>
              <w:pStyle w:stlname="Normal" w:val="Normal"/>
            </w:pPr>
            <w:r>
              <w:t>8.155938</w:t>
            </w:r>
          </w:p>
        </w:tc>
        <w:tc>
          <w:p>
            <w:pPr>
              <w:pStyle w:stlname="Normal" w:val="Normal"/>
            </w:pPr>
            <w:r>
              <w:t>809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2024-12-31T14:48:03Z</dcterms:modified>
  <cp:category/>
</cp:coreProperties>
</file>