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19B" w:rsidRDefault="009D1A19">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EC319B">
        <w:tblPrEx>
          <w:tblCellMar>
            <w:top w:w="0" w:type="dxa"/>
            <w:bottom w:w="0" w:type="dxa"/>
          </w:tblCellMar>
        </w:tblPrEx>
        <w:tc>
          <w:tcPr>
            <w:tcW w:w="3670" w:type="dxa"/>
            <w:tcBorders>
              <w:top w:val="nil"/>
              <w:left w:val="nil"/>
              <w:bottom w:val="nil"/>
              <w:right w:val="nil"/>
            </w:tcBorders>
          </w:tcPr>
          <w:p w:rsidR="00EC319B" w:rsidRDefault="009D1A19">
            <w:pPr>
              <w:pStyle w:val="Text"/>
              <w:spacing w:before="75" w:after="75"/>
              <w:ind w:left="525" w:right="75"/>
            </w:pPr>
            <w:r>
              <w:t>Date:</w:t>
            </w:r>
          </w:p>
        </w:tc>
        <w:tc>
          <w:tcPr>
            <w:tcW w:w="6793" w:type="dxa"/>
            <w:tcBorders>
              <w:top w:val="nil"/>
              <w:left w:val="nil"/>
              <w:bottom w:val="nil"/>
              <w:right w:val="nil"/>
            </w:tcBorders>
          </w:tcPr>
          <w:p w:rsidR="00EC319B" w:rsidRDefault="009D1A19">
            <w:pPr>
              <w:pStyle w:val="Text"/>
              <w:spacing w:before="75" w:after="75"/>
              <w:ind w:left="525" w:right="75"/>
            </w:pPr>
            <w:r>
              <w:t>09-Mar-2019</w:t>
            </w:r>
          </w:p>
        </w:tc>
      </w:tr>
      <w:tr w:rsidR="00EC319B">
        <w:tblPrEx>
          <w:tblCellMar>
            <w:top w:w="0" w:type="dxa"/>
            <w:bottom w:w="0" w:type="dxa"/>
          </w:tblCellMar>
        </w:tblPrEx>
        <w:tc>
          <w:tcPr>
            <w:tcW w:w="3670" w:type="dxa"/>
            <w:tcBorders>
              <w:top w:val="nil"/>
              <w:left w:val="nil"/>
              <w:bottom w:val="nil"/>
              <w:right w:val="nil"/>
            </w:tcBorders>
          </w:tcPr>
          <w:p w:rsidR="00EC319B" w:rsidRDefault="009D1A19">
            <w:pPr>
              <w:pStyle w:val="Text"/>
              <w:spacing w:before="75" w:after="75"/>
              <w:ind w:left="525" w:right="75"/>
            </w:pPr>
            <w:r>
              <w:t>Input sound file:</w:t>
            </w:r>
          </w:p>
        </w:tc>
        <w:tc>
          <w:tcPr>
            <w:tcW w:w="6793" w:type="dxa"/>
            <w:tcBorders>
              <w:top w:val="nil"/>
              <w:left w:val="nil"/>
              <w:bottom w:val="nil"/>
              <w:right w:val="nil"/>
            </w:tcBorders>
          </w:tcPr>
          <w:p w:rsidR="00EC319B" w:rsidRDefault="009D1A19">
            <w:pPr>
              <w:pStyle w:val="Text"/>
              <w:spacing w:before="75" w:after="75"/>
              <w:ind w:left="525" w:right="75"/>
            </w:pPr>
            <w:r>
              <w:t>R2-31.mp3</w:t>
            </w:r>
          </w:p>
        </w:tc>
      </w:tr>
    </w:tbl>
    <w:p w:rsidR="00EC319B" w:rsidRDefault="009D1A19">
      <w:pPr>
        <w:pStyle w:val="Text"/>
        <w:spacing w:before="100" w:after="100"/>
      </w:pPr>
      <w:r>
        <w:br/>
      </w:r>
      <w:r>
        <w:rPr>
          <w:u w:val="single"/>
        </w:rPr>
        <w:t>Transcription results:</w:t>
      </w:r>
    </w:p>
    <w:p w:rsidR="00EC319B" w:rsidRDefault="00EC319B"/>
    <w:p w:rsidR="00482E88" w:rsidRDefault="00482E88">
      <w:pPr>
        <w:pStyle w:val="Text"/>
        <w:spacing w:before="75" w:after="75"/>
        <w:ind w:left="525" w:right="75"/>
      </w:pPr>
      <w:r>
        <w:t xml:space="preserve">Hello, everyone. Today's topic is the [inaudible] should raise the pension age to 17 years old. We have two points. The first point is worker's burden will be decreased. Worker's burden will be decreased. The second point is [inaudible] [healthy age?]. [inaudible] [healthy age?]. </w:t>
      </w:r>
    </w:p>
    <w:p w:rsidR="00482E88" w:rsidRDefault="00482E88" w:rsidP="00482E88">
      <w:pPr>
        <w:pStyle w:val="Text"/>
        <w:spacing w:before="75" w:after="75"/>
        <w:ind w:left="525" w:right="75"/>
      </w:pPr>
      <w:r>
        <w:t>I will explain the first point, the worker's burden will be decreased. We believe that in Japan the workers are decreasing because of aging society with [inaudible]. So the burden of workers is so weak. Because the workers pay the pension. So if Japan do this, the desire of [inaudible] may be decreased. If Japan don't do this, the desire of the elders may be decreased. If Japan do this, the workers can work active and they can get out of money. Therefore, Japan should raise the pension age to 70 years old. Thank you.</w:t>
      </w:r>
      <w:r>
        <w:rPr>
          <w:rFonts w:eastAsiaTheme="minorEastAsia" w:hint="eastAsia"/>
          <w:lang w:eastAsia="ja-JP"/>
        </w:rPr>
        <w:t xml:space="preserve"> </w:t>
      </w:r>
      <w:r>
        <w:t>You say the worker's burden will decrease because elderly people work until 70 years of age? Is that right? [inaudible] our money if work until 80 age. That's all.</w:t>
      </w:r>
    </w:p>
    <w:p w:rsidR="00482E88" w:rsidRDefault="00482E88">
      <w:pPr>
        <w:pStyle w:val="Text"/>
        <w:spacing w:before="75" w:after="75"/>
        <w:ind w:left="525" w:right="75"/>
      </w:pPr>
    </w:p>
    <w:p w:rsidR="00482E88" w:rsidRDefault="00482E88" w:rsidP="00482E88">
      <w:pPr>
        <w:pStyle w:val="Text"/>
        <w:spacing w:before="75" w:after="75"/>
        <w:ind w:left="525" w:right="75"/>
      </w:pPr>
      <w:r>
        <w:t>Okay. Okay. Okay. Hello, everyone. I'm a leader of the opposition side. We have two points. Our first reason is elderly families quality of life will decrease. And the second point is elderly people's quality of life will decrease. Firstly, let me [inaudible] the reason why. You said worker's burden will decrease because now Japan is [inaudible] of the labor force and worker, but now it is not true because now there are many foreign workers. So there are enough worker in Japan. So worker's burden is no high. And also you said elderly people can work until 70 years. However, it's not true because they are elderly people, so they cannot work efficiently and actively. So they can not work and they cannot work in company close to them to retired. So they cannot work. And also our first reason is elderly family's quality of life will decrease. Now in Japan, usually elderly people-- elderly [inaudible] is 60 years old. So they have still if we introduce this plan, they have to live 10 years without any income. So also elderly needs a lot of money to live. For example, money to elderly kids [inaudible] and hope so and to also food and living and also they have to have-- they needed a lot of money.</w:t>
      </w:r>
      <w:r>
        <w:rPr>
          <w:rFonts w:eastAsiaTheme="minorEastAsia" w:hint="eastAsia"/>
          <w:lang w:eastAsia="ja-JP"/>
        </w:rPr>
        <w:t xml:space="preserve"> </w:t>
      </w:r>
      <w:r>
        <w:t>And but the money which elderly savings is limited. The money which elderly have is so limited. So families will have to give financial support to elderly. So it's not enough money to live. Even elderly live frugally, however, mosts of elderly family have, yeah. However, most of the elderly's family have their children. Because of this, elderly's family will be lack of money. Then they will have to live like-- sorry-- frugality and also they cannot give good education for their children. For example, children of elderly's family cannot go high school or college. It is [inaudible] serious problem because the family will be-- of course will be elderly people. So when the family will be elderly people, they more lack of money because of financial support to elderly people. So more and more people lack of money when they will be elderly people. So this topic should not be adopted. Thank you.</w:t>
      </w:r>
    </w:p>
    <w:p w:rsidR="00482E88" w:rsidRDefault="00482E88">
      <w:pPr>
        <w:pStyle w:val="Text"/>
        <w:spacing w:before="75" w:after="75"/>
        <w:ind w:left="525" w:right="75"/>
      </w:pPr>
    </w:p>
    <w:p w:rsidR="00482E88" w:rsidRDefault="00482E88">
      <w:pPr>
        <w:pStyle w:val="Text"/>
        <w:spacing w:before="75" w:after="75"/>
        <w:ind w:left="525" w:right="75"/>
      </w:pPr>
      <w:r>
        <w:t>Hello, everyone. We believe that Japan should raise the pension age to 70 years old. I will explain. Opposition wants the point they give us is I explain after. Now let me explain our standpoint. We can raise [privacy?] age. When we must work people not very [inaudible] sense of our [inaudible]. To conduct efforts to raise health age. For example, people start working the situation become to raise our health age. Elderly people will be [inaudible] the young active [inaudible]. Therefore, Japan should raise the pension age. Therefore, Japan should raise the pension age to 70 years old. Thank you.</w:t>
      </w:r>
    </w:p>
    <w:p w:rsidR="00482E88" w:rsidRDefault="00482E88">
      <w:pPr>
        <w:pStyle w:val="Text"/>
        <w:spacing w:before="75" w:after="75"/>
        <w:ind w:left="525" w:right="75"/>
      </w:pPr>
    </w:p>
    <w:p w:rsidR="00482E88" w:rsidRDefault="00482E88">
      <w:pPr>
        <w:pStyle w:val="Text"/>
        <w:spacing w:before="75" w:after="75"/>
        <w:ind w:left="525" w:right="75"/>
      </w:pPr>
      <w:r>
        <w:t xml:space="preserve">Hello, everyone. I'm a member of the opposition party. Let me attack to government [inaudible]. You said Japan lack of labor force. However, now many foreign worker come in Japan. And furthermore, even if labor force is not enough, however, there are many [resting points?] in Japan. So government has to cut our [resting?] policy without the pension. </w:t>
      </w:r>
    </w:p>
    <w:p w:rsidR="00482E88" w:rsidRDefault="00482E88">
      <w:pPr>
        <w:pStyle w:val="Text"/>
        <w:spacing w:before="75" w:after="75"/>
        <w:ind w:left="525" w:right="75"/>
      </w:pPr>
      <w:r>
        <w:lastRenderedPageBreak/>
        <w:t xml:space="preserve">And let me attack opposition reason two. You said if everybody work until 70 years, then they will be more health. However, as our first speaker said, now company that doesn't [inaudible] the elderly people because they have to retire until 60 years. And even if company accept everybody, however, they're aging, then they make many mistake in the job. Then they have to [inaudible] immediately. Then most other types of work in the company. And also company think younger people more usable than elderly. </w:t>
      </w:r>
    </w:p>
    <w:p w:rsidR="00482E88" w:rsidRDefault="00482E88">
      <w:pPr>
        <w:pStyle w:val="Text"/>
        <w:spacing w:before="75" w:after="75"/>
        <w:ind w:left="525" w:right="75"/>
      </w:pPr>
      <w:r>
        <w:t>And let me explain our second point. Our second point is that elderly people's quality of life will decrease. If government introduce this plan, elderly's quality of life decrease. Some elderly don't have their [son?]. These people can't live by theirself. Then they need financial support because they already retired their job 60 years old. Then the lack of money even if they have some [inaudible] that these people has decided to give financial support to elderly. Because of [inaudible] they also have a family. Then they have to educate the children. Then they can't give financial support to elderly as the government. Then the elderly people's quality of life decrease as [inaudible] nursing care and they need a [inaudible]. They need [inaudible]. Maybe hard to pronounce this because how to say, because their muscle is aging. And however, they can [inaudible] because they lack of money and their family has some [inaudible] they can't get-- elderly can't get enough financial support. Thank you.</w:t>
      </w:r>
    </w:p>
    <w:p w:rsidR="00482E88" w:rsidRDefault="00482E88">
      <w:pPr>
        <w:pStyle w:val="Text"/>
        <w:spacing w:before="75" w:after="75"/>
        <w:ind w:left="525" w:right="75"/>
      </w:pPr>
    </w:p>
    <w:p w:rsidR="00482E88" w:rsidRDefault="00482E88">
      <w:pPr>
        <w:pStyle w:val="Text"/>
        <w:spacing w:before="75" w:after="75"/>
        <w:ind w:left="525" w:right="75"/>
      </w:pPr>
      <w:r>
        <w:t>I'm the leader of the opposition party and let me I will summarize today's debate. The most important point is we have to protect people's quality of life. Our first reason, we have to protect elderly people's life. And our second reason, we have to protect elderly people's quality of life. You said on your reason elderly people can work or elderly people can [inaudible] labor force, but it is not true. Because elderly people is weak physically, physicality. And so elderly people, [inaudible] people are easy to progress or [inaudible]. They have difficulty to work at 80 age, or until 80 age. And also company don't hire elderly people [inaudible] people because they need young people who work efficiently, or strongly. And so [inaudible] elderly people's quality of life will decrease because elderly people have a physical burden to work. Because as I say it is desperate to work for elderly people until 80 age. On our reason elderly people don't have money because until now pension is [inaudible], but if they introduce the plan, they can not get a pension enough until 70. So they have decided to leave. For example, they care and eating food or taking medical care. Also, elderly people's family have decided to care elderly people. They concerned about children's education, or family's care, and so on. Also it is important to protect people's quality of life. Thank you.</w:t>
      </w:r>
    </w:p>
    <w:p w:rsidR="00482E88" w:rsidRDefault="00482E88">
      <w:pPr>
        <w:pStyle w:val="Text"/>
        <w:spacing w:before="75" w:after="75"/>
        <w:ind w:left="525" w:right="75"/>
      </w:pPr>
    </w:p>
    <w:p w:rsidR="00482E88" w:rsidRDefault="00482E88" w:rsidP="00482E88">
      <w:pPr>
        <w:pStyle w:val="Text"/>
        <w:spacing w:before="75" w:after="75"/>
        <w:ind w:left="525" w:right="75"/>
      </w:pPr>
      <w:r>
        <w:t>Hello, everyone. We believe that the [inaudible] should [inaudible] and the pension is to 70 years old. First, let me rebut opposition's second point. They said elderly people's lives and [inaudible]. Elderly people's life quality is decreasing. And however, if elderly people should work until 70 years old, government--</w:t>
      </w:r>
      <w:r>
        <w:rPr>
          <w:rFonts w:eastAsiaTheme="minorEastAsia" w:hint="eastAsia"/>
          <w:lang w:eastAsia="ja-JP"/>
        </w:rPr>
        <w:t xml:space="preserve"> </w:t>
      </w:r>
      <w:r>
        <w:t>POI. How they work? How elderly people can work?</w:t>
      </w:r>
      <w:r>
        <w:rPr>
          <w:rFonts w:eastAsiaTheme="minorEastAsia" w:hint="eastAsia"/>
          <w:lang w:eastAsia="ja-JP"/>
        </w:rPr>
        <w:t xml:space="preserve"> </w:t>
      </w:r>
      <w:r>
        <w:t>Okay. Sorry. So government should make the project about working, project and to elderly people to work until 70 years old. For example, and therefore--</w:t>
      </w:r>
      <w:r>
        <w:rPr>
          <w:rFonts w:eastAsiaTheme="minorEastAsia" w:hint="eastAsia"/>
          <w:lang w:eastAsia="ja-JP"/>
        </w:rPr>
        <w:t xml:space="preserve"> </w:t>
      </w:r>
      <w:r>
        <w:t>POI. You said the government should produce elderly can work. How much money use this plan elderly can work?</w:t>
      </w:r>
      <w:r>
        <w:rPr>
          <w:rFonts w:eastAsiaTheme="minorEastAsia" w:hint="eastAsia"/>
          <w:lang w:eastAsia="ja-JP"/>
        </w:rPr>
        <w:t xml:space="preserve"> </w:t>
      </w:r>
      <w:r>
        <w:t xml:space="preserve">Sorry, I [laughter]. So we feel that elderly [inaudible] to 70 years old. </w:t>
      </w:r>
    </w:p>
    <w:p w:rsidR="00EC319B" w:rsidRDefault="00482E88" w:rsidP="00482E88">
      <w:pPr>
        <w:pStyle w:val="Text"/>
        <w:spacing w:before="75" w:after="75"/>
        <w:ind w:left="525" w:right="75"/>
      </w:pPr>
      <w:bookmarkStart w:id="0" w:name="_GoBack"/>
      <w:bookmarkEnd w:id="0"/>
      <w:r>
        <w:t>And then I will I will summarize today's debate. The most important point is elderly people's--. Sorry. The most important is that young worker's life. Japan's future. And on this point the idea is the future of Japan of the financials. However, [inaudible] argument is superior. Because Japan is aging society is [inaudible] children. And the policy has not changed. Also young worker must pay tax for elderly people. So all of young worker will pay big taxes actually for old person. The tax is more increasing in the future. So government conduct a medical care project for every people. And we believe that medical care is developing in the future. And therefore, Japan should the pension age to 70 years old. Thank you.</w:t>
      </w:r>
    </w:p>
    <w:sectPr w:rsidR="00EC319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A19" w:rsidRDefault="009D1A19">
      <w:r>
        <w:separator/>
      </w:r>
    </w:p>
  </w:endnote>
  <w:endnote w:type="continuationSeparator" w:id="0">
    <w:p w:rsidR="009D1A19" w:rsidRDefault="009D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19B" w:rsidRDefault="009D1A19">
    <w:r>
      <w:rPr>
        <w:i/>
      </w:rPr>
      <w:t>TranscribeMe</w:t>
    </w:r>
    <w:r>
      <w:ptab w:relativeTo="margin" w:alignment="right" w:leader="none"/>
    </w:r>
    <w:r>
      <w:fldChar w:fldCharType="begin"/>
    </w:r>
    <w:r>
      <w:instrText xml:space="preserve"> PAGE   \* MERGEFORMAT </w:instrText>
    </w:r>
    <w:r>
      <w:fldChar w:fldCharType="separate"/>
    </w:r>
    <w:r w:rsidR="00482E8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A19" w:rsidRDefault="009D1A19">
      <w:r>
        <w:separator/>
      </w:r>
    </w:p>
  </w:footnote>
  <w:footnote w:type="continuationSeparator" w:id="0">
    <w:p w:rsidR="009D1A19" w:rsidRDefault="009D1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19B" w:rsidRDefault="009D1A19">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9B"/>
    <w:rsid w:val="00482E88"/>
    <w:rsid w:val="009D1A19"/>
    <w:rsid w:val="00EC3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34A4AB"/>
  <w15:docId w15:val="{CAEFAF8D-37FE-4892-840D-F20BE2ED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1264</Words>
  <Characters>7209</Characters>
  <Application>Microsoft Office Word</Application>
  <DocSecurity>0</DocSecurity>
  <Lines>60</Lines>
  <Paragraphs>16</Paragraphs>
  <ScaleCrop>false</ScaleCrop>
  <Company>TranscribeMe</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2019-11-04T05:41:00Z</dcterms:modified>
</cp:coreProperties>
</file>