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7C9D8" w14:textId="77777777" w:rsidR="004E3238" w:rsidRPr="004E3238" w:rsidRDefault="004E3238" w:rsidP="00B84D09">
      <w:pPr>
        <w:spacing w:line="480" w:lineRule="auto"/>
        <w:rPr>
          <w:rFonts w:ascii="Times New Roman" w:hAnsi="Times New Roman" w:cs="Times New Roman"/>
        </w:rPr>
      </w:pPr>
      <w:r w:rsidRPr="004E3238">
        <w:rPr>
          <w:rFonts w:ascii="Times New Roman" w:hAnsi="Times New Roman" w:cs="Times New Roman"/>
        </w:rPr>
        <w:t>Erin Swinson</w:t>
      </w:r>
    </w:p>
    <w:p w14:paraId="7E774FE3" w14:textId="77777777" w:rsidR="004E3238" w:rsidRPr="004E3238" w:rsidRDefault="004E3238" w:rsidP="00B84D09">
      <w:pPr>
        <w:spacing w:line="480" w:lineRule="auto"/>
        <w:rPr>
          <w:rFonts w:ascii="Times New Roman" w:hAnsi="Times New Roman" w:cs="Times New Roman"/>
        </w:rPr>
      </w:pPr>
      <w:r w:rsidRPr="004E3238">
        <w:rPr>
          <w:rFonts w:ascii="Times New Roman" w:hAnsi="Times New Roman" w:cs="Times New Roman"/>
        </w:rPr>
        <w:t>CS 360</w:t>
      </w:r>
    </w:p>
    <w:p w14:paraId="4240B14C" w14:textId="77777777" w:rsidR="004E3238" w:rsidRPr="004E3238" w:rsidRDefault="004E3238" w:rsidP="00B84D09">
      <w:pPr>
        <w:spacing w:line="480" w:lineRule="auto"/>
        <w:rPr>
          <w:rFonts w:ascii="Times New Roman" w:hAnsi="Times New Roman" w:cs="Times New Roman"/>
        </w:rPr>
      </w:pPr>
      <w:r w:rsidRPr="004E3238">
        <w:rPr>
          <w:rFonts w:ascii="Times New Roman" w:hAnsi="Times New Roman" w:cs="Times New Roman"/>
        </w:rPr>
        <w:t>Dr. Brian Holbert</w:t>
      </w:r>
    </w:p>
    <w:p w14:paraId="512A7FDF" w14:textId="41F4AD06" w:rsidR="0007232B" w:rsidRDefault="004E3238" w:rsidP="00B84D09">
      <w:pPr>
        <w:spacing w:line="480" w:lineRule="auto"/>
        <w:rPr>
          <w:rFonts w:ascii="Times New Roman" w:hAnsi="Times New Roman" w:cs="Times New Roman"/>
        </w:rPr>
      </w:pPr>
      <w:r w:rsidRPr="004E3238">
        <w:rPr>
          <w:rFonts w:ascii="Times New Roman" w:hAnsi="Times New Roman" w:cs="Times New Roman"/>
        </w:rPr>
        <w:t xml:space="preserve">June </w:t>
      </w:r>
      <w:r w:rsidR="00BD7A08">
        <w:rPr>
          <w:rFonts w:ascii="Times New Roman" w:hAnsi="Times New Roman" w:cs="Times New Roman"/>
        </w:rPr>
        <w:t>21</w:t>
      </w:r>
      <w:r w:rsidRPr="004E3238">
        <w:rPr>
          <w:rFonts w:ascii="Times New Roman" w:hAnsi="Times New Roman" w:cs="Times New Roman"/>
        </w:rPr>
        <w:t>, 2026</w:t>
      </w:r>
    </w:p>
    <w:p w14:paraId="5616C2B3" w14:textId="6B7F2EB1" w:rsidR="00BB77BA" w:rsidRDefault="00BB77BA" w:rsidP="00B84D09">
      <w:pPr>
        <w:spacing w:line="480" w:lineRule="auto"/>
        <w:jc w:val="center"/>
        <w:rPr>
          <w:rFonts w:ascii="Times New Roman" w:hAnsi="Times New Roman" w:cs="Times New Roman"/>
          <w:b/>
          <w:bCs/>
        </w:rPr>
      </w:pPr>
      <w:r>
        <w:rPr>
          <w:rFonts w:ascii="Times New Roman" w:hAnsi="Times New Roman" w:cs="Times New Roman"/>
          <w:b/>
          <w:bCs/>
        </w:rPr>
        <w:t>Final Project</w:t>
      </w:r>
    </w:p>
    <w:p w14:paraId="52D2767B" w14:textId="1D99A897" w:rsidR="00996BAB" w:rsidRDefault="001A1D06" w:rsidP="00B84D09">
      <w:pPr>
        <w:spacing w:line="480" w:lineRule="auto"/>
        <w:rPr>
          <w:rFonts w:ascii="Times New Roman" w:hAnsi="Times New Roman" w:cs="Times New Roman"/>
        </w:rPr>
      </w:pPr>
      <w:r w:rsidRPr="001A1D06">
        <w:rPr>
          <w:rFonts w:ascii="Times New Roman" w:hAnsi="Times New Roman" w:cs="Times New Roman"/>
          <w:b/>
          <w:bCs/>
        </w:rPr>
        <w:t>App Description</w:t>
      </w:r>
      <w:r w:rsidR="0077038B">
        <w:rPr>
          <w:rFonts w:ascii="Times New Roman" w:hAnsi="Times New Roman" w:cs="Times New Roman"/>
          <w:b/>
          <w:bCs/>
        </w:rPr>
        <w:br/>
      </w:r>
      <w:r w:rsidR="00B84D09">
        <w:rPr>
          <w:rFonts w:ascii="Times New Roman" w:hAnsi="Times New Roman" w:cs="Times New Roman"/>
        </w:rPr>
        <w:t xml:space="preserve">      </w:t>
      </w:r>
      <w:r w:rsidR="00E56263" w:rsidRPr="00E56263">
        <w:rPr>
          <w:rFonts w:ascii="Times New Roman" w:hAnsi="Times New Roman" w:cs="Times New Roman"/>
        </w:rPr>
        <w:t xml:space="preserve">The Weight Tracking App will be introduced in the app store with a description that </w:t>
      </w:r>
      <w:r w:rsidR="00A26AAD">
        <w:rPr>
          <w:rFonts w:ascii="Times New Roman" w:hAnsi="Times New Roman" w:cs="Times New Roman"/>
        </w:rPr>
        <w:t xml:space="preserve">explains </w:t>
      </w:r>
      <w:r w:rsidR="00E56263" w:rsidRPr="00E56263">
        <w:rPr>
          <w:rFonts w:ascii="Times New Roman" w:hAnsi="Times New Roman" w:cs="Times New Roman"/>
        </w:rPr>
        <w:t xml:space="preserve">its focus on helping individuals monitor their health through consistent daily tracking. The description will emphasize the secure login system powered by a local SQLite database, ensuring that each user’s data remains private and </w:t>
      </w:r>
      <w:r w:rsidR="007D4A92">
        <w:rPr>
          <w:rFonts w:ascii="Times New Roman" w:hAnsi="Times New Roman" w:cs="Times New Roman"/>
        </w:rPr>
        <w:t xml:space="preserve">user/device </w:t>
      </w:r>
      <w:r w:rsidR="00E56263" w:rsidRPr="00E56263">
        <w:rPr>
          <w:rFonts w:ascii="Times New Roman" w:hAnsi="Times New Roman" w:cs="Times New Roman"/>
        </w:rPr>
        <w:t xml:space="preserve">specific. It will also show the app’s </w:t>
      </w:r>
      <w:r w:rsidR="007D4A92">
        <w:rPr>
          <w:rFonts w:ascii="Times New Roman" w:hAnsi="Times New Roman" w:cs="Times New Roman"/>
        </w:rPr>
        <w:t xml:space="preserve">ability to add, edit and delete weight entries simply with no over complicated fluff. </w:t>
      </w:r>
      <w:r w:rsidR="00E56263" w:rsidRPr="00E56263">
        <w:rPr>
          <w:rFonts w:ascii="Times New Roman" w:hAnsi="Times New Roman" w:cs="Times New Roman"/>
        </w:rPr>
        <w:t xml:space="preserve">The optional SMS reminder system will be described as a supportive tool for </w:t>
      </w:r>
      <w:r w:rsidR="00AD5586" w:rsidRPr="00E56263">
        <w:rPr>
          <w:rFonts w:ascii="Times New Roman" w:hAnsi="Times New Roman" w:cs="Times New Roman"/>
        </w:rPr>
        <w:t>users</w:t>
      </w:r>
      <w:r w:rsidR="00AD5586">
        <w:rPr>
          <w:rFonts w:ascii="Times New Roman" w:hAnsi="Times New Roman" w:cs="Times New Roman"/>
        </w:rPr>
        <w:t xml:space="preserve"> with a specific goal</w:t>
      </w:r>
      <w:r w:rsidR="00E56263" w:rsidRPr="00E56263">
        <w:rPr>
          <w:rFonts w:ascii="Times New Roman" w:hAnsi="Times New Roman" w:cs="Times New Roman"/>
        </w:rPr>
        <w:t xml:space="preserve">. To visually represent the app, the icon will feature a minimalist </w:t>
      </w:r>
      <w:r w:rsidR="007433F1">
        <w:rPr>
          <w:rFonts w:ascii="Times New Roman" w:hAnsi="Times New Roman" w:cs="Times New Roman"/>
        </w:rPr>
        <w:t>counterweight</w:t>
      </w:r>
      <w:r w:rsidR="00C451D5">
        <w:rPr>
          <w:rFonts w:ascii="Times New Roman" w:hAnsi="Times New Roman" w:cs="Times New Roman"/>
        </w:rPr>
        <w:t xml:space="preserve"> scale with plus and minus signs in each </w:t>
      </w:r>
      <w:r w:rsidR="007433F1">
        <w:rPr>
          <w:rFonts w:ascii="Times New Roman" w:hAnsi="Times New Roman" w:cs="Times New Roman"/>
        </w:rPr>
        <w:t xml:space="preserve">bucket. These represent the simple recording of changes in weight. </w:t>
      </w:r>
      <w:r w:rsidR="00E56263" w:rsidRPr="00E56263">
        <w:rPr>
          <w:rFonts w:ascii="Times New Roman" w:hAnsi="Times New Roman" w:cs="Times New Roman"/>
        </w:rPr>
        <w:t>This icon will remain clear and recognizable at small sizes</w:t>
      </w:r>
      <w:r w:rsidR="007433F1">
        <w:rPr>
          <w:rFonts w:ascii="Times New Roman" w:hAnsi="Times New Roman" w:cs="Times New Roman"/>
        </w:rPr>
        <w:t>.</w:t>
      </w:r>
      <w:r w:rsidR="00683E41">
        <w:rPr>
          <w:rFonts w:ascii="Times New Roman" w:hAnsi="Times New Roman" w:cs="Times New Roman"/>
        </w:rPr>
        <w:br/>
      </w:r>
      <w:r w:rsidR="00683E41">
        <w:rPr>
          <w:rFonts w:ascii="Times New Roman" w:hAnsi="Times New Roman" w:cs="Times New Roman"/>
          <w:noProof/>
        </w:rPr>
        <w:drawing>
          <wp:inline distT="0" distB="0" distL="0" distR="0" wp14:anchorId="3ED4A70E" wp14:editId="3CCDD665">
            <wp:extent cx="2315238" cy="1914525"/>
            <wp:effectExtent l="0" t="0" r="8890" b="0"/>
            <wp:docPr id="167763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21199" cy="1919454"/>
                    </a:xfrm>
                    <a:prstGeom prst="rect">
                      <a:avLst/>
                    </a:prstGeom>
                    <a:noFill/>
                    <a:ln>
                      <a:noFill/>
                    </a:ln>
                  </pic:spPr>
                </pic:pic>
              </a:graphicData>
            </a:graphic>
          </wp:inline>
        </w:drawing>
      </w:r>
      <w:r w:rsidR="00683E41">
        <w:rPr>
          <w:rFonts w:ascii="Times New Roman" w:hAnsi="Times New Roman" w:cs="Times New Roman"/>
        </w:rPr>
        <w:t xml:space="preserve"> </w:t>
      </w:r>
      <w:r w:rsidR="00D308D4">
        <w:rPr>
          <w:rFonts w:ascii="Times New Roman" w:hAnsi="Times New Roman" w:cs="Times New Roman"/>
          <w:noProof/>
        </w:rPr>
        <w:drawing>
          <wp:inline distT="0" distB="0" distL="0" distR="0" wp14:anchorId="6C338E85" wp14:editId="4E24EB0E">
            <wp:extent cx="803688" cy="695325"/>
            <wp:effectExtent l="0" t="0" r="0" b="0"/>
            <wp:docPr id="381891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823396" cy="712376"/>
                    </a:xfrm>
                    <a:prstGeom prst="rect">
                      <a:avLst/>
                    </a:prstGeom>
                    <a:noFill/>
                    <a:ln>
                      <a:noFill/>
                    </a:ln>
                  </pic:spPr>
                </pic:pic>
              </a:graphicData>
            </a:graphic>
          </wp:inline>
        </w:drawing>
      </w:r>
    </w:p>
    <w:p w14:paraId="4416C549" w14:textId="66EE6558" w:rsidR="00817075" w:rsidRDefault="001A1D06" w:rsidP="00B84D09">
      <w:pPr>
        <w:spacing w:line="480" w:lineRule="auto"/>
        <w:rPr>
          <w:rFonts w:ascii="Times New Roman" w:hAnsi="Times New Roman" w:cs="Times New Roman"/>
        </w:rPr>
      </w:pPr>
      <w:r w:rsidRPr="001A1D06">
        <w:rPr>
          <w:rFonts w:ascii="Times New Roman" w:hAnsi="Times New Roman" w:cs="Times New Roman"/>
          <w:b/>
          <w:bCs/>
        </w:rPr>
        <w:lastRenderedPageBreak/>
        <w:t>Supported Android Versions</w:t>
      </w:r>
      <w:r w:rsidR="0077038B">
        <w:rPr>
          <w:rFonts w:ascii="Times New Roman" w:hAnsi="Times New Roman" w:cs="Times New Roman"/>
          <w:b/>
          <w:bCs/>
        </w:rPr>
        <w:br/>
      </w:r>
      <w:r w:rsidR="00B84D09">
        <w:rPr>
          <w:rFonts w:ascii="Times New Roman" w:hAnsi="Times New Roman" w:cs="Times New Roman"/>
        </w:rPr>
        <w:t xml:space="preserve">      </w:t>
      </w:r>
      <w:r w:rsidR="00817075" w:rsidRPr="00817075">
        <w:rPr>
          <w:rFonts w:ascii="Times New Roman" w:hAnsi="Times New Roman" w:cs="Times New Roman"/>
        </w:rPr>
        <w:t>The Weight Tracking App will support Android 8.0 and above to ensure compatibility with modern device</w:t>
      </w:r>
      <w:r w:rsidR="00DA2F09">
        <w:rPr>
          <w:rFonts w:ascii="Times New Roman" w:hAnsi="Times New Roman" w:cs="Times New Roman"/>
        </w:rPr>
        <w:t>s</w:t>
      </w:r>
      <w:r w:rsidR="00817075" w:rsidRPr="00817075">
        <w:rPr>
          <w:rFonts w:ascii="Times New Roman" w:hAnsi="Times New Roman" w:cs="Times New Roman"/>
        </w:rPr>
        <w:t xml:space="preserve">. Android 8.0 introduced significant changes to background execution limits, notification behavior, and runtime permission handling, all of which directly affect features used in this app, such as SMS permissions and UI responsiveness (Android Developers, 2023a). Supporting newer versions also ensures stable performance for components like </w:t>
      </w:r>
      <w:proofErr w:type="spellStart"/>
      <w:r w:rsidR="00817075" w:rsidRPr="00817075">
        <w:rPr>
          <w:rFonts w:ascii="Times New Roman" w:hAnsi="Times New Roman" w:cs="Times New Roman"/>
        </w:rPr>
        <w:t>RecyclerView</w:t>
      </w:r>
      <w:proofErr w:type="spellEnd"/>
      <w:r w:rsidR="00817075" w:rsidRPr="00817075">
        <w:rPr>
          <w:rFonts w:ascii="Times New Roman" w:hAnsi="Times New Roman" w:cs="Times New Roman"/>
        </w:rPr>
        <w:t xml:space="preserve"> and SQLite database operations, which rely on updated system libraries and optimized memory management. </w:t>
      </w:r>
      <w:r w:rsidR="00327F28">
        <w:rPr>
          <w:rFonts w:ascii="Times New Roman" w:hAnsi="Times New Roman" w:cs="Times New Roman"/>
        </w:rPr>
        <w:t>E</w:t>
      </w:r>
      <w:r w:rsidR="00817075" w:rsidRPr="00817075">
        <w:rPr>
          <w:rFonts w:ascii="Times New Roman" w:hAnsi="Times New Roman" w:cs="Times New Roman"/>
        </w:rPr>
        <w:t>ach Android release introduces new behavioral restrictions</w:t>
      </w:r>
      <w:r w:rsidR="00327F28">
        <w:rPr>
          <w:rFonts w:ascii="Times New Roman" w:hAnsi="Times New Roman" w:cs="Times New Roman"/>
        </w:rPr>
        <w:t>,</w:t>
      </w:r>
      <w:r w:rsidR="003E65BA">
        <w:rPr>
          <w:rFonts w:ascii="Times New Roman" w:hAnsi="Times New Roman" w:cs="Times New Roman"/>
        </w:rPr>
        <w:t xml:space="preserve"> including ones that will impact the </w:t>
      </w:r>
      <w:r w:rsidR="00817075" w:rsidRPr="00817075">
        <w:rPr>
          <w:rFonts w:ascii="Times New Roman" w:hAnsi="Times New Roman" w:cs="Times New Roman"/>
        </w:rPr>
        <w:t xml:space="preserve">SMS access, </w:t>
      </w:r>
      <w:r w:rsidR="00327F28">
        <w:rPr>
          <w:rFonts w:ascii="Times New Roman" w:hAnsi="Times New Roman" w:cs="Times New Roman"/>
        </w:rPr>
        <w:t xml:space="preserve">so </w:t>
      </w:r>
      <w:r w:rsidR="00817075" w:rsidRPr="00817075">
        <w:rPr>
          <w:rFonts w:ascii="Times New Roman" w:hAnsi="Times New Roman" w:cs="Times New Roman"/>
        </w:rPr>
        <w:t>the app</w:t>
      </w:r>
      <w:r w:rsidR="00327F28">
        <w:rPr>
          <w:rFonts w:ascii="Times New Roman" w:hAnsi="Times New Roman" w:cs="Times New Roman"/>
        </w:rPr>
        <w:t xml:space="preserve"> needs to have</w:t>
      </w:r>
      <w:r w:rsidR="00817075" w:rsidRPr="00817075">
        <w:rPr>
          <w:rFonts w:ascii="Times New Roman" w:hAnsi="Times New Roman" w:cs="Times New Roman"/>
        </w:rPr>
        <w:t xml:space="preserve"> been tested on multiple emulator configurations to confirm consistent behavior across versions (Android Developers, 2023b).</w:t>
      </w:r>
    </w:p>
    <w:p w14:paraId="2AB18326" w14:textId="26CC55D6" w:rsidR="001A1D06" w:rsidRPr="0077038B" w:rsidRDefault="001A1D06" w:rsidP="00B84D09">
      <w:pPr>
        <w:spacing w:line="480" w:lineRule="auto"/>
        <w:rPr>
          <w:rFonts w:ascii="Times New Roman" w:hAnsi="Times New Roman" w:cs="Times New Roman"/>
          <w:b/>
          <w:bCs/>
        </w:rPr>
      </w:pPr>
      <w:r w:rsidRPr="001A1D06">
        <w:rPr>
          <w:rFonts w:ascii="Times New Roman" w:hAnsi="Times New Roman" w:cs="Times New Roman"/>
          <w:b/>
          <w:bCs/>
        </w:rPr>
        <w:t>App Permissions</w:t>
      </w:r>
      <w:r w:rsidR="0077038B">
        <w:rPr>
          <w:rFonts w:ascii="Times New Roman" w:hAnsi="Times New Roman" w:cs="Times New Roman"/>
          <w:b/>
          <w:bCs/>
        </w:rPr>
        <w:br/>
      </w:r>
      <w:r w:rsidR="00B84D09">
        <w:rPr>
          <w:rFonts w:ascii="Times New Roman" w:hAnsi="Times New Roman" w:cs="Times New Roman"/>
        </w:rPr>
        <w:t xml:space="preserve">       </w:t>
      </w:r>
      <w:r w:rsidR="00BF6285" w:rsidRPr="00BF6285">
        <w:rPr>
          <w:rFonts w:ascii="Times New Roman" w:hAnsi="Times New Roman" w:cs="Times New Roman"/>
        </w:rPr>
        <w:t>The Weight Tracking App follows a minimal</w:t>
      </w:r>
      <w:r w:rsidR="003F1C4E">
        <w:rPr>
          <w:rFonts w:ascii="Times New Roman" w:hAnsi="Times New Roman" w:cs="Times New Roman"/>
        </w:rPr>
        <w:t xml:space="preserve"> </w:t>
      </w:r>
      <w:r w:rsidR="00BF6285" w:rsidRPr="00BF6285">
        <w:rPr>
          <w:rFonts w:ascii="Times New Roman" w:hAnsi="Times New Roman" w:cs="Times New Roman"/>
        </w:rPr>
        <w:t>permissions</w:t>
      </w:r>
      <w:r w:rsidR="003F1C4E">
        <w:rPr>
          <w:rFonts w:ascii="Times New Roman" w:hAnsi="Times New Roman" w:cs="Times New Roman"/>
        </w:rPr>
        <w:t xml:space="preserve"> approach</w:t>
      </w:r>
      <w:r w:rsidR="00BF6285" w:rsidRPr="00BF6285">
        <w:rPr>
          <w:rFonts w:ascii="Times New Roman" w:hAnsi="Times New Roman" w:cs="Times New Roman"/>
        </w:rPr>
        <w:t xml:space="preserve"> to protect user privacy and comply with modern Android security expectations. The only permission requested is SEND_SMS, which is required for the optional SMS reminder feature. This permission is requested at runtime and only after the user explicitly chooses to enable reminders, ensuring that the app never accesses messaging capabilities without consent</w:t>
      </w:r>
      <w:r w:rsidR="004650BF">
        <w:rPr>
          <w:rFonts w:ascii="Times New Roman" w:hAnsi="Times New Roman" w:cs="Times New Roman"/>
        </w:rPr>
        <w:t xml:space="preserve">. Features </w:t>
      </w:r>
      <w:r w:rsidR="00A91784">
        <w:rPr>
          <w:rFonts w:ascii="Times New Roman" w:hAnsi="Times New Roman" w:cs="Times New Roman"/>
        </w:rPr>
        <w:t xml:space="preserve">like </w:t>
      </w:r>
      <w:r w:rsidR="00BF6285" w:rsidRPr="00BF6285">
        <w:rPr>
          <w:rFonts w:ascii="Times New Roman" w:hAnsi="Times New Roman" w:cs="Times New Roman"/>
        </w:rPr>
        <w:t>login, weight history, and goal tracking</w:t>
      </w:r>
      <w:r w:rsidR="00CB5B1A">
        <w:rPr>
          <w:rFonts w:ascii="Times New Roman" w:hAnsi="Times New Roman" w:cs="Times New Roman"/>
        </w:rPr>
        <w:t xml:space="preserve"> that</w:t>
      </w:r>
      <w:r w:rsidR="00A91784">
        <w:rPr>
          <w:rFonts w:ascii="Times New Roman" w:hAnsi="Times New Roman" w:cs="Times New Roman"/>
        </w:rPr>
        <w:t xml:space="preserve"> </w:t>
      </w:r>
      <w:proofErr w:type="gramStart"/>
      <w:r w:rsidR="00A91784">
        <w:rPr>
          <w:rFonts w:ascii="Times New Roman" w:hAnsi="Times New Roman" w:cs="Times New Roman"/>
        </w:rPr>
        <w:t>work</w:t>
      </w:r>
      <w:r w:rsidR="00CB5B1A">
        <w:rPr>
          <w:rFonts w:ascii="Times New Roman" w:hAnsi="Times New Roman" w:cs="Times New Roman"/>
        </w:rPr>
        <w:t>s</w:t>
      </w:r>
      <w:proofErr w:type="gramEnd"/>
      <w:r w:rsidR="00BF6285" w:rsidRPr="00BF6285">
        <w:rPr>
          <w:rFonts w:ascii="Times New Roman" w:hAnsi="Times New Roman" w:cs="Times New Roman"/>
        </w:rPr>
        <w:t xml:space="preserve"> through local SQLite </w:t>
      </w:r>
      <w:r w:rsidR="003F1C4E" w:rsidRPr="00BF6285">
        <w:rPr>
          <w:rFonts w:ascii="Times New Roman" w:hAnsi="Times New Roman" w:cs="Times New Roman"/>
        </w:rPr>
        <w:t>storage</w:t>
      </w:r>
      <w:r w:rsidR="00BF6285" w:rsidRPr="00BF6285">
        <w:rPr>
          <w:rFonts w:ascii="Times New Roman" w:hAnsi="Times New Roman" w:cs="Times New Roman"/>
        </w:rPr>
        <w:t xml:space="preserve"> do not require access to contacts, location, audio, camera, or network services. </w:t>
      </w:r>
      <w:r w:rsidR="00A91784">
        <w:rPr>
          <w:rFonts w:ascii="Times New Roman" w:hAnsi="Times New Roman" w:cs="Times New Roman"/>
        </w:rPr>
        <w:t xml:space="preserve">This </w:t>
      </w:r>
      <w:r w:rsidR="003F1C4E">
        <w:rPr>
          <w:rFonts w:ascii="Times New Roman" w:hAnsi="Times New Roman" w:cs="Times New Roman"/>
        </w:rPr>
        <w:t xml:space="preserve">operates </w:t>
      </w:r>
      <w:r w:rsidR="00E13755">
        <w:rPr>
          <w:rFonts w:ascii="Times New Roman" w:hAnsi="Times New Roman" w:cs="Times New Roman"/>
        </w:rPr>
        <w:t>wit</w:t>
      </w:r>
      <w:r w:rsidR="00314B70">
        <w:rPr>
          <w:rFonts w:ascii="Times New Roman" w:hAnsi="Times New Roman" w:cs="Times New Roman"/>
        </w:rPr>
        <w:t>h</w:t>
      </w:r>
      <w:r w:rsidR="00E13755">
        <w:rPr>
          <w:rFonts w:ascii="Times New Roman" w:hAnsi="Times New Roman" w:cs="Times New Roman"/>
        </w:rPr>
        <w:t xml:space="preserve">in the </w:t>
      </w:r>
      <w:r w:rsidR="00BF6285" w:rsidRPr="00BF6285">
        <w:rPr>
          <w:rFonts w:ascii="Times New Roman" w:hAnsi="Times New Roman" w:cs="Times New Roman"/>
        </w:rPr>
        <w:t>Google Play’s guidelines for responsible permission usage.</w:t>
      </w:r>
    </w:p>
    <w:p w14:paraId="7DAFB2BF" w14:textId="23C7F4A1" w:rsidR="001A1D06" w:rsidRPr="00BD7A08" w:rsidRDefault="001A1D06" w:rsidP="00B84D09">
      <w:pPr>
        <w:spacing w:line="480" w:lineRule="auto"/>
        <w:rPr>
          <w:rFonts w:ascii="Times New Roman" w:hAnsi="Times New Roman" w:cs="Times New Roman"/>
        </w:rPr>
      </w:pPr>
      <w:r w:rsidRPr="001A1D06">
        <w:rPr>
          <w:rFonts w:ascii="Times New Roman" w:hAnsi="Times New Roman" w:cs="Times New Roman"/>
          <w:b/>
          <w:bCs/>
        </w:rPr>
        <w:t>Monetization Strategy</w:t>
      </w:r>
      <w:r w:rsidR="0077038B">
        <w:rPr>
          <w:rFonts w:ascii="Times New Roman" w:hAnsi="Times New Roman" w:cs="Times New Roman"/>
          <w:b/>
          <w:bCs/>
        </w:rPr>
        <w:br/>
      </w:r>
      <w:r w:rsidR="003B50C3">
        <w:rPr>
          <w:rFonts w:ascii="Times New Roman" w:hAnsi="Times New Roman" w:cs="Times New Roman"/>
        </w:rPr>
        <w:t xml:space="preserve">     Since the </w:t>
      </w:r>
      <w:r w:rsidR="003B50C3" w:rsidRPr="003B50C3">
        <w:rPr>
          <w:rFonts w:ascii="Times New Roman" w:hAnsi="Times New Roman" w:cs="Times New Roman"/>
        </w:rPr>
        <w:t>Weight Tracking App is entering a highly competitive space where many established fitness and weight‑tracking apps already offer extensive features at no cost, the most realistic and sustainable monetization strategy is to rely on i</w:t>
      </w:r>
      <w:r w:rsidR="00033266">
        <w:rPr>
          <w:rFonts w:ascii="Times New Roman" w:hAnsi="Times New Roman" w:cs="Times New Roman"/>
        </w:rPr>
        <w:t>nternal</w:t>
      </w:r>
      <w:r w:rsidR="003B50C3" w:rsidRPr="003B50C3">
        <w:rPr>
          <w:rFonts w:ascii="Times New Roman" w:hAnsi="Times New Roman" w:cs="Times New Roman"/>
        </w:rPr>
        <w:t xml:space="preserve"> advertising rather than paid </w:t>
      </w:r>
      <w:r w:rsidR="003B50C3" w:rsidRPr="003B50C3">
        <w:rPr>
          <w:rFonts w:ascii="Times New Roman" w:hAnsi="Times New Roman" w:cs="Times New Roman"/>
        </w:rPr>
        <w:lastRenderedPageBreak/>
        <w:t>upgrades or subscription models. The app’s primary advantage is its simplicity</w:t>
      </w:r>
      <w:r w:rsidR="00033266">
        <w:rPr>
          <w:rFonts w:ascii="Times New Roman" w:hAnsi="Times New Roman" w:cs="Times New Roman"/>
        </w:rPr>
        <w:t xml:space="preserve"> </w:t>
      </w:r>
      <w:r w:rsidR="003B50C3" w:rsidRPr="003B50C3">
        <w:rPr>
          <w:rFonts w:ascii="Times New Roman" w:hAnsi="Times New Roman" w:cs="Times New Roman"/>
        </w:rPr>
        <w:t xml:space="preserve">but </w:t>
      </w:r>
      <w:r w:rsidR="00033266">
        <w:rPr>
          <w:rFonts w:ascii="Times New Roman" w:hAnsi="Times New Roman" w:cs="Times New Roman"/>
        </w:rPr>
        <w:t xml:space="preserve">that </w:t>
      </w:r>
      <w:r w:rsidR="003B50C3" w:rsidRPr="003B50C3">
        <w:rPr>
          <w:rFonts w:ascii="Times New Roman" w:hAnsi="Times New Roman" w:cs="Times New Roman"/>
        </w:rPr>
        <w:t xml:space="preserve">alone does not motivate users to pay when alternative apps provide advanced analytics, cloud syncing, and </w:t>
      </w:r>
      <w:r w:rsidR="0033093F">
        <w:rPr>
          <w:rFonts w:ascii="Times New Roman" w:hAnsi="Times New Roman" w:cs="Times New Roman"/>
        </w:rPr>
        <w:t xml:space="preserve">unique </w:t>
      </w:r>
      <w:r w:rsidR="00F107FF">
        <w:rPr>
          <w:rFonts w:ascii="Times New Roman" w:hAnsi="Times New Roman" w:cs="Times New Roman"/>
        </w:rPr>
        <w:t>educational content</w:t>
      </w:r>
      <w:r w:rsidR="003B50C3" w:rsidRPr="003B50C3">
        <w:rPr>
          <w:rFonts w:ascii="Times New Roman" w:hAnsi="Times New Roman" w:cs="Times New Roman"/>
        </w:rPr>
        <w:t>. Introducing a paywall would likely discourage adoption, especially for new users who are comparing multiple apps before committing. Instead, lightweight, non‑intrusive banner ads placed at the bottom of the weight history screen or on the login page would allow the app to generate revenue without disrupting the user experience. This</w:t>
      </w:r>
      <w:r w:rsidR="00D8073A">
        <w:rPr>
          <w:rFonts w:ascii="Times New Roman" w:hAnsi="Times New Roman" w:cs="Times New Roman"/>
        </w:rPr>
        <w:t xml:space="preserve"> </w:t>
      </w:r>
      <w:r w:rsidR="003B50C3" w:rsidRPr="003B50C3">
        <w:rPr>
          <w:rFonts w:ascii="Times New Roman" w:hAnsi="Times New Roman" w:cs="Times New Roman"/>
        </w:rPr>
        <w:t>keeps the core functionality free and accessible while still providing a path f</w:t>
      </w:r>
      <w:r w:rsidR="00D8073A">
        <w:rPr>
          <w:rFonts w:ascii="Times New Roman" w:hAnsi="Times New Roman" w:cs="Times New Roman"/>
        </w:rPr>
        <w:t>or</w:t>
      </w:r>
      <w:r w:rsidR="003B50C3" w:rsidRPr="003B50C3">
        <w:rPr>
          <w:rFonts w:ascii="Times New Roman" w:hAnsi="Times New Roman" w:cs="Times New Roman"/>
        </w:rPr>
        <w:t xml:space="preserve"> financial sustainability. As the user base grows, ad performance scales, allowing the app to remain simple, free, and competitive in a crowded marketplace.</w:t>
      </w:r>
      <w:r w:rsidR="00A301D4">
        <w:rPr>
          <w:rFonts w:ascii="Times New Roman" w:hAnsi="Times New Roman" w:cs="Times New Roman"/>
        </w:rPr>
        <w:br/>
      </w:r>
      <w:r w:rsidR="00A301D4">
        <w:rPr>
          <w:rFonts w:ascii="Times New Roman" w:hAnsi="Times New Roman" w:cs="Times New Roman"/>
          <w:b/>
          <w:bCs/>
        </w:rPr>
        <w:t>Sc</w:t>
      </w:r>
      <w:r w:rsidR="008579C8">
        <w:rPr>
          <w:rFonts w:ascii="Times New Roman" w:hAnsi="Times New Roman" w:cs="Times New Roman"/>
          <w:b/>
          <w:bCs/>
        </w:rPr>
        <w:t>reen Shots</w:t>
      </w:r>
      <w:r w:rsidR="00BD7A08">
        <w:rPr>
          <w:rFonts w:ascii="Times New Roman" w:hAnsi="Times New Roman" w:cs="Times New Roman"/>
        </w:rPr>
        <w:br/>
      </w:r>
      <w:r w:rsidR="00C21534" w:rsidRPr="00C21534">
        <w:rPr>
          <w:rFonts w:ascii="Times New Roman" w:hAnsi="Times New Roman" w:cs="Times New Roman"/>
          <w:b/>
          <w:bCs/>
          <w:noProof/>
        </w:rPr>
        <w:drawing>
          <wp:inline distT="0" distB="0" distL="0" distR="0" wp14:anchorId="3551E3F9" wp14:editId="7113A749">
            <wp:extent cx="1791970" cy="3971264"/>
            <wp:effectExtent l="0" t="0" r="0" b="0"/>
            <wp:docPr id="113495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57494" name=""/>
                    <pic:cNvPicPr/>
                  </pic:nvPicPr>
                  <pic:blipFill>
                    <a:blip r:embed="rId7"/>
                    <a:stretch>
                      <a:fillRect/>
                    </a:stretch>
                  </pic:blipFill>
                  <pic:spPr>
                    <a:xfrm>
                      <a:off x="0" y="0"/>
                      <a:ext cx="1802870" cy="3995420"/>
                    </a:xfrm>
                    <a:prstGeom prst="rect">
                      <a:avLst/>
                    </a:prstGeom>
                  </pic:spPr>
                </pic:pic>
              </a:graphicData>
            </a:graphic>
          </wp:inline>
        </w:drawing>
      </w:r>
      <w:r w:rsidR="00EC3826">
        <w:rPr>
          <w:rFonts w:ascii="Times New Roman" w:hAnsi="Times New Roman" w:cs="Times New Roman"/>
          <w:b/>
          <w:bCs/>
        </w:rPr>
        <w:t xml:space="preserve"> </w:t>
      </w:r>
      <w:r w:rsidR="00EC3826" w:rsidRPr="00EC3826">
        <w:rPr>
          <w:rFonts w:ascii="Times New Roman" w:hAnsi="Times New Roman" w:cs="Times New Roman"/>
          <w:b/>
          <w:bCs/>
          <w:noProof/>
        </w:rPr>
        <w:drawing>
          <wp:inline distT="0" distB="0" distL="0" distR="0" wp14:anchorId="16449272" wp14:editId="7E562770">
            <wp:extent cx="1828800" cy="3947590"/>
            <wp:effectExtent l="0" t="0" r="0" b="0"/>
            <wp:docPr id="56266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0879" name=""/>
                    <pic:cNvPicPr/>
                  </pic:nvPicPr>
                  <pic:blipFill>
                    <a:blip r:embed="rId8"/>
                    <a:stretch>
                      <a:fillRect/>
                    </a:stretch>
                  </pic:blipFill>
                  <pic:spPr>
                    <a:xfrm>
                      <a:off x="0" y="0"/>
                      <a:ext cx="1842428" cy="3977007"/>
                    </a:xfrm>
                    <a:prstGeom prst="rect">
                      <a:avLst/>
                    </a:prstGeom>
                  </pic:spPr>
                </pic:pic>
              </a:graphicData>
            </a:graphic>
          </wp:inline>
        </w:drawing>
      </w:r>
      <w:r w:rsidR="00EA4D33">
        <w:rPr>
          <w:rFonts w:ascii="Times New Roman" w:hAnsi="Times New Roman" w:cs="Times New Roman"/>
          <w:b/>
          <w:bCs/>
        </w:rPr>
        <w:t xml:space="preserve"> </w:t>
      </w:r>
      <w:r w:rsidR="00EA4D33" w:rsidRPr="00EA4D33">
        <w:rPr>
          <w:rFonts w:ascii="Times New Roman" w:hAnsi="Times New Roman" w:cs="Times New Roman"/>
          <w:b/>
          <w:bCs/>
          <w:noProof/>
        </w:rPr>
        <w:drawing>
          <wp:inline distT="0" distB="0" distL="0" distR="0" wp14:anchorId="32A4D849" wp14:editId="09C8F9CA">
            <wp:extent cx="1819275" cy="3954142"/>
            <wp:effectExtent l="0" t="0" r="0" b="8890"/>
            <wp:docPr id="133586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69471" name=""/>
                    <pic:cNvPicPr/>
                  </pic:nvPicPr>
                  <pic:blipFill>
                    <a:blip r:embed="rId9"/>
                    <a:stretch>
                      <a:fillRect/>
                    </a:stretch>
                  </pic:blipFill>
                  <pic:spPr>
                    <a:xfrm>
                      <a:off x="0" y="0"/>
                      <a:ext cx="1830512" cy="3978565"/>
                    </a:xfrm>
                    <a:prstGeom prst="rect">
                      <a:avLst/>
                    </a:prstGeom>
                  </pic:spPr>
                </pic:pic>
              </a:graphicData>
            </a:graphic>
          </wp:inline>
        </w:drawing>
      </w:r>
      <w:r w:rsidR="008579C8">
        <w:rPr>
          <w:rFonts w:ascii="Times New Roman" w:hAnsi="Times New Roman" w:cs="Times New Roman"/>
          <w:b/>
          <w:bCs/>
        </w:rPr>
        <w:br/>
      </w:r>
    </w:p>
    <w:p w14:paraId="7142B470" w14:textId="5EF79D85" w:rsidR="00EE2BF8" w:rsidRDefault="00817075" w:rsidP="00B84D09">
      <w:pPr>
        <w:spacing w:line="480" w:lineRule="auto"/>
        <w:rPr>
          <w:rFonts w:ascii="Times New Roman" w:hAnsi="Times New Roman" w:cs="Times New Roman"/>
          <w:b/>
          <w:bCs/>
        </w:rPr>
      </w:pPr>
      <w:r>
        <w:rPr>
          <w:rFonts w:ascii="Times New Roman" w:hAnsi="Times New Roman" w:cs="Times New Roman"/>
          <w:b/>
          <w:bCs/>
        </w:rPr>
        <w:lastRenderedPageBreak/>
        <w:t xml:space="preserve">References </w:t>
      </w:r>
    </w:p>
    <w:p w14:paraId="5B1E3CAF" w14:textId="0E1AA4AF" w:rsidR="008E6985" w:rsidRPr="008E6985" w:rsidRDefault="008E6985" w:rsidP="008E6985">
      <w:pPr>
        <w:spacing w:line="480" w:lineRule="auto"/>
        <w:rPr>
          <w:rFonts w:ascii="Times New Roman" w:hAnsi="Times New Roman" w:cs="Times New Roman"/>
        </w:rPr>
      </w:pPr>
      <w:r w:rsidRPr="008E6985">
        <w:rPr>
          <w:rFonts w:ascii="Times New Roman" w:hAnsi="Times New Roman" w:cs="Times New Roman"/>
        </w:rPr>
        <w:t xml:space="preserve">Android Developers. (2023a). </w:t>
      </w:r>
      <w:r w:rsidRPr="008E6985">
        <w:rPr>
          <w:rFonts w:ascii="Times New Roman" w:hAnsi="Times New Roman" w:cs="Times New Roman"/>
          <w:i/>
          <w:iCs/>
        </w:rPr>
        <w:t>Behavior changes: Apps targeting Android 8.0 (API level 26)</w:t>
      </w:r>
      <w:r w:rsidRPr="008E6985">
        <w:rPr>
          <w:rFonts w:ascii="Times New Roman" w:hAnsi="Times New Roman" w:cs="Times New Roman"/>
        </w:rPr>
        <w:t>. Google. https://developer.android.com/about/versions/oreo/android-8.0-changes</w:t>
      </w:r>
    </w:p>
    <w:p w14:paraId="5B5C3CF6" w14:textId="238D8836" w:rsidR="008E6985" w:rsidRPr="008E6985" w:rsidRDefault="008E6985" w:rsidP="00B84D09">
      <w:pPr>
        <w:spacing w:line="480" w:lineRule="auto"/>
        <w:rPr>
          <w:rFonts w:ascii="Times New Roman" w:hAnsi="Times New Roman" w:cs="Times New Roman"/>
        </w:rPr>
      </w:pPr>
      <w:r w:rsidRPr="008E6985">
        <w:rPr>
          <w:rFonts w:ascii="Times New Roman" w:hAnsi="Times New Roman" w:cs="Times New Roman"/>
        </w:rPr>
        <w:t xml:space="preserve">Android Developers. (2023b). </w:t>
      </w:r>
      <w:r w:rsidRPr="008E6985">
        <w:rPr>
          <w:rFonts w:ascii="Times New Roman" w:hAnsi="Times New Roman" w:cs="Times New Roman"/>
          <w:i/>
          <w:iCs/>
        </w:rPr>
        <w:t>Permissions overview</w:t>
      </w:r>
      <w:r w:rsidRPr="008E6985">
        <w:rPr>
          <w:rFonts w:ascii="Times New Roman" w:hAnsi="Times New Roman" w:cs="Times New Roman"/>
        </w:rPr>
        <w:t>. Google. https://developer.android.com/guide/topics/permissions/overview</w:t>
      </w:r>
    </w:p>
    <w:sectPr w:rsidR="008E6985" w:rsidRPr="008E69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5B38"/>
    <w:multiLevelType w:val="multilevel"/>
    <w:tmpl w:val="9578C408"/>
    <w:lvl w:ilvl="0">
      <w:start w:val="5"/>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1872835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238"/>
    <w:rsid w:val="00033266"/>
    <w:rsid w:val="0007232B"/>
    <w:rsid w:val="0009747A"/>
    <w:rsid w:val="001035AD"/>
    <w:rsid w:val="001366F6"/>
    <w:rsid w:val="001A1D06"/>
    <w:rsid w:val="00302A20"/>
    <w:rsid w:val="00314B70"/>
    <w:rsid w:val="00327F28"/>
    <w:rsid w:val="0033093F"/>
    <w:rsid w:val="003A714E"/>
    <w:rsid w:val="003B50C3"/>
    <w:rsid w:val="003E65BA"/>
    <w:rsid w:val="003F1C4E"/>
    <w:rsid w:val="004650BF"/>
    <w:rsid w:val="004E3238"/>
    <w:rsid w:val="00537564"/>
    <w:rsid w:val="005E3A33"/>
    <w:rsid w:val="00683E41"/>
    <w:rsid w:val="00704D6C"/>
    <w:rsid w:val="007433F1"/>
    <w:rsid w:val="007436BB"/>
    <w:rsid w:val="0077038B"/>
    <w:rsid w:val="007D0BAC"/>
    <w:rsid w:val="007D4A92"/>
    <w:rsid w:val="00801DE4"/>
    <w:rsid w:val="00812B44"/>
    <w:rsid w:val="00817075"/>
    <w:rsid w:val="008579C8"/>
    <w:rsid w:val="008E6985"/>
    <w:rsid w:val="00996BAB"/>
    <w:rsid w:val="00A26AAD"/>
    <w:rsid w:val="00A301D4"/>
    <w:rsid w:val="00A405B2"/>
    <w:rsid w:val="00A91784"/>
    <w:rsid w:val="00AD5586"/>
    <w:rsid w:val="00B84D09"/>
    <w:rsid w:val="00BB77BA"/>
    <w:rsid w:val="00BD7A08"/>
    <w:rsid w:val="00BF6285"/>
    <w:rsid w:val="00C21534"/>
    <w:rsid w:val="00C40D62"/>
    <w:rsid w:val="00C451D5"/>
    <w:rsid w:val="00C63179"/>
    <w:rsid w:val="00CB5B1A"/>
    <w:rsid w:val="00D308D4"/>
    <w:rsid w:val="00D8073A"/>
    <w:rsid w:val="00DA2F09"/>
    <w:rsid w:val="00E13755"/>
    <w:rsid w:val="00E56263"/>
    <w:rsid w:val="00EA4D33"/>
    <w:rsid w:val="00EC3826"/>
    <w:rsid w:val="00EE2BF8"/>
    <w:rsid w:val="00F107FF"/>
    <w:rsid w:val="00F7683C"/>
    <w:rsid w:val="00FC0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D79BC"/>
  <w15:chartTrackingRefBased/>
  <w15:docId w15:val="{655C9F07-0ED8-4FD1-A75E-7B7B5C46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238"/>
    <w:rPr>
      <w:rFonts w:eastAsiaTheme="majorEastAsia" w:cstheme="majorBidi"/>
      <w:color w:val="272727" w:themeColor="text1" w:themeTint="D8"/>
    </w:rPr>
  </w:style>
  <w:style w:type="paragraph" w:styleId="Title">
    <w:name w:val="Title"/>
    <w:basedOn w:val="Normal"/>
    <w:next w:val="Normal"/>
    <w:link w:val="TitleChar"/>
    <w:uiPriority w:val="10"/>
    <w:qFormat/>
    <w:rsid w:val="004E3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238"/>
    <w:pPr>
      <w:spacing w:before="160"/>
      <w:jc w:val="center"/>
    </w:pPr>
    <w:rPr>
      <w:i/>
      <w:iCs/>
      <w:color w:val="404040" w:themeColor="text1" w:themeTint="BF"/>
    </w:rPr>
  </w:style>
  <w:style w:type="character" w:customStyle="1" w:styleId="QuoteChar">
    <w:name w:val="Quote Char"/>
    <w:basedOn w:val="DefaultParagraphFont"/>
    <w:link w:val="Quote"/>
    <w:uiPriority w:val="29"/>
    <w:rsid w:val="004E3238"/>
    <w:rPr>
      <w:i/>
      <w:iCs/>
      <w:color w:val="404040" w:themeColor="text1" w:themeTint="BF"/>
    </w:rPr>
  </w:style>
  <w:style w:type="paragraph" w:styleId="ListParagraph">
    <w:name w:val="List Paragraph"/>
    <w:basedOn w:val="Normal"/>
    <w:uiPriority w:val="34"/>
    <w:qFormat/>
    <w:rsid w:val="004E3238"/>
    <w:pPr>
      <w:ind w:left="720"/>
      <w:contextualSpacing/>
    </w:pPr>
  </w:style>
  <w:style w:type="character" w:styleId="IntenseEmphasis">
    <w:name w:val="Intense Emphasis"/>
    <w:basedOn w:val="DefaultParagraphFont"/>
    <w:uiPriority w:val="21"/>
    <w:qFormat/>
    <w:rsid w:val="004E3238"/>
    <w:rPr>
      <w:i/>
      <w:iCs/>
      <w:color w:val="0F4761" w:themeColor="accent1" w:themeShade="BF"/>
    </w:rPr>
  </w:style>
  <w:style w:type="paragraph" w:styleId="IntenseQuote">
    <w:name w:val="Intense Quote"/>
    <w:basedOn w:val="Normal"/>
    <w:next w:val="Normal"/>
    <w:link w:val="IntenseQuoteChar"/>
    <w:uiPriority w:val="30"/>
    <w:qFormat/>
    <w:rsid w:val="004E3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238"/>
    <w:rPr>
      <w:i/>
      <w:iCs/>
      <w:color w:val="0F4761" w:themeColor="accent1" w:themeShade="BF"/>
    </w:rPr>
  </w:style>
  <w:style w:type="character" w:styleId="IntenseReference">
    <w:name w:val="Intense Reference"/>
    <w:basedOn w:val="DefaultParagraphFont"/>
    <w:uiPriority w:val="32"/>
    <w:qFormat/>
    <w:rsid w:val="004E3238"/>
    <w:rPr>
      <w:b/>
      <w:bCs/>
      <w:smallCaps/>
      <w:color w:val="0F4761" w:themeColor="accent1" w:themeShade="BF"/>
      <w:spacing w:val="5"/>
    </w:rPr>
  </w:style>
  <w:style w:type="paragraph" w:styleId="NormalWeb">
    <w:name w:val="Normal (Web)"/>
    <w:basedOn w:val="Normal"/>
    <w:uiPriority w:val="99"/>
    <w:semiHidden/>
    <w:unhideWhenUsed/>
    <w:rsid w:val="00EE2BF8"/>
    <w:rPr>
      <w:rFonts w:ascii="Times New Roman" w:hAnsi="Times New Roman" w:cs="Times New Roman"/>
    </w:rPr>
  </w:style>
  <w:style w:type="character" w:styleId="Hyperlink">
    <w:name w:val="Hyperlink"/>
    <w:basedOn w:val="DefaultParagraphFont"/>
    <w:uiPriority w:val="99"/>
    <w:unhideWhenUsed/>
    <w:rsid w:val="008E6985"/>
    <w:rPr>
      <w:color w:val="467886" w:themeColor="hyperlink"/>
      <w:u w:val="single"/>
    </w:rPr>
  </w:style>
  <w:style w:type="character" w:styleId="UnresolvedMention">
    <w:name w:val="Unresolved Mention"/>
    <w:basedOn w:val="DefaultParagraphFont"/>
    <w:uiPriority w:val="99"/>
    <w:semiHidden/>
    <w:unhideWhenUsed/>
    <w:rsid w:val="008E6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579</Words>
  <Characters>3306</Characters>
  <Application>Microsoft Office Word</Application>
  <DocSecurity>0</DocSecurity>
  <Lines>27</Lines>
  <Paragraphs>7</Paragraphs>
  <ScaleCrop>false</ScaleCrop>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SWINSON</dc:creator>
  <cp:keywords/>
  <dc:description/>
  <cp:lastModifiedBy>ERIN SWINSON</cp:lastModifiedBy>
  <cp:revision>49</cp:revision>
  <dcterms:created xsi:type="dcterms:W3CDTF">2026-06-20T23:35:00Z</dcterms:created>
  <dcterms:modified xsi:type="dcterms:W3CDTF">2026-06-21T23:53:00Z</dcterms:modified>
</cp:coreProperties>
</file>