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FD5A" w14:textId="77777777" w:rsidR="0096421A" w:rsidRDefault="0096421A" w:rsidP="00225D20">
      <w:pPr>
        <w:keepLines/>
        <w:tabs>
          <w:tab w:val="center" w:pos="4320"/>
          <w:tab w:val="right" w:pos="8640"/>
        </w:tabs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5B701C2B" w14:textId="77777777" w:rsidR="0096421A" w:rsidRDefault="0096421A" w:rsidP="00225D20">
      <w:pPr>
        <w:keepNext/>
        <w:pBdr>
          <w:bottom w:val="single" w:sz="4" w:space="14" w:color="808080"/>
          <w:between w:val="nil"/>
        </w:pBdr>
        <w:tabs>
          <w:tab w:val="left" w:pos="3345"/>
          <w:tab w:val="center" w:pos="4753"/>
        </w:tabs>
        <w:ind w:left="4248" w:hanging="4248"/>
        <w:jc w:val="both"/>
        <w:rPr>
          <w:rFonts w:ascii="Arial" w:eastAsia="Arial" w:hAnsi="Arial" w:cs="Arial"/>
          <w:b/>
          <w:smallCaps/>
          <w:color w:val="808080"/>
          <w:sz w:val="52"/>
          <w:szCs w:val="52"/>
        </w:rPr>
      </w:pPr>
    </w:p>
    <w:p w14:paraId="76F5797B" w14:textId="77777777" w:rsidR="0096421A" w:rsidRDefault="0096421A" w:rsidP="00225D20">
      <w:pPr>
        <w:keepNext/>
        <w:pBdr>
          <w:bottom w:val="single" w:sz="4" w:space="14" w:color="808080"/>
          <w:between w:val="nil"/>
        </w:pBdr>
        <w:tabs>
          <w:tab w:val="left" w:pos="3345"/>
          <w:tab w:val="center" w:pos="4753"/>
        </w:tabs>
        <w:ind w:left="4248" w:hanging="4248"/>
        <w:jc w:val="both"/>
        <w:rPr>
          <w:rFonts w:ascii="Arial" w:eastAsia="Arial" w:hAnsi="Arial" w:cs="Arial"/>
          <w:smallCaps/>
          <w:color w:val="808080"/>
          <w:sz w:val="52"/>
          <w:szCs w:val="52"/>
        </w:rPr>
      </w:pPr>
    </w:p>
    <w:p w14:paraId="4242580C" w14:textId="2EFBAEF0" w:rsidR="0096421A" w:rsidRDefault="0096421A" w:rsidP="00AD347E">
      <w:pPr>
        <w:keepNext/>
        <w:pBdr>
          <w:bottom w:val="single" w:sz="4" w:space="14" w:color="808080"/>
          <w:between w:val="nil"/>
        </w:pBdr>
        <w:tabs>
          <w:tab w:val="left" w:pos="3345"/>
          <w:tab w:val="center" w:pos="4753"/>
        </w:tabs>
        <w:ind w:left="4248" w:hanging="4248"/>
        <w:jc w:val="center"/>
        <w:rPr>
          <w:rFonts w:ascii="Arial" w:eastAsia="Arial" w:hAnsi="Arial" w:cs="Arial"/>
          <w:b/>
          <w:smallCaps/>
          <w:color w:val="808080"/>
          <w:sz w:val="18"/>
          <w:szCs w:val="18"/>
        </w:rPr>
      </w:pPr>
      <w:r>
        <w:rPr>
          <w:rFonts w:ascii="Arial" w:eastAsia="Arial" w:hAnsi="Arial" w:cs="Arial"/>
          <w:smallCaps/>
          <w:color w:val="808080"/>
          <w:sz w:val="40"/>
          <w:szCs w:val="40"/>
        </w:rPr>
        <w:t>PLAN DE PRUEBAS</w:t>
      </w:r>
    </w:p>
    <w:p w14:paraId="0638A1A6" w14:textId="77777777" w:rsidR="0096421A" w:rsidRDefault="0096421A" w:rsidP="00AD34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459E1640" w14:textId="77777777" w:rsidR="0096421A" w:rsidRDefault="0096421A" w:rsidP="00AD34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5CC870E3" w14:textId="77777777" w:rsidR="0096421A" w:rsidRDefault="0096421A" w:rsidP="00AD34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109F93ED" w14:textId="77777777" w:rsidR="0096421A" w:rsidRDefault="0096421A" w:rsidP="00AD34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54FAAE4F" w14:textId="77777777" w:rsidR="0096421A" w:rsidRDefault="0096421A" w:rsidP="00AD34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2FFDE3EB" w14:textId="77777777" w:rsidR="0096421A" w:rsidRDefault="0096421A" w:rsidP="00AD34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3A1D7255" w14:textId="4D8797D9" w:rsidR="0096421A" w:rsidRPr="00645AF8" w:rsidRDefault="0005776E" w:rsidP="00AD34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645AF8">
        <w:rPr>
          <w:rFonts w:ascii="Arial" w:eastAsia="Arial" w:hAnsi="Arial" w:cs="Arial"/>
          <w:b/>
          <w:sz w:val="24"/>
          <w:szCs w:val="24"/>
        </w:rPr>
        <w:t>Sprint 1</w:t>
      </w:r>
    </w:p>
    <w:p w14:paraId="16B7F70E" w14:textId="55B19614" w:rsidR="0096421A" w:rsidRPr="00645AF8" w:rsidRDefault="0096421A" w:rsidP="00AD347E">
      <w:pPr>
        <w:pBdr>
          <w:top w:val="nil"/>
          <w:left w:val="nil"/>
          <w:bottom w:val="nil"/>
          <w:right w:val="nil"/>
          <w:between w:val="nil"/>
        </w:pBdr>
        <w:tabs>
          <w:tab w:val="left" w:pos="7020"/>
        </w:tabs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2A8D9533" w14:textId="77777777" w:rsidR="0096421A" w:rsidRPr="00645AF8" w:rsidRDefault="0096421A" w:rsidP="00AD34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3FC4086B" w14:textId="1D98FBAE" w:rsidR="0096421A" w:rsidRPr="00645AF8" w:rsidRDefault="0096421A" w:rsidP="00AD347E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645AF8">
        <w:rPr>
          <w:rFonts w:ascii="Arial" w:eastAsia="Arial" w:hAnsi="Arial" w:cs="Arial"/>
          <w:b/>
          <w:sz w:val="24"/>
          <w:szCs w:val="24"/>
        </w:rPr>
        <w:t xml:space="preserve">RELEASE </w:t>
      </w:r>
      <w:r w:rsidR="00B82D20" w:rsidRPr="00645AF8">
        <w:rPr>
          <w:rFonts w:ascii="Arial" w:eastAsia="Arial" w:hAnsi="Arial" w:cs="Arial"/>
          <w:b/>
          <w:sz w:val="24"/>
          <w:szCs w:val="24"/>
        </w:rPr>
        <w:t xml:space="preserve">1 </w:t>
      </w:r>
      <w:r w:rsidRPr="00645AF8">
        <w:rPr>
          <w:rFonts w:ascii="Arial" w:eastAsia="Arial" w:hAnsi="Arial" w:cs="Arial"/>
          <w:b/>
          <w:sz w:val="24"/>
          <w:szCs w:val="24"/>
        </w:rPr>
        <w:t xml:space="preserve">– </w:t>
      </w:r>
      <w:r w:rsidR="00B82D20" w:rsidRPr="00645AF8">
        <w:rPr>
          <w:rFonts w:ascii="Arial" w:eastAsia="Arial" w:hAnsi="Arial" w:cs="Arial"/>
          <w:b/>
          <w:sz w:val="24"/>
          <w:szCs w:val="24"/>
        </w:rPr>
        <w:t>Aplicación de Restaurante</w:t>
      </w:r>
    </w:p>
    <w:p w14:paraId="5E83C64A" w14:textId="29C57422" w:rsidR="0096421A" w:rsidRPr="00645AF8" w:rsidRDefault="00B82D20" w:rsidP="00AD347E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sz w:val="24"/>
          <w:szCs w:val="24"/>
        </w:rPr>
        <w:sectPr w:rsidR="0096421A" w:rsidRPr="00645A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800" w:right="1200" w:bottom="1800" w:left="1200" w:header="960" w:footer="0" w:gutter="0"/>
          <w:pgNumType w:start="1"/>
          <w:cols w:space="720"/>
        </w:sectPr>
      </w:pPr>
      <w:r w:rsidRPr="00645AF8">
        <w:rPr>
          <w:rFonts w:ascii="Arial" w:eastAsia="Arial" w:hAnsi="Arial" w:cs="Arial"/>
          <w:b/>
          <w:sz w:val="24"/>
          <w:szCs w:val="24"/>
        </w:rPr>
        <w:t>Sincelejo 24/03/2023</w:t>
      </w:r>
    </w:p>
    <w:p w14:paraId="005AE16C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986AC39" w14:textId="77777777" w:rsidR="0096421A" w:rsidRDefault="0096421A" w:rsidP="00225D20">
      <w:pPr>
        <w:keepLines/>
        <w:tabs>
          <w:tab w:val="center" w:pos="4320"/>
          <w:tab w:val="right" w:pos="8640"/>
        </w:tabs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7E89E531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808080"/>
        </w:rPr>
      </w:pPr>
    </w:p>
    <w:p w14:paraId="0B2A72E7" w14:textId="77777777" w:rsidR="0096421A" w:rsidRPr="001A0551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bCs/>
          <w:sz w:val="24"/>
          <w:szCs w:val="24"/>
          <w:highlight w:val="yellow"/>
        </w:rPr>
      </w:pPr>
      <w:r w:rsidRPr="001A0551">
        <w:rPr>
          <w:rFonts w:ascii="Arial" w:eastAsia="Arial" w:hAnsi="Arial" w:cs="Arial"/>
          <w:b/>
          <w:bCs/>
          <w:sz w:val="36"/>
          <w:szCs w:val="36"/>
        </w:rPr>
        <w:t>Tabla de contenido</w:t>
      </w:r>
    </w:p>
    <w:sdt>
      <w:sdtPr>
        <w:rPr>
          <w:rFonts w:ascii="Arial" w:eastAsiaTheme="minorHAnsi" w:hAnsi="Arial" w:cs="Arial"/>
          <w:kern w:val="2"/>
          <w:sz w:val="24"/>
          <w:szCs w:val="24"/>
          <w:lang w:eastAsia="en-US"/>
          <w14:ligatures w14:val="standardContextual"/>
        </w:rPr>
        <w:id w:val="-1088075657"/>
        <w:docPartObj>
          <w:docPartGallery w:val="Table of Contents"/>
          <w:docPartUnique/>
        </w:docPartObj>
      </w:sdtPr>
      <w:sdtContent>
        <w:p w14:paraId="3D4D059C" w14:textId="195E5440" w:rsidR="00F57412" w:rsidRPr="00F57412" w:rsidRDefault="005F6EE4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F57412">
            <w:rPr>
              <w:rFonts w:ascii="Arial" w:hAnsi="Arial" w:cs="Arial"/>
              <w:sz w:val="24"/>
              <w:szCs w:val="24"/>
            </w:rPr>
            <w:fldChar w:fldCharType="begin"/>
          </w:r>
          <w:r w:rsidRPr="00F57412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F5741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0507471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Objetivo General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_Toc130507471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D1181" w14:textId="3CF3AC8B" w:rsidR="00F57412" w:rsidRPr="00F57412" w:rsidRDefault="00000000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72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Introducción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_Toc130507472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567EB" w14:textId="08244160" w:rsidR="00F57412" w:rsidRPr="00F57412" w:rsidRDefault="00000000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73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Propósito del documento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_Toc130507473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064FC" w14:textId="0D12C86C" w:rsidR="00F57412" w:rsidRPr="00F57412" w:rsidRDefault="00000000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74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Descripción general del proyecto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_Toc130507474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EDD61" w14:textId="56C37589" w:rsidR="00F57412" w:rsidRPr="00F57412" w:rsidRDefault="00000000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75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Supuestos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_Toc130507475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FB72A" w14:textId="58447923" w:rsidR="00F57412" w:rsidRPr="00F57412" w:rsidRDefault="00000000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76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6.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Recursos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_Toc130507476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2B9CC" w14:textId="14ECD53E" w:rsidR="00F57412" w:rsidRPr="00F57412" w:rsidRDefault="00000000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77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7.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Alcance de la prueba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_Toc130507477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EA48B" w14:textId="5E42B421" w:rsidR="00F57412" w:rsidRPr="00F57412" w:rsidRDefault="00000000" w:rsidP="00225D20">
          <w:pPr>
            <w:pStyle w:val="TDC2"/>
            <w:tabs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78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Equipo de trabajo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_Toc130507478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B55BE" w14:textId="15F68A89" w:rsidR="00F57412" w:rsidRPr="00F57412" w:rsidRDefault="00000000" w:rsidP="00225D20">
          <w:pPr>
            <w:pStyle w:val="TDC2"/>
            <w:tabs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79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Herramientas: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_Toc130507479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52D6B" w14:textId="448CC650" w:rsidR="00F57412" w:rsidRPr="00F57412" w:rsidRDefault="00000000" w:rsidP="00225D20">
          <w:pPr>
            <w:pStyle w:val="TDC2"/>
            <w:tabs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80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Criterios de suspensión de pruebas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_Toc130507480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C4213" w14:textId="69984C09" w:rsidR="00F57412" w:rsidRPr="00F57412" w:rsidRDefault="00000000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81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8.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Riesgos identificados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_Toc130507481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FDBCC" w14:textId="43114ECF" w:rsidR="00F57412" w:rsidRPr="00F57412" w:rsidRDefault="00000000" w:rsidP="00225D20">
          <w:pPr>
            <w:pStyle w:val="TDC1"/>
            <w:tabs>
              <w:tab w:val="left" w:pos="44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82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9.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Casos de prueba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_Toc130507482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FF58E" w14:textId="0B237B5C" w:rsidR="00F57412" w:rsidRPr="00F57412" w:rsidRDefault="00000000" w:rsidP="00225D20">
          <w:pPr>
            <w:pStyle w:val="TDC1"/>
            <w:tabs>
              <w:tab w:val="left" w:pos="660"/>
              <w:tab w:val="righ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30507483" w:history="1"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10.</w:t>
            </w:r>
            <w:r w:rsidR="00F57412" w:rsidRPr="00F5741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57412" w:rsidRPr="00F574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Terminología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_Toc130507483 \h </w:instrTex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57412" w:rsidRPr="00F5741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23EED" w14:textId="0A6C1744" w:rsidR="005F6EE4" w:rsidRPr="00F57412" w:rsidRDefault="005F6EE4" w:rsidP="00225D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6"/>
            </w:tabs>
            <w:spacing w:before="120" w:after="120"/>
            <w:jc w:val="both"/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</w:pPr>
          <w:r w:rsidRPr="00F5741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686C32F" w14:textId="77777777" w:rsidR="0096421A" w:rsidRPr="00F57412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14:paraId="0128FDE6" w14:textId="77777777" w:rsidR="0096421A" w:rsidRPr="00F57412" w:rsidRDefault="0096421A" w:rsidP="00225D2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497"/>
        </w:tabs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1CA116BB" w14:textId="77777777" w:rsidR="0096421A" w:rsidRPr="00F57412" w:rsidRDefault="0096421A" w:rsidP="00225D2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497"/>
        </w:tabs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 w:rsidRPr="00F57412">
        <w:rPr>
          <w:rFonts w:ascii="Arial" w:hAnsi="Arial" w:cs="Arial"/>
          <w:sz w:val="24"/>
          <w:szCs w:val="24"/>
        </w:rPr>
        <w:br w:type="page"/>
      </w:r>
    </w:p>
    <w:p w14:paraId="6AF1C3EC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808080"/>
          <w:sz w:val="36"/>
          <w:szCs w:val="36"/>
        </w:rPr>
      </w:pPr>
      <w:r>
        <w:rPr>
          <w:rFonts w:ascii="Arial" w:eastAsia="Arial" w:hAnsi="Arial" w:cs="Arial"/>
          <w:color w:val="808080"/>
          <w:sz w:val="36"/>
          <w:szCs w:val="36"/>
        </w:rPr>
        <w:lastRenderedPageBreak/>
        <w:t>Control de cambios</w:t>
      </w:r>
    </w:p>
    <w:p w14:paraId="57F61EB8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808080"/>
          <w:sz w:val="36"/>
          <w:szCs w:val="36"/>
        </w:rPr>
      </w:pPr>
    </w:p>
    <w:p w14:paraId="21BFF88A" w14:textId="3724E7A3" w:rsidR="0096421A" w:rsidRPr="001A0551" w:rsidRDefault="001A0551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1A0551">
        <w:rPr>
          <w:rFonts w:ascii="Arial" w:eastAsia="Arial" w:hAnsi="Arial" w:cs="Arial"/>
          <w:b/>
          <w:bCs/>
          <w:sz w:val="32"/>
          <w:szCs w:val="32"/>
        </w:rPr>
        <w:t>Tabla de control de documentos</w:t>
      </w:r>
    </w:p>
    <w:tbl>
      <w:tblPr>
        <w:tblW w:w="9529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29"/>
      </w:tblGrid>
      <w:tr w:rsidR="0096421A" w14:paraId="7C6FED9F" w14:textId="77777777" w:rsidTr="001B785A">
        <w:trPr>
          <w:trHeight w:val="3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E7F01" w14:textId="77777777" w:rsidR="0096421A" w:rsidRDefault="0096421A" w:rsidP="00225D2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B1E09" w14:textId="77777777" w:rsidR="0096421A" w:rsidRDefault="0096421A" w:rsidP="00225D2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BFC7D" w14:textId="77777777" w:rsidR="0096421A" w:rsidRDefault="0096421A" w:rsidP="00225D2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20A3E" w14:textId="77777777" w:rsidR="0096421A" w:rsidRDefault="0096421A" w:rsidP="00225D2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96421A" w14:paraId="403D698A" w14:textId="77777777" w:rsidTr="001B785A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EBC3" w14:textId="571973E0" w:rsidR="0096421A" w:rsidRDefault="001A0551" w:rsidP="00225D2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24-03-2023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90938D" w14:textId="77777777" w:rsidR="0096421A" w:rsidRDefault="0096421A" w:rsidP="00225D2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93781" w14:textId="77777777" w:rsidR="0096421A" w:rsidRDefault="0096421A" w:rsidP="00225D2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Creación del documento de plan de pruebas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1AF1" w14:textId="2766CC61" w:rsidR="0096421A" w:rsidRDefault="001A0551" w:rsidP="00225D2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  <w:shd w:val="clear" w:color="auto" w:fill="B7B7B7"/>
              </w:rPr>
            </w:pPr>
            <w:r>
              <w:rPr>
                <w:rFonts w:ascii="Arial" w:eastAsia="Arial" w:hAnsi="Arial" w:cs="Arial"/>
                <w:color w:val="000000"/>
              </w:rPr>
              <w:t>Elkin David Tordecilla Avila</w:t>
            </w:r>
          </w:p>
        </w:tc>
      </w:tr>
    </w:tbl>
    <w:p w14:paraId="0F06B2BF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03F42D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BB0AF6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A04414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607C66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911352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9F0874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1437EA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B1C375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A422DD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DA5D70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3F73C5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491D7E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FD24D8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7B438C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FCB3BE" w14:textId="461C962B" w:rsidR="00B82D20" w:rsidRDefault="00B82D20" w:rsidP="00225D20">
      <w:pPr>
        <w:pStyle w:val="Ttulo1"/>
        <w:numPr>
          <w:ilvl w:val="0"/>
          <w:numId w:val="8"/>
        </w:numPr>
        <w:jc w:val="both"/>
        <w:rPr>
          <w:rFonts w:eastAsia="Arial"/>
        </w:rPr>
      </w:pPr>
      <w:bookmarkStart w:id="0" w:name="_Toc130507471"/>
      <w:r>
        <w:rPr>
          <w:rFonts w:eastAsia="Arial"/>
        </w:rPr>
        <w:lastRenderedPageBreak/>
        <w:t>Objetivo General</w:t>
      </w:r>
      <w:bookmarkEnd w:id="0"/>
    </w:p>
    <w:p w14:paraId="51B9C3C4" w14:textId="5E980F5E" w:rsidR="00B82D20" w:rsidRDefault="00B82D20" w:rsidP="00225D20">
      <w:pPr>
        <w:jc w:val="both"/>
        <w:rPr>
          <w:lang w:eastAsia="es-CO"/>
        </w:rPr>
      </w:pPr>
    </w:p>
    <w:p w14:paraId="0A9268D6" w14:textId="5C26425B" w:rsidR="00B82D20" w:rsidRPr="00B82D20" w:rsidRDefault="00B82D20" w:rsidP="00225D20">
      <w:pPr>
        <w:jc w:val="both"/>
        <w:rPr>
          <w:lang w:eastAsia="es-CO"/>
        </w:rPr>
      </w:pPr>
      <w:r>
        <w:rPr>
          <w:rFonts w:ascii="Arial" w:eastAsia="Arial" w:hAnsi="Arial" w:cs="Arial"/>
          <w:sz w:val="24"/>
          <w:szCs w:val="24"/>
        </w:rPr>
        <w:t>El presente documento tiene como objetivo diseñar, ejecutar y guiar las pruebas para descubrir la mayor cantidad de errores</w:t>
      </w:r>
    </w:p>
    <w:p w14:paraId="60399F8F" w14:textId="3E8F3B7A" w:rsidR="0096421A" w:rsidRDefault="0096421A" w:rsidP="00225D20">
      <w:pPr>
        <w:pStyle w:val="Ttulo1"/>
        <w:numPr>
          <w:ilvl w:val="0"/>
          <w:numId w:val="8"/>
        </w:numPr>
        <w:jc w:val="both"/>
        <w:rPr>
          <w:rFonts w:eastAsia="Arial"/>
          <w:sz w:val="32"/>
          <w:szCs w:val="32"/>
        </w:rPr>
      </w:pPr>
      <w:bookmarkStart w:id="1" w:name="_Toc130507472"/>
      <w:r>
        <w:rPr>
          <w:rFonts w:eastAsia="Arial"/>
        </w:rPr>
        <w:t>Introducción</w:t>
      </w:r>
      <w:bookmarkEnd w:id="1"/>
    </w:p>
    <w:p w14:paraId="1DAB1C79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A762A">
        <w:rPr>
          <w:rFonts w:ascii="Arial" w:eastAsia="Arial" w:hAnsi="Arial" w:cs="Arial"/>
          <w:color w:val="000000"/>
          <w:sz w:val="24"/>
          <w:szCs w:val="24"/>
        </w:rPr>
        <w:t>El contenido de este documento de plan de pruebas hace parte integral de la metodología de pruebas;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A762A">
        <w:rPr>
          <w:rFonts w:ascii="Arial" w:eastAsia="Arial" w:hAnsi="Arial" w:cs="Arial"/>
          <w:color w:val="000000"/>
          <w:sz w:val="24"/>
          <w:szCs w:val="24"/>
        </w:rPr>
        <w:t>el contenido de este documento se encuentra fundamentado en estándares de calidad que no solo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A762A">
        <w:rPr>
          <w:rFonts w:ascii="Arial" w:eastAsia="Arial" w:hAnsi="Arial" w:cs="Arial"/>
          <w:color w:val="000000"/>
          <w:sz w:val="24"/>
          <w:szCs w:val="24"/>
        </w:rPr>
        <w:t>permiten el seguimiento y correcciones a tiempo del software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FB6C5AD" w14:textId="2EC1B24A" w:rsidR="0096421A" w:rsidRDefault="0096421A" w:rsidP="00225D20">
      <w:pPr>
        <w:pStyle w:val="Ttulo1"/>
        <w:numPr>
          <w:ilvl w:val="0"/>
          <w:numId w:val="8"/>
        </w:numPr>
        <w:jc w:val="both"/>
        <w:rPr>
          <w:rFonts w:eastAsia="Arial"/>
          <w:color w:val="000000"/>
          <w:sz w:val="16"/>
          <w:szCs w:val="16"/>
        </w:rPr>
      </w:pPr>
      <w:bookmarkStart w:id="2" w:name="_Toc130507473"/>
      <w:r>
        <w:rPr>
          <w:rFonts w:eastAsia="Arial"/>
        </w:rPr>
        <w:t>Propósito del documento</w:t>
      </w:r>
      <w:bookmarkEnd w:id="2"/>
    </w:p>
    <w:p w14:paraId="71CA3165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4D5EEB1" w14:textId="3E2539D6" w:rsidR="0096421A" w:rsidRDefault="0096421A" w:rsidP="00225D20">
      <w:pP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A762A">
        <w:rPr>
          <w:rFonts w:ascii="Arial" w:eastAsia="Arial" w:hAnsi="Arial" w:cs="Arial"/>
          <w:color w:val="000000"/>
          <w:sz w:val="24"/>
          <w:szCs w:val="24"/>
        </w:rPr>
        <w:t>El Propósito de este documento es identificar el alcance de las pruebas a realizar y definir la estrategia de pruebas que se ejecutará para</w:t>
      </w:r>
      <w:r w:rsidR="0062004C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r w:rsidR="0062004C" w:rsidRPr="0062004C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APP Restaurante</w:t>
      </w:r>
      <w:r w:rsidRPr="005A762A">
        <w:rPr>
          <w:rFonts w:ascii="Arial" w:eastAsia="Arial" w:hAnsi="Arial" w:cs="Arial"/>
          <w:color w:val="000000"/>
          <w:sz w:val="24"/>
          <w:szCs w:val="24"/>
        </w:rPr>
        <w:t xml:space="preserve"> del cliente </w:t>
      </w:r>
      <w:r w:rsidR="0062004C" w:rsidRPr="0062004C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Aid </w:t>
      </w:r>
      <w:proofErr w:type="spellStart"/>
      <w:r w:rsidR="0062004C" w:rsidRPr="0062004C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For</w:t>
      </w:r>
      <w:proofErr w:type="spellEnd"/>
      <w:r w:rsidR="0062004C" w:rsidRPr="0062004C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="0062004C" w:rsidRPr="0062004C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Aids</w:t>
      </w:r>
      <w:proofErr w:type="spellEnd"/>
      <w:r w:rsidRPr="005A762A">
        <w:rPr>
          <w:rFonts w:ascii="Arial" w:eastAsia="Arial" w:hAnsi="Arial" w:cs="Arial"/>
          <w:color w:val="000000"/>
          <w:sz w:val="24"/>
          <w:szCs w:val="24"/>
        </w:rPr>
        <w:t xml:space="preserve"> teniendo como insumo los requerimientos especificados.</w:t>
      </w:r>
    </w:p>
    <w:p w14:paraId="4E32F802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613A5F" w14:textId="76BE5BED" w:rsidR="0096421A" w:rsidRDefault="0096421A" w:rsidP="00225D20">
      <w:pPr>
        <w:pStyle w:val="Ttulo1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Fonts w:eastAsia="Arial"/>
          <w:sz w:val="32"/>
          <w:szCs w:val="32"/>
        </w:rPr>
      </w:pPr>
      <w:bookmarkStart w:id="3" w:name="_Toc130507474"/>
      <w:r>
        <w:rPr>
          <w:rFonts w:eastAsia="Arial"/>
        </w:rPr>
        <w:t>Descripción general del proyecto</w:t>
      </w:r>
      <w:bookmarkEnd w:id="3"/>
    </w:p>
    <w:p w14:paraId="71091996" w14:textId="50B42788" w:rsidR="0096421A" w:rsidRDefault="00D70538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Pr="00D70538">
        <w:rPr>
          <w:rFonts w:ascii="Arial" w:eastAsia="Arial" w:hAnsi="Arial" w:cs="Arial"/>
          <w:color w:val="000000"/>
          <w:sz w:val="24"/>
          <w:szCs w:val="24"/>
        </w:rPr>
        <w:t>plicación enfocada para un restaurante y se encuentra en su primera versión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cual debe permitir las siguientes funcionalidades</w:t>
      </w:r>
    </w:p>
    <w:p w14:paraId="44A52BB0" w14:textId="484805B8" w:rsidR="00D70538" w:rsidRPr="00D70538" w:rsidRDefault="00D70538" w:rsidP="00225D20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>Permite realizar reservas en unas franjas horarias específicas.</w:t>
      </w:r>
    </w:p>
    <w:p w14:paraId="2A5D65CC" w14:textId="49DB1089" w:rsidR="00D70538" w:rsidRPr="00D70538" w:rsidRDefault="00D70538" w:rsidP="00225D20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>Los usuarios pueden ingresar el costo de su comida y el porcentaje de propina que desean dejar, y la aplicación calculará el monto de la propina y el total de la factura.</w:t>
      </w:r>
    </w:p>
    <w:p w14:paraId="05278FD9" w14:textId="321F5A39" w:rsidR="0096421A" w:rsidRPr="00B82D20" w:rsidRDefault="0096421A" w:rsidP="00225D20">
      <w:pPr>
        <w:pStyle w:val="Ttulo1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Fonts w:eastAsia="Arial"/>
          <w:sz w:val="24"/>
          <w:szCs w:val="24"/>
        </w:rPr>
      </w:pPr>
      <w:bookmarkStart w:id="4" w:name="_Toc130507475"/>
      <w:r w:rsidRPr="00B82D20">
        <w:rPr>
          <w:rFonts w:eastAsia="Arial"/>
        </w:rPr>
        <w:lastRenderedPageBreak/>
        <w:t>Supuestos</w:t>
      </w:r>
      <w:bookmarkEnd w:id="4"/>
    </w:p>
    <w:p w14:paraId="59C63127" w14:textId="77777777" w:rsidR="0096421A" w:rsidRPr="00086188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14:paraId="23587D49" w14:textId="77777777" w:rsidR="0096421A" w:rsidRPr="00D70538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>Para la ejecución de las pruebas se parte de los siguientes supuestos:</w:t>
      </w:r>
    </w:p>
    <w:p w14:paraId="14CB2460" w14:textId="77777777" w:rsidR="0096421A" w:rsidRPr="00D70538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3F3BF5" w14:textId="77777777" w:rsidR="0096421A" w:rsidRPr="00D70538" w:rsidRDefault="0096421A" w:rsidP="00225D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 xml:space="preserve">El set de datos para la prueba debe estar verificado y completo, además, deben poseer integridad y ser consistentes con el negocio.  </w:t>
      </w:r>
    </w:p>
    <w:p w14:paraId="0F7A73D9" w14:textId="21B3EE2D" w:rsidR="0096421A" w:rsidRPr="00D70538" w:rsidRDefault="0096421A" w:rsidP="00225D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>En caso de que el aplicativo tenga interacción con otros módulos o aplicaciones, la comunicación entre estos estará disponible y en un nivel óptimo siempre.</w:t>
      </w:r>
    </w:p>
    <w:p w14:paraId="67BAFF02" w14:textId="77777777" w:rsidR="0096421A" w:rsidRPr="00D70538" w:rsidRDefault="0096421A" w:rsidP="00225D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>Se cuenta con el ambiente de pruebas adecuado.</w:t>
      </w:r>
    </w:p>
    <w:p w14:paraId="0BD5CBE4" w14:textId="77777777" w:rsidR="0096421A" w:rsidRPr="00D70538" w:rsidRDefault="0096421A" w:rsidP="00225D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 xml:space="preserve">El usuario a realizar las pruebas </w:t>
      </w:r>
      <w:r w:rsidRPr="00D70538">
        <w:rPr>
          <w:rFonts w:ascii="Arial" w:eastAsia="Arial" w:hAnsi="Arial" w:cs="Arial"/>
          <w:sz w:val="24"/>
          <w:szCs w:val="24"/>
        </w:rPr>
        <w:t>cuenta</w:t>
      </w:r>
      <w:r w:rsidRPr="00D70538">
        <w:rPr>
          <w:rFonts w:ascii="Arial" w:eastAsia="Arial" w:hAnsi="Arial" w:cs="Arial"/>
          <w:color w:val="000000"/>
          <w:sz w:val="24"/>
          <w:szCs w:val="24"/>
        </w:rPr>
        <w:t xml:space="preserve"> con las autorizaciones requeridas para acceder al ambiente de pruebas que ha sido previamente instalado.</w:t>
      </w:r>
    </w:p>
    <w:p w14:paraId="23FBAD57" w14:textId="77777777" w:rsidR="0096421A" w:rsidRPr="00D70538" w:rsidRDefault="0096421A" w:rsidP="00225D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 xml:space="preserve">El ambiente de pruebas tiene características similares al ambiente de producción </w:t>
      </w:r>
    </w:p>
    <w:p w14:paraId="0935AF56" w14:textId="4F5BF588" w:rsidR="0096421A" w:rsidRPr="00D70538" w:rsidRDefault="0096421A" w:rsidP="00225D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70538">
        <w:rPr>
          <w:rFonts w:ascii="Arial" w:eastAsia="Arial" w:hAnsi="Arial" w:cs="Arial"/>
          <w:color w:val="000000"/>
          <w:sz w:val="24"/>
          <w:szCs w:val="24"/>
        </w:rPr>
        <w:t>Se cuenta con disponibilidad del Desa</w:t>
      </w:r>
      <w:r w:rsidR="00D70538">
        <w:rPr>
          <w:rFonts w:ascii="Arial" w:eastAsia="Arial" w:hAnsi="Arial" w:cs="Arial"/>
          <w:color w:val="000000"/>
          <w:sz w:val="24"/>
          <w:szCs w:val="24"/>
        </w:rPr>
        <w:t>rrollador</w:t>
      </w:r>
      <w:r w:rsidRPr="00D70538">
        <w:rPr>
          <w:rFonts w:ascii="Arial" w:eastAsia="Arial" w:hAnsi="Arial" w:cs="Arial"/>
          <w:color w:val="000000"/>
          <w:sz w:val="24"/>
          <w:szCs w:val="24"/>
        </w:rPr>
        <w:t xml:space="preserve"> para la solución de reportes.</w:t>
      </w:r>
    </w:p>
    <w:p w14:paraId="6B9429B7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114984" w14:textId="025D7F66" w:rsidR="0096421A" w:rsidRDefault="0096421A" w:rsidP="00225D20">
      <w:pPr>
        <w:pStyle w:val="Ttulo1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Fonts w:eastAsia="Arial"/>
          <w:sz w:val="24"/>
          <w:szCs w:val="24"/>
        </w:rPr>
      </w:pPr>
      <w:bookmarkStart w:id="5" w:name="_Toc130507476"/>
      <w:r>
        <w:rPr>
          <w:rFonts w:eastAsia="Arial"/>
        </w:rPr>
        <w:t>Recursos</w:t>
      </w:r>
      <w:bookmarkEnd w:id="5"/>
    </w:p>
    <w:p w14:paraId="683E267E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578BF0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la correcta realización de las pruebas, se requiere que al equipo de QA le sean facilitados:</w:t>
      </w:r>
    </w:p>
    <w:p w14:paraId="5DD254C1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0A49F3" w14:textId="49E940C9" w:rsidR="0096421A" w:rsidRDefault="0096421A" w:rsidP="00225D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Instala</w:t>
      </w:r>
      <w:r w:rsidR="0062004C">
        <w:rPr>
          <w:rFonts w:ascii="Arial" w:eastAsia="Arial" w:hAnsi="Arial" w:cs="Arial"/>
          <w:color w:val="000000"/>
          <w:sz w:val="24"/>
          <w:szCs w:val="24"/>
        </w:rPr>
        <w:t>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la </w:t>
      </w:r>
      <w:r w:rsidR="0062004C">
        <w:rPr>
          <w:rFonts w:ascii="Arial" w:eastAsia="Arial" w:hAnsi="Arial" w:cs="Arial"/>
          <w:color w:val="000000"/>
          <w:sz w:val="24"/>
          <w:szCs w:val="24"/>
        </w:rPr>
        <w:t>app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 el ambiente de </w:t>
      </w:r>
      <w:r w:rsidR="0062004C">
        <w:rPr>
          <w:rFonts w:ascii="Arial" w:eastAsia="Arial" w:hAnsi="Arial" w:cs="Arial"/>
          <w:color w:val="000000"/>
          <w:sz w:val="24"/>
          <w:szCs w:val="24"/>
        </w:rPr>
        <w:t>pruebas asignado al equipo de QA para certificación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AC3E750" w14:textId="1A2F8FB2" w:rsidR="0096421A" w:rsidRDefault="0096421A" w:rsidP="00225D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Acceso a los ambientes destinados para las pruebas, por medio de </w:t>
      </w:r>
      <w:r w:rsidR="0062004C">
        <w:rPr>
          <w:rFonts w:ascii="Arial" w:eastAsia="Arial" w:hAnsi="Arial" w:cs="Arial"/>
          <w:color w:val="000000"/>
          <w:sz w:val="24"/>
          <w:szCs w:val="24"/>
        </w:rPr>
        <w:t>data para pruebas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2004C"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z w:val="24"/>
          <w:szCs w:val="24"/>
        </w:rPr>
        <w:t>usuario</w:t>
      </w:r>
      <w:r w:rsidR="0062004C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password</w:t>
      </w:r>
      <w:r w:rsidR="0062004C">
        <w:rPr>
          <w:rFonts w:ascii="Arial" w:eastAsia="Arial" w:hAnsi="Arial" w:cs="Arial"/>
          <w:color w:val="000000"/>
          <w:sz w:val="24"/>
          <w:szCs w:val="24"/>
        </w:rPr>
        <w:t>s</w:t>
      </w:r>
      <w:proofErr w:type="spellEnd"/>
      <w:r w:rsidR="0062004C"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válidos.</w:t>
      </w:r>
    </w:p>
    <w:p w14:paraId="588DC173" w14:textId="2DA86A5C" w:rsidR="0096421A" w:rsidRDefault="0096421A" w:rsidP="00225D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Set de datos de pruebas.</w:t>
      </w:r>
    </w:p>
    <w:p w14:paraId="310519B0" w14:textId="636D5BF5" w:rsidR="0062004C" w:rsidRDefault="0062004C" w:rsidP="00225D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Dispositivos móviles con diferentes sistemas Operativos (Android, iOS &amp; Harmony OS)</w:t>
      </w:r>
    </w:p>
    <w:p w14:paraId="25AE8113" w14:textId="234F0246" w:rsidR="0096421A" w:rsidRDefault="0096421A" w:rsidP="00225D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Documentación funcional, técnica</w:t>
      </w:r>
      <w:r w:rsidR="0062004C">
        <w:rPr>
          <w:rFonts w:ascii="Arial" w:eastAsia="Arial" w:hAnsi="Arial" w:cs="Arial"/>
          <w:color w:val="000000"/>
          <w:sz w:val="24"/>
          <w:szCs w:val="24"/>
        </w:rPr>
        <w:t>, historias de Usuario y mockup correspondientes a cada pantalla.</w:t>
      </w:r>
    </w:p>
    <w:p w14:paraId="4E7D9784" w14:textId="70B20B7F" w:rsidR="0062004C" w:rsidRDefault="0062004C" w:rsidP="00225D20">
      <w:p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6FE7B7" w14:textId="77777777" w:rsidR="00D70538" w:rsidRDefault="00D70538" w:rsidP="00225D20">
      <w:p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9A8A6C" w14:textId="359431F6" w:rsidR="0096421A" w:rsidRDefault="0096421A" w:rsidP="00225D20">
      <w:pPr>
        <w:pStyle w:val="Ttulo1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Fonts w:eastAsia="Arial"/>
          <w:color w:val="000000"/>
          <w:sz w:val="24"/>
          <w:szCs w:val="24"/>
        </w:rPr>
      </w:pPr>
      <w:bookmarkStart w:id="6" w:name="_Toc130507477"/>
      <w:r>
        <w:rPr>
          <w:rFonts w:eastAsia="Arial"/>
        </w:rPr>
        <w:t>Alcance de la prueba</w:t>
      </w:r>
      <w:bookmarkEnd w:id="6"/>
    </w:p>
    <w:p w14:paraId="6DBD26E0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8950D2" w14:textId="29DE7FD8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siguientes Requerimientos</w:t>
      </w:r>
      <w:r w:rsidR="00C846FA">
        <w:rPr>
          <w:rFonts w:ascii="Arial" w:eastAsia="Arial" w:hAnsi="Arial" w:cs="Arial"/>
          <w:color w:val="000000"/>
          <w:sz w:val="24"/>
          <w:szCs w:val="24"/>
        </w:rPr>
        <w:t xml:space="preserve">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hacen parte del alcance de las pruebas de acuerdo con el documento</w:t>
      </w:r>
      <w:r w:rsidR="00C846FA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7156D553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8199" w:type="dxa"/>
        <w:jc w:val="center"/>
        <w:tblLayout w:type="fixed"/>
        <w:tblLook w:val="0000" w:firstRow="0" w:lastRow="0" w:firstColumn="0" w:lastColumn="0" w:noHBand="0" w:noVBand="0"/>
      </w:tblPr>
      <w:tblGrid>
        <w:gridCol w:w="2455"/>
        <w:gridCol w:w="5744"/>
      </w:tblGrid>
      <w:tr w:rsidR="0096421A" w14:paraId="62E78ED8" w14:textId="77777777" w:rsidTr="001B785A">
        <w:trPr>
          <w:trHeight w:val="560"/>
          <w:jc w:val="center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2C751" w14:textId="77777777" w:rsidR="0096421A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Código de requisito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53323" w14:textId="77777777" w:rsidR="0096421A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del Requisito</w:t>
            </w:r>
          </w:p>
        </w:tc>
      </w:tr>
      <w:tr w:rsidR="0096421A" w14:paraId="03EA6C29" w14:textId="77777777" w:rsidTr="001B785A">
        <w:trPr>
          <w:trHeight w:val="280"/>
          <w:jc w:val="center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FD918" w14:textId="77777777" w:rsidR="0096421A" w:rsidRPr="00130D02" w:rsidRDefault="0096421A" w:rsidP="00225D20">
            <w:pPr>
              <w:tabs>
                <w:tab w:val="left" w:pos="548"/>
              </w:tabs>
              <w:jc w:val="both"/>
              <w:rPr>
                <w:rFonts w:ascii="Arial" w:hAnsi="Arial" w:cs="Arial"/>
              </w:rPr>
            </w:pPr>
            <w:r w:rsidRPr="00130D02">
              <w:rPr>
                <w:rFonts w:ascii="Arial" w:hAnsi="Arial" w:cs="Arial"/>
              </w:rPr>
              <w:t>HU-1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86BC0" w14:textId="563A4916" w:rsidR="0096421A" w:rsidRDefault="00130D02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30D02">
              <w:rPr>
                <w:rFonts w:ascii="Arial" w:eastAsia="Arial" w:hAnsi="Arial" w:cs="Arial"/>
                <w:color w:val="000000"/>
                <w:sz w:val="24"/>
                <w:szCs w:val="24"/>
              </w:rPr>
              <w:t>Permite realizar reservas en unas franjas horarias específicas.</w:t>
            </w:r>
          </w:p>
        </w:tc>
      </w:tr>
      <w:tr w:rsidR="0096421A" w14:paraId="5BC79AAB" w14:textId="77777777" w:rsidTr="001B785A">
        <w:trPr>
          <w:trHeight w:val="280"/>
          <w:jc w:val="center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41857" w14:textId="77777777" w:rsidR="0096421A" w:rsidRPr="00130D02" w:rsidRDefault="0096421A" w:rsidP="00225D20">
            <w:pPr>
              <w:tabs>
                <w:tab w:val="left" w:pos="548"/>
              </w:tabs>
              <w:jc w:val="both"/>
              <w:rPr>
                <w:rFonts w:ascii="Arial" w:hAnsi="Arial" w:cs="Arial"/>
              </w:rPr>
            </w:pPr>
            <w:bookmarkStart w:id="7" w:name="_heading=h.2jxsxqh" w:colFirst="0" w:colLast="0"/>
            <w:bookmarkEnd w:id="7"/>
            <w:r w:rsidRPr="00130D02">
              <w:rPr>
                <w:rFonts w:ascii="Arial" w:hAnsi="Arial" w:cs="Arial"/>
              </w:rPr>
              <w:t>HU-2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6AB54" w14:textId="26E7BEFA" w:rsidR="0096421A" w:rsidRDefault="00130D02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30D02">
              <w:rPr>
                <w:rFonts w:ascii="Arial" w:eastAsia="Arial" w:hAnsi="Arial" w:cs="Arial"/>
                <w:color w:val="000000"/>
                <w:sz w:val="24"/>
                <w:szCs w:val="24"/>
              </w:rPr>
              <w:t>Los usuarios pueden ingresar el costo de su comida y el porcentaje de propina que desean dejar, y la aplicación calculará el monto de la propina y el total de la factura.</w:t>
            </w:r>
          </w:p>
        </w:tc>
      </w:tr>
      <w:tr w:rsidR="0096421A" w14:paraId="3D3019CC" w14:textId="77777777" w:rsidTr="001B785A">
        <w:trPr>
          <w:trHeight w:val="280"/>
          <w:jc w:val="center"/>
        </w:trPr>
        <w:tc>
          <w:tcPr>
            <w:tcW w:w="2455" w:type="dxa"/>
          </w:tcPr>
          <w:p w14:paraId="2542A0E3" w14:textId="77777777" w:rsidR="0096421A" w:rsidRDefault="0096421A" w:rsidP="00225D20">
            <w:pPr>
              <w:jc w:val="both"/>
            </w:pPr>
          </w:p>
        </w:tc>
        <w:tc>
          <w:tcPr>
            <w:tcW w:w="5744" w:type="dxa"/>
          </w:tcPr>
          <w:p w14:paraId="0822E176" w14:textId="77777777" w:rsidR="0096421A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95A8E35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realizan pruebas funcionales que tienen como objeto validar el comportamiento del software en cumplimiento a la especificación funcional. Para la realización de las pruebas se realizan las siguientes actividades.</w:t>
      </w:r>
    </w:p>
    <w:p w14:paraId="220E8510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2136964" w14:textId="77777777" w:rsidR="0096421A" w:rsidRDefault="0096421A" w:rsidP="00225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analiza la especificación para el levantamiento de casos de pruebas y/o escenarios de prueba.</w:t>
      </w:r>
    </w:p>
    <w:p w14:paraId="5DBEEC1B" w14:textId="77777777" w:rsidR="0096421A" w:rsidRDefault="0096421A" w:rsidP="00225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realiza la ejecución de casos de prueba y/o escenarios de prueba.</w:t>
      </w:r>
    </w:p>
    <w:p w14:paraId="0074AC4B" w14:textId="77777777" w:rsidR="0096421A" w:rsidRDefault="0096421A" w:rsidP="00225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realiza la ejecución de los procesos que se encuentran definidos para visualizar la información en el aplicativo.</w:t>
      </w:r>
    </w:p>
    <w:p w14:paraId="17025C9D" w14:textId="77777777" w:rsidR="0096421A" w:rsidRDefault="0096421A" w:rsidP="00225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realizan pruebas con los diferentes perfiles permitidos en el aplicativo para verificar que los cambios sean realizados de manera correcta.</w:t>
      </w:r>
    </w:p>
    <w:p w14:paraId="50A7C2AF" w14:textId="77777777" w:rsidR="0096421A" w:rsidRDefault="0096421A" w:rsidP="00225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realizan combinaciones en cada uno de los campos que se deben validar para así asegurar que la funcionalidad del campo sean los correctos.</w:t>
      </w:r>
    </w:p>
    <w:p w14:paraId="4EE49C23" w14:textId="0082957A" w:rsidR="0096421A" w:rsidRDefault="0096421A" w:rsidP="00225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Posteriormente se revisa y retroalimenta la solución a los incidentes encontrados durante la ejecución de las pruebas.</w:t>
      </w:r>
    </w:p>
    <w:p w14:paraId="3346C3BB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CFAEAE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Con esta estrategia se asegura llevar el seguimiento de la trazabilidad que se ha manejado desde la especificación de requerimientos (Especificación funcional), además de mantener la consistencia entre la aplicación y su respectiva documentación en cuento a todo lo funcional de la iniciativa.</w:t>
      </w:r>
    </w:p>
    <w:p w14:paraId="066D2993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E09025" w14:textId="78EBB35B" w:rsidR="0096421A" w:rsidRPr="001A0551" w:rsidRDefault="001A0551" w:rsidP="00225D20">
      <w:pPr>
        <w:pStyle w:val="Ttulo2"/>
        <w:jc w:val="both"/>
        <w:rPr>
          <w:rFonts w:eastAsia="Arial"/>
        </w:rPr>
      </w:pPr>
      <w:r>
        <w:rPr>
          <w:rFonts w:eastAsia="Arial"/>
        </w:rPr>
        <w:t xml:space="preserve"> </w:t>
      </w:r>
      <w:bookmarkStart w:id="8" w:name="_Toc130507478"/>
      <w:r w:rsidR="0096421A" w:rsidRPr="001A0551">
        <w:rPr>
          <w:rFonts w:eastAsia="Arial"/>
        </w:rPr>
        <w:t>Equipo</w:t>
      </w:r>
      <w:r w:rsidR="0096421A">
        <w:rPr>
          <w:rFonts w:eastAsia="Arial"/>
        </w:rPr>
        <w:t xml:space="preserve"> </w:t>
      </w:r>
      <w:r w:rsidR="0096421A" w:rsidRPr="001A0551">
        <w:rPr>
          <w:rFonts w:eastAsia="Arial"/>
        </w:rPr>
        <w:t>de trabajo</w:t>
      </w:r>
      <w:bookmarkEnd w:id="8"/>
    </w:p>
    <w:p w14:paraId="5606A791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57547E" w14:textId="5FEA13D6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shd w:val="clear" w:color="auto" w:fill="B7B7B7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DESARROLLO: </w:t>
      </w:r>
      <w:r w:rsidR="00D70538">
        <w:rPr>
          <w:rFonts w:ascii="Arial" w:eastAsia="Arial" w:hAnsi="Arial" w:cs="Arial"/>
          <w:color w:val="000000"/>
          <w:sz w:val="24"/>
          <w:szCs w:val="24"/>
        </w:rPr>
        <w:t xml:space="preserve">Pepito </w:t>
      </w:r>
      <w:proofErr w:type="spellStart"/>
      <w:r w:rsidR="00D70538">
        <w:rPr>
          <w:rFonts w:ascii="Arial" w:eastAsia="Arial" w:hAnsi="Arial" w:cs="Arial"/>
          <w:color w:val="000000"/>
          <w:sz w:val="24"/>
          <w:szCs w:val="24"/>
        </w:rPr>
        <w:t>Perez</w:t>
      </w:r>
      <w:proofErr w:type="spellEnd"/>
      <w:r w:rsidR="00D70538">
        <w:rPr>
          <w:rFonts w:ascii="Arial" w:eastAsia="Arial" w:hAnsi="Arial" w:cs="Arial"/>
          <w:color w:val="000000"/>
          <w:sz w:val="24"/>
          <w:szCs w:val="24"/>
        </w:rPr>
        <w:t>, Sujeto Correa</w:t>
      </w:r>
    </w:p>
    <w:p w14:paraId="2951586A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B9B0E7" w14:textId="683710D3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shd w:val="clear" w:color="auto" w:fill="B7B7B7"/>
        </w:rPr>
      </w:pPr>
      <w:r>
        <w:rPr>
          <w:rFonts w:ascii="Arial" w:eastAsia="Arial" w:hAnsi="Arial" w:cs="Arial"/>
          <w:color w:val="000000"/>
          <w:sz w:val="24"/>
          <w:szCs w:val="24"/>
        </w:rPr>
        <w:t>CERTIFICACIÓN: Elkin David Tordecilla Avila</w:t>
      </w:r>
      <w:r w:rsidR="00D70538">
        <w:rPr>
          <w:rFonts w:ascii="Arial" w:eastAsia="Arial" w:hAnsi="Arial" w:cs="Arial"/>
          <w:color w:val="000000"/>
          <w:sz w:val="24"/>
          <w:szCs w:val="24"/>
        </w:rPr>
        <w:t xml:space="preserve"> (QA </w:t>
      </w:r>
      <w:proofErr w:type="spellStart"/>
      <w:r w:rsidR="00D70538">
        <w:rPr>
          <w:rFonts w:ascii="Arial" w:eastAsia="Arial" w:hAnsi="Arial" w:cs="Arial"/>
          <w:color w:val="000000"/>
          <w:sz w:val="24"/>
          <w:szCs w:val="24"/>
        </w:rPr>
        <w:t>Engineer</w:t>
      </w:r>
      <w:proofErr w:type="spellEnd"/>
      <w:r w:rsidR="00D7053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CACD671" w14:textId="77777777" w:rsidR="001A0551" w:rsidRDefault="001A0551" w:rsidP="00225D2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808080"/>
          <w:sz w:val="28"/>
          <w:szCs w:val="28"/>
        </w:rPr>
      </w:pPr>
    </w:p>
    <w:p w14:paraId="561F975A" w14:textId="4DD91436" w:rsidR="00704E1A" w:rsidRDefault="00704E1A" w:rsidP="00225D20">
      <w:pPr>
        <w:pStyle w:val="Ttulo2"/>
        <w:jc w:val="both"/>
        <w:rPr>
          <w:rFonts w:eastAsia="Arial"/>
        </w:rPr>
      </w:pPr>
      <w:bookmarkStart w:id="9" w:name="_Toc130507479"/>
      <w:r>
        <w:rPr>
          <w:rFonts w:eastAsia="Arial"/>
        </w:rPr>
        <w:t>Herramientas:</w:t>
      </w:r>
      <w:bookmarkEnd w:id="9"/>
    </w:p>
    <w:p w14:paraId="1BE94066" w14:textId="0C31AF29" w:rsidR="00704E1A" w:rsidRDefault="00704E1A" w:rsidP="00225D2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D86BC6">
        <w:rPr>
          <w:rFonts w:ascii="Arial" w:hAnsi="Arial" w:cs="Arial"/>
          <w:b/>
          <w:bCs/>
          <w:sz w:val="24"/>
          <w:szCs w:val="24"/>
          <w:lang w:eastAsia="es-CO"/>
        </w:rPr>
        <w:t>Testlink:</w:t>
      </w:r>
      <w:r>
        <w:rPr>
          <w:rFonts w:ascii="Arial" w:hAnsi="Arial" w:cs="Arial"/>
          <w:sz w:val="24"/>
          <w:szCs w:val="24"/>
          <w:lang w:eastAsia="es-CO"/>
        </w:rPr>
        <w:t xml:space="preserve"> Creación y ejecución de los casos de pruebas</w:t>
      </w:r>
      <w:r w:rsidR="00D94171">
        <w:rPr>
          <w:rFonts w:ascii="Arial" w:hAnsi="Arial" w:cs="Arial"/>
          <w:sz w:val="24"/>
          <w:szCs w:val="24"/>
          <w:lang w:eastAsia="es-CO"/>
        </w:rPr>
        <w:t xml:space="preserve">. </w:t>
      </w:r>
      <w:r w:rsidR="00D94171" w:rsidRPr="00A77AE2">
        <w:rPr>
          <w:rFonts w:ascii="Arial" w:hAnsi="Arial" w:cs="Arial"/>
          <w:sz w:val="24"/>
          <w:szCs w:val="24"/>
        </w:rPr>
        <w:t xml:space="preserve">Cada caso de prueba tendrá un resultado asociado (éxito, falla, error) </w:t>
      </w:r>
    </w:p>
    <w:p w14:paraId="733A4659" w14:textId="5FA44796" w:rsidR="00704E1A" w:rsidRPr="00D94171" w:rsidRDefault="00704E1A" w:rsidP="00225D2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D86BC6">
        <w:rPr>
          <w:rFonts w:ascii="Arial" w:hAnsi="Arial" w:cs="Arial"/>
          <w:b/>
          <w:bCs/>
          <w:sz w:val="24"/>
          <w:szCs w:val="24"/>
          <w:lang w:eastAsia="es-CO"/>
        </w:rPr>
        <w:t>JIRA:</w:t>
      </w:r>
      <w:r>
        <w:rPr>
          <w:rFonts w:ascii="Arial" w:hAnsi="Arial" w:cs="Arial"/>
          <w:sz w:val="24"/>
          <w:szCs w:val="24"/>
          <w:lang w:eastAsia="es-CO"/>
        </w:rPr>
        <w:t xml:space="preserve"> </w:t>
      </w:r>
      <w:r w:rsidR="00645AF8">
        <w:rPr>
          <w:rFonts w:ascii="Arial" w:hAnsi="Arial" w:cs="Arial"/>
          <w:sz w:val="24"/>
          <w:szCs w:val="24"/>
        </w:rPr>
        <w:t>S</w:t>
      </w:r>
      <w:r w:rsidR="00D94171" w:rsidRPr="00A77AE2">
        <w:rPr>
          <w:rFonts w:ascii="Arial" w:hAnsi="Arial" w:cs="Arial"/>
          <w:sz w:val="24"/>
          <w:szCs w:val="24"/>
        </w:rPr>
        <w:t xml:space="preserve"> proporcionará una descripción detallada del problema encontrado en caso de una falla o error</w:t>
      </w:r>
      <w:r w:rsidR="00645AF8">
        <w:rPr>
          <w:rFonts w:ascii="Arial" w:hAnsi="Arial" w:cs="Arial"/>
          <w:sz w:val="24"/>
          <w:szCs w:val="24"/>
          <w:lang w:eastAsia="es-CO"/>
        </w:rPr>
        <w:t>. S</w:t>
      </w:r>
      <w:r w:rsidR="00D94171">
        <w:rPr>
          <w:rFonts w:ascii="Arial" w:hAnsi="Arial" w:cs="Arial"/>
          <w:sz w:val="24"/>
          <w:szCs w:val="24"/>
          <w:lang w:eastAsia="es-CO"/>
        </w:rPr>
        <w:t>e hará</w:t>
      </w:r>
      <w:r>
        <w:rPr>
          <w:rFonts w:ascii="Arial" w:hAnsi="Arial" w:cs="Arial"/>
          <w:sz w:val="24"/>
          <w:szCs w:val="24"/>
          <w:lang w:eastAsia="es-CO"/>
        </w:rPr>
        <w:t xml:space="preserve"> seguimiento de tareas</w:t>
      </w:r>
      <w:r w:rsidR="00645AF8">
        <w:rPr>
          <w:rFonts w:ascii="Arial" w:hAnsi="Arial" w:cs="Arial"/>
          <w:sz w:val="24"/>
          <w:szCs w:val="24"/>
          <w:lang w:eastAsia="es-CO"/>
        </w:rPr>
        <w:t xml:space="preserve"> y</w:t>
      </w:r>
      <w:r>
        <w:rPr>
          <w:rFonts w:ascii="Arial" w:hAnsi="Arial" w:cs="Arial"/>
          <w:sz w:val="24"/>
          <w:szCs w:val="24"/>
          <w:lang w:eastAsia="es-CO"/>
        </w:rPr>
        <w:t xml:space="preserve"> registro de tiempos de trabajo</w:t>
      </w:r>
    </w:p>
    <w:p w14:paraId="479CC00F" w14:textId="1A78F2AA" w:rsidR="0096421A" w:rsidRPr="001A0551" w:rsidRDefault="0096421A" w:rsidP="00225D20">
      <w:pPr>
        <w:pStyle w:val="Ttulo2"/>
        <w:jc w:val="both"/>
        <w:rPr>
          <w:rFonts w:eastAsia="Arial"/>
          <w:sz w:val="24"/>
          <w:szCs w:val="24"/>
        </w:rPr>
      </w:pPr>
      <w:bookmarkStart w:id="10" w:name="_Toc130507480"/>
      <w:r w:rsidRPr="001A0551">
        <w:rPr>
          <w:rFonts w:eastAsia="Arial"/>
        </w:rPr>
        <w:t>Criterios de suspensión de pruebas</w:t>
      </w:r>
      <w:bookmarkEnd w:id="10"/>
      <w:r w:rsidRPr="001A0551">
        <w:rPr>
          <w:rFonts w:eastAsia="Arial"/>
        </w:rPr>
        <w:t xml:space="preserve"> </w:t>
      </w:r>
    </w:p>
    <w:p w14:paraId="6380D29E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1CE910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continuación, se listan algunos de los motivos por los cuales se suspenderán las pruebas:</w:t>
      </w:r>
    </w:p>
    <w:p w14:paraId="5025F9B5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07D014" w14:textId="77777777" w:rsidR="00225D20" w:rsidRDefault="0096421A" w:rsidP="00225D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</w:t>
      </w:r>
      <w:r w:rsidR="00D94171">
        <w:rPr>
          <w:rFonts w:ascii="Arial" w:eastAsia="Arial" w:hAnsi="Arial" w:cs="Arial"/>
          <w:color w:val="000000"/>
          <w:sz w:val="24"/>
          <w:szCs w:val="24"/>
        </w:rPr>
        <w:t>app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presenta defectos críticos, que compromete la total operación de ésta.</w:t>
      </w:r>
    </w:p>
    <w:p w14:paraId="24479A46" w14:textId="2379DC5E" w:rsidR="0096421A" w:rsidRPr="00225D20" w:rsidRDefault="0096421A" w:rsidP="00225D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25D20">
        <w:rPr>
          <w:rFonts w:ascii="Arial" w:eastAsia="Arial" w:hAnsi="Arial" w:cs="Arial"/>
          <w:color w:val="000000"/>
          <w:sz w:val="24"/>
          <w:szCs w:val="24"/>
        </w:rPr>
        <w:t>El ambiente de pruebas no se encuentra disponible.</w:t>
      </w:r>
    </w:p>
    <w:p w14:paraId="69F633D6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7BF556A3" w14:textId="7A457370" w:rsidR="0096421A" w:rsidRPr="00D94171" w:rsidRDefault="0096421A" w:rsidP="00225D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000000"/>
        </w:rPr>
        <w:t xml:space="preserve"> </w:t>
      </w:r>
      <w:bookmarkStart w:id="11" w:name="_heading=h.3rdcrjn" w:colFirst="0" w:colLast="0"/>
      <w:bookmarkEnd w:id="11"/>
    </w:p>
    <w:p w14:paraId="0E09A367" w14:textId="352CA1E4" w:rsidR="0096421A" w:rsidRDefault="0096421A" w:rsidP="00225D20">
      <w:pPr>
        <w:pStyle w:val="Ttulo1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Fonts w:eastAsia="Arial"/>
          <w:sz w:val="32"/>
          <w:szCs w:val="32"/>
        </w:rPr>
      </w:pPr>
      <w:bookmarkStart w:id="12" w:name="_heading=h.lnxbz9" w:colFirst="0" w:colLast="0"/>
      <w:bookmarkStart w:id="13" w:name="_Toc130507481"/>
      <w:bookmarkEnd w:id="12"/>
      <w:r>
        <w:rPr>
          <w:rFonts w:eastAsia="Arial"/>
        </w:rPr>
        <w:lastRenderedPageBreak/>
        <w:t>Riesgos identificados</w:t>
      </w:r>
      <w:bookmarkEnd w:id="13"/>
      <w:r>
        <w:rPr>
          <w:rFonts w:eastAsia="Arial"/>
        </w:rPr>
        <w:t xml:space="preserve"> </w:t>
      </w:r>
    </w:p>
    <w:p w14:paraId="22CE6762" w14:textId="32049A88" w:rsidR="0096421A" w:rsidRDefault="00C846FA" w:rsidP="00225D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tiempo establecido para pruebas no fue el adecuado para la ejecución de las mismas</w:t>
      </w:r>
      <w:r w:rsidR="0096421A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360E095" w14:textId="75B56181" w:rsidR="0096421A" w:rsidRDefault="00C846FA" w:rsidP="00225D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 w:rsidR="0096421A">
        <w:rPr>
          <w:rFonts w:ascii="Arial" w:eastAsia="Arial" w:hAnsi="Arial" w:cs="Arial"/>
          <w:color w:val="000000"/>
          <w:sz w:val="24"/>
          <w:szCs w:val="24"/>
        </w:rPr>
        <w:t xml:space="preserve">a documentación de HU no está bien redactadas </w:t>
      </w:r>
    </w:p>
    <w:p w14:paraId="1694A6FF" w14:textId="070D06D1" w:rsidR="0096421A" w:rsidRDefault="00C846FA" w:rsidP="00225D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data de prueba no fue suministrada para la realización de las pruebas</w:t>
      </w:r>
    </w:p>
    <w:p w14:paraId="19CB2E3C" w14:textId="2802C88B" w:rsidR="00C846FA" w:rsidRDefault="00C846FA" w:rsidP="00225D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dispositivos móviles no permiten instalar la app</w:t>
      </w:r>
    </w:p>
    <w:p w14:paraId="0DD43DFD" w14:textId="36330C7B" w:rsidR="00C846FA" w:rsidRDefault="00C846FA" w:rsidP="00225D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app no funciona de manera correcta</w:t>
      </w:r>
    </w:p>
    <w:p w14:paraId="5F729323" w14:textId="3DCF9916" w:rsidR="00C846FA" w:rsidRDefault="00C846FA" w:rsidP="00225D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Reprocesos por cambios en el equipo de desarrollo</w:t>
      </w:r>
    </w:p>
    <w:p w14:paraId="612E4413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3233"/>
        <w:gridCol w:w="2721"/>
        <w:gridCol w:w="3617"/>
      </w:tblGrid>
      <w:tr w:rsidR="0096421A" w14:paraId="0A99190E" w14:textId="77777777" w:rsidTr="001B785A">
        <w:trPr>
          <w:trHeight w:val="400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6652B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Descripción 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3FB68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Severidad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0CE59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Acciones para mitigar el riesgo</w:t>
            </w:r>
          </w:p>
        </w:tc>
      </w:tr>
      <w:tr w:rsidR="0096421A" w14:paraId="5A920D9B" w14:textId="77777777" w:rsidTr="001B785A">
        <w:trPr>
          <w:trHeight w:val="340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2F711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Cambio de funcionalidad y alcance de la certificación.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D1DDF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AD8E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Seguimiento y cumplimiento de la </w:t>
            </w:r>
            <w:r w:rsidRPr="00D86BC6">
              <w:rPr>
                <w:rFonts w:ascii="Arial" w:eastAsia="Arial" w:hAnsi="Arial" w:cs="Arial"/>
                <w:sz w:val="24"/>
                <w:szCs w:val="24"/>
              </w:rPr>
              <w:t>de las prioridades definidas por el líder del proyecto</w:t>
            </w: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6421A" w14:paraId="2D874B6E" w14:textId="77777777" w:rsidTr="001B785A">
        <w:trPr>
          <w:trHeight w:val="340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0D83D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Cambio de versión de la documentación recibida.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46955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9E587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Siempre estar atenta si se presenta alguna modificación en la documentación para que si siempre se trabaje con las mismas versiones</w:t>
            </w:r>
          </w:p>
        </w:tc>
      </w:tr>
      <w:tr w:rsidR="0096421A" w14:paraId="1F2B78AA" w14:textId="77777777" w:rsidTr="001B785A">
        <w:trPr>
          <w:trHeight w:val="340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148EC" w14:textId="5F5DF7FD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Incapacidad de alguno de los integrantes del equipo de trabajo como </w:t>
            </w:r>
            <w:r w:rsidR="00D94171"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desarrolladores o QA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78843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33600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Tener un </w:t>
            </w:r>
            <w:proofErr w:type="spellStart"/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backup</w:t>
            </w:r>
            <w:proofErr w:type="spellEnd"/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las personas para que al momento de que uno de ellos falte no se vea tan afectado el proyecto</w:t>
            </w:r>
          </w:p>
        </w:tc>
      </w:tr>
      <w:tr w:rsidR="0096421A" w14:paraId="6751E748" w14:textId="77777777" w:rsidTr="001B785A">
        <w:trPr>
          <w:trHeight w:val="340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0E35A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>Falta de conocimiento en el negocio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DEEC7B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2FD07" w14:textId="77777777" w:rsidR="0096421A" w:rsidRPr="00D86BC6" w:rsidRDefault="0096421A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86BC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Realizar las pruebas con el apoyo de la analista de requisitos que es la persona que conoce más de la iniciativa para así mitigar que se obvien cosas importantes </w:t>
            </w:r>
          </w:p>
        </w:tc>
      </w:tr>
    </w:tbl>
    <w:p w14:paraId="4C22AB05" w14:textId="4A277775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sz w:val="24"/>
          <w:szCs w:val="24"/>
        </w:rPr>
      </w:pPr>
    </w:p>
    <w:p w14:paraId="6907ADF0" w14:textId="3DDBAB02" w:rsidR="0096421A" w:rsidRDefault="00C84375" w:rsidP="00225D20">
      <w:pPr>
        <w:pStyle w:val="Ttulo1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Fonts w:eastAsia="Arial"/>
          <w:sz w:val="32"/>
          <w:szCs w:val="32"/>
        </w:rPr>
      </w:pPr>
      <w:bookmarkStart w:id="14" w:name="_heading=h.uahc1iq5eyl0" w:colFirst="0" w:colLast="0"/>
      <w:bookmarkStart w:id="15" w:name="_Toc130507482"/>
      <w:bookmarkEnd w:id="14"/>
      <w:r>
        <w:rPr>
          <w:rFonts w:eastAsia="Arial"/>
        </w:rPr>
        <w:lastRenderedPageBreak/>
        <w:t>Casos de prueba</w:t>
      </w:r>
      <w:bookmarkEnd w:id="15"/>
    </w:p>
    <w:p w14:paraId="66A8C932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122"/>
        <w:gridCol w:w="7654"/>
      </w:tblGrid>
      <w:tr w:rsidR="00C84375" w14:paraId="6C8E72AD" w14:textId="77777777" w:rsidTr="00382427">
        <w:trPr>
          <w:trHeight w:val="240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5BC88" w14:textId="3CEC43D2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C84375">
              <w:rPr>
                <w:rFonts w:ascii="Arial" w:hAnsi="Arial" w:cs="Arial"/>
                <w:b/>
                <w:bCs/>
                <w:sz w:val="24"/>
                <w:szCs w:val="24"/>
              </w:rPr>
              <w:t>Pruebas de reserva</w:t>
            </w:r>
          </w:p>
        </w:tc>
      </w:tr>
      <w:tr w:rsidR="00C84375" w14:paraId="3093A475" w14:textId="77777777" w:rsidTr="00C84375">
        <w:trPr>
          <w:trHeight w:val="2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B6A6A" w14:textId="4B25B407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del caso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0C8C8" w14:textId="39E9731C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84375">
              <w:rPr>
                <w:rFonts w:ascii="Arial" w:eastAsia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C84375" w14:paraId="2001C01F" w14:textId="77777777" w:rsidTr="00C84375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8E376" w14:textId="1FF3EB0A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color w:val="000000"/>
                <w:sz w:val="24"/>
                <w:szCs w:val="24"/>
              </w:rPr>
              <w:t>Caso de prueba 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D31F2" w14:textId="4910C40D" w:rsid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Reservar una mesa en una franja horaria disponible.</w:t>
            </w:r>
          </w:p>
        </w:tc>
      </w:tr>
      <w:tr w:rsidR="00C84375" w14:paraId="0C6B4FEB" w14:textId="77777777" w:rsidTr="00C84375">
        <w:trPr>
          <w:trHeight w:val="21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4295E" w14:textId="5CF8EC24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color w:val="000000"/>
                <w:sz w:val="24"/>
                <w:szCs w:val="24"/>
              </w:rPr>
              <w:t>Caso de prueba 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EC4F" w14:textId="4EF8FD7E" w:rsid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Reservar una mesa en una franja horaria no disponible.</w:t>
            </w:r>
          </w:p>
        </w:tc>
      </w:tr>
      <w:tr w:rsidR="00C84375" w14:paraId="5D3C1DB9" w14:textId="77777777" w:rsidTr="00C84375">
        <w:trPr>
          <w:trHeight w:val="31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5AD36" w14:textId="01172E5D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color w:val="000000"/>
                <w:sz w:val="24"/>
                <w:szCs w:val="24"/>
              </w:rPr>
              <w:t>Caso de prueba 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8F282" w14:textId="329B1C30" w:rsid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Reservar una mesa durante el horario de cierre del restaurante.</w:t>
            </w:r>
          </w:p>
        </w:tc>
      </w:tr>
      <w:tr w:rsidR="00C84375" w14:paraId="6BBDB12F" w14:textId="77777777" w:rsidTr="00C84375">
        <w:trPr>
          <w:trHeight w:val="31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D9E212" w14:textId="3A9C3325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4375">
              <w:rPr>
                <w:rFonts w:ascii="Arial" w:hAnsi="Arial" w:cs="Arial"/>
                <w:sz w:val="24"/>
                <w:szCs w:val="24"/>
              </w:rPr>
              <w:t>Caso de prueba 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2A195" w14:textId="2D755EA8" w:rsidR="00C84375" w:rsidRPr="00A77AE2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Reservar una mesa para una hora que ya ha pasado.</w:t>
            </w:r>
          </w:p>
        </w:tc>
      </w:tr>
      <w:tr w:rsidR="00645AF8" w14:paraId="7C1FF0D3" w14:textId="77777777" w:rsidTr="00C84375">
        <w:trPr>
          <w:trHeight w:val="31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85684" w14:textId="19AC85C5" w:rsidR="00645AF8" w:rsidRPr="00C84375" w:rsidRDefault="00645AF8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Caso de prueba 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0DF2" w14:textId="0C95E2FB" w:rsidR="00645AF8" w:rsidRPr="00A77AE2" w:rsidRDefault="00645AF8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Reservar una mesa que se encuentra ocupada.</w:t>
            </w:r>
          </w:p>
        </w:tc>
      </w:tr>
    </w:tbl>
    <w:p w14:paraId="664D1A65" w14:textId="6781BE50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122"/>
        <w:gridCol w:w="7654"/>
      </w:tblGrid>
      <w:tr w:rsidR="00C84375" w14:paraId="5399C498" w14:textId="77777777" w:rsidTr="001B785A">
        <w:trPr>
          <w:trHeight w:val="240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5173F" w14:textId="59F1C24C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C84375">
              <w:rPr>
                <w:rFonts w:ascii="Arial" w:hAnsi="Arial" w:cs="Arial"/>
                <w:b/>
                <w:bCs/>
                <w:sz w:val="24"/>
                <w:szCs w:val="24"/>
              </w:rPr>
              <w:t>Pruebas de cálculo de la propina y factura</w:t>
            </w:r>
          </w:p>
        </w:tc>
      </w:tr>
      <w:tr w:rsidR="00C84375" w14:paraId="0F0C45AB" w14:textId="77777777" w:rsidTr="001B785A">
        <w:trPr>
          <w:trHeight w:val="2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7ED09" w14:textId="77777777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del caso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D48BD" w14:textId="77777777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84375">
              <w:rPr>
                <w:rFonts w:ascii="Arial" w:eastAsia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C84375" w14:paraId="5BE8D9F3" w14:textId="77777777" w:rsidTr="001B785A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95DC7" w14:textId="15F92A46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 xml:space="preserve">Caso de prueba </w:t>
            </w:r>
            <w:r w:rsidR="000B68E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F7F07" w14:textId="480584EE" w:rsid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Ingresar un costo de comida válido y un porcentaje de propina válido y verificar que el monto de la propina y el total de la factura sean correctos.</w:t>
            </w:r>
          </w:p>
        </w:tc>
      </w:tr>
      <w:tr w:rsidR="00C84375" w14:paraId="60952275" w14:textId="77777777" w:rsidTr="001B785A">
        <w:trPr>
          <w:trHeight w:val="21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E3824" w14:textId="6F62B450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Caso de prueba </w:t>
            </w:r>
            <w:r w:rsidR="000B68EF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C8708" w14:textId="372B1E49" w:rsid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84375">
              <w:rPr>
                <w:rFonts w:ascii="Arial" w:hAnsi="Arial" w:cs="Arial"/>
                <w:sz w:val="24"/>
                <w:szCs w:val="24"/>
              </w:rPr>
              <w:t>Ingresar un costo de comida no válido (por ejemplo, una letra) y verificar que se muestre un mensaje de error.</w:t>
            </w:r>
          </w:p>
        </w:tc>
      </w:tr>
      <w:tr w:rsidR="00C84375" w14:paraId="11B1B754" w14:textId="77777777" w:rsidTr="001B785A">
        <w:trPr>
          <w:trHeight w:val="31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7D990" w14:textId="4433EC75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Caso de prueba </w:t>
            </w:r>
            <w:r w:rsidR="000B68EF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25B34" w14:textId="19EF5011" w:rsid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Ingresar un porcentaje de propina no válido (por ejemplo, un número negativo) y verificar que se muestre un mensaje de error.</w:t>
            </w:r>
          </w:p>
        </w:tc>
      </w:tr>
      <w:tr w:rsidR="00C84375" w14:paraId="087FDFFD" w14:textId="77777777" w:rsidTr="001B785A">
        <w:trPr>
          <w:trHeight w:val="31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2D865" w14:textId="6B1DA541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4375">
              <w:rPr>
                <w:rFonts w:ascii="Arial" w:hAnsi="Arial" w:cs="Arial"/>
                <w:sz w:val="24"/>
                <w:szCs w:val="24"/>
              </w:rPr>
              <w:t xml:space="preserve">Caso de prueba </w:t>
            </w:r>
            <w:r w:rsidR="000B68E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9473" w14:textId="70B63A81" w:rsidR="00C84375" w:rsidRPr="00A77AE2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Ingresar un porcentaje de propina superior al 25% del costo de la comida y verificar que se muestre un mensaje de error.</w:t>
            </w:r>
          </w:p>
        </w:tc>
      </w:tr>
      <w:tr w:rsidR="00C84375" w14:paraId="3689C1F9" w14:textId="77777777" w:rsidTr="001B785A">
        <w:trPr>
          <w:trHeight w:val="31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7A84A" w14:textId="7434D51D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75">
              <w:rPr>
                <w:rFonts w:ascii="Arial" w:hAnsi="Arial" w:cs="Arial"/>
                <w:sz w:val="24"/>
                <w:szCs w:val="24"/>
              </w:rPr>
              <w:t xml:space="preserve">Caso de prueba </w:t>
            </w:r>
            <w:r w:rsidR="000B68E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FF93F" w14:textId="2EFD045F" w:rsidR="00C84375" w:rsidRPr="00A77AE2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Verificar que el total de la factura incluya el 19% de IVA.</w:t>
            </w:r>
          </w:p>
        </w:tc>
      </w:tr>
    </w:tbl>
    <w:p w14:paraId="776EF1F4" w14:textId="09197F54" w:rsidR="00C84375" w:rsidRDefault="00C84375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E660F5" w14:textId="56824844" w:rsidR="00C84375" w:rsidRDefault="00C84375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122"/>
        <w:gridCol w:w="7654"/>
      </w:tblGrid>
      <w:tr w:rsidR="00C84375" w14:paraId="7C03CE7B" w14:textId="77777777" w:rsidTr="001B785A">
        <w:trPr>
          <w:trHeight w:val="240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02B24" w14:textId="5475E4D0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C8437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Pruebas de límite de reservas:</w:t>
            </w:r>
          </w:p>
        </w:tc>
      </w:tr>
      <w:tr w:rsidR="00C84375" w14:paraId="0CE89F6C" w14:textId="77777777" w:rsidTr="001B785A">
        <w:trPr>
          <w:trHeight w:val="2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52CAF" w14:textId="77777777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del caso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013E8" w14:textId="77777777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84375">
              <w:rPr>
                <w:rFonts w:ascii="Arial" w:eastAsia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C84375" w14:paraId="4D73D828" w14:textId="77777777" w:rsidTr="001B785A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8BAB0" w14:textId="2C370583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 xml:space="preserve">Caso de prueba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B68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EE494" w14:textId="412B3D6F" w:rsid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Reservar todas las mesas disponibles en una franja horaria y verificar que no se pueda hacer más reservas para esa hora.</w:t>
            </w:r>
          </w:p>
        </w:tc>
      </w:tr>
      <w:tr w:rsidR="00C84375" w14:paraId="0A0C3461" w14:textId="77777777" w:rsidTr="001B785A">
        <w:trPr>
          <w:trHeight w:val="21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860ED" w14:textId="55473537" w:rsidR="00C84375" w:rsidRP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437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Caso de prueba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0B68EF"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B619A" w14:textId="20CF1817" w:rsidR="00C84375" w:rsidRDefault="00C84375" w:rsidP="00225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77AE2">
              <w:rPr>
                <w:rFonts w:ascii="Arial" w:hAnsi="Arial" w:cs="Arial"/>
                <w:sz w:val="24"/>
                <w:szCs w:val="24"/>
              </w:rPr>
              <w:t>Reservar una mesa en una franja horaria en la que ya se han hecho 20 reservas y verificar que no se pueda hacer más reservas para esa hora.</w:t>
            </w:r>
          </w:p>
        </w:tc>
      </w:tr>
    </w:tbl>
    <w:p w14:paraId="5F1B2996" w14:textId="77777777" w:rsidR="00C84375" w:rsidRDefault="00C84375" w:rsidP="00225D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FA8CE1" w14:textId="77777777" w:rsidR="0096421A" w:rsidRDefault="0096421A" w:rsidP="00225D20">
      <w:pPr>
        <w:pStyle w:val="Ttulo1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Fonts w:eastAsia="Arial"/>
          <w:sz w:val="32"/>
          <w:szCs w:val="32"/>
        </w:rPr>
      </w:pPr>
      <w:bookmarkStart w:id="16" w:name="_Toc130507483"/>
      <w:r>
        <w:rPr>
          <w:rFonts w:eastAsia="Arial"/>
        </w:rPr>
        <w:t>Terminología</w:t>
      </w:r>
      <w:bookmarkEnd w:id="16"/>
    </w:p>
    <w:p w14:paraId="44FB54B3" w14:textId="77777777" w:rsidR="0096421A" w:rsidRDefault="0096421A" w:rsidP="00225D2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ED435F" w14:textId="77777777" w:rsidR="0096421A" w:rsidRDefault="0096421A" w:rsidP="00225D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Ciclos: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Periodo de tiempo en el que se ejecutarán los casos de prueba.</w:t>
      </w:r>
    </w:p>
    <w:p w14:paraId="413E8661" w14:textId="77777777" w:rsidR="0096421A" w:rsidRDefault="0096421A" w:rsidP="00225D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Set de datos: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Conjunto de datos que se requieren para la ejecución de los casos de pruebas.</w:t>
      </w:r>
    </w:p>
    <w:p w14:paraId="16B5FC40" w14:textId="77777777" w:rsidR="0096421A" w:rsidRDefault="0096421A" w:rsidP="00225D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Suspensión: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Detenimiento o interrupción de la ejecución de los casos de prueba.</w:t>
      </w:r>
    </w:p>
    <w:p w14:paraId="5E9AE1E3" w14:textId="77777777" w:rsidR="0096421A" w:rsidRDefault="0096421A" w:rsidP="00225D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Reanudación: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Retomar o continuar con la ejecución de los casos de prueba que se habían interrumpido.</w:t>
      </w:r>
    </w:p>
    <w:p w14:paraId="76D8BBF8" w14:textId="77777777" w:rsidR="0096421A" w:rsidRDefault="0096421A" w:rsidP="00225D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Regresión: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Son aquellas pruebas que se realizan para verificar los errores y que no se vean afectadas las funcionalidades ya probadas.</w:t>
      </w:r>
    </w:p>
    <w:p w14:paraId="73B0189E" w14:textId="77777777" w:rsidR="0096421A" w:rsidRDefault="0096421A" w:rsidP="00225D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Riesgo: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término hace referencia a la proximidad o contingencia de un posible daño.</w:t>
      </w:r>
    </w:p>
    <w:p w14:paraId="4FC10C4D" w14:textId="6D3177B2" w:rsidR="00C84375" w:rsidRDefault="0096421A" w:rsidP="00225D20">
      <w:pPr>
        <w:pStyle w:val="Prrafode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00940EC0">
        <w:rPr>
          <w:rFonts w:ascii="Arial" w:eastAsia="Arial" w:hAnsi="Arial" w:cs="Arial"/>
          <w:b/>
          <w:bCs/>
          <w:sz w:val="24"/>
          <w:szCs w:val="24"/>
        </w:rPr>
        <w:t>Error</w:t>
      </w:r>
      <w:r w:rsidR="00940EC0">
        <w:rPr>
          <w:rFonts w:ascii="Arial" w:eastAsia="Arial" w:hAnsi="Arial" w:cs="Arial"/>
          <w:b/>
          <w:bCs/>
          <w:sz w:val="24"/>
          <w:szCs w:val="24"/>
        </w:rPr>
        <w:t>:</w:t>
      </w:r>
      <w:r w:rsidRPr="00940EC0">
        <w:rPr>
          <w:rFonts w:ascii="Arial" w:eastAsia="Arial" w:hAnsi="Arial" w:cs="Arial"/>
          <w:sz w:val="24"/>
          <w:szCs w:val="24"/>
        </w:rPr>
        <w:t xml:space="preserve"> no proporcionó un servidor  </w:t>
      </w:r>
    </w:p>
    <w:sectPr w:rsidR="00C84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0800" w14:textId="77777777" w:rsidR="00DE5D23" w:rsidRDefault="00DE5D23" w:rsidP="005F6EE4">
      <w:pPr>
        <w:spacing w:after="0" w:line="240" w:lineRule="auto"/>
      </w:pPr>
      <w:r>
        <w:separator/>
      </w:r>
    </w:p>
  </w:endnote>
  <w:endnote w:type="continuationSeparator" w:id="0">
    <w:p w14:paraId="12CE7288" w14:textId="77777777" w:rsidR="00DE5D23" w:rsidRDefault="00DE5D23" w:rsidP="005F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0470" w14:textId="77777777" w:rsidR="004F27A9" w:rsidRDefault="00000000">
    <w:pPr>
      <w:pBdr>
        <w:top w:val="nil"/>
        <w:left w:val="nil"/>
        <w:bottom w:val="nil"/>
        <w:right w:val="nil"/>
        <w:between w:val="nil"/>
      </w:pBdr>
      <w:rPr>
        <w:rFonts w:ascii="Garamond" w:eastAsia="Garamond" w:hAnsi="Garamond" w:cs="Garamond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29EC" w14:textId="77777777" w:rsidR="004F27A9" w:rsidRDefault="00000000">
    <w:pPr>
      <w:keepLines/>
      <w:pBdr>
        <w:top w:val="single" w:sz="4" w:space="3" w:color="000000"/>
        <w:between w:val="nil"/>
      </w:pBdr>
      <w:tabs>
        <w:tab w:val="center" w:pos="4320"/>
        <w:tab w:val="right" w:pos="8640"/>
      </w:tabs>
      <w:rPr>
        <w:rFonts w:ascii="Arial Black" w:eastAsia="Arial Black" w:hAnsi="Arial Black" w:cs="Arial Black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E41D" w14:textId="77777777" w:rsidR="004F27A9" w:rsidRDefault="00000000">
    <w:pPr>
      <w:pBdr>
        <w:top w:val="nil"/>
        <w:left w:val="nil"/>
        <w:bottom w:val="nil"/>
        <w:right w:val="nil"/>
        <w:between w:val="nil"/>
      </w:pBdr>
      <w:rPr>
        <w:rFonts w:ascii="Garamond" w:eastAsia="Garamond" w:hAnsi="Garamond" w:cs="Garamond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25A3" w14:textId="77777777" w:rsidR="00DE5D23" w:rsidRDefault="00DE5D23" w:rsidP="005F6EE4">
      <w:pPr>
        <w:spacing w:after="0" w:line="240" w:lineRule="auto"/>
      </w:pPr>
      <w:r>
        <w:separator/>
      </w:r>
    </w:p>
  </w:footnote>
  <w:footnote w:type="continuationSeparator" w:id="0">
    <w:p w14:paraId="36A9974E" w14:textId="77777777" w:rsidR="00DE5D23" w:rsidRDefault="00DE5D23" w:rsidP="005F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5FBE9" w14:textId="77777777" w:rsidR="004F27A9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1" w:hanging="3"/>
      <w:rPr>
        <w:rFonts w:ascii="Arial" w:eastAsia="Arial" w:hAnsi="Arial" w:cs="Arial"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D525" w14:textId="706B9BE7" w:rsidR="004F27A9" w:rsidRDefault="00000000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2"/>
        <w:szCs w:val="12"/>
      </w:rPr>
    </w:pPr>
  </w:p>
  <w:tbl>
    <w:tblPr>
      <w:tblW w:w="9743" w:type="dxa"/>
      <w:tblLayout w:type="fixed"/>
      <w:tblLook w:val="0000" w:firstRow="0" w:lastRow="0" w:firstColumn="0" w:lastColumn="0" w:noHBand="0" w:noVBand="0"/>
    </w:tblPr>
    <w:tblGrid>
      <w:gridCol w:w="1819"/>
      <w:gridCol w:w="7924"/>
    </w:tblGrid>
    <w:tr w:rsidR="004F27A9" w14:paraId="6E731706" w14:textId="77777777" w:rsidTr="005F6EE4">
      <w:tc>
        <w:tcPr>
          <w:tcW w:w="18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bottom"/>
        </w:tcPr>
        <w:p w14:paraId="04C1DC77" w14:textId="106BF36D" w:rsidR="005F6EE4" w:rsidRPr="005F6EE4" w:rsidRDefault="005F6EE4" w:rsidP="005F6EE4">
          <w:pPr>
            <w:rPr>
              <w:rFonts w:ascii="Arial Black" w:eastAsia="Arial Black" w:hAnsi="Arial Black" w:cs="Arial Black"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8F41B4" wp14:editId="2C8C777A">
                <wp:extent cx="981075" cy="771525"/>
                <wp:effectExtent l="0" t="0" r="9525" b="9525"/>
                <wp:docPr id="4" name="Imagen 4" descr="AID FOR AIDS International (@aidforaidsintl) /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AID FOR AIDS International (@aidforaidsintl) / Twitte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18" b="24204"/>
                        <a:stretch/>
                      </pic:blipFill>
                      <pic:spPr bwMode="auto">
                        <a:xfrm>
                          <a:off x="0" y="0"/>
                          <a:ext cx="9810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33638D" w14:textId="77777777" w:rsidR="004F27A9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808080"/>
              <w:sz w:val="24"/>
              <w:szCs w:val="24"/>
            </w:rPr>
          </w:pPr>
        </w:p>
        <w:p w14:paraId="7A7ED30A" w14:textId="20B00B44" w:rsidR="004F27A9" w:rsidRDefault="00B82D2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smallCaps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color w:val="808080"/>
              <w:sz w:val="24"/>
              <w:szCs w:val="24"/>
            </w:rPr>
            <w:t>APP Restaurante</w:t>
          </w:r>
        </w:p>
      </w:tc>
    </w:tr>
  </w:tbl>
  <w:p w14:paraId="50472CB3" w14:textId="1B240972" w:rsidR="004F27A9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 Black" w:eastAsia="Arial Black" w:hAnsi="Arial Black" w:cs="Arial Black"/>
        <w:smallCaps/>
        <w:color w:val="000000"/>
        <w:sz w:val="14"/>
        <w:szCs w:val="14"/>
      </w:rPr>
    </w:pPr>
  </w:p>
  <w:p w14:paraId="558AC20B" w14:textId="195B23B5" w:rsidR="004F27A9" w:rsidRDefault="00000000">
    <w:pPr>
      <w:pBdr>
        <w:top w:val="nil"/>
        <w:left w:val="nil"/>
        <w:bottom w:val="nil"/>
        <w:right w:val="nil"/>
        <w:between w:val="nil"/>
      </w:pBdr>
      <w:rPr>
        <w:rFonts w:ascii="Garamond" w:eastAsia="Garamond" w:hAnsi="Garamond" w:cs="Garamond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19D2" w14:textId="77777777" w:rsidR="004F27A9" w:rsidRDefault="00000000">
    <w:pPr>
      <w:pBdr>
        <w:top w:val="nil"/>
        <w:left w:val="nil"/>
        <w:bottom w:val="nil"/>
        <w:right w:val="nil"/>
        <w:between w:val="nil"/>
      </w:pBdr>
      <w:rPr>
        <w:rFonts w:ascii="Garamond" w:eastAsia="Garamond" w:hAnsi="Garamond" w:cs="Garamond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FD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6120A"/>
    <w:multiLevelType w:val="hybridMultilevel"/>
    <w:tmpl w:val="CF00B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2E04"/>
    <w:multiLevelType w:val="multilevel"/>
    <w:tmpl w:val="1BA01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827464A"/>
    <w:multiLevelType w:val="multilevel"/>
    <w:tmpl w:val="B3180F38"/>
    <w:lvl w:ilvl="0">
      <w:start w:val="1"/>
      <w:numFmt w:val="bullet"/>
      <w:pStyle w:val="Encabezad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Encabezado2"/>
      <w:lvlText w:val=""/>
      <w:lvlJc w:val="left"/>
      <w:pPr>
        <w:ind w:left="0" w:firstLine="0"/>
      </w:pPr>
    </w:lvl>
    <w:lvl w:ilvl="2">
      <w:start w:val="1"/>
      <w:numFmt w:val="bullet"/>
      <w:pStyle w:val="Encabezado3"/>
      <w:lvlText w:val=""/>
      <w:lvlJc w:val="left"/>
      <w:pPr>
        <w:ind w:left="0" w:firstLine="0"/>
      </w:pPr>
    </w:lvl>
    <w:lvl w:ilvl="3">
      <w:start w:val="1"/>
      <w:numFmt w:val="bullet"/>
      <w:pStyle w:val="Encabezado4"/>
      <w:lvlText w:val=""/>
      <w:lvlJc w:val="left"/>
      <w:pPr>
        <w:ind w:left="0" w:firstLine="0"/>
      </w:pPr>
    </w:lvl>
    <w:lvl w:ilvl="4">
      <w:start w:val="1"/>
      <w:numFmt w:val="bullet"/>
      <w:pStyle w:val="Encabezado5"/>
      <w:lvlText w:val=""/>
      <w:lvlJc w:val="left"/>
      <w:pPr>
        <w:ind w:left="0" w:firstLine="0"/>
      </w:pPr>
    </w:lvl>
    <w:lvl w:ilvl="5">
      <w:start w:val="1"/>
      <w:numFmt w:val="bullet"/>
      <w:pStyle w:val="Encabezado6"/>
      <w:lvlText w:val=""/>
      <w:lvlJc w:val="left"/>
      <w:pPr>
        <w:ind w:left="0" w:firstLine="0"/>
      </w:pPr>
    </w:lvl>
    <w:lvl w:ilvl="6">
      <w:start w:val="1"/>
      <w:numFmt w:val="bullet"/>
      <w:pStyle w:val="Encabezado7"/>
      <w:lvlText w:val=""/>
      <w:lvlJc w:val="left"/>
      <w:pPr>
        <w:ind w:left="0" w:firstLine="0"/>
      </w:pPr>
    </w:lvl>
    <w:lvl w:ilvl="7">
      <w:start w:val="1"/>
      <w:numFmt w:val="bullet"/>
      <w:pStyle w:val="Encabezado8"/>
      <w:lvlText w:val=""/>
      <w:lvlJc w:val="left"/>
      <w:pPr>
        <w:ind w:left="0" w:firstLine="0"/>
      </w:pPr>
    </w:lvl>
    <w:lvl w:ilvl="8">
      <w:start w:val="1"/>
      <w:numFmt w:val="bullet"/>
      <w:pStyle w:val="Encabezado9"/>
      <w:lvlText w:val=""/>
      <w:lvlJc w:val="left"/>
      <w:pPr>
        <w:ind w:left="0" w:firstLine="0"/>
      </w:pPr>
    </w:lvl>
  </w:abstractNum>
  <w:abstractNum w:abstractNumId="4" w15:restartNumberingAfterBreak="0">
    <w:nsid w:val="1B4F65CF"/>
    <w:multiLevelType w:val="multilevel"/>
    <w:tmpl w:val="03FAD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  <w:sz w:val="36"/>
      </w:rPr>
    </w:lvl>
  </w:abstractNum>
  <w:abstractNum w:abstractNumId="5" w15:restartNumberingAfterBreak="0">
    <w:nsid w:val="1E611542"/>
    <w:multiLevelType w:val="multilevel"/>
    <w:tmpl w:val="52981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3BD4E43"/>
    <w:multiLevelType w:val="hybridMultilevel"/>
    <w:tmpl w:val="DEE489A6"/>
    <w:lvl w:ilvl="0" w:tplc="2A3A7D22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F1171"/>
    <w:multiLevelType w:val="multilevel"/>
    <w:tmpl w:val="181AF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336607C"/>
    <w:multiLevelType w:val="multilevel"/>
    <w:tmpl w:val="80E40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63F599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1C4E25"/>
    <w:multiLevelType w:val="multilevel"/>
    <w:tmpl w:val="6BE6B5CA"/>
    <w:lvl w:ilvl="0">
      <w:start w:val="1"/>
      <w:numFmt w:val="decimal"/>
      <w:pStyle w:val="Listaconvietas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1" w15:restartNumberingAfterBreak="0">
    <w:nsid w:val="58A31CDA"/>
    <w:multiLevelType w:val="multilevel"/>
    <w:tmpl w:val="181AF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9FE7572"/>
    <w:multiLevelType w:val="hybridMultilevel"/>
    <w:tmpl w:val="CF94030E"/>
    <w:lvl w:ilvl="0" w:tplc="2A3A7D22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E3B24"/>
    <w:multiLevelType w:val="multilevel"/>
    <w:tmpl w:val="0DC2512C"/>
    <w:lvl w:ilvl="0">
      <w:start w:val="1"/>
      <w:numFmt w:val="bullet"/>
      <w:pStyle w:val="Listaconvietas5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AD16984"/>
    <w:multiLevelType w:val="hybridMultilevel"/>
    <w:tmpl w:val="5D68E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10944">
    <w:abstractNumId w:val="3"/>
  </w:num>
  <w:num w:numId="2" w16cid:durableId="898631386">
    <w:abstractNumId w:val="5"/>
  </w:num>
  <w:num w:numId="3" w16cid:durableId="262884807">
    <w:abstractNumId w:val="2"/>
  </w:num>
  <w:num w:numId="4" w16cid:durableId="424619701">
    <w:abstractNumId w:val="8"/>
  </w:num>
  <w:num w:numId="5" w16cid:durableId="471755442">
    <w:abstractNumId w:val="13"/>
  </w:num>
  <w:num w:numId="6" w16cid:durableId="2040157369">
    <w:abstractNumId w:val="10"/>
  </w:num>
  <w:num w:numId="7" w16cid:durableId="182088358">
    <w:abstractNumId w:val="11"/>
  </w:num>
  <w:num w:numId="8" w16cid:durableId="552694952">
    <w:abstractNumId w:val="4"/>
  </w:num>
  <w:num w:numId="9" w16cid:durableId="1705204862">
    <w:abstractNumId w:val="6"/>
  </w:num>
  <w:num w:numId="10" w16cid:durableId="745414930">
    <w:abstractNumId w:val="12"/>
  </w:num>
  <w:num w:numId="11" w16cid:durableId="982152049">
    <w:abstractNumId w:val="0"/>
  </w:num>
  <w:num w:numId="12" w16cid:durableId="223611868">
    <w:abstractNumId w:val="9"/>
  </w:num>
  <w:num w:numId="13" w16cid:durableId="1382292225">
    <w:abstractNumId w:val="1"/>
  </w:num>
  <w:num w:numId="14" w16cid:durableId="78215243">
    <w:abstractNumId w:val="7"/>
  </w:num>
  <w:num w:numId="15" w16cid:durableId="16818583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7D"/>
    <w:rsid w:val="0005776E"/>
    <w:rsid w:val="000B68EF"/>
    <w:rsid w:val="00130D02"/>
    <w:rsid w:val="001A0551"/>
    <w:rsid w:val="00225D20"/>
    <w:rsid w:val="005958FE"/>
    <w:rsid w:val="005B2A7D"/>
    <w:rsid w:val="005F6EE4"/>
    <w:rsid w:val="0062004C"/>
    <w:rsid w:val="00645AF8"/>
    <w:rsid w:val="00704E1A"/>
    <w:rsid w:val="00940EC0"/>
    <w:rsid w:val="0096421A"/>
    <w:rsid w:val="00A77AE2"/>
    <w:rsid w:val="00AD347E"/>
    <w:rsid w:val="00B82D20"/>
    <w:rsid w:val="00C84375"/>
    <w:rsid w:val="00C846FA"/>
    <w:rsid w:val="00D70538"/>
    <w:rsid w:val="00D73BC3"/>
    <w:rsid w:val="00D86BC6"/>
    <w:rsid w:val="00D94171"/>
    <w:rsid w:val="00DE5D23"/>
    <w:rsid w:val="00EA5500"/>
    <w:rsid w:val="00F5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53132"/>
  <w15:chartTrackingRefBased/>
  <w15:docId w15:val="{C9FB46C6-19AF-4E5B-98DB-1F218918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21A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kern w:val="0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421A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21A"/>
    <w:rPr>
      <w:rFonts w:ascii="Times New Roman" w:eastAsia="Times New Roman" w:hAnsi="Times New Roman" w:cs="Times New Roman"/>
      <w:b/>
      <w:kern w:val="0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6421A"/>
    <w:rPr>
      <w:rFonts w:ascii="Times New Roman" w:eastAsia="Times New Roman" w:hAnsi="Times New Roman" w:cs="Times New Roman"/>
      <w:b/>
      <w:kern w:val="0"/>
      <w:sz w:val="36"/>
      <w:szCs w:val="36"/>
      <w:lang w:eastAsia="es-CO"/>
      <w14:ligatures w14:val="none"/>
    </w:rPr>
  </w:style>
  <w:style w:type="paragraph" w:customStyle="1" w:styleId="Encabezado1">
    <w:name w:val="Encabezado 1"/>
    <w:basedOn w:val="Normal"/>
    <w:next w:val="Normal"/>
    <w:rsid w:val="0096421A"/>
    <w:pPr>
      <w:keepNext/>
      <w:numPr>
        <w:numId w:val="1"/>
      </w:numPr>
      <w:spacing w:before="24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Times New Roman" w:hAnsi="Arial Black" w:cs="Arial Black"/>
      <w:color w:val="808080"/>
      <w:spacing w:val="-25"/>
      <w:kern w:val="1"/>
      <w:position w:val="-1"/>
      <w:sz w:val="32"/>
      <w:szCs w:val="20"/>
      <w:lang w:eastAsia="zh-CN"/>
      <w14:ligatures w14:val="none"/>
    </w:rPr>
  </w:style>
  <w:style w:type="paragraph" w:customStyle="1" w:styleId="Encabezado2">
    <w:name w:val="Encabezado 2"/>
    <w:basedOn w:val="Normal"/>
    <w:next w:val="Normal"/>
    <w:rsid w:val="0096421A"/>
    <w:pPr>
      <w:keepNext/>
      <w:numPr>
        <w:ilvl w:val="1"/>
        <w:numId w:val="1"/>
      </w:numPr>
      <w:spacing w:after="0" w:line="240" w:lineRule="atLeast"/>
      <w:ind w:leftChars="-1" w:left="-1" w:hangingChars="1" w:hanging="1"/>
      <w:textDirection w:val="btLr"/>
      <w:textAlignment w:val="top"/>
      <w:outlineLvl w:val="1"/>
    </w:pPr>
    <w:rPr>
      <w:rFonts w:ascii="Arial Black" w:eastAsia="Times New Roman" w:hAnsi="Arial Black" w:cs="Arial Black"/>
      <w:spacing w:val="-10"/>
      <w:kern w:val="1"/>
      <w:position w:val="-1"/>
      <w:sz w:val="16"/>
      <w:szCs w:val="20"/>
      <w:lang w:eastAsia="zh-CN"/>
      <w14:ligatures w14:val="none"/>
    </w:rPr>
  </w:style>
  <w:style w:type="paragraph" w:customStyle="1" w:styleId="Encabezado3">
    <w:name w:val="Encabezado 3"/>
    <w:basedOn w:val="Normal"/>
    <w:next w:val="Normal"/>
    <w:rsid w:val="0096421A"/>
    <w:pPr>
      <w:keepNext/>
      <w:numPr>
        <w:ilvl w:val="2"/>
        <w:numId w:val="1"/>
      </w:numPr>
      <w:spacing w:after="0" w:line="1" w:lineRule="atLeast"/>
      <w:ind w:leftChars="-1" w:left="-1" w:hangingChars="1" w:hanging="1"/>
      <w:textDirection w:val="btLr"/>
      <w:textAlignment w:val="top"/>
      <w:outlineLvl w:val="2"/>
    </w:pPr>
    <w:rPr>
      <w:rFonts w:ascii="Arial Black" w:eastAsia="Times New Roman" w:hAnsi="Arial Black" w:cs="Arial Black"/>
      <w:spacing w:val="-5"/>
      <w:kern w:val="0"/>
      <w:position w:val="-1"/>
      <w:sz w:val="18"/>
      <w:szCs w:val="20"/>
      <w:lang w:eastAsia="zh-CN"/>
      <w14:ligatures w14:val="none"/>
    </w:rPr>
  </w:style>
  <w:style w:type="paragraph" w:customStyle="1" w:styleId="Encabezado4">
    <w:name w:val="Encabezado 4"/>
    <w:basedOn w:val="Normal"/>
    <w:next w:val="Normal"/>
    <w:rsid w:val="0096421A"/>
    <w:pPr>
      <w:keepNext/>
      <w:numPr>
        <w:ilvl w:val="3"/>
        <w:numId w:val="1"/>
      </w:numPr>
      <w:spacing w:after="240" w:line="1" w:lineRule="atLeast"/>
      <w:ind w:leftChars="-1" w:left="-1" w:hangingChars="1" w:hanging="1"/>
      <w:jc w:val="center"/>
      <w:textDirection w:val="btLr"/>
      <w:textAlignment w:val="top"/>
      <w:outlineLvl w:val="3"/>
    </w:pPr>
    <w:rPr>
      <w:rFonts w:ascii="Garamond" w:eastAsia="Times New Roman" w:hAnsi="Garamond" w:cs="Garamond"/>
      <w:caps/>
      <w:spacing w:val="30"/>
      <w:kern w:val="0"/>
      <w:position w:val="-1"/>
      <w:sz w:val="16"/>
      <w:szCs w:val="20"/>
      <w:lang w:eastAsia="zh-CN"/>
      <w14:ligatures w14:val="none"/>
    </w:rPr>
  </w:style>
  <w:style w:type="paragraph" w:customStyle="1" w:styleId="Encabezado5">
    <w:name w:val="Encabezado 5"/>
    <w:basedOn w:val="Normal"/>
    <w:next w:val="Normal"/>
    <w:rsid w:val="0096421A"/>
    <w:pPr>
      <w:keepNext/>
      <w:numPr>
        <w:ilvl w:val="4"/>
        <w:numId w:val="1"/>
      </w:numPr>
      <w:spacing w:before="40" w:after="240" w:line="1" w:lineRule="atLeast"/>
      <w:ind w:leftChars="-1" w:left="-1" w:hangingChars="1" w:hanging="1"/>
      <w:textDirection w:val="btLr"/>
      <w:textAlignment w:val="top"/>
      <w:outlineLvl w:val="4"/>
    </w:pPr>
    <w:rPr>
      <w:rFonts w:ascii="Arial Black" w:eastAsia="Times New Roman" w:hAnsi="Arial Black" w:cs="Arial Black"/>
      <w:spacing w:val="-5"/>
      <w:kern w:val="0"/>
      <w:position w:val="-1"/>
      <w:sz w:val="18"/>
      <w:szCs w:val="20"/>
      <w:lang w:eastAsia="zh-CN"/>
      <w14:ligatures w14:val="none"/>
    </w:rPr>
  </w:style>
  <w:style w:type="paragraph" w:customStyle="1" w:styleId="Encabezado6">
    <w:name w:val="Encabezado 6"/>
    <w:basedOn w:val="Normal"/>
    <w:next w:val="Normal"/>
    <w:rsid w:val="0096421A"/>
    <w:pPr>
      <w:keepNext/>
      <w:numPr>
        <w:ilvl w:val="5"/>
        <w:numId w:val="1"/>
      </w:numPr>
      <w:spacing w:after="0" w:line="1" w:lineRule="atLeast"/>
      <w:ind w:leftChars="-1" w:left="-1" w:hangingChars="1" w:hanging="1"/>
      <w:textDirection w:val="btLr"/>
      <w:textAlignment w:val="top"/>
      <w:outlineLvl w:val="5"/>
    </w:pPr>
    <w:rPr>
      <w:rFonts w:ascii="Garamond" w:eastAsia="Times New Roman" w:hAnsi="Garamond" w:cs="Garamond"/>
      <w:kern w:val="0"/>
      <w:position w:val="-1"/>
      <w:sz w:val="16"/>
      <w:szCs w:val="20"/>
      <w:lang w:eastAsia="zh-CN"/>
      <w14:ligatures w14:val="none"/>
    </w:rPr>
  </w:style>
  <w:style w:type="paragraph" w:customStyle="1" w:styleId="Encabezado7">
    <w:name w:val="Encabezado 7"/>
    <w:basedOn w:val="Normal"/>
    <w:next w:val="Normal"/>
    <w:rsid w:val="0096421A"/>
    <w:pPr>
      <w:numPr>
        <w:ilvl w:val="6"/>
        <w:numId w:val="1"/>
      </w:numPr>
      <w:pBdr>
        <w:top w:val="single" w:sz="4" w:space="12" w:color="FFFFFF"/>
        <w:left w:val="single" w:sz="4" w:space="12" w:color="FFFFFF"/>
        <w:bottom w:val="single" w:sz="4" w:space="12" w:color="FFFFFF"/>
        <w:right w:val="single" w:sz="4" w:space="12" w:color="FFFFFF"/>
      </w:pBdr>
      <w:shd w:val="clear" w:color="auto" w:fill="F2F2F2"/>
      <w:spacing w:before="60" w:after="0" w:line="1" w:lineRule="atLeast"/>
      <w:ind w:leftChars="-1" w:left="-1" w:hangingChars="1" w:hanging="1"/>
      <w:textDirection w:val="btLr"/>
      <w:textAlignment w:val="top"/>
      <w:outlineLvl w:val="6"/>
    </w:pPr>
    <w:rPr>
      <w:rFonts w:ascii="Garamond" w:eastAsia="Times New Roman" w:hAnsi="Garamond" w:cs="Garamond"/>
      <w:i/>
      <w:spacing w:val="-5"/>
      <w:kern w:val="0"/>
      <w:position w:val="-1"/>
      <w:sz w:val="28"/>
      <w:szCs w:val="20"/>
      <w:lang w:eastAsia="zh-CN"/>
      <w14:ligatures w14:val="none"/>
    </w:rPr>
  </w:style>
  <w:style w:type="paragraph" w:customStyle="1" w:styleId="Encabezado8">
    <w:name w:val="Encabezado 8"/>
    <w:basedOn w:val="Normal"/>
    <w:next w:val="Normal"/>
    <w:rsid w:val="0096421A"/>
    <w:pPr>
      <w:keepNext/>
      <w:numPr>
        <w:ilvl w:val="7"/>
        <w:numId w:val="1"/>
      </w:numPr>
      <w:pBdr>
        <w:top w:val="single" w:sz="20" w:space="0" w:color="000000"/>
        <w:bottom w:val="single" w:sz="4" w:space="0" w:color="000000"/>
      </w:pBdr>
      <w:spacing w:before="60" w:after="0" w:line="320" w:lineRule="atLeast"/>
      <w:ind w:leftChars="-1" w:left="-1" w:hangingChars="1" w:hanging="1"/>
      <w:jc w:val="center"/>
      <w:textDirection w:val="btLr"/>
      <w:textAlignment w:val="top"/>
      <w:outlineLvl w:val="7"/>
    </w:pPr>
    <w:rPr>
      <w:rFonts w:ascii="Arial Black" w:eastAsia="Times New Roman" w:hAnsi="Arial Black" w:cs="Arial Black"/>
      <w:caps/>
      <w:spacing w:val="60"/>
      <w:kern w:val="0"/>
      <w:position w:val="-1"/>
      <w:sz w:val="14"/>
      <w:szCs w:val="20"/>
      <w:lang w:eastAsia="zh-CN"/>
      <w14:ligatures w14:val="none"/>
    </w:rPr>
  </w:style>
  <w:style w:type="paragraph" w:customStyle="1" w:styleId="Encabezado9">
    <w:name w:val="Encabezado 9"/>
    <w:basedOn w:val="Normal"/>
    <w:next w:val="Normal"/>
    <w:rsid w:val="0096421A"/>
    <w:pPr>
      <w:keepNext/>
      <w:numPr>
        <w:ilvl w:val="8"/>
        <w:numId w:val="1"/>
      </w:numPr>
      <w:spacing w:before="8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Garamond" w:eastAsia="Times New Roman" w:hAnsi="Garamond" w:cs="Garamond"/>
      <w:b/>
      <w:i/>
      <w:kern w:val="1"/>
      <w:position w:val="-1"/>
      <w:sz w:val="16"/>
      <w:szCs w:val="20"/>
      <w:lang w:eastAsia="zh-CN"/>
      <w14:ligatures w14:val="none"/>
    </w:rPr>
  </w:style>
  <w:style w:type="paragraph" w:styleId="Listaconvietas">
    <w:name w:val="List Bullet"/>
    <w:basedOn w:val="Lista"/>
    <w:rsid w:val="0096421A"/>
    <w:pPr>
      <w:numPr>
        <w:numId w:val="6"/>
      </w:numPr>
      <w:spacing w:after="240" w:line="1" w:lineRule="atLeast"/>
      <w:ind w:leftChars="-1" w:left="360" w:right="360" w:hangingChars="1" w:hanging="1"/>
      <w:contextualSpacing w:val="0"/>
      <w:jc w:val="both"/>
      <w:textDirection w:val="btLr"/>
      <w:textAlignment w:val="top"/>
      <w:outlineLvl w:val="0"/>
    </w:pPr>
    <w:rPr>
      <w:rFonts w:ascii="Garamond" w:eastAsia="Times New Roman" w:hAnsi="Garamond" w:cs="Garamond"/>
      <w:spacing w:val="-5"/>
      <w:kern w:val="0"/>
      <w:position w:val="-1"/>
      <w:sz w:val="24"/>
      <w:szCs w:val="20"/>
      <w:lang w:eastAsia="zh-CN"/>
      <w14:ligatures w14:val="none"/>
    </w:rPr>
  </w:style>
  <w:style w:type="paragraph" w:styleId="Listaconvietas5">
    <w:name w:val="List Bullet 5"/>
    <w:basedOn w:val="Normal"/>
    <w:rsid w:val="0096421A"/>
    <w:pPr>
      <w:numPr>
        <w:numId w:val="5"/>
      </w:numPr>
      <w:pBdr>
        <w:bottom w:val="single" w:sz="4" w:space="0" w:color="000000"/>
      </w:pBdr>
      <w:spacing w:after="0" w:line="320" w:lineRule="atLeast"/>
      <w:ind w:leftChars="-1" w:left="-1" w:hangingChars="1" w:hanging="1"/>
      <w:textDirection w:val="btLr"/>
      <w:textAlignment w:val="top"/>
      <w:outlineLvl w:val="0"/>
    </w:pPr>
    <w:rPr>
      <w:rFonts w:ascii="Garamond" w:eastAsia="Times New Roman" w:hAnsi="Garamond" w:cs="Garamond"/>
      <w:kern w:val="0"/>
      <w:position w:val="-1"/>
      <w:sz w:val="18"/>
      <w:szCs w:val="20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6421A"/>
    <w:pPr>
      <w:spacing w:after="10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6421A"/>
    <w:pPr>
      <w:spacing w:after="100" w:line="240" w:lineRule="auto"/>
      <w:ind w:left="200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6421A"/>
    <w:rPr>
      <w:color w:val="0563C1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96421A"/>
    <w:pPr>
      <w:ind w:left="283" w:hanging="283"/>
      <w:contextualSpacing/>
    </w:pPr>
  </w:style>
  <w:style w:type="paragraph" w:styleId="Prrafodelista">
    <w:name w:val="List Paragraph"/>
    <w:basedOn w:val="Normal"/>
    <w:uiPriority w:val="34"/>
    <w:qFormat/>
    <w:rsid w:val="0096421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F6EE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5F6EE4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A0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1442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David Tordecilla Avila</dc:creator>
  <cp:keywords/>
  <dc:description/>
  <cp:lastModifiedBy>Elkin David Tordecilla Avila</cp:lastModifiedBy>
  <cp:revision>18</cp:revision>
  <dcterms:created xsi:type="dcterms:W3CDTF">2023-03-24T03:06:00Z</dcterms:created>
  <dcterms:modified xsi:type="dcterms:W3CDTF">2023-03-24T13:41:00Z</dcterms:modified>
</cp:coreProperties>
</file>