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68BD9D" w14:textId="77777777" w:rsidR="00625BF0" w:rsidRDefault="00625BF0">
      <w:pPr>
        <w:pStyle w:val="BodyText"/>
        <w:ind w:left="0" w:firstLine="0"/>
        <w:rPr>
          <w:sz w:val="22"/>
        </w:rPr>
      </w:pPr>
    </w:p>
    <w:p w14:paraId="423F1B68" w14:textId="00DED5A7" w:rsidR="00625BF0" w:rsidRDefault="00625BF0">
      <w:pPr>
        <w:pStyle w:val="BodyText"/>
        <w:ind w:left="0" w:firstLine="0"/>
        <w:rPr>
          <w:sz w:val="22"/>
        </w:rPr>
      </w:pPr>
    </w:p>
    <w:p w14:paraId="08092498" w14:textId="2854F867" w:rsidR="004B7F6E" w:rsidRPr="007F3CCC" w:rsidRDefault="007F3CCC" w:rsidP="006A354F">
      <w:pPr>
        <w:pStyle w:val="Heading1"/>
        <w:ind w:left="0"/>
        <w:rPr>
          <w:sz w:val="22"/>
          <w:szCs w:val="22"/>
        </w:rPr>
      </w:pPr>
      <w:r w:rsidRPr="007F3CCC">
        <w:rPr>
          <w:sz w:val="22"/>
          <w:szCs w:val="22"/>
        </w:rPr>
        <w:t>EDUCATIO</w:t>
      </w:r>
      <w:r>
        <w:rPr>
          <w:sz w:val="22"/>
          <w:szCs w:val="22"/>
        </w:rPr>
        <w:t>N</w:t>
      </w:r>
    </w:p>
    <w:p w14:paraId="76C7264F" w14:textId="42D707D6" w:rsidR="00625BF0" w:rsidRPr="00324A7F" w:rsidRDefault="007F3CCC" w:rsidP="006A354F">
      <w:pPr>
        <w:pStyle w:val="Heading1"/>
        <w:ind w:left="0"/>
        <w:rPr>
          <w:sz w:val="24"/>
          <w:szCs w:val="24"/>
        </w:rPr>
      </w:pPr>
      <w:r w:rsidRPr="00FD0725">
        <w:rPr>
          <w:noProof/>
          <w:sz w:val="24"/>
          <w:szCs w:val="24"/>
        </w:rPr>
        <mc:AlternateContent>
          <mc:Choice Requires="wps">
            <w:drawing>
              <wp:anchor distT="0" distB="0" distL="114300" distR="114300" simplePos="0" relativeHeight="15729664" behindDoc="0" locked="0" layoutInCell="1" allowOverlap="1" wp14:anchorId="1C189EFB" wp14:editId="4559AC1A">
                <wp:simplePos x="0" y="0"/>
                <wp:positionH relativeFrom="margin">
                  <wp:align>left</wp:align>
                </wp:positionH>
                <wp:positionV relativeFrom="paragraph">
                  <wp:posOffset>81915</wp:posOffset>
                </wp:positionV>
                <wp:extent cx="6896100" cy="0"/>
                <wp:effectExtent l="0" t="0" r="0" b="0"/>
                <wp:wrapNone/>
                <wp:docPr id="52545441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96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19ABA4" id="Line 5" o:spid="_x0000_s1026" style="position:absolute;z-index:157296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6.45pt" to="543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">
                <w10:wrap anchorx="margin"/>
              </v:line>
            </w:pict>
          </mc:Fallback>
        </mc:AlternateContent>
      </w:r>
      <w:r w:rsidR="006A354F">
        <w:rPr>
          <w:b w:val="0"/>
        </w:rPr>
        <w:br w:type="column"/>
      </w:r>
      <w:r w:rsidR="00324A7F">
        <w:rPr>
          <w:b w:val="0"/>
        </w:rPr>
        <w:t xml:space="preserve">          </w:t>
      </w:r>
      <w:r w:rsidR="007F52DC">
        <w:rPr>
          <w:b w:val="0"/>
        </w:rPr>
        <w:t xml:space="preserve">               </w:t>
      </w:r>
      <w:r w:rsidR="00324A7F">
        <w:rPr>
          <w:b w:val="0"/>
        </w:rPr>
        <w:t xml:space="preserve"> </w:t>
      </w:r>
      <w:r w:rsidR="006A354F" w:rsidRPr="00324A7F">
        <w:rPr>
          <w:sz w:val="24"/>
          <w:szCs w:val="24"/>
        </w:rPr>
        <w:t>A</w:t>
      </w:r>
      <w:r w:rsidR="002D2708" w:rsidRPr="00324A7F">
        <w:rPr>
          <w:sz w:val="24"/>
          <w:szCs w:val="24"/>
        </w:rPr>
        <w:t>KHILA</w:t>
      </w:r>
      <w:r w:rsidR="006A354F" w:rsidRPr="00324A7F">
        <w:rPr>
          <w:spacing w:val="-2"/>
          <w:sz w:val="24"/>
          <w:szCs w:val="24"/>
        </w:rPr>
        <w:t xml:space="preserve"> </w:t>
      </w:r>
      <w:r w:rsidR="00376A3C">
        <w:rPr>
          <w:spacing w:val="-2"/>
          <w:sz w:val="24"/>
          <w:szCs w:val="24"/>
        </w:rPr>
        <w:t xml:space="preserve"> </w:t>
      </w:r>
      <w:r w:rsidR="002D2708" w:rsidRPr="00324A7F">
        <w:rPr>
          <w:sz w:val="24"/>
          <w:szCs w:val="24"/>
        </w:rPr>
        <w:t>MARABOINA</w:t>
      </w:r>
    </w:p>
    <w:p w14:paraId="475578CD" w14:textId="1BF2CA61" w:rsidR="007F52DC" w:rsidRPr="007F52DC" w:rsidRDefault="004662B5" w:rsidP="004662B5">
      <w:pPr>
        <w:pStyle w:val="BodyText"/>
        <w:spacing w:before="69"/>
        <w:ind w:left="378" w:firstLine="0"/>
        <w:rPr>
          <w:color w:val="0000FF" w:themeColor="hyperlink"/>
          <w:spacing w:val="26"/>
          <w:w w:val="95"/>
          <w:u w:val="single"/>
        </w:rPr>
        <w:sectPr w:rsidR="007F52DC" w:rsidRPr="007F52DC" w:rsidSect="003E0401">
          <w:type w:val="continuous"/>
          <w:pgSz w:w="12240" w:h="15840"/>
          <w:pgMar w:top="360" w:right="260" w:bottom="280" w:left="560" w:header="720" w:footer="720" w:gutter="0"/>
          <w:cols w:num="2" w:space="720" w:equalWidth="0">
            <w:col w:w="1419" w:space="1355"/>
            <w:col w:w="8646"/>
          </w:cols>
        </w:sectPr>
      </w:pPr>
      <w:r>
        <w:rPr>
          <w:w w:val="95"/>
        </w:rPr>
        <w:t xml:space="preserve">• </w:t>
      </w:r>
      <w:r w:rsidR="007F52DC">
        <w:rPr>
          <w:spacing w:val="20"/>
          <w:w w:val="95"/>
        </w:rPr>
        <w:t xml:space="preserve">Warangal    </w:t>
      </w:r>
      <w:r>
        <w:rPr>
          <w:w w:val="95"/>
        </w:rPr>
        <w:t>•</w:t>
      </w:r>
      <w:r w:rsidR="007F52DC">
        <w:rPr>
          <w:spacing w:val="20"/>
          <w:w w:val="95"/>
        </w:rPr>
        <w:t xml:space="preserve"> +919515839346         </w:t>
      </w:r>
      <w:r w:rsidR="007F52DC">
        <w:rPr>
          <w:w w:val="95"/>
        </w:rPr>
        <w:t xml:space="preserve">• </w:t>
      </w:r>
      <w:hyperlink r:id="rId5" w:history="1">
        <w:r w:rsidR="008C65BE" w:rsidRPr="0056028E">
          <w:rPr>
            <w:rStyle w:val="Hyperlink"/>
            <w:w w:val="95"/>
          </w:rPr>
          <w:t>akhila.yadav159@gmail.com</w:t>
        </w:r>
        <w:r w:rsidR="008C65BE" w:rsidRPr="0056028E">
          <w:rPr>
            <w:rStyle w:val="Hyperlink"/>
            <w:spacing w:val="26"/>
            <w:w w:val="95"/>
          </w:rPr>
          <w:t xml:space="preserve"> </w:t>
        </w:r>
      </w:hyperlink>
    </w:p>
    <w:p w14:paraId="70CBDB7C" w14:textId="55956104" w:rsidR="00625BF0" w:rsidRPr="00FD0725" w:rsidRDefault="004662B5" w:rsidP="002D2708">
      <w:pPr>
        <w:pStyle w:val="Heading1"/>
        <w:spacing w:before="1"/>
        <w:ind w:left="0"/>
        <w:rPr>
          <w:sz w:val="24"/>
          <w:szCs w:val="24"/>
        </w:rPr>
      </w:pPr>
      <w:r>
        <w:rPr>
          <w:w w:val="95"/>
          <w:sz w:val="24"/>
          <w:szCs w:val="24"/>
        </w:rPr>
        <w:t xml:space="preserve"> </w:t>
      </w:r>
      <w:r w:rsidR="002D2708" w:rsidRPr="00FD0725">
        <w:rPr>
          <w:w w:val="95"/>
          <w:sz w:val="24"/>
          <w:szCs w:val="24"/>
        </w:rPr>
        <w:t>B.</w:t>
      </w:r>
      <w:r w:rsidR="002D2708" w:rsidRPr="00FD0725">
        <w:rPr>
          <w:spacing w:val="15"/>
          <w:w w:val="95"/>
          <w:sz w:val="24"/>
          <w:szCs w:val="24"/>
        </w:rPr>
        <w:t xml:space="preserve"> </w:t>
      </w:r>
      <w:r w:rsidR="002D2708" w:rsidRPr="00FD0725">
        <w:rPr>
          <w:w w:val="95"/>
          <w:sz w:val="24"/>
          <w:szCs w:val="24"/>
        </w:rPr>
        <w:t>Tech</w:t>
      </w:r>
      <w:r w:rsidR="002D2708" w:rsidRPr="00FD0725">
        <w:rPr>
          <w:spacing w:val="18"/>
          <w:w w:val="95"/>
          <w:sz w:val="24"/>
          <w:szCs w:val="24"/>
        </w:rPr>
        <w:t xml:space="preserve"> </w:t>
      </w:r>
      <w:r w:rsidR="002D2708" w:rsidRPr="00FD0725">
        <w:rPr>
          <w:w w:val="95"/>
          <w:sz w:val="24"/>
          <w:szCs w:val="24"/>
        </w:rPr>
        <w:t>in</w:t>
      </w:r>
      <w:r w:rsidR="002D2708" w:rsidRPr="00FD0725">
        <w:rPr>
          <w:spacing w:val="25"/>
          <w:w w:val="95"/>
          <w:sz w:val="24"/>
          <w:szCs w:val="24"/>
        </w:rPr>
        <w:t xml:space="preserve"> </w:t>
      </w:r>
      <w:r w:rsidR="002D2708" w:rsidRPr="00FD0725">
        <w:rPr>
          <w:w w:val="95"/>
          <w:sz w:val="24"/>
          <w:szCs w:val="24"/>
        </w:rPr>
        <w:t>Electrical</w:t>
      </w:r>
      <w:r w:rsidR="002D2708" w:rsidRPr="00FD0725">
        <w:rPr>
          <w:b w:val="0"/>
          <w:w w:val="95"/>
          <w:sz w:val="24"/>
          <w:szCs w:val="24"/>
        </w:rPr>
        <w:t>,</w:t>
      </w:r>
      <w:r w:rsidR="002D2708" w:rsidRPr="00FD0725">
        <w:rPr>
          <w:b w:val="0"/>
          <w:spacing w:val="15"/>
          <w:w w:val="95"/>
          <w:sz w:val="24"/>
          <w:szCs w:val="24"/>
        </w:rPr>
        <w:t xml:space="preserve"> </w:t>
      </w:r>
      <w:r w:rsidR="002D2708" w:rsidRPr="00FD0725">
        <w:rPr>
          <w:w w:val="95"/>
          <w:sz w:val="24"/>
          <w:szCs w:val="24"/>
        </w:rPr>
        <w:t>and</w:t>
      </w:r>
      <w:r w:rsidR="002D2708" w:rsidRPr="00FD0725">
        <w:rPr>
          <w:spacing w:val="17"/>
          <w:w w:val="95"/>
          <w:sz w:val="24"/>
          <w:szCs w:val="24"/>
        </w:rPr>
        <w:t xml:space="preserve"> </w:t>
      </w:r>
      <w:r w:rsidR="002D2708" w:rsidRPr="00FD0725">
        <w:rPr>
          <w:w w:val="95"/>
          <w:sz w:val="24"/>
          <w:szCs w:val="24"/>
        </w:rPr>
        <w:t>Electronics</w:t>
      </w:r>
      <w:r w:rsidR="002D2708" w:rsidRPr="00FD0725">
        <w:rPr>
          <w:spacing w:val="14"/>
          <w:w w:val="95"/>
          <w:sz w:val="24"/>
          <w:szCs w:val="24"/>
        </w:rPr>
        <w:t xml:space="preserve"> </w:t>
      </w:r>
      <w:r w:rsidR="002D2708" w:rsidRPr="00FD0725">
        <w:rPr>
          <w:w w:val="95"/>
          <w:sz w:val="24"/>
          <w:szCs w:val="24"/>
        </w:rPr>
        <w:t>Engineering</w:t>
      </w:r>
    </w:p>
    <w:p w14:paraId="57B00E5E" w14:textId="39083CFF" w:rsidR="00625BF0" w:rsidRPr="00FB0B02" w:rsidRDefault="00FB0B02" w:rsidP="00FB0B02">
      <w:pPr>
        <w:pStyle w:val="BodyText"/>
        <w:ind w:left="0" w:firstLine="0"/>
        <w:rPr>
          <w:sz w:val="22"/>
          <w:szCs w:val="22"/>
        </w:rPr>
      </w:pPr>
      <w:r>
        <w:rPr>
          <w:spacing w:val="-1"/>
          <w:sz w:val="22"/>
          <w:szCs w:val="22"/>
        </w:rPr>
        <w:t xml:space="preserve"> </w:t>
      </w:r>
      <w:r w:rsidRPr="00FB0B02">
        <w:rPr>
          <w:spacing w:val="-1"/>
          <w:sz w:val="22"/>
          <w:szCs w:val="22"/>
        </w:rPr>
        <w:t>Kakatiya</w:t>
      </w:r>
      <w:r w:rsidRPr="00FB0B02">
        <w:rPr>
          <w:spacing w:val="-8"/>
          <w:sz w:val="22"/>
          <w:szCs w:val="22"/>
        </w:rPr>
        <w:t xml:space="preserve"> </w:t>
      </w:r>
      <w:r w:rsidRPr="00FB0B02">
        <w:rPr>
          <w:sz w:val="22"/>
          <w:szCs w:val="22"/>
        </w:rPr>
        <w:t>Institute of</w:t>
      </w:r>
      <w:r w:rsidRPr="00FB0B02">
        <w:rPr>
          <w:spacing w:val="-10"/>
          <w:sz w:val="22"/>
          <w:szCs w:val="22"/>
        </w:rPr>
        <w:t xml:space="preserve"> </w:t>
      </w:r>
      <w:r w:rsidRPr="00FB0B02">
        <w:rPr>
          <w:sz w:val="22"/>
          <w:szCs w:val="22"/>
        </w:rPr>
        <w:t>Technology and</w:t>
      </w:r>
      <w:r w:rsidRPr="00FB0B02">
        <w:rPr>
          <w:spacing w:val="-2"/>
          <w:sz w:val="22"/>
          <w:szCs w:val="22"/>
        </w:rPr>
        <w:t xml:space="preserve"> </w:t>
      </w:r>
      <w:r w:rsidRPr="00FB0B02">
        <w:rPr>
          <w:sz w:val="22"/>
          <w:szCs w:val="22"/>
        </w:rPr>
        <w:t>Scie</w:t>
      </w:r>
      <w:r>
        <w:rPr>
          <w:sz w:val="22"/>
          <w:szCs w:val="22"/>
        </w:rPr>
        <w:t>nce, Warangal.</w:t>
      </w:r>
    </w:p>
    <w:p w14:paraId="182422C3" w14:textId="77777777" w:rsidR="00625BF0" w:rsidRPr="00FD0725" w:rsidRDefault="00000000" w:rsidP="004662B5">
      <w:pPr>
        <w:pStyle w:val="Heading1"/>
        <w:spacing w:before="178"/>
        <w:ind w:left="0"/>
        <w:rPr>
          <w:sz w:val="24"/>
          <w:szCs w:val="24"/>
        </w:rPr>
      </w:pPr>
      <w:r w:rsidRPr="00FD0725">
        <w:rPr>
          <w:w w:val="95"/>
          <w:sz w:val="24"/>
          <w:szCs w:val="24"/>
        </w:rPr>
        <w:t>TECHNICAL</w:t>
      </w:r>
      <w:r w:rsidRPr="00FD0725">
        <w:rPr>
          <w:spacing w:val="23"/>
          <w:w w:val="95"/>
          <w:sz w:val="24"/>
          <w:szCs w:val="24"/>
        </w:rPr>
        <w:t xml:space="preserve"> </w:t>
      </w:r>
      <w:r w:rsidRPr="00FD0725">
        <w:rPr>
          <w:w w:val="95"/>
          <w:sz w:val="24"/>
          <w:szCs w:val="24"/>
        </w:rPr>
        <w:t>SKILLS</w:t>
      </w:r>
    </w:p>
    <w:p w14:paraId="48090063" w14:textId="2F7FF30D" w:rsidR="002D2708" w:rsidRPr="00FD0725" w:rsidRDefault="00C80B16">
      <w:pPr>
        <w:spacing w:before="44" w:line="254" w:lineRule="auto"/>
        <w:ind w:left="160"/>
        <w:rPr>
          <w:w w:val="95"/>
          <w:sz w:val="24"/>
          <w:szCs w:val="24"/>
        </w:rPr>
      </w:pPr>
      <w:r w:rsidRPr="00FD0725">
        <w:rPr>
          <w:noProof/>
          <w:sz w:val="24"/>
          <w:szCs w:val="24"/>
        </w:rPr>
        <mc:AlternateContent>
          <mc:Choice Requires="wps">
            <w:drawing>
              <wp:anchor distT="0" distB="0" distL="114300" distR="114300" simplePos="0" relativeHeight="15730176" behindDoc="0" locked="0" layoutInCell="1" allowOverlap="1" wp14:anchorId="7797CE09" wp14:editId="5D48AAD2">
                <wp:simplePos x="0" y="0"/>
                <wp:positionH relativeFrom="page">
                  <wp:posOffset>320387</wp:posOffset>
                </wp:positionH>
                <wp:positionV relativeFrom="paragraph">
                  <wp:posOffset>33598</wp:posOffset>
                </wp:positionV>
                <wp:extent cx="6896100" cy="0"/>
                <wp:effectExtent l="0" t="0" r="0" b="0"/>
                <wp:wrapNone/>
                <wp:docPr id="59598904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96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FA6429" id="Line 4" o:spid="_x0000_s1026" style="position:absolute;z-index:15730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5.25pt,2.65pt" to="568.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">
                <w10:wrap anchorx="page"/>
              </v:line>
            </w:pict>
          </mc:Fallback>
        </mc:AlternateContent>
      </w:r>
      <w:r w:rsidRPr="00FD0725">
        <w:rPr>
          <w:b/>
          <w:w w:val="95"/>
          <w:sz w:val="24"/>
          <w:szCs w:val="24"/>
        </w:rPr>
        <w:t>Programming</w:t>
      </w:r>
      <w:r w:rsidRPr="00FD0725">
        <w:rPr>
          <w:b/>
          <w:spacing w:val="27"/>
          <w:w w:val="95"/>
          <w:sz w:val="24"/>
          <w:szCs w:val="24"/>
        </w:rPr>
        <w:t xml:space="preserve"> </w:t>
      </w:r>
      <w:r w:rsidRPr="00FD0725">
        <w:rPr>
          <w:b/>
          <w:w w:val="95"/>
          <w:sz w:val="24"/>
          <w:szCs w:val="24"/>
        </w:rPr>
        <w:t>Languages</w:t>
      </w:r>
      <w:r w:rsidRPr="00FD0725">
        <w:rPr>
          <w:b/>
          <w:spacing w:val="19"/>
          <w:w w:val="95"/>
          <w:sz w:val="24"/>
          <w:szCs w:val="24"/>
        </w:rPr>
        <w:t xml:space="preserve"> </w:t>
      </w:r>
      <w:r w:rsidRPr="00FD0725">
        <w:rPr>
          <w:w w:val="95"/>
          <w:sz w:val="24"/>
          <w:szCs w:val="24"/>
        </w:rPr>
        <w:t>-</w:t>
      </w:r>
      <w:r w:rsidRPr="00FD0725">
        <w:rPr>
          <w:spacing w:val="12"/>
          <w:w w:val="95"/>
          <w:sz w:val="24"/>
          <w:szCs w:val="24"/>
        </w:rPr>
        <w:t xml:space="preserve"> </w:t>
      </w:r>
      <w:r w:rsidRPr="00FD0725">
        <w:rPr>
          <w:w w:val="95"/>
          <w:sz w:val="24"/>
          <w:szCs w:val="24"/>
        </w:rPr>
        <w:t>C,</w:t>
      </w:r>
      <w:r w:rsidRPr="00FD0725">
        <w:rPr>
          <w:spacing w:val="10"/>
          <w:w w:val="95"/>
          <w:sz w:val="24"/>
          <w:szCs w:val="24"/>
        </w:rPr>
        <w:t xml:space="preserve"> </w:t>
      </w:r>
      <w:r w:rsidRPr="00FD0725">
        <w:rPr>
          <w:w w:val="95"/>
          <w:sz w:val="24"/>
          <w:szCs w:val="24"/>
        </w:rPr>
        <w:t>C++,</w:t>
      </w:r>
      <w:r w:rsidRPr="00FD0725">
        <w:rPr>
          <w:spacing w:val="24"/>
          <w:w w:val="95"/>
          <w:sz w:val="24"/>
          <w:szCs w:val="24"/>
        </w:rPr>
        <w:t xml:space="preserve"> </w:t>
      </w:r>
      <w:r w:rsidRPr="00FD0725">
        <w:rPr>
          <w:w w:val="95"/>
          <w:sz w:val="24"/>
          <w:szCs w:val="24"/>
        </w:rPr>
        <w:t>Python,</w:t>
      </w:r>
      <w:r w:rsidR="00FA28D3">
        <w:rPr>
          <w:spacing w:val="23"/>
          <w:w w:val="95"/>
          <w:sz w:val="24"/>
          <w:szCs w:val="24"/>
        </w:rPr>
        <w:t xml:space="preserve"> SQL.</w:t>
      </w:r>
    </w:p>
    <w:p w14:paraId="4DE375B2" w14:textId="7A50BC10" w:rsidR="002D2708" w:rsidRPr="00FD0725" w:rsidRDefault="002D2708" w:rsidP="002D2708">
      <w:pPr>
        <w:spacing w:before="44" w:line="254" w:lineRule="auto"/>
        <w:rPr>
          <w:w w:val="95"/>
          <w:sz w:val="24"/>
          <w:szCs w:val="24"/>
        </w:rPr>
      </w:pPr>
      <w:r w:rsidRPr="00FD0725">
        <w:rPr>
          <w:b/>
          <w:w w:val="95"/>
          <w:sz w:val="24"/>
          <w:szCs w:val="24"/>
        </w:rPr>
        <w:t xml:space="preserve">   Web Technologies </w:t>
      </w:r>
      <w:r w:rsidRPr="00FD0725">
        <w:rPr>
          <w:w w:val="95"/>
          <w:sz w:val="24"/>
          <w:szCs w:val="24"/>
        </w:rPr>
        <w:t>- HTML, CSS.</w:t>
      </w:r>
    </w:p>
    <w:p w14:paraId="3D565AEC" w14:textId="6E10FA1D" w:rsidR="00625BF0" w:rsidRPr="00FD0725" w:rsidRDefault="002D2708" w:rsidP="002D2708">
      <w:pPr>
        <w:spacing w:before="44" w:line="254" w:lineRule="auto"/>
        <w:rPr>
          <w:sz w:val="24"/>
          <w:szCs w:val="24"/>
        </w:rPr>
      </w:pPr>
      <w:r w:rsidRPr="00FD0725">
        <w:rPr>
          <w:b/>
          <w:w w:val="95"/>
          <w:sz w:val="24"/>
          <w:szCs w:val="24"/>
        </w:rPr>
        <w:t xml:space="preserve">  </w:t>
      </w:r>
      <w:r w:rsidRPr="00FD0725">
        <w:rPr>
          <w:spacing w:val="1"/>
          <w:w w:val="95"/>
          <w:sz w:val="24"/>
          <w:szCs w:val="24"/>
        </w:rPr>
        <w:t xml:space="preserve"> </w:t>
      </w:r>
      <w:r w:rsidRPr="00FD0725">
        <w:rPr>
          <w:b/>
          <w:sz w:val="24"/>
          <w:szCs w:val="24"/>
        </w:rPr>
        <w:t xml:space="preserve">Databases </w:t>
      </w:r>
      <w:r w:rsidRPr="00FD0725">
        <w:rPr>
          <w:sz w:val="24"/>
          <w:szCs w:val="24"/>
        </w:rPr>
        <w:t>-</w:t>
      </w:r>
      <w:r w:rsidRPr="00FD0725">
        <w:rPr>
          <w:spacing w:val="1"/>
          <w:sz w:val="24"/>
          <w:szCs w:val="24"/>
        </w:rPr>
        <w:t xml:space="preserve"> </w:t>
      </w:r>
      <w:r w:rsidRPr="00FD0725">
        <w:rPr>
          <w:sz w:val="24"/>
          <w:szCs w:val="24"/>
        </w:rPr>
        <w:t>MySQL,</w:t>
      </w:r>
      <w:r w:rsidRPr="00FD0725">
        <w:rPr>
          <w:spacing w:val="-6"/>
          <w:sz w:val="24"/>
          <w:szCs w:val="24"/>
        </w:rPr>
        <w:t xml:space="preserve"> </w:t>
      </w:r>
      <w:r w:rsidRPr="00FD0725">
        <w:rPr>
          <w:sz w:val="24"/>
          <w:szCs w:val="24"/>
        </w:rPr>
        <w:t>SQL</w:t>
      </w:r>
      <w:r w:rsidRPr="00FD0725">
        <w:rPr>
          <w:spacing w:val="-7"/>
          <w:sz w:val="24"/>
          <w:szCs w:val="24"/>
        </w:rPr>
        <w:t xml:space="preserve"> </w:t>
      </w:r>
      <w:r w:rsidRPr="00FD0725">
        <w:rPr>
          <w:sz w:val="24"/>
          <w:szCs w:val="24"/>
        </w:rPr>
        <w:t>Server.</w:t>
      </w:r>
    </w:p>
    <w:p w14:paraId="3B890AF2" w14:textId="5E864930" w:rsidR="00625BF0" w:rsidRPr="004662B5" w:rsidRDefault="00000000" w:rsidP="00AE75C2">
      <w:pPr>
        <w:pStyle w:val="Heading1"/>
        <w:spacing w:before="172" w:line="229" w:lineRule="exact"/>
        <w:ind w:left="0" w:right="167"/>
        <w:rPr>
          <w:b w:val="0"/>
          <w:sz w:val="22"/>
          <w:szCs w:val="22"/>
        </w:rPr>
      </w:pPr>
      <w:r w:rsidRPr="00FD0725">
        <w:rPr>
          <w:b w:val="0"/>
          <w:sz w:val="24"/>
          <w:szCs w:val="24"/>
        </w:rPr>
        <w:br w:type="column"/>
      </w:r>
      <w:r w:rsidR="00B037F5" w:rsidRPr="004662B5">
        <w:rPr>
          <w:sz w:val="22"/>
          <w:szCs w:val="22"/>
        </w:rPr>
        <w:t>8/</w:t>
      </w:r>
      <w:r w:rsidRPr="004662B5">
        <w:rPr>
          <w:sz w:val="22"/>
          <w:szCs w:val="22"/>
        </w:rPr>
        <w:t>2017</w:t>
      </w:r>
      <w:r w:rsidRPr="004662B5">
        <w:rPr>
          <w:spacing w:val="-3"/>
          <w:sz w:val="22"/>
          <w:szCs w:val="22"/>
        </w:rPr>
        <w:t xml:space="preserve"> </w:t>
      </w:r>
      <w:r w:rsidR="00B037F5" w:rsidRPr="004662B5">
        <w:rPr>
          <w:sz w:val="22"/>
          <w:szCs w:val="22"/>
        </w:rPr>
        <w:t>–</w:t>
      </w:r>
      <w:r w:rsidRPr="004662B5">
        <w:rPr>
          <w:spacing w:val="-7"/>
          <w:sz w:val="22"/>
          <w:szCs w:val="22"/>
        </w:rPr>
        <w:t xml:space="preserve"> </w:t>
      </w:r>
      <w:r w:rsidR="00B037F5" w:rsidRPr="004662B5">
        <w:rPr>
          <w:spacing w:val="-7"/>
          <w:sz w:val="22"/>
          <w:szCs w:val="22"/>
        </w:rPr>
        <w:t>0</w:t>
      </w:r>
      <w:r w:rsidR="00B037F5" w:rsidRPr="004662B5">
        <w:rPr>
          <w:sz w:val="22"/>
          <w:szCs w:val="22"/>
        </w:rPr>
        <w:t>5/</w:t>
      </w:r>
      <w:r w:rsidRPr="004662B5">
        <w:rPr>
          <w:spacing w:val="-8"/>
          <w:sz w:val="22"/>
          <w:szCs w:val="22"/>
        </w:rPr>
        <w:t xml:space="preserve"> </w:t>
      </w:r>
      <w:r w:rsidRPr="004662B5">
        <w:rPr>
          <w:sz w:val="22"/>
          <w:szCs w:val="22"/>
        </w:rPr>
        <w:t>2021</w:t>
      </w:r>
    </w:p>
    <w:p w14:paraId="1375A84E" w14:textId="78DC8B5D" w:rsidR="00625BF0" w:rsidRPr="004662B5" w:rsidRDefault="002D2708" w:rsidP="00B037F5">
      <w:pPr>
        <w:pStyle w:val="BodyText"/>
        <w:spacing w:before="17"/>
        <w:ind w:left="0" w:right="167" w:firstLine="0"/>
        <w:rPr>
          <w:sz w:val="22"/>
          <w:szCs w:val="22"/>
        </w:rPr>
      </w:pPr>
      <w:r w:rsidRPr="004662B5">
        <w:rPr>
          <w:sz w:val="22"/>
          <w:szCs w:val="22"/>
        </w:rPr>
        <w:t>CGPA-7.2</w:t>
      </w:r>
    </w:p>
    <w:p w14:paraId="23C66944" w14:textId="77777777" w:rsidR="00625BF0" w:rsidRPr="00FB0B02" w:rsidRDefault="00625BF0" w:rsidP="009B4D51">
      <w:pPr>
        <w:sectPr w:rsidR="00625BF0" w:rsidRPr="00FB0B02" w:rsidSect="003E0401">
          <w:type w:val="continuous"/>
          <w:pgSz w:w="12240" w:h="15840"/>
          <w:pgMar w:top="360" w:right="260" w:bottom="280" w:left="560" w:header="720" w:footer="720" w:gutter="0"/>
          <w:cols w:num="2" w:space="720" w:equalWidth="0">
            <w:col w:w="5226" w:space="4044"/>
            <w:col w:w="2150"/>
          </w:cols>
        </w:sectPr>
      </w:pPr>
    </w:p>
    <w:p w14:paraId="0DC120A3" w14:textId="4E083CA6" w:rsidR="00625BF0" w:rsidRPr="00FD0725" w:rsidRDefault="00000000">
      <w:pPr>
        <w:pStyle w:val="BodyText"/>
        <w:spacing w:line="244" w:lineRule="auto"/>
        <w:ind w:left="160" w:firstLine="0"/>
        <w:rPr>
          <w:sz w:val="24"/>
          <w:szCs w:val="24"/>
        </w:rPr>
      </w:pPr>
      <w:r w:rsidRPr="00FD0725">
        <w:rPr>
          <w:b/>
          <w:sz w:val="24"/>
          <w:szCs w:val="24"/>
        </w:rPr>
        <w:t>Tools</w:t>
      </w:r>
      <w:r w:rsidRPr="00FD0725">
        <w:rPr>
          <w:b/>
          <w:spacing w:val="-7"/>
          <w:sz w:val="24"/>
          <w:szCs w:val="24"/>
        </w:rPr>
        <w:t xml:space="preserve"> </w:t>
      </w:r>
      <w:r w:rsidRPr="00FD0725">
        <w:rPr>
          <w:b/>
          <w:sz w:val="24"/>
          <w:szCs w:val="24"/>
        </w:rPr>
        <w:t>and</w:t>
      </w:r>
      <w:r w:rsidRPr="00FD0725">
        <w:rPr>
          <w:b/>
          <w:spacing w:val="-3"/>
          <w:sz w:val="24"/>
          <w:szCs w:val="24"/>
        </w:rPr>
        <w:t xml:space="preserve"> </w:t>
      </w:r>
      <w:r w:rsidRPr="00FD0725">
        <w:rPr>
          <w:b/>
          <w:sz w:val="24"/>
          <w:szCs w:val="24"/>
        </w:rPr>
        <w:t>Frameworks</w:t>
      </w:r>
      <w:r w:rsidRPr="00FD0725">
        <w:rPr>
          <w:b/>
          <w:spacing w:val="-7"/>
          <w:sz w:val="24"/>
          <w:szCs w:val="24"/>
        </w:rPr>
        <w:t xml:space="preserve"> </w:t>
      </w:r>
      <w:r w:rsidR="001658CD" w:rsidRPr="00FD0725">
        <w:rPr>
          <w:sz w:val="24"/>
          <w:szCs w:val="24"/>
        </w:rPr>
        <w:t>–</w:t>
      </w:r>
      <w:r w:rsidRPr="00FD0725">
        <w:rPr>
          <w:spacing w:val="4"/>
          <w:sz w:val="24"/>
          <w:szCs w:val="24"/>
        </w:rPr>
        <w:t xml:space="preserve"> </w:t>
      </w:r>
      <w:r w:rsidR="001658CD" w:rsidRPr="00FD0725">
        <w:rPr>
          <w:sz w:val="24"/>
          <w:szCs w:val="24"/>
        </w:rPr>
        <w:t>Snowflake Developer</w:t>
      </w:r>
      <w:r w:rsidRPr="00FD0725">
        <w:rPr>
          <w:sz w:val="24"/>
          <w:szCs w:val="24"/>
        </w:rPr>
        <w:t>,</w:t>
      </w:r>
      <w:r w:rsidRPr="00FD0725">
        <w:rPr>
          <w:spacing w:val="-1"/>
          <w:sz w:val="24"/>
          <w:szCs w:val="24"/>
        </w:rPr>
        <w:t xml:space="preserve"> </w:t>
      </w:r>
      <w:r w:rsidR="001658CD" w:rsidRPr="00FD0725">
        <w:rPr>
          <w:sz w:val="24"/>
          <w:szCs w:val="24"/>
        </w:rPr>
        <w:t>Putty</w:t>
      </w:r>
      <w:r w:rsidRPr="00FD0725">
        <w:rPr>
          <w:sz w:val="24"/>
          <w:szCs w:val="24"/>
        </w:rPr>
        <w:t>,</w:t>
      </w:r>
      <w:r w:rsidRPr="00FD0725">
        <w:rPr>
          <w:spacing w:val="3"/>
          <w:sz w:val="24"/>
          <w:szCs w:val="24"/>
        </w:rPr>
        <w:t xml:space="preserve"> </w:t>
      </w:r>
      <w:r w:rsidR="001658CD" w:rsidRPr="00FD0725">
        <w:rPr>
          <w:spacing w:val="3"/>
          <w:sz w:val="24"/>
          <w:szCs w:val="24"/>
        </w:rPr>
        <w:t>Vertica.</w:t>
      </w:r>
    </w:p>
    <w:p w14:paraId="39952FC5" w14:textId="62C77074" w:rsidR="00625BF0" w:rsidRPr="00FD0725" w:rsidRDefault="00000000">
      <w:pPr>
        <w:spacing w:before="12"/>
        <w:ind w:left="160"/>
        <w:rPr>
          <w:sz w:val="24"/>
          <w:szCs w:val="24"/>
        </w:rPr>
      </w:pPr>
      <w:r w:rsidRPr="00FD0725">
        <w:rPr>
          <w:b/>
          <w:sz w:val="24"/>
          <w:szCs w:val="24"/>
        </w:rPr>
        <w:t>Operating</w:t>
      </w:r>
      <w:r w:rsidRPr="00FD0725">
        <w:rPr>
          <w:b/>
          <w:spacing w:val="-4"/>
          <w:sz w:val="24"/>
          <w:szCs w:val="24"/>
        </w:rPr>
        <w:t xml:space="preserve"> </w:t>
      </w:r>
      <w:r w:rsidRPr="00FD0725">
        <w:rPr>
          <w:b/>
          <w:sz w:val="24"/>
          <w:szCs w:val="24"/>
        </w:rPr>
        <w:t>Systems</w:t>
      </w:r>
      <w:r w:rsidRPr="00FD0725">
        <w:rPr>
          <w:b/>
          <w:spacing w:val="-9"/>
          <w:sz w:val="24"/>
          <w:szCs w:val="24"/>
        </w:rPr>
        <w:t xml:space="preserve"> </w:t>
      </w:r>
      <w:r w:rsidRPr="00FD0725">
        <w:rPr>
          <w:sz w:val="24"/>
          <w:szCs w:val="24"/>
        </w:rPr>
        <w:t>-</w:t>
      </w:r>
      <w:r w:rsidRPr="00FD0725">
        <w:rPr>
          <w:spacing w:val="-8"/>
          <w:sz w:val="24"/>
          <w:szCs w:val="24"/>
        </w:rPr>
        <w:t xml:space="preserve"> </w:t>
      </w:r>
      <w:r w:rsidRPr="00FD0725">
        <w:rPr>
          <w:sz w:val="24"/>
          <w:szCs w:val="24"/>
        </w:rPr>
        <w:t>Linux,</w:t>
      </w:r>
      <w:r w:rsidRPr="00FD0725">
        <w:rPr>
          <w:spacing w:val="-5"/>
          <w:sz w:val="24"/>
          <w:szCs w:val="24"/>
        </w:rPr>
        <w:t xml:space="preserve"> </w:t>
      </w:r>
      <w:r w:rsidRPr="00FD0725">
        <w:rPr>
          <w:sz w:val="24"/>
          <w:szCs w:val="24"/>
        </w:rPr>
        <w:t>Windows.</w:t>
      </w:r>
    </w:p>
    <w:p w14:paraId="600A20F0" w14:textId="08DFC206" w:rsidR="00625BF0" w:rsidRPr="002D2708" w:rsidRDefault="00C80B16" w:rsidP="004662B5">
      <w:pPr>
        <w:pStyle w:val="Heading1"/>
        <w:spacing w:before="143"/>
        <w:ind w:left="0"/>
      </w:pPr>
      <w:r>
        <w:rPr>
          <w:noProof/>
          <w:sz w:val="22"/>
          <w:szCs w:val="22"/>
        </w:rPr>
        <mc:AlternateContent>
          <mc:Choice Requires="wps">
            <w:drawing>
              <wp:anchor distT="0" distB="0" distL="0" distR="0" simplePos="0" relativeHeight="487587840" behindDoc="1" locked="0" layoutInCell="1" allowOverlap="1" wp14:anchorId="15C81AB8" wp14:editId="6FDB654F">
                <wp:simplePos x="0" y="0"/>
                <wp:positionH relativeFrom="page">
                  <wp:posOffset>306532</wp:posOffset>
                </wp:positionH>
                <wp:positionV relativeFrom="paragraph">
                  <wp:posOffset>262890</wp:posOffset>
                </wp:positionV>
                <wp:extent cx="6896100" cy="1270"/>
                <wp:effectExtent l="0" t="0" r="0" b="0"/>
                <wp:wrapTopAndBottom/>
                <wp:docPr id="1312746635"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96100" cy="1270"/>
                        </a:xfrm>
                        <a:custGeom>
                          <a:avLst/>
                          <a:gdLst>
                            <a:gd name="T0" fmla="+- 0 690 690"/>
                            <a:gd name="T1" fmla="*/ T0 w 10860"/>
                            <a:gd name="T2" fmla="+- 0 11550 690"/>
                            <a:gd name="T3" fmla="*/ T2 w 10860"/>
                          </a:gdLst>
                          <a:ahLst/>
                          <a:cxnLst>
                            <a:cxn ang="0">
                              <a:pos x="T1" y="0"/>
                            </a:cxn>
                            <a:cxn ang="0">
                              <a:pos x="T3" y="0"/>
                            </a:cxn>
                          </a:cxnLst>
                          <a:rect l="0" t="0" r="r" b="b"/>
                          <a:pathLst>
                            <a:path w="10860">
                              <a:moveTo>
                                <a:pt x="0" y="0"/>
                              </a:moveTo>
                              <a:lnTo>
                                <a:pt x="1086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1C9E10" id="Freeform 3" o:spid="_x0000_s1026" style="position:absolute;margin-left:24.15pt;margin-top:20.7pt;width:543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8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" path="m,l10860,e" filled="f">
                <v:path arrowok="t" o:connecttype="custom" o:connectlocs="0,0;6896100,0" o:connectangles="0,0"/>
                <w10:wrap type="topAndBottom" anchorx="page"/>
              </v:shape>
            </w:pict>
          </mc:Fallback>
        </mc:AlternateContent>
      </w:r>
      <w:r w:rsidRPr="002D2708">
        <w:rPr>
          <w:sz w:val="22"/>
          <w:szCs w:val="22"/>
        </w:rPr>
        <w:t>PROFESSIONAL</w:t>
      </w:r>
      <w:r w:rsidRPr="002D2708">
        <w:rPr>
          <w:spacing w:val="-10"/>
          <w:sz w:val="22"/>
          <w:szCs w:val="22"/>
        </w:rPr>
        <w:t xml:space="preserve"> </w:t>
      </w:r>
      <w:r w:rsidRPr="002D2708">
        <w:rPr>
          <w:sz w:val="22"/>
          <w:szCs w:val="22"/>
        </w:rPr>
        <w:t>EXPERIEN</w:t>
      </w:r>
      <w:r w:rsidR="002D2708">
        <w:rPr>
          <w:sz w:val="22"/>
          <w:szCs w:val="22"/>
        </w:rPr>
        <w:t>CE</w:t>
      </w:r>
    </w:p>
    <w:p w14:paraId="7E2C3815" w14:textId="18C8005E" w:rsidR="003936F3" w:rsidRDefault="002D2708">
      <w:pPr>
        <w:pStyle w:val="Heading1"/>
        <w:tabs>
          <w:tab w:val="left" w:pos="9440"/>
        </w:tabs>
        <w:ind w:left="131" w:right="242"/>
        <w:rPr>
          <w:w w:val="95"/>
          <w:sz w:val="22"/>
          <w:szCs w:val="22"/>
        </w:rPr>
      </w:pPr>
      <w:r w:rsidRPr="003936F3">
        <w:rPr>
          <w:w w:val="95"/>
          <w:sz w:val="22"/>
          <w:szCs w:val="22"/>
        </w:rPr>
        <w:t>Associate Software Engineer</w:t>
      </w:r>
      <w:r w:rsidRPr="003936F3">
        <w:rPr>
          <w:spacing w:val="22"/>
          <w:w w:val="95"/>
          <w:sz w:val="22"/>
          <w:szCs w:val="22"/>
        </w:rPr>
        <w:t xml:space="preserve"> </w:t>
      </w:r>
      <w:r w:rsidRPr="003936F3">
        <w:rPr>
          <w:w w:val="95"/>
          <w:sz w:val="22"/>
          <w:szCs w:val="22"/>
        </w:rPr>
        <w:t>at</w:t>
      </w:r>
      <w:r w:rsidRPr="003936F3">
        <w:rPr>
          <w:spacing w:val="15"/>
          <w:w w:val="95"/>
          <w:sz w:val="22"/>
          <w:szCs w:val="22"/>
        </w:rPr>
        <w:t xml:space="preserve"> </w:t>
      </w:r>
      <w:r w:rsidRPr="003936F3">
        <w:rPr>
          <w:w w:val="95"/>
          <w:sz w:val="22"/>
          <w:szCs w:val="22"/>
        </w:rPr>
        <w:t>Tech Mahindra.,</w:t>
      </w:r>
      <w:r w:rsidRPr="003936F3">
        <w:rPr>
          <w:spacing w:val="30"/>
          <w:w w:val="95"/>
          <w:sz w:val="22"/>
          <w:szCs w:val="22"/>
        </w:rPr>
        <w:t xml:space="preserve"> </w:t>
      </w:r>
      <w:r w:rsidRPr="003936F3">
        <w:rPr>
          <w:w w:val="95"/>
          <w:sz w:val="22"/>
          <w:szCs w:val="22"/>
        </w:rPr>
        <w:t>Chennai,</w:t>
      </w:r>
      <w:r w:rsidRPr="003936F3">
        <w:rPr>
          <w:spacing w:val="23"/>
          <w:w w:val="95"/>
          <w:sz w:val="22"/>
          <w:szCs w:val="22"/>
        </w:rPr>
        <w:t xml:space="preserve"> </w:t>
      </w:r>
      <w:r w:rsidRPr="003936F3">
        <w:rPr>
          <w:w w:val="95"/>
          <w:sz w:val="22"/>
          <w:szCs w:val="22"/>
        </w:rPr>
        <w:t xml:space="preserve">India                                                   </w:t>
      </w:r>
      <w:r w:rsidR="00B037F5">
        <w:rPr>
          <w:w w:val="95"/>
          <w:sz w:val="22"/>
          <w:szCs w:val="22"/>
        </w:rPr>
        <w:t xml:space="preserve">   </w:t>
      </w:r>
      <w:r w:rsidR="004662B5">
        <w:rPr>
          <w:w w:val="95"/>
          <w:sz w:val="22"/>
          <w:szCs w:val="22"/>
        </w:rPr>
        <w:t xml:space="preserve"> </w:t>
      </w:r>
      <w:r w:rsidR="00B037F5">
        <w:rPr>
          <w:w w:val="95"/>
          <w:sz w:val="22"/>
          <w:szCs w:val="22"/>
        </w:rPr>
        <w:t>12/</w:t>
      </w:r>
      <w:r w:rsidR="003936F3">
        <w:rPr>
          <w:spacing w:val="9"/>
          <w:w w:val="95"/>
          <w:sz w:val="22"/>
          <w:szCs w:val="22"/>
        </w:rPr>
        <w:t>2021-</w:t>
      </w:r>
      <w:r w:rsidR="00B037F5">
        <w:rPr>
          <w:spacing w:val="9"/>
          <w:w w:val="95"/>
          <w:sz w:val="22"/>
          <w:szCs w:val="22"/>
        </w:rPr>
        <w:t>03/</w:t>
      </w:r>
      <w:r w:rsidR="003936F3">
        <w:rPr>
          <w:spacing w:val="9"/>
          <w:w w:val="95"/>
          <w:sz w:val="22"/>
          <w:szCs w:val="22"/>
        </w:rPr>
        <w:t xml:space="preserve"> 2023</w:t>
      </w:r>
    </w:p>
    <w:p w14:paraId="7F9E8BA0" w14:textId="5E493A39" w:rsidR="00625BF0" w:rsidRDefault="00000000">
      <w:pPr>
        <w:pStyle w:val="Heading1"/>
        <w:tabs>
          <w:tab w:val="left" w:pos="9440"/>
        </w:tabs>
        <w:ind w:left="131" w:right="242"/>
        <w:rPr>
          <w:b w:val="0"/>
          <w:sz w:val="22"/>
          <w:szCs w:val="22"/>
        </w:rPr>
      </w:pPr>
      <w:r w:rsidRPr="003936F3">
        <w:rPr>
          <w:sz w:val="22"/>
          <w:szCs w:val="22"/>
        </w:rPr>
        <w:t>Tech</w:t>
      </w:r>
      <w:r w:rsidRPr="003936F3">
        <w:rPr>
          <w:spacing w:val="-6"/>
          <w:sz w:val="22"/>
          <w:szCs w:val="22"/>
        </w:rPr>
        <w:t xml:space="preserve"> </w:t>
      </w:r>
      <w:r w:rsidRPr="003936F3">
        <w:rPr>
          <w:sz w:val="22"/>
          <w:szCs w:val="22"/>
        </w:rPr>
        <w:t>Stack:</w:t>
      </w:r>
      <w:r w:rsidRPr="003936F3">
        <w:rPr>
          <w:spacing w:val="6"/>
          <w:sz w:val="22"/>
          <w:szCs w:val="22"/>
        </w:rPr>
        <w:t xml:space="preserve"> </w:t>
      </w:r>
      <w:r w:rsidR="003936F3">
        <w:rPr>
          <w:sz w:val="22"/>
          <w:szCs w:val="22"/>
        </w:rPr>
        <w:t>Azure</w:t>
      </w:r>
      <w:r w:rsidRPr="003936F3">
        <w:rPr>
          <w:sz w:val="22"/>
          <w:szCs w:val="22"/>
        </w:rPr>
        <w:t xml:space="preserve">, </w:t>
      </w:r>
      <w:r w:rsidR="003936F3">
        <w:rPr>
          <w:sz w:val="22"/>
          <w:szCs w:val="22"/>
        </w:rPr>
        <w:t>Snowflake</w:t>
      </w:r>
      <w:r w:rsidRPr="003936F3">
        <w:rPr>
          <w:sz w:val="22"/>
          <w:szCs w:val="22"/>
        </w:rPr>
        <w:t>,</w:t>
      </w:r>
      <w:r w:rsidRPr="003936F3">
        <w:rPr>
          <w:spacing w:val="-2"/>
          <w:sz w:val="22"/>
          <w:szCs w:val="22"/>
        </w:rPr>
        <w:t xml:space="preserve"> </w:t>
      </w:r>
      <w:r w:rsidR="003936F3">
        <w:rPr>
          <w:sz w:val="22"/>
          <w:szCs w:val="22"/>
        </w:rPr>
        <w:t>Linux</w:t>
      </w:r>
      <w:r w:rsidRPr="003936F3">
        <w:rPr>
          <w:sz w:val="22"/>
          <w:szCs w:val="22"/>
        </w:rPr>
        <w:t xml:space="preserve">, </w:t>
      </w:r>
      <w:r w:rsidR="003936F3">
        <w:rPr>
          <w:sz w:val="22"/>
          <w:szCs w:val="22"/>
        </w:rPr>
        <w:t>Unix</w:t>
      </w:r>
      <w:r w:rsidRPr="003936F3">
        <w:rPr>
          <w:sz w:val="22"/>
          <w:szCs w:val="22"/>
        </w:rPr>
        <w:t>,</w:t>
      </w:r>
      <w:r w:rsidRPr="003936F3">
        <w:rPr>
          <w:spacing w:val="-1"/>
          <w:sz w:val="22"/>
          <w:szCs w:val="22"/>
        </w:rPr>
        <w:t xml:space="preserve"> </w:t>
      </w:r>
      <w:r w:rsidR="00555E15">
        <w:rPr>
          <w:sz w:val="22"/>
          <w:szCs w:val="22"/>
        </w:rPr>
        <w:t>SQL</w:t>
      </w:r>
      <w:r w:rsidR="00555E15" w:rsidRPr="003936F3">
        <w:rPr>
          <w:sz w:val="22"/>
          <w:szCs w:val="22"/>
        </w:rPr>
        <w:t>,</w:t>
      </w:r>
      <w:r w:rsidR="00555E15">
        <w:rPr>
          <w:sz w:val="22"/>
          <w:szCs w:val="22"/>
        </w:rPr>
        <w:t xml:space="preserve"> Teradata</w:t>
      </w:r>
      <w:r w:rsidRPr="003936F3">
        <w:rPr>
          <w:b w:val="0"/>
          <w:sz w:val="22"/>
          <w:szCs w:val="22"/>
        </w:rPr>
        <w:t>.</w:t>
      </w:r>
    </w:p>
    <w:p w14:paraId="22BEFDFF" w14:textId="091CD6B7" w:rsidR="00A769BE" w:rsidRDefault="00A769BE">
      <w:pPr>
        <w:pStyle w:val="Heading1"/>
        <w:tabs>
          <w:tab w:val="left" w:pos="9440"/>
        </w:tabs>
        <w:ind w:left="131" w:right="242"/>
        <w:rPr>
          <w:sz w:val="22"/>
          <w:szCs w:val="22"/>
        </w:rPr>
      </w:pPr>
      <w:r>
        <w:rPr>
          <w:sz w:val="22"/>
          <w:szCs w:val="22"/>
        </w:rPr>
        <w:t>Snowflake Developer</w:t>
      </w:r>
    </w:p>
    <w:p w14:paraId="0B48576D" w14:textId="0ECF33C7" w:rsidR="00A769BE" w:rsidRPr="003936F3" w:rsidRDefault="00A769BE">
      <w:pPr>
        <w:pStyle w:val="Heading1"/>
        <w:tabs>
          <w:tab w:val="left" w:pos="9440"/>
        </w:tabs>
        <w:ind w:left="131" w:right="242"/>
        <w:rPr>
          <w:b w:val="0"/>
          <w:sz w:val="22"/>
          <w:szCs w:val="22"/>
        </w:rPr>
      </w:pPr>
      <w:r>
        <w:rPr>
          <w:sz w:val="22"/>
          <w:szCs w:val="22"/>
        </w:rPr>
        <w:t>Project: Snowflake Migration Project AT&amp;T.</w:t>
      </w:r>
    </w:p>
    <w:p w14:paraId="6A5BBFF9" w14:textId="77777777" w:rsidR="001D04D7" w:rsidRPr="006C51FE" w:rsidRDefault="001D04D7" w:rsidP="006C51FE">
      <w:pPr>
        <w:pStyle w:val="ListParagraph"/>
        <w:widowControl/>
        <w:numPr>
          <w:ilvl w:val="0"/>
          <w:numId w:val="11"/>
        </w:numPr>
        <w:autoSpaceDE/>
        <w:autoSpaceDN/>
        <w:rPr>
          <w:sz w:val="24"/>
          <w:szCs w:val="24"/>
          <w:lang w:val="en-IN" w:eastAsia="en-IN"/>
        </w:rPr>
      </w:pPr>
      <w:r w:rsidRPr="006C51FE">
        <w:rPr>
          <w:sz w:val="24"/>
          <w:szCs w:val="24"/>
          <w:shd w:val="clear" w:color="auto" w:fill="FFFFFF"/>
        </w:rPr>
        <w:t>Spearheaded the successful migration of data from Teradata and Vertica to Snowflake and Azure, driving efficiency and scalability for Tech Mahindra's clients; achieved seamless transition and reduced data processing time by 40%</w:t>
      </w:r>
    </w:p>
    <w:p w14:paraId="19149673" w14:textId="61D959ED" w:rsidR="00B2267E" w:rsidRPr="006C51FE" w:rsidRDefault="00D703AF" w:rsidP="006C51FE">
      <w:pPr>
        <w:pStyle w:val="ListParagraph"/>
        <w:widowControl/>
        <w:numPr>
          <w:ilvl w:val="0"/>
          <w:numId w:val="11"/>
        </w:numPr>
        <w:autoSpaceDE/>
        <w:autoSpaceDN/>
        <w:rPr>
          <w:sz w:val="24"/>
          <w:szCs w:val="24"/>
          <w:lang w:val="en-IN" w:eastAsia="en-IN"/>
        </w:rPr>
      </w:pPr>
      <w:r w:rsidRPr="006C51FE">
        <w:rPr>
          <w:sz w:val="24"/>
          <w:szCs w:val="24"/>
          <w:lang w:val="en-IN" w:eastAsia="en-IN"/>
        </w:rPr>
        <w:t xml:space="preserve">The AZ copy procedure, which increases total development productivity by 20%, loads data from an on-premises production server into an Azure container by creating a file on the development server. </w:t>
      </w:r>
    </w:p>
    <w:p w14:paraId="052ADE33" w14:textId="589B0B57" w:rsidR="001D04D7" w:rsidRPr="006C51FE" w:rsidRDefault="001D04D7" w:rsidP="006C51FE">
      <w:pPr>
        <w:pStyle w:val="ListParagraph"/>
        <w:widowControl/>
        <w:numPr>
          <w:ilvl w:val="0"/>
          <w:numId w:val="11"/>
        </w:numPr>
        <w:autoSpaceDE/>
        <w:autoSpaceDN/>
        <w:rPr>
          <w:sz w:val="24"/>
          <w:szCs w:val="24"/>
          <w:lang w:val="en-IN" w:eastAsia="en-IN"/>
        </w:rPr>
      </w:pPr>
      <w:r w:rsidRPr="006C51FE">
        <w:rPr>
          <w:color w:val="07142B"/>
          <w:sz w:val="24"/>
          <w:szCs w:val="24"/>
        </w:rPr>
        <w:t>Improved software quality by conducting thorough code reviews and providing constructive feedback to team members</w:t>
      </w:r>
    </w:p>
    <w:p w14:paraId="485F549B" w14:textId="33A56EEE" w:rsidR="001D04D7" w:rsidRPr="006C51FE" w:rsidRDefault="001D04D7" w:rsidP="006C51FE">
      <w:pPr>
        <w:pStyle w:val="ListParagraph"/>
        <w:numPr>
          <w:ilvl w:val="0"/>
          <w:numId w:val="11"/>
        </w:numPr>
        <w:tabs>
          <w:tab w:val="left" w:pos="741"/>
          <w:tab w:val="left" w:pos="742"/>
        </w:tabs>
        <w:spacing w:line="221" w:lineRule="exact"/>
        <w:ind w:right="219"/>
        <w:rPr>
          <w:rFonts w:ascii="Symbol" w:hAnsi="Symbol"/>
          <w:sz w:val="24"/>
          <w:szCs w:val="24"/>
        </w:rPr>
      </w:pPr>
      <w:r w:rsidRPr="006C51FE">
        <w:rPr>
          <w:sz w:val="24"/>
          <w:szCs w:val="24"/>
        </w:rPr>
        <w:t>Executed a successful migration project, leading a team of developers to seamlessly transition data and systems, resulting in a 50% reduction in downtime and a 30% increase in productivity.</w:t>
      </w:r>
    </w:p>
    <w:p w14:paraId="10207619" w14:textId="30D2018D" w:rsidR="001D04D7" w:rsidRPr="006C51FE" w:rsidRDefault="001D04D7" w:rsidP="006C51FE">
      <w:pPr>
        <w:pStyle w:val="ListParagraph"/>
        <w:numPr>
          <w:ilvl w:val="0"/>
          <w:numId w:val="11"/>
        </w:numPr>
        <w:tabs>
          <w:tab w:val="left" w:pos="741"/>
          <w:tab w:val="left" w:pos="742"/>
        </w:tabs>
        <w:spacing w:line="221" w:lineRule="exact"/>
        <w:rPr>
          <w:rFonts w:ascii="Symbol" w:hAnsi="Symbol"/>
          <w:sz w:val="24"/>
          <w:szCs w:val="24"/>
        </w:rPr>
      </w:pPr>
      <w:r w:rsidRPr="006C51FE">
        <w:rPr>
          <w:sz w:val="24"/>
          <w:szCs w:val="24"/>
        </w:rPr>
        <w:t>Implemented Snow SQL conversion process for the team, ensuring smooth migration of data from multiple source systems to Snowflake and Azure, optimized database performance and reduced query response time by 50%</w:t>
      </w:r>
    </w:p>
    <w:p w14:paraId="3E698D8F" w14:textId="55A6A5A3" w:rsidR="00604594" w:rsidRDefault="00604594" w:rsidP="006C51FE">
      <w:pPr>
        <w:pStyle w:val="ListParagraph"/>
        <w:widowControl/>
        <w:numPr>
          <w:ilvl w:val="0"/>
          <w:numId w:val="11"/>
        </w:numPr>
        <w:autoSpaceDE/>
        <w:autoSpaceDN/>
        <w:rPr>
          <w:sz w:val="24"/>
          <w:szCs w:val="24"/>
          <w:lang w:val="en-IN" w:eastAsia="en-IN"/>
        </w:rPr>
      </w:pPr>
      <w:r w:rsidRPr="006C51FE">
        <w:rPr>
          <w:sz w:val="24"/>
          <w:szCs w:val="24"/>
          <w:lang w:val="en-IN" w:eastAsia="en-IN"/>
        </w:rPr>
        <w:t xml:space="preserve">Awarded Employee of the Year recognition for meeting goals and objectives and making a 27% contribution to overall success. </w:t>
      </w:r>
    </w:p>
    <w:p w14:paraId="6AF0F5E3" w14:textId="648AF8D7" w:rsidR="008753DA" w:rsidRPr="002D2708" w:rsidRDefault="008753DA" w:rsidP="008753DA">
      <w:pPr>
        <w:pStyle w:val="Heading1"/>
        <w:spacing w:before="143"/>
        <w:ind w:left="0"/>
      </w:pPr>
      <w:r>
        <w:rPr>
          <w:noProof/>
          <w:sz w:val="22"/>
          <w:szCs w:val="22"/>
        </w:rPr>
        <mc:AlternateContent>
          <mc:Choice Requires="wps">
            <w:drawing>
              <wp:anchor distT="0" distB="0" distL="0" distR="0" simplePos="0" relativeHeight="487590400" behindDoc="1" locked="0" layoutInCell="1" allowOverlap="1" wp14:anchorId="3916030C" wp14:editId="1C7FA752">
                <wp:simplePos x="0" y="0"/>
                <wp:positionH relativeFrom="page">
                  <wp:posOffset>306532</wp:posOffset>
                </wp:positionH>
                <wp:positionV relativeFrom="paragraph">
                  <wp:posOffset>262890</wp:posOffset>
                </wp:positionV>
                <wp:extent cx="6896100" cy="1270"/>
                <wp:effectExtent l="0" t="0" r="0" b="0"/>
                <wp:wrapTopAndBottom/>
                <wp:docPr id="1240802256"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96100" cy="1270"/>
                        </a:xfrm>
                        <a:custGeom>
                          <a:avLst/>
                          <a:gdLst>
                            <a:gd name="T0" fmla="+- 0 690 690"/>
                            <a:gd name="T1" fmla="*/ T0 w 10860"/>
                            <a:gd name="T2" fmla="+- 0 11550 690"/>
                            <a:gd name="T3" fmla="*/ T2 w 10860"/>
                          </a:gdLst>
                          <a:ahLst/>
                          <a:cxnLst>
                            <a:cxn ang="0">
                              <a:pos x="T1" y="0"/>
                            </a:cxn>
                            <a:cxn ang="0">
                              <a:pos x="T3" y="0"/>
                            </a:cxn>
                          </a:cxnLst>
                          <a:rect l="0" t="0" r="r" b="b"/>
                          <a:pathLst>
                            <a:path w="10860">
                              <a:moveTo>
                                <a:pt x="0" y="0"/>
                              </a:moveTo>
                              <a:lnTo>
                                <a:pt x="1086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EA3460" id="Freeform 3" o:spid="_x0000_s1026" style="position:absolute;margin-left:24.15pt;margin-top:20.7pt;width:543pt;height:.1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8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" path="m,l10860,e" filled="f">
                <v:path arrowok="t" o:connecttype="custom" o:connectlocs="0,0;6896100,0" o:connectangles="0,0"/>
                <w10:wrap type="topAndBottom" anchorx="page"/>
              </v:shape>
            </w:pict>
          </mc:Fallback>
        </mc:AlternateContent>
      </w:r>
      <w:r w:rsidRPr="002D2708">
        <w:rPr>
          <w:sz w:val="22"/>
          <w:szCs w:val="22"/>
        </w:rPr>
        <w:t>PROFESSIONAL</w:t>
      </w:r>
      <w:r w:rsidRPr="002D2708">
        <w:rPr>
          <w:spacing w:val="-10"/>
          <w:sz w:val="22"/>
          <w:szCs w:val="22"/>
        </w:rPr>
        <w:t xml:space="preserve"> </w:t>
      </w:r>
      <w:r w:rsidRPr="002D2708">
        <w:rPr>
          <w:sz w:val="22"/>
          <w:szCs w:val="22"/>
        </w:rPr>
        <w:t>EXPERIEN</w:t>
      </w:r>
      <w:r>
        <w:rPr>
          <w:sz w:val="22"/>
          <w:szCs w:val="22"/>
        </w:rPr>
        <w:t>CE</w:t>
      </w:r>
      <w:r>
        <w:rPr>
          <w:sz w:val="22"/>
          <w:szCs w:val="22"/>
        </w:rPr>
        <w:t xml:space="preserve"> 2</w:t>
      </w:r>
    </w:p>
    <w:p w14:paraId="4227A297" w14:textId="5F9FF54D" w:rsidR="008753DA" w:rsidRDefault="008753DA" w:rsidP="008753DA">
      <w:pPr>
        <w:widowControl/>
        <w:autoSpaceDE/>
        <w:autoSpaceDN/>
        <w:rPr>
          <w:b/>
          <w:bCs/>
          <w:sz w:val="24"/>
          <w:szCs w:val="24"/>
          <w:lang w:val="en-IN" w:eastAsia="en-IN"/>
        </w:rPr>
      </w:pPr>
      <w:r w:rsidRPr="008753DA">
        <w:rPr>
          <w:b/>
          <w:bCs/>
          <w:sz w:val="24"/>
          <w:szCs w:val="24"/>
          <w:lang w:val="en-IN" w:eastAsia="en-IN"/>
        </w:rPr>
        <w:t>Process Associate</w:t>
      </w:r>
      <w:r>
        <w:rPr>
          <w:b/>
          <w:bCs/>
          <w:sz w:val="24"/>
          <w:szCs w:val="24"/>
          <w:lang w:val="en-IN" w:eastAsia="en-IN"/>
        </w:rPr>
        <w:t xml:space="preserve"> at Genpact, Warangal                                                                              07/2024-10/2024</w:t>
      </w:r>
    </w:p>
    <w:p w14:paraId="0BB63445" w14:textId="7C3424D9" w:rsidR="008753DA" w:rsidRDefault="008753DA" w:rsidP="008753DA">
      <w:pPr>
        <w:widowControl/>
        <w:autoSpaceDE/>
        <w:autoSpaceDN/>
        <w:rPr>
          <w:b/>
          <w:bCs/>
          <w:sz w:val="24"/>
          <w:szCs w:val="24"/>
          <w:lang w:val="en-IN" w:eastAsia="en-IN"/>
        </w:rPr>
      </w:pPr>
      <w:r>
        <w:rPr>
          <w:b/>
          <w:bCs/>
          <w:sz w:val="24"/>
          <w:szCs w:val="24"/>
          <w:lang w:val="en-IN" w:eastAsia="en-IN"/>
        </w:rPr>
        <w:t>Content Moderator</w:t>
      </w:r>
    </w:p>
    <w:p w14:paraId="67F3B11F" w14:textId="110EC8AA" w:rsidR="008C65BE" w:rsidRDefault="008C65BE" w:rsidP="008C65BE">
      <w:pPr>
        <w:pStyle w:val="ListParagraph"/>
        <w:widowControl/>
        <w:numPr>
          <w:ilvl w:val="0"/>
          <w:numId w:val="12"/>
        </w:numPr>
        <w:autoSpaceDE/>
        <w:autoSpaceDN/>
        <w:rPr>
          <w:sz w:val="24"/>
          <w:szCs w:val="24"/>
          <w:lang w:val="en-IN" w:eastAsia="en-IN"/>
        </w:rPr>
      </w:pPr>
      <w:r w:rsidRPr="008C65BE">
        <w:rPr>
          <w:sz w:val="24"/>
          <w:szCs w:val="24"/>
          <w:lang w:val="en-IN" w:eastAsia="en-IN"/>
        </w:rPr>
        <w:t>Reviewed and moderated user-generated content across various platforms to ensure compliance with community guidelines and policies.</w:t>
      </w:r>
    </w:p>
    <w:p w14:paraId="2B85D235" w14:textId="6D673F55" w:rsidR="008C65BE" w:rsidRDefault="008C65BE" w:rsidP="008C65BE">
      <w:pPr>
        <w:pStyle w:val="ListParagraph"/>
        <w:widowControl/>
        <w:numPr>
          <w:ilvl w:val="0"/>
          <w:numId w:val="12"/>
        </w:numPr>
        <w:autoSpaceDE/>
        <w:autoSpaceDN/>
        <w:rPr>
          <w:sz w:val="24"/>
          <w:szCs w:val="24"/>
          <w:lang w:val="en-IN" w:eastAsia="en-IN"/>
        </w:rPr>
      </w:pPr>
      <w:r w:rsidRPr="008C65BE">
        <w:rPr>
          <w:sz w:val="24"/>
          <w:szCs w:val="24"/>
          <w:lang w:val="en-IN" w:eastAsia="en-IN"/>
        </w:rPr>
        <w:t>Maintained a high level of accuracy while reviewing large volumes of content daily</w:t>
      </w:r>
      <w:r>
        <w:rPr>
          <w:sz w:val="24"/>
          <w:szCs w:val="24"/>
          <w:lang w:val="en-IN" w:eastAsia="en-IN"/>
        </w:rPr>
        <w:t>.</w:t>
      </w:r>
    </w:p>
    <w:p w14:paraId="592C7F98" w14:textId="448EA530" w:rsidR="008753DA" w:rsidRPr="008C65BE" w:rsidRDefault="008C65BE" w:rsidP="008753DA">
      <w:pPr>
        <w:pStyle w:val="ListParagraph"/>
        <w:widowControl/>
        <w:numPr>
          <w:ilvl w:val="0"/>
          <w:numId w:val="12"/>
        </w:numPr>
        <w:autoSpaceDE/>
        <w:autoSpaceDN/>
        <w:rPr>
          <w:sz w:val="24"/>
          <w:szCs w:val="24"/>
          <w:lang w:val="en-IN" w:eastAsia="en-IN"/>
        </w:rPr>
      </w:pPr>
      <w:r w:rsidRPr="008C65BE">
        <w:rPr>
          <w:sz w:val="24"/>
          <w:szCs w:val="24"/>
          <w:lang w:val="en-IN" w:eastAsia="en-IN"/>
        </w:rPr>
        <w:t xml:space="preserve">Successfully handled an average of </w:t>
      </w:r>
      <w:r>
        <w:rPr>
          <w:sz w:val="24"/>
          <w:szCs w:val="24"/>
          <w:lang w:val="en-IN" w:eastAsia="en-IN"/>
        </w:rPr>
        <w:t>200</w:t>
      </w:r>
      <w:r w:rsidRPr="008C65BE">
        <w:rPr>
          <w:sz w:val="24"/>
          <w:szCs w:val="24"/>
          <w:lang w:val="en-IN" w:eastAsia="en-IN"/>
        </w:rPr>
        <w:t xml:space="preserve"> number of content submissions per day with a high accuracy rate.</w:t>
      </w:r>
    </w:p>
    <w:p w14:paraId="688F0B10" w14:textId="642B8BE6" w:rsidR="00E576E2" w:rsidRDefault="004662B5" w:rsidP="004662B5">
      <w:pPr>
        <w:tabs>
          <w:tab w:val="left" w:pos="742"/>
          <w:tab w:val="left" w:pos="9392"/>
        </w:tabs>
        <w:ind w:right="136"/>
        <w:jc w:val="both"/>
      </w:pPr>
      <w:r>
        <w:rPr>
          <w:b/>
        </w:rPr>
        <w:t xml:space="preserve">   </w:t>
      </w:r>
      <w:r w:rsidR="00E576E2" w:rsidRPr="004662B5">
        <w:rPr>
          <w:b/>
        </w:rPr>
        <w:t>ACADEMIC PROJECT</w:t>
      </w:r>
    </w:p>
    <w:p w14:paraId="43015A6E" w14:textId="75A2EF1D" w:rsidR="00FA28D3" w:rsidRPr="009B4D51" w:rsidRDefault="004662B5" w:rsidP="00FA28D3">
      <w:pPr>
        <w:tabs>
          <w:tab w:val="left" w:pos="741"/>
          <w:tab w:val="left" w:pos="742"/>
        </w:tabs>
        <w:ind w:right="897"/>
        <w:rPr>
          <w:rStyle w:val="selectable-text"/>
          <w:rFonts w:ascii="Symbol" w:hAnsi="Symbol"/>
          <w:b/>
          <w:bCs/>
        </w:rPr>
      </w:pPr>
      <w:r>
        <w:rPr>
          <w:noProof/>
        </w:rPr>
        <mc:AlternateContent>
          <mc:Choice Requires="wps">
            <w:drawing>
              <wp:anchor distT="0" distB="0" distL="0" distR="0" simplePos="0" relativeHeight="487588352" behindDoc="1" locked="0" layoutInCell="1" allowOverlap="1" wp14:anchorId="38B5CA9A" wp14:editId="1CB0D4DD">
                <wp:simplePos x="0" y="0"/>
                <wp:positionH relativeFrom="page">
                  <wp:posOffset>334241</wp:posOffset>
                </wp:positionH>
                <wp:positionV relativeFrom="paragraph">
                  <wp:posOffset>35675</wp:posOffset>
                </wp:positionV>
                <wp:extent cx="6896100" cy="1270"/>
                <wp:effectExtent l="0" t="0" r="0" b="0"/>
                <wp:wrapTopAndBottom/>
                <wp:docPr id="458270471"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96100" cy="1270"/>
                        </a:xfrm>
                        <a:custGeom>
                          <a:avLst/>
                          <a:gdLst>
                            <a:gd name="T0" fmla="+- 0 690 690"/>
                            <a:gd name="T1" fmla="*/ T0 w 10860"/>
                            <a:gd name="T2" fmla="+- 0 11550 690"/>
                            <a:gd name="T3" fmla="*/ T2 w 10860"/>
                          </a:gdLst>
                          <a:ahLst/>
                          <a:cxnLst>
                            <a:cxn ang="0">
                              <a:pos x="T1" y="0"/>
                            </a:cxn>
                            <a:cxn ang="0">
                              <a:pos x="T3" y="0"/>
                            </a:cxn>
                          </a:cxnLst>
                          <a:rect l="0" t="0" r="r" b="b"/>
                          <a:pathLst>
                            <a:path w="10860">
                              <a:moveTo>
                                <a:pt x="0" y="0"/>
                              </a:moveTo>
                              <a:lnTo>
                                <a:pt x="1086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0D5D55" id="Freeform 2" o:spid="_x0000_s1026" style="position:absolute;margin-left:26.3pt;margin-top:2.8pt;width:543pt;height:.1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8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" path="m,l10860,e" filled="f">
                <v:path arrowok="t" o:connecttype="custom" o:connectlocs="0,0;6896100,0" o:connectangles="0,0"/>
                <w10:wrap type="topAndBottom" anchorx="page"/>
              </v:shape>
            </w:pict>
          </mc:Fallback>
        </mc:AlternateContent>
      </w:r>
      <w:r w:rsidR="00FA28D3">
        <w:rPr>
          <w:rStyle w:val="selectable-text"/>
          <w:b/>
          <w:bCs/>
          <w:sz w:val="24"/>
          <w:szCs w:val="24"/>
        </w:rPr>
        <w:t xml:space="preserve">      </w:t>
      </w:r>
      <w:r w:rsidR="00FA28D3" w:rsidRPr="00FA28D3">
        <w:rPr>
          <w:rStyle w:val="selectable-text"/>
          <w:b/>
          <w:bCs/>
          <w:sz w:val="24"/>
          <w:szCs w:val="24"/>
        </w:rPr>
        <w:t>Mini Project - Portable Fan</w:t>
      </w:r>
      <w:r w:rsidR="009B4D51">
        <w:rPr>
          <w:rStyle w:val="selectable-text"/>
          <w:b/>
          <w:bCs/>
          <w:sz w:val="24"/>
          <w:szCs w:val="24"/>
        </w:rPr>
        <w:t xml:space="preserve">                                                                                           </w:t>
      </w:r>
      <w:r w:rsidR="00B55150">
        <w:rPr>
          <w:rStyle w:val="selectable-text"/>
          <w:b/>
          <w:bCs/>
          <w:sz w:val="24"/>
          <w:szCs w:val="24"/>
        </w:rPr>
        <w:t xml:space="preserve"> </w:t>
      </w:r>
      <w:r w:rsidR="00FA28D3" w:rsidRPr="009B4D51">
        <w:rPr>
          <w:rStyle w:val="selectable-text"/>
          <w:b/>
          <w:bCs/>
        </w:rPr>
        <w:t>09/2019 - 06/2020</w:t>
      </w:r>
    </w:p>
    <w:p w14:paraId="7B3DDDF3" w14:textId="38946BD9" w:rsidR="007F3CCC" w:rsidRPr="00F93699" w:rsidRDefault="009B4D51" w:rsidP="00F93699">
      <w:pPr>
        <w:widowControl/>
        <w:autoSpaceDE/>
        <w:autoSpaceDN/>
        <w:ind w:left="1080"/>
        <w:rPr>
          <w:sz w:val="24"/>
          <w:szCs w:val="24"/>
          <w:lang w:val="en-IN" w:eastAsia="en-IN"/>
        </w:rPr>
      </w:pPr>
      <w:r w:rsidRPr="00F93699">
        <w:rPr>
          <w:sz w:val="24"/>
          <w:szCs w:val="24"/>
          <w:lang w:val="en-IN" w:eastAsia="en-IN"/>
        </w:rPr>
        <w:t xml:space="preserve">Because of their compact size and light weight, portable tiny fans are simple to take around in pockets or </w:t>
      </w:r>
      <w:r w:rsidR="004B7F6E" w:rsidRPr="00F93699">
        <w:rPr>
          <w:sz w:val="24"/>
          <w:szCs w:val="24"/>
          <w:lang w:val="en-IN" w:eastAsia="en-IN"/>
        </w:rPr>
        <w:t>bags. The</w:t>
      </w:r>
      <w:r w:rsidRPr="00F93699">
        <w:rPr>
          <w:sz w:val="24"/>
          <w:szCs w:val="24"/>
          <w:lang w:val="en-IN" w:eastAsia="en-IN"/>
        </w:rPr>
        <w:t xml:space="preserve"> majority of portable micro fans are reasonably priced, providing a cheap way to stay comfortable and cool while on the go. A device with a cord that can be effortlessly moved by hand from one location to another is a portable fan. Box fans, window box fans, dual window fans, window fans, and desk/table fans are examples of portable fans.</w:t>
      </w:r>
      <w:r w:rsidR="007F3CCC" w:rsidRPr="00F93699">
        <w:rPr>
          <w:sz w:val="24"/>
          <w:szCs w:val="24"/>
          <w:lang w:val="en-IN" w:eastAsia="en-IN"/>
        </w:rPr>
        <w:t xml:space="preserve">     </w:t>
      </w:r>
    </w:p>
    <w:p w14:paraId="3ECA0B3E" w14:textId="77A55458" w:rsidR="00625BF0" w:rsidRPr="00F93699" w:rsidRDefault="00625BF0" w:rsidP="00F93699">
      <w:pPr>
        <w:widowControl/>
        <w:autoSpaceDE/>
        <w:autoSpaceDN/>
        <w:ind w:left="1080"/>
        <w:rPr>
          <w:sz w:val="24"/>
          <w:szCs w:val="24"/>
          <w:lang w:val="en-IN" w:eastAsia="en-IN"/>
        </w:rPr>
      </w:pPr>
    </w:p>
    <w:p w14:paraId="31B95A79" w14:textId="0AA28B55" w:rsidR="00FA28D3" w:rsidRPr="00F93699" w:rsidRDefault="00FA28D3" w:rsidP="00F93699">
      <w:pPr>
        <w:tabs>
          <w:tab w:val="left" w:pos="741"/>
          <w:tab w:val="left" w:pos="742"/>
        </w:tabs>
        <w:spacing w:before="3"/>
        <w:ind w:left="360" w:right="323"/>
        <w:rPr>
          <w:rFonts w:ascii="Symbol" w:hAnsi="Symbol"/>
          <w:b/>
          <w:bCs/>
          <w:sz w:val="24"/>
          <w:szCs w:val="24"/>
        </w:rPr>
      </w:pPr>
      <w:r w:rsidRPr="00F93699">
        <w:rPr>
          <w:b/>
          <w:bCs/>
          <w:sz w:val="24"/>
          <w:szCs w:val="24"/>
        </w:rPr>
        <w:t xml:space="preserve">Major Project - Blockchain based Vehicle to Grid </w:t>
      </w:r>
      <w:r w:rsidR="00C80B16" w:rsidRPr="00F93699">
        <w:rPr>
          <w:b/>
          <w:bCs/>
          <w:sz w:val="24"/>
          <w:szCs w:val="24"/>
        </w:rPr>
        <w:t>network</w:t>
      </w:r>
      <w:r w:rsidRPr="00F93699">
        <w:rPr>
          <w:b/>
          <w:bCs/>
          <w:sz w:val="24"/>
          <w:szCs w:val="24"/>
        </w:rPr>
        <w:t xml:space="preserve"> V2</w:t>
      </w:r>
      <w:r w:rsidR="006615BA" w:rsidRPr="00F93699">
        <w:rPr>
          <w:b/>
          <w:bCs/>
          <w:sz w:val="24"/>
          <w:szCs w:val="24"/>
        </w:rPr>
        <w:t>G</w:t>
      </w:r>
      <w:r w:rsidR="007F3CCC" w:rsidRPr="00F93699">
        <w:rPr>
          <w:b/>
          <w:bCs/>
          <w:sz w:val="24"/>
          <w:szCs w:val="24"/>
        </w:rPr>
        <w:t>.</w:t>
      </w:r>
      <w:r w:rsidR="006615BA" w:rsidRPr="00F93699">
        <w:rPr>
          <w:b/>
          <w:bCs/>
          <w:sz w:val="24"/>
          <w:szCs w:val="24"/>
        </w:rPr>
        <w:t xml:space="preserve">  </w:t>
      </w:r>
      <w:r w:rsidR="009B4D51" w:rsidRPr="00F93699">
        <w:rPr>
          <w:b/>
          <w:bCs/>
          <w:sz w:val="24"/>
          <w:szCs w:val="24"/>
        </w:rPr>
        <w:t xml:space="preserve">                       </w:t>
      </w:r>
      <w:r w:rsidR="006615BA" w:rsidRPr="00F93699">
        <w:rPr>
          <w:b/>
          <w:bCs/>
          <w:sz w:val="24"/>
          <w:szCs w:val="24"/>
        </w:rPr>
        <w:t xml:space="preserve"> </w:t>
      </w:r>
      <w:r w:rsidR="009B4D51" w:rsidRPr="00F93699">
        <w:rPr>
          <w:b/>
          <w:bCs/>
          <w:sz w:val="24"/>
          <w:szCs w:val="24"/>
        </w:rPr>
        <w:t xml:space="preserve"> </w:t>
      </w:r>
      <w:r w:rsidR="007F3CCC" w:rsidRPr="00F93699">
        <w:rPr>
          <w:b/>
          <w:bCs/>
          <w:sz w:val="24"/>
          <w:szCs w:val="24"/>
        </w:rPr>
        <w:t xml:space="preserve">  </w:t>
      </w:r>
      <w:r w:rsidRPr="00F93699">
        <w:rPr>
          <w:b/>
          <w:bCs/>
        </w:rPr>
        <w:t>10/2020 - 06/2021</w:t>
      </w:r>
    </w:p>
    <w:p w14:paraId="11C92BA7" w14:textId="2D9A972A" w:rsidR="00837A8B" w:rsidRPr="00F93699" w:rsidRDefault="00837A8B" w:rsidP="00F93699">
      <w:pPr>
        <w:widowControl/>
        <w:autoSpaceDE/>
        <w:autoSpaceDN/>
        <w:ind w:left="1080"/>
        <w:rPr>
          <w:sz w:val="24"/>
          <w:szCs w:val="24"/>
          <w:lang w:val="en-IN" w:eastAsia="en-IN"/>
        </w:rPr>
      </w:pPr>
      <w:r w:rsidRPr="00F93699">
        <w:rPr>
          <w:sz w:val="24"/>
          <w:szCs w:val="24"/>
          <w:lang w:val="en-IN" w:eastAsia="en-IN"/>
        </w:rPr>
        <w:t xml:space="preserve">The vehicle to grid (V2G) network, in which battery-powered cars supply energy to the grid, is a rapidly </w:t>
      </w:r>
      <w:r w:rsidR="007F3CCC" w:rsidRPr="00F93699">
        <w:rPr>
          <w:sz w:val="24"/>
          <w:szCs w:val="24"/>
          <w:lang w:val="en-IN" w:eastAsia="en-IN"/>
        </w:rPr>
        <w:t xml:space="preserve">            </w:t>
      </w:r>
      <w:r w:rsidRPr="00F93699">
        <w:rPr>
          <w:sz w:val="24"/>
          <w:szCs w:val="24"/>
          <w:lang w:val="en-IN" w:eastAsia="en-IN"/>
        </w:rPr>
        <w:t xml:space="preserve">developing concept. Implemented is a directed acyclic graph-based vehicle to grid network (DV2G), a lightweight </w:t>
      </w:r>
      <w:r w:rsidR="007F3CCC" w:rsidRPr="00F93699">
        <w:rPr>
          <w:sz w:val="24"/>
          <w:szCs w:val="24"/>
          <w:lang w:val="en-IN" w:eastAsia="en-IN"/>
        </w:rPr>
        <w:t xml:space="preserve">  </w:t>
      </w:r>
      <w:r w:rsidRPr="00F93699">
        <w:rPr>
          <w:sz w:val="24"/>
          <w:szCs w:val="24"/>
          <w:lang w:val="en-IN" w:eastAsia="en-IN"/>
        </w:rPr>
        <w:t>block chain-based protocol. It is employed to carry out cost-effective grid and vehicle negotiation.</w:t>
      </w:r>
    </w:p>
    <w:p w14:paraId="77052991" w14:textId="2E1D58E1" w:rsidR="00625BF0" w:rsidRDefault="00625BF0" w:rsidP="009B4D51">
      <w:pPr>
        <w:pStyle w:val="ListParagraph"/>
        <w:widowControl/>
        <w:autoSpaceDE/>
        <w:autoSpaceDN/>
        <w:spacing w:before="100" w:beforeAutospacing="1" w:after="100" w:afterAutospacing="1"/>
        <w:ind w:left="720" w:firstLine="0"/>
        <w:rPr>
          <w:rFonts w:ascii="Symbol" w:hAnsi="Symbol"/>
          <w:sz w:val="20"/>
        </w:rPr>
      </w:pPr>
    </w:p>
    <w:sectPr w:rsidR="00625BF0">
      <w:type w:val="continuous"/>
      <w:pgSz w:w="12240" w:h="15840"/>
      <w:pgMar w:top="360" w:right="260" w:bottom="280" w:left="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1B07A0"/>
    <w:multiLevelType w:val="hybridMultilevel"/>
    <w:tmpl w:val="6D90878C"/>
    <w:lvl w:ilvl="0" w:tplc="FFFFFFFF">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2E28D4"/>
    <w:multiLevelType w:val="hybridMultilevel"/>
    <w:tmpl w:val="E584A4B8"/>
    <w:lvl w:ilvl="0" w:tplc="1C1A7592">
      <w:start w:val="1"/>
      <w:numFmt w:val="decimal"/>
      <w:lvlText w:val="%1."/>
      <w:lvlJc w:val="left"/>
      <w:pPr>
        <w:ind w:left="1260" w:hanging="36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2" w15:restartNumberingAfterBreak="0">
    <w:nsid w:val="1DAD1F13"/>
    <w:multiLevelType w:val="hybridMultilevel"/>
    <w:tmpl w:val="16949C60"/>
    <w:lvl w:ilvl="0" w:tplc="FFFFFFFF">
      <w:numFmt w:val="bullet"/>
      <w:lvlText w:val="•"/>
      <w:lvlJc w:val="left"/>
      <w:pPr>
        <w:ind w:left="880" w:hanging="360"/>
      </w:pPr>
      <w:rPr>
        <w:rFonts w:hint="default"/>
        <w:lang w:val="en-US" w:eastAsia="en-US" w:bidi="ar-SA"/>
      </w:rPr>
    </w:lvl>
    <w:lvl w:ilvl="1" w:tplc="40090003" w:tentative="1">
      <w:start w:val="1"/>
      <w:numFmt w:val="bullet"/>
      <w:lvlText w:val="o"/>
      <w:lvlJc w:val="left"/>
      <w:pPr>
        <w:ind w:left="1600" w:hanging="360"/>
      </w:pPr>
      <w:rPr>
        <w:rFonts w:ascii="Courier New" w:hAnsi="Courier New" w:cs="Courier New" w:hint="default"/>
      </w:rPr>
    </w:lvl>
    <w:lvl w:ilvl="2" w:tplc="40090005" w:tentative="1">
      <w:start w:val="1"/>
      <w:numFmt w:val="bullet"/>
      <w:lvlText w:val=""/>
      <w:lvlJc w:val="left"/>
      <w:pPr>
        <w:ind w:left="2320" w:hanging="360"/>
      </w:pPr>
      <w:rPr>
        <w:rFonts w:ascii="Wingdings" w:hAnsi="Wingdings" w:hint="default"/>
      </w:rPr>
    </w:lvl>
    <w:lvl w:ilvl="3" w:tplc="40090001" w:tentative="1">
      <w:start w:val="1"/>
      <w:numFmt w:val="bullet"/>
      <w:lvlText w:val=""/>
      <w:lvlJc w:val="left"/>
      <w:pPr>
        <w:ind w:left="3040" w:hanging="360"/>
      </w:pPr>
      <w:rPr>
        <w:rFonts w:ascii="Symbol" w:hAnsi="Symbol" w:hint="default"/>
      </w:rPr>
    </w:lvl>
    <w:lvl w:ilvl="4" w:tplc="40090003" w:tentative="1">
      <w:start w:val="1"/>
      <w:numFmt w:val="bullet"/>
      <w:lvlText w:val="o"/>
      <w:lvlJc w:val="left"/>
      <w:pPr>
        <w:ind w:left="3760" w:hanging="360"/>
      </w:pPr>
      <w:rPr>
        <w:rFonts w:ascii="Courier New" w:hAnsi="Courier New" w:cs="Courier New" w:hint="default"/>
      </w:rPr>
    </w:lvl>
    <w:lvl w:ilvl="5" w:tplc="40090005" w:tentative="1">
      <w:start w:val="1"/>
      <w:numFmt w:val="bullet"/>
      <w:lvlText w:val=""/>
      <w:lvlJc w:val="left"/>
      <w:pPr>
        <w:ind w:left="4480" w:hanging="360"/>
      </w:pPr>
      <w:rPr>
        <w:rFonts w:ascii="Wingdings" w:hAnsi="Wingdings" w:hint="default"/>
      </w:rPr>
    </w:lvl>
    <w:lvl w:ilvl="6" w:tplc="40090001" w:tentative="1">
      <w:start w:val="1"/>
      <w:numFmt w:val="bullet"/>
      <w:lvlText w:val=""/>
      <w:lvlJc w:val="left"/>
      <w:pPr>
        <w:ind w:left="5200" w:hanging="360"/>
      </w:pPr>
      <w:rPr>
        <w:rFonts w:ascii="Symbol" w:hAnsi="Symbol" w:hint="default"/>
      </w:rPr>
    </w:lvl>
    <w:lvl w:ilvl="7" w:tplc="40090003" w:tentative="1">
      <w:start w:val="1"/>
      <w:numFmt w:val="bullet"/>
      <w:lvlText w:val="o"/>
      <w:lvlJc w:val="left"/>
      <w:pPr>
        <w:ind w:left="5920" w:hanging="360"/>
      </w:pPr>
      <w:rPr>
        <w:rFonts w:ascii="Courier New" w:hAnsi="Courier New" w:cs="Courier New" w:hint="default"/>
      </w:rPr>
    </w:lvl>
    <w:lvl w:ilvl="8" w:tplc="40090005" w:tentative="1">
      <w:start w:val="1"/>
      <w:numFmt w:val="bullet"/>
      <w:lvlText w:val=""/>
      <w:lvlJc w:val="left"/>
      <w:pPr>
        <w:ind w:left="6640" w:hanging="360"/>
      </w:pPr>
      <w:rPr>
        <w:rFonts w:ascii="Wingdings" w:hAnsi="Wingdings" w:hint="default"/>
      </w:rPr>
    </w:lvl>
  </w:abstractNum>
  <w:abstractNum w:abstractNumId="3" w15:restartNumberingAfterBreak="0">
    <w:nsid w:val="288D6971"/>
    <w:multiLevelType w:val="hybridMultilevel"/>
    <w:tmpl w:val="BA40DE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A995B94"/>
    <w:multiLevelType w:val="hybridMultilevel"/>
    <w:tmpl w:val="F8D6CDAA"/>
    <w:lvl w:ilvl="0" w:tplc="40090001">
      <w:start w:val="1"/>
      <w:numFmt w:val="bullet"/>
      <w:lvlText w:val=""/>
      <w:lvlJc w:val="left"/>
      <w:pPr>
        <w:ind w:left="741" w:hanging="363"/>
      </w:pPr>
      <w:rPr>
        <w:rFonts w:ascii="Symbol" w:hAnsi="Symbol" w:hint="default"/>
        <w:w w:val="91"/>
        <w:lang w:val="en-US" w:eastAsia="en-US" w:bidi="ar-SA"/>
      </w:rPr>
    </w:lvl>
    <w:lvl w:ilvl="1" w:tplc="FFFFFFFF">
      <w:numFmt w:val="bullet"/>
      <w:lvlText w:val="•"/>
      <w:lvlJc w:val="left"/>
      <w:pPr>
        <w:ind w:left="1808" w:hanging="363"/>
      </w:pPr>
      <w:rPr>
        <w:rFonts w:hint="default"/>
        <w:lang w:val="en-US" w:eastAsia="en-US" w:bidi="ar-SA"/>
      </w:rPr>
    </w:lvl>
    <w:lvl w:ilvl="2" w:tplc="FFFFFFFF">
      <w:numFmt w:val="bullet"/>
      <w:lvlText w:val="•"/>
      <w:lvlJc w:val="left"/>
      <w:pPr>
        <w:ind w:left="2876" w:hanging="363"/>
      </w:pPr>
      <w:rPr>
        <w:rFonts w:hint="default"/>
        <w:lang w:val="en-US" w:eastAsia="en-US" w:bidi="ar-SA"/>
      </w:rPr>
    </w:lvl>
    <w:lvl w:ilvl="3" w:tplc="FFFFFFFF">
      <w:numFmt w:val="bullet"/>
      <w:lvlText w:val="•"/>
      <w:lvlJc w:val="left"/>
      <w:pPr>
        <w:ind w:left="3944" w:hanging="363"/>
      </w:pPr>
      <w:rPr>
        <w:rFonts w:hint="default"/>
        <w:lang w:val="en-US" w:eastAsia="en-US" w:bidi="ar-SA"/>
      </w:rPr>
    </w:lvl>
    <w:lvl w:ilvl="4" w:tplc="FFFFFFFF">
      <w:numFmt w:val="bullet"/>
      <w:lvlText w:val="•"/>
      <w:lvlJc w:val="left"/>
      <w:pPr>
        <w:ind w:left="5012" w:hanging="363"/>
      </w:pPr>
      <w:rPr>
        <w:rFonts w:hint="default"/>
        <w:lang w:val="en-US" w:eastAsia="en-US" w:bidi="ar-SA"/>
      </w:rPr>
    </w:lvl>
    <w:lvl w:ilvl="5" w:tplc="FFFFFFFF">
      <w:numFmt w:val="bullet"/>
      <w:lvlText w:val="•"/>
      <w:lvlJc w:val="left"/>
      <w:pPr>
        <w:ind w:left="6080" w:hanging="363"/>
      </w:pPr>
      <w:rPr>
        <w:rFonts w:hint="default"/>
        <w:lang w:val="en-US" w:eastAsia="en-US" w:bidi="ar-SA"/>
      </w:rPr>
    </w:lvl>
    <w:lvl w:ilvl="6" w:tplc="FFFFFFFF">
      <w:numFmt w:val="bullet"/>
      <w:lvlText w:val="•"/>
      <w:lvlJc w:val="left"/>
      <w:pPr>
        <w:ind w:left="7148" w:hanging="363"/>
      </w:pPr>
      <w:rPr>
        <w:rFonts w:hint="default"/>
        <w:lang w:val="en-US" w:eastAsia="en-US" w:bidi="ar-SA"/>
      </w:rPr>
    </w:lvl>
    <w:lvl w:ilvl="7" w:tplc="FFFFFFFF">
      <w:numFmt w:val="bullet"/>
      <w:lvlText w:val="•"/>
      <w:lvlJc w:val="left"/>
      <w:pPr>
        <w:ind w:left="8216" w:hanging="363"/>
      </w:pPr>
      <w:rPr>
        <w:rFonts w:hint="default"/>
        <w:lang w:val="en-US" w:eastAsia="en-US" w:bidi="ar-SA"/>
      </w:rPr>
    </w:lvl>
    <w:lvl w:ilvl="8" w:tplc="FFFFFFFF">
      <w:numFmt w:val="bullet"/>
      <w:lvlText w:val="•"/>
      <w:lvlJc w:val="left"/>
      <w:pPr>
        <w:ind w:left="9284" w:hanging="363"/>
      </w:pPr>
      <w:rPr>
        <w:rFonts w:hint="default"/>
        <w:lang w:val="en-US" w:eastAsia="en-US" w:bidi="ar-SA"/>
      </w:rPr>
    </w:lvl>
  </w:abstractNum>
  <w:abstractNum w:abstractNumId="5" w15:restartNumberingAfterBreak="0">
    <w:nsid w:val="31670418"/>
    <w:multiLevelType w:val="hybridMultilevel"/>
    <w:tmpl w:val="10D2C942"/>
    <w:lvl w:ilvl="0" w:tplc="40090001">
      <w:start w:val="1"/>
      <w:numFmt w:val="bullet"/>
      <w:lvlText w:val=""/>
      <w:lvlJc w:val="left"/>
      <w:pPr>
        <w:ind w:left="880" w:hanging="360"/>
      </w:pPr>
      <w:rPr>
        <w:rFonts w:ascii="Symbol" w:hAnsi="Symbol" w:hint="default"/>
        <w:lang w:val="en-US" w:eastAsia="en-US" w:bidi="ar-SA"/>
      </w:rPr>
    </w:lvl>
    <w:lvl w:ilvl="1" w:tplc="FFFFFFFF" w:tentative="1">
      <w:start w:val="1"/>
      <w:numFmt w:val="bullet"/>
      <w:lvlText w:val="o"/>
      <w:lvlJc w:val="left"/>
      <w:pPr>
        <w:ind w:left="1600" w:hanging="360"/>
      </w:pPr>
      <w:rPr>
        <w:rFonts w:ascii="Courier New" w:hAnsi="Courier New" w:cs="Courier New" w:hint="default"/>
      </w:rPr>
    </w:lvl>
    <w:lvl w:ilvl="2" w:tplc="FFFFFFFF" w:tentative="1">
      <w:start w:val="1"/>
      <w:numFmt w:val="bullet"/>
      <w:lvlText w:val=""/>
      <w:lvlJc w:val="left"/>
      <w:pPr>
        <w:ind w:left="2320" w:hanging="360"/>
      </w:pPr>
      <w:rPr>
        <w:rFonts w:ascii="Wingdings" w:hAnsi="Wingdings" w:hint="default"/>
      </w:rPr>
    </w:lvl>
    <w:lvl w:ilvl="3" w:tplc="FFFFFFFF" w:tentative="1">
      <w:start w:val="1"/>
      <w:numFmt w:val="bullet"/>
      <w:lvlText w:val=""/>
      <w:lvlJc w:val="left"/>
      <w:pPr>
        <w:ind w:left="3040" w:hanging="360"/>
      </w:pPr>
      <w:rPr>
        <w:rFonts w:ascii="Symbol" w:hAnsi="Symbol" w:hint="default"/>
      </w:rPr>
    </w:lvl>
    <w:lvl w:ilvl="4" w:tplc="FFFFFFFF" w:tentative="1">
      <w:start w:val="1"/>
      <w:numFmt w:val="bullet"/>
      <w:lvlText w:val="o"/>
      <w:lvlJc w:val="left"/>
      <w:pPr>
        <w:ind w:left="3760" w:hanging="360"/>
      </w:pPr>
      <w:rPr>
        <w:rFonts w:ascii="Courier New" w:hAnsi="Courier New" w:cs="Courier New" w:hint="default"/>
      </w:rPr>
    </w:lvl>
    <w:lvl w:ilvl="5" w:tplc="FFFFFFFF" w:tentative="1">
      <w:start w:val="1"/>
      <w:numFmt w:val="bullet"/>
      <w:lvlText w:val=""/>
      <w:lvlJc w:val="left"/>
      <w:pPr>
        <w:ind w:left="4480" w:hanging="360"/>
      </w:pPr>
      <w:rPr>
        <w:rFonts w:ascii="Wingdings" w:hAnsi="Wingdings" w:hint="default"/>
      </w:rPr>
    </w:lvl>
    <w:lvl w:ilvl="6" w:tplc="FFFFFFFF" w:tentative="1">
      <w:start w:val="1"/>
      <w:numFmt w:val="bullet"/>
      <w:lvlText w:val=""/>
      <w:lvlJc w:val="left"/>
      <w:pPr>
        <w:ind w:left="5200" w:hanging="360"/>
      </w:pPr>
      <w:rPr>
        <w:rFonts w:ascii="Symbol" w:hAnsi="Symbol" w:hint="default"/>
      </w:rPr>
    </w:lvl>
    <w:lvl w:ilvl="7" w:tplc="FFFFFFFF" w:tentative="1">
      <w:start w:val="1"/>
      <w:numFmt w:val="bullet"/>
      <w:lvlText w:val="o"/>
      <w:lvlJc w:val="left"/>
      <w:pPr>
        <w:ind w:left="5920" w:hanging="360"/>
      </w:pPr>
      <w:rPr>
        <w:rFonts w:ascii="Courier New" w:hAnsi="Courier New" w:cs="Courier New" w:hint="default"/>
      </w:rPr>
    </w:lvl>
    <w:lvl w:ilvl="8" w:tplc="FFFFFFFF" w:tentative="1">
      <w:start w:val="1"/>
      <w:numFmt w:val="bullet"/>
      <w:lvlText w:val=""/>
      <w:lvlJc w:val="left"/>
      <w:pPr>
        <w:ind w:left="6640" w:hanging="360"/>
      </w:pPr>
      <w:rPr>
        <w:rFonts w:ascii="Wingdings" w:hAnsi="Wingdings" w:hint="default"/>
      </w:rPr>
    </w:lvl>
  </w:abstractNum>
  <w:abstractNum w:abstractNumId="6" w15:restartNumberingAfterBreak="0">
    <w:nsid w:val="3BEC1D5D"/>
    <w:multiLevelType w:val="hybridMultilevel"/>
    <w:tmpl w:val="2B62AE30"/>
    <w:lvl w:ilvl="0" w:tplc="40090001">
      <w:start w:val="1"/>
      <w:numFmt w:val="bullet"/>
      <w:lvlText w:val=""/>
      <w:lvlJc w:val="left"/>
      <w:pPr>
        <w:ind w:left="741" w:hanging="363"/>
      </w:pPr>
      <w:rPr>
        <w:rFonts w:ascii="Symbol" w:hAnsi="Symbol" w:hint="default"/>
        <w:w w:val="91"/>
        <w:lang w:val="en-US" w:eastAsia="en-US" w:bidi="ar-SA"/>
      </w:rPr>
    </w:lvl>
    <w:lvl w:ilvl="1" w:tplc="FFFFFFFF">
      <w:numFmt w:val="bullet"/>
      <w:lvlText w:val="•"/>
      <w:lvlJc w:val="left"/>
      <w:pPr>
        <w:ind w:left="1808" w:hanging="363"/>
      </w:pPr>
      <w:rPr>
        <w:rFonts w:hint="default"/>
        <w:lang w:val="en-US" w:eastAsia="en-US" w:bidi="ar-SA"/>
      </w:rPr>
    </w:lvl>
    <w:lvl w:ilvl="2" w:tplc="FFFFFFFF">
      <w:numFmt w:val="bullet"/>
      <w:lvlText w:val="•"/>
      <w:lvlJc w:val="left"/>
      <w:pPr>
        <w:ind w:left="2876" w:hanging="363"/>
      </w:pPr>
      <w:rPr>
        <w:rFonts w:hint="default"/>
        <w:lang w:val="en-US" w:eastAsia="en-US" w:bidi="ar-SA"/>
      </w:rPr>
    </w:lvl>
    <w:lvl w:ilvl="3" w:tplc="FFFFFFFF">
      <w:numFmt w:val="bullet"/>
      <w:lvlText w:val="•"/>
      <w:lvlJc w:val="left"/>
      <w:pPr>
        <w:ind w:left="3944" w:hanging="363"/>
      </w:pPr>
      <w:rPr>
        <w:rFonts w:hint="default"/>
        <w:lang w:val="en-US" w:eastAsia="en-US" w:bidi="ar-SA"/>
      </w:rPr>
    </w:lvl>
    <w:lvl w:ilvl="4" w:tplc="FFFFFFFF">
      <w:numFmt w:val="bullet"/>
      <w:lvlText w:val="•"/>
      <w:lvlJc w:val="left"/>
      <w:pPr>
        <w:ind w:left="5012" w:hanging="363"/>
      </w:pPr>
      <w:rPr>
        <w:rFonts w:hint="default"/>
        <w:lang w:val="en-US" w:eastAsia="en-US" w:bidi="ar-SA"/>
      </w:rPr>
    </w:lvl>
    <w:lvl w:ilvl="5" w:tplc="FFFFFFFF">
      <w:numFmt w:val="bullet"/>
      <w:lvlText w:val="•"/>
      <w:lvlJc w:val="left"/>
      <w:pPr>
        <w:ind w:left="6080" w:hanging="363"/>
      </w:pPr>
      <w:rPr>
        <w:rFonts w:hint="default"/>
        <w:lang w:val="en-US" w:eastAsia="en-US" w:bidi="ar-SA"/>
      </w:rPr>
    </w:lvl>
    <w:lvl w:ilvl="6" w:tplc="FFFFFFFF">
      <w:numFmt w:val="bullet"/>
      <w:lvlText w:val="•"/>
      <w:lvlJc w:val="left"/>
      <w:pPr>
        <w:ind w:left="7148" w:hanging="363"/>
      </w:pPr>
      <w:rPr>
        <w:rFonts w:hint="default"/>
        <w:lang w:val="en-US" w:eastAsia="en-US" w:bidi="ar-SA"/>
      </w:rPr>
    </w:lvl>
    <w:lvl w:ilvl="7" w:tplc="FFFFFFFF">
      <w:numFmt w:val="bullet"/>
      <w:lvlText w:val="•"/>
      <w:lvlJc w:val="left"/>
      <w:pPr>
        <w:ind w:left="8216" w:hanging="363"/>
      </w:pPr>
      <w:rPr>
        <w:rFonts w:hint="default"/>
        <w:lang w:val="en-US" w:eastAsia="en-US" w:bidi="ar-SA"/>
      </w:rPr>
    </w:lvl>
    <w:lvl w:ilvl="8" w:tplc="FFFFFFFF">
      <w:numFmt w:val="bullet"/>
      <w:lvlText w:val="•"/>
      <w:lvlJc w:val="left"/>
      <w:pPr>
        <w:ind w:left="9284" w:hanging="363"/>
      </w:pPr>
      <w:rPr>
        <w:rFonts w:hint="default"/>
        <w:lang w:val="en-US" w:eastAsia="en-US" w:bidi="ar-SA"/>
      </w:rPr>
    </w:lvl>
  </w:abstractNum>
  <w:abstractNum w:abstractNumId="7" w15:restartNumberingAfterBreak="0">
    <w:nsid w:val="525E1B02"/>
    <w:multiLevelType w:val="hybridMultilevel"/>
    <w:tmpl w:val="8A1CF8C8"/>
    <w:lvl w:ilvl="0" w:tplc="40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8" w15:restartNumberingAfterBreak="0">
    <w:nsid w:val="584063D4"/>
    <w:multiLevelType w:val="hybridMultilevel"/>
    <w:tmpl w:val="0A1E9EC4"/>
    <w:lvl w:ilvl="0" w:tplc="4009000F">
      <w:start w:val="1"/>
      <w:numFmt w:val="decimal"/>
      <w:lvlText w:val="%1."/>
      <w:lvlJc w:val="left"/>
      <w:pPr>
        <w:ind w:left="1240" w:hanging="360"/>
      </w:pPr>
    </w:lvl>
    <w:lvl w:ilvl="1" w:tplc="40090019" w:tentative="1">
      <w:start w:val="1"/>
      <w:numFmt w:val="lowerLetter"/>
      <w:lvlText w:val="%2."/>
      <w:lvlJc w:val="left"/>
      <w:pPr>
        <w:ind w:left="1960" w:hanging="360"/>
      </w:pPr>
    </w:lvl>
    <w:lvl w:ilvl="2" w:tplc="4009001B" w:tentative="1">
      <w:start w:val="1"/>
      <w:numFmt w:val="lowerRoman"/>
      <w:lvlText w:val="%3."/>
      <w:lvlJc w:val="right"/>
      <w:pPr>
        <w:ind w:left="2680" w:hanging="180"/>
      </w:pPr>
    </w:lvl>
    <w:lvl w:ilvl="3" w:tplc="4009000F" w:tentative="1">
      <w:start w:val="1"/>
      <w:numFmt w:val="decimal"/>
      <w:lvlText w:val="%4."/>
      <w:lvlJc w:val="left"/>
      <w:pPr>
        <w:ind w:left="3400" w:hanging="360"/>
      </w:pPr>
    </w:lvl>
    <w:lvl w:ilvl="4" w:tplc="40090019" w:tentative="1">
      <w:start w:val="1"/>
      <w:numFmt w:val="lowerLetter"/>
      <w:lvlText w:val="%5."/>
      <w:lvlJc w:val="left"/>
      <w:pPr>
        <w:ind w:left="4120" w:hanging="360"/>
      </w:pPr>
    </w:lvl>
    <w:lvl w:ilvl="5" w:tplc="4009001B" w:tentative="1">
      <w:start w:val="1"/>
      <w:numFmt w:val="lowerRoman"/>
      <w:lvlText w:val="%6."/>
      <w:lvlJc w:val="right"/>
      <w:pPr>
        <w:ind w:left="4840" w:hanging="180"/>
      </w:pPr>
    </w:lvl>
    <w:lvl w:ilvl="6" w:tplc="4009000F" w:tentative="1">
      <w:start w:val="1"/>
      <w:numFmt w:val="decimal"/>
      <w:lvlText w:val="%7."/>
      <w:lvlJc w:val="left"/>
      <w:pPr>
        <w:ind w:left="5560" w:hanging="360"/>
      </w:pPr>
    </w:lvl>
    <w:lvl w:ilvl="7" w:tplc="40090019" w:tentative="1">
      <w:start w:val="1"/>
      <w:numFmt w:val="lowerLetter"/>
      <w:lvlText w:val="%8."/>
      <w:lvlJc w:val="left"/>
      <w:pPr>
        <w:ind w:left="6280" w:hanging="360"/>
      </w:pPr>
    </w:lvl>
    <w:lvl w:ilvl="8" w:tplc="4009001B" w:tentative="1">
      <w:start w:val="1"/>
      <w:numFmt w:val="lowerRoman"/>
      <w:lvlText w:val="%9."/>
      <w:lvlJc w:val="right"/>
      <w:pPr>
        <w:ind w:left="7000" w:hanging="180"/>
      </w:pPr>
    </w:lvl>
  </w:abstractNum>
  <w:abstractNum w:abstractNumId="9" w15:restartNumberingAfterBreak="0">
    <w:nsid w:val="740F3AE0"/>
    <w:multiLevelType w:val="hybridMultilevel"/>
    <w:tmpl w:val="E1203B4C"/>
    <w:lvl w:ilvl="0" w:tplc="40090001">
      <w:start w:val="1"/>
      <w:numFmt w:val="bullet"/>
      <w:lvlText w:val=""/>
      <w:lvlJc w:val="left"/>
      <w:pPr>
        <w:ind w:left="1240" w:hanging="360"/>
      </w:pPr>
      <w:rPr>
        <w:rFonts w:ascii="Symbol" w:hAnsi="Symbol" w:hint="default"/>
      </w:rPr>
    </w:lvl>
    <w:lvl w:ilvl="1" w:tplc="40090003" w:tentative="1">
      <w:start w:val="1"/>
      <w:numFmt w:val="bullet"/>
      <w:lvlText w:val="o"/>
      <w:lvlJc w:val="left"/>
      <w:pPr>
        <w:ind w:left="1960" w:hanging="360"/>
      </w:pPr>
      <w:rPr>
        <w:rFonts w:ascii="Courier New" w:hAnsi="Courier New" w:cs="Courier New" w:hint="default"/>
      </w:rPr>
    </w:lvl>
    <w:lvl w:ilvl="2" w:tplc="40090005" w:tentative="1">
      <w:start w:val="1"/>
      <w:numFmt w:val="bullet"/>
      <w:lvlText w:val=""/>
      <w:lvlJc w:val="left"/>
      <w:pPr>
        <w:ind w:left="2680" w:hanging="360"/>
      </w:pPr>
      <w:rPr>
        <w:rFonts w:ascii="Wingdings" w:hAnsi="Wingdings" w:hint="default"/>
      </w:rPr>
    </w:lvl>
    <w:lvl w:ilvl="3" w:tplc="40090001" w:tentative="1">
      <w:start w:val="1"/>
      <w:numFmt w:val="bullet"/>
      <w:lvlText w:val=""/>
      <w:lvlJc w:val="left"/>
      <w:pPr>
        <w:ind w:left="3400" w:hanging="360"/>
      </w:pPr>
      <w:rPr>
        <w:rFonts w:ascii="Symbol" w:hAnsi="Symbol" w:hint="default"/>
      </w:rPr>
    </w:lvl>
    <w:lvl w:ilvl="4" w:tplc="40090003" w:tentative="1">
      <w:start w:val="1"/>
      <w:numFmt w:val="bullet"/>
      <w:lvlText w:val="o"/>
      <w:lvlJc w:val="left"/>
      <w:pPr>
        <w:ind w:left="4120" w:hanging="360"/>
      </w:pPr>
      <w:rPr>
        <w:rFonts w:ascii="Courier New" w:hAnsi="Courier New" w:cs="Courier New" w:hint="default"/>
      </w:rPr>
    </w:lvl>
    <w:lvl w:ilvl="5" w:tplc="40090005" w:tentative="1">
      <w:start w:val="1"/>
      <w:numFmt w:val="bullet"/>
      <w:lvlText w:val=""/>
      <w:lvlJc w:val="left"/>
      <w:pPr>
        <w:ind w:left="4840" w:hanging="360"/>
      </w:pPr>
      <w:rPr>
        <w:rFonts w:ascii="Wingdings" w:hAnsi="Wingdings" w:hint="default"/>
      </w:rPr>
    </w:lvl>
    <w:lvl w:ilvl="6" w:tplc="40090001" w:tentative="1">
      <w:start w:val="1"/>
      <w:numFmt w:val="bullet"/>
      <w:lvlText w:val=""/>
      <w:lvlJc w:val="left"/>
      <w:pPr>
        <w:ind w:left="5560" w:hanging="360"/>
      </w:pPr>
      <w:rPr>
        <w:rFonts w:ascii="Symbol" w:hAnsi="Symbol" w:hint="default"/>
      </w:rPr>
    </w:lvl>
    <w:lvl w:ilvl="7" w:tplc="40090003" w:tentative="1">
      <w:start w:val="1"/>
      <w:numFmt w:val="bullet"/>
      <w:lvlText w:val="o"/>
      <w:lvlJc w:val="left"/>
      <w:pPr>
        <w:ind w:left="6280" w:hanging="360"/>
      </w:pPr>
      <w:rPr>
        <w:rFonts w:ascii="Courier New" w:hAnsi="Courier New" w:cs="Courier New" w:hint="default"/>
      </w:rPr>
    </w:lvl>
    <w:lvl w:ilvl="8" w:tplc="40090005" w:tentative="1">
      <w:start w:val="1"/>
      <w:numFmt w:val="bullet"/>
      <w:lvlText w:val=""/>
      <w:lvlJc w:val="left"/>
      <w:pPr>
        <w:ind w:left="7000" w:hanging="360"/>
      </w:pPr>
      <w:rPr>
        <w:rFonts w:ascii="Wingdings" w:hAnsi="Wingdings" w:hint="default"/>
      </w:rPr>
    </w:lvl>
  </w:abstractNum>
  <w:abstractNum w:abstractNumId="10" w15:restartNumberingAfterBreak="0">
    <w:nsid w:val="787161E3"/>
    <w:multiLevelType w:val="hybridMultilevel"/>
    <w:tmpl w:val="3C70E7E6"/>
    <w:lvl w:ilvl="0" w:tplc="1C5C3C22">
      <w:numFmt w:val="bullet"/>
      <w:lvlText w:val=""/>
      <w:lvlJc w:val="left"/>
      <w:pPr>
        <w:ind w:left="741" w:hanging="363"/>
      </w:pPr>
      <w:rPr>
        <w:rFonts w:hint="default"/>
        <w:w w:val="91"/>
        <w:lang w:val="en-US" w:eastAsia="en-US" w:bidi="ar-SA"/>
      </w:rPr>
    </w:lvl>
    <w:lvl w:ilvl="1" w:tplc="737863A8">
      <w:numFmt w:val="bullet"/>
      <w:lvlText w:val="•"/>
      <w:lvlJc w:val="left"/>
      <w:pPr>
        <w:ind w:left="1808" w:hanging="363"/>
      </w:pPr>
      <w:rPr>
        <w:rFonts w:hint="default"/>
        <w:lang w:val="en-US" w:eastAsia="en-US" w:bidi="ar-SA"/>
      </w:rPr>
    </w:lvl>
    <w:lvl w:ilvl="2" w:tplc="ADD42AAA">
      <w:numFmt w:val="bullet"/>
      <w:lvlText w:val="•"/>
      <w:lvlJc w:val="left"/>
      <w:pPr>
        <w:ind w:left="2876" w:hanging="363"/>
      </w:pPr>
      <w:rPr>
        <w:rFonts w:hint="default"/>
        <w:lang w:val="en-US" w:eastAsia="en-US" w:bidi="ar-SA"/>
      </w:rPr>
    </w:lvl>
    <w:lvl w:ilvl="3" w:tplc="27CC1F32">
      <w:numFmt w:val="bullet"/>
      <w:lvlText w:val="•"/>
      <w:lvlJc w:val="left"/>
      <w:pPr>
        <w:ind w:left="3944" w:hanging="363"/>
      </w:pPr>
      <w:rPr>
        <w:rFonts w:hint="default"/>
        <w:lang w:val="en-US" w:eastAsia="en-US" w:bidi="ar-SA"/>
      </w:rPr>
    </w:lvl>
    <w:lvl w:ilvl="4" w:tplc="2F04094E">
      <w:numFmt w:val="bullet"/>
      <w:lvlText w:val="•"/>
      <w:lvlJc w:val="left"/>
      <w:pPr>
        <w:ind w:left="5012" w:hanging="363"/>
      </w:pPr>
      <w:rPr>
        <w:rFonts w:hint="default"/>
        <w:lang w:val="en-US" w:eastAsia="en-US" w:bidi="ar-SA"/>
      </w:rPr>
    </w:lvl>
    <w:lvl w:ilvl="5" w:tplc="37FC260A">
      <w:numFmt w:val="bullet"/>
      <w:lvlText w:val="•"/>
      <w:lvlJc w:val="left"/>
      <w:pPr>
        <w:ind w:left="6080" w:hanging="363"/>
      </w:pPr>
      <w:rPr>
        <w:rFonts w:hint="default"/>
        <w:lang w:val="en-US" w:eastAsia="en-US" w:bidi="ar-SA"/>
      </w:rPr>
    </w:lvl>
    <w:lvl w:ilvl="6" w:tplc="A4969B62">
      <w:numFmt w:val="bullet"/>
      <w:lvlText w:val="•"/>
      <w:lvlJc w:val="left"/>
      <w:pPr>
        <w:ind w:left="7148" w:hanging="363"/>
      </w:pPr>
      <w:rPr>
        <w:rFonts w:hint="default"/>
        <w:lang w:val="en-US" w:eastAsia="en-US" w:bidi="ar-SA"/>
      </w:rPr>
    </w:lvl>
    <w:lvl w:ilvl="7" w:tplc="A5DEA426">
      <w:numFmt w:val="bullet"/>
      <w:lvlText w:val="•"/>
      <w:lvlJc w:val="left"/>
      <w:pPr>
        <w:ind w:left="8216" w:hanging="363"/>
      </w:pPr>
      <w:rPr>
        <w:rFonts w:hint="default"/>
        <w:lang w:val="en-US" w:eastAsia="en-US" w:bidi="ar-SA"/>
      </w:rPr>
    </w:lvl>
    <w:lvl w:ilvl="8" w:tplc="AFD6265E">
      <w:numFmt w:val="bullet"/>
      <w:lvlText w:val="•"/>
      <w:lvlJc w:val="left"/>
      <w:pPr>
        <w:ind w:left="9284" w:hanging="363"/>
      </w:pPr>
      <w:rPr>
        <w:rFonts w:hint="default"/>
        <w:lang w:val="en-US" w:eastAsia="en-US" w:bidi="ar-SA"/>
      </w:rPr>
    </w:lvl>
  </w:abstractNum>
  <w:abstractNum w:abstractNumId="11" w15:restartNumberingAfterBreak="0">
    <w:nsid w:val="7B2E5DEA"/>
    <w:multiLevelType w:val="hybridMultilevel"/>
    <w:tmpl w:val="44BAE5F8"/>
    <w:lvl w:ilvl="0" w:tplc="40090001">
      <w:start w:val="1"/>
      <w:numFmt w:val="bullet"/>
      <w:lvlText w:val=""/>
      <w:lvlJc w:val="left"/>
      <w:pPr>
        <w:ind w:left="741" w:hanging="363"/>
      </w:pPr>
      <w:rPr>
        <w:rFonts w:ascii="Symbol" w:hAnsi="Symbol" w:hint="default"/>
        <w:w w:val="91"/>
        <w:lang w:val="en-US" w:eastAsia="en-US" w:bidi="ar-SA"/>
      </w:rPr>
    </w:lvl>
    <w:lvl w:ilvl="1" w:tplc="FFFFFFFF">
      <w:numFmt w:val="bullet"/>
      <w:lvlText w:val="•"/>
      <w:lvlJc w:val="left"/>
      <w:pPr>
        <w:ind w:left="1808" w:hanging="363"/>
      </w:pPr>
      <w:rPr>
        <w:rFonts w:hint="default"/>
        <w:lang w:val="en-US" w:eastAsia="en-US" w:bidi="ar-SA"/>
      </w:rPr>
    </w:lvl>
    <w:lvl w:ilvl="2" w:tplc="FFFFFFFF">
      <w:numFmt w:val="bullet"/>
      <w:lvlText w:val="•"/>
      <w:lvlJc w:val="left"/>
      <w:pPr>
        <w:ind w:left="2876" w:hanging="363"/>
      </w:pPr>
      <w:rPr>
        <w:rFonts w:hint="default"/>
        <w:lang w:val="en-US" w:eastAsia="en-US" w:bidi="ar-SA"/>
      </w:rPr>
    </w:lvl>
    <w:lvl w:ilvl="3" w:tplc="FFFFFFFF">
      <w:numFmt w:val="bullet"/>
      <w:lvlText w:val="•"/>
      <w:lvlJc w:val="left"/>
      <w:pPr>
        <w:ind w:left="3944" w:hanging="363"/>
      </w:pPr>
      <w:rPr>
        <w:rFonts w:hint="default"/>
        <w:lang w:val="en-US" w:eastAsia="en-US" w:bidi="ar-SA"/>
      </w:rPr>
    </w:lvl>
    <w:lvl w:ilvl="4" w:tplc="FFFFFFFF">
      <w:numFmt w:val="bullet"/>
      <w:lvlText w:val="•"/>
      <w:lvlJc w:val="left"/>
      <w:pPr>
        <w:ind w:left="5012" w:hanging="363"/>
      </w:pPr>
      <w:rPr>
        <w:rFonts w:hint="default"/>
        <w:lang w:val="en-US" w:eastAsia="en-US" w:bidi="ar-SA"/>
      </w:rPr>
    </w:lvl>
    <w:lvl w:ilvl="5" w:tplc="FFFFFFFF">
      <w:numFmt w:val="bullet"/>
      <w:lvlText w:val="•"/>
      <w:lvlJc w:val="left"/>
      <w:pPr>
        <w:ind w:left="6080" w:hanging="363"/>
      </w:pPr>
      <w:rPr>
        <w:rFonts w:hint="default"/>
        <w:lang w:val="en-US" w:eastAsia="en-US" w:bidi="ar-SA"/>
      </w:rPr>
    </w:lvl>
    <w:lvl w:ilvl="6" w:tplc="FFFFFFFF">
      <w:numFmt w:val="bullet"/>
      <w:lvlText w:val="•"/>
      <w:lvlJc w:val="left"/>
      <w:pPr>
        <w:ind w:left="7148" w:hanging="363"/>
      </w:pPr>
      <w:rPr>
        <w:rFonts w:hint="default"/>
        <w:lang w:val="en-US" w:eastAsia="en-US" w:bidi="ar-SA"/>
      </w:rPr>
    </w:lvl>
    <w:lvl w:ilvl="7" w:tplc="FFFFFFFF">
      <w:numFmt w:val="bullet"/>
      <w:lvlText w:val="•"/>
      <w:lvlJc w:val="left"/>
      <w:pPr>
        <w:ind w:left="8216" w:hanging="363"/>
      </w:pPr>
      <w:rPr>
        <w:rFonts w:hint="default"/>
        <w:lang w:val="en-US" w:eastAsia="en-US" w:bidi="ar-SA"/>
      </w:rPr>
    </w:lvl>
    <w:lvl w:ilvl="8" w:tplc="FFFFFFFF">
      <w:numFmt w:val="bullet"/>
      <w:lvlText w:val="•"/>
      <w:lvlJc w:val="left"/>
      <w:pPr>
        <w:ind w:left="9284" w:hanging="363"/>
      </w:pPr>
      <w:rPr>
        <w:rFonts w:hint="default"/>
        <w:lang w:val="en-US" w:eastAsia="en-US" w:bidi="ar-SA"/>
      </w:rPr>
    </w:lvl>
  </w:abstractNum>
  <w:num w:numId="1" w16cid:durableId="288441232">
    <w:abstractNumId w:val="10"/>
  </w:num>
  <w:num w:numId="2" w16cid:durableId="505706377">
    <w:abstractNumId w:val="11"/>
  </w:num>
  <w:num w:numId="3" w16cid:durableId="1005548808">
    <w:abstractNumId w:val="6"/>
  </w:num>
  <w:num w:numId="4" w16cid:durableId="1969508003">
    <w:abstractNumId w:val="4"/>
  </w:num>
  <w:num w:numId="5" w16cid:durableId="1997341396">
    <w:abstractNumId w:val="3"/>
  </w:num>
  <w:num w:numId="6" w16cid:durableId="1688369013">
    <w:abstractNumId w:val="2"/>
  </w:num>
  <w:num w:numId="7" w16cid:durableId="1255092969">
    <w:abstractNumId w:val="7"/>
  </w:num>
  <w:num w:numId="8" w16cid:durableId="1641298547">
    <w:abstractNumId w:val="0"/>
  </w:num>
  <w:num w:numId="9" w16cid:durableId="1243680151">
    <w:abstractNumId w:val="5"/>
  </w:num>
  <w:num w:numId="10" w16cid:durableId="1763262761">
    <w:abstractNumId w:val="9"/>
  </w:num>
  <w:num w:numId="11" w16cid:durableId="1275600232">
    <w:abstractNumId w:val="8"/>
  </w:num>
  <w:num w:numId="12" w16cid:durableId="14184766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BF0"/>
    <w:rsid w:val="001658CD"/>
    <w:rsid w:val="0018457E"/>
    <w:rsid w:val="001D04D7"/>
    <w:rsid w:val="002D2708"/>
    <w:rsid w:val="003245D5"/>
    <w:rsid w:val="00324A7F"/>
    <w:rsid w:val="00376A3C"/>
    <w:rsid w:val="003835DB"/>
    <w:rsid w:val="003936F3"/>
    <w:rsid w:val="003E0401"/>
    <w:rsid w:val="004662B5"/>
    <w:rsid w:val="004B7F6E"/>
    <w:rsid w:val="00555E15"/>
    <w:rsid w:val="00604594"/>
    <w:rsid w:val="00625BF0"/>
    <w:rsid w:val="006615BA"/>
    <w:rsid w:val="006A354F"/>
    <w:rsid w:val="006C51FE"/>
    <w:rsid w:val="00773C21"/>
    <w:rsid w:val="007F3CCC"/>
    <w:rsid w:val="007F52DC"/>
    <w:rsid w:val="00837A8B"/>
    <w:rsid w:val="008753DA"/>
    <w:rsid w:val="00881E71"/>
    <w:rsid w:val="008C65BE"/>
    <w:rsid w:val="009B4D51"/>
    <w:rsid w:val="00A769BE"/>
    <w:rsid w:val="00AE75C2"/>
    <w:rsid w:val="00B037F5"/>
    <w:rsid w:val="00B2267E"/>
    <w:rsid w:val="00B55150"/>
    <w:rsid w:val="00C57ABB"/>
    <w:rsid w:val="00C80B16"/>
    <w:rsid w:val="00CA6E33"/>
    <w:rsid w:val="00D4566E"/>
    <w:rsid w:val="00D703AF"/>
    <w:rsid w:val="00DA3AE8"/>
    <w:rsid w:val="00E576E2"/>
    <w:rsid w:val="00F93699"/>
    <w:rsid w:val="00FA28D3"/>
    <w:rsid w:val="00FB0B02"/>
    <w:rsid w:val="00FD07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C56AD"/>
  <w15:docId w15:val="{3195E9B6-3DB8-4532-B722-B1C00EA13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41" w:hanging="363"/>
    </w:pPr>
    <w:rPr>
      <w:sz w:val="20"/>
      <w:szCs w:val="20"/>
    </w:rPr>
  </w:style>
  <w:style w:type="paragraph" w:styleId="Title">
    <w:name w:val="Title"/>
    <w:basedOn w:val="Normal"/>
    <w:uiPriority w:val="10"/>
    <w:qFormat/>
    <w:pPr>
      <w:spacing w:before="72"/>
      <w:ind w:left="419"/>
    </w:pPr>
    <w:rPr>
      <w:b/>
      <w:bCs/>
      <w:sz w:val="36"/>
      <w:szCs w:val="36"/>
    </w:rPr>
  </w:style>
  <w:style w:type="paragraph" w:styleId="ListParagraph">
    <w:name w:val="List Paragraph"/>
    <w:basedOn w:val="Normal"/>
    <w:uiPriority w:val="1"/>
    <w:qFormat/>
    <w:pPr>
      <w:ind w:left="741" w:hanging="363"/>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D2708"/>
    <w:rPr>
      <w:color w:val="0000FF" w:themeColor="hyperlink"/>
      <w:u w:val="single"/>
    </w:rPr>
  </w:style>
  <w:style w:type="character" w:styleId="UnresolvedMention">
    <w:name w:val="Unresolved Mention"/>
    <w:basedOn w:val="DefaultParagraphFont"/>
    <w:uiPriority w:val="99"/>
    <w:semiHidden/>
    <w:unhideWhenUsed/>
    <w:rsid w:val="002D2708"/>
    <w:rPr>
      <w:color w:val="605E5C"/>
      <w:shd w:val="clear" w:color="auto" w:fill="E1DFDD"/>
    </w:rPr>
  </w:style>
  <w:style w:type="character" w:customStyle="1" w:styleId="selectable-text">
    <w:name w:val="selectable-text"/>
    <w:basedOn w:val="DefaultParagraphFont"/>
    <w:rsid w:val="001658CD"/>
  </w:style>
  <w:style w:type="character" w:customStyle="1" w:styleId="selectable-text1">
    <w:name w:val="selectable-text1"/>
    <w:basedOn w:val="DefaultParagraphFont"/>
    <w:rsid w:val="00FA2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6303355">
      <w:bodyDiv w:val="1"/>
      <w:marLeft w:val="0"/>
      <w:marRight w:val="0"/>
      <w:marTop w:val="0"/>
      <w:marBottom w:val="0"/>
      <w:divBdr>
        <w:top w:val="none" w:sz="0" w:space="0" w:color="auto"/>
        <w:left w:val="none" w:sz="0" w:space="0" w:color="auto"/>
        <w:bottom w:val="none" w:sz="0" w:space="0" w:color="auto"/>
        <w:right w:val="none" w:sz="0" w:space="0" w:color="auto"/>
      </w:divBdr>
    </w:div>
    <w:div w:id="492645913">
      <w:bodyDiv w:val="1"/>
      <w:marLeft w:val="0"/>
      <w:marRight w:val="0"/>
      <w:marTop w:val="0"/>
      <w:marBottom w:val="0"/>
      <w:divBdr>
        <w:top w:val="none" w:sz="0" w:space="0" w:color="auto"/>
        <w:left w:val="none" w:sz="0" w:space="0" w:color="auto"/>
        <w:bottom w:val="none" w:sz="0" w:space="0" w:color="auto"/>
        <w:right w:val="none" w:sz="0" w:space="0" w:color="auto"/>
      </w:divBdr>
    </w:div>
    <w:div w:id="535393076">
      <w:bodyDiv w:val="1"/>
      <w:marLeft w:val="0"/>
      <w:marRight w:val="0"/>
      <w:marTop w:val="0"/>
      <w:marBottom w:val="0"/>
      <w:divBdr>
        <w:top w:val="none" w:sz="0" w:space="0" w:color="auto"/>
        <w:left w:val="none" w:sz="0" w:space="0" w:color="auto"/>
        <w:bottom w:val="none" w:sz="0" w:space="0" w:color="auto"/>
        <w:right w:val="none" w:sz="0" w:space="0" w:color="auto"/>
      </w:divBdr>
    </w:div>
    <w:div w:id="550073061">
      <w:bodyDiv w:val="1"/>
      <w:marLeft w:val="0"/>
      <w:marRight w:val="0"/>
      <w:marTop w:val="0"/>
      <w:marBottom w:val="0"/>
      <w:divBdr>
        <w:top w:val="none" w:sz="0" w:space="0" w:color="auto"/>
        <w:left w:val="none" w:sz="0" w:space="0" w:color="auto"/>
        <w:bottom w:val="none" w:sz="0" w:space="0" w:color="auto"/>
        <w:right w:val="none" w:sz="0" w:space="0" w:color="auto"/>
      </w:divBdr>
    </w:div>
    <w:div w:id="781922631">
      <w:bodyDiv w:val="1"/>
      <w:marLeft w:val="0"/>
      <w:marRight w:val="0"/>
      <w:marTop w:val="0"/>
      <w:marBottom w:val="0"/>
      <w:divBdr>
        <w:top w:val="none" w:sz="0" w:space="0" w:color="auto"/>
        <w:left w:val="none" w:sz="0" w:space="0" w:color="auto"/>
        <w:bottom w:val="none" w:sz="0" w:space="0" w:color="auto"/>
        <w:right w:val="none" w:sz="0" w:space="0" w:color="auto"/>
      </w:divBdr>
    </w:div>
    <w:div w:id="1163549780">
      <w:bodyDiv w:val="1"/>
      <w:marLeft w:val="0"/>
      <w:marRight w:val="0"/>
      <w:marTop w:val="0"/>
      <w:marBottom w:val="0"/>
      <w:divBdr>
        <w:top w:val="none" w:sz="0" w:space="0" w:color="auto"/>
        <w:left w:val="none" w:sz="0" w:space="0" w:color="auto"/>
        <w:bottom w:val="none" w:sz="0" w:space="0" w:color="auto"/>
        <w:right w:val="none" w:sz="0" w:space="0" w:color="auto"/>
      </w:divBdr>
    </w:div>
    <w:div w:id="1421367693">
      <w:bodyDiv w:val="1"/>
      <w:marLeft w:val="0"/>
      <w:marRight w:val="0"/>
      <w:marTop w:val="0"/>
      <w:marBottom w:val="0"/>
      <w:divBdr>
        <w:top w:val="none" w:sz="0" w:space="0" w:color="auto"/>
        <w:left w:val="none" w:sz="0" w:space="0" w:color="auto"/>
        <w:bottom w:val="none" w:sz="0" w:space="0" w:color="auto"/>
        <w:right w:val="none" w:sz="0" w:space="0" w:color="auto"/>
      </w:divBdr>
    </w:div>
    <w:div w:id="1538546520">
      <w:bodyDiv w:val="1"/>
      <w:marLeft w:val="0"/>
      <w:marRight w:val="0"/>
      <w:marTop w:val="0"/>
      <w:marBottom w:val="0"/>
      <w:divBdr>
        <w:top w:val="none" w:sz="0" w:space="0" w:color="auto"/>
        <w:left w:val="none" w:sz="0" w:space="0" w:color="auto"/>
        <w:bottom w:val="none" w:sz="0" w:space="0" w:color="auto"/>
        <w:right w:val="none" w:sz="0" w:space="0" w:color="auto"/>
      </w:divBdr>
    </w:div>
    <w:div w:id="1572160805">
      <w:bodyDiv w:val="1"/>
      <w:marLeft w:val="0"/>
      <w:marRight w:val="0"/>
      <w:marTop w:val="0"/>
      <w:marBottom w:val="0"/>
      <w:divBdr>
        <w:top w:val="none" w:sz="0" w:space="0" w:color="auto"/>
        <w:left w:val="none" w:sz="0" w:space="0" w:color="auto"/>
        <w:bottom w:val="none" w:sz="0" w:space="0" w:color="auto"/>
        <w:right w:val="none" w:sz="0" w:space="0" w:color="auto"/>
      </w:divBdr>
    </w:div>
    <w:div w:id="1790128383">
      <w:bodyDiv w:val="1"/>
      <w:marLeft w:val="0"/>
      <w:marRight w:val="0"/>
      <w:marTop w:val="0"/>
      <w:marBottom w:val="0"/>
      <w:divBdr>
        <w:top w:val="none" w:sz="0" w:space="0" w:color="auto"/>
        <w:left w:val="none" w:sz="0" w:space="0" w:color="auto"/>
        <w:bottom w:val="none" w:sz="0" w:space="0" w:color="auto"/>
        <w:right w:val="none" w:sz="0" w:space="0" w:color="auto"/>
      </w:divBdr>
    </w:div>
    <w:div w:id="1979144923">
      <w:bodyDiv w:val="1"/>
      <w:marLeft w:val="0"/>
      <w:marRight w:val="0"/>
      <w:marTop w:val="0"/>
      <w:marBottom w:val="0"/>
      <w:divBdr>
        <w:top w:val="none" w:sz="0" w:space="0" w:color="auto"/>
        <w:left w:val="none" w:sz="0" w:space="0" w:color="auto"/>
        <w:bottom w:val="none" w:sz="0" w:space="0" w:color="auto"/>
        <w:right w:val="none" w:sz="0" w:space="0" w:color="auto"/>
      </w:divBdr>
    </w:div>
    <w:div w:id="2010520548">
      <w:bodyDiv w:val="1"/>
      <w:marLeft w:val="0"/>
      <w:marRight w:val="0"/>
      <w:marTop w:val="0"/>
      <w:marBottom w:val="0"/>
      <w:divBdr>
        <w:top w:val="none" w:sz="0" w:space="0" w:color="auto"/>
        <w:left w:val="none" w:sz="0" w:space="0" w:color="auto"/>
        <w:bottom w:val="none" w:sz="0" w:space="0" w:color="auto"/>
        <w:right w:val="none" w:sz="0" w:space="0" w:color="auto"/>
      </w:divBdr>
    </w:div>
    <w:div w:id="21121659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khila.yadav159@gmail.com%2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514</Words>
  <Characters>2933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SASYA RESUME</vt:lpstr>
    </vt:vector>
  </TitlesOfParts>
  <Company/>
  <LinksUpToDate>false</LinksUpToDate>
  <CharactersWithSpaces>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SASYA RESUME</dc:title>
  <dc:creator>Sasya Thangallapally (Student)</dc:creator>
  <cp:lastModifiedBy>akhila Maraboina</cp:lastModifiedBy>
  <cp:revision>2</cp:revision>
  <dcterms:created xsi:type="dcterms:W3CDTF">2024-11-18T05:33:00Z</dcterms:created>
  <dcterms:modified xsi:type="dcterms:W3CDTF">2024-11-18T05:33:00Z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2023-10-19T00:00:00Z</vt:filetime>
  </property>
  <property fmtid="{D5CDD505-2E9C-101B-9397-08002B2CF9AE}" pid="3" name="Creator">
    <vt:lpwstr>Microsoft® Word for Microsoft 365</vt:lpwstr>
  </property>
  <property fmtid="{D5CDD505-2E9C-101B-9397-08002B2CF9AE}" pid="4" name="LastSaved">
    <vt:filetime>2023-12-01T00:00:00Z</vt:filetime>
  </property>
</Properties>
</file>