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B7475" w14:textId="77777777" w:rsidR="00917D4B" w:rsidRDefault="00266941">
      <w:r>
        <w:t>Puspita Panda</w:t>
      </w:r>
      <w:r>
        <w:br/>
        <w:t>Bengaluru KA 560068</w:t>
      </w:r>
      <w:r>
        <w:br/>
        <w:t>Phone: +91-9167052664 | Email: puspita3251@gmail.com</w:t>
      </w:r>
    </w:p>
    <w:p w14:paraId="2CFF5DBC" w14:textId="77777777" w:rsidR="00917D4B" w:rsidRDefault="00266941">
      <w:pPr>
        <w:pStyle w:val="Heading1"/>
      </w:pPr>
      <w:r>
        <w:t>Professional Summary</w:t>
      </w:r>
    </w:p>
    <w:p w14:paraId="5BBBB5BC" w14:textId="77777777" w:rsidR="00917D4B" w:rsidRDefault="00266941">
      <w:r>
        <w:t>Experienced Oracle PLSQL/Apex/ETL Lead with over 9 years of experience in database development, SQL query optimization, and leading cross-functional teams. Achieved 30% improvement in query performance by implementing advanced SQL optimization techniques. Proven ability to manage end-to-end project execution, reducing project timelines by 15% on average, while enhancing team productivity and delivering high-quality results.</w:t>
      </w:r>
    </w:p>
    <w:p w14:paraId="4B37CF3A" w14:textId="77777777" w:rsidR="00917D4B" w:rsidRDefault="00266941">
      <w:pPr>
        <w:pStyle w:val="Heading1"/>
      </w:pPr>
      <w:r>
        <w:t>Technical Skills</w:t>
      </w:r>
    </w:p>
    <w:p w14:paraId="3715CD6C" w14:textId="77777777" w:rsidR="00917D4B" w:rsidRDefault="00266941">
      <w:r>
        <w:t>- Databases: Oracle, Snowflake</w:t>
      </w:r>
      <w:r>
        <w:br/>
        <w:t>- Languages: PLSQL, SQL, JavaScript</w:t>
      </w:r>
      <w:r>
        <w:br/>
        <w:t xml:space="preserve">- ETL &amp; Data Tools: Oracle Apex, </w:t>
      </w:r>
      <w:proofErr w:type="spellStart"/>
      <w:r>
        <w:t>Talend</w:t>
      </w:r>
      <w:proofErr w:type="spellEnd"/>
      <w:r>
        <w:t>, Snow SQL, Azure Data Factory, Jenkins</w:t>
      </w:r>
      <w:r>
        <w:br/>
        <w:t>- Cloud Services: AWS (EC2, S3, EMR, RDS, Athena, Glue), Azure</w:t>
      </w:r>
      <w:r>
        <w:br/>
        <w:t>- Additional Skills: SQL Query Optimization, Data Migration, Data Pipeline Setup, Data Analysis, Front-end Development (APEX)</w:t>
      </w:r>
    </w:p>
    <w:p w14:paraId="5A766A8B" w14:textId="77777777" w:rsidR="00917D4B" w:rsidRDefault="00266941">
      <w:pPr>
        <w:pStyle w:val="Heading1"/>
      </w:pPr>
      <w:r>
        <w:t>Professional Experience</w:t>
      </w:r>
    </w:p>
    <w:p w14:paraId="0BE24D30" w14:textId="77777777" w:rsidR="00917D4B" w:rsidRDefault="00266941">
      <w:pPr>
        <w:pStyle w:val="Heading2"/>
      </w:pPr>
      <w:r>
        <w:t>Tech Lead | Tech Mahindra, Bengaluru India (Remote) | August 2022 - Present</w:t>
      </w:r>
    </w:p>
    <w:p w14:paraId="03B7D321" w14:textId="77777777" w:rsidR="00917D4B" w:rsidRDefault="00266941">
      <w:r>
        <w:t>• Led a team of 6-7 developers, successfully completing projects 20% ahead of schedule and maintaining high code quality.</w:t>
      </w:r>
      <w:r>
        <w:br/>
        <w:t>• Spearheaded ETL processes and data migration using Snowflake and AWS S3, improving performance tuning by 25%.</w:t>
      </w:r>
      <w:r>
        <w:br/>
        <w:t>• Enhanced business reporting through complex Snow SQL scripts, reducing data retrieval time by 30%.</w:t>
      </w:r>
      <w:r>
        <w:br/>
        <w:t>• Performed data quality analysis and optimized SQL queries to enhance performance by 30%.</w:t>
      </w:r>
    </w:p>
    <w:p w14:paraId="0D6A4360" w14:textId="2E5E67B1" w:rsidR="00412EFC" w:rsidRPr="00D56AA3" w:rsidRDefault="00412EFC">
      <w:pPr>
        <w:pStyle w:val="Heading2"/>
        <w:rPr>
          <w:b w:val="0"/>
          <w:bCs w:val="0"/>
          <w:color w:val="1A1A1A" w:themeColor="background1" w:themeShade="1A"/>
        </w:rPr>
      </w:pPr>
      <w:r w:rsidRPr="004E1B52">
        <w:rPr>
          <w:b w:val="0"/>
          <w:bCs w:val="0"/>
          <w:color w:val="1A1A1A" w:themeColor="background1" w:themeShade="1A"/>
        </w:rPr>
        <w:t>• Developed and maintained Oracle PLSQL programs and Oracle APEX applications, focusing on front-end development.</w:t>
      </w:r>
      <w:r w:rsidRPr="004E1B52">
        <w:rPr>
          <w:b w:val="0"/>
          <w:bCs w:val="0"/>
          <w:color w:val="1A1A1A" w:themeColor="background1" w:themeShade="1A"/>
        </w:rPr>
        <w:br/>
        <w:t>• Created and modified SQL scripts, stored procedures, functions, and packages to meet business requirements.</w:t>
      </w:r>
    </w:p>
    <w:p w14:paraId="3E2B3E4E" w14:textId="728FB045" w:rsidR="00917D4B" w:rsidRDefault="00266941">
      <w:pPr>
        <w:pStyle w:val="Heading2"/>
      </w:pPr>
      <w:r>
        <w:t>Senior Consultant | Capgemini, Bengaluru India | July 2021 - August 2022</w:t>
      </w:r>
    </w:p>
    <w:p w14:paraId="1C01FB59" w14:textId="77777777" w:rsidR="00917D4B" w:rsidRDefault="00266941">
      <w:r>
        <w:t>• Managed a team of 6-7 developers and achieved project success by delivering 100% of tasks on time.</w:t>
      </w:r>
      <w:r>
        <w:br/>
      </w:r>
      <w:r>
        <w:lastRenderedPageBreak/>
        <w:t>• Optimized SQL scripts for business reporting, reducing query execution time by 40%.</w:t>
      </w:r>
      <w:r>
        <w:br/>
        <w:t>• Successfully built and maintained analytical warehouses on Snowflake, improving data access by 35%.</w:t>
      </w:r>
    </w:p>
    <w:p w14:paraId="3C779EBD" w14:textId="522B8B22" w:rsidR="00935E91" w:rsidRDefault="00935E91">
      <w:pPr>
        <w:pStyle w:val="s5"/>
        <w:spacing w:before="150" w:beforeAutospacing="0" w:after="0" w:afterAutospacing="0" w:line="324" w:lineRule="atLeast"/>
        <w:divId w:val="1789740478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Senior Software Engineer | </w:t>
      </w:r>
      <w:r w:rsidR="00D07126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IBM</w:t>
      </w:r>
      <w:r w:rsidR="00B431D6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 India</w:t>
      </w:r>
      <w:r w:rsidR="00076BA3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 </w:t>
      </w:r>
      <w:proofErr w:type="spellStart"/>
      <w:r w:rsidR="00E806C8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Pvt</w:t>
      </w:r>
      <w:proofErr w:type="spellEnd"/>
      <w:r w:rsidR="00E806C8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. </w:t>
      </w:r>
      <w:r w:rsidR="00076BA3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l</w:t>
      </w: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td, </w:t>
      </w:r>
      <w:r w:rsidR="00D07126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Bangalore </w:t>
      </w: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India | </w:t>
      </w:r>
      <w:r w:rsidR="00D07126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May</w:t>
      </w: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 </w:t>
      </w:r>
      <w:r w:rsidR="00D07126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2021</w:t>
      </w: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 </w:t>
      </w:r>
      <w:r w:rsidR="00D07126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–</w:t>
      </w: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 </w:t>
      </w:r>
      <w:r w:rsidR="00D07126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 xml:space="preserve">July </w:t>
      </w: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202</w:t>
      </w:r>
      <w:r w:rsidR="00D07126"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1</w:t>
      </w:r>
    </w:p>
    <w:p w14:paraId="54119DE3" w14:textId="77777777" w:rsidR="00935E91" w:rsidRDefault="00935E91">
      <w:pPr>
        <w:pStyle w:val="NormalWeb"/>
        <w:spacing w:before="0" w:beforeAutospacing="0" w:after="0" w:afterAutospacing="0" w:line="324" w:lineRule="atLeast"/>
        <w:divId w:val="1789740478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• Developed and maintained Oracle PLSQL programs and Oracle APEX applications, focusing on front-end development.</w:t>
      </w:r>
      <w:r>
        <w:rPr>
          <w:rFonts w:ascii="-webkit-standard" w:hAnsi="-webkit-standard"/>
          <w:color w:val="000000"/>
          <w:sz w:val="27"/>
          <w:szCs w:val="27"/>
        </w:rPr>
        <w:br/>
        <w:t>• Created and modified SQL scripts, stored procedures, functions, and packages to meet business requirements.</w:t>
      </w:r>
    </w:p>
    <w:p w14:paraId="3DB8840C" w14:textId="77777777" w:rsidR="00935E91" w:rsidRDefault="00935E91"/>
    <w:p w14:paraId="131443FA" w14:textId="77777777" w:rsidR="00917D4B" w:rsidRDefault="00266941">
      <w:pPr>
        <w:pStyle w:val="Heading2"/>
      </w:pPr>
      <w:r>
        <w:t>Senior Member of Technical Staff (SMTS) | MetricStream, Bengaluru India | October 2020 - May 2021</w:t>
      </w:r>
    </w:p>
    <w:p w14:paraId="0B807B9B" w14:textId="77777777" w:rsidR="00917D4B" w:rsidRDefault="00266941">
      <w:r>
        <w:t>• Designed and developed complex Oracle PLSQL procedures and functions, collaborating with cross-functional teams.</w:t>
      </w:r>
      <w:r>
        <w:br/>
        <w:t>• Configured MetricStream GRC modules (Audit, Risk, Issue Management Systems) and implemented control enhancements.</w:t>
      </w:r>
      <w:r>
        <w:br/>
        <w:t>• Conducted code reviews, performance tuning, and resolved technical issues to maintain system stability.</w:t>
      </w:r>
      <w:r>
        <w:br/>
        <w:t>• Developed workflows and business logic for incremental data loads, ensuring data migration integrity.</w:t>
      </w:r>
    </w:p>
    <w:p w14:paraId="5B129C1C" w14:textId="77777777" w:rsidR="00917D4B" w:rsidRDefault="00266941">
      <w:pPr>
        <w:pStyle w:val="Heading2"/>
      </w:pPr>
      <w:r>
        <w:t>Senior Software Engineer | Clover Infotech Pvt. Ltd, Mumbai India | June 2015 - October 2020</w:t>
      </w:r>
    </w:p>
    <w:p w14:paraId="73FBBDDA" w14:textId="77777777" w:rsidR="00917D4B" w:rsidRDefault="00266941">
      <w:r>
        <w:t>• Developed and maintained Oracle PLSQL programs and Oracle APEX applications, focusing on front-end development.</w:t>
      </w:r>
      <w:r>
        <w:br/>
        <w:t>• Created and modified SQL scripts, stored procedures, functions, and packages to meet business requirements.</w:t>
      </w:r>
      <w:r>
        <w:br/>
        <w:t>• Managed data migration using SQL*Loader, performed debugging, and optimized performance for multiple projects.</w:t>
      </w:r>
    </w:p>
    <w:p w14:paraId="1BAF52AD" w14:textId="77777777" w:rsidR="00917D4B" w:rsidRDefault="00266941">
      <w:pPr>
        <w:pStyle w:val="Heading1"/>
      </w:pPr>
      <w:r>
        <w:t>Education</w:t>
      </w:r>
    </w:p>
    <w:p w14:paraId="3E889247" w14:textId="18608B4E" w:rsidR="00B10281" w:rsidRDefault="00266941">
      <w:r>
        <w:t>Bachelor of Arts in Economics</w:t>
      </w:r>
      <w:r>
        <w:br/>
        <w:t>Utkal University, Bhubaneswar | June 2002 - May 2005</w:t>
      </w:r>
    </w:p>
    <w:p w14:paraId="3E27CBB3" w14:textId="328BD3BF" w:rsidR="00B10281" w:rsidRDefault="00B10281" w:rsidP="002C22F8">
      <w:r>
        <w:t>Master In Computer Application</w:t>
      </w:r>
      <w:r w:rsidR="00F15E7D">
        <w:t>(Part Time)</w:t>
      </w:r>
      <w:r>
        <w:br/>
      </w:r>
      <w:proofErr w:type="spellStart"/>
      <w:r w:rsidR="00F15E7D">
        <w:t>Kalinga</w:t>
      </w:r>
      <w:proofErr w:type="spellEnd"/>
      <w:r>
        <w:t xml:space="preserve"> University, </w:t>
      </w:r>
      <w:r w:rsidR="00F15E7D">
        <w:t>Raipur</w:t>
      </w:r>
      <w:r>
        <w:t xml:space="preserve"> | May 2014 - May 2017</w:t>
      </w:r>
    </w:p>
    <w:p w14:paraId="3519E9B6" w14:textId="77777777" w:rsidR="00B10281" w:rsidRDefault="00B10281"/>
    <w:sectPr w:rsidR="00B102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626116">
    <w:abstractNumId w:val="8"/>
  </w:num>
  <w:num w:numId="2" w16cid:durableId="2015953636">
    <w:abstractNumId w:val="6"/>
  </w:num>
  <w:num w:numId="3" w16cid:durableId="1470976874">
    <w:abstractNumId w:val="5"/>
  </w:num>
  <w:num w:numId="4" w16cid:durableId="1886138799">
    <w:abstractNumId w:val="4"/>
  </w:num>
  <w:num w:numId="5" w16cid:durableId="907497061">
    <w:abstractNumId w:val="7"/>
  </w:num>
  <w:num w:numId="6" w16cid:durableId="1868906061">
    <w:abstractNumId w:val="3"/>
  </w:num>
  <w:num w:numId="7" w16cid:durableId="58603908">
    <w:abstractNumId w:val="2"/>
  </w:num>
  <w:num w:numId="8" w16cid:durableId="1700738105">
    <w:abstractNumId w:val="1"/>
  </w:num>
  <w:num w:numId="9" w16cid:durableId="70787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BA3"/>
    <w:rsid w:val="0015074B"/>
    <w:rsid w:val="00186B44"/>
    <w:rsid w:val="00266941"/>
    <w:rsid w:val="0029639D"/>
    <w:rsid w:val="00314665"/>
    <w:rsid w:val="00326F90"/>
    <w:rsid w:val="003E3FF7"/>
    <w:rsid w:val="00412EFC"/>
    <w:rsid w:val="00481152"/>
    <w:rsid w:val="004D4A70"/>
    <w:rsid w:val="004E1B52"/>
    <w:rsid w:val="00917D4B"/>
    <w:rsid w:val="00935E91"/>
    <w:rsid w:val="00A12081"/>
    <w:rsid w:val="00AA1D8D"/>
    <w:rsid w:val="00AB5335"/>
    <w:rsid w:val="00B10281"/>
    <w:rsid w:val="00B431D6"/>
    <w:rsid w:val="00B47730"/>
    <w:rsid w:val="00BA6C5B"/>
    <w:rsid w:val="00BC4CDD"/>
    <w:rsid w:val="00C23ED9"/>
    <w:rsid w:val="00CB0664"/>
    <w:rsid w:val="00D07126"/>
    <w:rsid w:val="00D44232"/>
    <w:rsid w:val="00D56AA3"/>
    <w:rsid w:val="00E806C8"/>
    <w:rsid w:val="00F15E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9E67B"/>
  <w14:defaultImageDpi w14:val="300"/>
  <w15:docId w15:val="{C0573763-2F7B-DC47-A019-65C5B2DF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5">
    <w:name w:val="s5"/>
    <w:basedOn w:val="Normal"/>
    <w:rsid w:val="00935E9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GB"/>
    </w:rPr>
  </w:style>
  <w:style w:type="character" w:customStyle="1" w:styleId="bumpedfont15">
    <w:name w:val="bumpedfont15"/>
    <w:basedOn w:val="DefaultParagraphFont"/>
    <w:rsid w:val="00935E91"/>
  </w:style>
  <w:style w:type="paragraph" w:styleId="NormalWeb">
    <w:name w:val="Normal (Web)"/>
    <w:basedOn w:val="Normal"/>
    <w:uiPriority w:val="99"/>
    <w:semiHidden/>
    <w:unhideWhenUsed/>
    <w:rsid w:val="00935E9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19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puspita panda</cp:lastModifiedBy>
  <cp:revision>3</cp:revision>
  <dcterms:created xsi:type="dcterms:W3CDTF">2024-11-16T08:22:00Z</dcterms:created>
  <dcterms:modified xsi:type="dcterms:W3CDTF">2024-11-18T13:17:00Z</dcterms:modified>
  <cp:category/>
</cp:coreProperties>
</file>