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BA28B1" w14:textId="2AB53A6A" w:rsidR="00882EA0" w:rsidRPr="0095282E" w:rsidRDefault="009A72CB" w:rsidP="009A72CB">
      <w:pPr>
        <w:jc w:val="center"/>
        <w:rPr>
          <w:rFonts w:ascii="Rockwell" w:hAnsi="Rockwell"/>
          <w:b/>
          <w:bCs/>
          <w:sz w:val="24"/>
          <w:szCs w:val="24"/>
          <w:u w:val="double"/>
        </w:rPr>
      </w:pPr>
      <w:r w:rsidRPr="0095282E">
        <w:rPr>
          <w:rFonts w:ascii="Rockwell" w:hAnsi="Rockwell"/>
          <w:b/>
          <w:bCs/>
          <w:sz w:val="24"/>
          <w:szCs w:val="24"/>
          <w:u w:val="double"/>
        </w:rPr>
        <w:t>ADVANCED JAVA PROGRAMMING</w:t>
      </w:r>
    </w:p>
    <w:p w14:paraId="058EB374" w14:textId="6D4133A7" w:rsidR="009A72CB" w:rsidRPr="0095282E" w:rsidRDefault="009A72CB" w:rsidP="009A72CB">
      <w:pPr>
        <w:jc w:val="center"/>
        <w:rPr>
          <w:rFonts w:ascii="Rockwell" w:hAnsi="Rockwell"/>
          <w:b/>
          <w:bCs/>
          <w:sz w:val="24"/>
          <w:szCs w:val="24"/>
          <w:u w:val="double"/>
        </w:rPr>
      </w:pPr>
      <w:r w:rsidRPr="0095282E">
        <w:rPr>
          <w:rFonts w:ascii="Rockwell" w:hAnsi="Rockwell"/>
          <w:b/>
          <w:bCs/>
          <w:sz w:val="24"/>
          <w:szCs w:val="24"/>
          <w:u w:val="double"/>
        </w:rPr>
        <w:t>SEMINAR</w:t>
      </w:r>
    </w:p>
    <w:p w14:paraId="796791C3" w14:textId="154FEF09" w:rsidR="009A72CB" w:rsidRPr="009A72CB" w:rsidRDefault="009A72CB" w:rsidP="009A72CB">
      <w:pPr>
        <w:jc w:val="center"/>
        <w:rPr>
          <w:rFonts w:ascii="Rockwell" w:hAnsi="Rockwell"/>
          <w:sz w:val="24"/>
          <w:szCs w:val="24"/>
        </w:rPr>
      </w:pPr>
    </w:p>
    <w:p w14:paraId="3691F63A" w14:textId="1F448982" w:rsidR="009A72CB" w:rsidRPr="0095282E" w:rsidRDefault="009A72CB" w:rsidP="009A72CB">
      <w:pPr>
        <w:jc w:val="center"/>
        <w:rPr>
          <w:rFonts w:ascii="Rockwell" w:hAnsi="Rockwell"/>
          <w:b/>
          <w:bCs/>
          <w:sz w:val="24"/>
          <w:szCs w:val="24"/>
          <w:u w:val="double"/>
        </w:rPr>
      </w:pPr>
      <w:r w:rsidRPr="0095282E">
        <w:rPr>
          <w:rFonts w:ascii="Rockwell" w:hAnsi="Rockwell"/>
          <w:b/>
          <w:bCs/>
          <w:sz w:val="24"/>
          <w:szCs w:val="24"/>
          <w:u w:val="double"/>
        </w:rPr>
        <w:t>TEAM-3</w:t>
      </w:r>
    </w:p>
    <w:p w14:paraId="783B8229" w14:textId="181AC431" w:rsidR="009A72CB" w:rsidRDefault="009A72CB" w:rsidP="009A72CB">
      <w:pPr>
        <w:rPr>
          <w:rFonts w:ascii="Rockwell" w:hAnsi="Rockwell"/>
          <w:color w:val="000000"/>
          <w:sz w:val="24"/>
          <w:szCs w:val="24"/>
        </w:rPr>
      </w:pPr>
      <w:r w:rsidRPr="009A72CB">
        <w:rPr>
          <w:rFonts w:ascii="Rockwell" w:hAnsi="Rockwell"/>
          <w:sz w:val="24"/>
          <w:szCs w:val="24"/>
        </w:rPr>
        <w:t xml:space="preserve"> 7. </w:t>
      </w:r>
      <w:r w:rsidRPr="009A72CB">
        <w:rPr>
          <w:rFonts w:ascii="Rockwell" w:hAnsi="Rockwell"/>
          <w:color w:val="000000"/>
          <w:sz w:val="24"/>
          <w:szCs w:val="24"/>
        </w:rPr>
        <w:t>Create a table in the database containing the columns to store book details like: book name, authors, description, price and URL of the book’s cover image. Using JSP and JDBC retrieve the details in the table and display them on the webpage.</w:t>
      </w:r>
    </w:p>
    <w:p w14:paraId="55E55022" w14:textId="59401B5E" w:rsidR="009A72CB" w:rsidRDefault="009A72CB" w:rsidP="009A72CB">
      <w:pPr>
        <w:rPr>
          <w:rFonts w:ascii="Rockwell" w:hAnsi="Rockwell"/>
          <w:color w:val="000000"/>
          <w:sz w:val="24"/>
          <w:szCs w:val="24"/>
        </w:rPr>
      </w:pPr>
    </w:p>
    <w:p w14:paraId="684A483A" w14:textId="23CDC9CC" w:rsidR="009A72CB" w:rsidRPr="0095282E" w:rsidRDefault="009A72CB" w:rsidP="009A72CB">
      <w:pPr>
        <w:rPr>
          <w:rFonts w:ascii="Rockwell" w:hAnsi="Rockwell"/>
          <w:b/>
          <w:bCs/>
          <w:color w:val="000000"/>
          <w:sz w:val="24"/>
          <w:szCs w:val="24"/>
          <w:u w:val="single"/>
        </w:rPr>
      </w:pPr>
      <w:r w:rsidRPr="0095282E">
        <w:rPr>
          <w:rFonts w:ascii="Rockwell" w:hAnsi="Rockwell"/>
          <w:b/>
          <w:bCs/>
          <w:color w:val="000000"/>
          <w:sz w:val="24"/>
          <w:szCs w:val="24"/>
          <w:u w:val="single"/>
        </w:rPr>
        <w:t>STEPS INVOLVED:</w:t>
      </w:r>
    </w:p>
    <w:p w14:paraId="28C367F5" w14:textId="03F41181" w:rsidR="009A72CB" w:rsidRDefault="009A72CB" w:rsidP="009A72CB">
      <w:pPr>
        <w:pStyle w:val="ListParagraph"/>
        <w:numPr>
          <w:ilvl w:val="0"/>
          <w:numId w:val="1"/>
        </w:numPr>
        <w:rPr>
          <w:rFonts w:ascii="Rockwell" w:hAnsi="Rockwell"/>
          <w:color w:val="000000"/>
          <w:sz w:val="24"/>
          <w:szCs w:val="24"/>
        </w:rPr>
      </w:pPr>
      <w:r>
        <w:rPr>
          <w:rFonts w:ascii="Rockwell" w:hAnsi="Rockwell"/>
          <w:color w:val="000000"/>
          <w:sz w:val="24"/>
          <w:szCs w:val="24"/>
        </w:rPr>
        <w:t xml:space="preserve">Create a database with the book details in </w:t>
      </w:r>
      <w:proofErr w:type="spellStart"/>
      <w:r>
        <w:rPr>
          <w:rFonts w:ascii="Rockwell" w:hAnsi="Rockwell"/>
          <w:color w:val="000000"/>
          <w:sz w:val="24"/>
          <w:szCs w:val="24"/>
        </w:rPr>
        <w:t>mysql</w:t>
      </w:r>
      <w:proofErr w:type="spellEnd"/>
      <w:r>
        <w:rPr>
          <w:rFonts w:ascii="Rockwell" w:hAnsi="Rockwell"/>
          <w:color w:val="000000"/>
          <w:sz w:val="24"/>
          <w:szCs w:val="24"/>
        </w:rPr>
        <w:t>.</w:t>
      </w:r>
    </w:p>
    <w:p w14:paraId="45502874" w14:textId="77777777" w:rsidR="009A72CB" w:rsidRDefault="009A72CB" w:rsidP="009A72CB">
      <w:pPr>
        <w:pStyle w:val="ListParagraph"/>
        <w:ind w:left="1080"/>
        <w:rPr>
          <w:rFonts w:ascii="Rockwell" w:hAnsi="Rockwell"/>
          <w:color w:val="000000"/>
          <w:sz w:val="24"/>
          <w:szCs w:val="24"/>
        </w:rPr>
      </w:pPr>
    </w:p>
    <w:p w14:paraId="5BD4ED6A" w14:textId="4B12D7E2" w:rsidR="009A72CB" w:rsidRDefault="009A72CB" w:rsidP="009A72CB">
      <w:pPr>
        <w:pStyle w:val="ListParagraph"/>
        <w:numPr>
          <w:ilvl w:val="0"/>
          <w:numId w:val="1"/>
        </w:numPr>
        <w:rPr>
          <w:rFonts w:ascii="Rockwell" w:hAnsi="Rockwell"/>
          <w:color w:val="000000"/>
          <w:sz w:val="24"/>
          <w:szCs w:val="24"/>
        </w:rPr>
      </w:pPr>
      <w:r>
        <w:rPr>
          <w:rFonts w:ascii="Rockwell" w:hAnsi="Rockwell"/>
          <w:color w:val="000000"/>
          <w:sz w:val="24"/>
          <w:szCs w:val="24"/>
        </w:rPr>
        <w:t xml:space="preserve">Using the mysql-connector-java.jar file, connect the database to the </w:t>
      </w:r>
      <w:proofErr w:type="spellStart"/>
      <w:r>
        <w:rPr>
          <w:rFonts w:ascii="Rockwell" w:hAnsi="Rockwell"/>
          <w:color w:val="000000"/>
          <w:sz w:val="24"/>
          <w:szCs w:val="24"/>
        </w:rPr>
        <w:t>jsp</w:t>
      </w:r>
      <w:proofErr w:type="spellEnd"/>
      <w:r>
        <w:rPr>
          <w:rFonts w:ascii="Rockwell" w:hAnsi="Rockwell"/>
          <w:color w:val="000000"/>
          <w:sz w:val="24"/>
          <w:szCs w:val="24"/>
        </w:rPr>
        <w:t xml:space="preserve"> program.</w:t>
      </w:r>
    </w:p>
    <w:p w14:paraId="2C4F6AF1" w14:textId="77777777" w:rsidR="009A72CB" w:rsidRPr="009A72CB" w:rsidRDefault="009A72CB" w:rsidP="009A72CB">
      <w:pPr>
        <w:pStyle w:val="ListParagraph"/>
        <w:rPr>
          <w:rFonts w:ascii="Rockwell" w:hAnsi="Rockwell"/>
          <w:color w:val="000000"/>
          <w:sz w:val="24"/>
          <w:szCs w:val="24"/>
        </w:rPr>
      </w:pPr>
    </w:p>
    <w:p w14:paraId="2CF0C8AD" w14:textId="55AC29BF" w:rsidR="009A72CB" w:rsidRDefault="009A72CB" w:rsidP="009A72CB">
      <w:pPr>
        <w:pStyle w:val="ListParagraph"/>
        <w:numPr>
          <w:ilvl w:val="0"/>
          <w:numId w:val="1"/>
        </w:numPr>
        <w:rPr>
          <w:rFonts w:ascii="Rockwell" w:hAnsi="Rockwell"/>
          <w:color w:val="000000"/>
          <w:sz w:val="24"/>
          <w:szCs w:val="24"/>
        </w:rPr>
      </w:pPr>
      <w:r>
        <w:rPr>
          <w:rFonts w:ascii="Rockwell" w:hAnsi="Rockwell"/>
          <w:color w:val="000000"/>
          <w:sz w:val="24"/>
          <w:szCs w:val="24"/>
        </w:rPr>
        <w:t xml:space="preserve">Get the information in the database and display it , involving both </w:t>
      </w:r>
      <w:proofErr w:type="spellStart"/>
      <w:r>
        <w:rPr>
          <w:rFonts w:ascii="Rockwell" w:hAnsi="Rockwell"/>
          <w:color w:val="000000"/>
          <w:sz w:val="24"/>
          <w:szCs w:val="24"/>
        </w:rPr>
        <w:t>jsp</w:t>
      </w:r>
      <w:proofErr w:type="spellEnd"/>
      <w:r>
        <w:rPr>
          <w:rFonts w:ascii="Rockwell" w:hAnsi="Rockwell"/>
          <w:color w:val="000000"/>
          <w:sz w:val="24"/>
          <w:szCs w:val="24"/>
        </w:rPr>
        <w:t xml:space="preserve"> and </w:t>
      </w:r>
      <w:proofErr w:type="spellStart"/>
      <w:r>
        <w:rPr>
          <w:rFonts w:ascii="Rockwell" w:hAnsi="Rockwell"/>
          <w:color w:val="000000"/>
          <w:sz w:val="24"/>
          <w:szCs w:val="24"/>
        </w:rPr>
        <w:t>jdbc</w:t>
      </w:r>
      <w:proofErr w:type="spellEnd"/>
      <w:r>
        <w:rPr>
          <w:rFonts w:ascii="Rockwell" w:hAnsi="Rockwell"/>
          <w:color w:val="000000"/>
          <w:sz w:val="24"/>
          <w:szCs w:val="24"/>
        </w:rPr>
        <w:t>.</w:t>
      </w:r>
    </w:p>
    <w:p w14:paraId="182016A4" w14:textId="77777777" w:rsidR="009A72CB" w:rsidRPr="009A72CB" w:rsidRDefault="009A72CB" w:rsidP="009A72CB">
      <w:pPr>
        <w:pStyle w:val="ListParagraph"/>
        <w:rPr>
          <w:rFonts w:ascii="Rockwell" w:hAnsi="Rockwell"/>
          <w:color w:val="000000"/>
          <w:sz w:val="24"/>
          <w:szCs w:val="24"/>
        </w:rPr>
      </w:pPr>
    </w:p>
    <w:p w14:paraId="48CA68B7" w14:textId="77777777" w:rsidR="009A72CB" w:rsidRDefault="009A72CB" w:rsidP="009A72CB">
      <w:pPr>
        <w:pStyle w:val="ListParagraph"/>
        <w:ind w:left="1080"/>
        <w:rPr>
          <w:rFonts w:ascii="Rockwell" w:hAnsi="Rockwell"/>
          <w:color w:val="000000"/>
          <w:sz w:val="24"/>
          <w:szCs w:val="24"/>
        </w:rPr>
      </w:pPr>
    </w:p>
    <w:p w14:paraId="0B59BB4B" w14:textId="634E12E1" w:rsidR="009A72CB" w:rsidRPr="0095282E" w:rsidRDefault="009A72CB" w:rsidP="009A72CB">
      <w:pPr>
        <w:rPr>
          <w:rFonts w:ascii="Rockwell" w:hAnsi="Rockwell"/>
          <w:b/>
          <w:bCs/>
          <w:color w:val="000000"/>
          <w:sz w:val="24"/>
          <w:szCs w:val="24"/>
          <w:u w:val="single"/>
        </w:rPr>
      </w:pPr>
      <w:r w:rsidRPr="0095282E">
        <w:rPr>
          <w:rFonts w:ascii="Rockwell" w:hAnsi="Rockwell"/>
          <w:b/>
          <w:bCs/>
          <w:color w:val="000000"/>
          <w:sz w:val="24"/>
          <w:szCs w:val="24"/>
          <w:u w:val="single"/>
        </w:rPr>
        <w:t>SOFTWARE USED:</w:t>
      </w:r>
    </w:p>
    <w:p w14:paraId="10BFFC49" w14:textId="65C14270" w:rsidR="009A72CB" w:rsidRDefault="009A72CB" w:rsidP="009A72CB">
      <w:pPr>
        <w:pStyle w:val="ListParagraph"/>
        <w:numPr>
          <w:ilvl w:val="0"/>
          <w:numId w:val="2"/>
        </w:numPr>
        <w:rPr>
          <w:rFonts w:ascii="Rockwell" w:hAnsi="Rockwell"/>
          <w:color w:val="000000"/>
          <w:sz w:val="24"/>
          <w:szCs w:val="24"/>
        </w:rPr>
      </w:pPr>
      <w:r>
        <w:rPr>
          <w:rFonts w:ascii="Rockwell" w:hAnsi="Rockwell"/>
          <w:color w:val="000000"/>
          <w:sz w:val="24"/>
          <w:szCs w:val="24"/>
        </w:rPr>
        <w:t>NETBEANS</w:t>
      </w:r>
    </w:p>
    <w:p w14:paraId="421EA19F" w14:textId="1225520B" w:rsidR="009A72CB" w:rsidRDefault="009A72CB" w:rsidP="009A72CB">
      <w:pPr>
        <w:pStyle w:val="ListParagraph"/>
        <w:numPr>
          <w:ilvl w:val="0"/>
          <w:numId w:val="2"/>
        </w:numPr>
        <w:rPr>
          <w:rFonts w:ascii="Rockwell" w:hAnsi="Rockwell"/>
          <w:color w:val="000000"/>
          <w:sz w:val="24"/>
          <w:szCs w:val="24"/>
        </w:rPr>
      </w:pPr>
      <w:r>
        <w:rPr>
          <w:rFonts w:ascii="Rockwell" w:hAnsi="Rockwell"/>
          <w:color w:val="000000"/>
          <w:sz w:val="24"/>
          <w:szCs w:val="24"/>
        </w:rPr>
        <w:t>APACHE TOMCAT</w:t>
      </w:r>
    </w:p>
    <w:p w14:paraId="3CC9207A" w14:textId="40FF8BBE" w:rsidR="009A72CB" w:rsidRDefault="009A72CB" w:rsidP="009A72CB">
      <w:pPr>
        <w:pStyle w:val="ListParagraph"/>
        <w:numPr>
          <w:ilvl w:val="0"/>
          <w:numId w:val="2"/>
        </w:numPr>
        <w:rPr>
          <w:rFonts w:ascii="Rockwell" w:hAnsi="Rockwell"/>
          <w:color w:val="000000"/>
          <w:sz w:val="24"/>
          <w:szCs w:val="24"/>
        </w:rPr>
      </w:pPr>
      <w:r>
        <w:rPr>
          <w:rFonts w:ascii="Rockwell" w:hAnsi="Rockwell"/>
          <w:color w:val="000000"/>
          <w:sz w:val="24"/>
          <w:szCs w:val="24"/>
        </w:rPr>
        <w:t>NETBEANS</w:t>
      </w:r>
    </w:p>
    <w:p w14:paraId="46ACA096" w14:textId="1D63F24A" w:rsidR="009A72CB" w:rsidRDefault="009A72CB" w:rsidP="009A72CB">
      <w:pPr>
        <w:pStyle w:val="ListParagraph"/>
        <w:numPr>
          <w:ilvl w:val="0"/>
          <w:numId w:val="2"/>
        </w:numPr>
        <w:rPr>
          <w:rFonts w:ascii="Rockwell" w:hAnsi="Rockwell"/>
          <w:color w:val="000000"/>
          <w:sz w:val="24"/>
          <w:szCs w:val="24"/>
        </w:rPr>
      </w:pPr>
      <w:r>
        <w:rPr>
          <w:rFonts w:ascii="Rockwell" w:hAnsi="Rockwell"/>
          <w:color w:val="000000"/>
          <w:sz w:val="24"/>
          <w:szCs w:val="24"/>
        </w:rPr>
        <w:t>PHPMYADMIN</w:t>
      </w:r>
    </w:p>
    <w:p w14:paraId="1E52C5AB" w14:textId="4C6E16FE" w:rsidR="009A72CB" w:rsidRDefault="009A72CB" w:rsidP="009A72CB">
      <w:pPr>
        <w:pStyle w:val="ListParagraph"/>
        <w:numPr>
          <w:ilvl w:val="0"/>
          <w:numId w:val="2"/>
        </w:numPr>
        <w:rPr>
          <w:rFonts w:ascii="Rockwell" w:hAnsi="Rockwell"/>
          <w:color w:val="000000"/>
          <w:sz w:val="24"/>
          <w:szCs w:val="24"/>
        </w:rPr>
      </w:pPr>
      <w:r>
        <w:rPr>
          <w:rFonts w:ascii="Rockwell" w:hAnsi="Rockwell"/>
          <w:color w:val="000000"/>
          <w:sz w:val="24"/>
          <w:szCs w:val="24"/>
        </w:rPr>
        <w:t xml:space="preserve"> BROWSER</w:t>
      </w:r>
    </w:p>
    <w:p w14:paraId="3674DC93" w14:textId="77777777" w:rsidR="009A72CB" w:rsidRDefault="009A72CB" w:rsidP="009A72CB">
      <w:pPr>
        <w:pStyle w:val="ListParagraph"/>
        <w:ind w:left="1080"/>
        <w:rPr>
          <w:rFonts w:ascii="Rockwell" w:hAnsi="Rockwell"/>
          <w:color w:val="000000"/>
          <w:sz w:val="24"/>
          <w:szCs w:val="24"/>
        </w:rPr>
      </w:pPr>
    </w:p>
    <w:p w14:paraId="5BB5696E" w14:textId="77777777" w:rsidR="009A72CB" w:rsidRDefault="009A72CB" w:rsidP="009A72CB">
      <w:pPr>
        <w:pStyle w:val="ListParagraph"/>
        <w:ind w:left="1080"/>
        <w:rPr>
          <w:rFonts w:ascii="Rockwell" w:hAnsi="Rockwell"/>
          <w:color w:val="000000"/>
          <w:sz w:val="24"/>
          <w:szCs w:val="24"/>
        </w:rPr>
      </w:pPr>
    </w:p>
    <w:p w14:paraId="203FD43E" w14:textId="1765B0A3" w:rsidR="009A72CB" w:rsidRPr="0095282E" w:rsidRDefault="009A72CB" w:rsidP="009A72CB">
      <w:pPr>
        <w:rPr>
          <w:rFonts w:ascii="Rockwell" w:hAnsi="Rockwell"/>
          <w:b/>
          <w:bCs/>
          <w:color w:val="000000"/>
          <w:sz w:val="24"/>
          <w:szCs w:val="24"/>
          <w:u w:val="single"/>
        </w:rPr>
      </w:pPr>
      <w:r w:rsidRPr="0095282E">
        <w:rPr>
          <w:rFonts w:ascii="Rockwell" w:hAnsi="Rockwell"/>
          <w:b/>
          <w:bCs/>
          <w:color w:val="000000"/>
          <w:sz w:val="24"/>
          <w:szCs w:val="24"/>
          <w:u w:val="single"/>
        </w:rPr>
        <w:t>CODES:</w:t>
      </w:r>
    </w:p>
    <w:p w14:paraId="5BA3D9FF" w14:textId="37EC9D26" w:rsidR="009A72CB" w:rsidRPr="009A72CB" w:rsidRDefault="009A72CB" w:rsidP="009A72CB">
      <w:pPr>
        <w:rPr>
          <w:rFonts w:ascii="Rockwell" w:hAnsi="Rockwell"/>
          <w:color w:val="000000"/>
          <w:sz w:val="24"/>
          <w:szCs w:val="24"/>
        </w:rPr>
      </w:pPr>
      <w:r>
        <w:rPr>
          <w:rFonts w:ascii="Rockwell" w:hAnsi="Rockwell"/>
          <w:color w:val="000000"/>
          <w:sz w:val="24"/>
          <w:szCs w:val="24"/>
        </w:rPr>
        <w:tab/>
      </w:r>
    </w:p>
    <w:p w14:paraId="37EF0579" w14:textId="77777777" w:rsidR="009A72CB" w:rsidRPr="009A72CB" w:rsidRDefault="009A72CB" w:rsidP="009A72CB">
      <w:pPr>
        <w:rPr>
          <w:rFonts w:ascii="Rockwell" w:hAnsi="Rockwell"/>
          <w:color w:val="000000"/>
          <w:sz w:val="24"/>
          <w:szCs w:val="24"/>
        </w:rPr>
      </w:pPr>
    </w:p>
    <w:p w14:paraId="67B1B3C5" w14:textId="77777777" w:rsidR="009A72CB" w:rsidRPr="009A72CB" w:rsidRDefault="009A72CB" w:rsidP="009A72CB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rPr>
          <w:rFonts w:ascii="Rockwell" w:hAnsi="Rockwell"/>
          <w:color w:val="000000"/>
          <w:sz w:val="24"/>
          <w:szCs w:val="24"/>
        </w:rPr>
      </w:pPr>
      <w:r w:rsidRPr="009A72CB">
        <w:rPr>
          <w:rFonts w:ascii="Rockwell" w:hAnsi="Rockwell"/>
          <w:color w:val="000000"/>
          <w:sz w:val="24"/>
          <w:szCs w:val="24"/>
        </w:rPr>
        <w:t>&lt;%@page import="</w:t>
      </w:r>
      <w:proofErr w:type="spellStart"/>
      <w:r w:rsidRPr="009A72CB">
        <w:rPr>
          <w:rFonts w:ascii="Rockwell" w:hAnsi="Rockwell"/>
          <w:color w:val="000000"/>
          <w:sz w:val="24"/>
          <w:szCs w:val="24"/>
        </w:rPr>
        <w:t>java.sql.ResultSet</w:t>
      </w:r>
      <w:proofErr w:type="spellEnd"/>
      <w:r w:rsidRPr="009A72CB">
        <w:rPr>
          <w:rFonts w:ascii="Rockwell" w:hAnsi="Rockwell"/>
          <w:color w:val="000000"/>
          <w:sz w:val="24"/>
          <w:szCs w:val="24"/>
        </w:rPr>
        <w:t>"%&gt;</w:t>
      </w:r>
    </w:p>
    <w:p w14:paraId="274A6AFA" w14:textId="77777777" w:rsidR="009A72CB" w:rsidRPr="009A72CB" w:rsidRDefault="009A72CB" w:rsidP="009A72CB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rPr>
          <w:rFonts w:ascii="Rockwell" w:hAnsi="Rockwell"/>
          <w:color w:val="000000"/>
          <w:sz w:val="24"/>
          <w:szCs w:val="24"/>
        </w:rPr>
      </w:pPr>
      <w:r w:rsidRPr="009A72CB">
        <w:rPr>
          <w:rFonts w:ascii="Rockwell" w:hAnsi="Rockwell"/>
          <w:color w:val="000000"/>
          <w:sz w:val="24"/>
          <w:szCs w:val="24"/>
        </w:rPr>
        <w:t>&lt;%@page import="</w:t>
      </w:r>
      <w:proofErr w:type="spellStart"/>
      <w:r w:rsidRPr="009A72CB">
        <w:rPr>
          <w:rFonts w:ascii="Rockwell" w:hAnsi="Rockwell"/>
          <w:color w:val="000000"/>
          <w:sz w:val="24"/>
          <w:szCs w:val="24"/>
        </w:rPr>
        <w:t>java.sql.Statement</w:t>
      </w:r>
      <w:proofErr w:type="spellEnd"/>
      <w:r w:rsidRPr="009A72CB">
        <w:rPr>
          <w:rFonts w:ascii="Rockwell" w:hAnsi="Rockwell"/>
          <w:color w:val="000000"/>
          <w:sz w:val="24"/>
          <w:szCs w:val="24"/>
        </w:rPr>
        <w:t>"%&gt;</w:t>
      </w:r>
    </w:p>
    <w:p w14:paraId="6CF6CD90" w14:textId="77777777" w:rsidR="009A72CB" w:rsidRPr="009A72CB" w:rsidRDefault="009A72CB" w:rsidP="009A72CB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rPr>
          <w:rFonts w:ascii="Rockwell" w:hAnsi="Rockwell"/>
          <w:color w:val="000000"/>
          <w:sz w:val="24"/>
          <w:szCs w:val="24"/>
        </w:rPr>
      </w:pPr>
      <w:r w:rsidRPr="009A72CB">
        <w:rPr>
          <w:rFonts w:ascii="Rockwell" w:hAnsi="Rockwell"/>
          <w:color w:val="000000"/>
          <w:sz w:val="24"/>
          <w:szCs w:val="24"/>
        </w:rPr>
        <w:t>&lt;%@page import="</w:t>
      </w:r>
      <w:proofErr w:type="spellStart"/>
      <w:r w:rsidRPr="009A72CB">
        <w:rPr>
          <w:rFonts w:ascii="Rockwell" w:hAnsi="Rockwell"/>
          <w:color w:val="000000"/>
          <w:sz w:val="24"/>
          <w:szCs w:val="24"/>
        </w:rPr>
        <w:t>java.sql.Connection</w:t>
      </w:r>
      <w:proofErr w:type="spellEnd"/>
      <w:r w:rsidRPr="009A72CB">
        <w:rPr>
          <w:rFonts w:ascii="Rockwell" w:hAnsi="Rockwell"/>
          <w:color w:val="000000"/>
          <w:sz w:val="24"/>
          <w:szCs w:val="24"/>
        </w:rPr>
        <w:t>"%&gt;</w:t>
      </w:r>
    </w:p>
    <w:p w14:paraId="5338F7DC" w14:textId="77777777" w:rsidR="009A72CB" w:rsidRPr="009A72CB" w:rsidRDefault="009A72CB" w:rsidP="009A72CB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rPr>
          <w:rFonts w:ascii="Rockwell" w:hAnsi="Rockwell"/>
          <w:color w:val="000000"/>
          <w:sz w:val="24"/>
          <w:szCs w:val="24"/>
        </w:rPr>
      </w:pPr>
      <w:r w:rsidRPr="009A72CB">
        <w:rPr>
          <w:rFonts w:ascii="Rockwell" w:hAnsi="Rockwell"/>
          <w:color w:val="000000"/>
          <w:sz w:val="24"/>
          <w:szCs w:val="24"/>
        </w:rPr>
        <w:t>&lt;%@page import="</w:t>
      </w:r>
      <w:proofErr w:type="spellStart"/>
      <w:r w:rsidRPr="009A72CB">
        <w:rPr>
          <w:rFonts w:ascii="Rockwell" w:hAnsi="Rockwell"/>
          <w:color w:val="000000"/>
          <w:sz w:val="24"/>
          <w:szCs w:val="24"/>
        </w:rPr>
        <w:t>java.sql.DriverManager</w:t>
      </w:r>
      <w:proofErr w:type="spellEnd"/>
      <w:r w:rsidRPr="009A72CB">
        <w:rPr>
          <w:rFonts w:ascii="Rockwell" w:hAnsi="Rockwell"/>
          <w:color w:val="000000"/>
          <w:sz w:val="24"/>
          <w:szCs w:val="24"/>
        </w:rPr>
        <w:t>"%&gt;</w:t>
      </w:r>
    </w:p>
    <w:p w14:paraId="4B899826" w14:textId="77777777" w:rsidR="009A72CB" w:rsidRPr="009A72CB" w:rsidRDefault="009A72CB" w:rsidP="009A72CB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rPr>
          <w:rFonts w:ascii="Rockwell" w:hAnsi="Rockwell"/>
          <w:color w:val="000000"/>
          <w:sz w:val="24"/>
          <w:szCs w:val="24"/>
        </w:rPr>
      </w:pPr>
    </w:p>
    <w:p w14:paraId="789ED2DA" w14:textId="77777777" w:rsidR="009A72CB" w:rsidRPr="009A72CB" w:rsidRDefault="009A72CB" w:rsidP="009A72CB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rPr>
          <w:rFonts w:ascii="Rockwell" w:hAnsi="Rockwell"/>
          <w:color w:val="000000"/>
          <w:sz w:val="24"/>
          <w:szCs w:val="24"/>
        </w:rPr>
      </w:pPr>
      <w:r w:rsidRPr="009A72CB">
        <w:rPr>
          <w:rFonts w:ascii="Rockwell" w:hAnsi="Rockwell"/>
          <w:color w:val="000000"/>
          <w:sz w:val="24"/>
          <w:szCs w:val="24"/>
        </w:rPr>
        <w:t xml:space="preserve">&lt;%@page </w:t>
      </w:r>
      <w:proofErr w:type="spellStart"/>
      <w:r w:rsidRPr="009A72CB">
        <w:rPr>
          <w:rFonts w:ascii="Rockwell" w:hAnsi="Rockwell"/>
          <w:color w:val="000000"/>
          <w:sz w:val="24"/>
          <w:szCs w:val="24"/>
        </w:rPr>
        <w:t>contentType</w:t>
      </w:r>
      <w:proofErr w:type="spellEnd"/>
      <w:r w:rsidRPr="009A72CB">
        <w:rPr>
          <w:rFonts w:ascii="Rockwell" w:hAnsi="Rockwell"/>
          <w:color w:val="000000"/>
          <w:sz w:val="24"/>
          <w:szCs w:val="24"/>
        </w:rPr>
        <w:t xml:space="preserve">="text/html" </w:t>
      </w:r>
      <w:proofErr w:type="spellStart"/>
      <w:r w:rsidRPr="009A72CB">
        <w:rPr>
          <w:rFonts w:ascii="Rockwell" w:hAnsi="Rockwell"/>
          <w:color w:val="000000"/>
          <w:sz w:val="24"/>
          <w:szCs w:val="24"/>
        </w:rPr>
        <w:t>pageEncoding</w:t>
      </w:r>
      <w:proofErr w:type="spellEnd"/>
      <w:r w:rsidRPr="009A72CB">
        <w:rPr>
          <w:rFonts w:ascii="Rockwell" w:hAnsi="Rockwell"/>
          <w:color w:val="000000"/>
          <w:sz w:val="24"/>
          <w:szCs w:val="24"/>
        </w:rPr>
        <w:t>="UTF-8"%&gt;</w:t>
      </w:r>
    </w:p>
    <w:p w14:paraId="000BE85D" w14:textId="77777777" w:rsidR="009A72CB" w:rsidRPr="009A72CB" w:rsidRDefault="009A72CB" w:rsidP="009A72CB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rPr>
          <w:rFonts w:ascii="Rockwell" w:hAnsi="Rockwell"/>
          <w:color w:val="000000"/>
          <w:sz w:val="24"/>
          <w:szCs w:val="24"/>
        </w:rPr>
      </w:pPr>
      <w:r w:rsidRPr="009A72CB">
        <w:rPr>
          <w:rFonts w:ascii="Rockwell" w:hAnsi="Rockwell"/>
          <w:color w:val="000000"/>
          <w:sz w:val="24"/>
          <w:szCs w:val="24"/>
        </w:rPr>
        <w:lastRenderedPageBreak/>
        <w:t>&lt;!DOCTYPE html&gt;</w:t>
      </w:r>
    </w:p>
    <w:p w14:paraId="63DDF24D" w14:textId="77777777" w:rsidR="009A72CB" w:rsidRPr="009A72CB" w:rsidRDefault="009A72CB" w:rsidP="009A72CB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rPr>
          <w:rFonts w:ascii="Rockwell" w:hAnsi="Rockwell"/>
          <w:color w:val="000000"/>
          <w:sz w:val="24"/>
          <w:szCs w:val="24"/>
        </w:rPr>
      </w:pPr>
      <w:r w:rsidRPr="009A72CB">
        <w:rPr>
          <w:rFonts w:ascii="Rockwell" w:hAnsi="Rockwell"/>
          <w:color w:val="000000"/>
          <w:sz w:val="24"/>
          <w:szCs w:val="24"/>
        </w:rPr>
        <w:t>&lt;html&gt;</w:t>
      </w:r>
    </w:p>
    <w:p w14:paraId="54A56EDB" w14:textId="77777777" w:rsidR="009A72CB" w:rsidRPr="009A72CB" w:rsidRDefault="009A72CB" w:rsidP="009A72CB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rPr>
          <w:rFonts w:ascii="Rockwell" w:hAnsi="Rockwell"/>
          <w:color w:val="000000"/>
          <w:sz w:val="24"/>
          <w:szCs w:val="24"/>
        </w:rPr>
      </w:pPr>
      <w:r w:rsidRPr="009A72CB">
        <w:rPr>
          <w:rFonts w:ascii="Rockwell" w:hAnsi="Rockwell"/>
          <w:color w:val="000000"/>
          <w:sz w:val="24"/>
          <w:szCs w:val="24"/>
        </w:rPr>
        <w:t xml:space="preserve">    &lt;head&gt;</w:t>
      </w:r>
    </w:p>
    <w:p w14:paraId="699AAAD6" w14:textId="77777777" w:rsidR="009A72CB" w:rsidRPr="009A72CB" w:rsidRDefault="009A72CB" w:rsidP="009A72CB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rPr>
          <w:rFonts w:ascii="Rockwell" w:hAnsi="Rockwell"/>
          <w:color w:val="000000"/>
          <w:sz w:val="24"/>
          <w:szCs w:val="24"/>
        </w:rPr>
      </w:pPr>
      <w:r w:rsidRPr="009A72CB">
        <w:rPr>
          <w:rFonts w:ascii="Rockwell" w:hAnsi="Rockwell"/>
          <w:color w:val="000000"/>
          <w:sz w:val="24"/>
          <w:szCs w:val="24"/>
        </w:rPr>
        <w:t xml:space="preserve">        &lt;meta http-</w:t>
      </w:r>
      <w:proofErr w:type="spellStart"/>
      <w:r w:rsidRPr="009A72CB">
        <w:rPr>
          <w:rFonts w:ascii="Rockwell" w:hAnsi="Rockwell"/>
          <w:color w:val="000000"/>
          <w:sz w:val="24"/>
          <w:szCs w:val="24"/>
        </w:rPr>
        <w:t>equiv</w:t>
      </w:r>
      <w:proofErr w:type="spellEnd"/>
      <w:r w:rsidRPr="009A72CB">
        <w:rPr>
          <w:rFonts w:ascii="Rockwell" w:hAnsi="Rockwell"/>
          <w:color w:val="000000"/>
          <w:sz w:val="24"/>
          <w:szCs w:val="24"/>
        </w:rPr>
        <w:t>="Content-Type" content="text/html; charset=UTF-8"&gt;</w:t>
      </w:r>
    </w:p>
    <w:p w14:paraId="6D98C76E" w14:textId="77777777" w:rsidR="009A72CB" w:rsidRPr="009A72CB" w:rsidRDefault="009A72CB" w:rsidP="009A72CB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rPr>
          <w:rFonts w:ascii="Rockwell" w:hAnsi="Rockwell"/>
          <w:color w:val="000000"/>
          <w:sz w:val="24"/>
          <w:szCs w:val="24"/>
        </w:rPr>
      </w:pPr>
      <w:r w:rsidRPr="009A72CB">
        <w:rPr>
          <w:rFonts w:ascii="Rockwell" w:hAnsi="Rockwell"/>
          <w:color w:val="000000"/>
          <w:sz w:val="24"/>
          <w:szCs w:val="24"/>
        </w:rPr>
        <w:t xml:space="preserve">        &lt;title&gt;JSP Page&lt;/title&gt;</w:t>
      </w:r>
    </w:p>
    <w:p w14:paraId="1927B230" w14:textId="77777777" w:rsidR="009A72CB" w:rsidRPr="009A72CB" w:rsidRDefault="009A72CB" w:rsidP="009A72CB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rPr>
          <w:rFonts w:ascii="Rockwell" w:hAnsi="Rockwell"/>
          <w:color w:val="000000"/>
          <w:sz w:val="24"/>
          <w:szCs w:val="24"/>
        </w:rPr>
      </w:pPr>
      <w:r w:rsidRPr="009A72CB">
        <w:rPr>
          <w:rFonts w:ascii="Rockwell" w:hAnsi="Rockwell"/>
          <w:color w:val="000000"/>
          <w:sz w:val="24"/>
          <w:szCs w:val="24"/>
        </w:rPr>
        <w:t xml:space="preserve">    &lt;/head&gt;</w:t>
      </w:r>
    </w:p>
    <w:p w14:paraId="22EB8C38" w14:textId="77777777" w:rsidR="009A72CB" w:rsidRPr="009A72CB" w:rsidRDefault="009A72CB" w:rsidP="009A72CB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rPr>
          <w:rFonts w:ascii="Rockwell" w:hAnsi="Rockwell"/>
          <w:color w:val="000000"/>
          <w:sz w:val="24"/>
          <w:szCs w:val="24"/>
        </w:rPr>
      </w:pPr>
      <w:r w:rsidRPr="009A72CB">
        <w:rPr>
          <w:rFonts w:ascii="Rockwell" w:hAnsi="Rockwell"/>
          <w:color w:val="000000"/>
          <w:sz w:val="24"/>
          <w:szCs w:val="24"/>
        </w:rPr>
        <w:t xml:space="preserve">    &lt;body&gt;</w:t>
      </w:r>
    </w:p>
    <w:p w14:paraId="416EFD56" w14:textId="77777777" w:rsidR="009A72CB" w:rsidRPr="009A72CB" w:rsidRDefault="009A72CB" w:rsidP="009A72CB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rPr>
          <w:rFonts w:ascii="Rockwell" w:hAnsi="Rockwell"/>
          <w:color w:val="000000"/>
          <w:sz w:val="24"/>
          <w:szCs w:val="24"/>
        </w:rPr>
      </w:pPr>
      <w:r w:rsidRPr="009A72CB">
        <w:rPr>
          <w:rFonts w:ascii="Rockwell" w:hAnsi="Rockwell"/>
          <w:color w:val="000000"/>
          <w:sz w:val="24"/>
          <w:szCs w:val="24"/>
        </w:rPr>
        <w:t xml:space="preserve">    &lt;</w:t>
      </w:r>
      <w:proofErr w:type="spellStart"/>
      <w:r w:rsidRPr="009A72CB">
        <w:rPr>
          <w:rFonts w:ascii="Rockwell" w:hAnsi="Rockwell"/>
          <w:color w:val="000000"/>
          <w:sz w:val="24"/>
          <w:szCs w:val="24"/>
        </w:rPr>
        <w:t>center</w:t>
      </w:r>
      <w:proofErr w:type="spellEnd"/>
      <w:r w:rsidRPr="009A72CB">
        <w:rPr>
          <w:rFonts w:ascii="Rockwell" w:hAnsi="Rockwell"/>
          <w:color w:val="000000"/>
          <w:sz w:val="24"/>
          <w:szCs w:val="24"/>
        </w:rPr>
        <w:t>&gt;</w:t>
      </w:r>
    </w:p>
    <w:p w14:paraId="59F9A089" w14:textId="77777777" w:rsidR="009A72CB" w:rsidRPr="009A72CB" w:rsidRDefault="009A72CB" w:rsidP="009A72CB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rPr>
          <w:rFonts w:ascii="Rockwell" w:hAnsi="Rockwell"/>
          <w:color w:val="000000"/>
          <w:sz w:val="24"/>
          <w:szCs w:val="24"/>
        </w:rPr>
      </w:pPr>
      <w:r w:rsidRPr="009A72CB">
        <w:rPr>
          <w:rFonts w:ascii="Rockwell" w:hAnsi="Rockwell"/>
          <w:color w:val="000000"/>
          <w:sz w:val="24"/>
          <w:szCs w:val="24"/>
        </w:rPr>
        <w:t xml:space="preserve">        &lt;table border ="1"&gt;</w:t>
      </w:r>
    </w:p>
    <w:p w14:paraId="58908EDF" w14:textId="77777777" w:rsidR="009A72CB" w:rsidRPr="009A72CB" w:rsidRDefault="009A72CB" w:rsidP="009A72CB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rPr>
          <w:rFonts w:ascii="Rockwell" w:hAnsi="Rockwell"/>
          <w:color w:val="000000"/>
          <w:sz w:val="24"/>
          <w:szCs w:val="24"/>
        </w:rPr>
      </w:pPr>
      <w:r w:rsidRPr="009A72CB">
        <w:rPr>
          <w:rFonts w:ascii="Rockwell" w:hAnsi="Rockwell"/>
          <w:color w:val="000000"/>
          <w:sz w:val="24"/>
          <w:szCs w:val="24"/>
        </w:rPr>
        <w:t xml:space="preserve">            &lt;tr&gt;</w:t>
      </w:r>
    </w:p>
    <w:p w14:paraId="3CC5D874" w14:textId="77777777" w:rsidR="009A72CB" w:rsidRPr="009A72CB" w:rsidRDefault="009A72CB" w:rsidP="009A72CB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rPr>
          <w:rFonts w:ascii="Rockwell" w:hAnsi="Rockwell"/>
          <w:color w:val="000000"/>
          <w:sz w:val="24"/>
          <w:szCs w:val="24"/>
        </w:rPr>
      </w:pPr>
      <w:r w:rsidRPr="009A72CB">
        <w:rPr>
          <w:rFonts w:ascii="Rockwell" w:hAnsi="Rockwell"/>
          <w:color w:val="000000"/>
          <w:sz w:val="24"/>
          <w:szCs w:val="24"/>
        </w:rPr>
        <w:t xml:space="preserve">    &lt;</w:t>
      </w:r>
      <w:proofErr w:type="spellStart"/>
      <w:r w:rsidRPr="009A72CB">
        <w:rPr>
          <w:rFonts w:ascii="Rockwell" w:hAnsi="Rockwell"/>
          <w:color w:val="000000"/>
          <w:sz w:val="24"/>
          <w:szCs w:val="24"/>
        </w:rPr>
        <w:t>th</w:t>
      </w:r>
      <w:proofErr w:type="spellEnd"/>
      <w:r w:rsidRPr="009A72CB">
        <w:rPr>
          <w:rFonts w:ascii="Rockwell" w:hAnsi="Rockwell"/>
          <w:color w:val="000000"/>
          <w:sz w:val="24"/>
          <w:szCs w:val="24"/>
        </w:rPr>
        <w:t>&gt; book id&lt;/</w:t>
      </w:r>
      <w:proofErr w:type="spellStart"/>
      <w:r w:rsidRPr="009A72CB">
        <w:rPr>
          <w:rFonts w:ascii="Rockwell" w:hAnsi="Rockwell"/>
          <w:color w:val="000000"/>
          <w:sz w:val="24"/>
          <w:szCs w:val="24"/>
        </w:rPr>
        <w:t>th</w:t>
      </w:r>
      <w:proofErr w:type="spellEnd"/>
      <w:r w:rsidRPr="009A72CB">
        <w:rPr>
          <w:rFonts w:ascii="Rockwell" w:hAnsi="Rockwell"/>
          <w:color w:val="000000"/>
          <w:sz w:val="24"/>
          <w:szCs w:val="24"/>
        </w:rPr>
        <w:t xml:space="preserve">&gt;         </w:t>
      </w:r>
    </w:p>
    <w:p w14:paraId="0D0DB302" w14:textId="77777777" w:rsidR="009A72CB" w:rsidRPr="009A72CB" w:rsidRDefault="009A72CB" w:rsidP="009A72CB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rPr>
          <w:rFonts w:ascii="Rockwell" w:hAnsi="Rockwell"/>
          <w:color w:val="000000"/>
          <w:sz w:val="24"/>
          <w:szCs w:val="24"/>
        </w:rPr>
      </w:pPr>
      <w:r w:rsidRPr="009A72CB">
        <w:rPr>
          <w:rFonts w:ascii="Rockwell" w:hAnsi="Rockwell"/>
          <w:color w:val="000000"/>
          <w:sz w:val="24"/>
          <w:szCs w:val="24"/>
        </w:rPr>
        <w:t xml:space="preserve">   &lt;</w:t>
      </w:r>
      <w:proofErr w:type="spellStart"/>
      <w:r w:rsidRPr="009A72CB">
        <w:rPr>
          <w:rFonts w:ascii="Rockwell" w:hAnsi="Rockwell"/>
          <w:color w:val="000000"/>
          <w:sz w:val="24"/>
          <w:szCs w:val="24"/>
        </w:rPr>
        <w:t>th</w:t>
      </w:r>
      <w:proofErr w:type="spellEnd"/>
      <w:r w:rsidRPr="009A72CB">
        <w:rPr>
          <w:rFonts w:ascii="Rockwell" w:hAnsi="Rockwell"/>
          <w:color w:val="000000"/>
          <w:sz w:val="24"/>
          <w:szCs w:val="24"/>
        </w:rPr>
        <w:t>&gt;book name&lt;/</w:t>
      </w:r>
      <w:proofErr w:type="spellStart"/>
      <w:r w:rsidRPr="009A72CB">
        <w:rPr>
          <w:rFonts w:ascii="Rockwell" w:hAnsi="Rockwell"/>
          <w:color w:val="000000"/>
          <w:sz w:val="24"/>
          <w:szCs w:val="24"/>
        </w:rPr>
        <w:t>th</w:t>
      </w:r>
      <w:proofErr w:type="spellEnd"/>
      <w:r w:rsidRPr="009A72CB">
        <w:rPr>
          <w:rFonts w:ascii="Rockwell" w:hAnsi="Rockwell"/>
          <w:color w:val="000000"/>
          <w:sz w:val="24"/>
          <w:szCs w:val="24"/>
        </w:rPr>
        <w:t>&gt;</w:t>
      </w:r>
    </w:p>
    <w:p w14:paraId="61991789" w14:textId="77777777" w:rsidR="009A72CB" w:rsidRPr="009A72CB" w:rsidRDefault="009A72CB" w:rsidP="009A72CB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rPr>
          <w:rFonts w:ascii="Rockwell" w:hAnsi="Rockwell"/>
          <w:color w:val="000000"/>
          <w:sz w:val="24"/>
          <w:szCs w:val="24"/>
        </w:rPr>
      </w:pPr>
      <w:r w:rsidRPr="009A72CB">
        <w:rPr>
          <w:rFonts w:ascii="Rockwell" w:hAnsi="Rockwell"/>
          <w:color w:val="000000"/>
          <w:sz w:val="24"/>
          <w:szCs w:val="24"/>
        </w:rPr>
        <w:t xml:space="preserve">   &lt;</w:t>
      </w:r>
      <w:proofErr w:type="spellStart"/>
      <w:r w:rsidRPr="009A72CB">
        <w:rPr>
          <w:rFonts w:ascii="Rockwell" w:hAnsi="Rockwell"/>
          <w:color w:val="000000"/>
          <w:sz w:val="24"/>
          <w:szCs w:val="24"/>
        </w:rPr>
        <w:t>th</w:t>
      </w:r>
      <w:proofErr w:type="spellEnd"/>
      <w:r w:rsidRPr="009A72CB">
        <w:rPr>
          <w:rFonts w:ascii="Rockwell" w:hAnsi="Rockwell"/>
          <w:color w:val="000000"/>
          <w:sz w:val="24"/>
          <w:szCs w:val="24"/>
        </w:rPr>
        <w:t>&gt;author id&lt;/</w:t>
      </w:r>
      <w:proofErr w:type="spellStart"/>
      <w:r w:rsidRPr="009A72CB">
        <w:rPr>
          <w:rFonts w:ascii="Rockwell" w:hAnsi="Rockwell"/>
          <w:color w:val="000000"/>
          <w:sz w:val="24"/>
          <w:szCs w:val="24"/>
        </w:rPr>
        <w:t>th</w:t>
      </w:r>
      <w:proofErr w:type="spellEnd"/>
      <w:r w:rsidRPr="009A72CB">
        <w:rPr>
          <w:rFonts w:ascii="Rockwell" w:hAnsi="Rockwell"/>
          <w:color w:val="000000"/>
          <w:sz w:val="24"/>
          <w:szCs w:val="24"/>
        </w:rPr>
        <w:t>&gt;</w:t>
      </w:r>
    </w:p>
    <w:p w14:paraId="4928CB5F" w14:textId="77777777" w:rsidR="009A72CB" w:rsidRPr="009A72CB" w:rsidRDefault="009A72CB" w:rsidP="009A72CB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rPr>
          <w:rFonts w:ascii="Rockwell" w:hAnsi="Rockwell"/>
          <w:color w:val="000000"/>
          <w:sz w:val="24"/>
          <w:szCs w:val="24"/>
        </w:rPr>
      </w:pPr>
      <w:r w:rsidRPr="009A72CB">
        <w:rPr>
          <w:rFonts w:ascii="Rockwell" w:hAnsi="Rockwell"/>
          <w:color w:val="000000"/>
          <w:sz w:val="24"/>
          <w:szCs w:val="24"/>
        </w:rPr>
        <w:t xml:space="preserve">    &lt;</w:t>
      </w:r>
      <w:proofErr w:type="spellStart"/>
      <w:r w:rsidRPr="009A72CB">
        <w:rPr>
          <w:rFonts w:ascii="Rockwell" w:hAnsi="Rockwell"/>
          <w:color w:val="000000"/>
          <w:sz w:val="24"/>
          <w:szCs w:val="24"/>
        </w:rPr>
        <w:t>th</w:t>
      </w:r>
      <w:proofErr w:type="spellEnd"/>
      <w:r w:rsidRPr="009A72CB">
        <w:rPr>
          <w:rFonts w:ascii="Rockwell" w:hAnsi="Rockwell"/>
          <w:color w:val="000000"/>
          <w:sz w:val="24"/>
          <w:szCs w:val="24"/>
        </w:rPr>
        <w:t>&gt;author name&lt;/</w:t>
      </w:r>
      <w:proofErr w:type="spellStart"/>
      <w:r w:rsidRPr="009A72CB">
        <w:rPr>
          <w:rFonts w:ascii="Rockwell" w:hAnsi="Rockwell"/>
          <w:color w:val="000000"/>
          <w:sz w:val="24"/>
          <w:szCs w:val="24"/>
        </w:rPr>
        <w:t>th</w:t>
      </w:r>
      <w:proofErr w:type="spellEnd"/>
      <w:r w:rsidRPr="009A72CB">
        <w:rPr>
          <w:rFonts w:ascii="Rockwell" w:hAnsi="Rockwell"/>
          <w:color w:val="000000"/>
          <w:sz w:val="24"/>
          <w:szCs w:val="24"/>
        </w:rPr>
        <w:t>&gt;</w:t>
      </w:r>
    </w:p>
    <w:p w14:paraId="3D0EC4DE" w14:textId="77777777" w:rsidR="009A72CB" w:rsidRPr="009A72CB" w:rsidRDefault="009A72CB" w:rsidP="009A72CB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rPr>
          <w:rFonts w:ascii="Rockwell" w:hAnsi="Rockwell"/>
          <w:color w:val="000000"/>
          <w:sz w:val="24"/>
          <w:szCs w:val="24"/>
        </w:rPr>
      </w:pPr>
      <w:r w:rsidRPr="009A72CB">
        <w:rPr>
          <w:rFonts w:ascii="Rockwell" w:hAnsi="Rockwell"/>
          <w:color w:val="000000"/>
          <w:sz w:val="24"/>
          <w:szCs w:val="24"/>
        </w:rPr>
        <w:t xml:space="preserve">   &lt;</w:t>
      </w:r>
      <w:proofErr w:type="spellStart"/>
      <w:r w:rsidRPr="009A72CB">
        <w:rPr>
          <w:rFonts w:ascii="Rockwell" w:hAnsi="Rockwell"/>
          <w:color w:val="000000"/>
          <w:sz w:val="24"/>
          <w:szCs w:val="24"/>
        </w:rPr>
        <w:t>th</w:t>
      </w:r>
      <w:proofErr w:type="spellEnd"/>
      <w:r w:rsidRPr="009A72CB">
        <w:rPr>
          <w:rFonts w:ascii="Rockwell" w:hAnsi="Rockwell"/>
          <w:color w:val="000000"/>
          <w:sz w:val="24"/>
          <w:szCs w:val="24"/>
        </w:rPr>
        <w:t>&gt;description&lt;/</w:t>
      </w:r>
      <w:proofErr w:type="spellStart"/>
      <w:r w:rsidRPr="009A72CB">
        <w:rPr>
          <w:rFonts w:ascii="Rockwell" w:hAnsi="Rockwell"/>
          <w:color w:val="000000"/>
          <w:sz w:val="24"/>
          <w:szCs w:val="24"/>
        </w:rPr>
        <w:t>th</w:t>
      </w:r>
      <w:proofErr w:type="spellEnd"/>
      <w:r w:rsidRPr="009A72CB">
        <w:rPr>
          <w:rFonts w:ascii="Rockwell" w:hAnsi="Rockwell"/>
          <w:color w:val="000000"/>
          <w:sz w:val="24"/>
          <w:szCs w:val="24"/>
        </w:rPr>
        <w:t>&gt;</w:t>
      </w:r>
    </w:p>
    <w:p w14:paraId="7AA34BD1" w14:textId="77777777" w:rsidR="009A72CB" w:rsidRPr="009A72CB" w:rsidRDefault="009A72CB" w:rsidP="009A72CB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rPr>
          <w:rFonts w:ascii="Rockwell" w:hAnsi="Rockwell"/>
          <w:color w:val="000000"/>
          <w:sz w:val="24"/>
          <w:szCs w:val="24"/>
        </w:rPr>
      </w:pPr>
      <w:r w:rsidRPr="009A72CB">
        <w:rPr>
          <w:rFonts w:ascii="Rockwell" w:hAnsi="Rockwell"/>
          <w:color w:val="000000"/>
          <w:sz w:val="24"/>
          <w:szCs w:val="24"/>
        </w:rPr>
        <w:t xml:space="preserve">   &lt;</w:t>
      </w:r>
      <w:proofErr w:type="spellStart"/>
      <w:r w:rsidRPr="009A72CB">
        <w:rPr>
          <w:rFonts w:ascii="Rockwell" w:hAnsi="Rockwell"/>
          <w:color w:val="000000"/>
          <w:sz w:val="24"/>
          <w:szCs w:val="24"/>
        </w:rPr>
        <w:t>th</w:t>
      </w:r>
      <w:proofErr w:type="spellEnd"/>
      <w:r w:rsidRPr="009A72CB">
        <w:rPr>
          <w:rFonts w:ascii="Rockwell" w:hAnsi="Rockwell"/>
          <w:color w:val="000000"/>
          <w:sz w:val="24"/>
          <w:szCs w:val="24"/>
        </w:rPr>
        <w:t>&gt;price&lt;/</w:t>
      </w:r>
      <w:proofErr w:type="spellStart"/>
      <w:r w:rsidRPr="009A72CB">
        <w:rPr>
          <w:rFonts w:ascii="Rockwell" w:hAnsi="Rockwell"/>
          <w:color w:val="000000"/>
          <w:sz w:val="24"/>
          <w:szCs w:val="24"/>
        </w:rPr>
        <w:t>th</w:t>
      </w:r>
      <w:proofErr w:type="spellEnd"/>
      <w:r w:rsidRPr="009A72CB">
        <w:rPr>
          <w:rFonts w:ascii="Rockwell" w:hAnsi="Rockwell"/>
          <w:color w:val="000000"/>
          <w:sz w:val="24"/>
          <w:szCs w:val="24"/>
        </w:rPr>
        <w:t>&gt;</w:t>
      </w:r>
    </w:p>
    <w:p w14:paraId="65A08297" w14:textId="77777777" w:rsidR="009A72CB" w:rsidRPr="009A72CB" w:rsidRDefault="009A72CB" w:rsidP="009A72CB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rPr>
          <w:rFonts w:ascii="Rockwell" w:hAnsi="Rockwell"/>
          <w:color w:val="000000"/>
          <w:sz w:val="24"/>
          <w:szCs w:val="24"/>
        </w:rPr>
      </w:pPr>
      <w:r w:rsidRPr="009A72CB">
        <w:rPr>
          <w:rFonts w:ascii="Rockwell" w:hAnsi="Rockwell"/>
          <w:color w:val="000000"/>
          <w:sz w:val="24"/>
          <w:szCs w:val="24"/>
        </w:rPr>
        <w:t xml:space="preserve">   &lt;</w:t>
      </w:r>
      <w:proofErr w:type="spellStart"/>
      <w:r w:rsidRPr="009A72CB">
        <w:rPr>
          <w:rFonts w:ascii="Rockwell" w:hAnsi="Rockwell"/>
          <w:color w:val="000000"/>
          <w:sz w:val="24"/>
          <w:szCs w:val="24"/>
        </w:rPr>
        <w:t>th</w:t>
      </w:r>
      <w:proofErr w:type="spellEnd"/>
      <w:r w:rsidRPr="009A72CB">
        <w:rPr>
          <w:rFonts w:ascii="Rockwell" w:hAnsi="Rockwell"/>
          <w:color w:val="000000"/>
          <w:sz w:val="24"/>
          <w:szCs w:val="24"/>
        </w:rPr>
        <w:t>&gt;cover image&lt;/</w:t>
      </w:r>
      <w:proofErr w:type="spellStart"/>
      <w:r w:rsidRPr="009A72CB">
        <w:rPr>
          <w:rFonts w:ascii="Rockwell" w:hAnsi="Rockwell"/>
          <w:color w:val="000000"/>
          <w:sz w:val="24"/>
          <w:szCs w:val="24"/>
        </w:rPr>
        <w:t>th</w:t>
      </w:r>
      <w:proofErr w:type="spellEnd"/>
      <w:r w:rsidRPr="009A72CB">
        <w:rPr>
          <w:rFonts w:ascii="Rockwell" w:hAnsi="Rockwell"/>
          <w:color w:val="000000"/>
          <w:sz w:val="24"/>
          <w:szCs w:val="24"/>
        </w:rPr>
        <w:t>&gt;</w:t>
      </w:r>
    </w:p>
    <w:p w14:paraId="59BEC9D3" w14:textId="77777777" w:rsidR="009A72CB" w:rsidRPr="009A72CB" w:rsidRDefault="009A72CB" w:rsidP="009A72CB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rPr>
          <w:rFonts w:ascii="Rockwell" w:hAnsi="Rockwell"/>
          <w:color w:val="000000"/>
          <w:sz w:val="24"/>
          <w:szCs w:val="24"/>
        </w:rPr>
      </w:pPr>
      <w:r w:rsidRPr="009A72CB">
        <w:rPr>
          <w:rFonts w:ascii="Rockwell" w:hAnsi="Rockwell"/>
          <w:color w:val="000000"/>
          <w:sz w:val="24"/>
          <w:szCs w:val="24"/>
        </w:rPr>
        <w:t xml:space="preserve"> </w:t>
      </w:r>
    </w:p>
    <w:p w14:paraId="07517DDF" w14:textId="77777777" w:rsidR="009A72CB" w:rsidRPr="009A72CB" w:rsidRDefault="009A72CB" w:rsidP="009A72CB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rPr>
          <w:rFonts w:ascii="Rockwell" w:hAnsi="Rockwell"/>
          <w:color w:val="000000"/>
          <w:sz w:val="24"/>
          <w:szCs w:val="24"/>
        </w:rPr>
      </w:pPr>
      <w:r w:rsidRPr="009A72CB">
        <w:rPr>
          <w:rFonts w:ascii="Rockwell" w:hAnsi="Rockwell"/>
          <w:color w:val="000000"/>
          <w:sz w:val="24"/>
          <w:szCs w:val="24"/>
        </w:rPr>
        <w:t>&lt;/tr&gt;</w:t>
      </w:r>
    </w:p>
    <w:p w14:paraId="5C567BCC" w14:textId="77777777" w:rsidR="009A72CB" w:rsidRPr="009A72CB" w:rsidRDefault="009A72CB" w:rsidP="009A72CB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rPr>
          <w:rFonts w:ascii="Rockwell" w:hAnsi="Rockwell"/>
          <w:color w:val="000000"/>
          <w:sz w:val="24"/>
          <w:szCs w:val="24"/>
        </w:rPr>
      </w:pPr>
      <w:r w:rsidRPr="009A72CB">
        <w:rPr>
          <w:rFonts w:ascii="Rockwell" w:hAnsi="Rockwell"/>
          <w:color w:val="000000"/>
          <w:sz w:val="24"/>
          <w:szCs w:val="24"/>
        </w:rPr>
        <w:t xml:space="preserve">      &lt;% </w:t>
      </w:r>
    </w:p>
    <w:p w14:paraId="7CD82C41" w14:textId="77777777" w:rsidR="009A72CB" w:rsidRPr="009A72CB" w:rsidRDefault="009A72CB" w:rsidP="009A72CB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rPr>
          <w:rFonts w:ascii="Rockwell" w:hAnsi="Rockwell"/>
          <w:color w:val="000000"/>
          <w:sz w:val="24"/>
          <w:szCs w:val="24"/>
        </w:rPr>
      </w:pPr>
      <w:r w:rsidRPr="009A72CB">
        <w:rPr>
          <w:rFonts w:ascii="Rockwell" w:hAnsi="Rockwell"/>
          <w:color w:val="000000"/>
          <w:sz w:val="24"/>
          <w:szCs w:val="24"/>
        </w:rPr>
        <w:t xml:space="preserve">          try{</w:t>
      </w:r>
    </w:p>
    <w:p w14:paraId="0C26B014" w14:textId="77777777" w:rsidR="009A72CB" w:rsidRPr="009A72CB" w:rsidRDefault="009A72CB" w:rsidP="009A72CB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rPr>
          <w:rFonts w:ascii="Rockwell" w:hAnsi="Rockwell"/>
          <w:color w:val="000000"/>
          <w:sz w:val="24"/>
          <w:szCs w:val="24"/>
        </w:rPr>
      </w:pPr>
      <w:r w:rsidRPr="009A72CB">
        <w:rPr>
          <w:rFonts w:ascii="Rockwell" w:hAnsi="Rockwell"/>
          <w:color w:val="000000"/>
          <w:sz w:val="24"/>
          <w:szCs w:val="24"/>
        </w:rPr>
        <w:t xml:space="preserve">              </w:t>
      </w:r>
      <w:proofErr w:type="spellStart"/>
      <w:r w:rsidRPr="009A72CB">
        <w:rPr>
          <w:rFonts w:ascii="Rockwell" w:hAnsi="Rockwell"/>
          <w:color w:val="000000"/>
          <w:sz w:val="24"/>
          <w:szCs w:val="24"/>
        </w:rPr>
        <w:t>Class.forName</w:t>
      </w:r>
      <w:proofErr w:type="spellEnd"/>
      <w:r w:rsidRPr="009A72CB">
        <w:rPr>
          <w:rFonts w:ascii="Rockwell" w:hAnsi="Rockwell"/>
          <w:color w:val="000000"/>
          <w:sz w:val="24"/>
          <w:szCs w:val="24"/>
        </w:rPr>
        <w:t>("</w:t>
      </w:r>
      <w:proofErr w:type="spellStart"/>
      <w:r w:rsidRPr="009A72CB">
        <w:rPr>
          <w:rFonts w:ascii="Rockwell" w:hAnsi="Rockwell"/>
          <w:color w:val="000000"/>
          <w:sz w:val="24"/>
          <w:szCs w:val="24"/>
        </w:rPr>
        <w:t>com.mysql.cj.jdbc.Driver</w:t>
      </w:r>
      <w:proofErr w:type="spellEnd"/>
      <w:r w:rsidRPr="009A72CB">
        <w:rPr>
          <w:rFonts w:ascii="Rockwell" w:hAnsi="Rockwell"/>
          <w:color w:val="000000"/>
          <w:sz w:val="24"/>
          <w:szCs w:val="24"/>
        </w:rPr>
        <w:t>");</w:t>
      </w:r>
    </w:p>
    <w:p w14:paraId="433DA97C" w14:textId="77777777" w:rsidR="009A72CB" w:rsidRPr="009A72CB" w:rsidRDefault="009A72CB" w:rsidP="009A72CB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rPr>
          <w:rFonts w:ascii="Rockwell" w:hAnsi="Rockwell"/>
          <w:color w:val="000000"/>
          <w:sz w:val="24"/>
          <w:szCs w:val="24"/>
        </w:rPr>
      </w:pPr>
      <w:r w:rsidRPr="009A72CB">
        <w:rPr>
          <w:rFonts w:ascii="Rockwell" w:hAnsi="Rockwell"/>
          <w:color w:val="000000"/>
          <w:sz w:val="24"/>
          <w:szCs w:val="24"/>
        </w:rPr>
        <w:t xml:space="preserve">              Connection con=DriverManager.getConnection("jdbc:mysql://localhost:3306/library", "root", "");</w:t>
      </w:r>
    </w:p>
    <w:p w14:paraId="2F9BD90F" w14:textId="77777777" w:rsidR="009A72CB" w:rsidRPr="009A72CB" w:rsidRDefault="009A72CB" w:rsidP="009A72CB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rPr>
          <w:rFonts w:ascii="Rockwell" w:hAnsi="Rockwell"/>
          <w:color w:val="000000"/>
          <w:sz w:val="24"/>
          <w:szCs w:val="24"/>
        </w:rPr>
      </w:pPr>
      <w:r w:rsidRPr="009A72CB">
        <w:rPr>
          <w:rFonts w:ascii="Rockwell" w:hAnsi="Rockwell"/>
          <w:color w:val="000000"/>
          <w:sz w:val="24"/>
          <w:szCs w:val="24"/>
        </w:rPr>
        <w:t xml:space="preserve">              Statement </w:t>
      </w:r>
      <w:proofErr w:type="spellStart"/>
      <w:r w:rsidRPr="009A72CB">
        <w:rPr>
          <w:rFonts w:ascii="Rockwell" w:hAnsi="Rockwell"/>
          <w:color w:val="000000"/>
          <w:sz w:val="24"/>
          <w:szCs w:val="24"/>
        </w:rPr>
        <w:t>st</w:t>
      </w:r>
      <w:proofErr w:type="spellEnd"/>
      <w:r w:rsidRPr="009A72CB">
        <w:rPr>
          <w:rFonts w:ascii="Rockwell" w:hAnsi="Rockwell"/>
          <w:color w:val="000000"/>
          <w:sz w:val="24"/>
          <w:szCs w:val="24"/>
        </w:rPr>
        <w:t xml:space="preserve">= </w:t>
      </w:r>
      <w:proofErr w:type="spellStart"/>
      <w:r w:rsidRPr="009A72CB">
        <w:rPr>
          <w:rFonts w:ascii="Rockwell" w:hAnsi="Rockwell"/>
          <w:color w:val="000000"/>
          <w:sz w:val="24"/>
          <w:szCs w:val="24"/>
        </w:rPr>
        <w:t>con.createStatement</w:t>
      </w:r>
      <w:proofErr w:type="spellEnd"/>
      <w:r w:rsidRPr="009A72CB">
        <w:rPr>
          <w:rFonts w:ascii="Rockwell" w:hAnsi="Rockwell"/>
          <w:color w:val="000000"/>
          <w:sz w:val="24"/>
          <w:szCs w:val="24"/>
        </w:rPr>
        <w:t>();</w:t>
      </w:r>
    </w:p>
    <w:p w14:paraId="08E2D438" w14:textId="77777777" w:rsidR="009A72CB" w:rsidRPr="009A72CB" w:rsidRDefault="009A72CB" w:rsidP="009A72CB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rPr>
          <w:rFonts w:ascii="Rockwell" w:hAnsi="Rockwell"/>
          <w:color w:val="000000"/>
          <w:sz w:val="24"/>
          <w:szCs w:val="24"/>
        </w:rPr>
      </w:pPr>
      <w:r w:rsidRPr="009A72CB">
        <w:rPr>
          <w:rFonts w:ascii="Rockwell" w:hAnsi="Rockwell"/>
          <w:color w:val="000000"/>
          <w:sz w:val="24"/>
          <w:szCs w:val="24"/>
        </w:rPr>
        <w:t xml:space="preserve">              String str="select * from books inner join author on </w:t>
      </w:r>
      <w:proofErr w:type="spellStart"/>
      <w:r w:rsidRPr="009A72CB">
        <w:rPr>
          <w:rFonts w:ascii="Rockwell" w:hAnsi="Rockwell"/>
          <w:color w:val="000000"/>
          <w:sz w:val="24"/>
          <w:szCs w:val="24"/>
        </w:rPr>
        <w:t>author.author_id</w:t>
      </w:r>
      <w:proofErr w:type="spellEnd"/>
      <w:r w:rsidRPr="009A72CB">
        <w:rPr>
          <w:rFonts w:ascii="Rockwell" w:hAnsi="Rockwell"/>
          <w:color w:val="000000"/>
          <w:sz w:val="24"/>
          <w:szCs w:val="24"/>
        </w:rPr>
        <w:t>=</w:t>
      </w:r>
      <w:proofErr w:type="spellStart"/>
      <w:r w:rsidRPr="009A72CB">
        <w:rPr>
          <w:rFonts w:ascii="Rockwell" w:hAnsi="Rockwell"/>
          <w:color w:val="000000"/>
          <w:sz w:val="24"/>
          <w:szCs w:val="24"/>
        </w:rPr>
        <w:t>books.author_id</w:t>
      </w:r>
      <w:proofErr w:type="spellEnd"/>
      <w:r w:rsidRPr="009A72CB">
        <w:rPr>
          <w:rFonts w:ascii="Rockwell" w:hAnsi="Rockwell"/>
          <w:color w:val="000000"/>
          <w:sz w:val="24"/>
          <w:szCs w:val="24"/>
        </w:rPr>
        <w:t>";</w:t>
      </w:r>
    </w:p>
    <w:p w14:paraId="00F40B90" w14:textId="77777777" w:rsidR="009A72CB" w:rsidRPr="009A72CB" w:rsidRDefault="009A72CB" w:rsidP="009A72CB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rPr>
          <w:rFonts w:ascii="Rockwell" w:hAnsi="Rockwell"/>
          <w:color w:val="000000"/>
          <w:sz w:val="24"/>
          <w:szCs w:val="24"/>
        </w:rPr>
      </w:pPr>
      <w:r w:rsidRPr="009A72CB">
        <w:rPr>
          <w:rFonts w:ascii="Rockwell" w:hAnsi="Rockwell"/>
          <w:color w:val="000000"/>
          <w:sz w:val="24"/>
          <w:szCs w:val="24"/>
        </w:rPr>
        <w:t xml:space="preserve">              </w:t>
      </w:r>
      <w:proofErr w:type="spellStart"/>
      <w:r w:rsidRPr="009A72CB">
        <w:rPr>
          <w:rFonts w:ascii="Rockwell" w:hAnsi="Rockwell"/>
          <w:color w:val="000000"/>
          <w:sz w:val="24"/>
          <w:szCs w:val="24"/>
        </w:rPr>
        <w:t>ResultSet</w:t>
      </w:r>
      <w:proofErr w:type="spellEnd"/>
      <w:r w:rsidRPr="009A72CB">
        <w:rPr>
          <w:rFonts w:ascii="Rockwell" w:hAnsi="Rockwell"/>
          <w:color w:val="000000"/>
          <w:sz w:val="24"/>
          <w:szCs w:val="24"/>
        </w:rPr>
        <w:t xml:space="preserve"> </w:t>
      </w:r>
      <w:proofErr w:type="spellStart"/>
      <w:r w:rsidRPr="009A72CB">
        <w:rPr>
          <w:rFonts w:ascii="Rockwell" w:hAnsi="Rockwell"/>
          <w:color w:val="000000"/>
          <w:sz w:val="24"/>
          <w:szCs w:val="24"/>
        </w:rPr>
        <w:t>rs</w:t>
      </w:r>
      <w:proofErr w:type="spellEnd"/>
      <w:r w:rsidRPr="009A72CB">
        <w:rPr>
          <w:rFonts w:ascii="Rockwell" w:hAnsi="Rockwell"/>
          <w:color w:val="000000"/>
          <w:sz w:val="24"/>
          <w:szCs w:val="24"/>
        </w:rPr>
        <w:t>=</w:t>
      </w:r>
      <w:proofErr w:type="spellStart"/>
      <w:r w:rsidRPr="009A72CB">
        <w:rPr>
          <w:rFonts w:ascii="Rockwell" w:hAnsi="Rockwell"/>
          <w:color w:val="000000"/>
          <w:sz w:val="24"/>
          <w:szCs w:val="24"/>
        </w:rPr>
        <w:t>st.executeQuery</w:t>
      </w:r>
      <w:proofErr w:type="spellEnd"/>
      <w:r w:rsidRPr="009A72CB">
        <w:rPr>
          <w:rFonts w:ascii="Rockwell" w:hAnsi="Rockwell"/>
          <w:color w:val="000000"/>
          <w:sz w:val="24"/>
          <w:szCs w:val="24"/>
        </w:rPr>
        <w:t>(str);</w:t>
      </w:r>
    </w:p>
    <w:p w14:paraId="2D6C5507" w14:textId="77777777" w:rsidR="009A72CB" w:rsidRPr="009A72CB" w:rsidRDefault="009A72CB" w:rsidP="009A72CB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rPr>
          <w:rFonts w:ascii="Rockwell" w:hAnsi="Rockwell"/>
          <w:color w:val="000000"/>
          <w:sz w:val="24"/>
          <w:szCs w:val="24"/>
        </w:rPr>
      </w:pPr>
      <w:r w:rsidRPr="009A72CB">
        <w:rPr>
          <w:rFonts w:ascii="Rockwell" w:hAnsi="Rockwell"/>
          <w:color w:val="000000"/>
          <w:sz w:val="24"/>
          <w:szCs w:val="24"/>
        </w:rPr>
        <w:t xml:space="preserve">              while(</w:t>
      </w:r>
      <w:proofErr w:type="spellStart"/>
      <w:r w:rsidRPr="009A72CB">
        <w:rPr>
          <w:rFonts w:ascii="Rockwell" w:hAnsi="Rockwell"/>
          <w:color w:val="000000"/>
          <w:sz w:val="24"/>
          <w:szCs w:val="24"/>
        </w:rPr>
        <w:t>rs.next</w:t>
      </w:r>
      <w:proofErr w:type="spellEnd"/>
      <w:r w:rsidRPr="009A72CB">
        <w:rPr>
          <w:rFonts w:ascii="Rockwell" w:hAnsi="Rockwell"/>
          <w:color w:val="000000"/>
          <w:sz w:val="24"/>
          <w:szCs w:val="24"/>
        </w:rPr>
        <w:t>()){</w:t>
      </w:r>
    </w:p>
    <w:p w14:paraId="3006AC7C" w14:textId="77777777" w:rsidR="009A72CB" w:rsidRPr="009A72CB" w:rsidRDefault="009A72CB" w:rsidP="009A72CB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rPr>
          <w:rFonts w:ascii="Rockwell" w:hAnsi="Rockwell"/>
          <w:color w:val="000000"/>
          <w:sz w:val="24"/>
          <w:szCs w:val="24"/>
        </w:rPr>
      </w:pPr>
      <w:r w:rsidRPr="009A72CB">
        <w:rPr>
          <w:rFonts w:ascii="Rockwell" w:hAnsi="Rockwell"/>
          <w:color w:val="000000"/>
          <w:sz w:val="24"/>
          <w:szCs w:val="24"/>
        </w:rPr>
        <w:t xml:space="preserve">                  %&gt;</w:t>
      </w:r>
    </w:p>
    <w:p w14:paraId="0B13E635" w14:textId="77777777" w:rsidR="009A72CB" w:rsidRPr="009A72CB" w:rsidRDefault="009A72CB" w:rsidP="009A72CB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rPr>
          <w:rFonts w:ascii="Rockwell" w:hAnsi="Rockwell"/>
          <w:color w:val="000000"/>
          <w:sz w:val="24"/>
          <w:szCs w:val="24"/>
        </w:rPr>
      </w:pPr>
      <w:r w:rsidRPr="009A72CB">
        <w:rPr>
          <w:rFonts w:ascii="Rockwell" w:hAnsi="Rockwell"/>
          <w:color w:val="000000"/>
          <w:sz w:val="24"/>
          <w:szCs w:val="24"/>
        </w:rPr>
        <w:lastRenderedPageBreak/>
        <w:t xml:space="preserve">                  &lt;tr&gt;</w:t>
      </w:r>
    </w:p>
    <w:p w14:paraId="15733039" w14:textId="77777777" w:rsidR="009A72CB" w:rsidRPr="009A72CB" w:rsidRDefault="009A72CB" w:rsidP="009A72CB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rPr>
          <w:rFonts w:ascii="Rockwell" w:hAnsi="Rockwell"/>
          <w:color w:val="000000"/>
          <w:sz w:val="24"/>
          <w:szCs w:val="24"/>
        </w:rPr>
      </w:pPr>
      <w:r w:rsidRPr="009A72CB">
        <w:rPr>
          <w:rFonts w:ascii="Rockwell" w:hAnsi="Rockwell"/>
          <w:color w:val="000000"/>
          <w:sz w:val="24"/>
          <w:szCs w:val="24"/>
        </w:rPr>
        <w:t xml:space="preserve">                      &lt;td&gt;&lt;%=</w:t>
      </w:r>
      <w:proofErr w:type="spellStart"/>
      <w:r w:rsidRPr="009A72CB">
        <w:rPr>
          <w:rFonts w:ascii="Rockwell" w:hAnsi="Rockwell"/>
          <w:color w:val="000000"/>
          <w:sz w:val="24"/>
          <w:szCs w:val="24"/>
        </w:rPr>
        <w:t>rs.getString</w:t>
      </w:r>
      <w:proofErr w:type="spellEnd"/>
      <w:r w:rsidRPr="009A72CB">
        <w:rPr>
          <w:rFonts w:ascii="Rockwell" w:hAnsi="Rockwell"/>
          <w:color w:val="000000"/>
          <w:sz w:val="24"/>
          <w:szCs w:val="24"/>
        </w:rPr>
        <w:t>("</w:t>
      </w:r>
      <w:proofErr w:type="spellStart"/>
      <w:r w:rsidRPr="009A72CB">
        <w:rPr>
          <w:rFonts w:ascii="Rockwell" w:hAnsi="Rockwell"/>
          <w:color w:val="000000"/>
          <w:sz w:val="24"/>
          <w:szCs w:val="24"/>
        </w:rPr>
        <w:t>book_id</w:t>
      </w:r>
      <w:proofErr w:type="spellEnd"/>
      <w:r w:rsidRPr="009A72CB">
        <w:rPr>
          <w:rFonts w:ascii="Rockwell" w:hAnsi="Rockwell"/>
          <w:color w:val="000000"/>
          <w:sz w:val="24"/>
          <w:szCs w:val="24"/>
        </w:rPr>
        <w:t>")%&gt;&lt;/td&gt;</w:t>
      </w:r>
    </w:p>
    <w:p w14:paraId="7F0DB5EF" w14:textId="77777777" w:rsidR="009A72CB" w:rsidRPr="009A72CB" w:rsidRDefault="009A72CB" w:rsidP="009A72CB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rPr>
          <w:rFonts w:ascii="Rockwell" w:hAnsi="Rockwell"/>
          <w:color w:val="000000"/>
          <w:sz w:val="24"/>
          <w:szCs w:val="24"/>
        </w:rPr>
      </w:pPr>
      <w:r w:rsidRPr="009A72CB">
        <w:rPr>
          <w:rFonts w:ascii="Rockwell" w:hAnsi="Rockwell"/>
          <w:color w:val="000000"/>
          <w:sz w:val="24"/>
          <w:szCs w:val="24"/>
        </w:rPr>
        <w:t xml:space="preserve">                      &lt;td&gt;&lt;%=</w:t>
      </w:r>
      <w:proofErr w:type="spellStart"/>
      <w:r w:rsidRPr="009A72CB">
        <w:rPr>
          <w:rFonts w:ascii="Rockwell" w:hAnsi="Rockwell"/>
          <w:color w:val="000000"/>
          <w:sz w:val="24"/>
          <w:szCs w:val="24"/>
        </w:rPr>
        <w:t>rs.getString</w:t>
      </w:r>
      <w:proofErr w:type="spellEnd"/>
      <w:r w:rsidRPr="009A72CB">
        <w:rPr>
          <w:rFonts w:ascii="Rockwell" w:hAnsi="Rockwell"/>
          <w:color w:val="000000"/>
          <w:sz w:val="24"/>
          <w:szCs w:val="24"/>
        </w:rPr>
        <w:t>("</w:t>
      </w:r>
      <w:proofErr w:type="spellStart"/>
      <w:r w:rsidRPr="009A72CB">
        <w:rPr>
          <w:rFonts w:ascii="Rockwell" w:hAnsi="Rockwell"/>
          <w:color w:val="000000"/>
          <w:sz w:val="24"/>
          <w:szCs w:val="24"/>
        </w:rPr>
        <w:t>book_name</w:t>
      </w:r>
      <w:proofErr w:type="spellEnd"/>
      <w:r w:rsidRPr="009A72CB">
        <w:rPr>
          <w:rFonts w:ascii="Rockwell" w:hAnsi="Rockwell"/>
          <w:color w:val="000000"/>
          <w:sz w:val="24"/>
          <w:szCs w:val="24"/>
        </w:rPr>
        <w:t>")%&gt;&lt;/td&gt;</w:t>
      </w:r>
    </w:p>
    <w:p w14:paraId="4C09955C" w14:textId="77777777" w:rsidR="009A72CB" w:rsidRPr="009A72CB" w:rsidRDefault="009A72CB" w:rsidP="009A72CB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rPr>
          <w:rFonts w:ascii="Rockwell" w:hAnsi="Rockwell"/>
          <w:color w:val="000000"/>
          <w:sz w:val="24"/>
          <w:szCs w:val="24"/>
        </w:rPr>
      </w:pPr>
      <w:r w:rsidRPr="009A72CB">
        <w:rPr>
          <w:rFonts w:ascii="Rockwell" w:hAnsi="Rockwell"/>
          <w:color w:val="000000"/>
          <w:sz w:val="24"/>
          <w:szCs w:val="24"/>
        </w:rPr>
        <w:t xml:space="preserve">                      &lt;td&gt;&lt;%=</w:t>
      </w:r>
      <w:proofErr w:type="spellStart"/>
      <w:r w:rsidRPr="009A72CB">
        <w:rPr>
          <w:rFonts w:ascii="Rockwell" w:hAnsi="Rockwell"/>
          <w:color w:val="000000"/>
          <w:sz w:val="24"/>
          <w:szCs w:val="24"/>
        </w:rPr>
        <w:t>rs.getString</w:t>
      </w:r>
      <w:proofErr w:type="spellEnd"/>
      <w:r w:rsidRPr="009A72CB">
        <w:rPr>
          <w:rFonts w:ascii="Rockwell" w:hAnsi="Rockwell"/>
          <w:color w:val="000000"/>
          <w:sz w:val="24"/>
          <w:szCs w:val="24"/>
        </w:rPr>
        <w:t>("</w:t>
      </w:r>
      <w:proofErr w:type="spellStart"/>
      <w:r w:rsidRPr="009A72CB">
        <w:rPr>
          <w:rFonts w:ascii="Rockwell" w:hAnsi="Rockwell"/>
          <w:color w:val="000000"/>
          <w:sz w:val="24"/>
          <w:szCs w:val="24"/>
        </w:rPr>
        <w:t>author_id</w:t>
      </w:r>
      <w:proofErr w:type="spellEnd"/>
      <w:r w:rsidRPr="009A72CB">
        <w:rPr>
          <w:rFonts w:ascii="Rockwell" w:hAnsi="Rockwell"/>
          <w:color w:val="000000"/>
          <w:sz w:val="24"/>
          <w:szCs w:val="24"/>
        </w:rPr>
        <w:t>")%&gt;&lt;/td&gt;</w:t>
      </w:r>
    </w:p>
    <w:p w14:paraId="26B3D280" w14:textId="77777777" w:rsidR="009A72CB" w:rsidRPr="009A72CB" w:rsidRDefault="009A72CB" w:rsidP="009A72CB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rPr>
          <w:rFonts w:ascii="Rockwell" w:hAnsi="Rockwell"/>
          <w:color w:val="000000"/>
          <w:sz w:val="24"/>
          <w:szCs w:val="24"/>
        </w:rPr>
      </w:pPr>
      <w:r w:rsidRPr="009A72CB">
        <w:rPr>
          <w:rFonts w:ascii="Rockwell" w:hAnsi="Rockwell"/>
          <w:color w:val="000000"/>
          <w:sz w:val="24"/>
          <w:szCs w:val="24"/>
        </w:rPr>
        <w:t xml:space="preserve">                      &lt;td&gt;&lt;%=</w:t>
      </w:r>
      <w:proofErr w:type="spellStart"/>
      <w:r w:rsidRPr="009A72CB">
        <w:rPr>
          <w:rFonts w:ascii="Rockwell" w:hAnsi="Rockwell"/>
          <w:color w:val="000000"/>
          <w:sz w:val="24"/>
          <w:szCs w:val="24"/>
        </w:rPr>
        <w:t>rs.getString</w:t>
      </w:r>
      <w:proofErr w:type="spellEnd"/>
      <w:r w:rsidRPr="009A72CB">
        <w:rPr>
          <w:rFonts w:ascii="Rockwell" w:hAnsi="Rockwell"/>
          <w:color w:val="000000"/>
          <w:sz w:val="24"/>
          <w:szCs w:val="24"/>
        </w:rPr>
        <w:t>("</w:t>
      </w:r>
      <w:proofErr w:type="spellStart"/>
      <w:r w:rsidRPr="009A72CB">
        <w:rPr>
          <w:rFonts w:ascii="Rockwell" w:hAnsi="Rockwell"/>
          <w:color w:val="000000"/>
          <w:sz w:val="24"/>
          <w:szCs w:val="24"/>
        </w:rPr>
        <w:t>author_name</w:t>
      </w:r>
      <w:proofErr w:type="spellEnd"/>
      <w:r w:rsidRPr="009A72CB">
        <w:rPr>
          <w:rFonts w:ascii="Rockwell" w:hAnsi="Rockwell"/>
          <w:color w:val="000000"/>
          <w:sz w:val="24"/>
          <w:szCs w:val="24"/>
        </w:rPr>
        <w:t>")%&gt;&lt;/td&gt;</w:t>
      </w:r>
    </w:p>
    <w:p w14:paraId="5B9F3770" w14:textId="77777777" w:rsidR="009A72CB" w:rsidRPr="009A72CB" w:rsidRDefault="009A72CB" w:rsidP="009A72CB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rPr>
          <w:rFonts w:ascii="Rockwell" w:hAnsi="Rockwell"/>
          <w:color w:val="000000"/>
          <w:sz w:val="24"/>
          <w:szCs w:val="24"/>
        </w:rPr>
      </w:pPr>
      <w:r w:rsidRPr="009A72CB">
        <w:rPr>
          <w:rFonts w:ascii="Rockwell" w:hAnsi="Rockwell"/>
          <w:color w:val="000000"/>
          <w:sz w:val="24"/>
          <w:szCs w:val="24"/>
        </w:rPr>
        <w:t xml:space="preserve">                      &lt;td&gt;&lt;%=</w:t>
      </w:r>
      <w:proofErr w:type="spellStart"/>
      <w:r w:rsidRPr="009A72CB">
        <w:rPr>
          <w:rFonts w:ascii="Rockwell" w:hAnsi="Rockwell"/>
          <w:color w:val="000000"/>
          <w:sz w:val="24"/>
          <w:szCs w:val="24"/>
        </w:rPr>
        <w:t>rs.getString</w:t>
      </w:r>
      <w:proofErr w:type="spellEnd"/>
      <w:r w:rsidRPr="009A72CB">
        <w:rPr>
          <w:rFonts w:ascii="Rockwell" w:hAnsi="Rockwell"/>
          <w:color w:val="000000"/>
          <w:sz w:val="24"/>
          <w:szCs w:val="24"/>
        </w:rPr>
        <w:t>("description")%&gt;&lt;/td&gt;</w:t>
      </w:r>
    </w:p>
    <w:p w14:paraId="061EB3B6" w14:textId="77777777" w:rsidR="009A72CB" w:rsidRPr="009A72CB" w:rsidRDefault="009A72CB" w:rsidP="009A72CB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rPr>
          <w:rFonts w:ascii="Rockwell" w:hAnsi="Rockwell"/>
          <w:color w:val="000000"/>
          <w:sz w:val="24"/>
          <w:szCs w:val="24"/>
        </w:rPr>
      </w:pPr>
      <w:r w:rsidRPr="009A72CB">
        <w:rPr>
          <w:rFonts w:ascii="Rockwell" w:hAnsi="Rockwell"/>
          <w:color w:val="000000"/>
          <w:sz w:val="24"/>
          <w:szCs w:val="24"/>
        </w:rPr>
        <w:t xml:space="preserve">                      &lt;td&gt;&lt;%=</w:t>
      </w:r>
      <w:proofErr w:type="spellStart"/>
      <w:r w:rsidRPr="009A72CB">
        <w:rPr>
          <w:rFonts w:ascii="Rockwell" w:hAnsi="Rockwell"/>
          <w:color w:val="000000"/>
          <w:sz w:val="24"/>
          <w:szCs w:val="24"/>
        </w:rPr>
        <w:t>rs.getString</w:t>
      </w:r>
      <w:proofErr w:type="spellEnd"/>
      <w:r w:rsidRPr="009A72CB">
        <w:rPr>
          <w:rFonts w:ascii="Rockwell" w:hAnsi="Rockwell"/>
          <w:color w:val="000000"/>
          <w:sz w:val="24"/>
          <w:szCs w:val="24"/>
        </w:rPr>
        <w:t>("price")%&gt;&lt;/td&gt;</w:t>
      </w:r>
    </w:p>
    <w:p w14:paraId="62E0EF6F" w14:textId="77777777" w:rsidR="009A72CB" w:rsidRPr="009A72CB" w:rsidRDefault="009A72CB" w:rsidP="009A72CB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rPr>
          <w:rFonts w:ascii="Rockwell" w:hAnsi="Rockwell"/>
          <w:color w:val="000000"/>
          <w:sz w:val="24"/>
          <w:szCs w:val="24"/>
        </w:rPr>
      </w:pPr>
      <w:r w:rsidRPr="009A72CB">
        <w:rPr>
          <w:rFonts w:ascii="Rockwell" w:hAnsi="Rockwell"/>
          <w:color w:val="000000"/>
          <w:sz w:val="24"/>
          <w:szCs w:val="24"/>
        </w:rPr>
        <w:t xml:space="preserve">                      &lt;td&gt;&lt;%=</w:t>
      </w:r>
      <w:proofErr w:type="spellStart"/>
      <w:r w:rsidRPr="009A72CB">
        <w:rPr>
          <w:rFonts w:ascii="Rockwell" w:hAnsi="Rockwell"/>
          <w:color w:val="000000"/>
          <w:sz w:val="24"/>
          <w:szCs w:val="24"/>
        </w:rPr>
        <w:t>rs.getString</w:t>
      </w:r>
      <w:proofErr w:type="spellEnd"/>
      <w:r w:rsidRPr="009A72CB">
        <w:rPr>
          <w:rFonts w:ascii="Rockwell" w:hAnsi="Rockwell"/>
          <w:color w:val="000000"/>
          <w:sz w:val="24"/>
          <w:szCs w:val="24"/>
        </w:rPr>
        <w:t>("</w:t>
      </w:r>
      <w:proofErr w:type="spellStart"/>
      <w:r w:rsidRPr="009A72CB">
        <w:rPr>
          <w:rFonts w:ascii="Rockwell" w:hAnsi="Rockwell"/>
          <w:color w:val="000000"/>
          <w:sz w:val="24"/>
          <w:szCs w:val="24"/>
        </w:rPr>
        <w:t>url</w:t>
      </w:r>
      <w:proofErr w:type="spellEnd"/>
      <w:r w:rsidRPr="009A72CB">
        <w:rPr>
          <w:rFonts w:ascii="Rockwell" w:hAnsi="Rockwell"/>
          <w:color w:val="000000"/>
          <w:sz w:val="24"/>
          <w:szCs w:val="24"/>
        </w:rPr>
        <w:t>")%&gt;&lt;/td&gt;</w:t>
      </w:r>
    </w:p>
    <w:p w14:paraId="6A4E5681" w14:textId="77777777" w:rsidR="009A72CB" w:rsidRPr="009A72CB" w:rsidRDefault="009A72CB" w:rsidP="009A72CB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rPr>
          <w:rFonts w:ascii="Rockwell" w:hAnsi="Rockwell"/>
          <w:color w:val="000000"/>
          <w:sz w:val="24"/>
          <w:szCs w:val="24"/>
        </w:rPr>
      </w:pPr>
      <w:r w:rsidRPr="009A72CB">
        <w:rPr>
          <w:rFonts w:ascii="Rockwell" w:hAnsi="Rockwell"/>
          <w:color w:val="000000"/>
          <w:sz w:val="24"/>
          <w:szCs w:val="24"/>
        </w:rPr>
        <w:t xml:space="preserve">                      </w:t>
      </w:r>
    </w:p>
    <w:p w14:paraId="5A598341" w14:textId="77777777" w:rsidR="009A72CB" w:rsidRPr="009A72CB" w:rsidRDefault="009A72CB" w:rsidP="009A72CB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rPr>
          <w:rFonts w:ascii="Rockwell" w:hAnsi="Rockwell"/>
          <w:color w:val="000000"/>
          <w:sz w:val="24"/>
          <w:szCs w:val="24"/>
        </w:rPr>
      </w:pPr>
      <w:r w:rsidRPr="009A72CB">
        <w:rPr>
          <w:rFonts w:ascii="Rockwell" w:hAnsi="Rockwell"/>
          <w:color w:val="000000"/>
          <w:sz w:val="24"/>
          <w:szCs w:val="24"/>
        </w:rPr>
        <w:t xml:space="preserve">                      </w:t>
      </w:r>
    </w:p>
    <w:p w14:paraId="370D4023" w14:textId="77777777" w:rsidR="009A72CB" w:rsidRPr="009A72CB" w:rsidRDefault="009A72CB" w:rsidP="009A72CB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rPr>
          <w:rFonts w:ascii="Rockwell" w:hAnsi="Rockwell"/>
          <w:color w:val="000000"/>
          <w:sz w:val="24"/>
          <w:szCs w:val="24"/>
        </w:rPr>
      </w:pPr>
      <w:r w:rsidRPr="009A72CB">
        <w:rPr>
          <w:rFonts w:ascii="Rockwell" w:hAnsi="Rockwell"/>
          <w:color w:val="000000"/>
          <w:sz w:val="24"/>
          <w:szCs w:val="24"/>
        </w:rPr>
        <w:t xml:space="preserve">                  &lt;/tr&gt;</w:t>
      </w:r>
    </w:p>
    <w:p w14:paraId="12624B4B" w14:textId="77777777" w:rsidR="009A72CB" w:rsidRPr="009A72CB" w:rsidRDefault="009A72CB" w:rsidP="009A72CB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rPr>
          <w:rFonts w:ascii="Rockwell" w:hAnsi="Rockwell"/>
          <w:color w:val="000000"/>
          <w:sz w:val="24"/>
          <w:szCs w:val="24"/>
        </w:rPr>
      </w:pPr>
      <w:r w:rsidRPr="009A72CB">
        <w:rPr>
          <w:rFonts w:ascii="Rockwell" w:hAnsi="Rockwell"/>
          <w:color w:val="000000"/>
          <w:sz w:val="24"/>
          <w:szCs w:val="24"/>
        </w:rPr>
        <w:t xml:space="preserve">                  &lt;%</w:t>
      </w:r>
    </w:p>
    <w:p w14:paraId="5FEF4826" w14:textId="77777777" w:rsidR="009A72CB" w:rsidRPr="009A72CB" w:rsidRDefault="009A72CB" w:rsidP="009A72CB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rPr>
          <w:rFonts w:ascii="Rockwell" w:hAnsi="Rockwell"/>
          <w:color w:val="000000"/>
          <w:sz w:val="24"/>
          <w:szCs w:val="24"/>
        </w:rPr>
      </w:pPr>
      <w:r w:rsidRPr="009A72CB">
        <w:rPr>
          <w:rFonts w:ascii="Rockwell" w:hAnsi="Rockwell"/>
          <w:color w:val="000000"/>
          <w:sz w:val="24"/>
          <w:szCs w:val="24"/>
        </w:rPr>
        <w:t xml:space="preserve">              }</w:t>
      </w:r>
    </w:p>
    <w:p w14:paraId="79AFB3B7" w14:textId="77777777" w:rsidR="009A72CB" w:rsidRPr="009A72CB" w:rsidRDefault="009A72CB" w:rsidP="009A72CB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rPr>
          <w:rFonts w:ascii="Rockwell" w:hAnsi="Rockwell"/>
          <w:color w:val="000000"/>
          <w:sz w:val="24"/>
          <w:szCs w:val="24"/>
        </w:rPr>
      </w:pPr>
      <w:r w:rsidRPr="009A72CB">
        <w:rPr>
          <w:rFonts w:ascii="Rockwell" w:hAnsi="Rockwell"/>
          <w:color w:val="000000"/>
          <w:sz w:val="24"/>
          <w:szCs w:val="24"/>
        </w:rPr>
        <w:t xml:space="preserve">              }catch(Exception e){</w:t>
      </w:r>
    </w:p>
    <w:p w14:paraId="648E727B" w14:textId="77777777" w:rsidR="009A72CB" w:rsidRPr="009A72CB" w:rsidRDefault="009A72CB" w:rsidP="009A72CB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rPr>
          <w:rFonts w:ascii="Rockwell" w:hAnsi="Rockwell"/>
          <w:color w:val="000000"/>
          <w:sz w:val="24"/>
          <w:szCs w:val="24"/>
        </w:rPr>
      </w:pPr>
      <w:r w:rsidRPr="009A72CB">
        <w:rPr>
          <w:rFonts w:ascii="Rockwell" w:hAnsi="Rockwell"/>
          <w:color w:val="000000"/>
          <w:sz w:val="24"/>
          <w:szCs w:val="24"/>
        </w:rPr>
        <w:t xml:space="preserve">            </w:t>
      </w:r>
      <w:proofErr w:type="spellStart"/>
      <w:r w:rsidRPr="009A72CB">
        <w:rPr>
          <w:rFonts w:ascii="Rockwell" w:hAnsi="Rockwell"/>
          <w:color w:val="000000"/>
          <w:sz w:val="24"/>
          <w:szCs w:val="24"/>
        </w:rPr>
        <w:t>e.printStackTrace</w:t>
      </w:r>
      <w:proofErr w:type="spellEnd"/>
      <w:r w:rsidRPr="009A72CB">
        <w:rPr>
          <w:rFonts w:ascii="Rockwell" w:hAnsi="Rockwell"/>
          <w:color w:val="000000"/>
          <w:sz w:val="24"/>
          <w:szCs w:val="24"/>
        </w:rPr>
        <w:t>();</w:t>
      </w:r>
    </w:p>
    <w:p w14:paraId="47CAD464" w14:textId="77777777" w:rsidR="009A72CB" w:rsidRPr="009A72CB" w:rsidRDefault="009A72CB" w:rsidP="009A72CB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rPr>
          <w:rFonts w:ascii="Rockwell" w:hAnsi="Rockwell"/>
          <w:color w:val="000000"/>
          <w:sz w:val="24"/>
          <w:szCs w:val="24"/>
        </w:rPr>
      </w:pPr>
      <w:r w:rsidRPr="009A72CB">
        <w:rPr>
          <w:rFonts w:ascii="Rockwell" w:hAnsi="Rockwell"/>
          <w:color w:val="000000"/>
          <w:sz w:val="24"/>
          <w:szCs w:val="24"/>
        </w:rPr>
        <w:t xml:space="preserve">              </w:t>
      </w:r>
    </w:p>
    <w:p w14:paraId="4B42D5E5" w14:textId="77777777" w:rsidR="009A72CB" w:rsidRPr="009A72CB" w:rsidRDefault="009A72CB" w:rsidP="009A72CB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rPr>
          <w:rFonts w:ascii="Rockwell" w:hAnsi="Rockwell"/>
          <w:color w:val="000000"/>
          <w:sz w:val="24"/>
          <w:szCs w:val="24"/>
        </w:rPr>
      </w:pPr>
      <w:r w:rsidRPr="009A72CB">
        <w:rPr>
          <w:rFonts w:ascii="Rockwell" w:hAnsi="Rockwell"/>
          <w:color w:val="000000"/>
          <w:sz w:val="24"/>
          <w:szCs w:val="24"/>
        </w:rPr>
        <w:t xml:space="preserve">          }%&gt;</w:t>
      </w:r>
    </w:p>
    <w:p w14:paraId="5E149CAA" w14:textId="77777777" w:rsidR="009A72CB" w:rsidRPr="009A72CB" w:rsidRDefault="009A72CB" w:rsidP="009A72CB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rPr>
          <w:rFonts w:ascii="Rockwell" w:hAnsi="Rockwell"/>
          <w:color w:val="000000"/>
          <w:sz w:val="24"/>
          <w:szCs w:val="24"/>
        </w:rPr>
      </w:pPr>
      <w:r w:rsidRPr="009A72CB">
        <w:rPr>
          <w:rFonts w:ascii="Rockwell" w:hAnsi="Rockwell"/>
          <w:color w:val="000000"/>
          <w:sz w:val="24"/>
          <w:szCs w:val="24"/>
        </w:rPr>
        <w:t xml:space="preserve">        &lt;/table&gt;</w:t>
      </w:r>
    </w:p>
    <w:p w14:paraId="57CB03DE" w14:textId="77777777" w:rsidR="009A72CB" w:rsidRPr="009A72CB" w:rsidRDefault="009A72CB" w:rsidP="009A72CB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rPr>
          <w:rFonts w:ascii="Rockwell" w:hAnsi="Rockwell"/>
          <w:color w:val="000000"/>
          <w:sz w:val="24"/>
          <w:szCs w:val="24"/>
        </w:rPr>
      </w:pPr>
      <w:r w:rsidRPr="009A72CB">
        <w:rPr>
          <w:rFonts w:ascii="Rockwell" w:hAnsi="Rockwell"/>
          <w:color w:val="000000"/>
          <w:sz w:val="24"/>
          <w:szCs w:val="24"/>
        </w:rPr>
        <w:t xml:space="preserve">    &lt;/</w:t>
      </w:r>
      <w:proofErr w:type="spellStart"/>
      <w:r w:rsidRPr="009A72CB">
        <w:rPr>
          <w:rFonts w:ascii="Rockwell" w:hAnsi="Rockwell"/>
          <w:color w:val="000000"/>
          <w:sz w:val="24"/>
          <w:szCs w:val="24"/>
        </w:rPr>
        <w:t>center</w:t>
      </w:r>
      <w:proofErr w:type="spellEnd"/>
      <w:r w:rsidRPr="009A72CB">
        <w:rPr>
          <w:rFonts w:ascii="Rockwell" w:hAnsi="Rockwell"/>
          <w:color w:val="000000"/>
          <w:sz w:val="24"/>
          <w:szCs w:val="24"/>
        </w:rPr>
        <w:t>&gt;</w:t>
      </w:r>
    </w:p>
    <w:p w14:paraId="22603AE2" w14:textId="77777777" w:rsidR="009A72CB" w:rsidRPr="009A72CB" w:rsidRDefault="009A72CB" w:rsidP="009A72CB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rPr>
          <w:rFonts w:ascii="Rockwell" w:hAnsi="Rockwell"/>
          <w:color w:val="000000"/>
          <w:sz w:val="24"/>
          <w:szCs w:val="24"/>
        </w:rPr>
      </w:pPr>
      <w:r w:rsidRPr="009A72CB">
        <w:rPr>
          <w:rFonts w:ascii="Rockwell" w:hAnsi="Rockwell"/>
          <w:color w:val="000000"/>
          <w:sz w:val="24"/>
          <w:szCs w:val="24"/>
        </w:rPr>
        <w:t xml:space="preserve">    &lt;/body&gt;</w:t>
      </w:r>
    </w:p>
    <w:p w14:paraId="4F43817B" w14:textId="6BCB2CF0" w:rsidR="009A72CB" w:rsidRPr="009A72CB" w:rsidRDefault="009A72CB" w:rsidP="009A72CB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rPr>
          <w:rFonts w:ascii="Rockwell" w:hAnsi="Rockwell"/>
          <w:color w:val="000000"/>
          <w:sz w:val="24"/>
          <w:szCs w:val="24"/>
        </w:rPr>
      </w:pPr>
      <w:r w:rsidRPr="009A72CB">
        <w:rPr>
          <w:rFonts w:ascii="Rockwell" w:hAnsi="Rockwell"/>
          <w:color w:val="000000"/>
          <w:sz w:val="24"/>
          <w:szCs w:val="24"/>
        </w:rPr>
        <w:t>&lt;/html&gt;</w:t>
      </w:r>
    </w:p>
    <w:p w14:paraId="4ECDDC91" w14:textId="77777777" w:rsidR="009A72CB" w:rsidRPr="009A72CB" w:rsidRDefault="009A72CB" w:rsidP="009A72CB">
      <w:pPr>
        <w:pStyle w:val="ListParagraph"/>
        <w:ind w:left="1080"/>
        <w:rPr>
          <w:rFonts w:ascii="Rockwell" w:hAnsi="Rockwell"/>
          <w:color w:val="000000"/>
          <w:sz w:val="24"/>
          <w:szCs w:val="24"/>
        </w:rPr>
      </w:pPr>
    </w:p>
    <w:p w14:paraId="4926197A" w14:textId="6C87EA8C" w:rsidR="009A72CB" w:rsidRDefault="009A72CB" w:rsidP="009A72CB">
      <w:pPr>
        <w:rPr>
          <w:rFonts w:ascii="Rockwell" w:hAnsi="Rockwell"/>
          <w:color w:val="000000"/>
          <w:sz w:val="24"/>
          <w:szCs w:val="24"/>
        </w:rPr>
      </w:pPr>
    </w:p>
    <w:p w14:paraId="353DE456" w14:textId="226D8B3D" w:rsidR="009A72CB" w:rsidRDefault="009A72CB" w:rsidP="009A72CB">
      <w:pPr>
        <w:rPr>
          <w:rFonts w:ascii="Rockwell" w:hAnsi="Rockwell"/>
          <w:color w:val="000000"/>
          <w:sz w:val="24"/>
          <w:szCs w:val="24"/>
        </w:rPr>
      </w:pPr>
    </w:p>
    <w:p w14:paraId="5F836E63" w14:textId="502EB3E4" w:rsidR="009A72CB" w:rsidRDefault="009A72CB" w:rsidP="009A72CB">
      <w:pPr>
        <w:rPr>
          <w:rFonts w:ascii="Rockwell" w:hAnsi="Rockwell"/>
          <w:color w:val="000000"/>
          <w:sz w:val="24"/>
          <w:szCs w:val="24"/>
        </w:rPr>
      </w:pPr>
    </w:p>
    <w:p w14:paraId="2AB80932" w14:textId="7145950F" w:rsidR="009A72CB" w:rsidRDefault="009A72CB" w:rsidP="009A72CB">
      <w:pPr>
        <w:rPr>
          <w:rFonts w:ascii="Rockwell" w:hAnsi="Rockwell"/>
          <w:color w:val="000000"/>
          <w:sz w:val="24"/>
          <w:szCs w:val="24"/>
        </w:rPr>
      </w:pPr>
    </w:p>
    <w:p w14:paraId="15744EBF" w14:textId="29FDB740" w:rsidR="009A72CB" w:rsidRDefault="009A72CB" w:rsidP="009A72CB">
      <w:pPr>
        <w:rPr>
          <w:rFonts w:ascii="Rockwell" w:hAnsi="Rockwell"/>
          <w:color w:val="000000"/>
          <w:sz w:val="24"/>
          <w:szCs w:val="24"/>
        </w:rPr>
      </w:pPr>
    </w:p>
    <w:p w14:paraId="056BDF21" w14:textId="165BB667" w:rsidR="009A72CB" w:rsidRDefault="009A72CB" w:rsidP="009A72CB">
      <w:pPr>
        <w:rPr>
          <w:rFonts w:ascii="Rockwell" w:hAnsi="Rockwell"/>
          <w:color w:val="000000"/>
          <w:sz w:val="24"/>
          <w:szCs w:val="24"/>
        </w:rPr>
      </w:pPr>
    </w:p>
    <w:p w14:paraId="577156D9" w14:textId="321D9CF9" w:rsidR="009A72CB" w:rsidRDefault="009A72CB" w:rsidP="009A72CB">
      <w:pPr>
        <w:rPr>
          <w:rFonts w:ascii="Rockwell" w:hAnsi="Rockwell"/>
          <w:color w:val="000000"/>
          <w:sz w:val="24"/>
          <w:szCs w:val="24"/>
        </w:rPr>
      </w:pPr>
    </w:p>
    <w:p w14:paraId="351BC3A4" w14:textId="052D337D" w:rsidR="009A72CB" w:rsidRDefault="009A72CB" w:rsidP="009A72CB">
      <w:pPr>
        <w:rPr>
          <w:rFonts w:ascii="Rockwell" w:hAnsi="Rockwell"/>
          <w:color w:val="000000"/>
          <w:sz w:val="24"/>
          <w:szCs w:val="24"/>
        </w:rPr>
      </w:pPr>
    </w:p>
    <w:p w14:paraId="321CEBC6" w14:textId="6D2433AB" w:rsidR="009A72CB" w:rsidRDefault="001F6285" w:rsidP="009A72CB">
      <w:pPr>
        <w:rPr>
          <w:rFonts w:ascii="Rockwell" w:hAnsi="Rockwell"/>
          <w:color w:val="000000"/>
          <w:sz w:val="24"/>
          <w:szCs w:val="24"/>
        </w:rPr>
      </w:pPr>
      <w:r>
        <w:rPr>
          <w:rFonts w:ascii="Rockwell" w:hAnsi="Rockwell"/>
          <w:color w:val="000000"/>
          <w:sz w:val="24"/>
          <w:szCs w:val="24"/>
        </w:rPr>
        <w:lastRenderedPageBreak/>
        <w:t>DATABSE:</w:t>
      </w:r>
    </w:p>
    <w:p w14:paraId="20DF2694" w14:textId="1ACDD424" w:rsidR="001F6285" w:rsidRDefault="001F6285" w:rsidP="009A72CB">
      <w:pPr>
        <w:rPr>
          <w:rFonts w:ascii="Rockwell" w:hAnsi="Rockwel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34767FD" wp14:editId="0088CA8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026AB" w14:textId="63EC8892" w:rsidR="001F6285" w:rsidRDefault="001F6285" w:rsidP="009A72CB">
      <w:pPr>
        <w:rPr>
          <w:rFonts w:ascii="Rockwell" w:hAnsi="Rockwel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1E60F8D" wp14:editId="10C8017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0232F" w14:textId="65DCACDD" w:rsidR="001F6285" w:rsidRDefault="001F6285" w:rsidP="009A72CB">
      <w:pPr>
        <w:rPr>
          <w:rFonts w:ascii="Rockwell" w:hAnsi="Rockwell"/>
          <w:color w:val="000000"/>
          <w:sz w:val="24"/>
          <w:szCs w:val="24"/>
        </w:rPr>
      </w:pPr>
    </w:p>
    <w:p w14:paraId="5DE086EE" w14:textId="09A540D7" w:rsidR="001F6285" w:rsidRDefault="001F6285" w:rsidP="009A72CB">
      <w:pPr>
        <w:rPr>
          <w:rFonts w:ascii="Rockwell" w:hAnsi="Rockwell"/>
          <w:color w:val="000000"/>
          <w:sz w:val="24"/>
          <w:szCs w:val="24"/>
        </w:rPr>
      </w:pPr>
    </w:p>
    <w:p w14:paraId="23B52C8F" w14:textId="787B231E" w:rsidR="001F6285" w:rsidRDefault="001F6285" w:rsidP="009A72CB">
      <w:pPr>
        <w:rPr>
          <w:rFonts w:ascii="Rockwell" w:hAnsi="Rockwell"/>
          <w:color w:val="000000"/>
          <w:sz w:val="24"/>
          <w:szCs w:val="24"/>
        </w:rPr>
      </w:pPr>
    </w:p>
    <w:p w14:paraId="26FF2671" w14:textId="2572904C" w:rsidR="001F6285" w:rsidRDefault="001F6285" w:rsidP="009A72CB">
      <w:pPr>
        <w:rPr>
          <w:rFonts w:ascii="Rockwell" w:hAnsi="Rockwell"/>
          <w:color w:val="000000"/>
          <w:sz w:val="24"/>
          <w:szCs w:val="24"/>
        </w:rPr>
      </w:pPr>
    </w:p>
    <w:p w14:paraId="371685E2" w14:textId="761AF382" w:rsidR="001F6285" w:rsidRDefault="001F6285" w:rsidP="009A72CB">
      <w:pPr>
        <w:rPr>
          <w:rFonts w:ascii="Rockwell" w:hAnsi="Rockwell"/>
          <w:color w:val="000000"/>
          <w:sz w:val="24"/>
          <w:szCs w:val="24"/>
        </w:rPr>
      </w:pPr>
    </w:p>
    <w:p w14:paraId="02FCBC37" w14:textId="34CD325E" w:rsidR="001F6285" w:rsidRDefault="001F6285" w:rsidP="009A72CB">
      <w:pPr>
        <w:rPr>
          <w:rFonts w:ascii="Rockwell" w:hAnsi="Rockwell"/>
          <w:color w:val="000000"/>
          <w:sz w:val="24"/>
          <w:szCs w:val="24"/>
        </w:rPr>
      </w:pPr>
    </w:p>
    <w:p w14:paraId="74F5F12B" w14:textId="77777777" w:rsidR="001F6285" w:rsidRDefault="001F6285" w:rsidP="009A72CB">
      <w:pPr>
        <w:rPr>
          <w:rFonts w:ascii="Rockwell" w:hAnsi="Rockwell"/>
          <w:color w:val="000000"/>
          <w:sz w:val="24"/>
          <w:szCs w:val="24"/>
        </w:rPr>
      </w:pPr>
    </w:p>
    <w:p w14:paraId="4C555BDD" w14:textId="7280F464" w:rsidR="009A72CB" w:rsidRPr="0095282E" w:rsidRDefault="009A72CB" w:rsidP="009A72CB">
      <w:pPr>
        <w:rPr>
          <w:rFonts w:ascii="Rockwell" w:hAnsi="Rockwell"/>
          <w:color w:val="000000"/>
          <w:sz w:val="24"/>
          <w:szCs w:val="24"/>
          <w:u w:val="single"/>
        </w:rPr>
      </w:pPr>
      <w:r w:rsidRPr="0095282E">
        <w:rPr>
          <w:rFonts w:ascii="Rockwell" w:hAnsi="Rockwell"/>
          <w:color w:val="000000"/>
          <w:sz w:val="24"/>
          <w:szCs w:val="24"/>
          <w:u w:val="single"/>
        </w:rPr>
        <w:t>OUTPUT:</w:t>
      </w:r>
    </w:p>
    <w:p w14:paraId="582CA09B" w14:textId="72ED438E" w:rsidR="009A72CB" w:rsidRPr="009A72CB" w:rsidRDefault="009A72CB" w:rsidP="009A72CB">
      <w:pPr>
        <w:rPr>
          <w:rFonts w:ascii="Rockwell" w:hAnsi="Rockwel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34593A1" wp14:editId="384F3DC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72CB" w:rsidRPr="009A72CB" w:rsidSect="009A72CB">
      <w:pgSz w:w="11906" w:h="16838"/>
      <w:pgMar w:top="1440" w:right="1440" w:bottom="1440" w:left="1440" w:header="708" w:footer="708" w:gutter="0"/>
      <w:pgBorders w:offsetFrom="page">
        <w:top w:val="dotDash" w:sz="4" w:space="24" w:color="auto"/>
        <w:left w:val="dotDash" w:sz="4" w:space="24" w:color="auto"/>
        <w:bottom w:val="dotDash" w:sz="4" w:space="24" w:color="auto"/>
        <w:right w:val="dotDash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ckwell"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C0445D"/>
    <w:multiLevelType w:val="hybridMultilevel"/>
    <w:tmpl w:val="E416B960"/>
    <w:lvl w:ilvl="0" w:tplc="D19C07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E384910"/>
    <w:multiLevelType w:val="hybridMultilevel"/>
    <w:tmpl w:val="0D0E2A36"/>
    <w:lvl w:ilvl="0" w:tplc="A56CC3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72CB"/>
    <w:rsid w:val="001F6285"/>
    <w:rsid w:val="00882EA0"/>
    <w:rsid w:val="0095282E"/>
    <w:rsid w:val="009A7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00E53F"/>
  <w15:chartTrackingRefBased/>
  <w15:docId w15:val="{6229480E-7A13-4323-AB77-BE095DD291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72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358</Words>
  <Characters>2043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ESTHER KEERTHIKA B</dc:creator>
  <cp:keywords/>
  <dc:description/>
  <cp:lastModifiedBy>ESTHER KEERTHIKA B</cp:lastModifiedBy>
  <cp:revision>2</cp:revision>
  <dcterms:created xsi:type="dcterms:W3CDTF">2021-08-22T16:03:00Z</dcterms:created>
  <dcterms:modified xsi:type="dcterms:W3CDTF">2021-08-22T16:21:00Z</dcterms:modified>
</cp:coreProperties>
</file>