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A994C" w14:textId="77777777" w:rsidR="00200953" w:rsidRDefault="00200953">
      <w:pPr>
        <w:rPr>
          <w:rFonts w:ascii="Times New Roman" w:eastAsia="Times New Roman" w:hAnsi="Times New Roman" w:cs="Times New Roman"/>
          <w:sz w:val="20"/>
          <w:szCs w:val="20"/>
        </w:rPr>
      </w:pPr>
    </w:p>
    <w:p w14:paraId="7347FDAE" w14:textId="77777777" w:rsidR="00200953" w:rsidRDefault="00200953">
      <w:pPr>
        <w:rPr>
          <w:rFonts w:ascii="Times New Roman" w:eastAsia="Times New Roman" w:hAnsi="Times New Roman" w:cs="Times New Roman"/>
          <w:sz w:val="20"/>
          <w:szCs w:val="20"/>
        </w:rPr>
      </w:pPr>
    </w:p>
    <w:p w14:paraId="2BDBECD4" w14:textId="77777777" w:rsidR="00200953" w:rsidRDefault="00200953">
      <w:pPr>
        <w:rPr>
          <w:rFonts w:ascii="Times New Roman" w:eastAsia="Times New Roman" w:hAnsi="Times New Roman" w:cs="Times New Roman"/>
          <w:sz w:val="20"/>
          <w:szCs w:val="20"/>
        </w:rPr>
      </w:pPr>
    </w:p>
    <w:p w14:paraId="2F195B28" w14:textId="77777777" w:rsidR="00200953" w:rsidRDefault="00200953">
      <w:pPr>
        <w:rPr>
          <w:rFonts w:ascii="Times New Roman" w:eastAsia="Times New Roman" w:hAnsi="Times New Roman" w:cs="Times New Roman"/>
          <w:sz w:val="20"/>
          <w:szCs w:val="20"/>
        </w:rPr>
      </w:pPr>
    </w:p>
    <w:p w14:paraId="7ACAD4B6" w14:textId="77777777" w:rsidR="00200953" w:rsidRDefault="00200953">
      <w:pPr>
        <w:rPr>
          <w:rFonts w:ascii="Times New Roman" w:eastAsia="Times New Roman" w:hAnsi="Times New Roman" w:cs="Times New Roman"/>
          <w:sz w:val="20"/>
          <w:szCs w:val="20"/>
        </w:rPr>
      </w:pPr>
    </w:p>
    <w:p w14:paraId="524F3963" w14:textId="77777777" w:rsidR="00200953" w:rsidRDefault="00200953">
      <w:pPr>
        <w:rPr>
          <w:rFonts w:ascii="Times New Roman" w:eastAsia="Times New Roman" w:hAnsi="Times New Roman" w:cs="Times New Roman"/>
          <w:sz w:val="20"/>
          <w:szCs w:val="20"/>
        </w:rPr>
      </w:pPr>
    </w:p>
    <w:p w14:paraId="44595AC3" w14:textId="77777777" w:rsidR="00200953" w:rsidRDefault="00200953">
      <w:pPr>
        <w:rPr>
          <w:rFonts w:ascii="Times New Roman" w:eastAsia="Times New Roman" w:hAnsi="Times New Roman" w:cs="Times New Roman"/>
          <w:sz w:val="20"/>
          <w:szCs w:val="20"/>
        </w:rPr>
      </w:pPr>
    </w:p>
    <w:p w14:paraId="32FBD5D7" w14:textId="77777777" w:rsidR="00200953" w:rsidRDefault="00200953">
      <w:pPr>
        <w:rPr>
          <w:rFonts w:ascii="Times New Roman" w:eastAsia="Times New Roman" w:hAnsi="Times New Roman" w:cs="Times New Roman"/>
          <w:sz w:val="20"/>
          <w:szCs w:val="20"/>
        </w:rPr>
      </w:pPr>
    </w:p>
    <w:p w14:paraId="02475B45" w14:textId="77777777" w:rsidR="00200953" w:rsidRDefault="00200953">
      <w:pPr>
        <w:rPr>
          <w:rFonts w:ascii="Times New Roman" w:eastAsia="Times New Roman" w:hAnsi="Times New Roman" w:cs="Times New Roman"/>
          <w:sz w:val="20"/>
          <w:szCs w:val="20"/>
        </w:rPr>
      </w:pPr>
    </w:p>
    <w:p w14:paraId="06852875" w14:textId="77777777" w:rsidR="00200953" w:rsidRDefault="00200953">
      <w:pPr>
        <w:rPr>
          <w:rFonts w:ascii="Times New Roman" w:eastAsia="Times New Roman" w:hAnsi="Times New Roman" w:cs="Times New Roman"/>
          <w:sz w:val="20"/>
          <w:szCs w:val="20"/>
        </w:rPr>
      </w:pPr>
    </w:p>
    <w:p w14:paraId="3D6DC16F" w14:textId="77777777" w:rsidR="00200953" w:rsidRDefault="00200953">
      <w:pPr>
        <w:rPr>
          <w:rFonts w:ascii="Times New Roman" w:eastAsia="Times New Roman" w:hAnsi="Times New Roman" w:cs="Times New Roman"/>
          <w:sz w:val="20"/>
          <w:szCs w:val="20"/>
        </w:rPr>
      </w:pPr>
    </w:p>
    <w:p w14:paraId="36A2A13F" w14:textId="77777777" w:rsidR="00200953" w:rsidRDefault="00200953">
      <w:pPr>
        <w:spacing w:before="7"/>
        <w:rPr>
          <w:rFonts w:ascii="Times New Roman" w:eastAsia="Times New Roman" w:hAnsi="Times New Roman" w:cs="Times New Roman"/>
          <w:sz w:val="16"/>
          <w:szCs w:val="16"/>
        </w:rPr>
      </w:pPr>
    </w:p>
    <w:p w14:paraId="1810C7F4" w14:textId="77777777" w:rsidR="00200953" w:rsidRPr="005A48C6" w:rsidRDefault="00814EED" w:rsidP="005A48C6">
      <w:pPr>
        <w:spacing w:line="2251" w:lineRule="exact"/>
        <w:ind w:left="106"/>
        <w:jc w:val="center"/>
        <w:rPr>
          <w:rFonts w:ascii="Arial Black" w:eastAsiaTheme="minorEastAsia" w:hAnsi="Arial Black" w:cs="Arial Black"/>
          <w:sz w:val="197"/>
          <w:szCs w:val="197"/>
          <w:lang w:eastAsia="zh-CN"/>
        </w:rPr>
      </w:pPr>
      <w:r w:rsidRPr="005A48C6">
        <w:rPr>
          <w:rFonts w:ascii="SimSun" w:eastAsia="SimSun" w:hAnsi="SimSun" w:cs="SimSun" w:hint="eastAsia"/>
          <w:b/>
          <w:w w:val="50"/>
          <w:sz w:val="197"/>
          <w:lang w:eastAsia="zh-TW"/>
        </w:rPr>
        <w:t>再等四十日</w:t>
      </w:r>
      <w:r>
        <w:rPr>
          <w:rFonts w:ascii="SimSun" w:eastAsia="SimSun" w:hAnsi="SimSun" w:cs="SimSun" w:hint="eastAsia"/>
          <w:b/>
          <w:w w:val="50"/>
          <w:sz w:val="197"/>
          <w:lang w:eastAsia="zh-TW"/>
        </w:rPr>
        <w:t>！</w:t>
      </w:r>
    </w:p>
    <w:p w14:paraId="56D39BDA" w14:textId="77777777" w:rsidR="00200953" w:rsidRDefault="00200953">
      <w:pPr>
        <w:rPr>
          <w:rFonts w:ascii="Arial Black" w:eastAsia="Arial Black" w:hAnsi="Arial Black" w:cs="Arial Black"/>
          <w:b/>
          <w:bCs/>
          <w:sz w:val="20"/>
          <w:szCs w:val="20"/>
        </w:rPr>
      </w:pPr>
    </w:p>
    <w:p w14:paraId="0F0EED97" w14:textId="77777777" w:rsidR="00200953" w:rsidRDefault="00200953">
      <w:pPr>
        <w:rPr>
          <w:rFonts w:ascii="Arial Black" w:eastAsia="Arial Black" w:hAnsi="Arial Black" w:cs="Arial Black"/>
          <w:b/>
          <w:bCs/>
          <w:sz w:val="20"/>
          <w:szCs w:val="20"/>
        </w:rPr>
      </w:pPr>
    </w:p>
    <w:p w14:paraId="4ABD62D7" w14:textId="77777777" w:rsidR="00200953" w:rsidRDefault="00200953">
      <w:pPr>
        <w:rPr>
          <w:rFonts w:ascii="Arial Black" w:eastAsia="Arial Black" w:hAnsi="Arial Black" w:cs="Arial Black"/>
          <w:b/>
          <w:bCs/>
          <w:sz w:val="20"/>
          <w:szCs w:val="20"/>
        </w:rPr>
      </w:pPr>
    </w:p>
    <w:p w14:paraId="5E85B9A8" w14:textId="77777777" w:rsidR="00200953" w:rsidRDefault="00200953">
      <w:pPr>
        <w:rPr>
          <w:rFonts w:ascii="Arial Black" w:eastAsia="Arial Black" w:hAnsi="Arial Black" w:cs="Arial Black"/>
          <w:b/>
          <w:bCs/>
          <w:sz w:val="20"/>
          <w:szCs w:val="20"/>
        </w:rPr>
      </w:pPr>
    </w:p>
    <w:p w14:paraId="4B303CEB" w14:textId="77777777" w:rsidR="00200953" w:rsidRDefault="00200953">
      <w:pPr>
        <w:rPr>
          <w:rFonts w:ascii="Arial Black" w:eastAsia="Arial Black" w:hAnsi="Arial Black" w:cs="Arial Black"/>
          <w:b/>
          <w:bCs/>
          <w:sz w:val="20"/>
          <w:szCs w:val="20"/>
        </w:rPr>
      </w:pPr>
    </w:p>
    <w:p w14:paraId="149DE9E0" w14:textId="77777777" w:rsidR="00200953" w:rsidRDefault="00200953">
      <w:pPr>
        <w:rPr>
          <w:rFonts w:ascii="Arial Black" w:eastAsia="Arial Black" w:hAnsi="Arial Black" w:cs="Arial Black"/>
          <w:b/>
          <w:bCs/>
          <w:sz w:val="20"/>
          <w:szCs w:val="20"/>
        </w:rPr>
      </w:pPr>
    </w:p>
    <w:p w14:paraId="0921FC70" w14:textId="77777777" w:rsidR="00200953" w:rsidRDefault="00200953">
      <w:pPr>
        <w:rPr>
          <w:rFonts w:ascii="Arial Black" w:eastAsia="Arial Black" w:hAnsi="Arial Black" w:cs="Arial Black"/>
          <w:b/>
          <w:bCs/>
          <w:sz w:val="20"/>
          <w:szCs w:val="20"/>
        </w:rPr>
      </w:pPr>
    </w:p>
    <w:p w14:paraId="77DE01CB" w14:textId="77777777" w:rsidR="00200953" w:rsidRDefault="00200953">
      <w:pPr>
        <w:rPr>
          <w:rFonts w:ascii="Arial Black" w:eastAsia="Arial Black" w:hAnsi="Arial Black" w:cs="Arial Black"/>
          <w:b/>
          <w:bCs/>
          <w:sz w:val="20"/>
          <w:szCs w:val="20"/>
        </w:rPr>
      </w:pPr>
    </w:p>
    <w:p w14:paraId="1AF7AFED" w14:textId="77777777" w:rsidR="00200953" w:rsidRDefault="00200953">
      <w:pPr>
        <w:rPr>
          <w:rFonts w:ascii="Arial Black" w:eastAsia="Arial Black" w:hAnsi="Arial Black" w:cs="Arial Black"/>
          <w:b/>
          <w:bCs/>
          <w:sz w:val="20"/>
          <w:szCs w:val="20"/>
        </w:rPr>
      </w:pPr>
    </w:p>
    <w:p w14:paraId="2B24CF38" w14:textId="77777777" w:rsidR="00200953" w:rsidRDefault="00200953">
      <w:pPr>
        <w:rPr>
          <w:rFonts w:ascii="Arial Black" w:eastAsia="Arial Black" w:hAnsi="Arial Black" w:cs="Arial Black"/>
          <w:b/>
          <w:bCs/>
          <w:sz w:val="20"/>
          <w:szCs w:val="20"/>
        </w:rPr>
      </w:pPr>
    </w:p>
    <w:p w14:paraId="3E2E730E" w14:textId="77777777" w:rsidR="00200953" w:rsidRDefault="00200953">
      <w:pPr>
        <w:rPr>
          <w:rFonts w:ascii="Arial Black" w:eastAsia="Arial Black" w:hAnsi="Arial Black" w:cs="Arial Black"/>
          <w:b/>
          <w:bCs/>
          <w:sz w:val="20"/>
          <w:szCs w:val="20"/>
        </w:rPr>
      </w:pPr>
    </w:p>
    <w:p w14:paraId="1700C684" w14:textId="77777777" w:rsidR="00200953" w:rsidRDefault="00200953">
      <w:pPr>
        <w:rPr>
          <w:rFonts w:ascii="Arial Black" w:eastAsia="Arial Black" w:hAnsi="Arial Black" w:cs="Arial Black"/>
          <w:b/>
          <w:bCs/>
          <w:sz w:val="20"/>
          <w:szCs w:val="20"/>
        </w:rPr>
      </w:pPr>
    </w:p>
    <w:p w14:paraId="13CC750C" w14:textId="77777777" w:rsidR="00200953" w:rsidRDefault="00200953">
      <w:pPr>
        <w:spacing w:before="4"/>
        <w:rPr>
          <w:rFonts w:ascii="Arial Black" w:eastAsia="Arial Black" w:hAnsi="Arial Black" w:cs="Arial Black"/>
          <w:b/>
          <w:bCs/>
          <w:sz w:val="23"/>
          <w:szCs w:val="23"/>
        </w:rPr>
      </w:pPr>
    </w:p>
    <w:p w14:paraId="25B2FE97" w14:textId="77777777" w:rsidR="005A48C6" w:rsidRDefault="00814EED">
      <w:pPr>
        <w:spacing w:before="73" w:line="358" w:lineRule="exact"/>
        <w:ind w:left="181" w:right="6491"/>
        <w:rPr>
          <w:rFonts w:ascii="Arial" w:eastAsiaTheme="minorEastAsia"/>
          <w:b/>
          <w:sz w:val="32"/>
          <w:lang w:eastAsia="zh-CN"/>
        </w:rPr>
      </w:pPr>
      <w:r>
        <w:rPr>
          <w:rFonts w:ascii="Arial" w:eastAsiaTheme="minorEastAsia" w:hint="eastAsia"/>
          <w:b/>
          <w:sz w:val="32"/>
          <w:lang w:eastAsia="zh-TW"/>
        </w:rPr>
        <w:t>地址：</w:t>
      </w:r>
    </w:p>
    <w:p w14:paraId="5EDDA74B" w14:textId="77777777" w:rsidR="00200953" w:rsidRDefault="00814EED">
      <w:pPr>
        <w:spacing w:before="73" w:line="358" w:lineRule="exact"/>
        <w:ind w:left="181" w:right="6491"/>
        <w:rPr>
          <w:rFonts w:ascii="Arial" w:eastAsia="Arial" w:hAnsi="Arial" w:cs="Arial"/>
          <w:sz w:val="32"/>
          <w:szCs w:val="32"/>
        </w:rPr>
      </w:pPr>
      <w:proofErr w:type="spellStart"/>
      <w:r w:rsidRPr="00814EED">
        <w:rPr>
          <w:rFonts w:ascii="Arial" w:eastAsia="PMingLiU"/>
          <w:b/>
          <w:sz w:val="32"/>
          <w:lang w:eastAsia="zh-TW"/>
        </w:rPr>
        <w:t>Ebible</w:t>
      </w:r>
      <w:proofErr w:type="spellEnd"/>
      <w:r w:rsidRPr="00814EED">
        <w:rPr>
          <w:rFonts w:ascii="Arial" w:eastAsia="PMingLiU"/>
          <w:b/>
          <w:sz w:val="32"/>
          <w:lang w:eastAsia="zh-TW"/>
        </w:rPr>
        <w:t xml:space="preserve"> Fellowship PO Box 1393</w:t>
      </w:r>
    </w:p>
    <w:p w14:paraId="7867CA2D" w14:textId="77777777" w:rsidR="00200953" w:rsidRDefault="00814EED">
      <w:pPr>
        <w:spacing w:line="358" w:lineRule="exact"/>
        <w:ind w:left="181" w:right="5142"/>
        <w:rPr>
          <w:rFonts w:ascii="Arial" w:eastAsia="Arial" w:hAnsi="Arial" w:cs="Arial"/>
          <w:sz w:val="32"/>
          <w:szCs w:val="32"/>
        </w:rPr>
      </w:pPr>
      <w:r w:rsidRPr="00814EED">
        <w:rPr>
          <w:rFonts w:ascii="Arial" w:eastAsia="PMingLiU"/>
          <w:b/>
          <w:sz w:val="32"/>
          <w:lang w:eastAsia="zh-TW"/>
        </w:rPr>
        <w:t xml:space="preserve">Sharon Hill, </w:t>
      </w:r>
      <w:r w:rsidRPr="00814EED">
        <w:rPr>
          <w:rFonts w:ascii="Arial" w:eastAsia="PMingLiU"/>
          <w:b/>
          <w:spacing w:val="-13"/>
          <w:sz w:val="32"/>
          <w:lang w:eastAsia="zh-TW"/>
        </w:rPr>
        <w:t>PA</w:t>
      </w:r>
      <w:r w:rsidRPr="00814EED">
        <w:rPr>
          <w:rFonts w:ascii="Arial" w:eastAsia="PMingLiU"/>
          <w:b/>
          <w:spacing w:val="-12"/>
          <w:sz w:val="32"/>
          <w:lang w:eastAsia="zh-TW"/>
        </w:rPr>
        <w:t xml:space="preserve"> </w:t>
      </w:r>
      <w:r w:rsidRPr="00814EED">
        <w:rPr>
          <w:rFonts w:ascii="Arial" w:eastAsia="PMingLiU"/>
          <w:b/>
          <w:sz w:val="32"/>
          <w:lang w:eastAsia="zh-TW"/>
        </w:rPr>
        <w:t>19079-0593</w:t>
      </w:r>
      <w:r w:rsidRPr="00814EED">
        <w:rPr>
          <w:rFonts w:ascii="Arial" w:eastAsia="PMingLiU"/>
          <w:b/>
          <w:spacing w:val="21"/>
          <w:sz w:val="32"/>
          <w:lang w:eastAsia="zh-TW"/>
        </w:rPr>
        <w:t xml:space="preserve"> </w:t>
      </w:r>
      <w:r w:rsidRPr="00814EED">
        <w:rPr>
          <w:rFonts w:ascii="Arial" w:eastAsia="PMingLiU"/>
          <w:b/>
          <w:sz w:val="32"/>
          <w:lang w:eastAsia="zh-TW"/>
        </w:rPr>
        <w:t>US</w:t>
      </w:r>
    </w:p>
    <w:p w14:paraId="40C409B2" w14:textId="77777777" w:rsidR="00200953" w:rsidRDefault="00814EED">
      <w:pPr>
        <w:spacing w:line="358" w:lineRule="exact"/>
        <w:rPr>
          <w:rFonts w:ascii="Arial" w:eastAsia="Arial" w:hAnsi="Arial" w:cs="Arial"/>
          <w:sz w:val="32"/>
          <w:szCs w:val="32"/>
        </w:rPr>
        <w:sectPr w:rsidR="00200953">
          <w:pgSz w:w="12240" w:h="15840"/>
          <w:pgMar w:top="1500" w:right="1180" w:bottom="280" w:left="1240" w:header="720" w:footer="720" w:gutter="0"/>
          <w:cols w:space="720"/>
        </w:sectPr>
      </w:pPr>
      <w:r>
        <w:rPr>
          <w:rFonts w:ascii="Microsoft YaHei" w:eastAsia="Microsoft YaHei" w:hAnsi="Microsoft YaHei" w:cs="Microsoft YaHei" w:hint="eastAsia"/>
          <w:sz w:val="32"/>
          <w:szCs w:val="32"/>
          <w:lang w:eastAsia="zh-TW"/>
        </w:rPr>
        <w:t>（美國）</w:t>
      </w:r>
    </w:p>
    <w:p w14:paraId="3BB4DA7D" w14:textId="77777777" w:rsidR="00200953" w:rsidRDefault="00200953">
      <w:pPr>
        <w:rPr>
          <w:rFonts w:ascii="Arial" w:eastAsia="Arial" w:hAnsi="Arial" w:cs="Arial"/>
          <w:b/>
          <w:bCs/>
          <w:sz w:val="20"/>
          <w:szCs w:val="20"/>
        </w:rPr>
      </w:pPr>
    </w:p>
    <w:p w14:paraId="242ECBAC" w14:textId="77777777" w:rsidR="00200953" w:rsidRDefault="00200953">
      <w:pPr>
        <w:rPr>
          <w:rFonts w:ascii="Arial" w:eastAsia="Arial" w:hAnsi="Arial" w:cs="Arial"/>
          <w:b/>
          <w:bCs/>
          <w:sz w:val="20"/>
          <w:szCs w:val="20"/>
        </w:rPr>
      </w:pPr>
    </w:p>
    <w:p w14:paraId="32484C4B" w14:textId="77777777" w:rsidR="00200953" w:rsidRDefault="00200953">
      <w:pPr>
        <w:spacing w:before="10"/>
        <w:rPr>
          <w:rFonts w:ascii="Arial" w:eastAsia="Arial" w:hAnsi="Arial" w:cs="Arial"/>
          <w:b/>
          <w:bCs/>
          <w:sz w:val="21"/>
          <w:szCs w:val="21"/>
        </w:rPr>
      </w:pPr>
    </w:p>
    <w:p w14:paraId="1AA3A5AD" w14:textId="77777777" w:rsidR="00200953" w:rsidRDefault="00814EED">
      <w:pPr>
        <w:spacing w:before="70"/>
        <w:ind w:right="130"/>
        <w:jc w:val="center"/>
        <w:rPr>
          <w:rFonts w:ascii="Arial" w:eastAsia="Arial" w:hAnsi="Arial" w:cs="Arial"/>
          <w:sz w:val="25"/>
          <w:szCs w:val="25"/>
        </w:rPr>
      </w:pPr>
      <w:r>
        <w:rPr>
          <w:rFonts w:ascii="Microsoft YaHei" w:eastAsia="Microsoft YaHei" w:hAnsi="Microsoft YaHei" w:cs="Microsoft YaHei" w:hint="eastAsia"/>
          <w:w w:val="95"/>
          <w:sz w:val="25"/>
          <w:lang w:eastAsia="zh-TW"/>
        </w:rPr>
        <w:t>目錄</w:t>
      </w:r>
    </w:p>
    <w:sdt>
      <w:sdtPr>
        <w:id w:val="1687104778"/>
      </w:sdtPr>
      <w:sdtContent>
        <w:p w14:paraId="13179BD1" w14:textId="77777777" w:rsidR="00200953" w:rsidRDefault="00814EED">
          <w:pPr>
            <w:pStyle w:val="TOC1"/>
            <w:tabs>
              <w:tab w:val="left" w:leader="dot" w:pos="9551"/>
            </w:tabs>
            <w:spacing w:before="319"/>
            <w:ind w:right="142"/>
            <w:jc w:val="center"/>
            <w:rPr>
              <w:lang w:eastAsia="zh-CN"/>
            </w:rPr>
          </w:pPr>
          <w:r w:rsidRPr="00814EED">
            <w:rPr>
              <w:rFonts w:eastAsia="PMingLiU"/>
              <w:lang w:eastAsia="zh-TW"/>
            </w:rPr>
            <w:t xml:space="preserve"> </w:t>
          </w:r>
          <w:hyperlink w:anchor="_TOC_250007" w:history="1">
            <w:r w:rsidRPr="007E2BE9">
              <w:rPr>
                <w:rFonts w:ascii="SimSun" w:eastAsia="SimSun" w:hAnsi="SimSun" w:cs="SimSun" w:hint="eastAsia"/>
                <w:w w:val="90"/>
                <w:lang w:eastAsia="zh-TW"/>
              </w:rPr>
              <w:t>約拿書的安排</w:t>
            </w:r>
            <w:r>
              <w:rPr>
                <w:w w:val="90"/>
                <w:lang w:eastAsia="zh-TW"/>
              </w:rPr>
              <w:tab/>
            </w:r>
            <w:r w:rsidRPr="00814EED">
              <w:rPr>
                <w:rFonts w:eastAsia="PMingLiU"/>
                <w:w w:val="90"/>
                <w:lang w:eastAsia="zh-TW"/>
              </w:rPr>
              <w:t>4</w:t>
            </w:r>
          </w:hyperlink>
        </w:p>
        <w:p w14:paraId="0BC15CB9" w14:textId="77777777" w:rsidR="00200953" w:rsidRDefault="00000000">
          <w:pPr>
            <w:pStyle w:val="TOC1"/>
            <w:tabs>
              <w:tab w:val="left" w:leader="dot" w:pos="9469"/>
            </w:tabs>
            <w:ind w:right="76"/>
            <w:jc w:val="center"/>
            <w:rPr>
              <w:lang w:eastAsia="zh-CN"/>
            </w:rPr>
          </w:pPr>
          <w:hyperlink w:anchor="_TOC_250006" w:history="1">
            <w:r w:rsidR="00814EED" w:rsidRPr="007E2BE9">
              <w:rPr>
                <w:rFonts w:ascii="SimSun" w:eastAsia="SimSun" w:hAnsi="SimSun" w:cs="SimSun" w:hint="eastAsia"/>
                <w:w w:val="90"/>
                <w:lang w:eastAsia="zh-TW"/>
              </w:rPr>
              <w:t>約拿這個名字意思是</w:t>
            </w:r>
            <w:r w:rsidR="00814EED" w:rsidRPr="007E2BE9">
              <w:rPr>
                <w:rFonts w:cs="Arial"/>
                <w:w w:val="90"/>
                <w:lang w:eastAsia="zh-TW"/>
              </w:rPr>
              <w:t>“</w:t>
            </w:r>
            <w:r w:rsidR="00814EED" w:rsidRPr="007E2BE9">
              <w:rPr>
                <w:rFonts w:ascii="SimSun" w:eastAsia="SimSun" w:hAnsi="SimSun" w:cs="SimSun" w:hint="eastAsia"/>
                <w:w w:val="90"/>
                <w:lang w:eastAsia="zh-TW"/>
              </w:rPr>
              <w:t>鴿子</w:t>
            </w:r>
            <w:r w:rsidR="00814EED" w:rsidRPr="007E2BE9">
              <w:rPr>
                <w:rFonts w:cs="Arial"/>
                <w:w w:val="90"/>
                <w:lang w:eastAsia="zh-TW"/>
              </w:rPr>
              <w:t>”</w:t>
            </w:r>
            <w:r w:rsidR="00814EED">
              <w:rPr>
                <w:w w:val="90"/>
                <w:lang w:eastAsia="zh-TW"/>
              </w:rPr>
              <w:tab/>
            </w:r>
            <w:r w:rsidR="00814EED" w:rsidRPr="00814EED">
              <w:rPr>
                <w:rFonts w:eastAsia="PMingLiU"/>
                <w:w w:val="90"/>
                <w:lang w:eastAsia="zh-TW"/>
              </w:rPr>
              <w:t>7</w:t>
            </w:r>
          </w:hyperlink>
        </w:p>
        <w:p w14:paraId="140ED6BD" w14:textId="77777777" w:rsidR="00200953" w:rsidRDefault="00000000">
          <w:pPr>
            <w:pStyle w:val="TOC1"/>
            <w:tabs>
              <w:tab w:val="left" w:leader="dot" w:pos="9440"/>
            </w:tabs>
            <w:spacing w:before="9"/>
            <w:ind w:right="72"/>
            <w:jc w:val="center"/>
            <w:rPr>
              <w:lang w:eastAsia="zh-TW"/>
            </w:rPr>
          </w:pPr>
          <w:hyperlink w:anchor="_TOC_250005" w:history="1">
            <w:r w:rsidR="00814EED" w:rsidRPr="007E2BE9">
              <w:rPr>
                <w:rFonts w:ascii="SimSun" w:eastAsia="SimSun" w:hAnsi="SimSun" w:cs="SimSun" w:hint="eastAsia"/>
                <w:spacing w:val="-5"/>
                <w:w w:val="90"/>
                <w:lang w:eastAsia="zh-TW"/>
              </w:rPr>
              <w:t>舊約歷史上很少人得救</w:t>
            </w:r>
            <w:r w:rsidR="00814EED" w:rsidRPr="007E2BE9">
              <w:rPr>
                <w:rFonts w:cs="Arial"/>
                <w:spacing w:val="-5"/>
                <w:w w:val="90"/>
                <w:lang w:eastAsia="zh-TW"/>
              </w:rPr>
              <w:t>——</w:t>
            </w:r>
            <w:r w:rsidR="00814EED" w:rsidRPr="007E2BE9">
              <w:rPr>
                <w:rFonts w:ascii="SimSun" w:eastAsia="SimSun" w:hAnsi="SimSun" w:cs="SimSun" w:hint="eastAsia"/>
                <w:spacing w:val="-5"/>
                <w:w w:val="90"/>
                <w:lang w:eastAsia="zh-TW"/>
              </w:rPr>
              <w:t>尼尼微，例外！</w:t>
            </w:r>
            <w:r w:rsidR="00814EED">
              <w:rPr>
                <w:w w:val="90"/>
                <w:lang w:eastAsia="zh-TW"/>
              </w:rPr>
              <w:tab/>
            </w:r>
            <w:r w:rsidR="00814EED" w:rsidRPr="00814EED">
              <w:rPr>
                <w:rFonts w:eastAsia="PMingLiU"/>
                <w:w w:val="90"/>
                <w:lang w:eastAsia="zh-TW"/>
              </w:rPr>
              <w:t>8</w:t>
            </w:r>
          </w:hyperlink>
        </w:p>
        <w:p w14:paraId="1850C69C" w14:textId="77777777" w:rsidR="00200953" w:rsidRDefault="00000000">
          <w:pPr>
            <w:pStyle w:val="TOC1"/>
            <w:tabs>
              <w:tab w:val="left" w:leader="dot" w:pos="9470"/>
            </w:tabs>
            <w:ind w:right="23"/>
            <w:jc w:val="center"/>
            <w:rPr>
              <w:lang w:eastAsia="zh-TW"/>
            </w:rPr>
          </w:pPr>
          <w:hyperlink w:anchor="_TOC_250004" w:history="1">
            <w:r w:rsidR="00814EED" w:rsidRPr="007E2BE9">
              <w:rPr>
                <w:rFonts w:ascii="SimSun" w:eastAsia="SimSun" w:hAnsi="SimSun" w:cs="SimSun" w:hint="eastAsia"/>
                <w:w w:val="90"/>
                <w:lang w:eastAsia="zh-TW"/>
              </w:rPr>
              <w:t>第二次</w:t>
            </w:r>
            <w:r w:rsidR="00814EED">
              <w:rPr>
                <w:spacing w:val="-4"/>
                <w:w w:val="90"/>
                <w:lang w:eastAsia="zh-TW"/>
              </w:rPr>
              <w:tab/>
            </w:r>
            <w:r w:rsidR="00814EED" w:rsidRPr="00814EED">
              <w:rPr>
                <w:rFonts w:eastAsia="PMingLiU"/>
                <w:spacing w:val="-4"/>
                <w:w w:val="90"/>
                <w:lang w:eastAsia="zh-TW"/>
              </w:rPr>
              <w:t>9</w:t>
            </w:r>
          </w:hyperlink>
        </w:p>
        <w:p w14:paraId="6DE0201E" w14:textId="77777777" w:rsidR="00200953" w:rsidRDefault="00000000">
          <w:pPr>
            <w:pStyle w:val="TOC1"/>
            <w:tabs>
              <w:tab w:val="left" w:leader="dot" w:pos="9434"/>
            </w:tabs>
            <w:spacing w:before="40"/>
            <w:ind w:left="14"/>
            <w:jc w:val="center"/>
            <w:rPr>
              <w:lang w:eastAsia="zh-TW"/>
            </w:rPr>
          </w:pPr>
          <w:hyperlink w:anchor="_TOC_250003" w:history="1">
            <w:r w:rsidR="00814EED" w:rsidRPr="007E2BE9">
              <w:rPr>
                <w:rFonts w:ascii="SimSun" w:eastAsia="SimSun" w:hAnsi="SimSun" w:cs="SimSun" w:hint="eastAsia"/>
                <w:lang w:eastAsia="zh-TW"/>
              </w:rPr>
              <w:t>你們和約櫃相離要量二千肘</w:t>
            </w:r>
            <w:r w:rsidR="00814EED">
              <w:rPr>
                <w:lang w:eastAsia="zh-TW"/>
              </w:rPr>
              <w:tab/>
            </w:r>
            <w:r w:rsidR="00814EED" w:rsidRPr="00814EED">
              <w:rPr>
                <w:rFonts w:eastAsia="PMingLiU"/>
                <w:lang w:eastAsia="zh-TW"/>
              </w:rPr>
              <w:t>10</w:t>
            </w:r>
          </w:hyperlink>
        </w:p>
        <w:p w14:paraId="4A3D09BF" w14:textId="77777777" w:rsidR="00200953" w:rsidRDefault="00000000">
          <w:pPr>
            <w:pStyle w:val="TOC1"/>
            <w:tabs>
              <w:tab w:val="left" w:leader="dot" w:pos="9464"/>
            </w:tabs>
            <w:spacing w:before="67"/>
            <w:ind w:left="18"/>
            <w:jc w:val="center"/>
            <w:rPr>
              <w:lang w:eastAsia="zh-TW"/>
            </w:rPr>
          </w:pPr>
          <w:hyperlink w:anchor="_TOC_250002" w:history="1">
            <w:r w:rsidR="00814EED" w:rsidRPr="007E2BE9">
              <w:rPr>
                <w:lang w:eastAsia="zh-TW"/>
              </w:rPr>
              <w:t>“</w:t>
            </w:r>
            <w:r w:rsidR="00814EED" w:rsidRPr="00814EED">
              <w:rPr>
                <w:rFonts w:eastAsia="PMingLiU"/>
                <w:lang w:eastAsia="zh-TW"/>
              </w:rPr>
              <w:t>about(</w:t>
            </w:r>
            <w:r w:rsidR="00814EED" w:rsidRPr="007E2BE9">
              <w:rPr>
                <w:rFonts w:ascii="SimSun" w:eastAsia="SimSun" w:hAnsi="SimSun" w:cs="SimSun" w:hint="eastAsia"/>
                <w:lang w:eastAsia="zh-TW"/>
              </w:rPr>
              <w:t>大約</w:t>
            </w:r>
            <w:proofErr w:type="gramStart"/>
            <w:r w:rsidR="00814EED" w:rsidRPr="00814EED">
              <w:rPr>
                <w:rFonts w:eastAsia="PMingLiU"/>
                <w:lang w:eastAsia="zh-TW"/>
              </w:rPr>
              <w:t>)</w:t>
            </w:r>
            <w:r w:rsidR="00814EED" w:rsidRPr="007E2BE9">
              <w:rPr>
                <w:lang w:eastAsia="zh-TW"/>
              </w:rPr>
              <w:t>”</w:t>
            </w:r>
            <w:r w:rsidR="00814EED" w:rsidRPr="007E2BE9">
              <w:rPr>
                <w:rFonts w:ascii="SimSun" w:eastAsia="SimSun" w:hAnsi="SimSun" w:cs="SimSun" w:hint="eastAsia"/>
                <w:lang w:eastAsia="zh-TW"/>
              </w:rPr>
              <w:t>這個詞的使用</w:t>
            </w:r>
            <w:proofErr w:type="gramEnd"/>
            <w:r w:rsidR="00814EED" w:rsidRPr="00814EED">
              <w:rPr>
                <w:rFonts w:eastAsia="PMingLiU"/>
                <w:lang w:eastAsia="zh-TW"/>
              </w:rPr>
              <w:t>.</w:t>
            </w:r>
            <w:r w:rsidR="00814EED">
              <w:rPr>
                <w:lang w:eastAsia="zh-TW"/>
              </w:rPr>
              <w:tab/>
            </w:r>
            <w:r w:rsidR="00814EED" w:rsidRPr="00814EED">
              <w:rPr>
                <w:rFonts w:eastAsia="PMingLiU"/>
                <w:lang w:eastAsia="zh-TW"/>
              </w:rPr>
              <w:t>1</w:t>
            </w:r>
          </w:hyperlink>
          <w:r w:rsidR="00814EED" w:rsidRPr="00814EED">
            <w:rPr>
              <w:rFonts w:eastAsia="PMingLiU"/>
              <w:lang w:eastAsia="zh-TW"/>
            </w:rPr>
            <w:t>2</w:t>
          </w:r>
        </w:p>
        <w:p w14:paraId="22ABBF21" w14:textId="77777777" w:rsidR="00200953" w:rsidRDefault="00000000">
          <w:pPr>
            <w:pStyle w:val="TOC1"/>
            <w:tabs>
              <w:tab w:val="left" w:leader="dot" w:pos="9425"/>
            </w:tabs>
            <w:spacing w:before="82"/>
            <w:ind w:left="9"/>
            <w:jc w:val="center"/>
            <w:rPr>
              <w:lang w:eastAsia="zh-TW"/>
            </w:rPr>
          </w:pPr>
          <w:hyperlink w:anchor="_TOC_250001" w:history="1">
            <w:r w:rsidR="00814EED">
              <w:rPr>
                <w:rFonts w:ascii="SimSun" w:eastAsia="SimSun" w:hAnsi="SimSun" w:cs="SimSun" w:hint="eastAsia"/>
                <w:lang w:eastAsia="zh-TW"/>
              </w:rPr>
              <w:t>附錄</w:t>
            </w:r>
            <w:r w:rsidR="00814EED" w:rsidRPr="00814EED">
              <w:rPr>
                <w:rFonts w:eastAsia="PMingLiU"/>
                <w:lang w:eastAsia="zh-TW"/>
              </w:rPr>
              <w:t xml:space="preserve"> I</w:t>
            </w:r>
            <w:r w:rsidR="00814EED">
              <w:rPr>
                <w:lang w:eastAsia="zh-TW"/>
              </w:rPr>
              <w:tab/>
            </w:r>
            <w:r w:rsidR="00814EED" w:rsidRPr="00814EED">
              <w:rPr>
                <w:rFonts w:eastAsia="PMingLiU"/>
                <w:lang w:eastAsia="zh-TW"/>
              </w:rPr>
              <w:t>13</w:t>
            </w:r>
          </w:hyperlink>
        </w:p>
        <w:p w14:paraId="31D00731" w14:textId="77777777" w:rsidR="00200953" w:rsidRPr="007E2BE9" w:rsidRDefault="00000000">
          <w:pPr>
            <w:pStyle w:val="TOC1"/>
            <w:tabs>
              <w:tab w:val="left" w:leader="dot" w:pos="9429"/>
            </w:tabs>
            <w:spacing w:before="67"/>
            <w:ind w:left="13"/>
            <w:jc w:val="center"/>
            <w:rPr>
              <w:rFonts w:eastAsiaTheme="minorEastAsia"/>
              <w:lang w:eastAsia="zh-TW"/>
            </w:rPr>
          </w:pPr>
          <w:hyperlink w:anchor="_TOC_250000" w:history="1">
            <w:r w:rsidR="00814EED">
              <w:rPr>
                <w:rFonts w:ascii="SimSun" w:eastAsia="SimSun" w:hAnsi="SimSun" w:cs="SimSun" w:hint="eastAsia"/>
                <w:lang w:eastAsia="zh-TW"/>
              </w:rPr>
              <w:t>附錄</w:t>
            </w:r>
            <w:r w:rsidR="00814EED" w:rsidRPr="00814EED">
              <w:rPr>
                <w:rFonts w:eastAsia="PMingLiU"/>
                <w:lang w:eastAsia="zh-TW"/>
              </w:rPr>
              <w:t xml:space="preserve"> II</w:t>
            </w:r>
            <w:r w:rsidR="00814EED">
              <w:rPr>
                <w:lang w:eastAsia="zh-TW"/>
              </w:rPr>
              <w:tab/>
            </w:r>
            <w:r w:rsidR="00814EED" w:rsidRPr="00814EED">
              <w:rPr>
                <w:rFonts w:eastAsia="PMingLiU"/>
                <w:lang w:eastAsia="zh-TW"/>
              </w:rPr>
              <w:t>1</w:t>
            </w:r>
          </w:hyperlink>
          <w:r w:rsidR="00814EED" w:rsidRPr="00814EED">
            <w:rPr>
              <w:rFonts w:eastAsia="PMingLiU"/>
              <w:lang w:eastAsia="zh-TW"/>
            </w:rPr>
            <w:t>4</w:t>
          </w:r>
        </w:p>
        <w:p w14:paraId="14B0B11B" w14:textId="77777777" w:rsidR="00200953" w:rsidRDefault="00814EED">
          <w:pPr>
            <w:pStyle w:val="TOC1"/>
            <w:tabs>
              <w:tab w:val="left" w:leader="dot" w:pos="9512"/>
            </w:tabs>
            <w:spacing w:before="76"/>
            <w:ind w:left="54"/>
            <w:jc w:val="center"/>
            <w:rPr>
              <w:lang w:eastAsia="zh-TW"/>
            </w:rPr>
          </w:pPr>
          <w:r>
            <w:rPr>
              <w:rFonts w:ascii="Microsoft YaHei" w:eastAsia="Microsoft YaHei" w:hAnsi="Microsoft YaHei" w:cs="Microsoft YaHei" w:hint="eastAsia"/>
              <w:lang w:eastAsia="zh-TW"/>
            </w:rPr>
            <w:t>關於電子聖經團契</w:t>
          </w:r>
          <w:r>
            <w:rPr>
              <w:lang w:eastAsia="zh-TW"/>
            </w:rPr>
            <w:tab/>
          </w:r>
          <w:r w:rsidRPr="00814EED">
            <w:rPr>
              <w:rFonts w:eastAsia="PMingLiU"/>
              <w:lang w:eastAsia="zh-TW"/>
            </w:rPr>
            <w:t>15</w:t>
          </w:r>
        </w:p>
      </w:sdtContent>
    </w:sdt>
    <w:p w14:paraId="5987052A" w14:textId="77777777" w:rsidR="00200953" w:rsidRDefault="00200953">
      <w:pPr>
        <w:jc w:val="center"/>
        <w:rPr>
          <w:lang w:eastAsia="zh-TW"/>
        </w:rPr>
        <w:sectPr w:rsidR="00200953" w:rsidSect="00C43A52">
          <w:footerReference w:type="default" r:id="rId7"/>
          <w:pgSz w:w="12240" w:h="15840"/>
          <w:pgMar w:top="1500" w:right="980" w:bottom="480" w:left="1240" w:header="0" w:footer="288" w:gutter="0"/>
          <w:pgNumType w:start="2"/>
          <w:cols w:space="720"/>
        </w:sectPr>
      </w:pPr>
    </w:p>
    <w:p w14:paraId="2BDE0A7B" w14:textId="77777777" w:rsidR="00200953" w:rsidRPr="00484910" w:rsidRDefault="00814EED">
      <w:pPr>
        <w:spacing w:line="425" w:lineRule="exact"/>
        <w:ind w:right="1"/>
        <w:jc w:val="center"/>
        <w:rPr>
          <w:rFonts w:ascii="Arial Black" w:eastAsiaTheme="minorEastAsia" w:hAnsi="Arial Black" w:cs="Arial Black"/>
          <w:sz w:val="32"/>
          <w:szCs w:val="32"/>
          <w:lang w:eastAsia="zh-TW"/>
        </w:rPr>
      </w:pPr>
      <w:r>
        <w:rPr>
          <w:rFonts w:ascii="Microsoft YaHei" w:eastAsia="Microsoft YaHei" w:hAnsi="Microsoft YaHei" w:cs="Microsoft YaHei" w:hint="eastAsia"/>
          <w:b/>
          <w:w w:val="95"/>
          <w:sz w:val="32"/>
          <w:lang w:eastAsia="zh-TW"/>
        </w:rPr>
        <w:lastRenderedPageBreak/>
        <w:t>再等四十日！</w:t>
      </w:r>
    </w:p>
    <w:p w14:paraId="0044CB95" w14:textId="77777777" w:rsidR="00200953" w:rsidRDefault="00200953">
      <w:pPr>
        <w:rPr>
          <w:rFonts w:ascii="Arial Black" w:eastAsia="Arial Black" w:hAnsi="Arial Black" w:cs="Arial Black"/>
          <w:b/>
          <w:bCs/>
          <w:sz w:val="26"/>
          <w:szCs w:val="26"/>
          <w:lang w:eastAsia="zh-TW"/>
        </w:rPr>
      </w:pPr>
    </w:p>
    <w:p w14:paraId="6A42BDC3" w14:textId="77777777" w:rsidR="00200953" w:rsidRDefault="00200953">
      <w:pPr>
        <w:spacing w:before="5"/>
        <w:rPr>
          <w:rFonts w:ascii="Arial Black" w:eastAsia="Arial Black" w:hAnsi="Arial Black" w:cs="Arial Black"/>
          <w:b/>
          <w:bCs/>
          <w:sz w:val="24"/>
          <w:szCs w:val="24"/>
          <w:lang w:eastAsia="zh-TW"/>
        </w:rPr>
      </w:pPr>
    </w:p>
    <w:p w14:paraId="1D76C93F" w14:textId="77777777" w:rsidR="00200953" w:rsidRPr="00B362FB" w:rsidRDefault="00814EED" w:rsidP="00A763BA">
      <w:pPr>
        <w:pStyle w:val="Normal3"/>
        <w:spacing w:before="240" w:after="0" w:line="289" w:lineRule="exact"/>
        <w:jc w:val="left"/>
        <w:rPr>
          <w:rFonts w:ascii="KODAUT+ArialMT,Italic" w:eastAsia="SimSun" w:hAnsi="KODAUT+ArialMT,Italic" w:cs="KODAUT+ArialMT,Italic"/>
          <w:color w:val="000000"/>
          <w:sz w:val="23"/>
          <w:szCs w:val="23"/>
          <w:lang w:eastAsia="zh-TW"/>
        </w:rPr>
      </w:pPr>
      <w:r w:rsidRPr="00B362FB">
        <w:rPr>
          <w:rFonts w:ascii="KODAUT+ArialMT,Italic" w:eastAsia="SimSun" w:hAnsi="KODAUT+ArialMT,Italic" w:cs="KODAUT+ArialMT,Italic" w:hint="eastAsia"/>
          <w:color w:val="000000"/>
          <w:sz w:val="23"/>
          <w:szCs w:val="23"/>
          <w:lang w:eastAsia="zh-TW"/>
        </w:rPr>
        <w:t>約拿書</w:t>
      </w:r>
      <w:r w:rsidRPr="00814EED">
        <w:rPr>
          <w:rFonts w:ascii="KODAUT+ArialMT,Italic" w:eastAsia="PMingLiU" w:hAnsi="KODAUT+ArialMT,Italic" w:cs="KODAUT+ArialMT,Italic"/>
          <w:color w:val="000000"/>
          <w:sz w:val="23"/>
          <w:szCs w:val="23"/>
          <w:lang w:eastAsia="zh-TW"/>
        </w:rPr>
        <w:t>3</w:t>
      </w:r>
      <w:r w:rsidRPr="00B362FB">
        <w:rPr>
          <w:rFonts w:ascii="KODAUT+ArialMT,Italic" w:eastAsia="SimSun" w:hAnsi="KODAUT+ArialMT,Italic" w:cs="KODAUT+ArialMT,Italic" w:hint="eastAsia"/>
          <w:color w:val="000000"/>
          <w:sz w:val="23"/>
          <w:szCs w:val="23"/>
          <w:lang w:eastAsia="zh-TW"/>
        </w:rPr>
        <w:t>章</w:t>
      </w:r>
      <w:r w:rsidRPr="00814EED">
        <w:rPr>
          <w:rFonts w:ascii="KODAUT+ArialMT,Italic" w:eastAsia="PMingLiU" w:hAnsi="KODAUT+ArialMT,Italic" w:cs="KODAUT+ArialMT,Italic"/>
          <w:color w:val="000000"/>
          <w:sz w:val="23"/>
          <w:szCs w:val="23"/>
          <w:lang w:eastAsia="zh-TW"/>
        </w:rPr>
        <w:t>1</w:t>
      </w:r>
      <w:r w:rsidRPr="00B362FB">
        <w:rPr>
          <w:rFonts w:ascii="KODAUT+ArialMT,Italic" w:eastAsia="SimSun" w:hAnsi="KODAUT+ArialMT,Italic" w:cs="KODAUT+ArialMT,Italic" w:hint="eastAsia"/>
          <w:color w:val="000000"/>
          <w:sz w:val="23"/>
          <w:szCs w:val="23"/>
          <w:lang w:eastAsia="zh-TW"/>
        </w:rPr>
        <w:t>到</w:t>
      </w:r>
      <w:r w:rsidRPr="00814EED">
        <w:rPr>
          <w:rFonts w:ascii="KODAUT+ArialMT,Italic" w:eastAsia="PMingLiU" w:hAnsi="KODAUT+ArialMT,Italic" w:cs="KODAUT+ArialMT,Italic"/>
          <w:color w:val="000000"/>
          <w:sz w:val="23"/>
          <w:szCs w:val="23"/>
          <w:lang w:eastAsia="zh-TW"/>
        </w:rPr>
        <w:t>4</w:t>
      </w:r>
      <w:r w:rsidRPr="00B362FB">
        <w:rPr>
          <w:rFonts w:ascii="KODAUT+ArialMT,Italic" w:eastAsia="SimSun" w:hAnsi="KODAUT+ArialMT,Italic" w:cs="KODAUT+ArialMT,Italic" w:hint="eastAsia"/>
          <w:color w:val="000000"/>
          <w:sz w:val="23"/>
          <w:szCs w:val="23"/>
          <w:lang w:eastAsia="zh-TW"/>
        </w:rPr>
        <w:t>節：</w:t>
      </w:r>
    </w:p>
    <w:p w14:paraId="71132ADC" w14:textId="77777777" w:rsidR="00200953" w:rsidRPr="00B362FB" w:rsidRDefault="00814EED" w:rsidP="00A763BA">
      <w:pPr>
        <w:pStyle w:val="Normal3"/>
        <w:spacing w:before="240" w:after="0" w:line="289" w:lineRule="exact"/>
        <w:jc w:val="left"/>
        <w:rPr>
          <w:rFonts w:ascii="KODAUT+ArialMT,Italic" w:eastAsia="SimSun" w:hAnsi="KODAUT+ArialMT,Italic" w:cs="KODAUT+ArialMT,Italic"/>
          <w:b/>
          <w:bCs/>
          <w:i/>
          <w:iCs/>
          <w:color w:val="000000"/>
          <w:sz w:val="23"/>
          <w:szCs w:val="23"/>
          <w:lang w:eastAsia="zh-TW"/>
        </w:rPr>
      </w:pPr>
      <w:r w:rsidRPr="00B362FB">
        <w:rPr>
          <w:rFonts w:ascii="KODAUT+ArialMT,Italic" w:eastAsia="SimSun" w:hAnsi="KODAUT+ArialMT,Italic" w:cs="KODAUT+ArialMT,Italic" w:hint="eastAsia"/>
          <w:b/>
          <w:bCs/>
          <w:i/>
          <w:iCs/>
          <w:color w:val="000000"/>
          <w:sz w:val="23"/>
          <w:szCs w:val="23"/>
          <w:lang w:eastAsia="zh-TW"/>
        </w:rPr>
        <w:t>耶和華的話二次臨到約拿說：“你起來！往尼尼微大城去，向其中的居民宣告我所吩咐你的話。”約拿便照耶和華的話起來，往尼尼微去。這尼尼微是極大的城，有三日的路程。約拿進城走了一日，宣告說：“再等四十日，尼尼微必傾覆了！”</w:t>
      </w:r>
    </w:p>
    <w:p w14:paraId="076023E0" w14:textId="77777777" w:rsidR="005A4915" w:rsidRPr="00B362FB" w:rsidRDefault="00814EED" w:rsidP="00A763BA">
      <w:pPr>
        <w:pStyle w:val="Normal3"/>
        <w:spacing w:before="240" w:after="0" w:line="289" w:lineRule="exact"/>
        <w:jc w:val="left"/>
        <w:rPr>
          <w:rFonts w:ascii="DRIODW+ArialMT" w:eastAsia="SimSun"/>
          <w:color w:val="000000"/>
          <w:sz w:val="23"/>
          <w:szCs w:val="23"/>
          <w:lang w:eastAsia="zh-TW"/>
        </w:rPr>
      </w:pPr>
      <w:r w:rsidRPr="00B362FB">
        <w:rPr>
          <w:rFonts w:ascii="DRIODW+ArialMT" w:eastAsia="SimSun" w:hint="eastAsia"/>
          <w:color w:val="000000"/>
          <w:sz w:val="23"/>
          <w:szCs w:val="23"/>
          <w:lang w:eastAsia="zh-TW"/>
        </w:rPr>
        <w:t>神吩咐約拿宣告：“再過四十日，尼尼微必傾覆了。”神怎樣命令祂的先知往尼尼微宣告這個確實的消息，這一直是個奧秘。儘管數百年對此有許多負面的講道，討論先知約拿的叛逆。我們發現在約拿書這裡，約拿照著神吩咐他的話，順從地往尼尼微去，向其中的居民宣告“神所吩咐他的話。”</w:t>
      </w:r>
    </w:p>
    <w:p w14:paraId="0E4CF5DC" w14:textId="77777777" w:rsidR="00200953" w:rsidRPr="00B362FB" w:rsidRDefault="00814EED" w:rsidP="00A763BA">
      <w:pPr>
        <w:pStyle w:val="Normal3"/>
        <w:spacing w:before="240" w:after="0" w:line="289" w:lineRule="exact"/>
        <w:jc w:val="left"/>
        <w:rPr>
          <w:rFonts w:ascii="DRIODW+ArialMT" w:eastAsia="SimSun"/>
          <w:color w:val="000000"/>
          <w:sz w:val="23"/>
          <w:szCs w:val="23"/>
          <w:lang w:eastAsia="zh-TW"/>
        </w:rPr>
      </w:pPr>
      <w:r w:rsidRPr="00B362FB">
        <w:rPr>
          <w:rFonts w:ascii="DRIODW+ArialMT" w:eastAsia="SimSun" w:hint="eastAsia"/>
          <w:color w:val="000000"/>
          <w:sz w:val="23"/>
          <w:szCs w:val="23"/>
          <w:lang w:eastAsia="zh-TW"/>
        </w:rPr>
        <w:t>對於那些分享聖經教訓的時候不想與時間表有任何關係的人來說，很重要的是要指出：神似乎對設定一個時間並向其中的居民宣告沒有任何問題。這件事揭示出神吩咐約拿宣告一個顯然是時間表的資訊。我們現在不計畫查考時間表的聖經性質，不過我們要開始思考的是神吩咐</w:t>
      </w:r>
      <w:r w:rsidRPr="00814EED">
        <w:rPr>
          <w:rFonts w:ascii="DRIODW+ArialMT" w:eastAsia="PMingLiU"/>
          <w:color w:val="000000"/>
          <w:sz w:val="23"/>
          <w:szCs w:val="23"/>
          <w:lang w:eastAsia="zh-TW"/>
        </w:rPr>
        <w:t xml:space="preserve"> </w:t>
      </w:r>
      <w:r w:rsidRPr="00B362FB">
        <w:rPr>
          <w:rFonts w:ascii="DRIODW+ArialMT" w:eastAsia="SimSun" w:hint="eastAsia"/>
          <w:color w:val="000000"/>
          <w:sz w:val="23"/>
          <w:szCs w:val="23"/>
          <w:lang w:eastAsia="zh-TW"/>
        </w:rPr>
        <w:t>約拿宣告“再等四十日，尼尼微必傾覆了”的時候，事情並沒有如我們想的那樣發生，沒有傾覆。</w:t>
      </w:r>
    </w:p>
    <w:p w14:paraId="3980B637" w14:textId="77777777" w:rsidR="00200953" w:rsidRPr="00B362FB" w:rsidRDefault="00814EED" w:rsidP="00A763BA">
      <w:pPr>
        <w:pStyle w:val="Normal3"/>
        <w:spacing w:before="240" w:after="0" w:line="289" w:lineRule="exact"/>
        <w:jc w:val="left"/>
        <w:rPr>
          <w:rFonts w:ascii="WVBNEI+ArialMT,Bold" w:eastAsia="SimSun"/>
          <w:color w:val="000000"/>
          <w:spacing w:val="14"/>
          <w:sz w:val="23"/>
          <w:szCs w:val="23"/>
          <w:lang w:eastAsia="zh-TW"/>
        </w:rPr>
      </w:pPr>
      <w:r w:rsidRPr="00B362FB">
        <w:rPr>
          <w:rFonts w:ascii="WVBNEI+ArialMT,Bold" w:eastAsia="SimSun" w:hint="eastAsia"/>
          <w:color w:val="000000"/>
          <w:spacing w:val="14"/>
          <w:sz w:val="23"/>
          <w:szCs w:val="23"/>
          <w:lang w:eastAsia="zh-TW"/>
        </w:rPr>
        <w:t>這個失敗在於我們對所說內容的理解。實際情況是我們之前根本沒有正確理解約拿宣告說：“再等四十天，尼尼微必傾覆了”的時候，神的旨意是什麼。我們要查考一種真實存在的可能性：那就是對尼尼微警告仍然繼續有效，不，不是對歷史上尼尼微大城以及其中的</w:t>
      </w:r>
      <w:r w:rsidRPr="00814EED">
        <w:rPr>
          <w:rFonts w:ascii="WVBNEI+ArialMT,Bold" w:eastAsia="PMingLiU"/>
          <w:color w:val="000000"/>
          <w:spacing w:val="14"/>
          <w:sz w:val="23"/>
          <w:szCs w:val="23"/>
          <w:lang w:eastAsia="zh-TW"/>
        </w:rPr>
        <w:t xml:space="preserve"> </w:t>
      </w:r>
      <w:r w:rsidRPr="00B362FB">
        <w:rPr>
          <w:rFonts w:ascii="WVBNEI+ArialMT,Bold" w:eastAsia="SimSun" w:hint="eastAsia"/>
          <w:color w:val="000000"/>
          <w:spacing w:val="14"/>
          <w:sz w:val="23"/>
          <w:szCs w:val="23"/>
          <w:lang w:eastAsia="zh-TW"/>
        </w:rPr>
        <w:t>人民的警告，而是對尼尼微大城代表的那些人，也就是對世界和世人的警告。在聖經裡，使用尼尼微代表世界，這種方式和使用埃及和巴比倫代表世界很相似。這些詞語都是代表世界的一個象徵和比喻。例如，聖經在那鴻書</w:t>
      </w:r>
      <w:r w:rsidRPr="00814EED">
        <w:rPr>
          <w:rFonts w:ascii="WVBNEI+ArialMT,Bold" w:eastAsia="PMingLiU"/>
          <w:color w:val="000000"/>
          <w:spacing w:val="14"/>
          <w:sz w:val="23"/>
          <w:szCs w:val="23"/>
          <w:lang w:eastAsia="zh-TW"/>
        </w:rPr>
        <w:t>1</w:t>
      </w:r>
      <w:r w:rsidRPr="00B362FB">
        <w:rPr>
          <w:rFonts w:ascii="WVBNEI+ArialMT,Bold" w:eastAsia="SimSun" w:hint="eastAsia"/>
          <w:color w:val="000000"/>
          <w:spacing w:val="14"/>
          <w:sz w:val="23"/>
          <w:szCs w:val="23"/>
          <w:lang w:eastAsia="zh-TW"/>
        </w:rPr>
        <w:t>章</w:t>
      </w:r>
      <w:r w:rsidRPr="00814EED">
        <w:rPr>
          <w:rFonts w:ascii="WVBNEI+ArialMT,Bold" w:eastAsia="PMingLiU"/>
          <w:color w:val="000000"/>
          <w:spacing w:val="14"/>
          <w:sz w:val="23"/>
          <w:szCs w:val="23"/>
          <w:lang w:eastAsia="zh-TW"/>
        </w:rPr>
        <w:t>1</w:t>
      </w:r>
      <w:r w:rsidRPr="00B362FB">
        <w:rPr>
          <w:rFonts w:ascii="WVBNEI+ArialMT,Bold" w:eastAsia="SimSun" w:hint="eastAsia"/>
          <w:color w:val="000000"/>
          <w:spacing w:val="14"/>
          <w:sz w:val="23"/>
          <w:szCs w:val="23"/>
          <w:lang w:eastAsia="zh-TW"/>
        </w:rPr>
        <w:t>節說：</w:t>
      </w:r>
    </w:p>
    <w:p w14:paraId="19DB25CA" w14:textId="77777777" w:rsidR="00200953" w:rsidRPr="00B362FB" w:rsidRDefault="00814EED" w:rsidP="00A763BA">
      <w:pPr>
        <w:pStyle w:val="Normal3"/>
        <w:spacing w:before="240" w:after="0" w:line="289" w:lineRule="exact"/>
        <w:jc w:val="left"/>
        <w:rPr>
          <w:rFonts w:ascii="WVBNEI+ArialMT,Bold" w:eastAsia="SimSun"/>
          <w:b/>
          <w:bCs/>
          <w:i/>
          <w:iCs/>
          <w:color w:val="000000"/>
          <w:spacing w:val="14"/>
          <w:sz w:val="23"/>
          <w:szCs w:val="23"/>
          <w:lang w:eastAsia="zh-TW"/>
        </w:rPr>
      </w:pPr>
      <w:r w:rsidRPr="00B362FB">
        <w:rPr>
          <w:rFonts w:ascii="WVBNEI+ArialMT,Bold" w:eastAsia="SimSun" w:hint="eastAsia"/>
          <w:b/>
          <w:bCs/>
          <w:i/>
          <w:iCs/>
          <w:color w:val="000000"/>
          <w:spacing w:val="14"/>
          <w:sz w:val="23"/>
          <w:szCs w:val="23"/>
          <w:lang w:eastAsia="zh-TW"/>
        </w:rPr>
        <w:t>論尼尼微的默示，就是伊勒歌斯人那鴻所得的默示。</w:t>
      </w:r>
    </w:p>
    <w:p w14:paraId="074566A4" w14:textId="77777777" w:rsidR="00200953" w:rsidRPr="00B362FB" w:rsidRDefault="00814EED" w:rsidP="00A763BA">
      <w:pPr>
        <w:pStyle w:val="Normal3"/>
        <w:spacing w:before="240" w:after="0" w:line="289" w:lineRule="exact"/>
        <w:jc w:val="left"/>
        <w:rPr>
          <w:rFonts w:ascii="WVBNEI+ArialMT,Bold" w:eastAsia="SimSun"/>
          <w:color w:val="000000"/>
          <w:spacing w:val="14"/>
          <w:sz w:val="23"/>
          <w:szCs w:val="23"/>
          <w:lang w:eastAsia="zh-TW"/>
        </w:rPr>
      </w:pPr>
      <w:r w:rsidRPr="00B362FB">
        <w:rPr>
          <w:rFonts w:ascii="WVBNEI+ArialMT,Bold" w:eastAsia="SimSun" w:hint="eastAsia"/>
          <w:color w:val="000000"/>
          <w:spacing w:val="14"/>
          <w:sz w:val="23"/>
          <w:szCs w:val="23"/>
          <w:lang w:eastAsia="zh-TW"/>
        </w:rPr>
        <w:t>神讓那鴻書的讀者知道論尼尼微的默示以後，就接著討論對世界的最後審判，那鴻書</w:t>
      </w:r>
      <w:r w:rsidRPr="00814EED">
        <w:rPr>
          <w:rFonts w:ascii="WVBNEI+ArialMT,Bold" w:eastAsia="PMingLiU"/>
          <w:color w:val="000000"/>
          <w:spacing w:val="14"/>
          <w:sz w:val="23"/>
          <w:szCs w:val="23"/>
          <w:lang w:eastAsia="zh-TW"/>
        </w:rPr>
        <w:t>1</w:t>
      </w:r>
      <w:r w:rsidRPr="00B362FB">
        <w:rPr>
          <w:rFonts w:ascii="WVBNEI+ArialMT,Bold" w:eastAsia="SimSun" w:hint="eastAsia"/>
          <w:color w:val="000000"/>
          <w:spacing w:val="14"/>
          <w:sz w:val="23"/>
          <w:szCs w:val="23"/>
          <w:lang w:eastAsia="zh-TW"/>
        </w:rPr>
        <w:t>章</w:t>
      </w:r>
      <w:r w:rsidRPr="00814EED">
        <w:rPr>
          <w:rFonts w:ascii="WVBNEI+ArialMT,Bold" w:eastAsia="PMingLiU"/>
          <w:color w:val="000000"/>
          <w:spacing w:val="14"/>
          <w:sz w:val="23"/>
          <w:szCs w:val="23"/>
          <w:lang w:eastAsia="zh-TW"/>
        </w:rPr>
        <w:t>5</w:t>
      </w:r>
      <w:r w:rsidRPr="00B362FB">
        <w:rPr>
          <w:rFonts w:ascii="WVBNEI+ArialMT,Bold" w:eastAsia="SimSun" w:hint="eastAsia"/>
          <w:color w:val="000000"/>
          <w:spacing w:val="14"/>
          <w:sz w:val="23"/>
          <w:szCs w:val="23"/>
          <w:lang w:eastAsia="zh-TW"/>
        </w:rPr>
        <w:t>到</w:t>
      </w:r>
      <w:r w:rsidRPr="00814EED">
        <w:rPr>
          <w:rFonts w:ascii="WVBNEI+ArialMT,Bold" w:eastAsia="PMingLiU"/>
          <w:color w:val="000000"/>
          <w:spacing w:val="14"/>
          <w:sz w:val="23"/>
          <w:szCs w:val="23"/>
          <w:lang w:eastAsia="zh-TW"/>
        </w:rPr>
        <w:t>6</w:t>
      </w:r>
      <w:r w:rsidRPr="00B362FB">
        <w:rPr>
          <w:rFonts w:ascii="WVBNEI+ArialMT,Bold" w:eastAsia="SimSun" w:hint="eastAsia"/>
          <w:color w:val="000000"/>
          <w:spacing w:val="14"/>
          <w:sz w:val="23"/>
          <w:szCs w:val="23"/>
          <w:lang w:eastAsia="zh-TW"/>
        </w:rPr>
        <w:t>節說：</w:t>
      </w:r>
    </w:p>
    <w:p w14:paraId="0C7F5428" w14:textId="77777777" w:rsidR="00200953" w:rsidRPr="00B362FB" w:rsidRDefault="00814EED" w:rsidP="00A763BA">
      <w:pPr>
        <w:pStyle w:val="Normal3"/>
        <w:spacing w:before="240" w:after="0" w:line="289" w:lineRule="exact"/>
        <w:jc w:val="left"/>
        <w:rPr>
          <w:rFonts w:ascii="WVBNEI+ArialMT,Bold"/>
          <w:color w:val="000000"/>
          <w:spacing w:val="14"/>
          <w:sz w:val="23"/>
          <w:szCs w:val="23"/>
          <w:lang w:eastAsia="zh-TW"/>
        </w:rPr>
      </w:pPr>
      <w:r w:rsidRPr="00B362FB">
        <w:rPr>
          <w:rFonts w:ascii="WVBNEI+ArialMT,Bold" w:eastAsia="SimSun" w:hint="eastAsia"/>
          <w:b/>
          <w:bCs/>
          <w:i/>
          <w:iCs/>
          <w:color w:val="000000"/>
          <w:spacing w:val="14"/>
          <w:sz w:val="23"/>
          <w:szCs w:val="23"/>
          <w:lang w:eastAsia="zh-TW"/>
        </w:rPr>
        <w:t>大山因他震動；小山也都消化。大地在他面前突起，世界和住在其間的也都如此。他發忿恨，誰能立得住呢？他發烈怒，誰能當得起呢？他的忿怒如火傾倒；磐石因他崩裂。</w:t>
      </w:r>
    </w:p>
    <w:p w14:paraId="0BCC4D50" w14:textId="77777777" w:rsidR="00200953" w:rsidRPr="00B362FB" w:rsidRDefault="00814EED" w:rsidP="00A763BA">
      <w:pPr>
        <w:pStyle w:val="Normal4"/>
        <w:spacing w:before="240" w:after="0" w:line="289" w:lineRule="exact"/>
        <w:jc w:val="left"/>
        <w:rPr>
          <w:sz w:val="23"/>
          <w:szCs w:val="23"/>
          <w:lang w:eastAsia="zh-TW"/>
        </w:rPr>
      </w:pPr>
      <w:r w:rsidRPr="00B362FB">
        <w:rPr>
          <w:rFonts w:ascii="KBBHBC+ArialMT" w:eastAsia="SimSun" w:hint="eastAsia"/>
          <w:color w:val="000000"/>
          <w:sz w:val="23"/>
          <w:szCs w:val="23"/>
          <w:lang w:eastAsia="zh-TW"/>
        </w:rPr>
        <w:t>約拿書記錄了神差遣祂的先知往尼尼微去，我們可以理解為這位先知被差遣到世界去。約拿傳給尼尼微的資訊，這條資訊是專為主在地上的未得救的居民提供的。這就好像約拿呼喊說：“再等四十日，這個世界必傾覆了。”聖經裡，自始至終關於末時神要毀滅世界以及世上惡人的計畫講的很清楚，而且是一貫的。當然，約拿書裡的歷史記載提出了一些難題，因為尼尼微人確實悔改了。神在聖經裡定下一條律法，規定民（</w:t>
      </w:r>
      <w:r w:rsidRPr="00814EED">
        <w:rPr>
          <w:rFonts w:ascii="KBBHBC+ArialMT" w:eastAsia="PMingLiU"/>
          <w:color w:val="000000"/>
          <w:sz w:val="23"/>
          <w:szCs w:val="23"/>
          <w:lang w:eastAsia="zh-TW"/>
        </w:rPr>
        <w:t>nation</w:t>
      </w:r>
      <w:r w:rsidRPr="00B362FB">
        <w:rPr>
          <w:rFonts w:ascii="KBBHBC+ArialMT" w:eastAsia="SimSun" w:hint="eastAsia"/>
          <w:color w:val="000000"/>
          <w:sz w:val="23"/>
          <w:szCs w:val="23"/>
          <w:lang w:eastAsia="zh-TW"/>
        </w:rPr>
        <w:t>）若悔改，祂必不把所說的災禍降與他們。然而，最終真正悔改並免遭毀滅的人是神的選民。聽了約拿宣告的資訊的尼尼微人因此是神選民的一個象徵和比喻。然而，這座城本身是描寫世界的一幅總的圖畫。聖經福音資訊顯明神必要將祂的子民從芸芸眾生中拯救出來，然後完全毀滅世界，以及住在世界上的其他的人。</w:t>
      </w:r>
    </w:p>
    <w:p w14:paraId="37BEB42E" w14:textId="77777777" w:rsidR="00200953" w:rsidRPr="00B362FB" w:rsidRDefault="00814EED" w:rsidP="00A763BA">
      <w:pPr>
        <w:pStyle w:val="BodyText"/>
        <w:spacing w:before="240" w:line="266" w:lineRule="exact"/>
        <w:ind w:left="0" w:right="120"/>
        <w:jc w:val="both"/>
        <w:rPr>
          <w:rFonts w:eastAsia="SimSun"/>
          <w:sz w:val="23"/>
          <w:szCs w:val="23"/>
          <w:lang w:eastAsia="zh-TW"/>
        </w:rPr>
      </w:pPr>
      <w:r w:rsidRPr="00B362FB">
        <w:rPr>
          <w:rFonts w:eastAsia="SimSun" w:hint="eastAsia"/>
          <w:sz w:val="23"/>
          <w:szCs w:val="23"/>
          <w:lang w:eastAsia="zh-TW"/>
        </w:rPr>
        <w:t>基本上，約拿書記錄了神將祂的選民從尼尼微拯救出來。祂沒有拯救非選民。只拯救了尼尼微的選民，在尼尼微當然有一些人，儘管當時神沒有真在</w:t>
      </w:r>
      <w:r w:rsidRPr="00814EED">
        <w:rPr>
          <w:rFonts w:eastAsia="PMingLiU"/>
          <w:sz w:val="23"/>
          <w:szCs w:val="23"/>
          <w:lang w:eastAsia="zh-TW"/>
        </w:rPr>
        <w:t>40</w:t>
      </w:r>
      <w:r w:rsidRPr="00B362FB">
        <w:rPr>
          <w:rFonts w:eastAsia="SimSun" w:hint="eastAsia"/>
          <w:sz w:val="23"/>
          <w:szCs w:val="23"/>
          <w:lang w:eastAsia="zh-TW"/>
        </w:rPr>
        <w:t>天后毀滅他們，而是手下留情，可是從他們死在罪中這個意義上說，神沒有拯救他們。</w:t>
      </w:r>
    </w:p>
    <w:p w14:paraId="2A131271" w14:textId="77777777" w:rsidR="00200953" w:rsidRPr="00B362FB" w:rsidRDefault="00814EED" w:rsidP="00A763BA">
      <w:pPr>
        <w:pStyle w:val="BodyText"/>
        <w:spacing w:before="240" w:line="266" w:lineRule="exact"/>
        <w:ind w:left="0" w:right="120"/>
        <w:jc w:val="both"/>
        <w:rPr>
          <w:rFonts w:eastAsia="SimSun"/>
          <w:sz w:val="23"/>
          <w:szCs w:val="23"/>
          <w:lang w:eastAsia="zh-TW"/>
        </w:rPr>
      </w:pPr>
      <w:r w:rsidRPr="00B362FB">
        <w:rPr>
          <w:rFonts w:eastAsia="SimSun" w:hint="eastAsia"/>
          <w:sz w:val="23"/>
          <w:szCs w:val="23"/>
          <w:lang w:eastAsia="zh-TW"/>
        </w:rPr>
        <w:t>然而，除了表面上我們在約拿書裡讀到的事以外還有更多奧秘。我們必會發現</w:t>
      </w:r>
      <w:r w:rsidRPr="00814EED">
        <w:rPr>
          <w:rFonts w:eastAsia="PMingLiU"/>
          <w:sz w:val="23"/>
          <w:szCs w:val="23"/>
          <w:lang w:eastAsia="zh-TW"/>
        </w:rPr>
        <w:t>40</w:t>
      </w:r>
      <w:r w:rsidRPr="00B362FB">
        <w:rPr>
          <w:rFonts w:eastAsia="SimSun" w:hint="eastAsia"/>
          <w:sz w:val="23"/>
          <w:szCs w:val="23"/>
          <w:lang w:eastAsia="zh-TW"/>
        </w:rPr>
        <w:t>天警告對我們現在仍然適用。因為從屬靈上說，</w:t>
      </w:r>
      <w:proofErr w:type="gramStart"/>
      <w:r w:rsidRPr="00B362FB">
        <w:rPr>
          <w:rFonts w:eastAsia="SimSun" w:hint="eastAsia"/>
          <w:sz w:val="23"/>
          <w:szCs w:val="23"/>
          <w:lang w:eastAsia="zh-TW"/>
        </w:rPr>
        <w:t>我們還沒有到“</w:t>
      </w:r>
      <w:proofErr w:type="gramEnd"/>
      <w:r w:rsidRPr="00814EED">
        <w:rPr>
          <w:rFonts w:eastAsia="PMingLiU"/>
          <w:sz w:val="23"/>
          <w:szCs w:val="23"/>
          <w:lang w:eastAsia="zh-TW"/>
        </w:rPr>
        <w:t>40</w:t>
      </w:r>
      <w:r w:rsidRPr="00B362FB">
        <w:rPr>
          <w:rFonts w:eastAsia="SimSun" w:hint="eastAsia"/>
          <w:sz w:val="23"/>
          <w:szCs w:val="23"/>
          <w:lang w:eastAsia="zh-TW"/>
        </w:rPr>
        <w:t>天結束的時候”。你可能會問：“那怎麼可能？”雖然我們不知道約拿往尼尼微去的確切日期嗎，至少是在</w:t>
      </w:r>
      <w:r w:rsidRPr="00814EED">
        <w:rPr>
          <w:rFonts w:eastAsia="PMingLiU"/>
          <w:sz w:val="23"/>
          <w:szCs w:val="23"/>
          <w:lang w:eastAsia="zh-TW"/>
        </w:rPr>
        <w:t>2600</w:t>
      </w:r>
      <w:r w:rsidRPr="00B362FB">
        <w:rPr>
          <w:rFonts w:eastAsia="SimSun" w:hint="eastAsia"/>
          <w:sz w:val="23"/>
          <w:szCs w:val="23"/>
          <w:lang w:eastAsia="zh-TW"/>
        </w:rPr>
        <w:t>年前。當然，</w:t>
      </w:r>
      <w:r w:rsidRPr="00814EED">
        <w:rPr>
          <w:rFonts w:eastAsia="PMingLiU"/>
          <w:sz w:val="23"/>
          <w:szCs w:val="23"/>
          <w:lang w:eastAsia="zh-TW"/>
        </w:rPr>
        <w:t>40</w:t>
      </w:r>
      <w:r w:rsidRPr="00B362FB">
        <w:rPr>
          <w:rFonts w:eastAsia="SimSun" w:hint="eastAsia"/>
          <w:sz w:val="23"/>
          <w:szCs w:val="23"/>
          <w:lang w:eastAsia="zh-TW"/>
        </w:rPr>
        <w:t>天的時期在很久以前早就過去了。</w:t>
      </w:r>
    </w:p>
    <w:p w14:paraId="38B748B3" w14:textId="77777777" w:rsidR="00200953" w:rsidRDefault="00814EED" w:rsidP="00A763BA">
      <w:pPr>
        <w:spacing w:before="240"/>
        <w:rPr>
          <w:rFonts w:ascii="Arial" w:eastAsia="SimSun" w:hAnsi="Arial" w:cs="Arial"/>
          <w:sz w:val="23"/>
          <w:szCs w:val="23"/>
          <w:lang w:eastAsia="zh-TW"/>
        </w:rPr>
      </w:pPr>
      <w:r>
        <w:rPr>
          <w:rFonts w:ascii="Arial" w:eastAsia="SimSun" w:hAnsi="Arial" w:cs="Arial" w:hint="eastAsia"/>
          <w:sz w:val="23"/>
          <w:szCs w:val="23"/>
          <w:lang w:eastAsia="zh-TW"/>
        </w:rPr>
        <w:t>我們細想一下</w:t>
      </w:r>
      <w:r w:rsidRPr="00814EED">
        <w:rPr>
          <w:rFonts w:ascii="Arial" w:eastAsia="PMingLiU" w:hAnsi="Arial" w:cs="Arial"/>
          <w:sz w:val="23"/>
          <w:szCs w:val="23"/>
          <w:lang w:eastAsia="zh-TW"/>
        </w:rPr>
        <w:t>40</w:t>
      </w:r>
      <w:r>
        <w:rPr>
          <w:rFonts w:ascii="Arial" w:eastAsia="SimSun" w:hAnsi="Arial" w:cs="Arial" w:hint="eastAsia"/>
          <w:sz w:val="23"/>
          <w:szCs w:val="23"/>
          <w:lang w:eastAsia="zh-TW"/>
        </w:rPr>
        <w:t>天怎麼可能還沒有到期。</w:t>
      </w:r>
    </w:p>
    <w:p w14:paraId="6A6CD816" w14:textId="77777777" w:rsidR="00200953" w:rsidRDefault="00200953" w:rsidP="00A763BA">
      <w:pPr>
        <w:spacing w:before="240"/>
        <w:rPr>
          <w:rFonts w:ascii="Arial" w:eastAsia="SimSun" w:hAnsi="Arial" w:cs="Arial"/>
          <w:b/>
          <w:bCs/>
          <w:sz w:val="23"/>
          <w:szCs w:val="23"/>
          <w:lang w:eastAsia="zh-TW"/>
        </w:rPr>
      </w:pPr>
    </w:p>
    <w:p w14:paraId="6CAAB4C2" w14:textId="77777777" w:rsidR="00200953" w:rsidRDefault="00814EED" w:rsidP="00A763BA">
      <w:pPr>
        <w:spacing w:before="240"/>
        <w:rPr>
          <w:rFonts w:ascii="Arial" w:eastAsia="SimSun" w:hAnsi="Arial" w:cs="Arial"/>
          <w:b/>
          <w:bCs/>
          <w:sz w:val="32"/>
          <w:szCs w:val="32"/>
          <w:lang w:eastAsia="zh-TW"/>
        </w:rPr>
      </w:pPr>
      <w:r>
        <w:rPr>
          <w:rFonts w:ascii="Arial" w:eastAsia="SimSun" w:hAnsi="Arial" w:cs="Arial" w:hint="eastAsia"/>
          <w:b/>
          <w:bCs/>
          <w:sz w:val="32"/>
          <w:szCs w:val="32"/>
          <w:lang w:eastAsia="zh-TW"/>
        </w:rPr>
        <w:t>約拿書的安排</w:t>
      </w:r>
    </w:p>
    <w:p w14:paraId="6BE55E7A" w14:textId="77777777" w:rsidR="00200953" w:rsidRDefault="00814EED" w:rsidP="00A763BA">
      <w:pPr>
        <w:spacing w:before="240"/>
        <w:rPr>
          <w:rFonts w:ascii="Arial" w:eastAsia="SimSun" w:hAnsi="Arial" w:cs="Arial"/>
          <w:sz w:val="23"/>
          <w:szCs w:val="23"/>
          <w:lang w:eastAsia="zh-TW"/>
        </w:rPr>
      </w:pPr>
      <w:r>
        <w:rPr>
          <w:rFonts w:ascii="Arial" w:eastAsia="SimSun" w:hAnsi="Arial" w:cs="Arial" w:hint="eastAsia"/>
          <w:sz w:val="23"/>
          <w:szCs w:val="23"/>
          <w:lang w:eastAsia="zh-TW"/>
        </w:rPr>
        <w:t>約拿書在安排上很有意思。為了看明白這個安排，我們首先回到約拿書</w:t>
      </w:r>
      <w:r w:rsidRPr="00814EED">
        <w:rPr>
          <w:rFonts w:ascii="Arial" w:eastAsia="PMingLiU" w:hAnsi="Arial" w:cs="Arial"/>
          <w:sz w:val="23"/>
          <w:szCs w:val="23"/>
          <w:lang w:eastAsia="zh-TW"/>
        </w:rPr>
        <w:t>1</w:t>
      </w:r>
      <w:r>
        <w:rPr>
          <w:rFonts w:ascii="Arial" w:eastAsia="SimSun" w:hAnsi="Arial" w:cs="Arial" w:hint="eastAsia"/>
          <w:sz w:val="23"/>
          <w:szCs w:val="23"/>
          <w:lang w:eastAsia="zh-TW"/>
        </w:rPr>
        <w:t>章</w:t>
      </w:r>
      <w:r w:rsidRPr="00814EED">
        <w:rPr>
          <w:rFonts w:ascii="Arial" w:eastAsia="PMingLiU" w:hAnsi="Arial" w:cs="Arial"/>
          <w:sz w:val="23"/>
          <w:szCs w:val="23"/>
          <w:lang w:eastAsia="zh-TW"/>
        </w:rPr>
        <w:t>1</w:t>
      </w:r>
      <w:r>
        <w:rPr>
          <w:rFonts w:ascii="Arial" w:eastAsia="SimSun" w:hAnsi="Arial" w:cs="Arial" w:hint="eastAsia"/>
          <w:sz w:val="23"/>
          <w:szCs w:val="23"/>
          <w:lang w:eastAsia="zh-TW"/>
        </w:rPr>
        <w:t>到</w:t>
      </w:r>
      <w:r w:rsidRPr="00814EED">
        <w:rPr>
          <w:rFonts w:ascii="Arial" w:eastAsia="PMingLiU" w:hAnsi="Arial" w:cs="Arial"/>
          <w:sz w:val="23"/>
          <w:szCs w:val="23"/>
          <w:lang w:eastAsia="zh-TW"/>
        </w:rPr>
        <w:t>2</w:t>
      </w:r>
      <w:r>
        <w:rPr>
          <w:rFonts w:ascii="Arial" w:eastAsia="SimSun" w:hAnsi="Arial" w:cs="Arial" w:hint="eastAsia"/>
          <w:sz w:val="23"/>
          <w:szCs w:val="23"/>
          <w:lang w:eastAsia="zh-TW"/>
        </w:rPr>
        <w:t>節：</w:t>
      </w:r>
    </w:p>
    <w:p w14:paraId="59664CA7" w14:textId="77777777" w:rsidR="00200953" w:rsidRDefault="00814EED" w:rsidP="00A763BA">
      <w:pPr>
        <w:spacing w:before="240"/>
        <w:rPr>
          <w:rFonts w:ascii="Arial" w:eastAsia="SimSun" w:hAnsi="Arial" w:cs="Arial"/>
          <w:b/>
          <w:bCs/>
          <w:i/>
          <w:iCs/>
          <w:sz w:val="23"/>
          <w:szCs w:val="23"/>
          <w:lang w:eastAsia="zh-TW"/>
        </w:rPr>
      </w:pPr>
      <w:r>
        <w:rPr>
          <w:rFonts w:ascii="Arial" w:eastAsia="SimSun" w:hAnsi="Arial" w:cs="Arial" w:hint="eastAsia"/>
          <w:b/>
          <w:bCs/>
          <w:i/>
          <w:iCs/>
          <w:sz w:val="23"/>
          <w:szCs w:val="23"/>
          <w:lang w:eastAsia="zh-TW"/>
        </w:rPr>
        <w:t>耶和華的話臨到亞米太的兒子約拿，說：“你起來往尼尼微大城去，向其中的居民呼喊，因為他們的惡達到我面前。”</w:t>
      </w:r>
    </w:p>
    <w:p w14:paraId="449796E2" w14:textId="77777777" w:rsidR="00200953" w:rsidRDefault="00814EED" w:rsidP="00A763BA">
      <w:pPr>
        <w:spacing w:before="240"/>
        <w:rPr>
          <w:rFonts w:ascii="Arial" w:eastAsia="SimSun" w:hAnsi="Arial" w:cs="Arial"/>
          <w:sz w:val="23"/>
          <w:szCs w:val="23"/>
          <w:lang w:eastAsia="zh-TW"/>
        </w:rPr>
      </w:pPr>
      <w:r>
        <w:rPr>
          <w:rFonts w:ascii="Arial" w:eastAsia="SimSun" w:hAnsi="Arial" w:cs="Arial" w:hint="eastAsia"/>
          <w:sz w:val="23"/>
          <w:szCs w:val="23"/>
          <w:lang w:eastAsia="zh-TW"/>
        </w:rPr>
        <w:t>這是神頭一次命令約拿去尼尼微。那就是為什麼約拿書</w:t>
      </w:r>
      <w:r w:rsidRPr="00814EED">
        <w:rPr>
          <w:rFonts w:ascii="Arial" w:eastAsia="PMingLiU" w:hAnsi="Arial" w:cs="Arial"/>
          <w:sz w:val="23"/>
          <w:szCs w:val="23"/>
          <w:lang w:eastAsia="zh-TW"/>
        </w:rPr>
        <w:t>3</w:t>
      </w:r>
      <w:r>
        <w:rPr>
          <w:rFonts w:ascii="Arial" w:eastAsia="SimSun" w:hAnsi="Arial" w:cs="Arial" w:hint="eastAsia"/>
          <w:sz w:val="23"/>
          <w:szCs w:val="23"/>
          <w:lang w:eastAsia="zh-TW"/>
        </w:rPr>
        <w:t>章裡說，耶和華的話二次臨到約拿。</w:t>
      </w:r>
      <w:r w:rsidRPr="00814EED">
        <w:rPr>
          <w:rFonts w:ascii="Arial" w:eastAsia="PMingLiU" w:hAnsi="Arial" w:cs="Arial"/>
          <w:sz w:val="23"/>
          <w:szCs w:val="23"/>
          <w:lang w:eastAsia="zh-TW"/>
        </w:rPr>
        <w:t>1</w:t>
      </w:r>
      <w:r>
        <w:rPr>
          <w:rFonts w:ascii="Arial" w:eastAsia="SimSun" w:hAnsi="Arial" w:cs="Arial" w:hint="eastAsia"/>
          <w:sz w:val="23"/>
          <w:szCs w:val="23"/>
          <w:lang w:eastAsia="zh-TW"/>
        </w:rPr>
        <w:t>章記錄了神讓約拿去尼尼微的頭一次命令。然後約拿書</w:t>
      </w:r>
      <w:r w:rsidRPr="00814EED">
        <w:rPr>
          <w:rFonts w:ascii="Arial" w:eastAsia="PMingLiU" w:hAnsi="Arial" w:cs="Arial"/>
          <w:sz w:val="23"/>
          <w:szCs w:val="23"/>
          <w:lang w:eastAsia="zh-TW"/>
        </w:rPr>
        <w:t>1</w:t>
      </w:r>
      <w:r>
        <w:rPr>
          <w:rFonts w:ascii="Arial" w:eastAsia="SimSun" w:hAnsi="Arial" w:cs="Arial" w:hint="eastAsia"/>
          <w:sz w:val="23"/>
          <w:szCs w:val="23"/>
          <w:lang w:eastAsia="zh-TW"/>
        </w:rPr>
        <w:t>章</w:t>
      </w:r>
      <w:r w:rsidRPr="00814EED">
        <w:rPr>
          <w:rFonts w:ascii="Arial" w:eastAsia="PMingLiU" w:hAnsi="Arial" w:cs="Arial"/>
          <w:sz w:val="23"/>
          <w:szCs w:val="23"/>
          <w:lang w:eastAsia="zh-TW"/>
        </w:rPr>
        <w:t>3</w:t>
      </w:r>
      <w:r>
        <w:rPr>
          <w:rFonts w:ascii="Arial" w:eastAsia="SimSun" w:hAnsi="Arial" w:cs="Arial" w:hint="eastAsia"/>
          <w:sz w:val="23"/>
          <w:szCs w:val="23"/>
          <w:lang w:eastAsia="zh-TW"/>
        </w:rPr>
        <w:t>節說：</w:t>
      </w:r>
    </w:p>
    <w:p w14:paraId="06842B61" w14:textId="77777777" w:rsidR="00200953" w:rsidRDefault="00814EED" w:rsidP="00A763BA">
      <w:pPr>
        <w:spacing w:before="240"/>
        <w:rPr>
          <w:rFonts w:ascii="Arial" w:eastAsia="SimSun" w:hAnsi="Arial" w:cs="Arial"/>
          <w:b/>
          <w:bCs/>
          <w:i/>
          <w:iCs/>
          <w:sz w:val="23"/>
          <w:szCs w:val="23"/>
          <w:lang w:eastAsia="zh-TW"/>
        </w:rPr>
      </w:pPr>
      <w:r>
        <w:rPr>
          <w:rFonts w:ascii="Arial" w:eastAsia="SimSun" w:hAnsi="Arial" w:cs="Arial" w:hint="eastAsia"/>
          <w:b/>
          <w:bCs/>
          <w:i/>
          <w:iCs/>
          <w:sz w:val="23"/>
          <w:szCs w:val="23"/>
          <w:lang w:eastAsia="zh-TW"/>
        </w:rPr>
        <w:t>約拿卻起來，逃往他施去躲避耶和華；下到約帕，遇見一隻船，要往他施去。他就給了船價，上了船，要與船上的人同往他施去躲避耶和華。</w:t>
      </w:r>
    </w:p>
    <w:p w14:paraId="1780E276" w14:textId="77777777" w:rsidR="00200953" w:rsidRDefault="00814EED" w:rsidP="00A763BA">
      <w:pPr>
        <w:spacing w:before="240"/>
        <w:rPr>
          <w:rFonts w:ascii="Arial" w:eastAsia="SimSun" w:hAnsi="Arial" w:cs="Arial"/>
          <w:sz w:val="23"/>
          <w:szCs w:val="23"/>
          <w:lang w:eastAsia="zh-TW"/>
        </w:rPr>
      </w:pPr>
      <w:r>
        <w:rPr>
          <w:rFonts w:ascii="Arial" w:eastAsia="SimSun" w:hAnsi="Arial" w:cs="Arial" w:hint="eastAsia"/>
          <w:sz w:val="23"/>
          <w:szCs w:val="23"/>
          <w:lang w:eastAsia="zh-TW"/>
        </w:rPr>
        <w:t>這節經文表明基督道成肉身，成了人的樣式，進入人類中間。我們知道這是基於“躲避耶和華的面”這個片語而表明的真理。在這節經文裡，“躲避耶和華的面”出現了兩次。我們返回到創世紀</w:t>
      </w:r>
      <w:r w:rsidRPr="00814EED">
        <w:rPr>
          <w:rFonts w:ascii="Arial" w:eastAsia="PMingLiU" w:hAnsi="Arial" w:cs="Arial"/>
          <w:sz w:val="23"/>
          <w:szCs w:val="23"/>
          <w:lang w:eastAsia="zh-TW"/>
        </w:rPr>
        <w:t>3</w:t>
      </w:r>
      <w:r>
        <w:rPr>
          <w:rFonts w:ascii="Arial" w:eastAsia="SimSun" w:hAnsi="Arial" w:cs="Arial" w:hint="eastAsia"/>
          <w:sz w:val="23"/>
          <w:szCs w:val="23"/>
          <w:lang w:eastAsia="zh-TW"/>
        </w:rPr>
        <w:t>章，亞當和夏娃先犯了罪，拿無花果樹的葉子為自己編做裙子，遮蓋他們的赤身露體。創世紀</w:t>
      </w:r>
      <w:r w:rsidRPr="00814EED">
        <w:rPr>
          <w:rFonts w:ascii="Arial" w:eastAsia="PMingLiU" w:hAnsi="Arial" w:cs="Arial"/>
          <w:sz w:val="23"/>
          <w:szCs w:val="23"/>
          <w:lang w:eastAsia="zh-TW"/>
        </w:rPr>
        <w:t>3</w:t>
      </w:r>
      <w:r>
        <w:rPr>
          <w:rFonts w:ascii="Arial" w:eastAsia="SimSun" w:hAnsi="Arial" w:cs="Arial" w:hint="eastAsia"/>
          <w:sz w:val="23"/>
          <w:szCs w:val="23"/>
          <w:lang w:eastAsia="zh-TW"/>
        </w:rPr>
        <w:t>章</w:t>
      </w:r>
      <w:r w:rsidRPr="00814EED">
        <w:rPr>
          <w:rFonts w:ascii="Arial" w:eastAsia="PMingLiU" w:hAnsi="Arial" w:cs="Arial"/>
          <w:sz w:val="23"/>
          <w:szCs w:val="23"/>
          <w:lang w:eastAsia="zh-TW"/>
        </w:rPr>
        <w:t>8</w:t>
      </w:r>
      <w:r>
        <w:rPr>
          <w:rFonts w:ascii="Arial" w:eastAsia="SimSun" w:hAnsi="Arial" w:cs="Arial" w:hint="eastAsia"/>
          <w:sz w:val="23"/>
          <w:szCs w:val="23"/>
          <w:lang w:eastAsia="zh-TW"/>
        </w:rPr>
        <w:t>節說：</w:t>
      </w:r>
    </w:p>
    <w:p w14:paraId="467C8183" w14:textId="77777777" w:rsidR="00200953" w:rsidRDefault="00814EED" w:rsidP="00A763BA">
      <w:pPr>
        <w:spacing w:before="240"/>
        <w:rPr>
          <w:rFonts w:ascii="Arial" w:eastAsia="SimSun" w:hAnsi="Arial" w:cs="Arial"/>
          <w:b/>
          <w:i/>
          <w:sz w:val="23"/>
          <w:szCs w:val="23"/>
          <w:lang w:eastAsia="zh-TW"/>
        </w:rPr>
      </w:pPr>
      <w:r>
        <w:rPr>
          <w:rFonts w:ascii="Arial" w:eastAsia="SimSun" w:hAnsi="Arial" w:cs="Arial" w:hint="eastAsia"/>
          <w:b/>
          <w:i/>
          <w:sz w:val="23"/>
          <w:szCs w:val="23"/>
          <w:lang w:eastAsia="zh-TW"/>
        </w:rPr>
        <w:t>天起了涼風，耶和華神在園中行走。那人和他妻子聽見神的聲音，就藏在園裡的樹木中，</w:t>
      </w:r>
      <w:r w:rsidRPr="00C407C7">
        <w:rPr>
          <w:rFonts w:ascii="Arial" w:eastAsia="SimSun" w:hAnsi="Arial" w:cs="Arial" w:hint="eastAsia"/>
          <w:b/>
          <w:i/>
          <w:sz w:val="23"/>
          <w:szCs w:val="23"/>
          <w:lang w:eastAsia="zh-TW"/>
        </w:rPr>
        <w:t>躲避耶和華　神的面。</w:t>
      </w:r>
    </w:p>
    <w:p w14:paraId="318164B8" w14:textId="77777777" w:rsidR="00200953" w:rsidRDefault="00814EED" w:rsidP="00A763BA">
      <w:pPr>
        <w:spacing w:before="240" w:line="266" w:lineRule="exact"/>
        <w:jc w:val="both"/>
        <w:rPr>
          <w:spacing w:val="-3"/>
          <w:lang w:eastAsia="zh-TW"/>
        </w:rPr>
      </w:pPr>
      <w:r>
        <w:rPr>
          <w:rFonts w:eastAsia="SimSun" w:hint="eastAsia"/>
          <w:lang w:eastAsia="zh-TW"/>
        </w:rPr>
        <w:t>他們“躲避耶和華”，跟我們在約拿書</w:t>
      </w:r>
      <w:r w:rsidRPr="00814EED">
        <w:rPr>
          <w:rFonts w:eastAsia="PMingLiU"/>
          <w:lang w:eastAsia="zh-TW"/>
        </w:rPr>
        <w:t>1</w:t>
      </w:r>
      <w:r>
        <w:rPr>
          <w:rFonts w:eastAsia="SimSun" w:hint="eastAsia"/>
          <w:lang w:eastAsia="zh-TW"/>
        </w:rPr>
        <w:t>章裡發現的片語一模一樣。那個片語表明什麼？意思是說他們成了有罪的。由於他們的罪，人不再與神交通。相反，人“躲避神”，尋求遠離神的面。神吩咐約拿往尼尼微去，可是約拿行了什麼？他坐上船，“躲避耶和華”。甚至說</w:t>
      </w:r>
      <w:r w:rsidRPr="00117A7B">
        <w:rPr>
          <w:rFonts w:eastAsia="SimSun" w:hint="eastAsia"/>
          <w:lang w:eastAsia="zh-TW"/>
        </w:rPr>
        <w:t>“</w:t>
      </w:r>
      <w:r w:rsidRPr="00117A7B">
        <w:rPr>
          <w:rFonts w:eastAsia="SimSun" w:hint="eastAsia"/>
          <w:bCs/>
          <w:i/>
          <w:iCs/>
          <w:lang w:eastAsia="zh-TW"/>
        </w:rPr>
        <w:t>他</w:t>
      </w:r>
      <w:r w:rsidRPr="00117A7B">
        <w:rPr>
          <w:rFonts w:ascii="Arial" w:eastAsia="SimSun" w:hAnsi="Arial" w:cs="Arial" w:hint="eastAsia"/>
          <w:bCs/>
          <w:i/>
          <w:iCs/>
          <w:sz w:val="23"/>
          <w:szCs w:val="23"/>
          <w:lang w:eastAsia="zh-TW"/>
        </w:rPr>
        <w:t>要與船上的人同往他施去躲避耶和華</w:t>
      </w:r>
      <w:r w:rsidRPr="00117A7B">
        <w:rPr>
          <w:rFonts w:eastAsia="SimSun" w:hint="eastAsia"/>
          <w:lang w:eastAsia="zh-TW"/>
        </w:rPr>
        <w:t>”</w:t>
      </w:r>
      <w:r>
        <w:rPr>
          <w:rFonts w:eastAsia="SimSun" w:hint="eastAsia"/>
          <w:lang w:eastAsia="zh-TW"/>
        </w:rPr>
        <w:t>。這裡約拿顯然是描寫基督的，因為耶穌降世，親自取了人的形象，祂成了人，住在人們中間，而所有世人卻都在“躲避耶和華的面”，這就仿佛耶穌與他們一同偏離，“躲避耶和華的面。”</w:t>
      </w:r>
    </w:p>
    <w:p w14:paraId="4C01B06C" w14:textId="77777777" w:rsidR="00200953" w:rsidRDefault="00814EED" w:rsidP="00A763BA">
      <w:pPr>
        <w:spacing w:before="240"/>
        <w:rPr>
          <w:rFonts w:ascii="Arial" w:eastAsia="SimSun" w:hAnsi="Arial" w:cs="Arial"/>
          <w:sz w:val="23"/>
          <w:szCs w:val="23"/>
          <w:lang w:eastAsia="zh-TW"/>
        </w:rPr>
      </w:pPr>
      <w:r>
        <w:rPr>
          <w:rFonts w:ascii="Arial" w:eastAsia="SimSun" w:hAnsi="Arial" w:cs="Arial" w:hint="eastAsia"/>
          <w:sz w:val="23"/>
          <w:szCs w:val="23"/>
          <w:lang w:eastAsia="zh-TW"/>
        </w:rPr>
        <w:t>神頭一次吩咐約拿往尼尼微大城（世人）宣告神的話，與西元前</w:t>
      </w:r>
      <w:r w:rsidRPr="00814EED">
        <w:rPr>
          <w:rFonts w:ascii="Arial" w:eastAsia="PMingLiU" w:hAnsi="Arial" w:cs="Arial"/>
          <w:sz w:val="23"/>
          <w:szCs w:val="23"/>
          <w:lang w:eastAsia="zh-TW"/>
        </w:rPr>
        <w:t>7</w:t>
      </w:r>
      <w:r>
        <w:rPr>
          <w:rFonts w:ascii="Arial" w:eastAsia="SimSun" w:hAnsi="Arial" w:cs="Arial" w:hint="eastAsia"/>
          <w:sz w:val="23"/>
          <w:szCs w:val="23"/>
          <w:lang w:eastAsia="zh-TW"/>
        </w:rPr>
        <w:t>年基督降生認同。我們仔細查考船上的情形，仔細查考神掌控海，使海中起大風，狂風大作，仔細查考船上的人除了將約拿抬起拋在海中以外別無其他選擇，就發現這都與耶穌的生命，以及祂在地上傳道的時期，直到被釘死在十字架上有關，不是嗎？按著神的定旨（參考使徒行傳</w:t>
      </w:r>
      <w:r w:rsidRPr="00814EED">
        <w:rPr>
          <w:rFonts w:ascii="Arial" w:eastAsia="PMingLiU" w:hAnsi="Arial" w:cs="Arial"/>
          <w:sz w:val="23"/>
          <w:szCs w:val="23"/>
          <w:lang w:eastAsia="zh-TW"/>
        </w:rPr>
        <w:t>2:23</w:t>
      </w:r>
      <w:r>
        <w:rPr>
          <w:rFonts w:ascii="Arial" w:eastAsia="SimSun" w:hAnsi="Arial" w:cs="Arial" w:hint="eastAsia"/>
          <w:sz w:val="23"/>
          <w:szCs w:val="23"/>
          <w:lang w:eastAsia="zh-TW"/>
        </w:rPr>
        <w:t>），神安排了種種情況，所以耶穌就必須上十字架，正如神安排了種種情況，好叫約拿被船上的人拋在海中。我們在約拿書</w:t>
      </w:r>
      <w:r w:rsidRPr="00814EED">
        <w:rPr>
          <w:rFonts w:ascii="Arial" w:eastAsia="PMingLiU" w:hAnsi="Arial" w:cs="Arial"/>
          <w:sz w:val="23"/>
          <w:szCs w:val="23"/>
          <w:lang w:eastAsia="zh-TW"/>
        </w:rPr>
        <w:t>1</w:t>
      </w:r>
      <w:r>
        <w:rPr>
          <w:rFonts w:ascii="Arial" w:eastAsia="SimSun" w:hAnsi="Arial" w:cs="Arial" w:hint="eastAsia"/>
          <w:sz w:val="23"/>
          <w:szCs w:val="23"/>
          <w:lang w:eastAsia="zh-TW"/>
        </w:rPr>
        <w:t>章</w:t>
      </w:r>
      <w:r w:rsidRPr="00814EED">
        <w:rPr>
          <w:rFonts w:ascii="Arial" w:eastAsia="PMingLiU" w:hAnsi="Arial" w:cs="Arial"/>
          <w:sz w:val="23"/>
          <w:szCs w:val="23"/>
          <w:lang w:eastAsia="zh-TW"/>
        </w:rPr>
        <w:t>17</w:t>
      </w:r>
      <w:r>
        <w:rPr>
          <w:rFonts w:ascii="Arial" w:eastAsia="SimSun" w:hAnsi="Arial" w:cs="Arial" w:hint="eastAsia"/>
          <w:sz w:val="23"/>
          <w:szCs w:val="23"/>
          <w:lang w:eastAsia="zh-TW"/>
        </w:rPr>
        <w:t>節裡讀到：</w:t>
      </w:r>
    </w:p>
    <w:p w14:paraId="77DA074F" w14:textId="77777777" w:rsidR="00200953" w:rsidRDefault="00814EED" w:rsidP="00A763BA">
      <w:pPr>
        <w:spacing w:before="240"/>
        <w:rPr>
          <w:rFonts w:ascii="Arial" w:eastAsia="SimSun" w:hAnsi="Arial" w:cs="Arial"/>
          <w:b/>
          <w:bCs/>
          <w:i/>
          <w:iCs/>
          <w:sz w:val="23"/>
          <w:szCs w:val="23"/>
          <w:lang w:eastAsia="zh-TW"/>
        </w:rPr>
      </w:pPr>
      <w:r>
        <w:rPr>
          <w:rFonts w:ascii="Arial" w:eastAsia="SimSun" w:hAnsi="Arial" w:cs="Arial" w:hint="eastAsia"/>
          <w:b/>
          <w:bCs/>
          <w:i/>
          <w:iCs/>
          <w:sz w:val="23"/>
          <w:szCs w:val="23"/>
          <w:lang w:eastAsia="zh-TW"/>
        </w:rPr>
        <w:t>耶和華安排一條大魚吞了約拿，他在魚腹中三日三夜。</w:t>
      </w:r>
    </w:p>
    <w:p w14:paraId="02574702" w14:textId="77777777" w:rsidR="00200953" w:rsidRDefault="00814EED" w:rsidP="00A763BA">
      <w:pPr>
        <w:spacing w:before="240"/>
        <w:rPr>
          <w:rFonts w:ascii="Arial" w:eastAsia="SimSun" w:hAnsi="Arial" w:cs="Arial"/>
          <w:b/>
          <w:bCs/>
          <w:sz w:val="23"/>
          <w:szCs w:val="23"/>
          <w:lang w:eastAsia="zh-TW"/>
        </w:rPr>
      </w:pPr>
      <w:r>
        <w:rPr>
          <w:rFonts w:ascii="Arial" w:eastAsia="SimSun" w:hAnsi="Arial" w:cs="Arial" w:hint="eastAsia"/>
          <w:sz w:val="23"/>
          <w:szCs w:val="23"/>
          <w:lang w:eastAsia="zh-TW"/>
        </w:rPr>
        <w:t>約拿書</w:t>
      </w:r>
      <w:r w:rsidRPr="00814EED">
        <w:rPr>
          <w:rFonts w:ascii="Arial" w:eastAsia="PMingLiU" w:hAnsi="Arial" w:cs="Arial"/>
          <w:sz w:val="23"/>
          <w:szCs w:val="23"/>
          <w:lang w:eastAsia="zh-TW"/>
        </w:rPr>
        <w:t>1</w:t>
      </w:r>
      <w:r>
        <w:rPr>
          <w:rFonts w:ascii="Arial" w:eastAsia="SimSun" w:hAnsi="Arial" w:cs="Arial" w:hint="eastAsia"/>
          <w:sz w:val="23"/>
          <w:szCs w:val="23"/>
          <w:lang w:eastAsia="zh-TW"/>
        </w:rPr>
        <w:t>章開篇就說他從主得到一個命令，叫他往尼尼微大城去。雖然我們可能認為，約拿躲避耶和華，是一個叛逆的先知，然而那正是人類置身所處的境地。所以約拿極好地描寫了基督，因為基督道成肉身，進入人類中間，而這些人在屬靈上是躲避神的。然後在約拿書</w:t>
      </w:r>
      <w:r w:rsidRPr="00814EED">
        <w:rPr>
          <w:rFonts w:ascii="Arial" w:eastAsia="PMingLiU" w:hAnsi="Arial" w:cs="Arial"/>
          <w:sz w:val="23"/>
          <w:szCs w:val="23"/>
          <w:lang w:eastAsia="zh-TW"/>
        </w:rPr>
        <w:t>1</w:t>
      </w:r>
      <w:r>
        <w:rPr>
          <w:rFonts w:ascii="Arial" w:eastAsia="SimSun" w:hAnsi="Arial" w:cs="Arial" w:hint="eastAsia"/>
          <w:sz w:val="23"/>
          <w:szCs w:val="23"/>
          <w:lang w:eastAsia="zh-TW"/>
        </w:rPr>
        <w:t>章結束的時候，說</w:t>
      </w:r>
      <w:proofErr w:type="gramStart"/>
      <w:r>
        <w:rPr>
          <w:rFonts w:ascii="Arial" w:eastAsia="SimSun" w:hAnsi="Arial" w:cs="Arial" w:hint="eastAsia"/>
          <w:sz w:val="23"/>
          <w:szCs w:val="23"/>
          <w:lang w:eastAsia="zh-TW"/>
        </w:rPr>
        <w:t>，“</w:t>
      </w:r>
      <w:proofErr w:type="gramEnd"/>
      <w:r>
        <w:rPr>
          <w:rFonts w:ascii="Arial" w:eastAsia="SimSun" w:hAnsi="Arial" w:cs="Arial" w:hint="eastAsia"/>
          <w:i/>
          <w:iCs/>
          <w:sz w:val="23"/>
          <w:szCs w:val="23"/>
          <w:lang w:eastAsia="zh-TW"/>
        </w:rPr>
        <w:t>約拿在魚腹中三日三夜</w:t>
      </w:r>
      <w:r>
        <w:rPr>
          <w:rFonts w:ascii="Arial" w:eastAsia="SimSun" w:hAnsi="Arial" w:cs="Arial" w:hint="eastAsia"/>
          <w:sz w:val="23"/>
          <w:szCs w:val="23"/>
          <w:lang w:eastAsia="zh-TW"/>
        </w:rPr>
        <w:t>，”主耶穌在馬太福音</w:t>
      </w:r>
      <w:r w:rsidRPr="00814EED">
        <w:rPr>
          <w:rFonts w:ascii="Arial" w:eastAsia="PMingLiU" w:hAnsi="Arial" w:cs="Arial"/>
          <w:sz w:val="23"/>
          <w:szCs w:val="23"/>
          <w:lang w:eastAsia="zh-TW"/>
        </w:rPr>
        <w:t>12</w:t>
      </w:r>
      <w:r>
        <w:rPr>
          <w:rFonts w:ascii="Arial" w:eastAsia="SimSun" w:hAnsi="Arial" w:cs="Arial" w:hint="eastAsia"/>
          <w:sz w:val="23"/>
          <w:szCs w:val="23"/>
          <w:lang w:eastAsia="zh-TW"/>
        </w:rPr>
        <w:t>章</w:t>
      </w:r>
      <w:r w:rsidRPr="00814EED">
        <w:rPr>
          <w:rFonts w:ascii="Arial" w:eastAsia="PMingLiU" w:hAnsi="Arial" w:cs="Arial"/>
          <w:sz w:val="23"/>
          <w:szCs w:val="23"/>
          <w:lang w:eastAsia="zh-TW"/>
        </w:rPr>
        <w:t>40</w:t>
      </w:r>
      <w:r>
        <w:rPr>
          <w:rFonts w:ascii="Arial" w:eastAsia="SimSun" w:hAnsi="Arial" w:cs="Arial" w:hint="eastAsia"/>
          <w:sz w:val="23"/>
          <w:szCs w:val="23"/>
          <w:lang w:eastAsia="zh-TW"/>
        </w:rPr>
        <w:t>節裡也提到約拿在大魚肚腹中的時間長度（三日三夜）。</w:t>
      </w:r>
    </w:p>
    <w:p w14:paraId="694BBB04" w14:textId="77777777" w:rsidR="00200953" w:rsidRDefault="00814EED" w:rsidP="00A763BA">
      <w:pPr>
        <w:spacing w:before="240"/>
        <w:rPr>
          <w:rFonts w:ascii="Arial" w:eastAsia="SimSun" w:hAnsi="Arial" w:cs="Arial"/>
          <w:b/>
          <w:bCs/>
          <w:sz w:val="23"/>
          <w:szCs w:val="23"/>
          <w:lang w:eastAsia="zh-TW"/>
        </w:rPr>
      </w:pPr>
      <w:r>
        <w:rPr>
          <w:rFonts w:ascii="Arial" w:eastAsia="SimSun" w:hAnsi="Arial" w:cs="Arial" w:hint="eastAsia"/>
          <w:b/>
          <w:bCs/>
          <w:sz w:val="23"/>
          <w:szCs w:val="23"/>
          <w:lang w:eastAsia="zh-TW"/>
        </w:rPr>
        <w:t>馬太福音</w:t>
      </w:r>
      <w:r w:rsidRPr="00814EED">
        <w:rPr>
          <w:rFonts w:ascii="Arial" w:eastAsia="PMingLiU" w:hAnsi="Arial" w:cs="Arial"/>
          <w:b/>
          <w:bCs/>
          <w:sz w:val="23"/>
          <w:szCs w:val="23"/>
          <w:lang w:eastAsia="zh-TW"/>
        </w:rPr>
        <w:t>12</w:t>
      </w:r>
      <w:r>
        <w:rPr>
          <w:rFonts w:ascii="Arial" w:eastAsia="SimSun" w:hAnsi="Arial" w:cs="Arial" w:hint="eastAsia"/>
          <w:b/>
          <w:bCs/>
          <w:sz w:val="23"/>
          <w:szCs w:val="23"/>
          <w:lang w:eastAsia="zh-TW"/>
        </w:rPr>
        <w:t>章</w:t>
      </w:r>
      <w:r w:rsidRPr="00814EED">
        <w:rPr>
          <w:rFonts w:ascii="Arial" w:eastAsia="PMingLiU" w:hAnsi="Arial" w:cs="Arial"/>
          <w:b/>
          <w:bCs/>
          <w:sz w:val="23"/>
          <w:szCs w:val="23"/>
          <w:lang w:eastAsia="zh-TW"/>
        </w:rPr>
        <w:t>40</w:t>
      </w:r>
      <w:r>
        <w:rPr>
          <w:rFonts w:ascii="Arial" w:eastAsia="SimSun" w:hAnsi="Arial" w:cs="Arial" w:hint="eastAsia"/>
          <w:b/>
          <w:bCs/>
          <w:sz w:val="23"/>
          <w:szCs w:val="23"/>
          <w:lang w:eastAsia="zh-TW"/>
        </w:rPr>
        <w:t>節說：</w:t>
      </w:r>
    </w:p>
    <w:p w14:paraId="19527780" w14:textId="77777777" w:rsidR="00200953" w:rsidRDefault="00814EED" w:rsidP="00A763BA">
      <w:pPr>
        <w:spacing w:before="240"/>
        <w:rPr>
          <w:rFonts w:ascii="Arial" w:eastAsia="SimSun" w:hAnsi="Arial" w:cs="Arial"/>
          <w:b/>
          <w:bCs/>
          <w:i/>
          <w:iCs/>
          <w:sz w:val="23"/>
          <w:szCs w:val="23"/>
          <w:lang w:eastAsia="zh-TW"/>
        </w:rPr>
      </w:pPr>
      <w:r>
        <w:rPr>
          <w:rFonts w:ascii="Arial" w:eastAsia="SimSun" w:hAnsi="Arial" w:cs="Arial" w:hint="eastAsia"/>
          <w:b/>
          <w:bCs/>
          <w:i/>
          <w:iCs/>
          <w:sz w:val="23"/>
          <w:szCs w:val="23"/>
          <w:lang w:eastAsia="zh-TW"/>
        </w:rPr>
        <w:t>約拿三日三夜在大魚肚腹中，人子也要這樣三日三夜在地裡頭。</w:t>
      </w:r>
    </w:p>
    <w:p w14:paraId="0BBF3B53" w14:textId="77777777" w:rsidR="00200953" w:rsidRPr="003C19A0" w:rsidRDefault="00814EED" w:rsidP="00A763BA">
      <w:pPr>
        <w:pStyle w:val="BodyText"/>
        <w:spacing w:before="240" w:line="266" w:lineRule="exact"/>
        <w:ind w:left="0" w:right="101"/>
        <w:jc w:val="both"/>
        <w:rPr>
          <w:rFonts w:asciiTheme="majorEastAsia" w:eastAsiaTheme="majorEastAsia" w:hAnsiTheme="majorEastAsia"/>
          <w:sz w:val="23"/>
          <w:szCs w:val="23"/>
          <w:lang w:eastAsia="zh-TW"/>
        </w:rPr>
      </w:pPr>
      <w:r w:rsidRPr="003C19A0">
        <w:rPr>
          <w:rFonts w:asciiTheme="majorEastAsia" w:eastAsiaTheme="majorEastAsia" w:hAnsiTheme="majorEastAsia" w:hint="eastAsia"/>
          <w:sz w:val="23"/>
          <w:szCs w:val="23"/>
          <w:lang w:eastAsia="zh-TW"/>
        </w:rPr>
        <w:t>耶穌什麼時候三日三夜在地裡頭？</w:t>
      </w:r>
      <w:r w:rsidRPr="003C19A0">
        <w:rPr>
          <w:rFonts w:asciiTheme="majorEastAsia" w:eastAsiaTheme="majorEastAsia" w:hAnsiTheme="majorEastAsia" w:hint="eastAsia"/>
          <w:bCs/>
          <w:sz w:val="23"/>
          <w:szCs w:val="23"/>
          <w:lang w:eastAsia="zh-TW"/>
        </w:rPr>
        <w:t>從字面上理解</w:t>
      </w:r>
      <w:r w:rsidRPr="003C19A0">
        <w:rPr>
          <w:rFonts w:asciiTheme="majorEastAsia" w:eastAsiaTheme="majorEastAsia" w:hAnsiTheme="majorEastAsia" w:hint="eastAsia"/>
          <w:sz w:val="23"/>
          <w:szCs w:val="23"/>
          <w:lang w:eastAsia="zh-TW"/>
        </w:rPr>
        <w:t>，祂根本沒有在地裡頭三日三夜，可是從屬靈上說，祂從星期四晚上在客西馬尼園裡開始受苦，接下來是星期五晚上埋在墳墓裡，星期六晚上在墳墓裡，然後在星期日早上祂復活。我們準確</w:t>
      </w:r>
      <w:r>
        <w:rPr>
          <w:rFonts w:asciiTheme="majorEastAsia" w:eastAsiaTheme="majorEastAsia" w:hAnsiTheme="majorEastAsia" w:hint="eastAsia"/>
          <w:sz w:val="23"/>
          <w:szCs w:val="23"/>
          <w:lang w:eastAsia="zh-TW"/>
        </w:rPr>
        <w:t>知道</w:t>
      </w:r>
      <w:r w:rsidRPr="003C19A0">
        <w:rPr>
          <w:rFonts w:asciiTheme="majorEastAsia" w:eastAsiaTheme="majorEastAsia" w:hAnsiTheme="majorEastAsia" w:hint="eastAsia"/>
          <w:sz w:val="23"/>
          <w:szCs w:val="23"/>
          <w:lang w:eastAsia="zh-TW"/>
        </w:rPr>
        <w:t>這件事發生的時間。祂是在西元</w:t>
      </w:r>
      <w:r w:rsidRPr="00814EED">
        <w:rPr>
          <w:rFonts w:asciiTheme="majorEastAsia" w:eastAsia="PMingLiU" w:hAnsiTheme="majorEastAsia"/>
          <w:sz w:val="23"/>
          <w:szCs w:val="23"/>
          <w:lang w:eastAsia="zh-TW"/>
        </w:rPr>
        <w:t>33</w:t>
      </w:r>
      <w:r w:rsidRPr="003C19A0">
        <w:rPr>
          <w:rFonts w:asciiTheme="majorEastAsia" w:eastAsiaTheme="majorEastAsia" w:hAnsiTheme="majorEastAsia" w:hint="eastAsia"/>
          <w:sz w:val="23"/>
          <w:szCs w:val="23"/>
          <w:lang w:eastAsia="zh-TW"/>
        </w:rPr>
        <w:t>年</w:t>
      </w:r>
      <w:r w:rsidRPr="00814EED">
        <w:rPr>
          <w:rFonts w:asciiTheme="majorEastAsia" w:eastAsia="PMingLiU" w:hAnsiTheme="majorEastAsia"/>
          <w:sz w:val="23"/>
          <w:szCs w:val="23"/>
          <w:lang w:eastAsia="zh-TW"/>
        </w:rPr>
        <w:t>4</w:t>
      </w:r>
      <w:r w:rsidRPr="003C19A0">
        <w:rPr>
          <w:rFonts w:asciiTheme="majorEastAsia" w:eastAsiaTheme="majorEastAsia" w:hAnsiTheme="majorEastAsia" w:hint="eastAsia"/>
          <w:sz w:val="23"/>
          <w:szCs w:val="23"/>
          <w:lang w:eastAsia="zh-TW"/>
        </w:rPr>
        <w:t>月</w:t>
      </w:r>
      <w:r w:rsidRPr="00814EED">
        <w:rPr>
          <w:rFonts w:asciiTheme="majorEastAsia" w:eastAsia="PMingLiU" w:hAnsiTheme="majorEastAsia"/>
          <w:sz w:val="23"/>
          <w:szCs w:val="23"/>
          <w:lang w:eastAsia="zh-TW"/>
        </w:rPr>
        <w:t>1</w:t>
      </w:r>
      <w:r w:rsidRPr="003C19A0">
        <w:rPr>
          <w:rFonts w:asciiTheme="majorEastAsia" w:eastAsiaTheme="majorEastAsia" w:hAnsiTheme="majorEastAsia" w:hint="eastAsia"/>
          <w:sz w:val="23"/>
          <w:szCs w:val="23"/>
          <w:lang w:eastAsia="zh-TW"/>
        </w:rPr>
        <w:t>日被釘死在十字架上的。</w:t>
      </w:r>
    </w:p>
    <w:p w14:paraId="4253A01E" w14:textId="77777777" w:rsidR="00200953" w:rsidRPr="003C19A0" w:rsidRDefault="00814EED" w:rsidP="00A763BA">
      <w:pPr>
        <w:pStyle w:val="BodyText"/>
        <w:spacing w:before="240" w:line="266" w:lineRule="exact"/>
        <w:ind w:left="0" w:right="101"/>
        <w:jc w:val="both"/>
        <w:rPr>
          <w:rFonts w:asciiTheme="majorEastAsia" w:eastAsiaTheme="majorEastAsia" w:hAnsiTheme="majorEastAsia"/>
          <w:sz w:val="23"/>
          <w:szCs w:val="23"/>
          <w:lang w:eastAsia="zh-TW"/>
        </w:rPr>
      </w:pPr>
      <w:r w:rsidRPr="003C19A0">
        <w:rPr>
          <w:rFonts w:asciiTheme="majorEastAsia" w:eastAsiaTheme="majorEastAsia" w:hAnsiTheme="majorEastAsia" w:hint="eastAsia"/>
          <w:sz w:val="23"/>
          <w:szCs w:val="23"/>
          <w:lang w:eastAsia="zh-TW"/>
        </w:rPr>
        <w:t>所以，約拿書</w:t>
      </w:r>
      <w:r w:rsidRPr="00814EED">
        <w:rPr>
          <w:rFonts w:asciiTheme="majorEastAsia" w:eastAsia="PMingLiU" w:hAnsiTheme="majorEastAsia"/>
          <w:sz w:val="23"/>
          <w:szCs w:val="23"/>
          <w:lang w:eastAsia="zh-TW"/>
        </w:rPr>
        <w:t>1</w:t>
      </w:r>
      <w:r w:rsidRPr="003C19A0">
        <w:rPr>
          <w:rFonts w:asciiTheme="majorEastAsia" w:eastAsiaTheme="majorEastAsia" w:hAnsiTheme="majorEastAsia" w:hint="eastAsia"/>
          <w:sz w:val="23"/>
          <w:szCs w:val="23"/>
          <w:lang w:eastAsia="zh-TW"/>
        </w:rPr>
        <w:t>章探討了西元前</w:t>
      </w:r>
      <w:r w:rsidRPr="00814EED">
        <w:rPr>
          <w:rFonts w:asciiTheme="majorEastAsia" w:eastAsia="PMingLiU" w:hAnsiTheme="majorEastAsia"/>
          <w:sz w:val="23"/>
          <w:szCs w:val="23"/>
          <w:lang w:eastAsia="zh-TW"/>
        </w:rPr>
        <w:t>7</w:t>
      </w:r>
      <w:r w:rsidRPr="003C19A0">
        <w:rPr>
          <w:rFonts w:asciiTheme="majorEastAsia" w:eastAsiaTheme="majorEastAsia" w:hAnsiTheme="majorEastAsia" w:hint="eastAsia"/>
          <w:sz w:val="23"/>
          <w:szCs w:val="23"/>
          <w:lang w:eastAsia="zh-TW"/>
        </w:rPr>
        <w:t>年基督降生，直到西元</w:t>
      </w:r>
      <w:r w:rsidRPr="00814EED">
        <w:rPr>
          <w:rFonts w:asciiTheme="majorEastAsia" w:eastAsia="PMingLiU" w:hAnsiTheme="majorEastAsia"/>
          <w:sz w:val="23"/>
          <w:szCs w:val="23"/>
          <w:lang w:eastAsia="zh-TW"/>
        </w:rPr>
        <w:t>33</w:t>
      </w:r>
      <w:r w:rsidRPr="003C19A0">
        <w:rPr>
          <w:rFonts w:asciiTheme="majorEastAsia" w:eastAsiaTheme="majorEastAsia" w:hAnsiTheme="majorEastAsia" w:hint="eastAsia"/>
          <w:sz w:val="23"/>
          <w:szCs w:val="23"/>
          <w:lang w:eastAsia="zh-TW"/>
        </w:rPr>
        <w:t>年被釘死在十字架上，那時耶穌成全了在地上展示創世之前就成就的救贖的工。耶穌的在地上的展示就是約拿所預表的，也就是祂在創世之前就死了。然後約拿書</w:t>
      </w:r>
      <w:r w:rsidRPr="00814EED">
        <w:rPr>
          <w:rFonts w:asciiTheme="majorEastAsia" w:eastAsia="PMingLiU" w:hAnsiTheme="majorEastAsia"/>
          <w:sz w:val="23"/>
          <w:szCs w:val="23"/>
          <w:lang w:eastAsia="zh-TW"/>
        </w:rPr>
        <w:t>2</w:t>
      </w:r>
      <w:r w:rsidRPr="003C19A0">
        <w:rPr>
          <w:rFonts w:asciiTheme="majorEastAsia" w:eastAsiaTheme="majorEastAsia" w:hAnsiTheme="majorEastAsia" w:hint="eastAsia"/>
          <w:sz w:val="23"/>
          <w:szCs w:val="23"/>
          <w:lang w:eastAsia="zh-TW"/>
        </w:rPr>
        <w:t>章描寫了約拿在大魚肚腹裡三日三夜的經歷，或者說基督稱之為在地裡頭發生的事。</w:t>
      </w:r>
      <w:r w:rsidRPr="003C19A0">
        <w:rPr>
          <w:rFonts w:asciiTheme="majorEastAsia" w:eastAsiaTheme="majorEastAsia" w:hAnsiTheme="majorEastAsia" w:hint="eastAsia"/>
          <w:sz w:val="23"/>
          <w:szCs w:val="23"/>
          <w:lang w:eastAsia="zh-TW"/>
        </w:rPr>
        <w:lastRenderedPageBreak/>
        <w:t>這意思是說，基於神使用的</w:t>
      </w:r>
      <w:r w:rsidRPr="00BE6427">
        <w:rPr>
          <w:rFonts w:asciiTheme="majorEastAsia" w:eastAsiaTheme="majorEastAsia" w:hAnsiTheme="majorEastAsia" w:hint="eastAsia"/>
          <w:bCs/>
          <w:sz w:val="23"/>
          <w:szCs w:val="23"/>
          <w:lang w:eastAsia="zh-TW"/>
        </w:rPr>
        <w:t>預表</w:t>
      </w:r>
      <w:r w:rsidRPr="003C19A0">
        <w:rPr>
          <w:rFonts w:asciiTheme="majorEastAsia" w:eastAsiaTheme="majorEastAsia" w:hAnsiTheme="majorEastAsia" w:hint="eastAsia"/>
          <w:sz w:val="23"/>
          <w:szCs w:val="23"/>
          <w:lang w:eastAsia="zh-TW"/>
        </w:rPr>
        <w:t>和語言，</w:t>
      </w:r>
      <w:r w:rsidRPr="00814EED">
        <w:rPr>
          <w:rFonts w:asciiTheme="majorEastAsia" w:eastAsia="PMingLiU" w:hAnsiTheme="majorEastAsia"/>
          <w:sz w:val="23"/>
          <w:szCs w:val="23"/>
          <w:lang w:eastAsia="zh-TW"/>
        </w:rPr>
        <w:t>1</w:t>
      </w:r>
      <w:r w:rsidRPr="003C19A0">
        <w:rPr>
          <w:rFonts w:asciiTheme="majorEastAsia" w:eastAsiaTheme="majorEastAsia" w:hAnsiTheme="majorEastAsia" w:hint="eastAsia"/>
          <w:sz w:val="23"/>
          <w:szCs w:val="23"/>
          <w:lang w:eastAsia="zh-TW"/>
        </w:rPr>
        <w:t>章和</w:t>
      </w:r>
      <w:r w:rsidRPr="00814EED">
        <w:rPr>
          <w:rFonts w:asciiTheme="majorEastAsia" w:eastAsia="PMingLiU" w:hAnsiTheme="majorEastAsia"/>
          <w:sz w:val="23"/>
          <w:szCs w:val="23"/>
          <w:lang w:eastAsia="zh-TW"/>
        </w:rPr>
        <w:t>2</w:t>
      </w:r>
      <w:r w:rsidRPr="003C19A0">
        <w:rPr>
          <w:rFonts w:asciiTheme="majorEastAsia" w:eastAsiaTheme="majorEastAsia" w:hAnsiTheme="majorEastAsia" w:hint="eastAsia"/>
          <w:sz w:val="23"/>
          <w:szCs w:val="23"/>
          <w:lang w:eastAsia="zh-TW"/>
        </w:rPr>
        <w:t>章論述了西元前</w:t>
      </w:r>
      <w:r w:rsidRPr="00814EED">
        <w:rPr>
          <w:rFonts w:asciiTheme="majorEastAsia" w:eastAsia="PMingLiU" w:hAnsiTheme="majorEastAsia"/>
          <w:sz w:val="23"/>
          <w:szCs w:val="23"/>
          <w:lang w:eastAsia="zh-TW"/>
        </w:rPr>
        <w:t>7</w:t>
      </w:r>
      <w:r w:rsidRPr="003C19A0">
        <w:rPr>
          <w:rFonts w:asciiTheme="majorEastAsia" w:eastAsiaTheme="majorEastAsia" w:hAnsiTheme="majorEastAsia" w:hint="eastAsia"/>
          <w:sz w:val="23"/>
          <w:szCs w:val="23"/>
          <w:lang w:eastAsia="zh-TW"/>
        </w:rPr>
        <w:t>年直到西元</w:t>
      </w:r>
      <w:r w:rsidRPr="00814EED">
        <w:rPr>
          <w:rFonts w:asciiTheme="majorEastAsia" w:eastAsia="PMingLiU" w:hAnsiTheme="majorEastAsia"/>
          <w:sz w:val="23"/>
          <w:szCs w:val="23"/>
          <w:lang w:eastAsia="zh-TW"/>
        </w:rPr>
        <w:t>33</w:t>
      </w:r>
      <w:r w:rsidRPr="003C19A0">
        <w:rPr>
          <w:rFonts w:asciiTheme="majorEastAsia" w:eastAsiaTheme="majorEastAsia" w:hAnsiTheme="majorEastAsia" w:hint="eastAsia"/>
          <w:sz w:val="23"/>
          <w:szCs w:val="23"/>
          <w:lang w:eastAsia="zh-TW"/>
        </w:rPr>
        <w:t>年這段時期，時間跨度為</w:t>
      </w:r>
      <w:r w:rsidRPr="00814EED">
        <w:rPr>
          <w:rFonts w:asciiTheme="majorEastAsia" w:eastAsia="PMingLiU" w:hAnsiTheme="majorEastAsia"/>
          <w:sz w:val="23"/>
          <w:szCs w:val="23"/>
          <w:lang w:eastAsia="zh-TW"/>
        </w:rPr>
        <w:t>40</w:t>
      </w:r>
      <w:r w:rsidRPr="003C19A0">
        <w:rPr>
          <w:rFonts w:asciiTheme="majorEastAsia" w:eastAsiaTheme="majorEastAsia" w:hAnsiTheme="majorEastAsia" w:hint="eastAsia"/>
          <w:sz w:val="23"/>
          <w:szCs w:val="23"/>
          <w:lang w:eastAsia="zh-TW"/>
        </w:rPr>
        <w:t>年。</w:t>
      </w:r>
    </w:p>
    <w:p w14:paraId="1D3264E2" w14:textId="77777777" w:rsidR="00200953" w:rsidRDefault="00814EED" w:rsidP="00A763BA">
      <w:pPr>
        <w:spacing w:before="240"/>
        <w:rPr>
          <w:rFonts w:ascii="Arial" w:eastAsia="SimSun" w:hAnsi="Arial" w:cs="Arial"/>
          <w:lang w:eastAsia="zh-TW"/>
        </w:rPr>
      </w:pPr>
      <w:r>
        <w:rPr>
          <w:rFonts w:ascii="Arial" w:eastAsia="SimSun" w:hAnsi="Arial" w:cs="Arial" w:hint="eastAsia"/>
          <w:lang w:eastAsia="zh-TW"/>
        </w:rPr>
        <w:t>約拿書</w:t>
      </w:r>
      <w:r w:rsidRPr="00814EED">
        <w:rPr>
          <w:rFonts w:ascii="Arial" w:eastAsia="PMingLiU" w:hAnsi="Arial" w:cs="Arial"/>
          <w:lang w:eastAsia="zh-TW"/>
        </w:rPr>
        <w:t>2</w:t>
      </w:r>
      <w:r>
        <w:rPr>
          <w:rFonts w:ascii="Arial" w:eastAsia="SimSun" w:hAnsi="Arial" w:cs="Arial" w:hint="eastAsia"/>
          <w:lang w:eastAsia="zh-TW"/>
        </w:rPr>
        <w:t>章</w:t>
      </w:r>
      <w:r w:rsidRPr="00814EED">
        <w:rPr>
          <w:rFonts w:ascii="Arial" w:eastAsia="PMingLiU" w:hAnsi="Arial" w:cs="Arial"/>
          <w:lang w:eastAsia="zh-TW"/>
        </w:rPr>
        <w:t>10</w:t>
      </w:r>
      <w:r>
        <w:rPr>
          <w:rFonts w:ascii="Arial" w:eastAsia="SimSun" w:hAnsi="Arial" w:cs="Arial" w:hint="eastAsia"/>
          <w:lang w:eastAsia="zh-TW"/>
        </w:rPr>
        <w:t>節說：“</w:t>
      </w:r>
      <w:r>
        <w:rPr>
          <w:rFonts w:ascii="Arial" w:eastAsia="SimSun" w:hAnsi="Arial" w:cs="Arial" w:hint="eastAsia"/>
          <w:i/>
          <w:iCs/>
          <w:lang w:eastAsia="zh-TW"/>
        </w:rPr>
        <w:t>耶和華吩咐魚，魚就把約拿吐在旱地上</w:t>
      </w:r>
      <w:r>
        <w:rPr>
          <w:rFonts w:ascii="Arial" w:eastAsia="SimSun" w:hAnsi="Arial" w:cs="Arial" w:hint="eastAsia"/>
          <w:lang w:eastAsia="zh-TW"/>
        </w:rPr>
        <w:t>。”這只能是等同於西元</w:t>
      </w:r>
      <w:r w:rsidRPr="00814EED">
        <w:rPr>
          <w:rFonts w:ascii="Arial" w:eastAsia="PMingLiU" w:hAnsi="Arial" w:cs="Arial"/>
          <w:lang w:eastAsia="zh-TW"/>
        </w:rPr>
        <w:t>33</w:t>
      </w:r>
      <w:r>
        <w:rPr>
          <w:rFonts w:ascii="Arial" w:eastAsia="SimSun" w:hAnsi="Arial" w:cs="Arial" w:hint="eastAsia"/>
          <w:lang w:eastAsia="zh-TW"/>
        </w:rPr>
        <w:t>年基督的復活。總的說來，約拿書</w:t>
      </w:r>
      <w:r w:rsidRPr="00814EED">
        <w:rPr>
          <w:rFonts w:ascii="Arial" w:eastAsia="PMingLiU" w:hAnsi="Arial" w:cs="Arial"/>
          <w:lang w:eastAsia="zh-TW"/>
        </w:rPr>
        <w:t>1</w:t>
      </w:r>
      <w:r>
        <w:rPr>
          <w:rFonts w:ascii="Arial" w:eastAsia="SimSun" w:hAnsi="Arial" w:cs="Arial" w:hint="eastAsia"/>
          <w:lang w:eastAsia="zh-TW"/>
        </w:rPr>
        <w:t>章和</w:t>
      </w:r>
      <w:r w:rsidRPr="00814EED">
        <w:rPr>
          <w:rFonts w:ascii="Arial" w:eastAsia="PMingLiU" w:hAnsi="Arial" w:cs="Arial"/>
          <w:lang w:eastAsia="zh-TW"/>
        </w:rPr>
        <w:t>2</w:t>
      </w:r>
      <w:r>
        <w:rPr>
          <w:rFonts w:ascii="Arial" w:eastAsia="SimSun" w:hAnsi="Arial" w:cs="Arial" w:hint="eastAsia"/>
          <w:lang w:eastAsia="zh-TW"/>
        </w:rPr>
        <w:t>章包含</w:t>
      </w:r>
      <w:r w:rsidRPr="00814EED">
        <w:rPr>
          <w:rFonts w:ascii="Arial" w:eastAsia="PMingLiU" w:hAnsi="Arial" w:cs="Arial"/>
          <w:lang w:eastAsia="zh-TW"/>
        </w:rPr>
        <w:t>40</w:t>
      </w:r>
      <w:r>
        <w:rPr>
          <w:rFonts w:ascii="Arial" w:eastAsia="SimSun" w:hAnsi="Arial" w:cs="Arial" w:hint="eastAsia"/>
          <w:lang w:eastAsia="zh-TW"/>
        </w:rPr>
        <w:t>個</w:t>
      </w:r>
      <w:r w:rsidRPr="00D06FE3">
        <w:rPr>
          <w:rFonts w:eastAsia="SimSun" w:hint="eastAsia"/>
          <w:sz w:val="23"/>
          <w:szCs w:val="23"/>
          <w:lang w:eastAsia="zh-TW"/>
        </w:rPr>
        <w:t>自然年</w:t>
      </w:r>
      <w:r>
        <w:rPr>
          <w:rFonts w:ascii="Arial" w:eastAsia="SimSun" w:hAnsi="Arial" w:cs="Arial" w:hint="eastAsia"/>
          <w:lang w:eastAsia="zh-TW"/>
        </w:rPr>
        <w:t>（西元前到西元後，有必要減去“</w:t>
      </w:r>
      <w:r w:rsidRPr="00814EED">
        <w:rPr>
          <w:rFonts w:ascii="Arial" w:eastAsia="PMingLiU" w:hAnsi="Arial" w:cs="Arial"/>
          <w:lang w:eastAsia="zh-TW"/>
        </w:rPr>
        <w:t>1</w:t>
      </w:r>
      <w:r>
        <w:rPr>
          <w:rFonts w:ascii="Arial" w:eastAsia="SimSun" w:hAnsi="Arial" w:cs="Arial" w:hint="eastAsia"/>
          <w:lang w:eastAsia="zh-TW"/>
        </w:rPr>
        <w:t>”年，因為沒有“</w:t>
      </w:r>
      <w:r w:rsidRPr="00814EED">
        <w:rPr>
          <w:rFonts w:ascii="Arial" w:eastAsia="PMingLiU" w:hAnsi="Arial" w:cs="Arial"/>
          <w:lang w:eastAsia="zh-TW"/>
        </w:rPr>
        <w:t>0</w:t>
      </w:r>
      <w:r>
        <w:rPr>
          <w:rFonts w:ascii="Arial" w:eastAsia="SimSun" w:hAnsi="Arial" w:cs="Arial" w:hint="eastAsia"/>
          <w:lang w:eastAsia="zh-TW"/>
        </w:rPr>
        <w:t>”年。）準確地說，實際上相差只有</w:t>
      </w:r>
      <w:r w:rsidRPr="00814EED">
        <w:rPr>
          <w:rFonts w:ascii="Arial" w:eastAsia="PMingLiU" w:hAnsi="Arial" w:cs="Arial"/>
          <w:lang w:eastAsia="zh-TW"/>
        </w:rPr>
        <w:t>39</w:t>
      </w:r>
      <w:r>
        <w:rPr>
          <w:rFonts w:ascii="Arial" w:eastAsia="SimSun" w:hAnsi="Arial" w:cs="Arial" w:hint="eastAsia"/>
          <w:lang w:eastAsia="zh-TW"/>
        </w:rPr>
        <w:t>年，然而卻有</w:t>
      </w:r>
      <w:r w:rsidRPr="00814EED">
        <w:rPr>
          <w:rFonts w:ascii="Arial" w:eastAsia="PMingLiU" w:hAnsi="Arial" w:cs="Arial"/>
          <w:lang w:eastAsia="zh-TW"/>
        </w:rPr>
        <w:t>40</w:t>
      </w:r>
      <w:r>
        <w:rPr>
          <w:rFonts w:ascii="Arial" w:eastAsia="SimSun" w:hAnsi="Arial" w:cs="Arial" w:hint="eastAsia"/>
          <w:lang w:eastAsia="zh-TW"/>
        </w:rPr>
        <w:t>個</w:t>
      </w:r>
      <w:r w:rsidRPr="00D06FE3">
        <w:rPr>
          <w:rFonts w:eastAsia="SimSun" w:hint="eastAsia"/>
          <w:sz w:val="23"/>
          <w:szCs w:val="23"/>
          <w:lang w:eastAsia="zh-TW"/>
        </w:rPr>
        <w:t>自然年</w:t>
      </w:r>
      <w:r>
        <w:rPr>
          <w:rFonts w:ascii="Arial" w:eastAsia="SimSun" w:hAnsi="Arial" w:cs="Arial" w:hint="eastAsia"/>
          <w:lang w:eastAsia="zh-TW"/>
        </w:rPr>
        <w:t>。</w:t>
      </w:r>
    </w:p>
    <w:p w14:paraId="3154FE9B" w14:textId="77777777" w:rsidR="00200953" w:rsidRDefault="00814EED" w:rsidP="00A763BA">
      <w:pPr>
        <w:spacing w:before="240"/>
        <w:rPr>
          <w:rFonts w:ascii="Arial" w:eastAsia="SimSun" w:hAnsi="Arial" w:cs="Arial"/>
          <w:lang w:eastAsia="zh-TW"/>
        </w:rPr>
      </w:pPr>
      <w:r>
        <w:rPr>
          <w:rFonts w:ascii="Arial" w:eastAsia="SimSun" w:hAnsi="Arial" w:cs="Arial" w:hint="eastAsia"/>
          <w:lang w:eastAsia="zh-TW"/>
        </w:rPr>
        <w:t>有意思的是，我們在約拿書</w:t>
      </w:r>
      <w:r w:rsidRPr="00814EED">
        <w:rPr>
          <w:rFonts w:ascii="Arial" w:eastAsia="PMingLiU" w:hAnsi="Arial" w:cs="Arial"/>
          <w:lang w:eastAsia="zh-TW"/>
        </w:rPr>
        <w:t>3</w:t>
      </w:r>
      <w:r>
        <w:rPr>
          <w:rFonts w:ascii="Arial" w:eastAsia="SimSun" w:hAnsi="Arial" w:cs="Arial" w:hint="eastAsia"/>
          <w:lang w:eastAsia="zh-TW"/>
        </w:rPr>
        <w:t>章裡讀到“</w:t>
      </w:r>
      <w:r>
        <w:rPr>
          <w:rFonts w:ascii="Arial" w:eastAsia="SimSun" w:hAnsi="Arial" w:cs="Arial" w:hint="eastAsia"/>
          <w:i/>
          <w:iCs/>
          <w:lang w:eastAsia="zh-TW"/>
        </w:rPr>
        <w:t>再等四十日”</w:t>
      </w:r>
      <w:r>
        <w:rPr>
          <w:rFonts w:ascii="Arial" w:eastAsia="SimSun" w:hAnsi="Arial" w:cs="Arial" w:hint="eastAsia"/>
          <w:lang w:eastAsia="zh-TW"/>
        </w:rPr>
        <w:t>這個片語，“</w:t>
      </w:r>
      <w:r w:rsidRPr="00814EED">
        <w:rPr>
          <w:rFonts w:ascii="Arial" w:eastAsia="PMingLiU" w:hAnsi="Arial" w:cs="Arial"/>
          <w:lang w:eastAsia="zh-TW"/>
        </w:rPr>
        <w:t>40</w:t>
      </w:r>
      <w:r>
        <w:rPr>
          <w:rFonts w:ascii="Arial" w:eastAsia="SimSun" w:hAnsi="Arial" w:cs="Arial" w:hint="eastAsia"/>
          <w:lang w:eastAsia="zh-TW"/>
        </w:rPr>
        <w:t>”這個數字再次出現。約拿書</w:t>
      </w:r>
      <w:r w:rsidRPr="00814EED">
        <w:rPr>
          <w:rFonts w:ascii="Arial" w:eastAsia="PMingLiU" w:hAnsi="Arial" w:cs="Arial"/>
          <w:lang w:eastAsia="zh-TW"/>
        </w:rPr>
        <w:t>2</w:t>
      </w:r>
      <w:r>
        <w:rPr>
          <w:rFonts w:ascii="Arial" w:eastAsia="SimSun" w:hAnsi="Arial" w:cs="Arial" w:hint="eastAsia"/>
          <w:lang w:eastAsia="zh-TW"/>
        </w:rPr>
        <w:t>章和</w:t>
      </w:r>
      <w:r w:rsidRPr="00814EED">
        <w:rPr>
          <w:rFonts w:ascii="Arial" w:eastAsia="PMingLiU" w:hAnsi="Arial" w:cs="Arial"/>
          <w:lang w:eastAsia="zh-TW"/>
        </w:rPr>
        <w:t>3</w:t>
      </w:r>
      <w:r>
        <w:rPr>
          <w:rFonts w:ascii="Arial" w:eastAsia="SimSun" w:hAnsi="Arial" w:cs="Arial" w:hint="eastAsia"/>
          <w:lang w:eastAsia="zh-TW"/>
        </w:rPr>
        <w:t>章裡</w:t>
      </w:r>
      <w:proofErr w:type="gramStart"/>
      <w:r>
        <w:rPr>
          <w:rFonts w:ascii="Arial" w:eastAsia="SimSun" w:hAnsi="Arial" w:cs="Arial" w:hint="eastAsia"/>
          <w:lang w:eastAsia="zh-TW"/>
        </w:rPr>
        <w:t>，“</w:t>
      </w:r>
      <w:proofErr w:type="gramEnd"/>
      <w:r w:rsidRPr="00814EED">
        <w:rPr>
          <w:rFonts w:ascii="Arial" w:eastAsia="PMingLiU" w:hAnsi="Arial" w:cs="Arial"/>
          <w:lang w:eastAsia="zh-TW"/>
        </w:rPr>
        <w:t>40</w:t>
      </w:r>
      <w:r>
        <w:rPr>
          <w:rFonts w:ascii="Arial" w:eastAsia="SimSun" w:hAnsi="Arial" w:cs="Arial" w:hint="eastAsia"/>
          <w:lang w:eastAsia="zh-TW"/>
        </w:rPr>
        <w:t>天”什麼時候到期？答案是，沒有到期。我們讀約拿書</w:t>
      </w:r>
      <w:r w:rsidRPr="00814EED">
        <w:rPr>
          <w:rFonts w:ascii="Arial" w:eastAsia="PMingLiU" w:hAnsi="Arial" w:cs="Arial"/>
          <w:lang w:eastAsia="zh-TW"/>
        </w:rPr>
        <w:t>3</w:t>
      </w:r>
      <w:r>
        <w:rPr>
          <w:rFonts w:ascii="Arial" w:eastAsia="SimSun" w:hAnsi="Arial" w:cs="Arial" w:hint="eastAsia"/>
          <w:lang w:eastAsia="zh-TW"/>
        </w:rPr>
        <w:t>章，發現約拿進城走了一日，這算是</w:t>
      </w:r>
      <w:r w:rsidRPr="00814EED">
        <w:rPr>
          <w:rFonts w:ascii="Arial" w:eastAsia="PMingLiU" w:hAnsi="Arial" w:cs="Arial"/>
          <w:lang w:eastAsia="zh-TW"/>
        </w:rPr>
        <w:t>40</w:t>
      </w:r>
      <w:r>
        <w:rPr>
          <w:rFonts w:ascii="Arial" w:eastAsia="SimSun" w:hAnsi="Arial" w:cs="Arial" w:hint="eastAsia"/>
          <w:lang w:eastAsia="zh-TW"/>
        </w:rPr>
        <w:t>天這段時期的早期。可是我們看到尼尼微人悔改了，“披上麻布，坐在灰中，切切求告神。”約拿書</w:t>
      </w:r>
      <w:r w:rsidRPr="00814EED">
        <w:rPr>
          <w:rFonts w:ascii="Arial" w:eastAsia="PMingLiU" w:hAnsi="Arial" w:cs="Arial"/>
          <w:lang w:eastAsia="zh-TW"/>
        </w:rPr>
        <w:t>3</w:t>
      </w:r>
      <w:r>
        <w:rPr>
          <w:rFonts w:ascii="Arial" w:eastAsia="SimSun" w:hAnsi="Arial" w:cs="Arial" w:hint="eastAsia"/>
          <w:lang w:eastAsia="zh-TW"/>
        </w:rPr>
        <w:t>章就是這樣結尾的。因為神說：“</w:t>
      </w:r>
      <w:r>
        <w:rPr>
          <w:rFonts w:ascii="Arial" w:eastAsia="SimSun" w:hAnsi="Arial" w:cs="Arial" w:hint="eastAsia"/>
          <w:i/>
          <w:iCs/>
          <w:lang w:eastAsia="zh-TW"/>
        </w:rPr>
        <w:t>於是神察看他們的行為，見他們離開惡道，他就後悔，不把所說的災禍降與他們</w:t>
      </w:r>
      <w:r>
        <w:rPr>
          <w:rFonts w:ascii="Arial" w:eastAsia="SimSun" w:hAnsi="Arial" w:cs="Arial" w:hint="eastAsia"/>
          <w:lang w:eastAsia="zh-TW"/>
        </w:rPr>
        <w:t>。”</w:t>
      </w:r>
    </w:p>
    <w:p w14:paraId="24B8453F" w14:textId="77777777" w:rsidR="00200953" w:rsidRPr="000228CA" w:rsidRDefault="00814EED" w:rsidP="00A763BA">
      <w:pPr>
        <w:pStyle w:val="BodyText"/>
        <w:spacing w:before="240" w:line="266" w:lineRule="exact"/>
        <w:ind w:left="0" w:right="99"/>
        <w:jc w:val="both"/>
        <w:rPr>
          <w:rFonts w:ascii="SimSun" w:eastAsia="SimSun" w:hAnsi="SimSun"/>
          <w:sz w:val="23"/>
          <w:szCs w:val="23"/>
          <w:lang w:eastAsia="zh-TW"/>
        </w:rPr>
      </w:pPr>
      <w:r w:rsidRPr="000228CA">
        <w:rPr>
          <w:rFonts w:ascii="SimSun" w:eastAsia="SimSun" w:hAnsi="SimSun" w:hint="eastAsia"/>
          <w:sz w:val="23"/>
          <w:szCs w:val="23"/>
          <w:lang w:eastAsia="zh-TW"/>
        </w:rPr>
        <w:t>尼尼微人知道神後悔不把所說的災禍降與他們嗎？他們其中沒有一個人知道。這是天上降的旨意。我們沒有在任何地方發現神吩咐約拿或任何別的先知對尼尼微人講說並告訴他們“我已經赦免了你們，因為我看見你們離開了惡道。”關於神對尼尼微人悔改作出的反應，尼尼微人絕對不知情。既然他們不清楚神後悔不把所說的災禍降與他們，那麼尼尼微人會繼續作出什麼行動呢？我們敢肯定，他們會繼續披上麻布，坐在灰中，切切求告神。主，為了成就祂自己的旨意，使尼尼微人披上麻布，坐在灰中，切切求告神。他們那種切切求告神的謙卑的狀況會持續多久呢？約拿告給他們什麼呢？“</w:t>
      </w:r>
      <w:r w:rsidRPr="000228CA">
        <w:rPr>
          <w:rFonts w:ascii="SimSun" w:eastAsia="SimSun" w:hAnsi="SimSun" w:hint="eastAsia"/>
          <w:i/>
          <w:iCs/>
          <w:sz w:val="23"/>
          <w:szCs w:val="23"/>
          <w:lang w:eastAsia="zh-TW"/>
        </w:rPr>
        <w:t>再等四十日，尼尼微必傾覆了</w:t>
      </w:r>
      <w:r w:rsidRPr="000228CA">
        <w:rPr>
          <w:rFonts w:ascii="SimSun" w:eastAsia="SimSun" w:hAnsi="SimSun" w:hint="eastAsia"/>
          <w:sz w:val="23"/>
          <w:szCs w:val="23"/>
          <w:lang w:eastAsia="zh-TW"/>
        </w:rPr>
        <w:t>！”當然，他們會繼續以這樣或那樣的形式自己卑微【自己卑微，參考腓立比書</w:t>
      </w:r>
      <w:r w:rsidRPr="00814EED">
        <w:rPr>
          <w:rFonts w:ascii="SimSun" w:eastAsia="PMingLiU" w:hAnsi="SimSun"/>
          <w:sz w:val="23"/>
          <w:szCs w:val="23"/>
          <w:lang w:eastAsia="zh-TW"/>
        </w:rPr>
        <w:t>2:8</w:t>
      </w:r>
      <w:r w:rsidRPr="000228CA">
        <w:rPr>
          <w:rFonts w:ascii="SimSun" w:eastAsia="SimSun" w:hAnsi="SimSun" w:hint="eastAsia"/>
          <w:sz w:val="23"/>
          <w:szCs w:val="23"/>
          <w:lang w:eastAsia="zh-TW"/>
        </w:rPr>
        <w:t>】</w:t>
      </w:r>
      <w:r w:rsidRPr="00814EED">
        <w:rPr>
          <w:rFonts w:ascii="SimSun" w:eastAsia="PMingLiU" w:hAnsi="SimSun"/>
          <w:sz w:val="23"/>
          <w:szCs w:val="23"/>
          <w:lang w:eastAsia="zh-TW"/>
        </w:rPr>
        <w:t>40</w:t>
      </w:r>
      <w:r w:rsidRPr="000228CA">
        <w:rPr>
          <w:rFonts w:ascii="SimSun" w:eastAsia="SimSun" w:hAnsi="SimSun" w:hint="eastAsia"/>
          <w:sz w:val="23"/>
          <w:szCs w:val="23"/>
          <w:lang w:eastAsia="zh-TW"/>
        </w:rPr>
        <w:t>天之久。</w:t>
      </w:r>
    </w:p>
    <w:p w14:paraId="4C45398F" w14:textId="77777777" w:rsidR="00200953" w:rsidRPr="000228CA" w:rsidRDefault="00814EED" w:rsidP="00A763BA">
      <w:pPr>
        <w:pStyle w:val="BodyText"/>
        <w:spacing w:before="240" w:line="266" w:lineRule="exact"/>
        <w:ind w:left="0" w:right="101"/>
        <w:jc w:val="both"/>
        <w:rPr>
          <w:rFonts w:ascii="SimSun" w:eastAsia="SimSun" w:hAnsi="SimSun"/>
          <w:sz w:val="23"/>
          <w:szCs w:val="23"/>
          <w:lang w:eastAsia="zh-TW"/>
        </w:rPr>
      </w:pPr>
      <w:r w:rsidRPr="000228CA">
        <w:rPr>
          <w:rFonts w:ascii="SimSun" w:eastAsia="SimSun" w:hAnsi="SimSun" w:hint="eastAsia"/>
          <w:sz w:val="23"/>
          <w:szCs w:val="23"/>
          <w:lang w:eastAsia="zh-TW"/>
        </w:rPr>
        <w:t>在約拿書</w:t>
      </w:r>
      <w:r w:rsidRPr="00814EED">
        <w:rPr>
          <w:rFonts w:ascii="SimSun" w:eastAsia="PMingLiU" w:hAnsi="SimSun"/>
          <w:sz w:val="23"/>
          <w:szCs w:val="23"/>
          <w:lang w:eastAsia="zh-TW"/>
        </w:rPr>
        <w:t>4</w:t>
      </w:r>
      <w:r w:rsidRPr="000228CA">
        <w:rPr>
          <w:rFonts w:ascii="SimSun" w:eastAsia="SimSun" w:hAnsi="SimSun" w:hint="eastAsia"/>
          <w:sz w:val="23"/>
          <w:szCs w:val="23"/>
          <w:lang w:eastAsia="zh-TW"/>
        </w:rPr>
        <w:t>章裡，約拿禱告神與神交通後，就出城。聖經在約拿書</w:t>
      </w:r>
      <w:r w:rsidRPr="00814EED">
        <w:rPr>
          <w:rFonts w:ascii="SimSun" w:eastAsia="PMingLiU" w:hAnsi="SimSun"/>
          <w:sz w:val="23"/>
          <w:szCs w:val="23"/>
          <w:lang w:eastAsia="zh-TW"/>
        </w:rPr>
        <w:t>4</w:t>
      </w:r>
      <w:r w:rsidRPr="000228CA">
        <w:rPr>
          <w:rFonts w:ascii="SimSun" w:eastAsia="SimSun" w:hAnsi="SimSun" w:hint="eastAsia"/>
          <w:sz w:val="23"/>
          <w:szCs w:val="23"/>
          <w:lang w:eastAsia="zh-TW"/>
        </w:rPr>
        <w:t>章</w:t>
      </w:r>
      <w:r w:rsidRPr="00814EED">
        <w:rPr>
          <w:rFonts w:ascii="SimSun" w:eastAsia="PMingLiU" w:hAnsi="SimSun"/>
          <w:sz w:val="23"/>
          <w:szCs w:val="23"/>
          <w:lang w:eastAsia="zh-TW"/>
        </w:rPr>
        <w:t>5</w:t>
      </w:r>
      <w:r w:rsidRPr="000228CA">
        <w:rPr>
          <w:rFonts w:ascii="SimSun" w:eastAsia="SimSun" w:hAnsi="SimSun" w:hint="eastAsia"/>
          <w:sz w:val="23"/>
          <w:szCs w:val="23"/>
          <w:lang w:eastAsia="zh-TW"/>
        </w:rPr>
        <w:t>節說：</w:t>
      </w:r>
    </w:p>
    <w:p w14:paraId="16BDFB38" w14:textId="77777777" w:rsidR="00200953" w:rsidRPr="000228CA" w:rsidRDefault="00814EED" w:rsidP="00A763BA">
      <w:pPr>
        <w:pStyle w:val="BodyText"/>
        <w:spacing w:before="240" w:line="266" w:lineRule="exact"/>
        <w:ind w:left="0" w:right="101"/>
        <w:jc w:val="both"/>
        <w:rPr>
          <w:rFonts w:ascii="SimSun" w:eastAsia="SimSun" w:hAnsi="SimSun"/>
          <w:b/>
          <w:bCs/>
          <w:i/>
          <w:iCs/>
          <w:sz w:val="23"/>
          <w:szCs w:val="23"/>
          <w:lang w:eastAsia="zh-TW"/>
        </w:rPr>
      </w:pPr>
      <w:r w:rsidRPr="000228CA">
        <w:rPr>
          <w:rFonts w:ascii="SimSun" w:eastAsia="SimSun" w:hAnsi="SimSun" w:hint="eastAsia"/>
          <w:b/>
          <w:bCs/>
          <w:i/>
          <w:iCs/>
          <w:sz w:val="23"/>
          <w:szCs w:val="23"/>
          <w:lang w:eastAsia="zh-TW"/>
        </w:rPr>
        <w:t>於是約拿出城，坐在城的東邊，在那裡為自己搭了一座棚，坐在棚的蔭下，要看看那城究竟如何。</w:t>
      </w:r>
    </w:p>
    <w:p w14:paraId="115B45C6" w14:textId="77777777" w:rsidR="00200953" w:rsidRPr="000228CA" w:rsidRDefault="00814EED" w:rsidP="00A763BA">
      <w:pPr>
        <w:spacing w:before="240"/>
        <w:rPr>
          <w:rFonts w:ascii="SimSun" w:eastAsia="SimSun" w:hAnsi="SimSun" w:cs="Arial"/>
          <w:sz w:val="23"/>
          <w:szCs w:val="23"/>
          <w:lang w:eastAsia="zh-TW"/>
        </w:rPr>
      </w:pPr>
      <w:r w:rsidRPr="000228CA">
        <w:rPr>
          <w:rFonts w:ascii="SimSun" w:eastAsia="SimSun" w:hAnsi="SimSun" w:cs="Arial" w:hint="eastAsia"/>
          <w:sz w:val="23"/>
          <w:szCs w:val="23"/>
          <w:lang w:eastAsia="zh-TW"/>
        </w:rPr>
        <w:t>以一種十分有意思的方式，神告訴我們約拿坐在棚裡，“棚（</w:t>
      </w:r>
      <w:r w:rsidRPr="00814EED">
        <w:rPr>
          <w:rFonts w:ascii="SimSun" w:eastAsia="PMingLiU" w:hAnsi="SimSun" w:cs="Arial"/>
          <w:sz w:val="23"/>
          <w:szCs w:val="23"/>
          <w:lang w:eastAsia="zh-TW"/>
        </w:rPr>
        <w:t>booth</w:t>
      </w:r>
      <w:r w:rsidRPr="000228CA">
        <w:rPr>
          <w:rFonts w:ascii="SimSun" w:eastAsia="SimSun" w:hAnsi="SimSun" w:cs="Arial" w:hint="eastAsia"/>
          <w:sz w:val="23"/>
          <w:szCs w:val="23"/>
          <w:lang w:eastAsia="zh-TW"/>
        </w:rPr>
        <w:t>）”和別的地方譯成“棚（</w:t>
      </w:r>
      <w:r w:rsidRPr="00814EED">
        <w:rPr>
          <w:rFonts w:ascii="SimSun" w:eastAsia="PMingLiU" w:hAnsi="SimSun" w:cs="Arial"/>
          <w:sz w:val="23"/>
          <w:szCs w:val="23"/>
          <w:lang w:eastAsia="zh-TW"/>
        </w:rPr>
        <w:t>tabernacle</w:t>
      </w:r>
      <w:r w:rsidRPr="000228CA">
        <w:rPr>
          <w:rFonts w:ascii="SimSun" w:eastAsia="SimSun" w:hAnsi="SimSun" w:cs="Arial" w:hint="eastAsia"/>
          <w:sz w:val="23"/>
          <w:szCs w:val="23"/>
          <w:lang w:eastAsia="zh-TW"/>
        </w:rPr>
        <w:t>）”的那個希伯來詞是同一個詞。這和住棚節裡使用的“棚”是同一個詞。在這本小冊子裡我們不會去詳細討論這件事，不過住棚節是神設立的一個節期，是為了紀念以色列人在曠野飄流自始至終在棚裡居住。以色列人在曠野裡住在棚裡多長時間呢？聖經告訴我們以色列人住在棚裡</w:t>
      </w:r>
      <w:r w:rsidRPr="00814EED">
        <w:rPr>
          <w:rFonts w:ascii="SimSun" w:eastAsia="PMingLiU" w:hAnsi="SimSun" w:cs="Arial"/>
          <w:sz w:val="23"/>
          <w:szCs w:val="23"/>
          <w:lang w:eastAsia="zh-TW"/>
        </w:rPr>
        <w:t>40</w:t>
      </w:r>
      <w:r w:rsidRPr="000228CA">
        <w:rPr>
          <w:rFonts w:ascii="SimSun" w:eastAsia="SimSun" w:hAnsi="SimSun" w:cs="Arial" w:hint="eastAsia"/>
          <w:sz w:val="23"/>
          <w:szCs w:val="23"/>
          <w:lang w:eastAsia="zh-TW"/>
        </w:rPr>
        <w:t>年。</w:t>
      </w:r>
    </w:p>
    <w:p w14:paraId="759079C5" w14:textId="77777777" w:rsidR="00200953" w:rsidRDefault="00814EED" w:rsidP="00A763BA">
      <w:pPr>
        <w:spacing w:before="240"/>
        <w:rPr>
          <w:rFonts w:ascii="Arial" w:eastAsia="SimSun" w:hAnsi="Arial" w:cs="Arial"/>
          <w:sz w:val="23"/>
          <w:szCs w:val="23"/>
          <w:lang w:eastAsia="zh-TW"/>
        </w:rPr>
      </w:pPr>
      <w:r>
        <w:rPr>
          <w:rFonts w:ascii="Arial" w:eastAsia="SimSun" w:hAnsi="Arial" w:cs="Arial" w:hint="eastAsia"/>
          <w:sz w:val="23"/>
          <w:szCs w:val="23"/>
          <w:lang w:eastAsia="zh-TW"/>
        </w:rPr>
        <w:t>約拿坐在尼尼微城外多長時間呢？要等多長時間呢？“</w:t>
      </w:r>
      <w:r>
        <w:rPr>
          <w:rFonts w:ascii="Arial" w:eastAsia="SimSun" w:hAnsi="Arial" w:cs="Arial" w:hint="eastAsia"/>
          <w:i/>
          <w:iCs/>
          <w:sz w:val="23"/>
          <w:szCs w:val="23"/>
          <w:lang w:eastAsia="zh-TW"/>
        </w:rPr>
        <w:t>再等四十日，尼尼微必傾覆了</w:t>
      </w:r>
      <w:r>
        <w:rPr>
          <w:rFonts w:ascii="Arial" w:eastAsia="SimSun" w:hAnsi="Arial" w:cs="Arial" w:hint="eastAsia"/>
          <w:sz w:val="23"/>
          <w:szCs w:val="23"/>
          <w:lang w:eastAsia="zh-TW"/>
        </w:rPr>
        <w:t>！”那是神吩咐約拿要對尼尼微人宣告的話。所以為了弄清楚尼尼微城究竟如何，約拿當然會等</w:t>
      </w:r>
      <w:r w:rsidRPr="00814EED">
        <w:rPr>
          <w:rFonts w:ascii="Arial" w:eastAsia="PMingLiU" w:hAnsi="Arial" w:cs="Arial"/>
          <w:sz w:val="23"/>
          <w:szCs w:val="23"/>
          <w:lang w:eastAsia="zh-TW"/>
        </w:rPr>
        <w:t>40</w:t>
      </w:r>
      <w:r>
        <w:rPr>
          <w:rFonts w:ascii="Arial" w:eastAsia="SimSun" w:hAnsi="Arial" w:cs="Arial" w:hint="eastAsia"/>
          <w:sz w:val="23"/>
          <w:szCs w:val="23"/>
          <w:lang w:eastAsia="zh-TW"/>
        </w:rPr>
        <w:t>日。可是約拿書，僅僅有四章，結束時神也沒有告訴我們</w:t>
      </w:r>
      <w:r w:rsidRPr="00814EED">
        <w:rPr>
          <w:rFonts w:ascii="Arial" w:eastAsia="PMingLiU" w:hAnsi="Arial" w:cs="Arial"/>
          <w:sz w:val="23"/>
          <w:szCs w:val="23"/>
          <w:lang w:eastAsia="zh-TW"/>
        </w:rPr>
        <w:t>40</w:t>
      </w:r>
      <w:r>
        <w:rPr>
          <w:rFonts w:ascii="Arial" w:eastAsia="SimSun" w:hAnsi="Arial" w:cs="Arial" w:hint="eastAsia"/>
          <w:sz w:val="23"/>
          <w:szCs w:val="23"/>
          <w:lang w:eastAsia="zh-TW"/>
        </w:rPr>
        <w:t>日後發生了什麼。在與約拿進一步的交談以後，神在約拿書</w:t>
      </w:r>
      <w:r w:rsidRPr="00814EED">
        <w:rPr>
          <w:rFonts w:ascii="Arial" w:eastAsia="PMingLiU" w:hAnsi="Arial" w:cs="Arial"/>
          <w:sz w:val="23"/>
          <w:szCs w:val="23"/>
          <w:lang w:eastAsia="zh-TW"/>
        </w:rPr>
        <w:t>4</w:t>
      </w:r>
      <w:r>
        <w:rPr>
          <w:rFonts w:ascii="Arial" w:eastAsia="SimSun" w:hAnsi="Arial" w:cs="Arial" w:hint="eastAsia"/>
          <w:sz w:val="23"/>
          <w:szCs w:val="23"/>
          <w:lang w:eastAsia="zh-TW"/>
        </w:rPr>
        <w:t>章</w:t>
      </w:r>
      <w:r w:rsidRPr="00814EED">
        <w:rPr>
          <w:rFonts w:ascii="Arial" w:eastAsia="PMingLiU" w:hAnsi="Arial" w:cs="Arial"/>
          <w:sz w:val="23"/>
          <w:szCs w:val="23"/>
          <w:lang w:eastAsia="zh-TW"/>
        </w:rPr>
        <w:t>11</w:t>
      </w:r>
      <w:r>
        <w:rPr>
          <w:rFonts w:ascii="Arial" w:eastAsia="SimSun" w:hAnsi="Arial" w:cs="Arial" w:hint="eastAsia"/>
          <w:sz w:val="23"/>
          <w:szCs w:val="23"/>
          <w:lang w:eastAsia="zh-TW"/>
        </w:rPr>
        <w:t>節，也就是最後一節裡說：</w:t>
      </w:r>
    </w:p>
    <w:p w14:paraId="429C674A" w14:textId="77777777" w:rsidR="00200953" w:rsidRDefault="00814EED" w:rsidP="00A763BA">
      <w:pPr>
        <w:spacing w:before="240"/>
        <w:rPr>
          <w:rFonts w:ascii="Arial" w:eastAsia="SimSun" w:hAnsi="Arial" w:cs="Arial"/>
          <w:b/>
          <w:bCs/>
          <w:i/>
          <w:iCs/>
          <w:sz w:val="23"/>
          <w:szCs w:val="23"/>
          <w:lang w:eastAsia="zh-TW"/>
        </w:rPr>
      </w:pPr>
      <w:r>
        <w:rPr>
          <w:rFonts w:ascii="Arial" w:eastAsia="SimSun" w:hAnsi="Arial" w:cs="Arial" w:hint="eastAsia"/>
          <w:b/>
          <w:bCs/>
          <w:i/>
          <w:iCs/>
          <w:sz w:val="23"/>
          <w:szCs w:val="23"/>
          <w:lang w:eastAsia="zh-TW"/>
        </w:rPr>
        <w:t>何況這尼尼微大城，其中不能分辨左手右手的有十二萬多人，並有許多牲畜，我豈能不愛惜呢？</w:t>
      </w:r>
    </w:p>
    <w:p w14:paraId="05334AF1" w14:textId="77777777" w:rsidR="00200953" w:rsidRDefault="00814EED" w:rsidP="00A763BA">
      <w:pPr>
        <w:spacing w:before="240"/>
        <w:rPr>
          <w:rFonts w:ascii="Arial" w:eastAsia="SimSun" w:hAnsi="Arial" w:cs="Arial"/>
          <w:sz w:val="23"/>
          <w:szCs w:val="23"/>
          <w:lang w:eastAsia="zh-TW"/>
        </w:rPr>
      </w:pPr>
      <w:r>
        <w:rPr>
          <w:rFonts w:ascii="Arial" w:eastAsia="SimSun" w:hAnsi="Arial" w:cs="Arial" w:hint="eastAsia"/>
          <w:sz w:val="23"/>
          <w:szCs w:val="23"/>
          <w:lang w:eastAsia="zh-TW"/>
        </w:rPr>
        <w:t>這就是約拿書結束的地方。這是採用的一種很不尋常的方式來結束一卷書。使讀者感到很吊人胃口。</w:t>
      </w:r>
      <w:r w:rsidRPr="00967CE4">
        <w:rPr>
          <w:rFonts w:ascii="Arial" w:eastAsia="SimSun" w:hAnsi="Arial" w:cs="Arial" w:hint="eastAsia"/>
          <w:bCs/>
          <w:sz w:val="23"/>
          <w:szCs w:val="23"/>
          <w:lang w:eastAsia="zh-TW"/>
        </w:rPr>
        <w:t>這座城結局如何</w:t>
      </w:r>
      <w:r w:rsidRPr="00967CE4">
        <w:rPr>
          <w:rFonts w:ascii="Arial" w:eastAsia="SimSun" w:hAnsi="Arial" w:cs="Arial" w:hint="eastAsia"/>
          <w:sz w:val="23"/>
          <w:szCs w:val="23"/>
          <w:lang w:eastAsia="zh-TW"/>
        </w:rPr>
        <w:t>？</w:t>
      </w:r>
      <w:r>
        <w:rPr>
          <w:rFonts w:ascii="Arial" w:eastAsia="SimSun" w:hAnsi="Arial" w:cs="Arial" w:hint="eastAsia"/>
          <w:sz w:val="23"/>
          <w:szCs w:val="23"/>
          <w:lang w:eastAsia="zh-TW"/>
        </w:rPr>
        <w:t>有關神藉約拿向尼尼微宣告“再等四十日，尼尼微必傾覆了！”</w:t>
      </w:r>
      <w:r w:rsidRPr="00967CE4">
        <w:rPr>
          <w:rFonts w:ascii="Arial" w:eastAsia="SimSun" w:hAnsi="Arial" w:cs="Arial" w:hint="eastAsia"/>
          <w:bCs/>
          <w:sz w:val="23"/>
          <w:szCs w:val="23"/>
          <w:lang w:eastAsia="zh-TW"/>
        </w:rPr>
        <w:t>結果如何？</w:t>
      </w:r>
      <w:r>
        <w:rPr>
          <w:rFonts w:ascii="Arial" w:eastAsia="SimSun" w:hAnsi="Arial" w:cs="Arial" w:hint="eastAsia"/>
          <w:sz w:val="23"/>
          <w:szCs w:val="23"/>
          <w:lang w:eastAsia="zh-TW"/>
        </w:rPr>
        <w:t>我們一直想當然地認為既然尼尼微人悔改了，神就沒有照著吩咐約拿宣告的話毀滅這座城。我們一直想當然地認為</w:t>
      </w:r>
      <w:r w:rsidRPr="00814EED">
        <w:rPr>
          <w:rFonts w:ascii="Arial" w:eastAsia="PMingLiU" w:hAnsi="Arial" w:cs="Arial"/>
          <w:sz w:val="23"/>
          <w:szCs w:val="23"/>
          <w:lang w:eastAsia="zh-TW"/>
        </w:rPr>
        <w:t>40</w:t>
      </w:r>
      <w:r>
        <w:rPr>
          <w:rFonts w:ascii="Arial" w:eastAsia="SimSun" w:hAnsi="Arial" w:cs="Arial" w:hint="eastAsia"/>
          <w:sz w:val="23"/>
          <w:szCs w:val="23"/>
          <w:lang w:eastAsia="zh-TW"/>
        </w:rPr>
        <w:t>日來了又去，神沒有毀滅這座城，不把所說的災禍降與他們。我們斷定，神遵行了耶利米書</w:t>
      </w:r>
      <w:r w:rsidRPr="00814EED">
        <w:rPr>
          <w:rFonts w:ascii="Arial" w:eastAsia="PMingLiU" w:hAnsi="Arial" w:cs="Arial"/>
          <w:sz w:val="23"/>
          <w:szCs w:val="23"/>
          <w:lang w:eastAsia="zh-TW"/>
        </w:rPr>
        <w:t>18</w:t>
      </w:r>
      <w:r>
        <w:rPr>
          <w:rFonts w:ascii="Arial" w:eastAsia="SimSun" w:hAnsi="Arial" w:cs="Arial" w:hint="eastAsia"/>
          <w:sz w:val="23"/>
          <w:szCs w:val="23"/>
          <w:lang w:eastAsia="zh-TW"/>
        </w:rPr>
        <w:t>章</w:t>
      </w:r>
      <w:r w:rsidRPr="00814EED">
        <w:rPr>
          <w:rFonts w:ascii="Arial" w:eastAsia="PMingLiU" w:hAnsi="Arial" w:cs="Arial"/>
          <w:sz w:val="23"/>
          <w:szCs w:val="23"/>
          <w:lang w:eastAsia="zh-TW"/>
        </w:rPr>
        <w:t>8</w:t>
      </w:r>
      <w:r>
        <w:rPr>
          <w:rFonts w:ascii="Arial" w:eastAsia="SimSun" w:hAnsi="Arial" w:cs="Arial" w:hint="eastAsia"/>
          <w:sz w:val="23"/>
          <w:szCs w:val="23"/>
          <w:lang w:eastAsia="zh-TW"/>
        </w:rPr>
        <w:t>到</w:t>
      </w:r>
      <w:r w:rsidRPr="00814EED">
        <w:rPr>
          <w:rFonts w:ascii="Arial" w:eastAsia="PMingLiU" w:hAnsi="Arial" w:cs="Arial"/>
          <w:sz w:val="23"/>
          <w:szCs w:val="23"/>
          <w:lang w:eastAsia="zh-TW"/>
        </w:rPr>
        <w:t>10</w:t>
      </w:r>
      <w:r>
        <w:rPr>
          <w:rFonts w:ascii="Arial" w:eastAsia="SimSun" w:hAnsi="Arial" w:cs="Arial" w:hint="eastAsia"/>
          <w:sz w:val="23"/>
          <w:szCs w:val="23"/>
          <w:lang w:eastAsia="zh-TW"/>
        </w:rPr>
        <w:t>節裡立下的原則：</w:t>
      </w:r>
    </w:p>
    <w:p w14:paraId="1BCEB6DA" w14:textId="77777777" w:rsidR="00200953" w:rsidRDefault="00814EED" w:rsidP="00A763BA">
      <w:pPr>
        <w:spacing w:before="240"/>
        <w:rPr>
          <w:rFonts w:ascii="Arial" w:eastAsia="SimSun" w:hAnsi="Arial" w:cs="Arial"/>
          <w:b/>
          <w:bCs/>
          <w:i/>
          <w:iCs/>
          <w:sz w:val="23"/>
          <w:szCs w:val="23"/>
          <w:lang w:eastAsia="zh-TW"/>
        </w:rPr>
      </w:pPr>
      <w:r>
        <w:rPr>
          <w:rFonts w:ascii="Arial" w:eastAsia="SimSun" w:hAnsi="Arial" w:cs="Arial" w:hint="eastAsia"/>
          <w:b/>
          <w:bCs/>
          <w:i/>
          <w:iCs/>
          <w:sz w:val="23"/>
          <w:szCs w:val="23"/>
          <w:lang w:eastAsia="zh-TW"/>
        </w:rPr>
        <w:t>我所說的那一邦，若是轉意離開他們的罪，我就必後悔，不將我想要施行的災禍降與他們。我何時論到一邦一國，說要建立、栽植；他們若行我眼中看為惡的事，不聽從我的話，我就必後悔，不將我所說的福氣賜給他們。</w:t>
      </w:r>
    </w:p>
    <w:p w14:paraId="64497E9E" w14:textId="77777777" w:rsidR="00200953" w:rsidRDefault="00814EED" w:rsidP="00A763BA">
      <w:pPr>
        <w:pStyle w:val="BodyText"/>
        <w:spacing w:before="240" w:line="266" w:lineRule="exact"/>
        <w:ind w:left="0" w:right="100"/>
        <w:jc w:val="both"/>
        <w:rPr>
          <w:rFonts w:eastAsia="SimSun"/>
          <w:lang w:eastAsia="zh-TW"/>
        </w:rPr>
      </w:pPr>
      <w:r w:rsidRPr="00C44F74">
        <w:rPr>
          <w:rFonts w:eastAsia="SimSun" w:hint="eastAsia"/>
          <w:sz w:val="23"/>
          <w:szCs w:val="23"/>
          <w:lang w:eastAsia="zh-TW"/>
        </w:rPr>
        <w:t>看樣子，這就是神在約拿書裡遵守的聖經原則，這個原則允許神不毀滅尼尼微城。</w:t>
      </w:r>
    </w:p>
    <w:p w14:paraId="728B60CA" w14:textId="77777777" w:rsidR="00200953" w:rsidRDefault="00814EED" w:rsidP="00A763BA">
      <w:pPr>
        <w:pStyle w:val="BodyText"/>
        <w:spacing w:before="240" w:line="266" w:lineRule="exact"/>
        <w:ind w:left="0" w:right="100"/>
        <w:jc w:val="both"/>
        <w:rPr>
          <w:rFonts w:eastAsia="SimSun" w:cs="Arial"/>
          <w:sz w:val="23"/>
          <w:szCs w:val="23"/>
          <w:lang w:eastAsia="zh-TW"/>
        </w:rPr>
      </w:pPr>
      <w:r>
        <w:rPr>
          <w:rFonts w:eastAsia="SimSun" w:cs="Arial" w:hint="eastAsia"/>
          <w:sz w:val="23"/>
          <w:szCs w:val="23"/>
          <w:lang w:eastAsia="zh-TW"/>
        </w:rPr>
        <w:t>可是，如果最先神的命令“</w:t>
      </w:r>
      <w:r>
        <w:rPr>
          <w:rFonts w:eastAsia="SimSun" w:cs="Arial" w:hint="eastAsia"/>
          <w:i/>
          <w:iCs/>
          <w:sz w:val="23"/>
          <w:szCs w:val="23"/>
          <w:lang w:eastAsia="zh-TW"/>
        </w:rPr>
        <w:t>再等四十日，尼尼微必傾覆了</w:t>
      </w:r>
      <w:r>
        <w:rPr>
          <w:rFonts w:eastAsia="SimSun" w:cs="Arial" w:hint="eastAsia"/>
          <w:sz w:val="23"/>
          <w:szCs w:val="23"/>
          <w:lang w:eastAsia="zh-TW"/>
        </w:rPr>
        <w:t>！”與歷史上的尼尼微城無關，該怎麼辦？如果這是一個更深刻的牽涉整個世界的屬靈警戒，該怎麼辦？同樣，</w:t>
      </w:r>
      <w:r w:rsidRPr="00814EED">
        <w:rPr>
          <w:rFonts w:eastAsia="PMingLiU" w:cs="Arial"/>
          <w:sz w:val="23"/>
          <w:szCs w:val="23"/>
          <w:lang w:eastAsia="zh-TW"/>
        </w:rPr>
        <w:t xml:space="preserve">40 </w:t>
      </w:r>
      <w:r>
        <w:rPr>
          <w:rFonts w:eastAsia="SimSun" w:cs="Arial" w:hint="eastAsia"/>
          <w:sz w:val="23"/>
          <w:szCs w:val="23"/>
          <w:lang w:eastAsia="zh-TW"/>
        </w:rPr>
        <w:t>日這段時期是不是也意味著要從屬靈方面理解呢？在某種意義上，</w:t>
      </w:r>
      <w:r w:rsidRPr="00814EED">
        <w:rPr>
          <w:rFonts w:eastAsia="PMingLiU" w:cs="Arial"/>
          <w:sz w:val="23"/>
          <w:szCs w:val="23"/>
          <w:lang w:eastAsia="zh-TW"/>
        </w:rPr>
        <w:t>40</w:t>
      </w:r>
      <w:r>
        <w:rPr>
          <w:rFonts w:eastAsia="SimSun" w:cs="Arial" w:hint="eastAsia"/>
          <w:sz w:val="23"/>
          <w:szCs w:val="23"/>
          <w:lang w:eastAsia="zh-TW"/>
        </w:rPr>
        <w:t>天這段時期要遠遠超過實際</w:t>
      </w:r>
      <w:r w:rsidRPr="00814EED">
        <w:rPr>
          <w:rFonts w:eastAsia="PMingLiU" w:cs="Arial"/>
          <w:sz w:val="23"/>
          <w:szCs w:val="23"/>
          <w:lang w:eastAsia="zh-TW"/>
        </w:rPr>
        <w:t>40</w:t>
      </w:r>
      <w:r>
        <w:rPr>
          <w:rFonts w:eastAsia="SimSun" w:cs="Arial" w:hint="eastAsia"/>
          <w:sz w:val="23"/>
          <w:szCs w:val="23"/>
          <w:lang w:eastAsia="zh-TW"/>
        </w:rPr>
        <w:t>天。按照屬靈方面理解，</w:t>
      </w:r>
      <w:r w:rsidRPr="00814EED">
        <w:rPr>
          <w:rFonts w:eastAsia="PMingLiU" w:cs="Arial"/>
          <w:sz w:val="23"/>
          <w:szCs w:val="23"/>
          <w:lang w:eastAsia="zh-TW"/>
        </w:rPr>
        <w:t>40</w:t>
      </w:r>
      <w:r>
        <w:rPr>
          <w:rFonts w:eastAsia="SimSun" w:cs="Arial" w:hint="eastAsia"/>
          <w:sz w:val="23"/>
          <w:szCs w:val="23"/>
          <w:lang w:eastAsia="zh-TW"/>
        </w:rPr>
        <w:t>日這段時</w:t>
      </w:r>
      <w:r>
        <w:rPr>
          <w:rFonts w:eastAsia="SimSun" w:cs="Arial" w:hint="eastAsia"/>
          <w:sz w:val="23"/>
          <w:szCs w:val="23"/>
          <w:lang w:eastAsia="zh-TW"/>
        </w:rPr>
        <w:lastRenderedPageBreak/>
        <w:t>期還沒有結束。按照聖經，是不是有可能神會提出一個歷史宣告，就像我們在約拿書裡發現的，然而這個宣告實際上卻適用在屬靈層面呢？</w:t>
      </w:r>
    </w:p>
    <w:p w14:paraId="680D2D13" w14:textId="77777777" w:rsidR="00200953" w:rsidRDefault="00814EED" w:rsidP="00A763BA">
      <w:pPr>
        <w:spacing w:before="240"/>
        <w:rPr>
          <w:rFonts w:ascii="Arial" w:eastAsia="SimSun" w:hAnsi="Arial" w:cs="Arial"/>
          <w:sz w:val="23"/>
          <w:szCs w:val="23"/>
          <w:lang w:eastAsia="zh-TW"/>
        </w:rPr>
      </w:pPr>
      <w:r>
        <w:rPr>
          <w:rFonts w:ascii="Arial" w:eastAsia="SimSun" w:hAnsi="Arial" w:cs="Arial" w:hint="eastAsia"/>
          <w:sz w:val="23"/>
          <w:szCs w:val="23"/>
          <w:lang w:eastAsia="zh-TW"/>
        </w:rPr>
        <w:t>是的，確實如此。神在祂的話語裡頒佈了一些誡命。這些誡命，我們認為在物質層面上適用，然而它們卻根本不</w:t>
      </w:r>
      <w:r w:rsidRPr="00943363">
        <w:rPr>
          <w:rFonts w:ascii="Arial" w:eastAsia="SimSun" w:hAnsi="Arial" w:cs="Arial" w:hint="eastAsia"/>
          <w:bCs/>
          <w:sz w:val="23"/>
          <w:szCs w:val="23"/>
          <w:lang w:eastAsia="zh-TW"/>
        </w:rPr>
        <w:t>適用</w:t>
      </w:r>
      <w:r>
        <w:rPr>
          <w:rFonts w:ascii="Arial" w:eastAsia="SimSun" w:hAnsi="Arial" w:cs="Arial" w:hint="eastAsia"/>
          <w:sz w:val="23"/>
          <w:szCs w:val="23"/>
          <w:lang w:eastAsia="zh-TW"/>
        </w:rPr>
        <w:t>在物質層面。我們來看這樣一個例子，當時這個誡命，神是對以色列國說的，以色列國是象徵新約教會的。聖經在申命記</w:t>
      </w:r>
      <w:r w:rsidRPr="00814EED">
        <w:rPr>
          <w:rFonts w:ascii="Arial" w:eastAsia="PMingLiU" w:hAnsi="Arial" w:cs="Arial"/>
          <w:sz w:val="23"/>
          <w:szCs w:val="23"/>
          <w:lang w:eastAsia="zh-TW"/>
        </w:rPr>
        <w:t>28</w:t>
      </w:r>
      <w:r>
        <w:rPr>
          <w:rFonts w:ascii="Arial" w:eastAsia="SimSun" w:hAnsi="Arial" w:cs="Arial" w:hint="eastAsia"/>
          <w:sz w:val="23"/>
          <w:szCs w:val="23"/>
          <w:lang w:eastAsia="zh-TW"/>
        </w:rPr>
        <w:t>章</w:t>
      </w:r>
      <w:r w:rsidRPr="00814EED">
        <w:rPr>
          <w:rFonts w:ascii="Arial" w:eastAsia="PMingLiU" w:hAnsi="Arial" w:cs="Arial"/>
          <w:sz w:val="23"/>
          <w:szCs w:val="23"/>
          <w:lang w:eastAsia="zh-TW"/>
        </w:rPr>
        <w:t>68</w:t>
      </w:r>
      <w:r>
        <w:rPr>
          <w:rFonts w:ascii="Arial" w:eastAsia="SimSun" w:hAnsi="Arial" w:cs="Arial" w:hint="eastAsia"/>
          <w:sz w:val="23"/>
          <w:szCs w:val="23"/>
          <w:lang w:eastAsia="zh-TW"/>
        </w:rPr>
        <w:t>節裡說：</w:t>
      </w:r>
    </w:p>
    <w:p w14:paraId="5C87304E" w14:textId="77777777" w:rsidR="00200953" w:rsidRPr="00A763BA" w:rsidRDefault="00814EED" w:rsidP="00A763BA">
      <w:pPr>
        <w:spacing w:before="240"/>
        <w:rPr>
          <w:rFonts w:ascii="Arial" w:eastAsia="SimSun" w:hAnsi="Arial" w:cs="Arial"/>
          <w:b/>
          <w:bCs/>
          <w:i/>
          <w:iCs/>
          <w:sz w:val="23"/>
          <w:szCs w:val="23"/>
          <w:lang w:eastAsia="zh-TW"/>
        </w:rPr>
      </w:pPr>
      <w:r>
        <w:rPr>
          <w:rFonts w:ascii="Arial" w:eastAsia="SimSun" w:hAnsi="Arial" w:cs="Arial" w:hint="eastAsia"/>
          <w:b/>
          <w:bCs/>
          <w:i/>
          <w:iCs/>
          <w:sz w:val="23"/>
          <w:szCs w:val="23"/>
          <w:lang w:eastAsia="zh-TW"/>
        </w:rPr>
        <w:t>耶和華必使你坐船回埃及去，走我曾告訴你不得再見的路；在那裡你必賣己身與仇敵作奴婢，卻無人買。</w:t>
      </w:r>
    </w:p>
    <w:p w14:paraId="49550A96" w14:textId="77777777" w:rsidR="00200953" w:rsidRDefault="00814EED" w:rsidP="00A763BA">
      <w:pPr>
        <w:spacing w:before="240"/>
        <w:rPr>
          <w:rFonts w:ascii="Arial" w:eastAsia="SimSun" w:hAnsi="Arial" w:cs="Arial"/>
          <w:sz w:val="23"/>
          <w:szCs w:val="23"/>
          <w:lang w:eastAsia="zh-TW"/>
        </w:rPr>
      </w:pPr>
      <w:r>
        <w:rPr>
          <w:rFonts w:ascii="Arial" w:eastAsia="SimSun" w:hAnsi="Arial" w:cs="Arial" w:hint="eastAsia"/>
          <w:sz w:val="23"/>
          <w:szCs w:val="23"/>
          <w:lang w:eastAsia="zh-TW"/>
        </w:rPr>
        <w:t>在這節經文裡，神是對以色列說話。祂在說以色列人違逆誡命要受刑罰，要使他們再坐船回埃及去。以色列肯定違逆神的誡命到了受神懲罰的程度。然而，有誰能透露聖經裡哪兒可以找到那章經文那節經文說：神使以色列人坐船回埃及，然後下了船，又回到埃及作了僕婢呢？你必定找不到這樣一節經文，因為這樣的一節經文不存在。然而，這節經文不是說這件事可能會發生在以色列頭上，而是說必定會發生。這是一個就事論事的闡述：“</w:t>
      </w:r>
      <w:r>
        <w:rPr>
          <w:rFonts w:ascii="Arial" w:eastAsia="SimSun" w:hAnsi="Arial" w:cs="Arial" w:hint="eastAsia"/>
          <w:i/>
          <w:iCs/>
          <w:sz w:val="23"/>
          <w:szCs w:val="23"/>
          <w:lang w:eastAsia="zh-TW"/>
        </w:rPr>
        <w:t>耶和華必使你坐船回埃及去。</w:t>
      </w:r>
      <w:r>
        <w:rPr>
          <w:rFonts w:ascii="Arial" w:eastAsia="SimSun" w:hAnsi="Arial" w:cs="Arial" w:hint="eastAsia"/>
          <w:sz w:val="23"/>
          <w:szCs w:val="23"/>
          <w:lang w:eastAsia="zh-TW"/>
        </w:rPr>
        <w:t>”這個陳述不真實嗎？不，絕對真實。這是神的話語。因此一定是真實的。然而，應驗卻不是指字面意義上。這個陳述在屬靈層面上應驗了。以色列人象徵什麼？以色列人象徵有形教會，神在使徒行傳</w:t>
      </w:r>
      <w:r w:rsidRPr="00814EED">
        <w:rPr>
          <w:rFonts w:ascii="Arial" w:eastAsia="PMingLiU" w:hAnsi="Arial" w:cs="Arial"/>
          <w:sz w:val="23"/>
          <w:szCs w:val="23"/>
          <w:lang w:eastAsia="zh-TW"/>
        </w:rPr>
        <w:t>27</w:t>
      </w:r>
      <w:r>
        <w:rPr>
          <w:rFonts w:ascii="Arial" w:eastAsia="SimSun" w:hAnsi="Arial" w:cs="Arial" w:hint="eastAsia"/>
          <w:sz w:val="23"/>
          <w:szCs w:val="23"/>
          <w:lang w:eastAsia="zh-TW"/>
        </w:rPr>
        <w:t>章裡確實將有形教會比作船。在那裡，船隻毀滅描寫教會時代結束。在大災難期間，神的靈離開了眾教會。現在仍然留在教會裡的那些人被帶到哪兒了？他們被帶回了屬靈埃及，或屬靈捆綁。因為在眾教會裡，救恩結束了，撒旦（經常由法老象徵）在</w:t>
      </w:r>
      <w:r w:rsidRPr="00814EED">
        <w:rPr>
          <w:rFonts w:ascii="Arial" w:eastAsia="PMingLiU" w:hAnsi="Arial" w:cs="Arial"/>
          <w:sz w:val="23"/>
          <w:szCs w:val="23"/>
          <w:lang w:eastAsia="zh-TW"/>
        </w:rPr>
        <w:t>23</w:t>
      </w:r>
      <w:r>
        <w:rPr>
          <w:rFonts w:ascii="Arial" w:eastAsia="SimSun" w:hAnsi="Arial" w:cs="Arial" w:hint="eastAsia"/>
          <w:sz w:val="23"/>
          <w:szCs w:val="23"/>
          <w:lang w:eastAsia="zh-TW"/>
        </w:rPr>
        <w:t>年大災難時期裡在眾教會裡統治，就如聖經在啟示錄</w:t>
      </w:r>
      <w:r w:rsidRPr="00814EED">
        <w:rPr>
          <w:rFonts w:ascii="Arial" w:eastAsia="PMingLiU" w:hAnsi="Arial" w:cs="Arial"/>
          <w:sz w:val="23"/>
          <w:szCs w:val="23"/>
          <w:lang w:eastAsia="zh-TW"/>
        </w:rPr>
        <w:t>11</w:t>
      </w:r>
      <w:r>
        <w:rPr>
          <w:rFonts w:ascii="Arial" w:eastAsia="SimSun" w:hAnsi="Arial" w:cs="Arial" w:hint="eastAsia"/>
          <w:sz w:val="23"/>
          <w:szCs w:val="23"/>
          <w:lang w:eastAsia="zh-TW"/>
        </w:rPr>
        <w:t>章</w:t>
      </w:r>
      <w:r w:rsidRPr="00814EED">
        <w:rPr>
          <w:rFonts w:ascii="Arial" w:eastAsia="PMingLiU" w:hAnsi="Arial" w:cs="Arial"/>
          <w:sz w:val="23"/>
          <w:szCs w:val="23"/>
          <w:lang w:eastAsia="zh-TW"/>
        </w:rPr>
        <w:t>7</w:t>
      </w:r>
      <w:r>
        <w:rPr>
          <w:rFonts w:ascii="Arial" w:eastAsia="SimSun" w:hAnsi="Arial" w:cs="Arial" w:hint="eastAsia"/>
          <w:sz w:val="23"/>
          <w:szCs w:val="23"/>
          <w:lang w:eastAsia="zh-TW"/>
        </w:rPr>
        <w:t>到</w:t>
      </w:r>
      <w:r w:rsidRPr="00814EED">
        <w:rPr>
          <w:rFonts w:ascii="Arial" w:eastAsia="PMingLiU" w:hAnsi="Arial" w:cs="Arial"/>
          <w:sz w:val="23"/>
          <w:szCs w:val="23"/>
          <w:lang w:eastAsia="zh-TW"/>
        </w:rPr>
        <w:t>8</w:t>
      </w:r>
      <w:r>
        <w:rPr>
          <w:rFonts w:ascii="Arial" w:eastAsia="SimSun" w:hAnsi="Arial" w:cs="Arial" w:hint="eastAsia"/>
          <w:sz w:val="23"/>
          <w:szCs w:val="23"/>
          <w:lang w:eastAsia="zh-TW"/>
        </w:rPr>
        <w:t>節裡說：</w:t>
      </w:r>
    </w:p>
    <w:p w14:paraId="5E83E5B2" w14:textId="77777777" w:rsidR="00200953" w:rsidRDefault="00814EED" w:rsidP="00A763BA">
      <w:pPr>
        <w:spacing w:before="240"/>
        <w:rPr>
          <w:rFonts w:ascii="Arial" w:eastAsia="SimSun" w:hAnsi="Arial" w:cs="Arial"/>
          <w:b/>
          <w:bCs/>
          <w:i/>
          <w:iCs/>
          <w:sz w:val="23"/>
          <w:szCs w:val="23"/>
          <w:lang w:eastAsia="zh-TW"/>
        </w:rPr>
      </w:pPr>
      <w:r>
        <w:rPr>
          <w:rFonts w:ascii="Arial" w:eastAsia="SimSun" w:hAnsi="Arial" w:cs="Arial" w:hint="eastAsia"/>
          <w:b/>
          <w:bCs/>
          <w:i/>
          <w:iCs/>
          <w:sz w:val="23"/>
          <w:szCs w:val="23"/>
          <w:lang w:eastAsia="zh-TW"/>
        </w:rPr>
        <w:t>他們作完見證的時候，那從無底坑裡上來的獸必與他們交戰，並且得勝，把他們殺了。他們的屍首就倒在大城裡的街上；這城按著靈意叫所多瑪，又叫埃及，就是他們的主釘十字架之處。</w:t>
      </w:r>
    </w:p>
    <w:p w14:paraId="050FC944" w14:textId="77777777" w:rsidR="00200953" w:rsidRDefault="00814EED" w:rsidP="00A763BA">
      <w:pPr>
        <w:spacing w:before="240"/>
        <w:rPr>
          <w:rFonts w:ascii="Arial" w:eastAsia="SimSun" w:hAnsi="Arial" w:cs="Arial"/>
          <w:sz w:val="23"/>
          <w:szCs w:val="23"/>
          <w:lang w:eastAsia="zh-TW"/>
        </w:rPr>
      </w:pPr>
      <w:r>
        <w:rPr>
          <w:rFonts w:ascii="Arial" w:eastAsia="SimSun" w:hAnsi="Arial" w:cs="Arial" w:hint="eastAsia"/>
          <w:sz w:val="23"/>
          <w:szCs w:val="23"/>
          <w:lang w:eastAsia="zh-TW"/>
        </w:rPr>
        <w:t>由以色列人象徵的眾教會的人，重新回到罪和撒旦的捆綁。這就仿佛古以色列人重新回到埃及，回到捆綁之家。因此，申命記</w:t>
      </w:r>
      <w:r w:rsidRPr="00814EED">
        <w:rPr>
          <w:rFonts w:ascii="Arial" w:eastAsia="PMingLiU" w:hAnsi="Arial" w:cs="Arial"/>
          <w:sz w:val="23"/>
          <w:szCs w:val="23"/>
          <w:lang w:eastAsia="zh-TW"/>
        </w:rPr>
        <w:t>28</w:t>
      </w:r>
      <w:r>
        <w:rPr>
          <w:rFonts w:ascii="Arial" w:eastAsia="SimSun" w:hAnsi="Arial" w:cs="Arial" w:hint="eastAsia"/>
          <w:sz w:val="23"/>
          <w:szCs w:val="23"/>
          <w:lang w:eastAsia="zh-TW"/>
        </w:rPr>
        <w:t>章</w:t>
      </w:r>
      <w:r w:rsidRPr="00814EED">
        <w:rPr>
          <w:rFonts w:ascii="Arial" w:eastAsia="PMingLiU" w:hAnsi="Arial" w:cs="Arial"/>
          <w:sz w:val="23"/>
          <w:szCs w:val="23"/>
          <w:lang w:eastAsia="zh-TW"/>
        </w:rPr>
        <w:t>68</w:t>
      </w:r>
      <w:r>
        <w:rPr>
          <w:rFonts w:ascii="Arial" w:eastAsia="SimSun" w:hAnsi="Arial" w:cs="Arial" w:hint="eastAsia"/>
          <w:sz w:val="23"/>
          <w:szCs w:val="23"/>
          <w:lang w:eastAsia="zh-TW"/>
        </w:rPr>
        <w:t>節這個誡命，具有屬靈意義。確實，神在屬靈意義上應驗了這個誡命。</w:t>
      </w:r>
    </w:p>
    <w:p w14:paraId="49A8E2E2" w14:textId="77777777" w:rsidR="00200953" w:rsidRPr="00B71C09" w:rsidRDefault="00814EED" w:rsidP="00A763BA">
      <w:pPr>
        <w:pStyle w:val="BodyText"/>
        <w:spacing w:before="240" w:line="266" w:lineRule="exact"/>
        <w:ind w:left="0" w:right="101"/>
        <w:jc w:val="both"/>
        <w:rPr>
          <w:rFonts w:asciiTheme="majorEastAsia" w:eastAsiaTheme="majorEastAsia" w:hAnsiTheme="majorEastAsia"/>
          <w:sz w:val="23"/>
          <w:szCs w:val="23"/>
          <w:lang w:eastAsia="zh-TW"/>
        </w:rPr>
      </w:pPr>
      <w:r w:rsidRPr="00B71C09">
        <w:rPr>
          <w:rFonts w:asciiTheme="majorEastAsia" w:eastAsiaTheme="majorEastAsia" w:hAnsiTheme="majorEastAsia" w:hint="eastAsia"/>
          <w:sz w:val="23"/>
          <w:szCs w:val="23"/>
          <w:lang w:eastAsia="zh-TW"/>
        </w:rPr>
        <w:t>照樣，如果神說“再等四十日，尼尼微必傾覆了！”然而神卻沒有在物質意義上，等</w:t>
      </w:r>
      <w:r w:rsidRPr="00814EED">
        <w:rPr>
          <w:rFonts w:asciiTheme="majorEastAsia" w:eastAsia="PMingLiU" w:hAnsiTheme="majorEastAsia"/>
          <w:sz w:val="23"/>
          <w:szCs w:val="23"/>
          <w:lang w:eastAsia="zh-TW"/>
        </w:rPr>
        <w:t>40</w:t>
      </w:r>
      <w:r w:rsidRPr="00B71C09">
        <w:rPr>
          <w:rFonts w:asciiTheme="majorEastAsia" w:eastAsiaTheme="majorEastAsia" w:hAnsiTheme="majorEastAsia" w:hint="eastAsia"/>
          <w:sz w:val="23"/>
          <w:szCs w:val="23"/>
          <w:lang w:eastAsia="zh-TW"/>
        </w:rPr>
        <w:t>天過後毀滅歷史上的尼尼微城</w:t>
      </w:r>
      <w:r>
        <w:rPr>
          <w:rFonts w:asciiTheme="majorEastAsia" w:eastAsiaTheme="majorEastAsia" w:hAnsiTheme="majorEastAsia" w:hint="eastAsia"/>
          <w:sz w:val="23"/>
          <w:szCs w:val="23"/>
          <w:lang w:eastAsia="zh-TW"/>
        </w:rPr>
        <w:t>，</w:t>
      </w:r>
      <w:r w:rsidRPr="00B71C09">
        <w:rPr>
          <w:rFonts w:asciiTheme="majorEastAsia" w:eastAsiaTheme="majorEastAsia" w:hAnsiTheme="majorEastAsia" w:hint="eastAsia"/>
          <w:sz w:val="23"/>
          <w:szCs w:val="23"/>
          <w:lang w:eastAsia="zh-TW"/>
        </w:rPr>
        <w:t>而是在</w:t>
      </w:r>
      <w:r w:rsidRPr="00814EED">
        <w:rPr>
          <w:rFonts w:asciiTheme="majorEastAsia" w:eastAsia="PMingLiU" w:hAnsiTheme="majorEastAsia"/>
          <w:sz w:val="23"/>
          <w:szCs w:val="23"/>
          <w:lang w:eastAsia="zh-TW"/>
        </w:rPr>
        <w:t>40</w:t>
      </w:r>
      <w:r w:rsidRPr="00B71C09">
        <w:rPr>
          <w:rFonts w:asciiTheme="majorEastAsia" w:eastAsiaTheme="majorEastAsia" w:hAnsiTheme="majorEastAsia" w:hint="eastAsia"/>
          <w:sz w:val="23"/>
          <w:szCs w:val="23"/>
          <w:lang w:eastAsia="zh-TW"/>
        </w:rPr>
        <w:t>天時間表在屬靈上代表的那段時期結束後，必毀滅整個世界。祂</w:t>
      </w:r>
      <w:r>
        <w:rPr>
          <w:rFonts w:asciiTheme="majorEastAsia" w:eastAsiaTheme="majorEastAsia" w:hAnsiTheme="majorEastAsia" w:hint="eastAsia"/>
          <w:sz w:val="23"/>
          <w:szCs w:val="23"/>
          <w:lang w:eastAsia="zh-TW"/>
        </w:rPr>
        <w:t>就</w:t>
      </w:r>
      <w:r w:rsidRPr="00B71C09">
        <w:rPr>
          <w:rFonts w:asciiTheme="majorEastAsia" w:eastAsiaTheme="majorEastAsia" w:hAnsiTheme="majorEastAsia" w:hint="eastAsia"/>
          <w:bCs/>
          <w:sz w:val="23"/>
          <w:szCs w:val="23"/>
          <w:lang w:eastAsia="zh-TW"/>
        </w:rPr>
        <w:t>應驗</w:t>
      </w:r>
      <w:r>
        <w:rPr>
          <w:rFonts w:asciiTheme="majorEastAsia" w:eastAsiaTheme="majorEastAsia" w:hAnsiTheme="majorEastAsia" w:hint="eastAsia"/>
          <w:bCs/>
          <w:sz w:val="23"/>
          <w:szCs w:val="23"/>
          <w:lang w:eastAsia="zh-TW"/>
        </w:rPr>
        <w:t>了祂</w:t>
      </w:r>
      <w:r w:rsidRPr="00B71C09">
        <w:rPr>
          <w:rFonts w:asciiTheme="majorEastAsia" w:eastAsiaTheme="majorEastAsia" w:hAnsiTheme="majorEastAsia" w:hint="eastAsia"/>
          <w:sz w:val="23"/>
          <w:szCs w:val="23"/>
          <w:lang w:eastAsia="zh-TW"/>
        </w:rPr>
        <w:t>曾吩咐約拿宣告的話。祂必</w:t>
      </w:r>
      <w:r w:rsidRPr="00B71C09">
        <w:rPr>
          <w:rFonts w:asciiTheme="majorEastAsia" w:eastAsiaTheme="majorEastAsia" w:hAnsiTheme="majorEastAsia" w:hint="eastAsia"/>
          <w:bCs/>
          <w:sz w:val="23"/>
          <w:szCs w:val="23"/>
          <w:lang w:eastAsia="zh-TW"/>
        </w:rPr>
        <w:t>成就</w:t>
      </w:r>
      <w:r w:rsidRPr="00B71C09">
        <w:rPr>
          <w:rFonts w:asciiTheme="majorEastAsia" w:eastAsiaTheme="majorEastAsia" w:hAnsiTheme="majorEastAsia" w:hint="eastAsia"/>
          <w:sz w:val="23"/>
          <w:szCs w:val="23"/>
          <w:lang w:eastAsia="zh-TW"/>
        </w:rPr>
        <w:t>祂所說祂必行的話！</w:t>
      </w:r>
    </w:p>
    <w:p w14:paraId="6F14E63E" w14:textId="77777777" w:rsidR="00200953" w:rsidRPr="00B71C09" w:rsidRDefault="00814EED" w:rsidP="00A763BA">
      <w:pPr>
        <w:pStyle w:val="BodyText"/>
        <w:spacing w:before="240" w:line="266" w:lineRule="exact"/>
        <w:ind w:left="0" w:right="101"/>
        <w:jc w:val="both"/>
        <w:rPr>
          <w:rFonts w:asciiTheme="majorEastAsia" w:eastAsiaTheme="majorEastAsia" w:hAnsiTheme="majorEastAsia"/>
          <w:sz w:val="23"/>
          <w:szCs w:val="23"/>
          <w:lang w:eastAsia="zh-TW"/>
        </w:rPr>
      </w:pPr>
      <w:r w:rsidRPr="00B71C09">
        <w:rPr>
          <w:rFonts w:asciiTheme="majorEastAsia" w:eastAsiaTheme="majorEastAsia" w:hAnsiTheme="majorEastAsia" w:hint="eastAsia"/>
          <w:sz w:val="23"/>
          <w:szCs w:val="23"/>
          <w:lang w:eastAsia="zh-TW"/>
        </w:rPr>
        <w:t>我們看到約拿書</w:t>
      </w:r>
      <w:r w:rsidRPr="00814EED">
        <w:rPr>
          <w:rFonts w:asciiTheme="majorEastAsia" w:eastAsia="PMingLiU" w:hAnsiTheme="majorEastAsia"/>
          <w:sz w:val="23"/>
          <w:szCs w:val="23"/>
          <w:lang w:eastAsia="zh-TW"/>
        </w:rPr>
        <w:t>1</w:t>
      </w:r>
      <w:r w:rsidRPr="00B71C09">
        <w:rPr>
          <w:rFonts w:asciiTheme="majorEastAsia" w:eastAsiaTheme="majorEastAsia" w:hAnsiTheme="majorEastAsia" w:hint="eastAsia"/>
          <w:sz w:val="23"/>
          <w:szCs w:val="23"/>
          <w:lang w:eastAsia="zh-TW"/>
        </w:rPr>
        <w:t>章和</w:t>
      </w:r>
      <w:r w:rsidRPr="00814EED">
        <w:rPr>
          <w:rFonts w:asciiTheme="majorEastAsia" w:eastAsia="PMingLiU" w:hAnsiTheme="majorEastAsia"/>
          <w:sz w:val="23"/>
          <w:szCs w:val="23"/>
          <w:lang w:eastAsia="zh-TW"/>
        </w:rPr>
        <w:t>2</w:t>
      </w:r>
      <w:r w:rsidRPr="00B71C09">
        <w:rPr>
          <w:rFonts w:asciiTheme="majorEastAsia" w:eastAsiaTheme="majorEastAsia" w:hAnsiTheme="majorEastAsia" w:hint="eastAsia"/>
          <w:sz w:val="23"/>
          <w:szCs w:val="23"/>
          <w:lang w:eastAsia="zh-TW"/>
        </w:rPr>
        <w:t>章包含基督頭一次降臨的</w:t>
      </w:r>
      <w:r w:rsidRPr="00814EED">
        <w:rPr>
          <w:rFonts w:asciiTheme="majorEastAsia" w:eastAsia="PMingLiU" w:hAnsiTheme="majorEastAsia"/>
          <w:sz w:val="23"/>
          <w:szCs w:val="23"/>
          <w:lang w:eastAsia="zh-TW"/>
        </w:rPr>
        <w:t>40</w:t>
      </w:r>
      <w:r w:rsidRPr="00B71C09">
        <w:rPr>
          <w:rFonts w:asciiTheme="majorEastAsia" w:eastAsiaTheme="majorEastAsia" w:hAnsiTheme="majorEastAsia" w:hint="eastAsia"/>
          <w:sz w:val="23"/>
          <w:szCs w:val="23"/>
          <w:lang w:eastAsia="zh-TW"/>
        </w:rPr>
        <w:t>年時間表。基督頭一次降臨等同神頭一次吩咐約拿往尼尼微（世界）大城去的誡命。約拿書</w:t>
      </w:r>
      <w:r w:rsidRPr="00814EED">
        <w:rPr>
          <w:rFonts w:asciiTheme="majorEastAsia" w:eastAsia="PMingLiU" w:hAnsiTheme="majorEastAsia"/>
          <w:sz w:val="23"/>
          <w:szCs w:val="23"/>
          <w:lang w:eastAsia="zh-TW"/>
        </w:rPr>
        <w:t>3</w:t>
      </w:r>
      <w:r w:rsidRPr="00B71C09">
        <w:rPr>
          <w:rFonts w:asciiTheme="majorEastAsia" w:eastAsiaTheme="majorEastAsia" w:hAnsiTheme="majorEastAsia" w:hint="eastAsia"/>
          <w:sz w:val="23"/>
          <w:szCs w:val="23"/>
          <w:lang w:eastAsia="zh-TW"/>
        </w:rPr>
        <w:t>章和</w:t>
      </w:r>
      <w:r w:rsidRPr="00814EED">
        <w:rPr>
          <w:rFonts w:asciiTheme="majorEastAsia" w:eastAsia="PMingLiU" w:hAnsiTheme="majorEastAsia"/>
          <w:sz w:val="23"/>
          <w:szCs w:val="23"/>
          <w:lang w:eastAsia="zh-TW"/>
        </w:rPr>
        <w:t>4</w:t>
      </w:r>
      <w:r w:rsidRPr="00B71C09">
        <w:rPr>
          <w:rFonts w:asciiTheme="majorEastAsia" w:eastAsiaTheme="majorEastAsia" w:hAnsiTheme="majorEastAsia" w:hint="eastAsia"/>
          <w:sz w:val="23"/>
          <w:szCs w:val="23"/>
          <w:lang w:eastAsia="zh-TW"/>
        </w:rPr>
        <w:t>章包含神二次吩咐約拿往尼尼微去的誡命。約拿書</w:t>
      </w:r>
      <w:r w:rsidRPr="00814EED">
        <w:rPr>
          <w:rFonts w:asciiTheme="majorEastAsia" w:eastAsia="PMingLiU" w:hAnsiTheme="majorEastAsia"/>
          <w:sz w:val="23"/>
          <w:szCs w:val="23"/>
          <w:lang w:eastAsia="zh-TW"/>
        </w:rPr>
        <w:t>3</w:t>
      </w:r>
      <w:r w:rsidRPr="00B71C09">
        <w:rPr>
          <w:rFonts w:asciiTheme="majorEastAsia" w:eastAsiaTheme="majorEastAsia" w:hAnsiTheme="majorEastAsia" w:hint="eastAsia"/>
          <w:sz w:val="23"/>
          <w:szCs w:val="23"/>
          <w:lang w:eastAsia="zh-TW"/>
        </w:rPr>
        <w:t>章</w:t>
      </w:r>
      <w:r w:rsidRPr="00814EED">
        <w:rPr>
          <w:rFonts w:asciiTheme="majorEastAsia" w:eastAsia="PMingLiU" w:hAnsiTheme="majorEastAsia"/>
          <w:sz w:val="23"/>
          <w:szCs w:val="23"/>
          <w:lang w:eastAsia="zh-TW"/>
        </w:rPr>
        <w:t>1</w:t>
      </w:r>
      <w:r w:rsidRPr="00B71C09">
        <w:rPr>
          <w:rFonts w:asciiTheme="majorEastAsia" w:eastAsiaTheme="majorEastAsia" w:hAnsiTheme="majorEastAsia" w:hint="eastAsia"/>
          <w:sz w:val="23"/>
          <w:szCs w:val="23"/>
          <w:lang w:eastAsia="zh-TW"/>
        </w:rPr>
        <w:t>節裡給出了這個誡命：</w:t>
      </w:r>
    </w:p>
    <w:p w14:paraId="0FD1D92E" w14:textId="77777777" w:rsidR="00200953" w:rsidRPr="00B71C09" w:rsidRDefault="00814EED" w:rsidP="00A763BA">
      <w:pPr>
        <w:pStyle w:val="BodyText"/>
        <w:spacing w:before="240" w:line="266" w:lineRule="exact"/>
        <w:ind w:left="0" w:right="101"/>
        <w:jc w:val="both"/>
        <w:rPr>
          <w:rFonts w:asciiTheme="majorEastAsia" w:eastAsiaTheme="majorEastAsia" w:hAnsiTheme="majorEastAsia"/>
          <w:sz w:val="23"/>
          <w:szCs w:val="23"/>
          <w:lang w:eastAsia="zh-TW"/>
        </w:rPr>
      </w:pPr>
      <w:r w:rsidRPr="00B71C09">
        <w:rPr>
          <w:rFonts w:asciiTheme="majorEastAsia" w:eastAsiaTheme="majorEastAsia" w:hAnsiTheme="majorEastAsia" w:hint="eastAsia"/>
          <w:b/>
          <w:bCs/>
          <w:i/>
          <w:iCs/>
          <w:sz w:val="23"/>
          <w:szCs w:val="23"/>
          <w:lang w:eastAsia="zh-TW"/>
        </w:rPr>
        <w:t>耶和華的話，二次臨到約拿說：“你起來！往尼尼微大城去，向其中的居民宣告我所吩咐你的話。</w:t>
      </w:r>
      <w:r w:rsidRPr="00B71C09">
        <w:rPr>
          <w:rFonts w:asciiTheme="majorEastAsia" w:eastAsiaTheme="majorEastAsia" w:hAnsiTheme="majorEastAsia" w:hint="eastAsia"/>
          <w:sz w:val="23"/>
          <w:szCs w:val="23"/>
          <w:lang w:eastAsia="zh-TW"/>
        </w:rPr>
        <w:t>”</w:t>
      </w:r>
    </w:p>
    <w:p w14:paraId="0085688C" w14:textId="77777777" w:rsidR="00200953" w:rsidRPr="00B71C09" w:rsidRDefault="00814EED" w:rsidP="00A763BA">
      <w:pPr>
        <w:pStyle w:val="BodyText"/>
        <w:spacing w:before="240" w:line="266" w:lineRule="exact"/>
        <w:ind w:left="0" w:right="101"/>
        <w:jc w:val="both"/>
        <w:rPr>
          <w:rFonts w:asciiTheme="majorEastAsia" w:eastAsiaTheme="majorEastAsia" w:hAnsiTheme="majorEastAsia"/>
          <w:sz w:val="23"/>
          <w:szCs w:val="23"/>
          <w:lang w:eastAsia="zh-TW"/>
        </w:rPr>
      </w:pPr>
      <w:r w:rsidRPr="00B71C09">
        <w:rPr>
          <w:rFonts w:asciiTheme="majorEastAsia" w:eastAsiaTheme="majorEastAsia" w:hAnsiTheme="majorEastAsia" w:hint="eastAsia"/>
          <w:sz w:val="23"/>
          <w:szCs w:val="23"/>
          <w:lang w:eastAsia="zh-TW"/>
        </w:rPr>
        <w:t>然後，約拿進城走了一日。可是尼尼微這城有幾日的路程呢？聖經說有三日的路程。你若進城走了一日，而整座城有三日的路程，你的足跡遍佈了這座城的多少地方呢？遍佈了這座城的“三分之一”。我們閱讀聖經，發現神首先要考慮的向來就是將祂的福音帶給祂的選民。等最後一位選民得救以後，馬太福音</w:t>
      </w:r>
      <w:r w:rsidRPr="00814EED">
        <w:rPr>
          <w:rFonts w:asciiTheme="majorEastAsia" w:eastAsia="PMingLiU" w:hAnsiTheme="majorEastAsia"/>
          <w:sz w:val="23"/>
          <w:szCs w:val="23"/>
          <w:lang w:eastAsia="zh-TW"/>
        </w:rPr>
        <w:t>28:9</w:t>
      </w:r>
      <w:r w:rsidRPr="00B71C09">
        <w:rPr>
          <w:rFonts w:asciiTheme="majorEastAsia" w:eastAsiaTheme="majorEastAsia" w:hAnsiTheme="majorEastAsia" w:hint="eastAsia"/>
          <w:sz w:val="23"/>
          <w:szCs w:val="23"/>
          <w:lang w:eastAsia="zh-TW"/>
        </w:rPr>
        <w:t>節裡的“你們要去，使萬民作我的門徒，奉父、子、聖靈的名給他們施洗。”這道命令就成就了。聖經沒有命令要向未重生或非選民傳講福音。那樣做有什麼意義呢？沒有一點意義。</w:t>
      </w:r>
    </w:p>
    <w:p w14:paraId="19086421" w14:textId="77777777" w:rsidR="00200953" w:rsidRPr="003E4F1C" w:rsidRDefault="00814EED" w:rsidP="00A763BA">
      <w:pPr>
        <w:spacing w:before="240"/>
        <w:rPr>
          <w:rFonts w:ascii="Arial" w:eastAsia="SimSun" w:hAnsi="Arial" w:cs="Arial"/>
          <w:sz w:val="23"/>
          <w:szCs w:val="23"/>
          <w:lang w:eastAsia="zh-TW"/>
        </w:rPr>
      </w:pPr>
      <w:r w:rsidRPr="003E4F1C">
        <w:rPr>
          <w:rFonts w:ascii="Arial" w:eastAsia="SimSun" w:hAnsi="Arial" w:cs="Arial" w:hint="eastAsia"/>
          <w:sz w:val="23"/>
          <w:szCs w:val="23"/>
          <w:lang w:eastAsia="zh-TW"/>
        </w:rPr>
        <w:t>可是約拿進城走了一日，因為選民是用“三分之一”這個數目比喻的。不要忘了聖經設計好代表得救的人和世上未得救之人的比例。這是“三分之一”和“三分之二”。就如撒迦利亞書</w:t>
      </w:r>
      <w:r w:rsidRPr="00814EED">
        <w:rPr>
          <w:rFonts w:ascii="Arial" w:eastAsia="PMingLiU" w:hAnsi="Arial" w:cs="Arial"/>
          <w:sz w:val="23"/>
          <w:szCs w:val="23"/>
          <w:lang w:eastAsia="zh-TW"/>
        </w:rPr>
        <w:t>13</w:t>
      </w:r>
      <w:r w:rsidRPr="003E4F1C">
        <w:rPr>
          <w:rFonts w:ascii="Arial" w:eastAsia="SimSun" w:hAnsi="Arial" w:cs="Arial" w:hint="eastAsia"/>
          <w:sz w:val="23"/>
          <w:szCs w:val="23"/>
          <w:lang w:eastAsia="zh-TW"/>
        </w:rPr>
        <w:t>章</w:t>
      </w:r>
      <w:r w:rsidRPr="00814EED">
        <w:rPr>
          <w:rFonts w:ascii="Arial" w:eastAsia="PMingLiU" w:hAnsi="Arial" w:cs="Arial"/>
          <w:sz w:val="23"/>
          <w:szCs w:val="23"/>
          <w:lang w:eastAsia="zh-TW"/>
        </w:rPr>
        <w:t>8</w:t>
      </w:r>
      <w:r w:rsidRPr="003E4F1C">
        <w:rPr>
          <w:rFonts w:ascii="Arial" w:eastAsia="SimSun" w:hAnsi="Arial" w:cs="Arial" w:hint="eastAsia"/>
          <w:sz w:val="23"/>
          <w:szCs w:val="23"/>
          <w:lang w:eastAsia="zh-TW"/>
        </w:rPr>
        <w:t>到</w:t>
      </w:r>
      <w:r w:rsidRPr="00814EED">
        <w:rPr>
          <w:rFonts w:ascii="Arial" w:eastAsia="PMingLiU" w:hAnsi="Arial" w:cs="Arial"/>
          <w:sz w:val="23"/>
          <w:szCs w:val="23"/>
          <w:lang w:eastAsia="zh-TW"/>
        </w:rPr>
        <w:t>9</w:t>
      </w:r>
      <w:r w:rsidRPr="003E4F1C">
        <w:rPr>
          <w:rFonts w:ascii="Arial" w:eastAsia="SimSun" w:hAnsi="Arial" w:cs="Arial" w:hint="eastAsia"/>
          <w:sz w:val="23"/>
          <w:szCs w:val="23"/>
          <w:lang w:eastAsia="zh-TW"/>
        </w:rPr>
        <w:t>節說：</w:t>
      </w:r>
    </w:p>
    <w:p w14:paraId="71F61257" w14:textId="77777777" w:rsidR="00200953" w:rsidRDefault="00814EED" w:rsidP="00A763BA">
      <w:pPr>
        <w:spacing w:before="240"/>
        <w:rPr>
          <w:rFonts w:ascii="Arial" w:eastAsia="SimSun" w:hAnsi="Arial" w:cs="Arial"/>
          <w:b/>
          <w:bCs/>
          <w:i/>
          <w:iCs/>
          <w:sz w:val="23"/>
          <w:szCs w:val="23"/>
          <w:lang w:eastAsia="zh-TW"/>
        </w:rPr>
      </w:pPr>
      <w:r w:rsidRPr="003E4F1C">
        <w:rPr>
          <w:rFonts w:ascii="Arial" w:eastAsia="SimSun" w:hAnsi="Arial" w:cs="Arial" w:hint="eastAsia"/>
          <w:b/>
          <w:bCs/>
          <w:i/>
          <w:iCs/>
          <w:sz w:val="23"/>
          <w:szCs w:val="23"/>
          <w:lang w:eastAsia="zh-TW"/>
        </w:rPr>
        <w:t>耶和華說：這全地的人，三分之二必剪除而死，三分之一仍必存留。我要使者三分之一經火，熬煉他們，如熬煉銀子；試煉他們，如試煉金子。他們必求告我的名，我必應允他們。我要說：這是我的子民。他們也要說：耶和華是我們的神。</w:t>
      </w:r>
    </w:p>
    <w:p w14:paraId="082A7C79" w14:textId="77777777" w:rsidR="00200953" w:rsidRDefault="00814EED" w:rsidP="00A763BA">
      <w:pPr>
        <w:spacing w:before="240"/>
        <w:rPr>
          <w:rFonts w:ascii="Arial" w:eastAsia="SimSun" w:hAnsi="Arial" w:cs="Arial"/>
          <w:sz w:val="23"/>
          <w:szCs w:val="23"/>
          <w:lang w:eastAsia="zh-TW"/>
        </w:rPr>
      </w:pPr>
      <w:r w:rsidRPr="003E4F1C">
        <w:rPr>
          <w:rFonts w:ascii="Arial" w:eastAsia="SimSun" w:hAnsi="Arial" w:cs="Arial" w:hint="eastAsia"/>
          <w:sz w:val="23"/>
          <w:szCs w:val="23"/>
          <w:lang w:eastAsia="zh-TW"/>
        </w:rPr>
        <w:t>“三分之一”</w:t>
      </w:r>
      <w:r>
        <w:rPr>
          <w:rFonts w:ascii="Arial" w:eastAsia="SimSun" w:hAnsi="Arial" w:cs="Arial" w:hint="eastAsia"/>
          <w:sz w:val="23"/>
          <w:szCs w:val="23"/>
          <w:lang w:eastAsia="zh-TW"/>
        </w:rPr>
        <w:t>的人聽到了約拿的宣告，</w:t>
      </w:r>
      <w:r w:rsidRPr="003E4F1C">
        <w:rPr>
          <w:rFonts w:ascii="Arial" w:eastAsia="SimSun" w:hAnsi="Arial" w:cs="Arial" w:hint="eastAsia"/>
          <w:sz w:val="23"/>
          <w:szCs w:val="23"/>
          <w:lang w:eastAsia="zh-TW"/>
        </w:rPr>
        <w:t>“三分之二”</w:t>
      </w:r>
      <w:r>
        <w:rPr>
          <w:rFonts w:ascii="Arial" w:eastAsia="SimSun" w:hAnsi="Arial" w:cs="Arial" w:hint="eastAsia"/>
          <w:sz w:val="23"/>
          <w:szCs w:val="23"/>
          <w:lang w:eastAsia="zh-TW"/>
        </w:rPr>
        <w:t>沒聽到。當然這約拿書裡我們沒有讀到神把選民與非信徒分開起來。我們所讀到的就是</w:t>
      </w:r>
      <w:r w:rsidRPr="00B71C09">
        <w:rPr>
          <w:rFonts w:asciiTheme="majorEastAsia" w:eastAsiaTheme="majorEastAsia" w:hAnsiTheme="majorEastAsia" w:hint="eastAsia"/>
          <w:sz w:val="23"/>
          <w:szCs w:val="23"/>
          <w:lang w:eastAsia="zh-TW"/>
        </w:rPr>
        <w:t>尼尼微</w:t>
      </w:r>
      <w:r w:rsidRPr="00B362FB">
        <w:rPr>
          <w:rFonts w:asciiTheme="majorEastAsia" w:eastAsiaTheme="majorEastAsia" w:hAnsiTheme="majorEastAsia" w:hint="eastAsia"/>
          <w:sz w:val="23"/>
          <w:szCs w:val="23"/>
          <w:lang w:eastAsia="zh-TW"/>
        </w:rPr>
        <w:t>人</w:t>
      </w:r>
      <w:r>
        <w:rPr>
          <w:rFonts w:asciiTheme="majorEastAsia" w:eastAsiaTheme="majorEastAsia" w:hAnsiTheme="majorEastAsia" w:hint="eastAsia"/>
          <w:sz w:val="23"/>
          <w:szCs w:val="23"/>
          <w:lang w:eastAsia="zh-TW"/>
        </w:rPr>
        <w:t>聽到之後的反應，他們披上麻衣，坐在灰中，切切求告神</w:t>
      </w:r>
      <w:r w:rsidRPr="00B362FB">
        <w:rPr>
          <w:rFonts w:asciiTheme="majorEastAsia" w:eastAsiaTheme="majorEastAsia" w:hAnsiTheme="majorEastAsia" w:hint="eastAsia"/>
          <w:sz w:val="23"/>
          <w:szCs w:val="23"/>
          <w:lang w:eastAsia="zh-TW"/>
        </w:rPr>
        <w:t>。</w:t>
      </w:r>
      <w:r>
        <w:rPr>
          <w:rFonts w:asciiTheme="majorEastAsia" w:eastAsiaTheme="majorEastAsia" w:hAnsiTheme="majorEastAsia" w:hint="eastAsia"/>
          <w:sz w:val="23"/>
          <w:szCs w:val="23"/>
          <w:lang w:eastAsia="zh-TW"/>
        </w:rPr>
        <w:t>這</w:t>
      </w:r>
      <w:r>
        <w:rPr>
          <w:rFonts w:asciiTheme="majorEastAsia" w:eastAsiaTheme="majorEastAsia" w:hAnsiTheme="majorEastAsia" w:hint="eastAsia"/>
          <w:sz w:val="23"/>
          <w:szCs w:val="23"/>
          <w:lang w:eastAsia="zh-TW"/>
        </w:rPr>
        <w:lastRenderedPageBreak/>
        <w:t>樣做，他們象徵選民對福音的反應。</w:t>
      </w:r>
    </w:p>
    <w:p w14:paraId="60F5D631" w14:textId="77777777" w:rsidR="00200953" w:rsidRPr="00C11DC2" w:rsidRDefault="00814EED" w:rsidP="00A763BA">
      <w:pPr>
        <w:spacing w:before="240"/>
        <w:rPr>
          <w:rFonts w:eastAsia="SimSun"/>
          <w:sz w:val="23"/>
          <w:szCs w:val="23"/>
          <w:lang w:eastAsia="zh-TW"/>
        </w:rPr>
      </w:pPr>
      <w:bookmarkStart w:id="0" w:name="_TOC_250006"/>
      <w:r>
        <w:rPr>
          <w:rFonts w:eastAsia="SimSun" w:hint="eastAsia"/>
          <w:sz w:val="23"/>
          <w:szCs w:val="23"/>
          <w:lang w:eastAsia="zh-TW"/>
        </w:rPr>
        <w:t>讓我們回到</w:t>
      </w:r>
      <w:r w:rsidRPr="00C11DC2">
        <w:rPr>
          <w:rFonts w:eastAsia="SimSun" w:hint="eastAsia"/>
          <w:sz w:val="23"/>
          <w:szCs w:val="23"/>
          <w:lang w:eastAsia="zh-TW"/>
        </w:rPr>
        <w:t>約拿書，再讀這節經文，約拿書</w:t>
      </w:r>
      <w:r w:rsidRPr="00814EED">
        <w:rPr>
          <w:rFonts w:eastAsia="PMingLiU"/>
          <w:sz w:val="23"/>
          <w:szCs w:val="23"/>
          <w:lang w:eastAsia="zh-TW"/>
        </w:rPr>
        <w:t>3</w:t>
      </w:r>
      <w:r w:rsidRPr="00C11DC2">
        <w:rPr>
          <w:rFonts w:eastAsia="SimSun" w:hint="eastAsia"/>
          <w:sz w:val="23"/>
          <w:szCs w:val="23"/>
          <w:lang w:eastAsia="zh-TW"/>
        </w:rPr>
        <w:t>章</w:t>
      </w:r>
      <w:r w:rsidRPr="00814EED">
        <w:rPr>
          <w:rFonts w:eastAsia="PMingLiU"/>
          <w:sz w:val="23"/>
          <w:szCs w:val="23"/>
          <w:lang w:eastAsia="zh-TW"/>
        </w:rPr>
        <w:t>3</w:t>
      </w:r>
      <w:r w:rsidRPr="00C11DC2">
        <w:rPr>
          <w:rFonts w:eastAsia="SimSun" w:hint="eastAsia"/>
          <w:sz w:val="23"/>
          <w:szCs w:val="23"/>
          <w:lang w:eastAsia="zh-TW"/>
        </w:rPr>
        <w:t>節說：</w:t>
      </w:r>
    </w:p>
    <w:p w14:paraId="52270465" w14:textId="77777777" w:rsidR="00200953" w:rsidRDefault="00814EED" w:rsidP="00A763BA">
      <w:pPr>
        <w:spacing w:before="240"/>
        <w:rPr>
          <w:rFonts w:eastAsia="SimSun"/>
          <w:b/>
          <w:bCs/>
          <w:i/>
          <w:iCs/>
          <w:sz w:val="23"/>
          <w:szCs w:val="23"/>
          <w:lang w:eastAsia="zh-TW"/>
        </w:rPr>
      </w:pPr>
      <w:r w:rsidRPr="00C11DC2">
        <w:rPr>
          <w:rFonts w:eastAsia="SimSun" w:hint="eastAsia"/>
          <w:b/>
          <w:bCs/>
          <w:i/>
          <w:iCs/>
          <w:sz w:val="23"/>
          <w:szCs w:val="23"/>
          <w:lang w:eastAsia="zh-TW"/>
        </w:rPr>
        <w:t>約拿便照耶和華的話起來，往尼尼微去。這尼尼微是極大的城，有三日的路程。</w:t>
      </w:r>
    </w:p>
    <w:p w14:paraId="3DE0746D" w14:textId="77777777" w:rsidR="00200953" w:rsidRPr="00C11DC2" w:rsidRDefault="00814EED" w:rsidP="00A763BA">
      <w:pPr>
        <w:spacing w:before="240"/>
        <w:rPr>
          <w:rFonts w:eastAsia="SimSun"/>
          <w:sz w:val="23"/>
          <w:szCs w:val="23"/>
          <w:lang w:eastAsia="zh-TW"/>
        </w:rPr>
      </w:pPr>
      <w:r w:rsidRPr="00C11DC2">
        <w:rPr>
          <w:rFonts w:eastAsia="SimSun" w:hint="eastAsia"/>
          <w:sz w:val="23"/>
          <w:szCs w:val="23"/>
          <w:lang w:eastAsia="zh-TW"/>
        </w:rPr>
        <w:t>我們拿這節經文和啟示錄</w:t>
      </w:r>
      <w:r w:rsidRPr="00814EED">
        <w:rPr>
          <w:rFonts w:eastAsia="PMingLiU"/>
          <w:sz w:val="23"/>
          <w:szCs w:val="23"/>
          <w:lang w:eastAsia="zh-TW"/>
        </w:rPr>
        <w:t>16</w:t>
      </w:r>
      <w:r w:rsidRPr="00C11DC2">
        <w:rPr>
          <w:rFonts w:eastAsia="SimSun" w:hint="eastAsia"/>
          <w:sz w:val="23"/>
          <w:szCs w:val="23"/>
          <w:lang w:eastAsia="zh-TW"/>
        </w:rPr>
        <w:t>章</w:t>
      </w:r>
      <w:r w:rsidRPr="00814EED">
        <w:rPr>
          <w:rFonts w:eastAsia="PMingLiU"/>
          <w:sz w:val="23"/>
          <w:szCs w:val="23"/>
          <w:lang w:eastAsia="zh-TW"/>
        </w:rPr>
        <w:t>19</w:t>
      </w:r>
      <w:r w:rsidRPr="00C11DC2">
        <w:rPr>
          <w:rFonts w:eastAsia="SimSun" w:hint="eastAsia"/>
          <w:sz w:val="23"/>
          <w:szCs w:val="23"/>
          <w:lang w:eastAsia="zh-TW"/>
        </w:rPr>
        <w:t>節</w:t>
      </w:r>
      <w:r>
        <w:rPr>
          <w:rFonts w:eastAsia="SimSun" w:hint="eastAsia"/>
          <w:sz w:val="23"/>
          <w:szCs w:val="23"/>
          <w:lang w:eastAsia="zh-TW"/>
        </w:rPr>
        <w:t>對照</w:t>
      </w:r>
      <w:r w:rsidRPr="00C11DC2">
        <w:rPr>
          <w:rFonts w:eastAsia="SimSun" w:hint="eastAsia"/>
          <w:sz w:val="23"/>
          <w:szCs w:val="23"/>
          <w:lang w:eastAsia="zh-TW"/>
        </w:rPr>
        <w:t>一下：</w:t>
      </w:r>
    </w:p>
    <w:p w14:paraId="66DF5C5A" w14:textId="77777777" w:rsidR="00200953" w:rsidRPr="00C11DC2" w:rsidRDefault="00814EED" w:rsidP="00A763BA">
      <w:pPr>
        <w:spacing w:before="240"/>
        <w:rPr>
          <w:rFonts w:eastAsia="SimSun"/>
          <w:b/>
          <w:bCs/>
          <w:i/>
          <w:iCs/>
          <w:sz w:val="23"/>
          <w:szCs w:val="23"/>
          <w:lang w:eastAsia="zh-TW"/>
        </w:rPr>
      </w:pPr>
      <w:r w:rsidRPr="00C11DC2">
        <w:rPr>
          <w:rFonts w:eastAsia="SimSun" w:hint="eastAsia"/>
          <w:b/>
          <w:bCs/>
          <w:i/>
          <w:iCs/>
          <w:sz w:val="23"/>
          <w:szCs w:val="23"/>
          <w:lang w:eastAsia="zh-TW"/>
        </w:rPr>
        <w:t>那大城裂為三段，列國的城也都倒塌了。。。</w:t>
      </w:r>
    </w:p>
    <w:p w14:paraId="21E6D1F9" w14:textId="77777777" w:rsidR="00200953" w:rsidRPr="00C11DC2" w:rsidRDefault="00814EED" w:rsidP="00A763BA">
      <w:pPr>
        <w:spacing w:before="240"/>
        <w:rPr>
          <w:rFonts w:eastAsia="SimSun"/>
          <w:sz w:val="23"/>
          <w:szCs w:val="23"/>
          <w:lang w:eastAsia="zh-TW"/>
        </w:rPr>
      </w:pPr>
      <w:r>
        <w:rPr>
          <w:rFonts w:eastAsia="SimSun" w:hint="eastAsia"/>
          <w:sz w:val="23"/>
          <w:szCs w:val="23"/>
          <w:lang w:eastAsia="zh-TW"/>
        </w:rPr>
        <w:t>聖經說尼尼微是有三日路程的極大的城。可是約拿進城走了一日；而</w:t>
      </w:r>
      <w:r w:rsidRPr="00C11DC2">
        <w:rPr>
          <w:rFonts w:eastAsia="SimSun" w:hint="eastAsia"/>
          <w:sz w:val="23"/>
          <w:szCs w:val="23"/>
          <w:lang w:eastAsia="zh-TW"/>
        </w:rPr>
        <w:t>啟示錄講到大城裂為“三段”，所以那就與聖經偶爾提到三分之一</w:t>
      </w:r>
      <w:r w:rsidRPr="00814EED">
        <w:rPr>
          <w:rFonts w:eastAsia="PMingLiU"/>
          <w:sz w:val="23"/>
          <w:szCs w:val="23"/>
          <w:lang w:eastAsia="zh-TW"/>
        </w:rPr>
        <w:t>/</w:t>
      </w:r>
      <w:r w:rsidRPr="00C11DC2">
        <w:rPr>
          <w:rFonts w:eastAsia="SimSun" w:hint="eastAsia"/>
          <w:sz w:val="23"/>
          <w:szCs w:val="23"/>
          <w:lang w:eastAsia="zh-TW"/>
        </w:rPr>
        <w:t>三分之二關係聯繫起來了。“三分之一”這個數目象徵神的選民，而“三分之二”象徵世上未得救之人。進了尼尼微城</w:t>
      </w:r>
      <w:r>
        <w:rPr>
          <w:rFonts w:eastAsia="SimSun" w:hint="eastAsia"/>
          <w:sz w:val="23"/>
          <w:szCs w:val="23"/>
          <w:lang w:eastAsia="zh-TW"/>
        </w:rPr>
        <w:t>只</w:t>
      </w:r>
      <w:r w:rsidRPr="00C11DC2">
        <w:rPr>
          <w:rFonts w:eastAsia="SimSun" w:hint="eastAsia"/>
          <w:sz w:val="23"/>
          <w:szCs w:val="23"/>
          <w:lang w:eastAsia="zh-TW"/>
        </w:rPr>
        <w:t>走了一日，神是主要強調</w:t>
      </w:r>
      <w:r>
        <w:rPr>
          <w:rFonts w:eastAsia="SimSun" w:hint="eastAsia"/>
          <w:sz w:val="23"/>
          <w:szCs w:val="23"/>
          <w:lang w:eastAsia="zh-TW"/>
        </w:rPr>
        <w:t>這些</w:t>
      </w:r>
      <w:r w:rsidRPr="00C11DC2">
        <w:rPr>
          <w:rFonts w:eastAsia="SimSun" w:hint="eastAsia"/>
          <w:sz w:val="23"/>
          <w:szCs w:val="23"/>
          <w:lang w:eastAsia="zh-TW"/>
        </w:rPr>
        <w:t>尼尼微人象徵祂的選民。</w:t>
      </w:r>
    </w:p>
    <w:p w14:paraId="2F11F8CD" w14:textId="77777777" w:rsidR="00200953" w:rsidRDefault="00200953">
      <w:pPr>
        <w:rPr>
          <w:rFonts w:eastAsia="SimSun"/>
          <w:lang w:eastAsia="zh-TW"/>
        </w:rPr>
      </w:pPr>
    </w:p>
    <w:bookmarkEnd w:id="0"/>
    <w:p w14:paraId="5F82A4EA" w14:textId="77777777" w:rsidR="00200953" w:rsidRDefault="00200953">
      <w:pPr>
        <w:pStyle w:val="BodyText"/>
        <w:spacing w:line="266" w:lineRule="exact"/>
        <w:ind w:left="115" w:right="101"/>
        <w:jc w:val="both"/>
        <w:rPr>
          <w:lang w:eastAsia="zh-TW"/>
        </w:rPr>
      </w:pPr>
    </w:p>
    <w:p w14:paraId="31FD9A0C" w14:textId="77777777" w:rsidR="00200953" w:rsidRDefault="00814EED" w:rsidP="00AA443E">
      <w:pPr>
        <w:pStyle w:val="BodyText"/>
        <w:spacing w:before="120" w:line="266" w:lineRule="exact"/>
        <w:ind w:left="0" w:right="101"/>
        <w:jc w:val="both"/>
        <w:rPr>
          <w:rFonts w:eastAsia="SimSun"/>
          <w:b/>
          <w:bCs/>
          <w:sz w:val="32"/>
          <w:szCs w:val="32"/>
          <w:lang w:eastAsia="zh-TW"/>
        </w:rPr>
      </w:pPr>
      <w:r>
        <w:rPr>
          <w:rFonts w:eastAsia="SimSun" w:hint="eastAsia"/>
          <w:b/>
          <w:bCs/>
          <w:sz w:val="32"/>
          <w:szCs w:val="32"/>
          <w:lang w:eastAsia="zh-TW"/>
        </w:rPr>
        <w:t>約拿這個名字意思是“鴿子”</w:t>
      </w:r>
    </w:p>
    <w:p w14:paraId="690B8D8E" w14:textId="77777777" w:rsidR="00200953" w:rsidRDefault="00200953" w:rsidP="00AA443E">
      <w:pPr>
        <w:pStyle w:val="BodyText"/>
        <w:spacing w:line="266" w:lineRule="exact"/>
        <w:ind w:left="0" w:right="101"/>
        <w:jc w:val="both"/>
        <w:rPr>
          <w:rFonts w:eastAsia="SimSun"/>
          <w:lang w:eastAsia="zh-TW"/>
        </w:rPr>
      </w:pPr>
    </w:p>
    <w:p w14:paraId="7B42808F" w14:textId="77777777" w:rsidR="00200953" w:rsidRPr="00AA443E" w:rsidRDefault="00814EED" w:rsidP="00AA443E">
      <w:pPr>
        <w:pStyle w:val="BodyText"/>
        <w:spacing w:line="266" w:lineRule="exact"/>
        <w:ind w:left="0" w:right="101"/>
        <w:jc w:val="both"/>
        <w:rPr>
          <w:rFonts w:eastAsia="SimSun"/>
          <w:sz w:val="23"/>
          <w:szCs w:val="23"/>
          <w:lang w:eastAsia="zh-TW"/>
        </w:rPr>
      </w:pPr>
      <w:r w:rsidRPr="00AA443E">
        <w:rPr>
          <w:rFonts w:eastAsia="SimSun" w:hint="eastAsia"/>
          <w:sz w:val="23"/>
          <w:szCs w:val="23"/>
          <w:lang w:eastAsia="zh-TW"/>
        </w:rPr>
        <w:t>前面提到，神第二次吩咐約拿往尼尼微去。我們已經得知，尼尼微城象徵世界。此時，我們需要考慮“約拿”這個名字的意思。這個名字意思是“鴿子。”這是斯特朗編號為</w:t>
      </w:r>
      <w:r w:rsidRPr="00814EED">
        <w:rPr>
          <w:rFonts w:eastAsia="PMingLiU"/>
          <w:sz w:val="23"/>
          <w:szCs w:val="23"/>
          <w:lang w:eastAsia="zh-TW"/>
        </w:rPr>
        <w:t>#3124</w:t>
      </w:r>
      <w:r w:rsidRPr="00AA443E">
        <w:rPr>
          <w:rFonts w:eastAsia="SimSun" w:hint="eastAsia"/>
          <w:sz w:val="23"/>
          <w:szCs w:val="23"/>
          <w:lang w:eastAsia="zh-TW"/>
        </w:rPr>
        <w:t>的那個希伯來詞。而“鴿子（</w:t>
      </w:r>
      <w:r w:rsidRPr="00814EED">
        <w:rPr>
          <w:rFonts w:eastAsia="PMingLiU"/>
          <w:sz w:val="23"/>
          <w:szCs w:val="23"/>
          <w:lang w:eastAsia="zh-TW"/>
        </w:rPr>
        <w:t>dove</w:t>
      </w:r>
      <w:r w:rsidRPr="00AA443E">
        <w:rPr>
          <w:rFonts w:eastAsia="SimSun" w:hint="eastAsia"/>
          <w:sz w:val="23"/>
          <w:szCs w:val="23"/>
          <w:lang w:eastAsia="zh-TW"/>
        </w:rPr>
        <w:t>）”這個詞，斯特朗編號為</w:t>
      </w:r>
      <w:r w:rsidRPr="00814EED">
        <w:rPr>
          <w:rFonts w:eastAsia="PMingLiU"/>
          <w:sz w:val="23"/>
          <w:szCs w:val="23"/>
          <w:lang w:eastAsia="zh-TW"/>
        </w:rPr>
        <w:t>#3123,</w:t>
      </w:r>
      <w:r w:rsidRPr="00AA443E">
        <w:rPr>
          <w:rFonts w:eastAsia="SimSun" w:hint="eastAsia"/>
          <w:sz w:val="23"/>
          <w:szCs w:val="23"/>
          <w:lang w:eastAsia="zh-TW"/>
        </w:rPr>
        <w:t>。在斯特朗編號裡，這兩個詞正好彼此挨著。而且這兩個詞都有一模一樣的輔音，還有相同的元音符。所以我不知道為什麼這兩個希伯來詞有差別。因為它們是相同的詞。我們問這樣一個問題：在聖經裡“鴿子”代表什麼意思？我們必會看到這個詞清楚地代表聖靈。聖經在馬太福音</w:t>
      </w:r>
      <w:r w:rsidRPr="00814EED">
        <w:rPr>
          <w:rFonts w:eastAsia="PMingLiU"/>
          <w:sz w:val="23"/>
          <w:szCs w:val="23"/>
          <w:lang w:eastAsia="zh-TW"/>
        </w:rPr>
        <w:t>3</w:t>
      </w:r>
      <w:r w:rsidRPr="00AA443E">
        <w:rPr>
          <w:rFonts w:eastAsia="SimSun" w:hint="eastAsia"/>
          <w:sz w:val="23"/>
          <w:szCs w:val="23"/>
          <w:lang w:eastAsia="zh-TW"/>
        </w:rPr>
        <w:t>章</w:t>
      </w:r>
      <w:r w:rsidRPr="00814EED">
        <w:rPr>
          <w:rFonts w:eastAsia="PMingLiU"/>
          <w:sz w:val="23"/>
          <w:szCs w:val="23"/>
          <w:lang w:eastAsia="zh-TW"/>
        </w:rPr>
        <w:t>16</w:t>
      </w:r>
      <w:r w:rsidRPr="00AA443E">
        <w:rPr>
          <w:rFonts w:eastAsia="SimSun" w:hint="eastAsia"/>
          <w:sz w:val="23"/>
          <w:szCs w:val="23"/>
          <w:lang w:eastAsia="zh-TW"/>
        </w:rPr>
        <w:t>節裡說：</w:t>
      </w:r>
    </w:p>
    <w:p w14:paraId="414AF771" w14:textId="77777777" w:rsidR="00200953" w:rsidRPr="00AA443E" w:rsidRDefault="00200953" w:rsidP="00AA443E">
      <w:pPr>
        <w:pStyle w:val="BodyText"/>
        <w:spacing w:line="266" w:lineRule="exact"/>
        <w:ind w:left="0" w:right="101"/>
        <w:jc w:val="both"/>
        <w:rPr>
          <w:rFonts w:eastAsia="SimSun"/>
          <w:sz w:val="23"/>
          <w:szCs w:val="23"/>
          <w:lang w:eastAsia="zh-TW"/>
        </w:rPr>
      </w:pPr>
    </w:p>
    <w:p w14:paraId="74038FE0" w14:textId="77777777" w:rsidR="00200953" w:rsidRPr="00AA443E" w:rsidRDefault="00814EED" w:rsidP="00AA443E">
      <w:pPr>
        <w:pStyle w:val="BodyText"/>
        <w:spacing w:line="266" w:lineRule="exact"/>
        <w:ind w:left="0" w:right="101"/>
        <w:jc w:val="both"/>
        <w:rPr>
          <w:rFonts w:eastAsia="SimSun"/>
          <w:b/>
          <w:bCs/>
          <w:i/>
          <w:iCs/>
          <w:sz w:val="23"/>
          <w:szCs w:val="23"/>
          <w:lang w:eastAsia="zh-TW"/>
        </w:rPr>
      </w:pPr>
      <w:r w:rsidRPr="00AA443E">
        <w:rPr>
          <w:rFonts w:eastAsia="SimSun" w:hint="eastAsia"/>
          <w:b/>
          <w:bCs/>
          <w:i/>
          <w:iCs/>
          <w:sz w:val="23"/>
          <w:szCs w:val="23"/>
          <w:lang w:eastAsia="zh-TW"/>
        </w:rPr>
        <w:t>耶穌受了洗，隨即從水裡上來。天忽然為他開了，他就看見神的靈仿佛鴿子降下，落在他身上。</w:t>
      </w:r>
    </w:p>
    <w:p w14:paraId="47B37ECF" w14:textId="77777777" w:rsidR="00200953" w:rsidRDefault="00200953">
      <w:pPr>
        <w:spacing w:before="1"/>
        <w:rPr>
          <w:rFonts w:ascii="Arial" w:eastAsia="Arial" w:hAnsi="Arial" w:cs="Arial"/>
          <w:sz w:val="23"/>
          <w:szCs w:val="23"/>
          <w:lang w:eastAsia="zh-TW"/>
        </w:rPr>
      </w:pPr>
    </w:p>
    <w:p w14:paraId="4C149D8C" w14:textId="77777777" w:rsidR="00200953" w:rsidRDefault="00814EED">
      <w:pPr>
        <w:spacing w:before="1"/>
        <w:rPr>
          <w:rFonts w:ascii="Arial" w:eastAsia="SimSun" w:hAnsi="Arial" w:cs="Arial"/>
          <w:sz w:val="23"/>
          <w:szCs w:val="23"/>
          <w:lang w:eastAsia="zh-TW"/>
        </w:rPr>
      </w:pPr>
      <w:r>
        <w:rPr>
          <w:rFonts w:ascii="Arial" w:eastAsia="SimSun" w:hAnsi="Arial" w:cs="Arial" w:hint="eastAsia"/>
          <w:sz w:val="23"/>
          <w:szCs w:val="23"/>
          <w:lang w:eastAsia="zh-TW"/>
        </w:rPr>
        <w:t>在別的福音書裡，你也能讀到類似的表述。聖靈被比作鴿子。神就是通過這樣把兩者聯繫起來，好叫我們開始看到屬靈的象徵和比喻出現。</w:t>
      </w:r>
    </w:p>
    <w:p w14:paraId="4DECCF3D" w14:textId="77777777" w:rsidR="00AC5A41" w:rsidRDefault="00AC5A41">
      <w:pPr>
        <w:spacing w:before="5"/>
        <w:rPr>
          <w:rFonts w:ascii="Arial" w:eastAsiaTheme="minorEastAsia" w:hAnsi="Arial"/>
          <w:sz w:val="26"/>
          <w:szCs w:val="26"/>
          <w:lang w:eastAsia="zh-TW"/>
        </w:rPr>
      </w:pPr>
    </w:p>
    <w:p w14:paraId="10D726AA" w14:textId="77777777" w:rsidR="00200953" w:rsidRPr="00EB7732" w:rsidRDefault="00814EED">
      <w:pPr>
        <w:spacing w:before="5"/>
        <w:rPr>
          <w:rFonts w:ascii="Arial" w:eastAsia="SimSun" w:hAnsi="Arial" w:cs="Arial"/>
          <w:sz w:val="23"/>
          <w:szCs w:val="23"/>
          <w:lang w:eastAsia="zh-TW"/>
        </w:rPr>
      </w:pPr>
      <w:r w:rsidRPr="00EB7732">
        <w:rPr>
          <w:rFonts w:ascii="Arial" w:eastAsia="SimSun" w:hAnsi="Arial" w:cs="Arial" w:hint="eastAsia"/>
          <w:sz w:val="23"/>
          <w:szCs w:val="23"/>
          <w:lang w:eastAsia="zh-TW"/>
        </w:rPr>
        <w:t>在約拿書</w:t>
      </w:r>
      <w:r w:rsidRPr="00814EED">
        <w:rPr>
          <w:rFonts w:ascii="Arial" w:eastAsia="PMingLiU" w:hAnsi="Arial" w:cs="Arial"/>
          <w:sz w:val="23"/>
          <w:szCs w:val="23"/>
          <w:lang w:eastAsia="zh-TW"/>
        </w:rPr>
        <w:t>1</w:t>
      </w:r>
      <w:r w:rsidRPr="00EB7732">
        <w:rPr>
          <w:rFonts w:ascii="Arial" w:eastAsia="SimSun" w:hAnsi="Arial" w:cs="Arial" w:hint="eastAsia"/>
          <w:sz w:val="23"/>
          <w:szCs w:val="23"/>
          <w:lang w:eastAsia="zh-TW"/>
        </w:rPr>
        <w:t>章裡，神頭一次吩咐約拿往尼尼微大城去。在</w:t>
      </w:r>
      <w:r w:rsidRPr="00814EED">
        <w:rPr>
          <w:rFonts w:ascii="Arial" w:eastAsia="PMingLiU" w:hAnsi="Arial" w:cs="Arial"/>
          <w:sz w:val="23"/>
          <w:szCs w:val="23"/>
          <w:lang w:eastAsia="zh-TW"/>
        </w:rPr>
        <w:t>3</w:t>
      </w:r>
      <w:r w:rsidRPr="00EB7732">
        <w:rPr>
          <w:rFonts w:ascii="Arial" w:eastAsia="SimSun" w:hAnsi="Arial" w:cs="Arial" w:hint="eastAsia"/>
          <w:sz w:val="23"/>
          <w:szCs w:val="23"/>
          <w:lang w:eastAsia="zh-TW"/>
        </w:rPr>
        <w:t>章裡，神</w:t>
      </w:r>
      <w:r>
        <w:rPr>
          <w:rFonts w:ascii="Arial" w:eastAsia="SimSun" w:hAnsi="Arial" w:cs="Arial" w:hint="eastAsia"/>
          <w:sz w:val="23"/>
          <w:szCs w:val="23"/>
          <w:lang w:eastAsia="zh-TW"/>
        </w:rPr>
        <w:t>第</w:t>
      </w:r>
      <w:r w:rsidRPr="00EB7732">
        <w:rPr>
          <w:rFonts w:ascii="Arial" w:eastAsia="SimSun" w:hAnsi="Arial" w:cs="Arial" w:hint="eastAsia"/>
          <w:sz w:val="23"/>
          <w:szCs w:val="23"/>
          <w:lang w:eastAsia="zh-TW"/>
        </w:rPr>
        <w:t>二次吩咐約拿</w:t>
      </w:r>
      <w:proofErr w:type="gramStart"/>
      <w:r w:rsidRPr="00EB7732">
        <w:rPr>
          <w:rFonts w:ascii="Arial" w:eastAsia="SimSun" w:hAnsi="Arial" w:cs="Arial" w:hint="eastAsia"/>
          <w:sz w:val="23"/>
          <w:szCs w:val="23"/>
          <w:lang w:eastAsia="zh-TW"/>
        </w:rPr>
        <w:t>，“</w:t>
      </w:r>
      <w:proofErr w:type="gramEnd"/>
      <w:r w:rsidRPr="00EB7732">
        <w:rPr>
          <w:rFonts w:ascii="Arial" w:eastAsia="SimSun" w:hAnsi="Arial" w:cs="Arial" w:hint="eastAsia"/>
          <w:sz w:val="23"/>
          <w:szCs w:val="23"/>
          <w:lang w:eastAsia="zh-TW"/>
        </w:rPr>
        <w:t>鴿子”往尼尼微大城去。由於約拿的意思就是“鴿子”，鴿子又是描寫聖靈，我們下一步就是要看神兩次差遣約拿往尼尼微大城是否與神兩次差遣聖靈到世上有關。以前，我們查考聖經，得知在神的救恩計畫裡，有兩次聖靈澆灌下來。這兩段差遣聖靈的時期，是用秋雨和春雨兩個雨期來比喻的。降下秋雨和春雨，是為了帶進神屬靈的收割，也就是祂選民的救恩。就如聖經在約珥書</w:t>
      </w:r>
      <w:r w:rsidRPr="00814EED">
        <w:rPr>
          <w:rFonts w:ascii="Arial" w:eastAsia="PMingLiU" w:hAnsi="Arial" w:cs="Arial"/>
          <w:sz w:val="23"/>
          <w:szCs w:val="23"/>
          <w:lang w:eastAsia="zh-TW"/>
        </w:rPr>
        <w:t>2</w:t>
      </w:r>
      <w:r w:rsidRPr="00EB7732">
        <w:rPr>
          <w:rFonts w:ascii="Arial" w:eastAsia="SimSun" w:hAnsi="Arial" w:cs="Arial" w:hint="eastAsia"/>
          <w:sz w:val="23"/>
          <w:szCs w:val="23"/>
          <w:lang w:eastAsia="zh-TW"/>
        </w:rPr>
        <w:t>章</w:t>
      </w:r>
      <w:r w:rsidRPr="00814EED">
        <w:rPr>
          <w:rFonts w:ascii="Arial" w:eastAsia="PMingLiU" w:hAnsi="Arial" w:cs="Arial"/>
          <w:sz w:val="23"/>
          <w:szCs w:val="23"/>
          <w:lang w:eastAsia="zh-TW"/>
        </w:rPr>
        <w:t>23</w:t>
      </w:r>
      <w:r w:rsidRPr="00EB7732">
        <w:rPr>
          <w:rFonts w:ascii="Arial" w:eastAsia="SimSun" w:hAnsi="Arial" w:cs="Arial" w:hint="eastAsia"/>
          <w:sz w:val="23"/>
          <w:szCs w:val="23"/>
          <w:lang w:eastAsia="zh-TW"/>
        </w:rPr>
        <w:t>節說：</w:t>
      </w:r>
    </w:p>
    <w:p w14:paraId="28F2F085" w14:textId="77777777" w:rsidR="00200953" w:rsidRDefault="00200953">
      <w:pPr>
        <w:spacing w:before="5"/>
        <w:rPr>
          <w:rFonts w:ascii="Arial" w:eastAsia="SimSun" w:hAnsi="Arial" w:cs="Arial"/>
          <w:sz w:val="20"/>
          <w:szCs w:val="20"/>
          <w:lang w:eastAsia="zh-TW"/>
        </w:rPr>
      </w:pPr>
    </w:p>
    <w:p w14:paraId="0B01F0F7" w14:textId="77777777" w:rsidR="00200953" w:rsidRPr="00AC5A41" w:rsidRDefault="00814EED">
      <w:pPr>
        <w:spacing w:before="5"/>
        <w:rPr>
          <w:rFonts w:ascii="Arial" w:eastAsia="SimSun" w:hAnsi="Arial" w:cs="Arial"/>
          <w:b/>
          <w:bCs/>
          <w:i/>
          <w:iCs/>
          <w:sz w:val="23"/>
          <w:szCs w:val="23"/>
          <w:lang w:eastAsia="zh-TW"/>
        </w:rPr>
      </w:pPr>
      <w:r w:rsidRPr="00AC5A41">
        <w:rPr>
          <w:rFonts w:ascii="Arial" w:eastAsia="SimSun" w:hAnsi="Arial" w:cs="Arial" w:hint="eastAsia"/>
          <w:b/>
          <w:bCs/>
          <w:i/>
          <w:iCs/>
          <w:sz w:val="23"/>
          <w:szCs w:val="23"/>
          <w:lang w:eastAsia="zh-TW"/>
        </w:rPr>
        <w:t>錫安的民哪，你們要快樂，為耶和華—你們的神歡喜；因為他賜給你們合宜的秋雨，為你們降下甘霖，就是秋雨、春雨，和先前一樣。</w:t>
      </w:r>
    </w:p>
    <w:p w14:paraId="6485F49E" w14:textId="77777777" w:rsidR="00200953" w:rsidRDefault="00200953">
      <w:pPr>
        <w:pStyle w:val="BodyText"/>
        <w:spacing w:line="266" w:lineRule="exact"/>
        <w:ind w:left="114" w:right="101"/>
        <w:jc w:val="both"/>
        <w:rPr>
          <w:lang w:eastAsia="zh-TW"/>
        </w:rPr>
      </w:pPr>
    </w:p>
    <w:p w14:paraId="020636C8" w14:textId="77777777" w:rsidR="00200953" w:rsidRPr="00872ABA" w:rsidRDefault="00814EED" w:rsidP="00872ABA">
      <w:pPr>
        <w:pStyle w:val="BodyText"/>
        <w:spacing w:line="266" w:lineRule="exact"/>
        <w:ind w:left="0" w:right="101"/>
        <w:jc w:val="both"/>
        <w:rPr>
          <w:rFonts w:eastAsia="SimSun"/>
          <w:sz w:val="23"/>
          <w:szCs w:val="23"/>
          <w:lang w:eastAsia="zh-TW"/>
        </w:rPr>
      </w:pPr>
      <w:r w:rsidRPr="00872ABA">
        <w:rPr>
          <w:rFonts w:eastAsia="SimSun" w:hint="eastAsia"/>
          <w:sz w:val="23"/>
          <w:szCs w:val="23"/>
          <w:lang w:eastAsia="zh-TW"/>
        </w:rPr>
        <w:t>此外，聖經在雅各書</w:t>
      </w:r>
      <w:r w:rsidRPr="00814EED">
        <w:rPr>
          <w:rFonts w:eastAsia="PMingLiU"/>
          <w:sz w:val="23"/>
          <w:szCs w:val="23"/>
          <w:lang w:eastAsia="zh-TW"/>
        </w:rPr>
        <w:t>5</w:t>
      </w:r>
      <w:r w:rsidRPr="00872ABA">
        <w:rPr>
          <w:rFonts w:eastAsia="SimSun" w:hint="eastAsia"/>
          <w:sz w:val="23"/>
          <w:szCs w:val="23"/>
          <w:lang w:eastAsia="zh-TW"/>
        </w:rPr>
        <w:t>章</w:t>
      </w:r>
      <w:r w:rsidRPr="00814EED">
        <w:rPr>
          <w:rFonts w:eastAsia="PMingLiU"/>
          <w:sz w:val="23"/>
          <w:szCs w:val="23"/>
          <w:lang w:eastAsia="zh-TW"/>
        </w:rPr>
        <w:t>7</w:t>
      </w:r>
      <w:r w:rsidRPr="00872ABA">
        <w:rPr>
          <w:rFonts w:eastAsia="SimSun" w:hint="eastAsia"/>
          <w:sz w:val="23"/>
          <w:szCs w:val="23"/>
          <w:lang w:eastAsia="zh-TW"/>
        </w:rPr>
        <w:t>節裡也講到秋雨和春雨。</w:t>
      </w:r>
    </w:p>
    <w:p w14:paraId="437040EA" w14:textId="77777777" w:rsidR="00200953" w:rsidRPr="00872ABA" w:rsidRDefault="00200953" w:rsidP="00872ABA">
      <w:pPr>
        <w:pStyle w:val="BodyText"/>
        <w:spacing w:line="266" w:lineRule="exact"/>
        <w:ind w:left="0" w:right="101"/>
        <w:jc w:val="both"/>
        <w:rPr>
          <w:rFonts w:eastAsia="SimSun"/>
          <w:sz w:val="23"/>
          <w:szCs w:val="23"/>
          <w:lang w:eastAsia="zh-TW"/>
        </w:rPr>
      </w:pPr>
    </w:p>
    <w:p w14:paraId="44773BEF" w14:textId="77777777" w:rsidR="00200953" w:rsidRPr="00872ABA" w:rsidRDefault="00814EED" w:rsidP="00872ABA">
      <w:pPr>
        <w:pStyle w:val="BodyText"/>
        <w:spacing w:line="266" w:lineRule="exact"/>
        <w:ind w:left="0" w:right="101"/>
        <w:jc w:val="both"/>
        <w:rPr>
          <w:rFonts w:eastAsia="SimSun"/>
          <w:b/>
          <w:bCs/>
          <w:i/>
          <w:iCs/>
          <w:sz w:val="23"/>
          <w:szCs w:val="23"/>
          <w:lang w:eastAsia="zh-TW"/>
        </w:rPr>
      </w:pPr>
      <w:r w:rsidRPr="00872ABA">
        <w:rPr>
          <w:rFonts w:eastAsia="SimSun" w:hint="eastAsia"/>
          <w:b/>
          <w:bCs/>
          <w:i/>
          <w:iCs/>
          <w:sz w:val="23"/>
          <w:szCs w:val="23"/>
          <w:lang w:eastAsia="zh-TW"/>
        </w:rPr>
        <w:t>弟兄們哪，你們要忍耐，直到主來。看哪，農夫忍耐等候地裡寶貴的出產，直到得了秋雨和春雨。</w:t>
      </w:r>
    </w:p>
    <w:p w14:paraId="2D431206" w14:textId="77777777" w:rsidR="00200953" w:rsidRDefault="00200953">
      <w:pPr>
        <w:pStyle w:val="BodyText"/>
        <w:spacing w:line="266" w:lineRule="exact"/>
        <w:ind w:left="114" w:right="101"/>
        <w:jc w:val="both"/>
        <w:rPr>
          <w:rFonts w:eastAsia="SimSun"/>
          <w:lang w:eastAsia="zh-TW"/>
        </w:rPr>
      </w:pPr>
    </w:p>
    <w:p w14:paraId="01172DA0" w14:textId="77777777" w:rsidR="00200953" w:rsidRDefault="00814EED">
      <w:pPr>
        <w:rPr>
          <w:rFonts w:ascii="Arial" w:eastAsia="Arial" w:hAnsi="Arial" w:cs="Arial"/>
          <w:sz w:val="23"/>
          <w:szCs w:val="23"/>
          <w:lang w:eastAsia="zh-TW"/>
        </w:rPr>
      </w:pPr>
      <w:r>
        <w:rPr>
          <w:rFonts w:ascii="Arial" w:eastAsia="SimSun" w:hAnsi="Arial" w:cs="Arial" w:hint="eastAsia"/>
          <w:sz w:val="23"/>
          <w:szCs w:val="23"/>
          <w:lang w:eastAsia="zh-TW"/>
        </w:rPr>
        <w:t>這兩個雨期是從主耶穌在西元前</w:t>
      </w:r>
      <w:r w:rsidRPr="00814EED">
        <w:rPr>
          <w:rFonts w:ascii="Arial" w:eastAsia="PMingLiU" w:hAnsi="Arial" w:cs="Arial"/>
          <w:sz w:val="23"/>
          <w:szCs w:val="23"/>
          <w:lang w:eastAsia="zh-TW"/>
        </w:rPr>
        <w:t>7</w:t>
      </w:r>
      <w:r>
        <w:rPr>
          <w:rFonts w:ascii="Arial" w:eastAsia="SimSun" w:hAnsi="Arial" w:cs="Arial" w:hint="eastAsia"/>
          <w:sz w:val="23"/>
          <w:szCs w:val="23"/>
          <w:lang w:eastAsia="zh-TW"/>
        </w:rPr>
        <w:t>年這個禧年降生開始的。在祂降生以後，西元</w:t>
      </w:r>
      <w:r w:rsidRPr="00814EED">
        <w:rPr>
          <w:rFonts w:ascii="Arial" w:eastAsia="PMingLiU" w:hAnsi="Arial" w:cs="Arial"/>
          <w:sz w:val="23"/>
          <w:szCs w:val="23"/>
          <w:lang w:eastAsia="zh-TW"/>
        </w:rPr>
        <w:t>33</w:t>
      </w:r>
      <w:r>
        <w:rPr>
          <w:rFonts w:ascii="Arial" w:eastAsia="SimSun" w:hAnsi="Arial" w:cs="Arial" w:hint="eastAsia"/>
          <w:sz w:val="23"/>
          <w:szCs w:val="23"/>
          <w:lang w:eastAsia="zh-TW"/>
        </w:rPr>
        <w:t>年，祂成全了</w:t>
      </w:r>
      <w:r w:rsidRPr="00814EED">
        <w:rPr>
          <w:rFonts w:ascii="Arial" w:eastAsia="PMingLiU" w:hAnsi="Arial" w:cs="Arial"/>
          <w:sz w:val="23"/>
          <w:szCs w:val="23"/>
          <w:lang w:eastAsia="zh-TW"/>
        </w:rPr>
        <w:t>40</w:t>
      </w:r>
      <w:r>
        <w:rPr>
          <w:rFonts w:ascii="Arial" w:eastAsia="SimSun" w:hAnsi="Arial" w:cs="Arial" w:hint="eastAsia"/>
          <w:sz w:val="23"/>
          <w:szCs w:val="23"/>
          <w:lang w:eastAsia="zh-TW"/>
        </w:rPr>
        <w:t>個</w:t>
      </w:r>
      <w:r w:rsidRPr="00D06FE3">
        <w:rPr>
          <w:rFonts w:eastAsia="SimSun" w:hint="eastAsia"/>
          <w:sz w:val="23"/>
          <w:szCs w:val="23"/>
          <w:lang w:eastAsia="zh-TW"/>
        </w:rPr>
        <w:t>自然年</w:t>
      </w:r>
      <w:r>
        <w:rPr>
          <w:rFonts w:ascii="Arial" w:eastAsia="SimSun" w:hAnsi="Arial" w:cs="Arial" w:hint="eastAsia"/>
          <w:sz w:val="23"/>
          <w:szCs w:val="23"/>
          <w:lang w:eastAsia="zh-TW"/>
        </w:rPr>
        <w:t>的傳道。就在那一年，等祂復活在地上</w:t>
      </w:r>
      <w:r w:rsidRPr="00814EED">
        <w:rPr>
          <w:rFonts w:ascii="Arial" w:eastAsia="PMingLiU" w:hAnsi="Arial" w:cs="Arial"/>
          <w:sz w:val="23"/>
          <w:szCs w:val="23"/>
          <w:lang w:eastAsia="zh-TW"/>
        </w:rPr>
        <w:t>40</w:t>
      </w:r>
      <w:r>
        <w:rPr>
          <w:rFonts w:ascii="Arial" w:eastAsia="SimSun" w:hAnsi="Arial" w:cs="Arial" w:hint="eastAsia"/>
          <w:sz w:val="23"/>
          <w:szCs w:val="23"/>
          <w:lang w:eastAsia="zh-TW"/>
        </w:rPr>
        <w:t>天將自己活活顯明給門徒看之後，回到天上，然後在五旬節，聖靈頭一次澆灌下來，開始了教會時代，收藏初熟的果子歸與神。在接下來</w:t>
      </w:r>
      <w:r w:rsidRPr="00814EED">
        <w:rPr>
          <w:rFonts w:ascii="Arial" w:eastAsia="PMingLiU" w:hAnsi="Arial" w:cs="Arial"/>
          <w:sz w:val="23"/>
          <w:szCs w:val="23"/>
          <w:lang w:eastAsia="zh-TW"/>
        </w:rPr>
        <w:t>1955</w:t>
      </w:r>
      <w:r>
        <w:rPr>
          <w:rFonts w:ascii="Arial" w:eastAsia="SimSun" w:hAnsi="Arial" w:cs="Arial" w:hint="eastAsia"/>
          <w:sz w:val="23"/>
          <w:szCs w:val="23"/>
          <w:lang w:eastAsia="zh-TW"/>
        </w:rPr>
        <w:t>年的教會時代裡，聖靈的澆灌實際上一直持續著。在這段時期，秋雨降下，藉著救恩，神救恩計畫的初熟的果子被帶進來。</w:t>
      </w:r>
    </w:p>
    <w:p w14:paraId="713E0480" w14:textId="77777777" w:rsidR="00200953" w:rsidRDefault="00200953">
      <w:pPr>
        <w:rPr>
          <w:rFonts w:ascii="Arial" w:eastAsia="Arial" w:hAnsi="Arial" w:cs="Arial"/>
          <w:sz w:val="23"/>
          <w:szCs w:val="23"/>
          <w:lang w:eastAsia="zh-TW"/>
        </w:rPr>
      </w:pPr>
    </w:p>
    <w:p w14:paraId="733F973D" w14:textId="77777777" w:rsidR="00200953" w:rsidRDefault="00814EED">
      <w:pPr>
        <w:spacing w:before="1"/>
        <w:rPr>
          <w:rFonts w:ascii="Arial" w:eastAsia="SimSun" w:hAnsi="Arial" w:cs="Arial"/>
          <w:sz w:val="23"/>
          <w:szCs w:val="23"/>
          <w:lang w:eastAsia="zh-TW"/>
        </w:rPr>
      </w:pPr>
      <w:r>
        <w:rPr>
          <w:rFonts w:ascii="Arial" w:eastAsia="SimSun" w:hAnsi="Arial" w:cs="Arial" w:hint="eastAsia"/>
          <w:sz w:val="23"/>
          <w:szCs w:val="23"/>
          <w:lang w:eastAsia="zh-TW"/>
        </w:rPr>
        <w:t>可是，</w:t>
      </w:r>
      <w:r w:rsidRPr="00814EED">
        <w:rPr>
          <w:rFonts w:ascii="Arial" w:eastAsia="PMingLiU" w:hAnsi="Arial" w:cs="Arial"/>
          <w:sz w:val="23"/>
          <w:szCs w:val="23"/>
          <w:lang w:eastAsia="zh-TW"/>
        </w:rPr>
        <w:t>1988</w:t>
      </w:r>
      <w:r>
        <w:rPr>
          <w:rFonts w:ascii="Arial" w:eastAsia="SimSun" w:hAnsi="Arial" w:cs="Arial" w:hint="eastAsia"/>
          <w:sz w:val="23"/>
          <w:szCs w:val="23"/>
          <w:lang w:eastAsia="zh-TW"/>
        </w:rPr>
        <w:t>年，神結束了教會時代，同時也結束了秋雨。那時，大災難時期開始，審判從神的家起首。在大災難的前</w:t>
      </w:r>
      <w:r w:rsidRPr="00814EED">
        <w:rPr>
          <w:rFonts w:ascii="Arial" w:eastAsia="PMingLiU" w:hAnsi="Arial" w:cs="Arial"/>
          <w:sz w:val="23"/>
          <w:szCs w:val="23"/>
          <w:lang w:eastAsia="zh-TW"/>
        </w:rPr>
        <w:t>2300</w:t>
      </w:r>
      <w:r>
        <w:rPr>
          <w:rFonts w:ascii="Arial" w:eastAsia="SimSun" w:hAnsi="Arial" w:cs="Arial" w:hint="eastAsia"/>
          <w:sz w:val="23"/>
          <w:szCs w:val="23"/>
          <w:lang w:eastAsia="zh-TW"/>
        </w:rPr>
        <w:t>天，也就是從</w:t>
      </w:r>
      <w:r w:rsidRPr="00814EED">
        <w:rPr>
          <w:rFonts w:ascii="Arial" w:eastAsia="PMingLiU" w:hAnsi="Arial" w:cs="Arial"/>
          <w:sz w:val="23"/>
          <w:szCs w:val="23"/>
          <w:lang w:eastAsia="zh-TW"/>
        </w:rPr>
        <w:t>1988</w:t>
      </w:r>
      <w:r>
        <w:rPr>
          <w:rFonts w:ascii="Arial" w:eastAsia="SimSun" w:hAnsi="Arial" w:cs="Arial" w:hint="eastAsia"/>
          <w:sz w:val="23"/>
          <w:szCs w:val="23"/>
          <w:lang w:eastAsia="zh-TW"/>
        </w:rPr>
        <w:t>年</w:t>
      </w:r>
      <w:r w:rsidRPr="00814EED">
        <w:rPr>
          <w:rFonts w:ascii="Arial" w:eastAsia="PMingLiU" w:hAnsi="Arial" w:cs="Arial"/>
          <w:sz w:val="23"/>
          <w:szCs w:val="23"/>
          <w:lang w:eastAsia="zh-TW"/>
        </w:rPr>
        <w:t>5</w:t>
      </w:r>
      <w:r>
        <w:rPr>
          <w:rFonts w:ascii="Arial" w:eastAsia="SimSun" w:hAnsi="Arial" w:cs="Arial" w:hint="eastAsia"/>
          <w:sz w:val="23"/>
          <w:szCs w:val="23"/>
          <w:lang w:eastAsia="zh-TW"/>
        </w:rPr>
        <w:t>月</w:t>
      </w:r>
      <w:r w:rsidRPr="00814EED">
        <w:rPr>
          <w:rFonts w:ascii="Arial" w:eastAsia="PMingLiU" w:hAnsi="Arial" w:cs="Arial"/>
          <w:sz w:val="23"/>
          <w:szCs w:val="23"/>
          <w:lang w:eastAsia="zh-TW"/>
        </w:rPr>
        <w:t>21</w:t>
      </w:r>
      <w:r>
        <w:rPr>
          <w:rFonts w:ascii="Arial" w:eastAsia="SimSun" w:hAnsi="Arial" w:cs="Arial" w:hint="eastAsia"/>
          <w:sz w:val="23"/>
          <w:szCs w:val="23"/>
          <w:lang w:eastAsia="zh-TW"/>
        </w:rPr>
        <w:t>日一直到</w:t>
      </w:r>
      <w:r w:rsidRPr="00814EED">
        <w:rPr>
          <w:rFonts w:ascii="Arial" w:eastAsia="PMingLiU" w:hAnsi="Arial" w:cs="Arial"/>
          <w:sz w:val="23"/>
          <w:szCs w:val="23"/>
          <w:lang w:eastAsia="zh-TW"/>
        </w:rPr>
        <w:t>1994</w:t>
      </w:r>
      <w:r>
        <w:rPr>
          <w:rFonts w:ascii="Arial" w:eastAsia="SimSun" w:hAnsi="Arial" w:cs="Arial" w:hint="eastAsia"/>
          <w:sz w:val="23"/>
          <w:szCs w:val="23"/>
          <w:lang w:eastAsia="zh-TW"/>
        </w:rPr>
        <w:t>年</w:t>
      </w:r>
      <w:r w:rsidRPr="00814EED">
        <w:rPr>
          <w:rFonts w:ascii="Arial" w:eastAsia="PMingLiU" w:hAnsi="Arial" w:cs="Arial"/>
          <w:sz w:val="23"/>
          <w:szCs w:val="23"/>
          <w:lang w:eastAsia="zh-TW"/>
        </w:rPr>
        <w:t>9</w:t>
      </w:r>
      <w:r>
        <w:rPr>
          <w:rFonts w:ascii="Arial" w:eastAsia="SimSun" w:hAnsi="Arial" w:cs="Arial" w:hint="eastAsia"/>
          <w:sz w:val="23"/>
          <w:szCs w:val="23"/>
          <w:lang w:eastAsia="zh-TW"/>
        </w:rPr>
        <w:t>月</w:t>
      </w:r>
      <w:r w:rsidRPr="00814EED">
        <w:rPr>
          <w:rFonts w:ascii="Arial" w:eastAsia="PMingLiU" w:hAnsi="Arial" w:cs="Arial"/>
          <w:sz w:val="23"/>
          <w:szCs w:val="23"/>
          <w:lang w:eastAsia="zh-TW"/>
        </w:rPr>
        <w:t>7</w:t>
      </w:r>
      <w:r>
        <w:rPr>
          <w:rFonts w:ascii="Arial" w:eastAsia="SimSun" w:hAnsi="Arial" w:cs="Arial" w:hint="eastAsia"/>
          <w:sz w:val="23"/>
          <w:szCs w:val="23"/>
          <w:lang w:eastAsia="zh-TW"/>
        </w:rPr>
        <w:t>日，</w:t>
      </w:r>
      <w:proofErr w:type="gramStart"/>
      <w:r>
        <w:rPr>
          <w:rFonts w:ascii="Arial" w:eastAsia="SimSun" w:hAnsi="Arial" w:cs="Arial" w:hint="eastAsia"/>
          <w:sz w:val="23"/>
          <w:szCs w:val="23"/>
          <w:lang w:eastAsia="zh-TW"/>
        </w:rPr>
        <w:t>沒有“</w:t>
      </w:r>
      <w:proofErr w:type="gramEnd"/>
      <w:r>
        <w:rPr>
          <w:rFonts w:ascii="Arial" w:eastAsia="SimSun" w:hAnsi="Arial" w:cs="Arial" w:hint="eastAsia"/>
          <w:sz w:val="23"/>
          <w:szCs w:val="23"/>
          <w:lang w:eastAsia="zh-TW"/>
        </w:rPr>
        <w:t>雨”降下，不再有果子或出產被帶進神的國。正是因為缺少雨，才使那段時期如此悲傷。然後最終在</w:t>
      </w:r>
      <w:r w:rsidRPr="00814EED">
        <w:rPr>
          <w:rFonts w:ascii="Arial" w:eastAsia="PMingLiU" w:hAnsi="Arial" w:cs="Arial"/>
          <w:sz w:val="23"/>
          <w:szCs w:val="23"/>
          <w:lang w:eastAsia="zh-TW"/>
        </w:rPr>
        <w:t>1994</w:t>
      </w:r>
      <w:r>
        <w:rPr>
          <w:rFonts w:ascii="Arial" w:eastAsia="SimSun" w:hAnsi="Arial" w:cs="Arial" w:hint="eastAsia"/>
          <w:sz w:val="23"/>
          <w:szCs w:val="23"/>
          <w:lang w:eastAsia="zh-TW"/>
        </w:rPr>
        <w:t>年</w:t>
      </w:r>
      <w:r w:rsidRPr="00814EED">
        <w:rPr>
          <w:rFonts w:ascii="Arial" w:eastAsia="PMingLiU" w:hAnsi="Arial" w:cs="Arial"/>
          <w:sz w:val="23"/>
          <w:szCs w:val="23"/>
          <w:lang w:eastAsia="zh-TW"/>
        </w:rPr>
        <w:t>9</w:t>
      </w:r>
      <w:r>
        <w:rPr>
          <w:rFonts w:ascii="Arial" w:eastAsia="SimSun" w:hAnsi="Arial" w:cs="Arial" w:hint="eastAsia"/>
          <w:sz w:val="23"/>
          <w:szCs w:val="23"/>
          <w:lang w:eastAsia="zh-TW"/>
        </w:rPr>
        <w:t>月，神二次</w:t>
      </w:r>
      <w:r>
        <w:rPr>
          <w:rFonts w:ascii="Arial" w:eastAsia="SimSun" w:hAnsi="Arial" w:cs="Arial" w:hint="eastAsia"/>
          <w:sz w:val="23"/>
          <w:szCs w:val="23"/>
          <w:lang w:eastAsia="zh-TW"/>
        </w:rPr>
        <w:lastRenderedPageBreak/>
        <w:t>伸手通過在聖經稱為“春雨”時期的這段時期裡澆灌下聖靈，救回自己百姓中所余剩的。聖經將這段最後的雨期描寫成一段屬靈大豐收的時期。在這個時期裡，全世界有許多許多的人得救了。我們看以賽亞書</w:t>
      </w:r>
      <w:r w:rsidRPr="00814EED">
        <w:rPr>
          <w:rFonts w:ascii="Arial" w:eastAsia="PMingLiU" w:hAnsi="Arial" w:cs="Arial"/>
          <w:sz w:val="23"/>
          <w:szCs w:val="23"/>
          <w:lang w:eastAsia="zh-TW"/>
        </w:rPr>
        <w:t>11</w:t>
      </w:r>
      <w:r>
        <w:rPr>
          <w:rFonts w:ascii="Arial" w:eastAsia="SimSun" w:hAnsi="Arial" w:cs="Arial" w:hint="eastAsia"/>
          <w:sz w:val="23"/>
          <w:szCs w:val="23"/>
          <w:lang w:eastAsia="zh-TW"/>
        </w:rPr>
        <w:t>章</w:t>
      </w:r>
      <w:r w:rsidRPr="00814EED">
        <w:rPr>
          <w:rFonts w:ascii="Arial" w:eastAsia="PMingLiU" w:hAnsi="Arial" w:cs="Arial"/>
          <w:sz w:val="23"/>
          <w:szCs w:val="23"/>
          <w:lang w:eastAsia="zh-TW"/>
        </w:rPr>
        <w:t>11</w:t>
      </w:r>
      <w:r>
        <w:rPr>
          <w:rFonts w:ascii="Arial" w:eastAsia="SimSun" w:hAnsi="Arial" w:cs="Arial" w:hint="eastAsia"/>
          <w:sz w:val="23"/>
          <w:szCs w:val="23"/>
          <w:lang w:eastAsia="zh-TW"/>
        </w:rPr>
        <w:t>節，說：</w:t>
      </w:r>
    </w:p>
    <w:p w14:paraId="6999E463" w14:textId="77777777" w:rsidR="00200953" w:rsidRDefault="00200953">
      <w:pPr>
        <w:spacing w:before="1"/>
        <w:rPr>
          <w:rFonts w:ascii="Arial" w:eastAsia="SimSun" w:hAnsi="Arial" w:cs="Arial"/>
          <w:sz w:val="23"/>
          <w:szCs w:val="23"/>
          <w:lang w:eastAsia="zh-TW"/>
        </w:rPr>
      </w:pPr>
    </w:p>
    <w:p w14:paraId="4FDB9317" w14:textId="77777777" w:rsidR="00200953" w:rsidRDefault="00814EED">
      <w:pPr>
        <w:spacing w:before="1"/>
        <w:rPr>
          <w:rFonts w:ascii="Arial" w:eastAsia="SimSun" w:hAnsi="Arial" w:cs="Arial"/>
          <w:b/>
          <w:bCs/>
          <w:i/>
          <w:iCs/>
          <w:sz w:val="23"/>
          <w:szCs w:val="23"/>
          <w:lang w:eastAsia="zh-TW"/>
        </w:rPr>
      </w:pPr>
      <w:r>
        <w:rPr>
          <w:rFonts w:ascii="Arial" w:eastAsia="SimSun" w:hAnsi="Arial" w:cs="Arial" w:hint="eastAsia"/>
          <w:b/>
          <w:bCs/>
          <w:i/>
          <w:iCs/>
          <w:sz w:val="23"/>
          <w:szCs w:val="23"/>
          <w:lang w:eastAsia="zh-TW"/>
        </w:rPr>
        <w:t>當那日，主必二次伸手救回自己百姓中所余剩的，就是在亞述、埃及、巴忒羅、古實、以攔、示拿、哈馬，並眾海島所剩下的。</w:t>
      </w:r>
    </w:p>
    <w:p w14:paraId="35A6AD20" w14:textId="77777777" w:rsidR="00200953" w:rsidRDefault="00200953">
      <w:pPr>
        <w:spacing w:before="5"/>
        <w:rPr>
          <w:rFonts w:ascii="Arial" w:eastAsia="Arial" w:hAnsi="Arial" w:cs="Arial"/>
          <w:b/>
          <w:bCs/>
          <w:sz w:val="20"/>
          <w:szCs w:val="20"/>
          <w:lang w:eastAsia="zh-TW"/>
        </w:rPr>
      </w:pPr>
    </w:p>
    <w:p w14:paraId="564C814F" w14:textId="77777777" w:rsidR="00200953" w:rsidRPr="00765BEA" w:rsidRDefault="00814EED" w:rsidP="00765BEA">
      <w:pPr>
        <w:pStyle w:val="BodyText"/>
        <w:ind w:left="0"/>
        <w:jc w:val="both"/>
        <w:rPr>
          <w:rFonts w:eastAsia="SimSun"/>
          <w:sz w:val="23"/>
          <w:szCs w:val="23"/>
          <w:lang w:eastAsia="zh-TW"/>
        </w:rPr>
      </w:pPr>
      <w:r w:rsidRPr="00765BEA">
        <w:rPr>
          <w:rFonts w:eastAsia="SimSun" w:hint="eastAsia"/>
          <w:sz w:val="23"/>
          <w:szCs w:val="23"/>
          <w:lang w:eastAsia="zh-TW"/>
        </w:rPr>
        <w:t>在聖靈</w:t>
      </w:r>
      <w:r>
        <w:rPr>
          <w:rFonts w:eastAsia="SimSun" w:hint="eastAsia"/>
          <w:sz w:val="23"/>
          <w:szCs w:val="23"/>
          <w:lang w:eastAsia="zh-TW"/>
        </w:rPr>
        <w:t>第</w:t>
      </w:r>
      <w:r w:rsidRPr="00765BEA">
        <w:rPr>
          <w:rFonts w:eastAsia="SimSun" w:hint="eastAsia"/>
          <w:sz w:val="23"/>
          <w:szCs w:val="23"/>
          <w:lang w:eastAsia="zh-TW"/>
        </w:rPr>
        <w:t>二次澆灌的這段春雨時期裡，神，再一次地，開始向世界傳福音。祂前所未有地拯救世人</w:t>
      </w:r>
      <w:r>
        <w:rPr>
          <w:rFonts w:eastAsia="SimSun" w:hint="eastAsia"/>
          <w:sz w:val="23"/>
          <w:szCs w:val="23"/>
          <w:lang w:eastAsia="zh-TW"/>
        </w:rPr>
        <w:t>，</w:t>
      </w:r>
      <w:r w:rsidRPr="00765BEA">
        <w:rPr>
          <w:rFonts w:eastAsia="SimSun" w:hint="eastAsia"/>
          <w:sz w:val="23"/>
          <w:szCs w:val="23"/>
          <w:lang w:eastAsia="zh-TW"/>
        </w:rPr>
        <w:t>因為從</w:t>
      </w:r>
      <w:r w:rsidRPr="00814EED">
        <w:rPr>
          <w:rFonts w:eastAsia="PMingLiU"/>
          <w:sz w:val="23"/>
          <w:szCs w:val="23"/>
          <w:lang w:eastAsia="zh-TW"/>
        </w:rPr>
        <w:t>1994</w:t>
      </w:r>
      <w:r w:rsidRPr="00765BEA">
        <w:rPr>
          <w:rFonts w:eastAsia="SimSun" w:hint="eastAsia"/>
          <w:sz w:val="23"/>
          <w:szCs w:val="23"/>
          <w:lang w:eastAsia="zh-TW"/>
        </w:rPr>
        <w:t>年到</w:t>
      </w:r>
      <w:r w:rsidRPr="00814EED">
        <w:rPr>
          <w:rFonts w:eastAsia="PMingLiU"/>
          <w:sz w:val="23"/>
          <w:szCs w:val="23"/>
          <w:lang w:eastAsia="zh-TW"/>
        </w:rPr>
        <w:t>2011</w:t>
      </w:r>
      <w:r w:rsidRPr="00765BEA">
        <w:rPr>
          <w:rFonts w:eastAsia="SimSun" w:hint="eastAsia"/>
          <w:sz w:val="23"/>
          <w:szCs w:val="23"/>
          <w:lang w:eastAsia="zh-TW"/>
        </w:rPr>
        <w:t>年，大災難的最後大約</w:t>
      </w:r>
      <w:r w:rsidRPr="00814EED">
        <w:rPr>
          <w:rFonts w:eastAsia="PMingLiU"/>
          <w:sz w:val="23"/>
          <w:szCs w:val="23"/>
          <w:lang w:eastAsia="zh-TW"/>
        </w:rPr>
        <w:t>17</w:t>
      </w:r>
      <w:r w:rsidRPr="00765BEA">
        <w:rPr>
          <w:rFonts w:eastAsia="SimSun" w:hint="eastAsia"/>
          <w:sz w:val="23"/>
          <w:szCs w:val="23"/>
          <w:lang w:eastAsia="zh-TW"/>
        </w:rPr>
        <w:t>年裡，祂拯救了許多的人，他們從大災難中出來。聖經在啟示錄</w:t>
      </w:r>
      <w:r w:rsidRPr="00814EED">
        <w:rPr>
          <w:rFonts w:eastAsia="PMingLiU"/>
          <w:sz w:val="23"/>
          <w:szCs w:val="23"/>
          <w:lang w:eastAsia="zh-TW"/>
        </w:rPr>
        <w:t>7</w:t>
      </w:r>
      <w:r w:rsidRPr="00765BEA">
        <w:rPr>
          <w:rFonts w:eastAsia="SimSun" w:hint="eastAsia"/>
          <w:sz w:val="23"/>
          <w:szCs w:val="23"/>
          <w:lang w:eastAsia="zh-TW"/>
        </w:rPr>
        <w:t>章</w:t>
      </w:r>
      <w:r w:rsidRPr="00814EED">
        <w:rPr>
          <w:rFonts w:eastAsia="PMingLiU"/>
          <w:sz w:val="23"/>
          <w:szCs w:val="23"/>
          <w:lang w:eastAsia="zh-TW"/>
        </w:rPr>
        <w:t>9</w:t>
      </w:r>
      <w:r w:rsidRPr="00765BEA">
        <w:rPr>
          <w:rFonts w:eastAsia="SimSun" w:hint="eastAsia"/>
          <w:sz w:val="23"/>
          <w:szCs w:val="23"/>
          <w:lang w:eastAsia="zh-TW"/>
        </w:rPr>
        <w:t>節裡說：</w:t>
      </w:r>
    </w:p>
    <w:p w14:paraId="5009A7FD" w14:textId="77777777" w:rsidR="00200953" w:rsidRPr="00765BEA" w:rsidRDefault="00200953">
      <w:pPr>
        <w:pStyle w:val="BodyText"/>
        <w:jc w:val="both"/>
        <w:rPr>
          <w:rFonts w:eastAsia="SimSun"/>
          <w:sz w:val="23"/>
          <w:szCs w:val="23"/>
          <w:lang w:eastAsia="zh-TW"/>
        </w:rPr>
      </w:pPr>
    </w:p>
    <w:p w14:paraId="1D7E6B28" w14:textId="77777777" w:rsidR="00200953" w:rsidRPr="00765BEA" w:rsidRDefault="00814EED" w:rsidP="00765BEA">
      <w:pPr>
        <w:pStyle w:val="BodyText"/>
        <w:ind w:left="0"/>
        <w:jc w:val="both"/>
        <w:rPr>
          <w:rFonts w:eastAsia="SimSun"/>
          <w:b/>
          <w:bCs/>
          <w:i/>
          <w:iCs/>
          <w:sz w:val="23"/>
          <w:szCs w:val="23"/>
          <w:lang w:eastAsia="zh-TW"/>
        </w:rPr>
      </w:pPr>
      <w:r w:rsidRPr="00765BEA">
        <w:rPr>
          <w:rFonts w:eastAsia="SimSun" w:hint="eastAsia"/>
          <w:b/>
          <w:bCs/>
          <w:i/>
          <w:iCs/>
          <w:sz w:val="23"/>
          <w:szCs w:val="23"/>
          <w:lang w:eastAsia="zh-TW"/>
        </w:rPr>
        <w:t>此後，我觀看，見有許多的人，沒有人能數過來，是從各國、各族、各民、各方來的，站在寶座和羔羊面前，身穿白衣，手拿棕樹枝，</w:t>
      </w:r>
    </w:p>
    <w:p w14:paraId="15E193A2" w14:textId="77777777" w:rsidR="00200953" w:rsidRPr="004E004C" w:rsidRDefault="00200953">
      <w:pPr>
        <w:pStyle w:val="BodyText"/>
        <w:spacing w:line="266" w:lineRule="exact"/>
        <w:ind w:right="134"/>
        <w:rPr>
          <w:rFonts w:eastAsiaTheme="minorEastAsia"/>
          <w:lang w:eastAsia="zh-TW"/>
        </w:rPr>
      </w:pPr>
    </w:p>
    <w:p w14:paraId="09E966E0" w14:textId="77777777" w:rsidR="00200953" w:rsidRPr="004E004C" w:rsidRDefault="00814EED" w:rsidP="004E004C">
      <w:pPr>
        <w:pStyle w:val="BodyText"/>
        <w:spacing w:line="266" w:lineRule="exact"/>
        <w:ind w:left="0" w:right="134"/>
        <w:rPr>
          <w:rFonts w:eastAsia="SimSun"/>
          <w:sz w:val="23"/>
          <w:szCs w:val="23"/>
          <w:lang w:eastAsia="zh-TW"/>
        </w:rPr>
      </w:pPr>
      <w:r w:rsidRPr="004E004C">
        <w:rPr>
          <w:rFonts w:eastAsia="SimSun" w:hint="eastAsia"/>
          <w:sz w:val="23"/>
          <w:szCs w:val="23"/>
          <w:lang w:eastAsia="zh-TW"/>
        </w:rPr>
        <w:t>然後，啟示錄</w:t>
      </w:r>
      <w:r w:rsidRPr="00814EED">
        <w:rPr>
          <w:rFonts w:eastAsia="PMingLiU"/>
          <w:sz w:val="23"/>
          <w:szCs w:val="23"/>
          <w:lang w:eastAsia="zh-TW"/>
        </w:rPr>
        <w:t>7</w:t>
      </w:r>
      <w:r w:rsidRPr="004E004C">
        <w:rPr>
          <w:rFonts w:eastAsia="SimSun" w:hint="eastAsia"/>
          <w:sz w:val="23"/>
          <w:szCs w:val="23"/>
          <w:lang w:eastAsia="zh-TW"/>
        </w:rPr>
        <w:t>章</w:t>
      </w:r>
      <w:r w:rsidRPr="00814EED">
        <w:rPr>
          <w:rFonts w:eastAsia="PMingLiU"/>
          <w:sz w:val="23"/>
          <w:szCs w:val="23"/>
          <w:lang w:eastAsia="zh-TW"/>
        </w:rPr>
        <w:t>13</w:t>
      </w:r>
      <w:r w:rsidRPr="004E004C">
        <w:rPr>
          <w:rFonts w:eastAsia="SimSun" w:hint="eastAsia"/>
          <w:sz w:val="23"/>
          <w:szCs w:val="23"/>
          <w:lang w:eastAsia="zh-TW"/>
        </w:rPr>
        <w:t>到</w:t>
      </w:r>
      <w:r w:rsidRPr="00814EED">
        <w:rPr>
          <w:rFonts w:eastAsia="PMingLiU"/>
          <w:sz w:val="23"/>
          <w:szCs w:val="23"/>
          <w:lang w:eastAsia="zh-TW"/>
        </w:rPr>
        <w:t>14</w:t>
      </w:r>
      <w:r w:rsidRPr="004E004C">
        <w:rPr>
          <w:rFonts w:eastAsia="SimSun" w:hint="eastAsia"/>
          <w:sz w:val="23"/>
          <w:szCs w:val="23"/>
          <w:lang w:eastAsia="zh-TW"/>
        </w:rPr>
        <w:t>節裡說到這“許多的人”：</w:t>
      </w:r>
    </w:p>
    <w:p w14:paraId="5A1C5B9E" w14:textId="77777777" w:rsidR="00200953" w:rsidRPr="004E004C" w:rsidRDefault="00200953" w:rsidP="004E004C">
      <w:pPr>
        <w:pStyle w:val="BodyText"/>
        <w:spacing w:line="266" w:lineRule="exact"/>
        <w:ind w:left="0" w:right="134"/>
        <w:rPr>
          <w:rFonts w:eastAsia="SimSun"/>
          <w:sz w:val="23"/>
          <w:szCs w:val="23"/>
          <w:lang w:eastAsia="zh-TW"/>
        </w:rPr>
      </w:pPr>
    </w:p>
    <w:p w14:paraId="0CF397BD" w14:textId="77777777" w:rsidR="00200953" w:rsidRPr="004E004C" w:rsidRDefault="00814EED" w:rsidP="004E004C">
      <w:pPr>
        <w:pStyle w:val="BodyText"/>
        <w:spacing w:line="266" w:lineRule="exact"/>
        <w:ind w:left="0" w:right="134"/>
        <w:rPr>
          <w:rFonts w:eastAsia="SimSun"/>
          <w:b/>
          <w:bCs/>
          <w:i/>
          <w:iCs/>
          <w:sz w:val="23"/>
          <w:szCs w:val="23"/>
          <w:lang w:eastAsia="zh-TW"/>
        </w:rPr>
      </w:pPr>
      <w:r w:rsidRPr="004E004C">
        <w:rPr>
          <w:rFonts w:eastAsia="SimSun" w:hint="eastAsia"/>
          <w:b/>
          <w:bCs/>
          <w:i/>
          <w:iCs/>
          <w:sz w:val="23"/>
          <w:szCs w:val="23"/>
          <w:lang w:eastAsia="zh-TW"/>
        </w:rPr>
        <w:t>長老中有一位問我說：“這些穿白衣的是誰？是從哪裡來的？”我對他說：“我主，你知道。”他向我說：“這些人是從大患難中出來的，曾用羔羊的血把衣裳洗白淨了，”</w:t>
      </w:r>
    </w:p>
    <w:p w14:paraId="7810F13E" w14:textId="77777777" w:rsidR="00200953" w:rsidRPr="004E004C" w:rsidRDefault="00200953" w:rsidP="004E004C">
      <w:pPr>
        <w:pStyle w:val="BodyText"/>
        <w:spacing w:line="266" w:lineRule="exact"/>
        <w:ind w:left="0" w:right="134"/>
        <w:rPr>
          <w:rFonts w:eastAsia="SimSun"/>
          <w:b/>
          <w:bCs/>
          <w:i/>
          <w:iCs/>
          <w:sz w:val="23"/>
          <w:szCs w:val="23"/>
          <w:lang w:eastAsia="zh-TW"/>
        </w:rPr>
      </w:pPr>
    </w:p>
    <w:p w14:paraId="3D03D195" w14:textId="77777777" w:rsidR="00200953" w:rsidRPr="004E004C" w:rsidRDefault="00814EED" w:rsidP="004E004C">
      <w:pPr>
        <w:pStyle w:val="BodyText"/>
        <w:spacing w:line="266" w:lineRule="exact"/>
        <w:ind w:left="0" w:right="134"/>
        <w:rPr>
          <w:rFonts w:eastAsia="SimSun"/>
          <w:sz w:val="23"/>
          <w:szCs w:val="23"/>
          <w:lang w:eastAsia="zh-TW"/>
        </w:rPr>
      </w:pPr>
      <w:r w:rsidRPr="004E004C">
        <w:rPr>
          <w:rFonts w:eastAsia="SimSun" w:hint="eastAsia"/>
          <w:sz w:val="23"/>
          <w:szCs w:val="23"/>
          <w:lang w:eastAsia="zh-TW"/>
        </w:rPr>
        <w:t>我們不知道神</w:t>
      </w:r>
      <w:r>
        <w:rPr>
          <w:rFonts w:eastAsia="SimSun" w:hint="eastAsia"/>
          <w:sz w:val="23"/>
          <w:szCs w:val="23"/>
          <w:lang w:eastAsia="zh-TW"/>
        </w:rPr>
        <w:t>在春雨的那些年裡，拯救了多少人，不過聖經語言表明全世界也許有數千萬</w:t>
      </w:r>
      <w:r w:rsidRPr="004E004C">
        <w:rPr>
          <w:rFonts w:eastAsia="SimSun" w:hint="eastAsia"/>
          <w:sz w:val="23"/>
          <w:szCs w:val="23"/>
          <w:lang w:eastAsia="zh-TW"/>
        </w:rPr>
        <w:t>人得救。在主耶穌將最好的留到了最後並拯救了所有名字寫在羔羊生命冊上的人之後，主結束了大災難時期，同時也結束了春雨時期和聖靈的二次澆灌，在</w:t>
      </w:r>
      <w:r w:rsidRPr="00814EED">
        <w:rPr>
          <w:rFonts w:eastAsia="PMingLiU"/>
          <w:sz w:val="23"/>
          <w:szCs w:val="23"/>
          <w:lang w:eastAsia="zh-TW"/>
        </w:rPr>
        <w:t>2011</w:t>
      </w:r>
      <w:r w:rsidRPr="004E004C">
        <w:rPr>
          <w:rFonts w:eastAsia="SimSun" w:hint="eastAsia"/>
          <w:sz w:val="23"/>
          <w:szCs w:val="23"/>
          <w:lang w:eastAsia="zh-TW"/>
        </w:rPr>
        <w:t>年</w:t>
      </w:r>
      <w:r w:rsidRPr="00814EED">
        <w:rPr>
          <w:rFonts w:eastAsia="PMingLiU"/>
          <w:sz w:val="23"/>
          <w:szCs w:val="23"/>
          <w:lang w:eastAsia="zh-TW"/>
        </w:rPr>
        <w:t>5</w:t>
      </w:r>
      <w:r w:rsidRPr="004E004C">
        <w:rPr>
          <w:rFonts w:eastAsia="SimSun" w:hint="eastAsia"/>
          <w:sz w:val="23"/>
          <w:szCs w:val="23"/>
          <w:lang w:eastAsia="zh-TW"/>
        </w:rPr>
        <w:t>月</w:t>
      </w:r>
      <w:r w:rsidRPr="00814EED">
        <w:rPr>
          <w:rFonts w:eastAsia="PMingLiU"/>
          <w:sz w:val="23"/>
          <w:szCs w:val="23"/>
          <w:lang w:eastAsia="zh-TW"/>
        </w:rPr>
        <w:t>21</w:t>
      </w:r>
      <w:r w:rsidRPr="004E004C">
        <w:rPr>
          <w:rFonts w:eastAsia="SimSun" w:hint="eastAsia"/>
          <w:sz w:val="23"/>
          <w:szCs w:val="23"/>
          <w:lang w:eastAsia="zh-TW"/>
        </w:rPr>
        <w:t>日審判日這一天結束。</w:t>
      </w:r>
    </w:p>
    <w:p w14:paraId="568C16EC" w14:textId="77777777" w:rsidR="00200953" w:rsidRDefault="00200953">
      <w:pPr>
        <w:pStyle w:val="BodyText"/>
        <w:spacing w:before="251" w:line="266" w:lineRule="exact"/>
        <w:ind w:right="102"/>
        <w:jc w:val="both"/>
        <w:rPr>
          <w:b/>
          <w:bCs/>
          <w:sz w:val="44"/>
          <w:szCs w:val="44"/>
          <w:lang w:eastAsia="zh-TW"/>
        </w:rPr>
      </w:pPr>
    </w:p>
    <w:p w14:paraId="575834C0" w14:textId="77777777" w:rsidR="00200953" w:rsidRPr="00C43A52" w:rsidRDefault="00814EED" w:rsidP="00E96DF3">
      <w:pPr>
        <w:pStyle w:val="BodyText"/>
        <w:spacing w:before="251" w:line="266" w:lineRule="exact"/>
        <w:ind w:left="0" w:right="102"/>
        <w:jc w:val="both"/>
        <w:rPr>
          <w:rFonts w:eastAsia="SimSun"/>
          <w:b/>
          <w:bCs/>
          <w:sz w:val="32"/>
          <w:szCs w:val="32"/>
          <w:lang w:eastAsia="zh-TW"/>
        </w:rPr>
      </w:pPr>
      <w:r w:rsidRPr="00C43A52">
        <w:rPr>
          <w:rFonts w:eastAsia="SimSun" w:hint="eastAsia"/>
          <w:b/>
          <w:bCs/>
          <w:sz w:val="32"/>
          <w:szCs w:val="32"/>
          <w:lang w:eastAsia="zh-TW"/>
        </w:rPr>
        <w:t>舊約歷史上很少人得救——尼尼微，例外！</w:t>
      </w:r>
    </w:p>
    <w:p w14:paraId="6DEC7B7F" w14:textId="77777777" w:rsidR="00200953" w:rsidRPr="00B11EA3" w:rsidRDefault="00814EED" w:rsidP="00E96DF3">
      <w:pPr>
        <w:pStyle w:val="BodyText"/>
        <w:spacing w:before="251" w:line="266" w:lineRule="exact"/>
        <w:ind w:left="0" w:right="102"/>
        <w:jc w:val="both"/>
        <w:rPr>
          <w:rFonts w:eastAsia="SimSun"/>
          <w:sz w:val="23"/>
          <w:szCs w:val="23"/>
          <w:lang w:eastAsia="zh-TW"/>
        </w:rPr>
      </w:pPr>
      <w:r w:rsidRPr="00B11EA3">
        <w:rPr>
          <w:rFonts w:eastAsia="SimSun" w:hint="eastAsia"/>
          <w:sz w:val="23"/>
          <w:szCs w:val="23"/>
          <w:lang w:eastAsia="zh-TW"/>
        </w:rPr>
        <w:t>我們讀舊約時，讀到了有大量的人得救嗎？沒有，通常相反。我們讀到有很少人得救。方舟上有多少人得救？當時整個世界人口中只有</w:t>
      </w:r>
      <w:r w:rsidRPr="00814EED">
        <w:rPr>
          <w:rFonts w:eastAsia="PMingLiU"/>
          <w:sz w:val="23"/>
          <w:szCs w:val="23"/>
          <w:lang w:eastAsia="zh-TW"/>
        </w:rPr>
        <w:t>8</w:t>
      </w:r>
      <w:r w:rsidRPr="00B11EA3">
        <w:rPr>
          <w:rFonts w:eastAsia="SimSun" w:hint="eastAsia"/>
          <w:sz w:val="23"/>
          <w:szCs w:val="23"/>
          <w:lang w:eastAsia="zh-TW"/>
        </w:rPr>
        <w:t>人得救。從所多瑪和蛾摩拉裡有多少人得救？聖經顯明僅僅有</w:t>
      </w:r>
      <w:r w:rsidRPr="00814EED">
        <w:rPr>
          <w:rFonts w:eastAsia="PMingLiU"/>
          <w:sz w:val="23"/>
          <w:szCs w:val="23"/>
          <w:lang w:eastAsia="zh-TW"/>
        </w:rPr>
        <w:t>3</w:t>
      </w:r>
      <w:r w:rsidRPr="00B11EA3">
        <w:rPr>
          <w:rFonts w:eastAsia="SimSun" w:hint="eastAsia"/>
          <w:sz w:val="23"/>
          <w:szCs w:val="23"/>
          <w:lang w:eastAsia="zh-TW"/>
        </w:rPr>
        <w:t>人，——羅得以及他的兩個女兒。就連他的妻子，起初逃離所多瑪城，後來也滅亡了。在舊約歷史的其他時期裡，有多少人得救？我們一再讀到僅有少量的人真正得救，像亞伯拉罕，雅各，摩西和亞倫。我們在舊約歷史上數千年裡，零零星星地讀到有人得救。</w:t>
      </w:r>
    </w:p>
    <w:p w14:paraId="244A977F" w14:textId="77777777" w:rsidR="00200953" w:rsidRDefault="00200953">
      <w:pPr>
        <w:spacing w:before="1"/>
        <w:rPr>
          <w:rFonts w:ascii="Arial" w:eastAsia="Arial" w:hAnsi="Arial" w:cs="Arial"/>
          <w:sz w:val="23"/>
          <w:szCs w:val="23"/>
          <w:lang w:eastAsia="zh-TW"/>
        </w:rPr>
      </w:pPr>
    </w:p>
    <w:p w14:paraId="5CA2AD64" w14:textId="77777777" w:rsidR="00200953" w:rsidRPr="0040222A" w:rsidRDefault="00814EED">
      <w:pPr>
        <w:pStyle w:val="BodyText"/>
        <w:spacing w:before="86" w:line="266" w:lineRule="exact"/>
        <w:ind w:left="0" w:right="120"/>
        <w:jc w:val="both"/>
        <w:rPr>
          <w:rFonts w:eastAsia="SimSun"/>
          <w:bCs/>
          <w:sz w:val="23"/>
          <w:szCs w:val="23"/>
          <w:lang w:eastAsia="zh-TW"/>
        </w:rPr>
      </w:pPr>
      <w:r w:rsidRPr="007C3278">
        <w:rPr>
          <w:rFonts w:eastAsia="SimSun" w:hint="eastAsia"/>
          <w:sz w:val="23"/>
          <w:szCs w:val="23"/>
          <w:lang w:eastAsia="zh-TW"/>
        </w:rPr>
        <w:t>在舊約裡提到有大量人得救的其中一處地方，是在列王紀下這卷書裡。神在那裡提到有</w:t>
      </w:r>
      <w:r w:rsidRPr="00814EED">
        <w:rPr>
          <w:rFonts w:eastAsia="PMingLiU"/>
          <w:sz w:val="23"/>
          <w:szCs w:val="23"/>
          <w:lang w:eastAsia="zh-TW"/>
        </w:rPr>
        <w:t>7000</w:t>
      </w:r>
      <w:r w:rsidRPr="007C3278">
        <w:rPr>
          <w:rFonts w:eastAsia="SimSun" w:hint="eastAsia"/>
          <w:sz w:val="23"/>
          <w:szCs w:val="23"/>
          <w:lang w:eastAsia="zh-TW"/>
        </w:rPr>
        <w:t>以色列人，沒有向巴力屈膝。這是舊約時期裡得救人數相當多的一處地方。可是根本不能與神從尼尼微大城中拯救的人數相比。整座城都披上麻布，坐在灰中，切切求告神。當然，這是有力的證據表明在尼尼微大城裡有大量的人得救。</w:t>
      </w:r>
      <w:r w:rsidRPr="0040222A">
        <w:rPr>
          <w:rFonts w:eastAsia="SimSun" w:hint="eastAsia"/>
          <w:bCs/>
          <w:sz w:val="23"/>
          <w:szCs w:val="23"/>
          <w:lang w:eastAsia="zh-TW"/>
        </w:rPr>
        <w:t>可是，拯救多國多民有許多機會，為什麼神卻將極大地展示救恩這個機會留給尼尼微城呢？</w:t>
      </w:r>
    </w:p>
    <w:p w14:paraId="67E2AF64" w14:textId="77777777" w:rsidR="00200953" w:rsidRDefault="00200953" w:rsidP="00AA4FAF">
      <w:pPr>
        <w:pStyle w:val="BodyText"/>
        <w:spacing w:line="266" w:lineRule="exact"/>
        <w:ind w:left="0" w:right="120"/>
        <w:jc w:val="both"/>
        <w:rPr>
          <w:lang w:eastAsia="zh-TW"/>
        </w:rPr>
      </w:pPr>
    </w:p>
    <w:p w14:paraId="7E6F75E7" w14:textId="77777777" w:rsidR="00200953" w:rsidRPr="004F6EC4" w:rsidRDefault="00814EED" w:rsidP="004F6EC4">
      <w:pPr>
        <w:pStyle w:val="BodyText"/>
        <w:spacing w:line="266" w:lineRule="exact"/>
        <w:ind w:left="0" w:right="120"/>
        <w:jc w:val="both"/>
        <w:rPr>
          <w:rFonts w:eastAsia="SimSun"/>
          <w:sz w:val="23"/>
          <w:szCs w:val="23"/>
          <w:lang w:eastAsia="zh-TW"/>
        </w:rPr>
      </w:pPr>
      <w:r w:rsidRPr="004F6EC4">
        <w:rPr>
          <w:rFonts w:eastAsia="SimSun" w:hint="eastAsia"/>
          <w:sz w:val="23"/>
          <w:szCs w:val="23"/>
          <w:lang w:eastAsia="zh-TW"/>
        </w:rPr>
        <w:t>我們研究這個問題，答案顯然是約拿（鴿子）對尼尼微城的警戒，是表明聖靈的</w:t>
      </w:r>
      <w:r>
        <w:rPr>
          <w:rFonts w:eastAsia="SimSun" w:hint="eastAsia"/>
          <w:sz w:val="23"/>
          <w:szCs w:val="23"/>
          <w:lang w:eastAsia="zh-TW"/>
        </w:rPr>
        <w:t>第</w:t>
      </w:r>
      <w:r w:rsidRPr="004F6EC4">
        <w:rPr>
          <w:rFonts w:eastAsia="SimSun" w:hint="eastAsia"/>
          <w:sz w:val="23"/>
          <w:szCs w:val="23"/>
          <w:lang w:eastAsia="zh-TW"/>
        </w:rPr>
        <w:t>二次澆灌。歷史上，神差遣祂的先知約拿往亞述的尼尼微大城去。然而，從屬靈上說，</w:t>
      </w:r>
      <w:r w:rsidRPr="00AA4FAF">
        <w:rPr>
          <w:rFonts w:ascii="SimSun" w:eastAsia="SimSun" w:hAnsi="SimSun" w:cs="SimSun" w:hint="eastAsia"/>
          <w:sz w:val="23"/>
          <w:szCs w:val="23"/>
          <w:lang w:eastAsia="zh-TW"/>
        </w:rPr>
        <w:t>這就仿佛神</w:t>
      </w:r>
      <w:r w:rsidRPr="00AA4FAF">
        <w:rPr>
          <w:rFonts w:eastAsiaTheme="minorEastAsia" w:hint="eastAsia"/>
          <w:sz w:val="23"/>
          <w:szCs w:val="23"/>
          <w:lang w:eastAsia="zh-TW"/>
        </w:rPr>
        <w:t>第</w:t>
      </w:r>
      <w:r w:rsidRPr="00AA4FAF">
        <w:rPr>
          <w:rFonts w:ascii="SimSun" w:eastAsia="SimSun" w:hAnsi="SimSun" w:cs="SimSun" w:hint="eastAsia"/>
          <w:sz w:val="23"/>
          <w:szCs w:val="23"/>
          <w:lang w:eastAsia="zh-TW"/>
        </w:rPr>
        <w:t>二次伸手救回祂自己百姓中所余剩的</w:t>
      </w:r>
      <w:r w:rsidRPr="00AA4FAF">
        <w:rPr>
          <w:rFonts w:eastAsia="SimSun" w:hint="eastAsia"/>
          <w:sz w:val="23"/>
          <w:szCs w:val="23"/>
          <w:lang w:eastAsia="zh-TW"/>
        </w:rPr>
        <w:t>。拯救這麼多尼尼微人表示在大災難最後大約</w:t>
      </w:r>
      <w:r w:rsidRPr="00814EED">
        <w:rPr>
          <w:rFonts w:eastAsia="PMingLiU"/>
          <w:sz w:val="23"/>
          <w:szCs w:val="23"/>
          <w:lang w:eastAsia="zh-TW"/>
        </w:rPr>
        <w:t>17</w:t>
      </w:r>
      <w:r w:rsidRPr="00AA4FAF">
        <w:rPr>
          <w:rFonts w:eastAsia="SimSun" w:hint="eastAsia"/>
          <w:sz w:val="23"/>
          <w:szCs w:val="23"/>
          <w:lang w:eastAsia="zh-TW"/>
        </w:rPr>
        <w:t>年時期裡春雨澆灌下來。那是一段榮耀的時期，神從世上的</w:t>
      </w:r>
      <w:r>
        <w:rPr>
          <w:rFonts w:eastAsia="SimSun" w:hint="eastAsia"/>
          <w:sz w:val="23"/>
          <w:szCs w:val="23"/>
          <w:lang w:eastAsia="zh-TW"/>
        </w:rPr>
        <w:t>眾教會和會眾外面拯救了許多的人。通過從一個像尼尼微這樣的一個外邦</w:t>
      </w:r>
      <w:r w:rsidRPr="00AA4FAF">
        <w:rPr>
          <w:rFonts w:eastAsia="SimSun" w:hint="eastAsia"/>
          <w:sz w:val="23"/>
          <w:szCs w:val="23"/>
          <w:lang w:eastAsia="zh-TW"/>
        </w:rPr>
        <w:t>城市和國家裡拯救許多人（而不是從以色列裡拯救許多人），神</w:t>
      </w:r>
      <w:r>
        <w:rPr>
          <w:rFonts w:eastAsia="SimSun" w:hint="eastAsia"/>
          <w:sz w:val="23"/>
          <w:szCs w:val="23"/>
          <w:lang w:eastAsia="zh-TW"/>
        </w:rPr>
        <w:t>是在</w:t>
      </w:r>
      <w:r w:rsidRPr="00AA4FAF">
        <w:rPr>
          <w:rFonts w:eastAsia="SimSun" w:hint="eastAsia"/>
          <w:sz w:val="23"/>
          <w:szCs w:val="23"/>
          <w:lang w:eastAsia="zh-TW"/>
        </w:rPr>
        <w:t>說明祂的計畫是要從有形教會外面拯救許多人，因為以色列象徵有形教會。這就是為什麼我們讀到，在舊約時期僅有很少人得救這個普遍規則下這樣一個奇妙的例外。</w:t>
      </w:r>
    </w:p>
    <w:p w14:paraId="150B124F" w14:textId="77777777" w:rsidR="00200953" w:rsidRDefault="00200953" w:rsidP="00794E5C">
      <w:pPr>
        <w:pStyle w:val="BodyText"/>
        <w:spacing w:line="266" w:lineRule="exact"/>
        <w:ind w:left="0" w:right="121"/>
        <w:jc w:val="both"/>
        <w:rPr>
          <w:lang w:eastAsia="zh-TW"/>
        </w:rPr>
      </w:pPr>
    </w:p>
    <w:p w14:paraId="64CA300C" w14:textId="77777777" w:rsidR="00200953" w:rsidRPr="0071079D" w:rsidRDefault="00814EED" w:rsidP="00794E5C">
      <w:pPr>
        <w:pStyle w:val="BodyText"/>
        <w:spacing w:line="266" w:lineRule="exact"/>
        <w:ind w:left="0" w:right="121"/>
        <w:jc w:val="both"/>
        <w:rPr>
          <w:rFonts w:eastAsia="SimSun"/>
          <w:sz w:val="23"/>
          <w:szCs w:val="23"/>
          <w:lang w:eastAsia="zh-TW"/>
        </w:rPr>
      </w:pPr>
      <w:r w:rsidRPr="0071079D">
        <w:rPr>
          <w:rFonts w:eastAsia="SimSun" w:hint="eastAsia"/>
          <w:sz w:val="23"/>
          <w:szCs w:val="23"/>
          <w:lang w:eastAsia="zh-TW"/>
        </w:rPr>
        <w:t>我不知道我們是否可以說尼尼微大城裡有</w:t>
      </w:r>
      <w:r w:rsidRPr="00814EED">
        <w:rPr>
          <w:rFonts w:eastAsia="PMingLiU"/>
          <w:sz w:val="23"/>
          <w:szCs w:val="23"/>
          <w:lang w:eastAsia="zh-TW"/>
        </w:rPr>
        <w:t>12</w:t>
      </w:r>
      <w:r>
        <w:rPr>
          <w:rFonts w:eastAsia="SimSun" w:hint="eastAsia"/>
          <w:sz w:val="23"/>
          <w:szCs w:val="23"/>
          <w:lang w:eastAsia="zh-TW"/>
        </w:rPr>
        <w:t>萬</w:t>
      </w:r>
      <w:r w:rsidRPr="0071079D">
        <w:rPr>
          <w:rFonts w:eastAsia="SimSun" w:hint="eastAsia"/>
          <w:sz w:val="23"/>
          <w:szCs w:val="23"/>
          <w:lang w:eastAsia="zh-TW"/>
        </w:rPr>
        <w:t>人得救（</w:t>
      </w:r>
      <w:r w:rsidRPr="00814EED">
        <w:rPr>
          <w:rFonts w:eastAsia="PMingLiU"/>
          <w:sz w:val="23"/>
          <w:szCs w:val="23"/>
          <w:lang w:eastAsia="zh-TW"/>
        </w:rPr>
        <w:t>12</w:t>
      </w:r>
      <w:r>
        <w:rPr>
          <w:rFonts w:eastAsia="SimSun" w:hint="eastAsia"/>
          <w:sz w:val="23"/>
          <w:szCs w:val="23"/>
          <w:lang w:eastAsia="zh-TW"/>
        </w:rPr>
        <w:t>萬</w:t>
      </w:r>
      <w:r w:rsidRPr="0071079D">
        <w:rPr>
          <w:rFonts w:eastAsia="SimSun" w:hint="eastAsia"/>
          <w:sz w:val="23"/>
          <w:szCs w:val="23"/>
          <w:lang w:eastAsia="zh-TW"/>
        </w:rPr>
        <w:t>是神在這卷書的末尾提供給我們的一個數字），不過，當然，我們可以很有把握地說，在尼尼微城裡得救的人比舊約歷史記載裡提到得救人數的別的任何地方都多。在尼尼微大城裡，有如此之多的人得救—尼尼微的救恩就是舊約的“許多的人”。</w:t>
      </w:r>
    </w:p>
    <w:p w14:paraId="3BA223E9" w14:textId="77777777" w:rsidR="00200953" w:rsidRPr="00952BF9" w:rsidRDefault="00200953">
      <w:pPr>
        <w:pStyle w:val="BodyText"/>
        <w:spacing w:line="266" w:lineRule="exact"/>
        <w:ind w:right="117"/>
        <w:jc w:val="both"/>
        <w:rPr>
          <w:rFonts w:eastAsiaTheme="minorEastAsia"/>
          <w:spacing w:val="-1"/>
          <w:sz w:val="23"/>
          <w:szCs w:val="23"/>
          <w:lang w:eastAsia="zh-TW"/>
        </w:rPr>
      </w:pPr>
    </w:p>
    <w:p w14:paraId="56487C88" w14:textId="77777777" w:rsidR="00200953" w:rsidRPr="0071079D" w:rsidRDefault="00814EED" w:rsidP="00952BF9">
      <w:pPr>
        <w:pStyle w:val="BodyText"/>
        <w:spacing w:line="266" w:lineRule="exact"/>
        <w:ind w:left="0" w:right="117"/>
        <w:jc w:val="both"/>
        <w:rPr>
          <w:rFonts w:eastAsia="SimSun"/>
          <w:spacing w:val="-1"/>
          <w:sz w:val="23"/>
          <w:szCs w:val="23"/>
          <w:lang w:eastAsia="zh-TW"/>
        </w:rPr>
      </w:pPr>
      <w:r w:rsidRPr="0071079D">
        <w:rPr>
          <w:rFonts w:eastAsia="SimSun" w:hint="eastAsia"/>
          <w:spacing w:val="-1"/>
          <w:sz w:val="23"/>
          <w:szCs w:val="23"/>
          <w:lang w:eastAsia="zh-TW"/>
        </w:rPr>
        <w:t>不錯，在以西結</w:t>
      </w:r>
      <w:r w:rsidRPr="00814EED">
        <w:rPr>
          <w:rFonts w:eastAsia="PMingLiU"/>
          <w:spacing w:val="-1"/>
          <w:sz w:val="23"/>
          <w:szCs w:val="23"/>
          <w:lang w:eastAsia="zh-TW"/>
        </w:rPr>
        <w:t>37</w:t>
      </w:r>
      <w:r w:rsidRPr="0071079D">
        <w:rPr>
          <w:rFonts w:eastAsia="SimSun" w:hint="eastAsia"/>
          <w:spacing w:val="-1"/>
          <w:sz w:val="23"/>
          <w:szCs w:val="23"/>
          <w:lang w:eastAsia="zh-TW"/>
        </w:rPr>
        <w:t>章裡有一段關於平原骸</w:t>
      </w:r>
      <w:r>
        <w:rPr>
          <w:rFonts w:eastAsia="SimSun" w:hint="eastAsia"/>
          <w:spacing w:val="-1"/>
          <w:sz w:val="23"/>
          <w:szCs w:val="23"/>
          <w:lang w:eastAsia="zh-TW"/>
        </w:rPr>
        <w:t>骨的記載。這段經文講到有許多骸骨互相聯絡。那不是真正的人。不過</w:t>
      </w:r>
      <w:r w:rsidRPr="0071079D">
        <w:rPr>
          <w:rFonts w:eastAsia="SimSun" w:hint="eastAsia"/>
          <w:spacing w:val="-1"/>
          <w:sz w:val="23"/>
          <w:szCs w:val="23"/>
          <w:lang w:eastAsia="zh-TW"/>
        </w:rPr>
        <w:t>是一個異象，神沒有使那些枯乾的骸骨重生。不過神設計出了這樣一個異象，為要教訓我們祂</w:t>
      </w:r>
      <w:r w:rsidRPr="0071079D">
        <w:rPr>
          <w:rFonts w:eastAsia="SimSun" w:hint="eastAsia"/>
          <w:spacing w:val="-1"/>
          <w:sz w:val="23"/>
          <w:szCs w:val="23"/>
          <w:lang w:eastAsia="zh-TW"/>
        </w:rPr>
        <w:lastRenderedPageBreak/>
        <w:t>的福音計畫。就真正的歷史記載而言，再沒有比約拿，鴿子被二次差遣往尼尼微去以後在尼尼微人身上所發生的事更真實了。再一次地，這與神在大災難片時二次澆灌下聖靈拯救許多的人聯繫起來。</w:t>
      </w:r>
    </w:p>
    <w:p w14:paraId="35DE53E9" w14:textId="77777777" w:rsidR="00200953" w:rsidRPr="00605227" w:rsidRDefault="00200953">
      <w:pPr>
        <w:pStyle w:val="BodyText"/>
        <w:spacing w:line="266" w:lineRule="exact"/>
        <w:ind w:left="100" w:right="121"/>
        <w:jc w:val="both"/>
        <w:rPr>
          <w:rFonts w:eastAsiaTheme="minorEastAsia"/>
          <w:spacing w:val="-1"/>
          <w:lang w:eastAsia="zh-TW"/>
        </w:rPr>
      </w:pPr>
    </w:p>
    <w:p w14:paraId="2D45D7B4" w14:textId="77777777" w:rsidR="00200953" w:rsidRPr="00605227" w:rsidRDefault="00814EED" w:rsidP="00605227">
      <w:pPr>
        <w:pStyle w:val="BodyText"/>
        <w:spacing w:line="266" w:lineRule="exact"/>
        <w:ind w:left="0" w:right="121"/>
        <w:jc w:val="both"/>
        <w:rPr>
          <w:rFonts w:eastAsia="SimSun"/>
          <w:spacing w:val="-1"/>
          <w:sz w:val="23"/>
          <w:szCs w:val="23"/>
          <w:lang w:eastAsia="zh-TW"/>
        </w:rPr>
      </w:pPr>
      <w:r w:rsidRPr="00605227">
        <w:rPr>
          <w:rFonts w:eastAsia="SimSun" w:hint="eastAsia"/>
          <w:spacing w:val="-1"/>
          <w:sz w:val="23"/>
          <w:szCs w:val="23"/>
          <w:lang w:eastAsia="zh-TW"/>
        </w:rPr>
        <w:t>我們看馬太福音</w:t>
      </w:r>
      <w:r w:rsidRPr="00814EED">
        <w:rPr>
          <w:rFonts w:eastAsia="PMingLiU"/>
          <w:spacing w:val="-1"/>
          <w:sz w:val="23"/>
          <w:szCs w:val="23"/>
          <w:lang w:eastAsia="zh-TW"/>
        </w:rPr>
        <w:t>12</w:t>
      </w:r>
      <w:r w:rsidRPr="00605227">
        <w:rPr>
          <w:rFonts w:eastAsia="SimSun" w:hint="eastAsia"/>
          <w:spacing w:val="-1"/>
          <w:sz w:val="23"/>
          <w:szCs w:val="23"/>
          <w:lang w:eastAsia="zh-TW"/>
        </w:rPr>
        <w:t>章，耶穌在那裡提到那些尼尼微大城裡得救的人。在說了“</w:t>
      </w:r>
      <w:r w:rsidRPr="00605227">
        <w:rPr>
          <w:rFonts w:eastAsia="SimSun" w:hint="eastAsia"/>
          <w:i/>
          <w:iCs/>
          <w:spacing w:val="-1"/>
          <w:sz w:val="23"/>
          <w:szCs w:val="23"/>
          <w:lang w:eastAsia="zh-TW"/>
        </w:rPr>
        <w:t>約拿三日三夜在大魚肚腹中，人子也要這樣三日三夜在地裡頭</w:t>
      </w:r>
      <w:r w:rsidRPr="00605227">
        <w:rPr>
          <w:rFonts w:eastAsia="SimSun" w:hint="eastAsia"/>
          <w:spacing w:val="-1"/>
          <w:sz w:val="23"/>
          <w:szCs w:val="23"/>
          <w:lang w:eastAsia="zh-TW"/>
        </w:rPr>
        <w:t>”以後，耶穌接著又在馬太福音</w:t>
      </w:r>
      <w:r w:rsidRPr="00814EED">
        <w:rPr>
          <w:rFonts w:eastAsia="PMingLiU"/>
          <w:spacing w:val="-1"/>
          <w:sz w:val="23"/>
          <w:szCs w:val="23"/>
          <w:lang w:eastAsia="zh-TW"/>
        </w:rPr>
        <w:t>12</w:t>
      </w:r>
      <w:r w:rsidRPr="00605227">
        <w:rPr>
          <w:rFonts w:eastAsia="SimSun" w:hint="eastAsia"/>
          <w:spacing w:val="-1"/>
          <w:sz w:val="23"/>
          <w:szCs w:val="23"/>
          <w:lang w:eastAsia="zh-TW"/>
        </w:rPr>
        <w:t>章</w:t>
      </w:r>
      <w:r w:rsidRPr="00814EED">
        <w:rPr>
          <w:rFonts w:eastAsia="PMingLiU"/>
          <w:spacing w:val="-1"/>
          <w:sz w:val="23"/>
          <w:szCs w:val="23"/>
          <w:lang w:eastAsia="zh-TW"/>
        </w:rPr>
        <w:t>41</w:t>
      </w:r>
      <w:r w:rsidRPr="00605227">
        <w:rPr>
          <w:rFonts w:eastAsia="SimSun" w:hint="eastAsia"/>
          <w:spacing w:val="-1"/>
          <w:sz w:val="23"/>
          <w:szCs w:val="23"/>
          <w:lang w:eastAsia="zh-TW"/>
        </w:rPr>
        <w:t>節裡說：</w:t>
      </w:r>
    </w:p>
    <w:p w14:paraId="6B70E7DC" w14:textId="77777777" w:rsidR="00200953" w:rsidRPr="00605227" w:rsidRDefault="00200953" w:rsidP="00605227">
      <w:pPr>
        <w:pStyle w:val="BodyText"/>
        <w:spacing w:line="266" w:lineRule="exact"/>
        <w:ind w:left="0" w:right="121"/>
        <w:jc w:val="both"/>
        <w:rPr>
          <w:rFonts w:eastAsia="SimSun"/>
          <w:spacing w:val="-1"/>
          <w:sz w:val="23"/>
          <w:szCs w:val="23"/>
          <w:lang w:eastAsia="zh-TW"/>
        </w:rPr>
      </w:pPr>
    </w:p>
    <w:p w14:paraId="657BCA19" w14:textId="77777777" w:rsidR="00200953" w:rsidRPr="00605227" w:rsidRDefault="00814EED" w:rsidP="00605227">
      <w:pPr>
        <w:pStyle w:val="BodyText"/>
        <w:spacing w:line="266" w:lineRule="exact"/>
        <w:ind w:left="0" w:right="121"/>
        <w:jc w:val="both"/>
        <w:rPr>
          <w:rFonts w:eastAsia="SimSun"/>
          <w:b/>
          <w:bCs/>
          <w:i/>
          <w:iCs/>
          <w:spacing w:val="-1"/>
          <w:sz w:val="23"/>
          <w:szCs w:val="23"/>
          <w:lang w:eastAsia="zh-TW"/>
        </w:rPr>
      </w:pPr>
      <w:r w:rsidRPr="00605227">
        <w:rPr>
          <w:rFonts w:eastAsia="SimSun" w:hint="eastAsia"/>
          <w:b/>
          <w:bCs/>
          <w:i/>
          <w:iCs/>
          <w:spacing w:val="-1"/>
          <w:sz w:val="23"/>
          <w:szCs w:val="23"/>
          <w:lang w:eastAsia="zh-TW"/>
        </w:rPr>
        <w:t>當審判的時候，尼尼微人要起來定這世代的罪，應為尼尼微人聽了約拿所傳的就悔改了。看哪，在這裡有一人比約拿更大！</w:t>
      </w:r>
    </w:p>
    <w:p w14:paraId="5904FF91" w14:textId="77777777" w:rsidR="00200953" w:rsidRPr="00605227" w:rsidRDefault="00200953" w:rsidP="00605227">
      <w:pPr>
        <w:pStyle w:val="BodyText"/>
        <w:spacing w:line="266" w:lineRule="exact"/>
        <w:ind w:left="0" w:right="121"/>
        <w:jc w:val="both"/>
        <w:rPr>
          <w:rFonts w:eastAsia="SimSun"/>
          <w:spacing w:val="-1"/>
          <w:sz w:val="23"/>
          <w:szCs w:val="23"/>
          <w:lang w:eastAsia="zh-TW"/>
        </w:rPr>
      </w:pPr>
    </w:p>
    <w:p w14:paraId="2FCD3964" w14:textId="77777777" w:rsidR="00200953" w:rsidRPr="00605227" w:rsidRDefault="00814EED" w:rsidP="00605227">
      <w:pPr>
        <w:pStyle w:val="BodyText"/>
        <w:spacing w:line="266" w:lineRule="exact"/>
        <w:ind w:left="0" w:right="121"/>
        <w:jc w:val="both"/>
        <w:rPr>
          <w:rFonts w:eastAsia="SimSun"/>
          <w:spacing w:val="-1"/>
          <w:sz w:val="23"/>
          <w:szCs w:val="23"/>
          <w:lang w:eastAsia="zh-TW"/>
        </w:rPr>
      </w:pPr>
      <w:r w:rsidRPr="00605227">
        <w:rPr>
          <w:rFonts w:eastAsia="SimSun" w:hint="eastAsia"/>
          <w:spacing w:val="-1"/>
          <w:sz w:val="23"/>
          <w:szCs w:val="23"/>
          <w:lang w:eastAsia="zh-TW"/>
        </w:rPr>
        <w:t>基督的這番陳述沒有留下疑問。既然他們要在復活的時候起來，表示的意思就只能是尼尼微人真正得救了。我們在約拿書</w:t>
      </w:r>
      <w:r w:rsidRPr="00814EED">
        <w:rPr>
          <w:rFonts w:eastAsia="PMingLiU"/>
          <w:spacing w:val="-1"/>
          <w:sz w:val="23"/>
          <w:szCs w:val="23"/>
          <w:lang w:eastAsia="zh-TW"/>
        </w:rPr>
        <w:t>3</w:t>
      </w:r>
      <w:r w:rsidRPr="00605227">
        <w:rPr>
          <w:rFonts w:eastAsia="SimSun" w:hint="eastAsia"/>
          <w:spacing w:val="-1"/>
          <w:sz w:val="23"/>
          <w:szCs w:val="23"/>
          <w:lang w:eastAsia="zh-TW"/>
        </w:rPr>
        <w:t>章裡所讀到的關於王的旨意以及披上麻衣的記載，真實反映出他們屬靈的景況。神在尼尼微大城裡拯救了許多人，祂也使用他們來象徵以後祂要在大災難裡拯救的許多的人。</w:t>
      </w:r>
    </w:p>
    <w:p w14:paraId="6F1F7164" w14:textId="77777777" w:rsidR="00200953" w:rsidRDefault="00200953">
      <w:pPr>
        <w:pStyle w:val="BodyText"/>
        <w:spacing w:line="266" w:lineRule="exact"/>
        <w:ind w:left="100" w:right="121"/>
        <w:jc w:val="both"/>
        <w:rPr>
          <w:rFonts w:eastAsia="SimSun"/>
          <w:spacing w:val="-1"/>
          <w:lang w:eastAsia="zh-TW"/>
        </w:rPr>
      </w:pPr>
    </w:p>
    <w:p w14:paraId="244DEEC8" w14:textId="77777777" w:rsidR="00200953" w:rsidRDefault="00200953">
      <w:pPr>
        <w:pStyle w:val="BodyText"/>
        <w:spacing w:line="266" w:lineRule="exact"/>
        <w:ind w:right="100"/>
        <w:jc w:val="both"/>
        <w:rPr>
          <w:lang w:eastAsia="zh-TW"/>
        </w:rPr>
      </w:pPr>
    </w:p>
    <w:p w14:paraId="5CCE4665" w14:textId="77777777" w:rsidR="00200953" w:rsidRDefault="00814EED" w:rsidP="00FE7B94">
      <w:pPr>
        <w:pStyle w:val="BodyText"/>
        <w:ind w:left="0" w:right="100"/>
        <w:jc w:val="both"/>
        <w:rPr>
          <w:rFonts w:eastAsia="SimSun"/>
          <w:b/>
          <w:bCs/>
          <w:sz w:val="32"/>
          <w:szCs w:val="32"/>
          <w:lang w:eastAsia="zh-TW"/>
        </w:rPr>
      </w:pPr>
      <w:r>
        <w:rPr>
          <w:rFonts w:eastAsia="SimSun" w:hint="eastAsia"/>
          <w:b/>
          <w:bCs/>
          <w:sz w:val="32"/>
          <w:szCs w:val="32"/>
          <w:lang w:eastAsia="zh-TW"/>
        </w:rPr>
        <w:t>第二次</w:t>
      </w:r>
    </w:p>
    <w:p w14:paraId="706F856D" w14:textId="77777777" w:rsidR="00200953" w:rsidRPr="00187BA3" w:rsidRDefault="00200953" w:rsidP="00FE7B94">
      <w:pPr>
        <w:pStyle w:val="BodyText"/>
        <w:ind w:left="0" w:right="100"/>
        <w:jc w:val="both"/>
        <w:rPr>
          <w:rFonts w:eastAsia="SimSun"/>
          <w:b/>
          <w:bCs/>
          <w:lang w:eastAsia="zh-TW"/>
        </w:rPr>
      </w:pPr>
    </w:p>
    <w:p w14:paraId="015EA6A7" w14:textId="77777777" w:rsidR="00200953" w:rsidRPr="001B47E5" w:rsidRDefault="00814EED" w:rsidP="00FE7B94">
      <w:pPr>
        <w:pStyle w:val="BodyText"/>
        <w:ind w:left="0" w:right="100"/>
        <w:jc w:val="both"/>
        <w:rPr>
          <w:rFonts w:eastAsia="SimSun"/>
          <w:sz w:val="23"/>
          <w:szCs w:val="23"/>
          <w:lang w:eastAsia="zh-TW"/>
        </w:rPr>
      </w:pPr>
      <w:r w:rsidRPr="001B47E5">
        <w:rPr>
          <w:rFonts w:eastAsia="SimSun" w:hint="eastAsia"/>
          <w:sz w:val="23"/>
          <w:szCs w:val="23"/>
          <w:lang w:eastAsia="zh-TW"/>
        </w:rPr>
        <w:t>聖經在約拿書</w:t>
      </w:r>
      <w:r w:rsidRPr="00814EED">
        <w:rPr>
          <w:rFonts w:eastAsia="PMingLiU"/>
          <w:sz w:val="23"/>
          <w:szCs w:val="23"/>
          <w:lang w:eastAsia="zh-TW"/>
        </w:rPr>
        <w:t>3</w:t>
      </w:r>
      <w:r w:rsidRPr="001B47E5">
        <w:rPr>
          <w:rFonts w:eastAsia="SimSun" w:hint="eastAsia"/>
          <w:sz w:val="23"/>
          <w:szCs w:val="23"/>
          <w:lang w:eastAsia="zh-TW"/>
        </w:rPr>
        <w:t>章</w:t>
      </w:r>
      <w:r w:rsidRPr="00814EED">
        <w:rPr>
          <w:rFonts w:eastAsia="PMingLiU"/>
          <w:sz w:val="23"/>
          <w:szCs w:val="23"/>
          <w:lang w:eastAsia="zh-TW"/>
        </w:rPr>
        <w:t>4</w:t>
      </w:r>
      <w:r w:rsidRPr="001B47E5">
        <w:rPr>
          <w:rFonts w:eastAsia="SimSun" w:hint="eastAsia"/>
          <w:sz w:val="23"/>
          <w:szCs w:val="23"/>
          <w:lang w:eastAsia="zh-TW"/>
        </w:rPr>
        <w:t>節說：</w:t>
      </w:r>
    </w:p>
    <w:p w14:paraId="272C187B" w14:textId="77777777" w:rsidR="00200953" w:rsidRPr="001B47E5" w:rsidRDefault="00200953" w:rsidP="00FE7B94">
      <w:pPr>
        <w:pStyle w:val="BodyText"/>
        <w:spacing w:line="266" w:lineRule="exact"/>
        <w:ind w:left="0" w:right="100"/>
        <w:jc w:val="both"/>
        <w:rPr>
          <w:rFonts w:eastAsia="SimSun"/>
          <w:b/>
          <w:bCs/>
          <w:sz w:val="23"/>
          <w:szCs w:val="23"/>
          <w:lang w:eastAsia="zh-TW"/>
        </w:rPr>
      </w:pPr>
    </w:p>
    <w:p w14:paraId="61B3E8EB" w14:textId="77777777" w:rsidR="00200953" w:rsidRPr="001B47E5" w:rsidRDefault="00814EED" w:rsidP="00FE7B94">
      <w:pPr>
        <w:pStyle w:val="BodyText"/>
        <w:ind w:left="0" w:right="100"/>
        <w:jc w:val="both"/>
        <w:rPr>
          <w:rFonts w:eastAsia="SimSun"/>
          <w:b/>
          <w:bCs/>
          <w:i/>
          <w:iCs/>
          <w:sz w:val="23"/>
          <w:szCs w:val="23"/>
          <w:lang w:eastAsia="zh-TW"/>
        </w:rPr>
      </w:pPr>
      <w:r w:rsidRPr="001B47E5">
        <w:rPr>
          <w:rFonts w:eastAsia="SimSun" w:hint="eastAsia"/>
          <w:b/>
          <w:bCs/>
          <w:i/>
          <w:iCs/>
          <w:sz w:val="23"/>
          <w:szCs w:val="23"/>
          <w:lang w:eastAsia="zh-TW"/>
        </w:rPr>
        <w:t>約拿進城走了一日，宣告說：“再等四十日，尼尼微必傾覆了！”</w:t>
      </w:r>
    </w:p>
    <w:p w14:paraId="4DFB7A97" w14:textId="77777777" w:rsidR="00200953" w:rsidRPr="001B47E5" w:rsidRDefault="00200953" w:rsidP="00FE7B94">
      <w:pPr>
        <w:pStyle w:val="BodyText"/>
        <w:spacing w:line="266" w:lineRule="exact"/>
        <w:ind w:left="0" w:right="100"/>
        <w:jc w:val="both"/>
        <w:rPr>
          <w:rFonts w:eastAsia="SimSun"/>
          <w:b/>
          <w:bCs/>
          <w:sz w:val="23"/>
          <w:szCs w:val="23"/>
          <w:lang w:eastAsia="zh-TW"/>
        </w:rPr>
      </w:pPr>
    </w:p>
    <w:p w14:paraId="439AD4B6" w14:textId="77777777" w:rsidR="00200953" w:rsidRPr="001B47E5" w:rsidRDefault="00814EED" w:rsidP="00FE7B94">
      <w:pPr>
        <w:pStyle w:val="BodyText"/>
        <w:spacing w:line="266" w:lineRule="exact"/>
        <w:ind w:left="0" w:right="100"/>
        <w:jc w:val="both"/>
        <w:rPr>
          <w:rFonts w:eastAsia="SimSun"/>
          <w:sz w:val="23"/>
          <w:szCs w:val="23"/>
          <w:lang w:eastAsia="zh-TW"/>
        </w:rPr>
      </w:pPr>
      <w:r w:rsidRPr="001B47E5">
        <w:rPr>
          <w:rFonts w:eastAsia="SimSun" w:hint="eastAsia"/>
          <w:sz w:val="23"/>
          <w:szCs w:val="23"/>
          <w:lang w:eastAsia="zh-TW"/>
        </w:rPr>
        <w:t>就提到的</w:t>
      </w:r>
      <w:r w:rsidRPr="00814EED">
        <w:rPr>
          <w:rFonts w:eastAsia="PMingLiU"/>
          <w:sz w:val="23"/>
          <w:szCs w:val="23"/>
          <w:lang w:eastAsia="zh-TW"/>
        </w:rPr>
        <w:t>40</w:t>
      </w:r>
      <w:r w:rsidRPr="001B47E5">
        <w:rPr>
          <w:rFonts w:eastAsia="SimSun" w:hint="eastAsia"/>
          <w:sz w:val="23"/>
          <w:szCs w:val="23"/>
          <w:lang w:eastAsia="zh-TW"/>
        </w:rPr>
        <w:t>日而言，聖經裡有幾次，神提到</w:t>
      </w:r>
      <w:r w:rsidRPr="00814EED">
        <w:rPr>
          <w:rFonts w:eastAsia="PMingLiU"/>
          <w:sz w:val="23"/>
          <w:szCs w:val="23"/>
          <w:lang w:eastAsia="zh-TW"/>
        </w:rPr>
        <w:t>40</w:t>
      </w:r>
      <w:r w:rsidRPr="001B47E5">
        <w:rPr>
          <w:rFonts w:eastAsia="SimSun" w:hint="eastAsia"/>
          <w:sz w:val="23"/>
          <w:szCs w:val="23"/>
          <w:lang w:eastAsia="zh-TW"/>
        </w:rPr>
        <w:t>日，然後又將其與</w:t>
      </w:r>
      <w:r w:rsidRPr="00814EED">
        <w:rPr>
          <w:rFonts w:eastAsia="PMingLiU"/>
          <w:sz w:val="23"/>
          <w:szCs w:val="23"/>
          <w:lang w:eastAsia="zh-TW"/>
        </w:rPr>
        <w:t>40</w:t>
      </w:r>
      <w:r w:rsidRPr="001B47E5">
        <w:rPr>
          <w:rFonts w:eastAsia="SimSun" w:hint="eastAsia"/>
          <w:sz w:val="23"/>
          <w:szCs w:val="23"/>
          <w:lang w:eastAsia="zh-TW"/>
        </w:rPr>
        <w:t>年聯繫起來。例如，聖經在民數記</w:t>
      </w:r>
      <w:r w:rsidRPr="00814EED">
        <w:rPr>
          <w:rFonts w:eastAsia="PMingLiU"/>
          <w:sz w:val="23"/>
          <w:szCs w:val="23"/>
          <w:lang w:eastAsia="zh-TW"/>
        </w:rPr>
        <w:t>14</w:t>
      </w:r>
      <w:r w:rsidRPr="001B47E5">
        <w:rPr>
          <w:rFonts w:eastAsia="SimSun" w:hint="eastAsia"/>
          <w:sz w:val="23"/>
          <w:szCs w:val="23"/>
          <w:lang w:eastAsia="zh-TW"/>
        </w:rPr>
        <w:t>章</w:t>
      </w:r>
      <w:r w:rsidRPr="00814EED">
        <w:rPr>
          <w:rFonts w:eastAsia="PMingLiU"/>
          <w:sz w:val="23"/>
          <w:szCs w:val="23"/>
          <w:lang w:eastAsia="zh-TW"/>
        </w:rPr>
        <w:t>33</w:t>
      </w:r>
      <w:r w:rsidRPr="001B47E5">
        <w:rPr>
          <w:rFonts w:eastAsia="SimSun" w:hint="eastAsia"/>
          <w:sz w:val="23"/>
          <w:szCs w:val="23"/>
          <w:lang w:eastAsia="zh-TW"/>
        </w:rPr>
        <w:t>到</w:t>
      </w:r>
      <w:r w:rsidRPr="00814EED">
        <w:rPr>
          <w:rFonts w:eastAsia="PMingLiU"/>
          <w:sz w:val="23"/>
          <w:szCs w:val="23"/>
          <w:lang w:eastAsia="zh-TW"/>
        </w:rPr>
        <w:t>34</w:t>
      </w:r>
      <w:r w:rsidRPr="001B47E5">
        <w:rPr>
          <w:rFonts w:eastAsia="SimSun" w:hint="eastAsia"/>
          <w:sz w:val="23"/>
          <w:szCs w:val="23"/>
          <w:lang w:eastAsia="zh-TW"/>
        </w:rPr>
        <w:t>節裡說：</w:t>
      </w:r>
    </w:p>
    <w:p w14:paraId="25DF2C80" w14:textId="77777777" w:rsidR="00200953" w:rsidRPr="001B47E5" w:rsidRDefault="00200953" w:rsidP="00FE7B94">
      <w:pPr>
        <w:pStyle w:val="BodyText"/>
        <w:spacing w:line="266" w:lineRule="exact"/>
        <w:ind w:left="0" w:right="100"/>
        <w:jc w:val="both"/>
        <w:rPr>
          <w:rFonts w:eastAsia="SimSun"/>
          <w:sz w:val="23"/>
          <w:szCs w:val="23"/>
          <w:lang w:eastAsia="zh-TW"/>
        </w:rPr>
      </w:pPr>
    </w:p>
    <w:p w14:paraId="7DBAF0EE" w14:textId="77777777" w:rsidR="00200953" w:rsidRPr="001B47E5" w:rsidRDefault="00814EED" w:rsidP="00FE7B94">
      <w:pPr>
        <w:pStyle w:val="BodyText"/>
        <w:spacing w:line="266" w:lineRule="exact"/>
        <w:ind w:left="0" w:right="100"/>
        <w:jc w:val="both"/>
        <w:rPr>
          <w:rFonts w:eastAsia="SimSun"/>
          <w:b/>
          <w:bCs/>
          <w:i/>
          <w:iCs/>
          <w:sz w:val="23"/>
          <w:szCs w:val="23"/>
          <w:lang w:eastAsia="zh-TW"/>
        </w:rPr>
      </w:pPr>
      <w:r w:rsidRPr="001B47E5">
        <w:rPr>
          <w:rFonts w:eastAsia="SimSun" w:hint="eastAsia"/>
          <w:b/>
          <w:bCs/>
          <w:i/>
          <w:iCs/>
          <w:sz w:val="23"/>
          <w:szCs w:val="23"/>
          <w:lang w:eastAsia="zh-TW"/>
        </w:rPr>
        <w:t>你們的兒女必在曠野飄流四十年，擔當你們淫行的罪，直到你們的屍首在曠野消滅。按你們窺探那地的四十日，一年頂一日，你們要擔當罪孽四十年，就知道我與你們疏遠了。</w:t>
      </w:r>
    </w:p>
    <w:p w14:paraId="07B9D0C7" w14:textId="77777777" w:rsidR="00200953" w:rsidRDefault="00200953">
      <w:pPr>
        <w:pStyle w:val="BodyText"/>
        <w:spacing w:line="266" w:lineRule="exact"/>
        <w:ind w:right="100"/>
        <w:jc w:val="both"/>
        <w:rPr>
          <w:rFonts w:eastAsia="SimSun"/>
          <w:b/>
          <w:bCs/>
          <w:sz w:val="32"/>
          <w:szCs w:val="32"/>
          <w:lang w:eastAsia="zh-TW"/>
        </w:rPr>
      </w:pPr>
    </w:p>
    <w:p w14:paraId="7E8B0E92" w14:textId="77777777" w:rsidR="00200953" w:rsidRPr="003D3D60" w:rsidRDefault="00814EED" w:rsidP="003D3D60">
      <w:pPr>
        <w:pStyle w:val="BodyText"/>
        <w:spacing w:line="266" w:lineRule="exact"/>
        <w:ind w:left="0" w:right="101"/>
        <w:jc w:val="both"/>
        <w:rPr>
          <w:rFonts w:eastAsia="SimSun"/>
          <w:sz w:val="23"/>
          <w:szCs w:val="23"/>
          <w:lang w:eastAsia="zh-TW"/>
        </w:rPr>
      </w:pPr>
      <w:r w:rsidRPr="003D3D60">
        <w:rPr>
          <w:rFonts w:eastAsia="SimSun" w:hint="eastAsia"/>
          <w:sz w:val="23"/>
          <w:szCs w:val="23"/>
          <w:lang w:eastAsia="zh-TW"/>
        </w:rPr>
        <w:t>同樣的表述，在聖經裡出現了幾次。</w:t>
      </w:r>
      <w:r w:rsidRPr="00814EED">
        <w:rPr>
          <w:rFonts w:eastAsia="PMingLiU"/>
          <w:sz w:val="23"/>
          <w:szCs w:val="23"/>
          <w:lang w:eastAsia="zh-TW"/>
        </w:rPr>
        <w:t>40</w:t>
      </w:r>
      <w:r w:rsidRPr="003D3D60">
        <w:rPr>
          <w:rFonts w:eastAsia="SimSun" w:hint="eastAsia"/>
          <w:sz w:val="23"/>
          <w:szCs w:val="23"/>
          <w:lang w:eastAsia="zh-TW"/>
        </w:rPr>
        <w:t>天與</w:t>
      </w:r>
      <w:r w:rsidRPr="00814EED">
        <w:rPr>
          <w:rFonts w:eastAsia="PMingLiU"/>
          <w:sz w:val="23"/>
          <w:szCs w:val="23"/>
          <w:lang w:eastAsia="zh-TW"/>
        </w:rPr>
        <w:t>40</w:t>
      </w:r>
      <w:r w:rsidRPr="003D3D60">
        <w:rPr>
          <w:rFonts w:eastAsia="SimSun" w:hint="eastAsia"/>
          <w:sz w:val="23"/>
          <w:szCs w:val="23"/>
          <w:lang w:eastAsia="zh-TW"/>
        </w:rPr>
        <w:t>年有關。在民數記</w:t>
      </w:r>
      <w:r w:rsidRPr="00814EED">
        <w:rPr>
          <w:rFonts w:eastAsia="PMingLiU"/>
          <w:sz w:val="23"/>
          <w:szCs w:val="23"/>
          <w:lang w:eastAsia="zh-TW"/>
        </w:rPr>
        <w:t>14</w:t>
      </w:r>
      <w:r w:rsidRPr="003D3D60">
        <w:rPr>
          <w:rFonts w:eastAsia="SimSun" w:hint="eastAsia"/>
          <w:sz w:val="23"/>
          <w:szCs w:val="23"/>
          <w:lang w:eastAsia="zh-TW"/>
        </w:rPr>
        <w:t>章裡提到的這段經文，是描寫神的審判臨到以色列。因為窺探迦南地的探子有</w:t>
      </w:r>
      <w:r>
        <w:rPr>
          <w:rFonts w:eastAsia="SimSun" w:hint="eastAsia"/>
          <w:sz w:val="23"/>
          <w:szCs w:val="23"/>
          <w:lang w:eastAsia="zh-TW"/>
        </w:rPr>
        <w:t>十</w:t>
      </w:r>
      <w:r w:rsidRPr="003D3D60">
        <w:rPr>
          <w:rFonts w:eastAsia="SimSun" w:hint="eastAsia"/>
          <w:sz w:val="23"/>
          <w:szCs w:val="23"/>
          <w:lang w:eastAsia="zh-TW"/>
        </w:rPr>
        <w:t>個回來報惡信。所以，審判就是他們必須在曠野飄流，按他們窺探那地的四十日，一年頂一日。他們窺探了那地</w:t>
      </w:r>
      <w:r w:rsidRPr="00814EED">
        <w:rPr>
          <w:rFonts w:eastAsia="PMingLiU"/>
          <w:sz w:val="23"/>
          <w:szCs w:val="23"/>
          <w:lang w:eastAsia="zh-TW"/>
        </w:rPr>
        <w:t>40</w:t>
      </w:r>
      <w:r w:rsidRPr="003D3D60">
        <w:rPr>
          <w:rFonts w:eastAsia="SimSun" w:hint="eastAsia"/>
          <w:sz w:val="23"/>
          <w:szCs w:val="23"/>
          <w:lang w:eastAsia="zh-TW"/>
        </w:rPr>
        <w:t>天，所以他們必須在曠野飄流</w:t>
      </w:r>
      <w:r w:rsidRPr="00814EED">
        <w:rPr>
          <w:rFonts w:eastAsia="PMingLiU"/>
          <w:sz w:val="23"/>
          <w:szCs w:val="23"/>
          <w:lang w:eastAsia="zh-TW"/>
        </w:rPr>
        <w:t>40</w:t>
      </w:r>
      <w:r w:rsidRPr="003D3D60">
        <w:rPr>
          <w:rFonts w:eastAsia="SimSun" w:hint="eastAsia"/>
          <w:sz w:val="23"/>
          <w:szCs w:val="23"/>
          <w:lang w:eastAsia="zh-TW"/>
        </w:rPr>
        <w:t>年，從西元前</w:t>
      </w:r>
      <w:r w:rsidRPr="00814EED">
        <w:rPr>
          <w:rFonts w:eastAsia="PMingLiU"/>
          <w:sz w:val="23"/>
          <w:szCs w:val="23"/>
          <w:lang w:eastAsia="zh-TW"/>
        </w:rPr>
        <w:t>1447</w:t>
      </w:r>
      <w:r w:rsidRPr="003D3D60">
        <w:rPr>
          <w:rFonts w:eastAsia="SimSun" w:hint="eastAsia"/>
          <w:sz w:val="23"/>
          <w:szCs w:val="23"/>
          <w:lang w:eastAsia="zh-TW"/>
        </w:rPr>
        <w:t>年直到西元前</w:t>
      </w:r>
      <w:r w:rsidRPr="00814EED">
        <w:rPr>
          <w:rFonts w:eastAsia="PMingLiU"/>
          <w:sz w:val="23"/>
          <w:szCs w:val="23"/>
          <w:lang w:eastAsia="zh-TW"/>
        </w:rPr>
        <w:t>1407</w:t>
      </w:r>
      <w:r w:rsidRPr="003D3D60">
        <w:rPr>
          <w:rFonts w:eastAsia="SimSun" w:hint="eastAsia"/>
          <w:sz w:val="23"/>
          <w:szCs w:val="23"/>
          <w:lang w:eastAsia="zh-TW"/>
        </w:rPr>
        <w:t>年。然後，在西元前</w:t>
      </w:r>
      <w:r w:rsidRPr="00814EED">
        <w:rPr>
          <w:rFonts w:eastAsia="PMingLiU"/>
          <w:sz w:val="23"/>
          <w:szCs w:val="23"/>
          <w:lang w:eastAsia="zh-TW"/>
        </w:rPr>
        <w:t>1407</w:t>
      </w:r>
      <w:r w:rsidRPr="003D3D60">
        <w:rPr>
          <w:rFonts w:eastAsia="SimSun" w:hint="eastAsia"/>
          <w:sz w:val="23"/>
          <w:szCs w:val="23"/>
          <w:lang w:eastAsia="zh-TW"/>
        </w:rPr>
        <w:t>年，摩西死了，他們準備進入應許之地迦南地。我們在約書亞記</w:t>
      </w:r>
      <w:r w:rsidRPr="00814EED">
        <w:rPr>
          <w:rFonts w:eastAsia="PMingLiU"/>
          <w:sz w:val="23"/>
          <w:szCs w:val="23"/>
          <w:lang w:eastAsia="zh-TW"/>
        </w:rPr>
        <w:t>5</w:t>
      </w:r>
      <w:r w:rsidRPr="003D3D60">
        <w:rPr>
          <w:rFonts w:eastAsia="SimSun" w:hint="eastAsia"/>
          <w:sz w:val="23"/>
          <w:szCs w:val="23"/>
          <w:lang w:eastAsia="zh-TW"/>
        </w:rPr>
        <w:t>章</w:t>
      </w:r>
      <w:r w:rsidRPr="00814EED">
        <w:rPr>
          <w:rFonts w:eastAsia="PMingLiU"/>
          <w:sz w:val="23"/>
          <w:szCs w:val="23"/>
          <w:lang w:eastAsia="zh-TW"/>
        </w:rPr>
        <w:t>1</w:t>
      </w:r>
      <w:r w:rsidRPr="003D3D60">
        <w:rPr>
          <w:rFonts w:eastAsia="SimSun" w:hint="eastAsia"/>
          <w:sz w:val="23"/>
          <w:szCs w:val="23"/>
          <w:lang w:eastAsia="zh-TW"/>
        </w:rPr>
        <w:t>到</w:t>
      </w:r>
      <w:r w:rsidRPr="00814EED">
        <w:rPr>
          <w:rFonts w:eastAsia="PMingLiU"/>
          <w:sz w:val="23"/>
          <w:szCs w:val="23"/>
          <w:lang w:eastAsia="zh-TW"/>
        </w:rPr>
        <w:t>2</w:t>
      </w:r>
      <w:r w:rsidRPr="003D3D60">
        <w:rPr>
          <w:rFonts w:eastAsia="SimSun" w:hint="eastAsia"/>
          <w:sz w:val="23"/>
          <w:szCs w:val="23"/>
          <w:lang w:eastAsia="zh-TW"/>
        </w:rPr>
        <w:t>節裡讀到：</w:t>
      </w:r>
    </w:p>
    <w:p w14:paraId="37BB04A8" w14:textId="77777777" w:rsidR="00200953" w:rsidRPr="003D3D60" w:rsidRDefault="00200953" w:rsidP="003D3D60">
      <w:pPr>
        <w:pStyle w:val="BodyText"/>
        <w:spacing w:line="266" w:lineRule="exact"/>
        <w:ind w:left="0" w:right="101"/>
        <w:jc w:val="both"/>
        <w:rPr>
          <w:rFonts w:eastAsia="SimSun"/>
          <w:sz w:val="23"/>
          <w:szCs w:val="23"/>
          <w:lang w:eastAsia="zh-TW"/>
        </w:rPr>
      </w:pPr>
    </w:p>
    <w:p w14:paraId="1CAE6033" w14:textId="77777777" w:rsidR="00200953" w:rsidRPr="003D3D60" w:rsidRDefault="00814EED" w:rsidP="003D3D60">
      <w:pPr>
        <w:pStyle w:val="BodyText"/>
        <w:spacing w:line="266" w:lineRule="exact"/>
        <w:ind w:left="0" w:right="101"/>
        <w:jc w:val="both"/>
        <w:rPr>
          <w:rFonts w:eastAsia="SimSun"/>
          <w:b/>
          <w:bCs/>
          <w:i/>
          <w:iCs/>
          <w:sz w:val="23"/>
          <w:szCs w:val="23"/>
          <w:lang w:eastAsia="zh-TW"/>
        </w:rPr>
      </w:pPr>
      <w:r w:rsidRPr="003D3D60">
        <w:rPr>
          <w:rFonts w:eastAsia="SimSun" w:hint="eastAsia"/>
          <w:b/>
          <w:bCs/>
          <w:i/>
          <w:iCs/>
          <w:sz w:val="23"/>
          <w:szCs w:val="23"/>
          <w:lang w:eastAsia="zh-TW"/>
        </w:rPr>
        <w:t>約旦河西亞摩利人的諸王和靠海迦南人的諸王，聽見耶和華在以色列人前面使約旦河的水幹了，等到我們過去，他們的心因以色列人的緣故就消化了，不再有膽氣。那時，耶和華吩咐約書亞說：“你製造火石刀，第二次給以色列人行割禮。”</w:t>
      </w:r>
    </w:p>
    <w:p w14:paraId="68AD3CB9" w14:textId="77777777" w:rsidR="00200953" w:rsidRDefault="00200953">
      <w:pPr>
        <w:pStyle w:val="BodyText"/>
        <w:spacing w:line="266" w:lineRule="exact"/>
        <w:ind w:right="101"/>
        <w:jc w:val="both"/>
        <w:rPr>
          <w:lang w:eastAsia="zh-TW"/>
        </w:rPr>
      </w:pPr>
    </w:p>
    <w:p w14:paraId="58FF67E3" w14:textId="77777777" w:rsidR="00200953" w:rsidRDefault="00814EED">
      <w:pPr>
        <w:spacing w:before="1"/>
        <w:rPr>
          <w:rFonts w:ascii="Arial" w:eastAsia="SimSun" w:hAnsi="Arial" w:cs="Arial"/>
          <w:sz w:val="23"/>
          <w:szCs w:val="23"/>
          <w:lang w:eastAsia="zh-TW"/>
        </w:rPr>
      </w:pPr>
      <w:r>
        <w:rPr>
          <w:rFonts w:ascii="Arial" w:eastAsia="SimSun" w:hAnsi="Arial" w:cs="Arial" w:hint="eastAsia"/>
          <w:sz w:val="23"/>
          <w:szCs w:val="23"/>
          <w:lang w:eastAsia="zh-TW"/>
        </w:rPr>
        <w:t>這是第二次。神說祂要第二次伸手救回自己百姓中所余剩的。神第二次命令約拿宣告神所吩咐約拿的話。</w:t>
      </w:r>
    </w:p>
    <w:p w14:paraId="594151C5" w14:textId="77777777" w:rsidR="00200953" w:rsidRDefault="00200953">
      <w:pPr>
        <w:spacing w:before="1"/>
        <w:rPr>
          <w:rFonts w:ascii="Arial" w:eastAsia="SimSun" w:hAnsi="Arial" w:cs="Arial"/>
          <w:sz w:val="23"/>
          <w:szCs w:val="23"/>
          <w:lang w:eastAsia="zh-TW"/>
        </w:rPr>
      </w:pPr>
    </w:p>
    <w:p w14:paraId="39EAD865" w14:textId="77777777" w:rsidR="00200953" w:rsidRDefault="00814EED">
      <w:pPr>
        <w:spacing w:before="1"/>
        <w:rPr>
          <w:rFonts w:ascii="Arial" w:eastAsia="SimSun" w:hAnsi="Arial" w:cs="Arial"/>
          <w:sz w:val="23"/>
          <w:szCs w:val="23"/>
          <w:lang w:eastAsia="zh-TW"/>
        </w:rPr>
      </w:pPr>
      <w:r>
        <w:rPr>
          <w:rFonts w:ascii="Arial" w:eastAsia="SimSun" w:hAnsi="Arial" w:cs="Arial" w:hint="eastAsia"/>
          <w:sz w:val="23"/>
          <w:szCs w:val="23"/>
          <w:lang w:eastAsia="zh-TW"/>
        </w:rPr>
        <w:t>讓我們感到有意思的是，</w:t>
      </w:r>
      <w:r w:rsidRPr="00814EED">
        <w:rPr>
          <w:rFonts w:ascii="Arial" w:eastAsia="PMingLiU" w:hAnsi="Arial" w:cs="Arial"/>
          <w:sz w:val="23"/>
          <w:szCs w:val="23"/>
          <w:lang w:eastAsia="zh-TW"/>
        </w:rPr>
        <w:t>40</w:t>
      </w:r>
      <w:r>
        <w:rPr>
          <w:rFonts w:ascii="Arial" w:eastAsia="SimSun" w:hAnsi="Arial" w:cs="Arial" w:hint="eastAsia"/>
          <w:sz w:val="23"/>
          <w:szCs w:val="23"/>
          <w:lang w:eastAsia="zh-TW"/>
        </w:rPr>
        <w:t>天（一年頂一天）結束以後，神命令“</w:t>
      </w:r>
      <w:r>
        <w:rPr>
          <w:rFonts w:ascii="Arial" w:eastAsia="SimSun" w:hAnsi="Arial" w:cs="Arial" w:hint="eastAsia"/>
          <w:i/>
          <w:iCs/>
          <w:sz w:val="23"/>
          <w:szCs w:val="23"/>
          <w:lang w:eastAsia="zh-TW"/>
        </w:rPr>
        <w:t>第二次給以色列人行割禮</w:t>
      </w:r>
      <w:r>
        <w:rPr>
          <w:rFonts w:ascii="Arial" w:eastAsia="SimSun" w:hAnsi="Arial" w:cs="Arial" w:hint="eastAsia"/>
          <w:sz w:val="23"/>
          <w:szCs w:val="23"/>
          <w:lang w:eastAsia="zh-TW"/>
        </w:rPr>
        <w:t>。”從埃及出來的那些人在一開始飄流曠野的時候受過割禮，可是他們大多數人在曠野中滅亡了。所以這些以色列人是在飄流曠野期間長大的年輕人，神確保在他們進入象徵天國的應許之地迦南地之前，要第二次受割禮。這是在</w:t>
      </w:r>
      <w:r w:rsidRPr="00814EED">
        <w:rPr>
          <w:rFonts w:ascii="Arial" w:eastAsia="PMingLiU" w:hAnsi="Arial" w:cs="Arial"/>
          <w:sz w:val="23"/>
          <w:szCs w:val="23"/>
          <w:lang w:eastAsia="zh-TW"/>
        </w:rPr>
        <w:t>40</w:t>
      </w:r>
      <w:r>
        <w:rPr>
          <w:rFonts w:ascii="Arial" w:eastAsia="SimSun" w:hAnsi="Arial" w:cs="Arial" w:hint="eastAsia"/>
          <w:sz w:val="23"/>
          <w:szCs w:val="23"/>
          <w:lang w:eastAsia="zh-TW"/>
        </w:rPr>
        <w:t>天</w:t>
      </w:r>
      <w:r w:rsidRPr="00814EED">
        <w:rPr>
          <w:rFonts w:ascii="Arial" w:eastAsia="PMingLiU" w:hAnsi="Arial" w:cs="Arial"/>
          <w:sz w:val="23"/>
          <w:szCs w:val="23"/>
          <w:lang w:eastAsia="zh-TW"/>
        </w:rPr>
        <w:t>/</w:t>
      </w:r>
      <w:r>
        <w:rPr>
          <w:rFonts w:ascii="Arial" w:eastAsia="SimSun" w:hAnsi="Arial" w:cs="Arial" w:hint="eastAsia"/>
          <w:sz w:val="23"/>
          <w:szCs w:val="23"/>
          <w:lang w:eastAsia="zh-TW"/>
        </w:rPr>
        <w:t>年結束後，他們第二次受割禮。在約拿書</w:t>
      </w:r>
      <w:r w:rsidRPr="00814EED">
        <w:rPr>
          <w:rFonts w:ascii="Arial" w:eastAsia="PMingLiU" w:hAnsi="Arial" w:cs="Arial"/>
          <w:sz w:val="23"/>
          <w:szCs w:val="23"/>
          <w:lang w:eastAsia="zh-TW"/>
        </w:rPr>
        <w:t>3</w:t>
      </w:r>
      <w:r>
        <w:rPr>
          <w:rFonts w:ascii="Arial" w:eastAsia="SimSun" w:hAnsi="Arial" w:cs="Arial" w:hint="eastAsia"/>
          <w:sz w:val="23"/>
          <w:szCs w:val="23"/>
          <w:lang w:eastAsia="zh-TW"/>
        </w:rPr>
        <w:t>章裡，神正是在</w:t>
      </w:r>
      <w:r w:rsidRPr="00814EED">
        <w:rPr>
          <w:rFonts w:ascii="Arial" w:eastAsia="PMingLiU" w:hAnsi="Arial" w:cs="Arial"/>
          <w:sz w:val="23"/>
          <w:szCs w:val="23"/>
          <w:lang w:eastAsia="zh-TW"/>
        </w:rPr>
        <w:t>40</w:t>
      </w:r>
      <w:r>
        <w:rPr>
          <w:rFonts w:ascii="Arial" w:eastAsia="SimSun" w:hAnsi="Arial" w:cs="Arial" w:hint="eastAsia"/>
          <w:sz w:val="23"/>
          <w:szCs w:val="23"/>
          <w:lang w:eastAsia="zh-TW"/>
        </w:rPr>
        <w:t>天這段時期一開始，吩咐約拿二次宣告神所吩咐他的話。很有意思的是，我們發現</w:t>
      </w:r>
      <w:r w:rsidRPr="00814EED">
        <w:rPr>
          <w:rFonts w:ascii="Arial" w:eastAsia="PMingLiU" w:hAnsi="Arial" w:cs="Arial"/>
          <w:sz w:val="23"/>
          <w:szCs w:val="23"/>
          <w:lang w:eastAsia="zh-TW"/>
        </w:rPr>
        <w:t>40</w:t>
      </w:r>
      <w:proofErr w:type="gramStart"/>
      <w:r>
        <w:rPr>
          <w:rFonts w:ascii="Arial" w:eastAsia="SimSun" w:hAnsi="Arial" w:cs="Arial" w:hint="eastAsia"/>
          <w:sz w:val="23"/>
          <w:szCs w:val="23"/>
          <w:lang w:eastAsia="zh-TW"/>
        </w:rPr>
        <w:t>天出現在這兩處提到“</w:t>
      </w:r>
      <w:proofErr w:type="gramEnd"/>
      <w:r>
        <w:rPr>
          <w:rFonts w:ascii="Arial" w:eastAsia="SimSun" w:hAnsi="Arial" w:cs="Arial" w:hint="eastAsia"/>
          <w:sz w:val="23"/>
          <w:szCs w:val="23"/>
          <w:lang w:eastAsia="zh-TW"/>
        </w:rPr>
        <w:t>二次”的地方裡。我們知道，“二次”宣告神的話，等同於聖靈的第二次澆灌下來。</w:t>
      </w:r>
    </w:p>
    <w:p w14:paraId="017C6EC4" w14:textId="77777777" w:rsidR="00200953" w:rsidRDefault="00200953">
      <w:pPr>
        <w:spacing w:before="1"/>
        <w:rPr>
          <w:rFonts w:ascii="Arial" w:eastAsia="Arial" w:hAnsi="Arial" w:cs="Arial"/>
          <w:sz w:val="23"/>
          <w:szCs w:val="23"/>
          <w:lang w:eastAsia="zh-TW"/>
        </w:rPr>
      </w:pPr>
    </w:p>
    <w:p w14:paraId="1DB2010A" w14:textId="77777777" w:rsidR="00200953" w:rsidRDefault="00814EED">
      <w:pPr>
        <w:tabs>
          <w:tab w:val="left" w:pos="1903"/>
        </w:tabs>
        <w:spacing w:before="1"/>
        <w:rPr>
          <w:rFonts w:ascii="Arial" w:eastAsia="SimSun" w:hAnsi="Arial" w:cs="Arial"/>
          <w:sz w:val="23"/>
          <w:szCs w:val="23"/>
          <w:lang w:eastAsia="zh-TW"/>
        </w:rPr>
      </w:pPr>
      <w:r>
        <w:rPr>
          <w:rFonts w:ascii="Arial" w:eastAsia="SimSun" w:hAnsi="Arial" w:cs="Arial" w:hint="eastAsia"/>
          <w:sz w:val="23"/>
          <w:szCs w:val="23"/>
          <w:lang w:eastAsia="zh-TW"/>
        </w:rPr>
        <w:t>順便說一下，神第二次澆灌下聖靈的時候根據我們從聖經歷史年代表裡所得知的，什麼時候神二次澆灌下聖靈來呢？這是在</w:t>
      </w:r>
      <w:r w:rsidRPr="00814EED">
        <w:rPr>
          <w:rFonts w:ascii="Arial" w:eastAsia="PMingLiU" w:hAnsi="Arial" w:cs="Arial"/>
          <w:sz w:val="23"/>
          <w:szCs w:val="23"/>
          <w:lang w:eastAsia="zh-TW"/>
        </w:rPr>
        <w:t>1994</w:t>
      </w:r>
      <w:r>
        <w:rPr>
          <w:rFonts w:ascii="Arial" w:eastAsia="SimSun" w:hAnsi="Arial" w:cs="Arial" w:hint="eastAsia"/>
          <w:sz w:val="23"/>
          <w:szCs w:val="23"/>
          <w:lang w:eastAsia="zh-TW"/>
        </w:rPr>
        <w:t>年，是一個禧年。正如耶穌的降生，是在西元前</w:t>
      </w:r>
      <w:r w:rsidRPr="00814EED">
        <w:rPr>
          <w:rFonts w:ascii="Arial" w:eastAsia="PMingLiU" w:hAnsi="Arial" w:cs="Arial"/>
          <w:sz w:val="23"/>
          <w:szCs w:val="23"/>
          <w:lang w:eastAsia="zh-TW"/>
        </w:rPr>
        <w:t>7</w:t>
      </w:r>
      <w:r>
        <w:rPr>
          <w:rFonts w:ascii="Arial" w:eastAsia="SimSun" w:hAnsi="Arial" w:cs="Arial" w:hint="eastAsia"/>
          <w:sz w:val="23"/>
          <w:szCs w:val="23"/>
          <w:lang w:eastAsia="zh-TW"/>
        </w:rPr>
        <w:t>年降生一樣，也是一個禧年。那就是約拿書</w:t>
      </w:r>
      <w:r w:rsidRPr="00814EED">
        <w:rPr>
          <w:rFonts w:ascii="Arial" w:eastAsia="PMingLiU" w:hAnsi="Arial" w:cs="Arial"/>
          <w:sz w:val="23"/>
          <w:szCs w:val="23"/>
          <w:lang w:eastAsia="zh-TW"/>
        </w:rPr>
        <w:t>1</w:t>
      </w:r>
      <w:r>
        <w:rPr>
          <w:rFonts w:ascii="Arial" w:eastAsia="SimSun" w:hAnsi="Arial" w:cs="Arial" w:hint="eastAsia"/>
          <w:sz w:val="23"/>
          <w:szCs w:val="23"/>
          <w:lang w:eastAsia="zh-TW"/>
        </w:rPr>
        <w:t>章開頭論述的內容，那時約拿與船上的人同往他施去躲避耶和華。所以約拿書</w:t>
      </w:r>
      <w:r w:rsidRPr="00814EED">
        <w:rPr>
          <w:rFonts w:ascii="Arial" w:eastAsia="PMingLiU" w:hAnsi="Arial" w:cs="Arial"/>
          <w:sz w:val="23"/>
          <w:szCs w:val="23"/>
          <w:lang w:eastAsia="zh-TW"/>
        </w:rPr>
        <w:t>1</w:t>
      </w:r>
      <w:r>
        <w:rPr>
          <w:rFonts w:ascii="Arial" w:eastAsia="SimSun" w:hAnsi="Arial" w:cs="Arial" w:hint="eastAsia"/>
          <w:sz w:val="23"/>
          <w:szCs w:val="23"/>
          <w:lang w:eastAsia="zh-TW"/>
        </w:rPr>
        <w:t>章從描寫一個禧年中開始展開故事情節，在</w:t>
      </w:r>
      <w:r w:rsidRPr="00814EED">
        <w:rPr>
          <w:rFonts w:ascii="Arial" w:eastAsia="PMingLiU" w:hAnsi="Arial" w:cs="Arial"/>
          <w:sz w:val="23"/>
          <w:szCs w:val="23"/>
          <w:lang w:eastAsia="zh-TW"/>
        </w:rPr>
        <w:t>1</w:t>
      </w:r>
      <w:r>
        <w:rPr>
          <w:rFonts w:ascii="Arial" w:eastAsia="SimSun" w:hAnsi="Arial" w:cs="Arial" w:hint="eastAsia"/>
          <w:sz w:val="23"/>
          <w:szCs w:val="23"/>
          <w:lang w:eastAsia="zh-TW"/>
        </w:rPr>
        <w:t>章和</w:t>
      </w:r>
      <w:r w:rsidRPr="00814EED">
        <w:rPr>
          <w:rFonts w:ascii="Arial" w:eastAsia="PMingLiU" w:hAnsi="Arial" w:cs="Arial"/>
          <w:sz w:val="23"/>
          <w:szCs w:val="23"/>
          <w:lang w:eastAsia="zh-TW"/>
        </w:rPr>
        <w:t>2</w:t>
      </w:r>
      <w:r>
        <w:rPr>
          <w:rFonts w:ascii="Arial" w:eastAsia="SimSun" w:hAnsi="Arial" w:cs="Arial" w:hint="eastAsia"/>
          <w:sz w:val="23"/>
          <w:szCs w:val="23"/>
          <w:lang w:eastAsia="zh-TW"/>
        </w:rPr>
        <w:t>章持續了</w:t>
      </w:r>
      <w:r w:rsidRPr="00814EED">
        <w:rPr>
          <w:rFonts w:ascii="Arial" w:eastAsia="PMingLiU" w:hAnsi="Arial" w:cs="Arial"/>
          <w:sz w:val="23"/>
          <w:szCs w:val="23"/>
          <w:lang w:eastAsia="zh-TW"/>
        </w:rPr>
        <w:t>40</w:t>
      </w:r>
      <w:r>
        <w:rPr>
          <w:rFonts w:ascii="Arial" w:eastAsia="SimSun" w:hAnsi="Arial" w:cs="Arial" w:hint="eastAsia"/>
          <w:sz w:val="23"/>
          <w:szCs w:val="23"/>
          <w:lang w:eastAsia="zh-TW"/>
        </w:rPr>
        <w:t>個自然年，然後約拿書</w:t>
      </w:r>
      <w:r w:rsidRPr="00814EED">
        <w:rPr>
          <w:rFonts w:ascii="Arial" w:eastAsia="PMingLiU" w:hAnsi="Arial" w:cs="Arial"/>
          <w:sz w:val="23"/>
          <w:szCs w:val="23"/>
          <w:lang w:eastAsia="zh-TW"/>
        </w:rPr>
        <w:t>3</w:t>
      </w:r>
      <w:proofErr w:type="gramStart"/>
      <w:r>
        <w:rPr>
          <w:rFonts w:ascii="Arial" w:eastAsia="SimSun" w:hAnsi="Arial" w:cs="Arial" w:hint="eastAsia"/>
          <w:sz w:val="23"/>
          <w:szCs w:val="23"/>
          <w:lang w:eastAsia="zh-TW"/>
        </w:rPr>
        <w:t>章等同於二次差遣“</w:t>
      </w:r>
      <w:proofErr w:type="gramEnd"/>
      <w:r>
        <w:rPr>
          <w:rFonts w:ascii="Arial" w:eastAsia="SimSun" w:hAnsi="Arial" w:cs="Arial" w:hint="eastAsia"/>
          <w:sz w:val="23"/>
          <w:szCs w:val="23"/>
          <w:lang w:eastAsia="zh-TW"/>
        </w:rPr>
        <w:t>鴿子”或聖靈。我們知道那等同於禧年</w:t>
      </w:r>
      <w:r w:rsidRPr="00814EED">
        <w:rPr>
          <w:rFonts w:ascii="Arial" w:eastAsia="PMingLiU" w:hAnsi="Arial" w:cs="Arial"/>
          <w:sz w:val="23"/>
          <w:szCs w:val="23"/>
          <w:lang w:eastAsia="zh-TW"/>
        </w:rPr>
        <w:t>1994</w:t>
      </w:r>
      <w:r>
        <w:rPr>
          <w:rFonts w:ascii="Arial" w:eastAsia="SimSun" w:hAnsi="Arial" w:cs="Arial" w:hint="eastAsia"/>
          <w:sz w:val="23"/>
          <w:szCs w:val="23"/>
          <w:lang w:eastAsia="zh-TW"/>
        </w:rPr>
        <w:t>年。</w:t>
      </w:r>
    </w:p>
    <w:p w14:paraId="50DE9A13" w14:textId="77777777" w:rsidR="00200953" w:rsidRDefault="00200953">
      <w:pPr>
        <w:tabs>
          <w:tab w:val="left" w:pos="1903"/>
        </w:tabs>
        <w:spacing w:before="1"/>
        <w:rPr>
          <w:rFonts w:ascii="Arial" w:eastAsia="SimSun" w:hAnsi="Arial" w:cs="Arial"/>
          <w:sz w:val="23"/>
          <w:szCs w:val="23"/>
          <w:lang w:eastAsia="zh-TW"/>
        </w:rPr>
      </w:pPr>
    </w:p>
    <w:p w14:paraId="06C9AE26" w14:textId="77777777" w:rsidR="00200953" w:rsidRPr="00071024" w:rsidRDefault="00814EED">
      <w:pPr>
        <w:pStyle w:val="BodyText"/>
        <w:spacing w:before="72" w:line="266" w:lineRule="exact"/>
        <w:ind w:left="0" w:right="100"/>
        <w:jc w:val="both"/>
        <w:rPr>
          <w:sz w:val="23"/>
          <w:szCs w:val="23"/>
          <w:lang w:eastAsia="zh-TW"/>
        </w:rPr>
      </w:pPr>
      <w:r w:rsidRPr="00071024">
        <w:rPr>
          <w:rFonts w:eastAsia="SimSun" w:hint="eastAsia"/>
          <w:sz w:val="23"/>
          <w:szCs w:val="23"/>
          <w:lang w:eastAsia="zh-TW"/>
        </w:rPr>
        <w:t>這些都是聖經記載的聖經聯繫。這來自於過去多年進行的聖經查考。這些都是我們中許多人熟悉的真理</w:t>
      </w:r>
      <w:r>
        <w:rPr>
          <w:rFonts w:eastAsia="SimSun" w:hint="eastAsia"/>
          <w:sz w:val="23"/>
          <w:szCs w:val="23"/>
          <w:lang w:eastAsia="zh-TW"/>
        </w:rPr>
        <w:t>，</w:t>
      </w:r>
      <w:r>
        <w:rPr>
          <w:rFonts w:eastAsia="SimSun" w:hint="eastAsia"/>
          <w:sz w:val="23"/>
          <w:szCs w:val="23"/>
          <w:lang w:eastAsia="zh-TW"/>
        </w:rPr>
        <w:lastRenderedPageBreak/>
        <w:t>可是可能會有某個人，對此不熟悉，他們必須進一步地查考聖經。</w:t>
      </w:r>
      <w:r w:rsidRPr="00071024">
        <w:rPr>
          <w:rFonts w:eastAsia="SimSun" w:hint="eastAsia"/>
          <w:sz w:val="23"/>
          <w:szCs w:val="23"/>
          <w:lang w:eastAsia="zh-TW"/>
        </w:rPr>
        <w:t>在西元</w:t>
      </w:r>
      <w:r w:rsidRPr="00814EED">
        <w:rPr>
          <w:rFonts w:eastAsia="PMingLiU"/>
          <w:sz w:val="23"/>
          <w:szCs w:val="23"/>
          <w:lang w:eastAsia="zh-TW"/>
        </w:rPr>
        <w:t>1994</w:t>
      </w:r>
      <w:r w:rsidRPr="00071024">
        <w:rPr>
          <w:rFonts w:eastAsia="SimSun" w:hint="eastAsia"/>
          <w:sz w:val="23"/>
          <w:szCs w:val="23"/>
          <w:lang w:eastAsia="zh-TW"/>
        </w:rPr>
        <w:t>年，春雨開始的時候，這等同於神開始拯救許多的人的時候。正如神二次命令約拿往尼尼微大城。約拿（鴿子）與聖靈之間的這種聯繫允許我們說，約拿進了尼尼微城與西元</w:t>
      </w:r>
      <w:r w:rsidRPr="00814EED">
        <w:rPr>
          <w:rFonts w:eastAsia="PMingLiU"/>
          <w:sz w:val="23"/>
          <w:szCs w:val="23"/>
          <w:lang w:eastAsia="zh-TW"/>
        </w:rPr>
        <w:t>1994</w:t>
      </w:r>
      <w:r w:rsidRPr="00071024">
        <w:rPr>
          <w:rFonts w:eastAsia="SimSun" w:hint="eastAsia"/>
          <w:sz w:val="23"/>
          <w:szCs w:val="23"/>
          <w:lang w:eastAsia="zh-TW"/>
        </w:rPr>
        <w:t>年和聖靈二次澆灌下來有關，因為那時，聖靈開始二次澆灌下來。</w:t>
      </w:r>
    </w:p>
    <w:p w14:paraId="022A9E82" w14:textId="77777777" w:rsidR="00200953" w:rsidRDefault="00200953">
      <w:pPr>
        <w:pStyle w:val="BodyText"/>
        <w:spacing w:before="72" w:line="266" w:lineRule="exact"/>
        <w:ind w:left="0" w:right="100"/>
        <w:jc w:val="both"/>
        <w:rPr>
          <w:lang w:eastAsia="zh-TW"/>
        </w:rPr>
      </w:pPr>
    </w:p>
    <w:p w14:paraId="380F8545" w14:textId="77777777" w:rsidR="00200953" w:rsidRPr="00D06FE3" w:rsidRDefault="00814EED">
      <w:pPr>
        <w:pStyle w:val="BodyText"/>
        <w:spacing w:before="72" w:line="266" w:lineRule="exact"/>
        <w:ind w:left="0" w:right="100"/>
        <w:jc w:val="both"/>
        <w:rPr>
          <w:rFonts w:eastAsia="SimSun"/>
          <w:sz w:val="23"/>
          <w:szCs w:val="23"/>
          <w:lang w:eastAsia="zh-TW"/>
        </w:rPr>
      </w:pPr>
      <w:r w:rsidRPr="00D06FE3">
        <w:rPr>
          <w:rFonts w:eastAsia="SimSun" w:hint="eastAsia"/>
          <w:sz w:val="23"/>
          <w:szCs w:val="23"/>
          <w:lang w:eastAsia="zh-TW"/>
        </w:rPr>
        <w:t>既然聖經講到“一年頂一日”，我們若仔細察看</w:t>
      </w:r>
      <w:r w:rsidRPr="00814EED">
        <w:rPr>
          <w:rFonts w:eastAsia="PMingLiU"/>
          <w:sz w:val="23"/>
          <w:szCs w:val="23"/>
          <w:lang w:eastAsia="zh-TW"/>
        </w:rPr>
        <w:t>40</w:t>
      </w:r>
      <w:r w:rsidRPr="00D06FE3">
        <w:rPr>
          <w:rFonts w:eastAsia="SimSun" w:hint="eastAsia"/>
          <w:sz w:val="23"/>
          <w:szCs w:val="23"/>
          <w:lang w:eastAsia="zh-TW"/>
        </w:rPr>
        <w:t>天這段時期，那麼可能這是表示從進了尼尼微大城以來</w:t>
      </w:r>
      <w:r w:rsidRPr="00814EED">
        <w:rPr>
          <w:rFonts w:eastAsia="PMingLiU"/>
          <w:sz w:val="23"/>
          <w:szCs w:val="23"/>
          <w:lang w:eastAsia="zh-TW"/>
        </w:rPr>
        <w:t>40</w:t>
      </w:r>
      <w:r w:rsidRPr="00D06FE3">
        <w:rPr>
          <w:rFonts w:eastAsia="SimSun" w:hint="eastAsia"/>
          <w:sz w:val="23"/>
          <w:szCs w:val="23"/>
          <w:lang w:eastAsia="zh-TW"/>
        </w:rPr>
        <w:t>年或者表示自命令“鴿子”或者表示聖靈出去拯救許多人以來</w:t>
      </w:r>
      <w:r w:rsidRPr="00814EED">
        <w:rPr>
          <w:rFonts w:eastAsia="PMingLiU"/>
          <w:sz w:val="23"/>
          <w:szCs w:val="23"/>
          <w:lang w:eastAsia="zh-TW"/>
        </w:rPr>
        <w:t>40</w:t>
      </w:r>
      <w:r w:rsidRPr="00D06FE3">
        <w:rPr>
          <w:rFonts w:eastAsia="SimSun" w:hint="eastAsia"/>
          <w:sz w:val="23"/>
          <w:szCs w:val="23"/>
          <w:lang w:eastAsia="zh-TW"/>
        </w:rPr>
        <w:t>年。從</w:t>
      </w:r>
      <w:r w:rsidRPr="00814EED">
        <w:rPr>
          <w:rFonts w:eastAsia="PMingLiU"/>
          <w:sz w:val="23"/>
          <w:szCs w:val="23"/>
          <w:lang w:eastAsia="zh-TW"/>
        </w:rPr>
        <w:t>1994</w:t>
      </w:r>
      <w:r w:rsidRPr="00D06FE3">
        <w:rPr>
          <w:rFonts w:eastAsia="SimSun" w:hint="eastAsia"/>
          <w:sz w:val="23"/>
          <w:szCs w:val="23"/>
          <w:lang w:eastAsia="zh-TW"/>
        </w:rPr>
        <w:t>年起</w:t>
      </w:r>
      <w:r w:rsidRPr="00814EED">
        <w:rPr>
          <w:rFonts w:eastAsia="PMingLiU"/>
          <w:sz w:val="23"/>
          <w:szCs w:val="23"/>
          <w:lang w:eastAsia="zh-TW"/>
        </w:rPr>
        <w:t>40</w:t>
      </w:r>
      <w:r w:rsidRPr="00D06FE3">
        <w:rPr>
          <w:rFonts w:eastAsia="SimSun" w:hint="eastAsia"/>
          <w:sz w:val="23"/>
          <w:szCs w:val="23"/>
          <w:lang w:eastAsia="zh-TW"/>
        </w:rPr>
        <w:t>年就是西元</w:t>
      </w:r>
      <w:r w:rsidRPr="00814EED">
        <w:rPr>
          <w:rFonts w:eastAsia="PMingLiU"/>
          <w:sz w:val="23"/>
          <w:szCs w:val="23"/>
          <w:lang w:eastAsia="zh-TW"/>
        </w:rPr>
        <w:t>2034</w:t>
      </w:r>
      <w:r w:rsidRPr="00D06FE3">
        <w:rPr>
          <w:rFonts w:eastAsia="SimSun" w:hint="eastAsia"/>
          <w:sz w:val="23"/>
          <w:szCs w:val="23"/>
          <w:lang w:eastAsia="zh-TW"/>
        </w:rPr>
        <w:t>年。據我們所知，那一年在神的時間表裡不是一個特別重要的年份。然而，我們有基督頭一次降臨的歷史先例，這等同於約拿書前兩章，以及頭一次命令約拿起來往尼尼微大城去。基督的頭一次降臨，以及聖靈的頭一次澆灌下來，始於西元前</w:t>
      </w:r>
      <w:r w:rsidRPr="00814EED">
        <w:rPr>
          <w:rFonts w:eastAsia="PMingLiU"/>
          <w:sz w:val="23"/>
          <w:szCs w:val="23"/>
          <w:lang w:eastAsia="zh-TW"/>
        </w:rPr>
        <w:t>7</w:t>
      </w:r>
      <w:r w:rsidRPr="00D06FE3">
        <w:rPr>
          <w:rFonts w:eastAsia="SimSun" w:hint="eastAsia"/>
          <w:sz w:val="23"/>
          <w:szCs w:val="23"/>
          <w:lang w:eastAsia="zh-TW"/>
        </w:rPr>
        <w:t>年</w:t>
      </w:r>
      <w:r>
        <w:rPr>
          <w:rFonts w:eastAsia="SimSun" w:hint="eastAsia"/>
          <w:sz w:val="23"/>
          <w:szCs w:val="23"/>
          <w:lang w:eastAsia="zh-TW"/>
        </w:rPr>
        <w:t>千禧年</w:t>
      </w:r>
      <w:r w:rsidRPr="00D06FE3">
        <w:rPr>
          <w:rFonts w:eastAsia="SimSun" w:hint="eastAsia"/>
          <w:sz w:val="23"/>
          <w:szCs w:val="23"/>
          <w:lang w:eastAsia="zh-TW"/>
        </w:rPr>
        <w:t>，涉及</w:t>
      </w:r>
      <w:r w:rsidRPr="00814EED">
        <w:rPr>
          <w:rFonts w:eastAsia="PMingLiU"/>
          <w:sz w:val="23"/>
          <w:szCs w:val="23"/>
          <w:lang w:eastAsia="zh-TW"/>
        </w:rPr>
        <w:t>40</w:t>
      </w:r>
      <w:r w:rsidRPr="00D06FE3">
        <w:rPr>
          <w:rFonts w:eastAsia="SimSun" w:hint="eastAsia"/>
          <w:sz w:val="23"/>
          <w:szCs w:val="23"/>
          <w:lang w:eastAsia="zh-TW"/>
        </w:rPr>
        <w:t>個自然年，實際</w:t>
      </w:r>
      <w:r>
        <w:rPr>
          <w:rFonts w:eastAsia="SimSun" w:hint="eastAsia"/>
          <w:sz w:val="23"/>
          <w:szCs w:val="23"/>
          <w:lang w:eastAsia="zh-TW"/>
        </w:rPr>
        <w:t>只有</w:t>
      </w:r>
      <w:r w:rsidRPr="00814EED">
        <w:rPr>
          <w:rFonts w:eastAsia="PMingLiU"/>
          <w:sz w:val="23"/>
          <w:szCs w:val="23"/>
          <w:lang w:eastAsia="zh-TW"/>
        </w:rPr>
        <w:t>39</w:t>
      </w:r>
      <w:r>
        <w:rPr>
          <w:rFonts w:eastAsia="SimSun" w:hint="eastAsia"/>
          <w:sz w:val="23"/>
          <w:szCs w:val="23"/>
          <w:lang w:eastAsia="zh-TW"/>
        </w:rPr>
        <w:t>年</w:t>
      </w:r>
      <w:r w:rsidRPr="00D06FE3">
        <w:rPr>
          <w:rFonts w:eastAsia="SimSun" w:hint="eastAsia"/>
          <w:sz w:val="23"/>
          <w:szCs w:val="23"/>
          <w:lang w:eastAsia="zh-TW"/>
        </w:rPr>
        <w:t>頭。基督首次降臨確立的先例允許我們將類似的時間表運用神吩咐約拿宣告“</w:t>
      </w:r>
      <w:proofErr w:type="gramStart"/>
      <w:r w:rsidRPr="00D06FE3">
        <w:rPr>
          <w:rFonts w:eastAsia="SimSun" w:hint="eastAsia"/>
          <w:i/>
          <w:iCs/>
          <w:sz w:val="23"/>
          <w:szCs w:val="23"/>
          <w:lang w:eastAsia="zh-TW"/>
        </w:rPr>
        <w:t>再等四十日</w:t>
      </w:r>
      <w:r w:rsidRPr="00D06FE3">
        <w:rPr>
          <w:rFonts w:eastAsia="SimSun" w:hint="eastAsia"/>
          <w:sz w:val="23"/>
          <w:szCs w:val="23"/>
          <w:lang w:eastAsia="zh-TW"/>
        </w:rPr>
        <w:t>”或四十年</w:t>
      </w:r>
      <w:proofErr w:type="gramEnd"/>
      <w:r w:rsidRPr="00D06FE3">
        <w:rPr>
          <w:rFonts w:eastAsia="SimSun" w:hint="eastAsia"/>
          <w:sz w:val="23"/>
          <w:szCs w:val="23"/>
          <w:lang w:eastAsia="zh-TW"/>
        </w:rPr>
        <w:t>（首末包括在內）這件事上。這</w:t>
      </w:r>
      <w:r>
        <w:rPr>
          <w:rFonts w:eastAsia="SimSun" w:hint="eastAsia"/>
          <w:sz w:val="23"/>
          <w:szCs w:val="23"/>
          <w:lang w:eastAsia="zh-TW"/>
        </w:rPr>
        <w:t>就</w:t>
      </w:r>
      <w:r w:rsidRPr="00D06FE3">
        <w:rPr>
          <w:rFonts w:eastAsia="SimSun" w:hint="eastAsia"/>
          <w:sz w:val="23"/>
          <w:szCs w:val="23"/>
          <w:lang w:eastAsia="zh-TW"/>
        </w:rPr>
        <w:t>不是自然年，因為除非從舊約裡的一個日期算起數到新約的一個日期，你才能稱之為自然年。所說的四十年，是指從</w:t>
      </w:r>
      <w:r w:rsidRPr="00814EED">
        <w:rPr>
          <w:rFonts w:eastAsia="PMingLiU"/>
          <w:sz w:val="23"/>
          <w:szCs w:val="23"/>
          <w:lang w:eastAsia="zh-TW"/>
        </w:rPr>
        <w:t>1994</w:t>
      </w:r>
      <w:r w:rsidRPr="00D06FE3">
        <w:rPr>
          <w:rFonts w:eastAsia="SimSun" w:hint="eastAsia"/>
          <w:sz w:val="23"/>
          <w:szCs w:val="23"/>
          <w:lang w:eastAsia="zh-TW"/>
        </w:rPr>
        <w:t>年到</w:t>
      </w:r>
      <w:r w:rsidRPr="00814EED">
        <w:rPr>
          <w:rFonts w:eastAsia="PMingLiU"/>
          <w:sz w:val="23"/>
          <w:szCs w:val="23"/>
          <w:lang w:eastAsia="zh-TW"/>
        </w:rPr>
        <w:t>2033</w:t>
      </w:r>
      <w:r w:rsidRPr="00D06FE3">
        <w:rPr>
          <w:rFonts w:eastAsia="SimSun" w:hint="eastAsia"/>
          <w:sz w:val="23"/>
          <w:szCs w:val="23"/>
          <w:lang w:eastAsia="zh-TW"/>
        </w:rPr>
        <w:t>年（首末包括在內的）</w:t>
      </w:r>
      <w:r w:rsidRPr="00814EED">
        <w:rPr>
          <w:rFonts w:eastAsia="PMingLiU"/>
          <w:sz w:val="23"/>
          <w:szCs w:val="23"/>
          <w:lang w:eastAsia="zh-TW"/>
        </w:rPr>
        <w:t>40</w:t>
      </w:r>
      <w:r w:rsidRPr="00D06FE3">
        <w:rPr>
          <w:rFonts w:eastAsia="SimSun" w:hint="eastAsia"/>
          <w:sz w:val="23"/>
          <w:szCs w:val="23"/>
          <w:lang w:eastAsia="zh-TW"/>
        </w:rPr>
        <w:t>年。</w:t>
      </w:r>
    </w:p>
    <w:p w14:paraId="467869B5" w14:textId="77777777" w:rsidR="00200953" w:rsidRDefault="00200953">
      <w:pPr>
        <w:pStyle w:val="BodyText"/>
        <w:spacing w:line="266" w:lineRule="exact"/>
        <w:ind w:left="114" w:right="100"/>
        <w:jc w:val="both"/>
        <w:rPr>
          <w:lang w:eastAsia="zh-TW"/>
        </w:rPr>
      </w:pPr>
    </w:p>
    <w:p w14:paraId="147C13BB" w14:textId="77777777" w:rsidR="00200953" w:rsidRPr="00EB5224" w:rsidRDefault="00814EED" w:rsidP="00EB5224">
      <w:pPr>
        <w:pStyle w:val="BodyText"/>
        <w:spacing w:line="266" w:lineRule="exact"/>
        <w:ind w:left="0" w:right="100"/>
        <w:jc w:val="both"/>
        <w:rPr>
          <w:rFonts w:eastAsia="SimSun"/>
          <w:sz w:val="23"/>
          <w:szCs w:val="23"/>
          <w:lang w:eastAsia="zh-TW"/>
        </w:rPr>
      </w:pPr>
      <w:r w:rsidRPr="00EB5224">
        <w:rPr>
          <w:rFonts w:eastAsia="SimSun" w:hint="eastAsia"/>
          <w:sz w:val="23"/>
          <w:szCs w:val="23"/>
          <w:lang w:eastAsia="zh-TW"/>
        </w:rPr>
        <w:t>若有人想知道首末包括在內的年數是什麼，意思就是你從</w:t>
      </w:r>
      <w:r w:rsidRPr="00814EED">
        <w:rPr>
          <w:rFonts w:eastAsia="PMingLiU"/>
          <w:sz w:val="23"/>
          <w:szCs w:val="23"/>
          <w:lang w:eastAsia="zh-TW"/>
        </w:rPr>
        <w:t>1994</w:t>
      </w:r>
      <w:r w:rsidRPr="00EB5224">
        <w:rPr>
          <w:rFonts w:eastAsia="SimSun" w:hint="eastAsia"/>
          <w:sz w:val="23"/>
          <w:szCs w:val="23"/>
          <w:lang w:eastAsia="zh-TW"/>
        </w:rPr>
        <w:t>年開始數起，作為“</w:t>
      </w:r>
      <w:r w:rsidRPr="00814EED">
        <w:rPr>
          <w:rFonts w:eastAsia="PMingLiU"/>
          <w:sz w:val="23"/>
          <w:szCs w:val="23"/>
          <w:lang w:eastAsia="zh-TW"/>
        </w:rPr>
        <w:t>1</w:t>
      </w:r>
      <w:r w:rsidRPr="00EB5224">
        <w:rPr>
          <w:rFonts w:eastAsia="SimSun" w:hint="eastAsia"/>
          <w:sz w:val="23"/>
          <w:szCs w:val="23"/>
          <w:lang w:eastAsia="zh-TW"/>
        </w:rPr>
        <w:t>年”，而不是從</w:t>
      </w:r>
      <w:r w:rsidRPr="00814EED">
        <w:rPr>
          <w:rFonts w:eastAsia="PMingLiU"/>
          <w:sz w:val="23"/>
          <w:szCs w:val="23"/>
          <w:lang w:eastAsia="zh-TW"/>
        </w:rPr>
        <w:t>1994</w:t>
      </w:r>
      <w:r w:rsidRPr="00EB5224">
        <w:rPr>
          <w:rFonts w:eastAsia="SimSun" w:hint="eastAsia"/>
          <w:sz w:val="23"/>
          <w:szCs w:val="23"/>
          <w:lang w:eastAsia="zh-TW"/>
        </w:rPr>
        <w:t>年計算，把</w:t>
      </w:r>
      <w:r w:rsidRPr="00814EED">
        <w:rPr>
          <w:rFonts w:eastAsia="PMingLiU"/>
          <w:sz w:val="23"/>
          <w:szCs w:val="23"/>
          <w:lang w:eastAsia="zh-TW"/>
        </w:rPr>
        <w:t>1995</w:t>
      </w:r>
      <w:r w:rsidRPr="00EB5224">
        <w:rPr>
          <w:rFonts w:eastAsia="SimSun" w:hint="eastAsia"/>
          <w:sz w:val="23"/>
          <w:szCs w:val="23"/>
          <w:lang w:eastAsia="zh-TW"/>
        </w:rPr>
        <w:t>年當成“</w:t>
      </w:r>
      <w:r w:rsidRPr="00814EED">
        <w:rPr>
          <w:rFonts w:eastAsia="PMingLiU"/>
          <w:sz w:val="23"/>
          <w:szCs w:val="23"/>
          <w:lang w:eastAsia="zh-TW"/>
        </w:rPr>
        <w:t>1</w:t>
      </w:r>
      <w:r w:rsidRPr="00EB5224">
        <w:rPr>
          <w:rFonts w:eastAsia="SimSun" w:hint="eastAsia"/>
          <w:sz w:val="23"/>
          <w:szCs w:val="23"/>
          <w:lang w:eastAsia="zh-TW"/>
        </w:rPr>
        <w:t>年”。你可以寫出來，從</w:t>
      </w:r>
      <w:r w:rsidRPr="00814EED">
        <w:rPr>
          <w:rFonts w:eastAsia="PMingLiU"/>
          <w:sz w:val="23"/>
          <w:szCs w:val="23"/>
          <w:lang w:eastAsia="zh-TW"/>
        </w:rPr>
        <w:t>1994</w:t>
      </w:r>
      <w:r w:rsidRPr="00EB5224">
        <w:rPr>
          <w:rFonts w:eastAsia="SimSun" w:hint="eastAsia"/>
          <w:sz w:val="23"/>
          <w:szCs w:val="23"/>
          <w:lang w:eastAsia="zh-TW"/>
        </w:rPr>
        <w:t>年開始，將</w:t>
      </w:r>
      <w:r w:rsidRPr="00814EED">
        <w:rPr>
          <w:rFonts w:eastAsia="PMingLiU"/>
          <w:sz w:val="23"/>
          <w:szCs w:val="23"/>
          <w:lang w:eastAsia="zh-TW"/>
        </w:rPr>
        <w:t>1994</w:t>
      </w:r>
      <w:r w:rsidRPr="00EB5224">
        <w:rPr>
          <w:rFonts w:eastAsia="SimSun" w:hint="eastAsia"/>
          <w:sz w:val="23"/>
          <w:szCs w:val="23"/>
          <w:lang w:eastAsia="zh-TW"/>
        </w:rPr>
        <w:t>年當成“</w:t>
      </w:r>
      <w:r w:rsidRPr="00814EED">
        <w:rPr>
          <w:rFonts w:eastAsia="PMingLiU"/>
          <w:sz w:val="23"/>
          <w:szCs w:val="23"/>
          <w:lang w:eastAsia="zh-TW"/>
        </w:rPr>
        <w:t>1</w:t>
      </w:r>
      <w:r w:rsidRPr="00EB5224">
        <w:rPr>
          <w:rFonts w:eastAsia="SimSun" w:hint="eastAsia"/>
          <w:sz w:val="23"/>
          <w:szCs w:val="23"/>
          <w:lang w:eastAsia="zh-TW"/>
        </w:rPr>
        <w:t>年”，列出到</w:t>
      </w:r>
      <w:r w:rsidRPr="00814EED">
        <w:rPr>
          <w:rFonts w:eastAsia="PMingLiU"/>
          <w:sz w:val="23"/>
          <w:szCs w:val="23"/>
          <w:lang w:eastAsia="zh-TW"/>
        </w:rPr>
        <w:t>2033</w:t>
      </w:r>
      <w:r w:rsidRPr="00EB5224">
        <w:rPr>
          <w:rFonts w:eastAsia="SimSun" w:hint="eastAsia"/>
          <w:sz w:val="23"/>
          <w:szCs w:val="23"/>
          <w:lang w:eastAsia="zh-TW"/>
        </w:rPr>
        <w:t>年所有的年份，你必會發現</w:t>
      </w:r>
      <w:r w:rsidRPr="00814EED">
        <w:rPr>
          <w:rFonts w:eastAsia="PMingLiU"/>
          <w:sz w:val="23"/>
          <w:szCs w:val="23"/>
          <w:lang w:eastAsia="zh-TW"/>
        </w:rPr>
        <w:t>2033</w:t>
      </w:r>
      <w:r w:rsidRPr="00EB5224">
        <w:rPr>
          <w:rFonts w:eastAsia="SimSun" w:hint="eastAsia"/>
          <w:sz w:val="23"/>
          <w:szCs w:val="23"/>
          <w:lang w:eastAsia="zh-TW"/>
        </w:rPr>
        <w:t>年是第</w:t>
      </w:r>
      <w:r w:rsidRPr="00814EED">
        <w:rPr>
          <w:rFonts w:eastAsia="PMingLiU"/>
          <w:sz w:val="23"/>
          <w:szCs w:val="23"/>
          <w:lang w:eastAsia="zh-TW"/>
        </w:rPr>
        <w:t>40</w:t>
      </w:r>
      <w:r w:rsidRPr="00EB5224">
        <w:rPr>
          <w:rFonts w:eastAsia="SimSun" w:hint="eastAsia"/>
          <w:sz w:val="23"/>
          <w:szCs w:val="23"/>
          <w:lang w:eastAsia="zh-TW"/>
        </w:rPr>
        <w:t>個（首末包括在內）的年份，這段時期和基督從西元前</w:t>
      </w:r>
      <w:r w:rsidRPr="00814EED">
        <w:rPr>
          <w:rFonts w:eastAsia="PMingLiU"/>
          <w:sz w:val="23"/>
          <w:szCs w:val="23"/>
          <w:lang w:eastAsia="zh-TW"/>
        </w:rPr>
        <w:t>7</w:t>
      </w:r>
      <w:r w:rsidRPr="00EB5224">
        <w:rPr>
          <w:rFonts w:eastAsia="SimSun" w:hint="eastAsia"/>
          <w:sz w:val="23"/>
          <w:szCs w:val="23"/>
          <w:lang w:eastAsia="zh-TW"/>
        </w:rPr>
        <w:t>年降生一直到西元</w:t>
      </w:r>
      <w:r w:rsidRPr="00814EED">
        <w:rPr>
          <w:rFonts w:eastAsia="PMingLiU"/>
          <w:sz w:val="23"/>
          <w:szCs w:val="23"/>
          <w:lang w:eastAsia="zh-TW"/>
        </w:rPr>
        <w:t>33</w:t>
      </w:r>
      <w:r w:rsidRPr="00EB5224">
        <w:rPr>
          <w:rFonts w:eastAsia="SimSun" w:hint="eastAsia"/>
          <w:sz w:val="23"/>
          <w:szCs w:val="23"/>
          <w:lang w:eastAsia="zh-TW"/>
        </w:rPr>
        <w:t>年上十字架的那段時期一模一樣。換句話說，從</w:t>
      </w:r>
      <w:r w:rsidRPr="00814EED">
        <w:rPr>
          <w:rFonts w:eastAsia="PMingLiU"/>
          <w:sz w:val="23"/>
          <w:szCs w:val="23"/>
          <w:lang w:eastAsia="zh-TW"/>
        </w:rPr>
        <w:t>1994</w:t>
      </w:r>
      <w:r>
        <w:rPr>
          <w:rFonts w:eastAsia="SimSun" w:hint="eastAsia"/>
          <w:sz w:val="23"/>
          <w:szCs w:val="23"/>
          <w:lang w:eastAsia="zh-TW"/>
        </w:rPr>
        <w:t>年</w:t>
      </w:r>
      <w:r w:rsidRPr="00EB5224">
        <w:rPr>
          <w:rFonts w:eastAsia="SimSun" w:hint="eastAsia"/>
          <w:sz w:val="23"/>
          <w:szCs w:val="23"/>
          <w:lang w:eastAsia="zh-TW"/>
        </w:rPr>
        <w:t>到</w:t>
      </w:r>
      <w:r w:rsidRPr="00814EED">
        <w:rPr>
          <w:rFonts w:eastAsia="PMingLiU"/>
          <w:sz w:val="23"/>
          <w:szCs w:val="23"/>
          <w:lang w:eastAsia="zh-TW"/>
        </w:rPr>
        <w:t>2033</w:t>
      </w:r>
      <w:r w:rsidRPr="00EB5224">
        <w:rPr>
          <w:rFonts w:eastAsia="SimSun" w:hint="eastAsia"/>
          <w:sz w:val="23"/>
          <w:szCs w:val="23"/>
          <w:lang w:eastAsia="zh-TW"/>
        </w:rPr>
        <w:t>年，和從西元前</w:t>
      </w:r>
      <w:r w:rsidRPr="00814EED">
        <w:rPr>
          <w:rFonts w:eastAsia="PMingLiU"/>
          <w:sz w:val="23"/>
          <w:szCs w:val="23"/>
          <w:lang w:eastAsia="zh-TW"/>
        </w:rPr>
        <w:t>7</w:t>
      </w:r>
      <w:r w:rsidRPr="00EB5224">
        <w:rPr>
          <w:rFonts w:eastAsia="SimSun" w:hint="eastAsia"/>
          <w:sz w:val="23"/>
          <w:szCs w:val="23"/>
          <w:lang w:eastAsia="zh-TW"/>
        </w:rPr>
        <w:t>年到西元</w:t>
      </w:r>
      <w:r w:rsidRPr="00814EED">
        <w:rPr>
          <w:rFonts w:eastAsia="PMingLiU"/>
          <w:sz w:val="23"/>
          <w:szCs w:val="23"/>
          <w:lang w:eastAsia="zh-TW"/>
        </w:rPr>
        <w:t>33</w:t>
      </w:r>
      <w:r w:rsidRPr="00EB5224">
        <w:rPr>
          <w:rFonts w:eastAsia="SimSun" w:hint="eastAsia"/>
          <w:sz w:val="23"/>
          <w:szCs w:val="23"/>
          <w:lang w:eastAsia="zh-TW"/>
        </w:rPr>
        <w:t>年是同一段時期（同樣的年數）。完全相同。那與約拿書裡</w:t>
      </w:r>
      <w:r>
        <w:rPr>
          <w:rFonts w:eastAsia="SimSun" w:hint="eastAsia"/>
          <w:bCs/>
          <w:sz w:val="23"/>
          <w:szCs w:val="23"/>
          <w:lang w:eastAsia="zh-TW"/>
        </w:rPr>
        <w:t>的思想</w:t>
      </w:r>
      <w:r w:rsidRPr="00EB5224">
        <w:rPr>
          <w:rFonts w:eastAsia="SimSun" w:hint="eastAsia"/>
          <w:sz w:val="23"/>
          <w:szCs w:val="23"/>
          <w:lang w:eastAsia="zh-TW"/>
        </w:rPr>
        <w:t>有關。首先，約拿往尼尼微大城去宣告，尼尼微人對他的宣告產生極大的反應，這種反應在舊約裡是無與倫比的。然後這就仿佛神使焦點離開了尼尼微人，只是描寫這些人在四十天持續的同時披上麻衣，坐在灰裡。這就仿佛神使約拿書的讀者“懸而未決”，沒有任何結論或總結。神那樣處理的理由是，尼尼微大城裡發生的時間確實可以屬靈應用在世界歷史上未來</w:t>
      </w:r>
      <w:r w:rsidRPr="00814EED">
        <w:rPr>
          <w:rFonts w:eastAsia="PMingLiU"/>
          <w:sz w:val="23"/>
          <w:szCs w:val="23"/>
          <w:lang w:eastAsia="zh-TW"/>
        </w:rPr>
        <w:t>2000</w:t>
      </w:r>
      <w:r w:rsidRPr="00EB5224">
        <w:rPr>
          <w:rFonts w:eastAsia="SimSun" w:hint="eastAsia"/>
          <w:sz w:val="23"/>
          <w:szCs w:val="23"/>
          <w:lang w:eastAsia="zh-TW"/>
        </w:rPr>
        <w:t>多年以後的一段時期，也是世界末了的一段時期，那時</w:t>
      </w:r>
      <w:r w:rsidRPr="00814EED">
        <w:rPr>
          <w:rFonts w:eastAsia="PMingLiU"/>
          <w:sz w:val="23"/>
          <w:szCs w:val="23"/>
          <w:lang w:eastAsia="zh-TW"/>
        </w:rPr>
        <w:t>40</w:t>
      </w:r>
      <w:r w:rsidRPr="00EB5224">
        <w:rPr>
          <w:rFonts w:eastAsia="SimSun" w:hint="eastAsia"/>
          <w:sz w:val="23"/>
          <w:szCs w:val="23"/>
          <w:lang w:eastAsia="zh-TW"/>
        </w:rPr>
        <w:t>天必會得到最後成全。</w:t>
      </w:r>
    </w:p>
    <w:p w14:paraId="770DB1A4" w14:textId="77777777" w:rsidR="00200953" w:rsidRPr="00946071" w:rsidRDefault="00200953">
      <w:pPr>
        <w:pStyle w:val="BodyText"/>
        <w:spacing w:line="266" w:lineRule="exact"/>
        <w:ind w:left="114" w:right="102"/>
        <w:jc w:val="both"/>
        <w:rPr>
          <w:rFonts w:eastAsiaTheme="minorEastAsia"/>
          <w:lang w:eastAsia="zh-TW"/>
        </w:rPr>
      </w:pPr>
    </w:p>
    <w:p w14:paraId="6364D012" w14:textId="77777777" w:rsidR="00200953" w:rsidRPr="00946071" w:rsidRDefault="00814EED" w:rsidP="00946071">
      <w:pPr>
        <w:pStyle w:val="BodyText"/>
        <w:spacing w:line="266" w:lineRule="exact"/>
        <w:ind w:left="0" w:right="102"/>
        <w:jc w:val="both"/>
        <w:rPr>
          <w:rFonts w:eastAsia="SimSun"/>
          <w:sz w:val="23"/>
          <w:szCs w:val="23"/>
          <w:lang w:eastAsia="zh-TW"/>
        </w:rPr>
      </w:pPr>
      <w:r>
        <w:rPr>
          <w:rFonts w:eastAsia="SimSun" w:hint="eastAsia"/>
          <w:sz w:val="23"/>
          <w:szCs w:val="23"/>
          <w:lang w:eastAsia="zh-TW"/>
        </w:rPr>
        <w:t>記得，</w:t>
      </w:r>
      <w:r w:rsidRPr="00946071">
        <w:rPr>
          <w:rFonts w:eastAsia="SimSun" w:hint="eastAsia"/>
          <w:sz w:val="23"/>
          <w:szCs w:val="23"/>
          <w:lang w:eastAsia="zh-TW"/>
        </w:rPr>
        <w:t>前面約書亞五章裡，神吩咐約書亞第二次給以色列人行割禮。我們問這樣一個問題：聖經裡有幾次復活？答案是有兩次復活。頭一次復活是靈魂復活，發生在一個人重生的時候，第二次復活是指世界末日身體的復活。我們知道聖經將第一次（靈魂的）復活描寫為救恩。聖經將第二次復活也視為一種救恩的行為嗎？是的，因為</w:t>
      </w:r>
      <w:r>
        <w:rPr>
          <w:rFonts w:eastAsia="SimSun" w:hint="eastAsia"/>
          <w:sz w:val="23"/>
          <w:szCs w:val="23"/>
          <w:lang w:eastAsia="zh-TW"/>
        </w:rPr>
        <w:t>（我們現在的）身體仍然是有</w:t>
      </w:r>
      <w:r w:rsidRPr="00946071">
        <w:rPr>
          <w:rFonts w:eastAsia="SimSun" w:hint="eastAsia"/>
          <w:sz w:val="23"/>
          <w:szCs w:val="23"/>
          <w:lang w:eastAsia="zh-TW"/>
        </w:rPr>
        <w:t>罪</w:t>
      </w:r>
      <w:r>
        <w:rPr>
          <w:rFonts w:eastAsia="SimSun" w:hint="eastAsia"/>
          <w:sz w:val="23"/>
          <w:szCs w:val="23"/>
          <w:lang w:eastAsia="zh-TW"/>
        </w:rPr>
        <w:t>性</w:t>
      </w:r>
      <w:r w:rsidRPr="00946071">
        <w:rPr>
          <w:rFonts w:eastAsia="SimSun" w:hint="eastAsia"/>
          <w:sz w:val="23"/>
          <w:szCs w:val="23"/>
          <w:lang w:eastAsia="zh-TW"/>
        </w:rPr>
        <w:t>的。我們的靈魂過去是有罪的，是死的，屬靈上死了。神拯救了我們的靈魂，這是一次“復活”得生了。割禮就是表示那個道理。神使我們的身體復活，就是祂救恩計畫的完全了，這是“第二次行割禮”。因為祂要割去我們身體裡的一切罪，賜給我們新的復活的屬靈身體。聖經在羅馬書</w:t>
      </w:r>
      <w:r w:rsidRPr="00814EED">
        <w:rPr>
          <w:rFonts w:eastAsia="PMingLiU"/>
          <w:sz w:val="23"/>
          <w:szCs w:val="23"/>
          <w:lang w:eastAsia="zh-TW"/>
        </w:rPr>
        <w:t>8</w:t>
      </w:r>
      <w:r w:rsidRPr="00946071">
        <w:rPr>
          <w:rFonts w:eastAsia="SimSun" w:hint="eastAsia"/>
          <w:sz w:val="23"/>
          <w:szCs w:val="23"/>
          <w:lang w:eastAsia="zh-TW"/>
        </w:rPr>
        <w:t>章</w:t>
      </w:r>
      <w:r w:rsidRPr="00814EED">
        <w:rPr>
          <w:rFonts w:eastAsia="PMingLiU"/>
          <w:sz w:val="23"/>
          <w:szCs w:val="23"/>
          <w:lang w:eastAsia="zh-TW"/>
        </w:rPr>
        <w:t>23</w:t>
      </w:r>
      <w:r w:rsidRPr="00946071">
        <w:rPr>
          <w:rFonts w:eastAsia="SimSun" w:hint="eastAsia"/>
          <w:sz w:val="23"/>
          <w:szCs w:val="23"/>
          <w:lang w:eastAsia="zh-TW"/>
        </w:rPr>
        <w:t>節裡說：</w:t>
      </w:r>
    </w:p>
    <w:p w14:paraId="2D8F272B" w14:textId="77777777" w:rsidR="00200953" w:rsidRPr="00946071" w:rsidRDefault="00200953" w:rsidP="00946071">
      <w:pPr>
        <w:pStyle w:val="BodyText"/>
        <w:spacing w:line="266" w:lineRule="exact"/>
        <w:ind w:left="0" w:right="102"/>
        <w:jc w:val="both"/>
        <w:rPr>
          <w:rFonts w:eastAsia="SimSun"/>
          <w:sz w:val="23"/>
          <w:szCs w:val="23"/>
          <w:lang w:eastAsia="zh-TW"/>
        </w:rPr>
      </w:pPr>
    </w:p>
    <w:p w14:paraId="67DE7449" w14:textId="77777777" w:rsidR="00200953" w:rsidRPr="00946071" w:rsidRDefault="00814EED" w:rsidP="00946071">
      <w:pPr>
        <w:pStyle w:val="BodyText"/>
        <w:spacing w:line="266" w:lineRule="exact"/>
        <w:ind w:left="0" w:right="102"/>
        <w:jc w:val="both"/>
        <w:rPr>
          <w:rFonts w:eastAsia="SimSun"/>
          <w:b/>
          <w:bCs/>
          <w:i/>
          <w:iCs/>
          <w:sz w:val="23"/>
          <w:szCs w:val="23"/>
          <w:lang w:eastAsia="zh-TW"/>
        </w:rPr>
      </w:pPr>
      <w:r w:rsidRPr="00946071">
        <w:rPr>
          <w:rFonts w:eastAsia="SimSun" w:hint="eastAsia"/>
          <w:b/>
          <w:bCs/>
          <w:i/>
          <w:iCs/>
          <w:sz w:val="23"/>
          <w:szCs w:val="23"/>
          <w:lang w:eastAsia="zh-TW"/>
        </w:rPr>
        <w:t>不但如此，就是我們這有聖靈初結果子的，也是自己心裡歎息，等候得著兒子的名分，乃是我們的身體得贖。</w:t>
      </w:r>
    </w:p>
    <w:p w14:paraId="5C20024A" w14:textId="77777777" w:rsidR="00200953" w:rsidRDefault="00200953">
      <w:pPr>
        <w:rPr>
          <w:spacing w:val="-6"/>
          <w:lang w:eastAsia="zh-TW"/>
        </w:rPr>
      </w:pPr>
    </w:p>
    <w:p w14:paraId="5304AEB1" w14:textId="77777777" w:rsidR="00200953" w:rsidRPr="0057730A" w:rsidRDefault="00814EED">
      <w:pPr>
        <w:rPr>
          <w:rFonts w:eastAsia="SimSun"/>
          <w:spacing w:val="-6"/>
          <w:sz w:val="23"/>
          <w:szCs w:val="23"/>
          <w:lang w:eastAsia="zh-TW"/>
        </w:rPr>
      </w:pPr>
      <w:r>
        <w:rPr>
          <w:rFonts w:eastAsia="SimSun" w:hint="eastAsia"/>
          <w:spacing w:val="-6"/>
          <w:sz w:val="23"/>
          <w:szCs w:val="23"/>
          <w:lang w:eastAsia="zh-TW"/>
        </w:rPr>
        <w:t>我們身體得贖什麼時候來到？這件事要在末日發生。為此，我們</w:t>
      </w:r>
      <w:r w:rsidRPr="0057730A">
        <w:rPr>
          <w:rFonts w:eastAsia="SimSun" w:hint="eastAsia"/>
          <w:spacing w:val="-6"/>
          <w:sz w:val="23"/>
          <w:szCs w:val="23"/>
          <w:lang w:eastAsia="zh-TW"/>
        </w:rPr>
        <w:t>發現在</w:t>
      </w:r>
      <w:r>
        <w:rPr>
          <w:rFonts w:eastAsia="SimSun" w:hint="eastAsia"/>
          <w:spacing w:val="-6"/>
          <w:sz w:val="23"/>
          <w:szCs w:val="23"/>
          <w:lang w:eastAsia="zh-TW"/>
        </w:rPr>
        <w:t>第</w:t>
      </w:r>
      <w:r w:rsidRPr="0057730A">
        <w:rPr>
          <w:rFonts w:eastAsia="SimSun" w:hint="eastAsia"/>
          <w:spacing w:val="-6"/>
          <w:sz w:val="23"/>
          <w:szCs w:val="23"/>
          <w:lang w:eastAsia="zh-TW"/>
        </w:rPr>
        <w:t>二次差遣約拿</w:t>
      </w:r>
      <w:r>
        <w:rPr>
          <w:rFonts w:eastAsia="SimSun" w:hint="eastAsia"/>
          <w:spacing w:val="-6"/>
          <w:sz w:val="23"/>
          <w:szCs w:val="23"/>
          <w:lang w:eastAsia="zh-TW"/>
        </w:rPr>
        <w:t>（代表</w:t>
      </w:r>
      <w:r w:rsidRPr="0057730A">
        <w:rPr>
          <w:rFonts w:eastAsia="SimSun" w:hint="eastAsia"/>
          <w:spacing w:val="-6"/>
          <w:sz w:val="23"/>
          <w:szCs w:val="23"/>
          <w:lang w:eastAsia="zh-TW"/>
        </w:rPr>
        <w:t>鴿子或聖靈</w:t>
      </w:r>
      <w:r>
        <w:rPr>
          <w:rFonts w:eastAsia="SimSun" w:hint="eastAsia"/>
          <w:spacing w:val="-6"/>
          <w:sz w:val="23"/>
          <w:szCs w:val="23"/>
          <w:lang w:eastAsia="zh-TW"/>
        </w:rPr>
        <w:t>）時</w:t>
      </w:r>
      <w:r w:rsidRPr="0057730A">
        <w:rPr>
          <w:rFonts w:eastAsia="SimSun" w:hint="eastAsia"/>
          <w:spacing w:val="-6"/>
          <w:sz w:val="23"/>
          <w:szCs w:val="23"/>
          <w:lang w:eastAsia="zh-TW"/>
        </w:rPr>
        <w:t>，</w:t>
      </w:r>
      <w:r>
        <w:rPr>
          <w:rFonts w:eastAsia="SimSun" w:hint="eastAsia"/>
          <w:spacing w:val="-6"/>
          <w:sz w:val="23"/>
          <w:szCs w:val="23"/>
          <w:lang w:eastAsia="zh-TW"/>
        </w:rPr>
        <w:t>就</w:t>
      </w:r>
      <w:r w:rsidRPr="0057730A">
        <w:rPr>
          <w:rFonts w:eastAsia="SimSun" w:hint="eastAsia"/>
          <w:spacing w:val="-6"/>
          <w:sz w:val="23"/>
          <w:szCs w:val="23"/>
          <w:lang w:eastAsia="zh-TW"/>
        </w:rPr>
        <w:t>帶來了尼尼微人（</w:t>
      </w:r>
      <w:r>
        <w:rPr>
          <w:rFonts w:eastAsia="SimSun" w:hint="eastAsia"/>
          <w:spacing w:val="-6"/>
          <w:sz w:val="23"/>
          <w:szCs w:val="23"/>
          <w:lang w:eastAsia="zh-TW"/>
        </w:rPr>
        <w:t>象徵</w:t>
      </w:r>
      <w:r w:rsidRPr="0057730A">
        <w:rPr>
          <w:rFonts w:eastAsia="SimSun" w:hint="eastAsia"/>
          <w:spacing w:val="-6"/>
          <w:sz w:val="23"/>
          <w:szCs w:val="23"/>
          <w:lang w:eastAsia="zh-TW"/>
        </w:rPr>
        <w:t>眾教會外面的世人）極大的救恩。這表示在春雨時期的片時，有許多的人靈魂得救了。而這段時期的春雨，是在大災難的後半期裡降下來的。可是在約書亞書</w:t>
      </w:r>
      <w:r w:rsidRPr="00814EED">
        <w:rPr>
          <w:rFonts w:eastAsia="PMingLiU"/>
          <w:spacing w:val="-6"/>
          <w:sz w:val="23"/>
          <w:szCs w:val="23"/>
          <w:lang w:eastAsia="zh-TW"/>
        </w:rPr>
        <w:t>5</w:t>
      </w:r>
      <w:r w:rsidRPr="0057730A">
        <w:rPr>
          <w:rFonts w:eastAsia="SimSun" w:hint="eastAsia"/>
          <w:spacing w:val="-6"/>
          <w:sz w:val="23"/>
          <w:szCs w:val="23"/>
          <w:lang w:eastAsia="zh-TW"/>
        </w:rPr>
        <w:t>章裡，這是描寫飄流曠野結束的時候，他們將要過約旦河，進了迦南地，這是象徵新天新地，歷史持續，當然，從那個時候開始，以色列人制伏迦南地，以及以色列歷史上其餘地土。可是以色列人二次受割禮的這幅畫面與二次復活認同，這是指在世界末日神的救恩計畫完全的時候，脫下肉體的罪。聖經在約書亞記</w:t>
      </w:r>
      <w:r w:rsidRPr="00814EED">
        <w:rPr>
          <w:rFonts w:eastAsia="PMingLiU"/>
          <w:spacing w:val="-6"/>
          <w:sz w:val="23"/>
          <w:szCs w:val="23"/>
          <w:lang w:eastAsia="zh-TW"/>
        </w:rPr>
        <w:t>5</w:t>
      </w:r>
      <w:r w:rsidRPr="0057730A">
        <w:rPr>
          <w:rFonts w:eastAsia="SimSun" w:hint="eastAsia"/>
          <w:spacing w:val="-6"/>
          <w:sz w:val="23"/>
          <w:szCs w:val="23"/>
          <w:lang w:eastAsia="zh-TW"/>
        </w:rPr>
        <w:t>章</w:t>
      </w:r>
      <w:r w:rsidRPr="00814EED">
        <w:rPr>
          <w:rFonts w:eastAsia="PMingLiU"/>
          <w:spacing w:val="-6"/>
          <w:sz w:val="23"/>
          <w:szCs w:val="23"/>
          <w:lang w:eastAsia="zh-TW"/>
        </w:rPr>
        <w:t>5</w:t>
      </w:r>
      <w:r w:rsidRPr="0057730A">
        <w:rPr>
          <w:rFonts w:eastAsia="SimSun" w:hint="eastAsia"/>
          <w:spacing w:val="-6"/>
          <w:sz w:val="23"/>
          <w:szCs w:val="23"/>
          <w:lang w:eastAsia="zh-TW"/>
        </w:rPr>
        <w:t>到</w:t>
      </w:r>
      <w:r w:rsidRPr="00814EED">
        <w:rPr>
          <w:rFonts w:eastAsia="PMingLiU"/>
          <w:spacing w:val="-6"/>
          <w:sz w:val="23"/>
          <w:szCs w:val="23"/>
          <w:lang w:eastAsia="zh-TW"/>
        </w:rPr>
        <w:t>7</w:t>
      </w:r>
      <w:r w:rsidRPr="0057730A">
        <w:rPr>
          <w:rFonts w:eastAsia="SimSun" w:hint="eastAsia"/>
          <w:spacing w:val="-6"/>
          <w:sz w:val="23"/>
          <w:szCs w:val="23"/>
          <w:lang w:eastAsia="zh-TW"/>
        </w:rPr>
        <w:t>節說：</w:t>
      </w:r>
    </w:p>
    <w:p w14:paraId="75AEA606" w14:textId="77777777" w:rsidR="00200953" w:rsidRPr="0057730A" w:rsidRDefault="00200953">
      <w:pPr>
        <w:rPr>
          <w:rFonts w:eastAsia="SimSun"/>
          <w:spacing w:val="-6"/>
          <w:sz w:val="23"/>
          <w:szCs w:val="23"/>
          <w:lang w:eastAsia="zh-TW"/>
        </w:rPr>
      </w:pPr>
    </w:p>
    <w:p w14:paraId="48241955" w14:textId="77777777" w:rsidR="00200953" w:rsidRPr="00CA7BB0" w:rsidRDefault="00814EED">
      <w:pPr>
        <w:rPr>
          <w:rFonts w:eastAsia="SimSun"/>
          <w:b/>
          <w:i/>
          <w:spacing w:val="-6"/>
          <w:sz w:val="23"/>
          <w:szCs w:val="23"/>
          <w:lang w:eastAsia="zh-TW"/>
        </w:rPr>
      </w:pPr>
      <w:r w:rsidRPr="00CA7BB0">
        <w:rPr>
          <w:rFonts w:eastAsia="SimSun" w:hint="eastAsia"/>
          <w:b/>
          <w:i/>
          <w:spacing w:val="-6"/>
          <w:sz w:val="23"/>
          <w:szCs w:val="23"/>
          <w:lang w:eastAsia="zh-TW"/>
        </w:rPr>
        <w:t>因為出來的眾民都受過割禮；惟獨出埃及以後，在曠野的路上所生的眾民都沒有受過割禮。以色列人在曠野走了四十年，等到國民，就是出埃及的兵丁，都消滅了，因為他們沒有聽從耶和華的話。耶和華曾向他們起誓，必不容他們看見耶和華向他們列祖起誓、應許賜給他們的地，就是流奶與蜜之地。他們的子民，就是耶和華所興起來接續他們的，都沒有受過割禮；</w:t>
      </w:r>
      <w:bookmarkStart w:id="1" w:name="_TOC_250003"/>
      <w:r w:rsidRPr="00CA7BB0">
        <w:rPr>
          <w:rFonts w:eastAsia="SimSun" w:hint="eastAsia"/>
          <w:b/>
          <w:i/>
          <w:spacing w:val="-6"/>
          <w:sz w:val="23"/>
          <w:szCs w:val="23"/>
          <w:lang w:eastAsia="zh-TW"/>
        </w:rPr>
        <w:t>因為在路上沒有給他們行割禮，約書亞這才給他們行了。</w:t>
      </w:r>
    </w:p>
    <w:p w14:paraId="2BECB41D" w14:textId="77777777" w:rsidR="00200953" w:rsidRDefault="00200953">
      <w:pPr>
        <w:rPr>
          <w:rFonts w:eastAsia="SimSun"/>
          <w:spacing w:val="-6"/>
          <w:lang w:eastAsia="zh-TW"/>
        </w:rPr>
      </w:pPr>
    </w:p>
    <w:bookmarkEnd w:id="1"/>
    <w:p w14:paraId="32C67508" w14:textId="77777777" w:rsidR="00200953" w:rsidRDefault="00200953">
      <w:pPr>
        <w:spacing w:before="1"/>
        <w:rPr>
          <w:rFonts w:ascii="Arial" w:eastAsia="Arial" w:hAnsi="Arial" w:cs="Arial"/>
          <w:b/>
          <w:bCs/>
          <w:sz w:val="23"/>
          <w:szCs w:val="23"/>
          <w:lang w:eastAsia="zh-TW"/>
        </w:rPr>
      </w:pPr>
    </w:p>
    <w:p w14:paraId="02848C1A" w14:textId="77777777" w:rsidR="00200953" w:rsidRPr="00C43A52" w:rsidRDefault="00814EED">
      <w:pPr>
        <w:spacing w:before="1"/>
        <w:rPr>
          <w:rFonts w:ascii="Arial" w:eastAsia="SimSun" w:hAnsi="Arial" w:cs="Arial"/>
          <w:b/>
          <w:bCs/>
          <w:sz w:val="32"/>
          <w:szCs w:val="32"/>
          <w:lang w:eastAsia="zh-TW"/>
        </w:rPr>
      </w:pPr>
      <w:r w:rsidRPr="00C43A52">
        <w:rPr>
          <w:rFonts w:ascii="Arial" w:eastAsia="SimSun" w:hAnsi="Arial" w:cs="Arial" w:hint="eastAsia"/>
          <w:b/>
          <w:bCs/>
          <w:sz w:val="32"/>
          <w:szCs w:val="32"/>
          <w:lang w:eastAsia="zh-TW"/>
        </w:rPr>
        <w:t>你們和約櫃相離要量二千肘</w:t>
      </w:r>
    </w:p>
    <w:p w14:paraId="31FF6CE8" w14:textId="77777777" w:rsidR="00200953" w:rsidRDefault="00200953">
      <w:pPr>
        <w:spacing w:before="1"/>
        <w:ind w:firstLine="328"/>
        <w:rPr>
          <w:rFonts w:ascii="Arial" w:eastAsia="Arial" w:hAnsi="Arial" w:cs="Arial"/>
          <w:b/>
          <w:bCs/>
          <w:sz w:val="23"/>
          <w:szCs w:val="23"/>
          <w:lang w:eastAsia="zh-TW"/>
        </w:rPr>
      </w:pPr>
    </w:p>
    <w:p w14:paraId="2F01C13F" w14:textId="77777777" w:rsidR="00200953" w:rsidRDefault="00200953">
      <w:pPr>
        <w:spacing w:before="1"/>
        <w:ind w:firstLine="328"/>
        <w:rPr>
          <w:rFonts w:ascii="Arial" w:eastAsia="Arial" w:hAnsi="Arial" w:cs="Arial"/>
          <w:b/>
          <w:bCs/>
          <w:sz w:val="23"/>
          <w:szCs w:val="23"/>
          <w:lang w:eastAsia="zh-TW"/>
        </w:rPr>
      </w:pPr>
    </w:p>
    <w:p w14:paraId="715F6ADF" w14:textId="77777777" w:rsidR="00200953" w:rsidRDefault="00814EED">
      <w:pPr>
        <w:spacing w:before="1"/>
        <w:rPr>
          <w:rFonts w:ascii="Arial" w:eastAsia="SimSun" w:hAnsi="Arial" w:cs="Arial"/>
          <w:sz w:val="23"/>
          <w:szCs w:val="23"/>
          <w:lang w:eastAsia="zh-TW"/>
        </w:rPr>
      </w:pPr>
      <w:r>
        <w:rPr>
          <w:rFonts w:ascii="Arial" w:eastAsia="SimSun" w:hAnsi="Arial" w:cs="Arial" w:hint="eastAsia"/>
          <w:sz w:val="23"/>
          <w:szCs w:val="23"/>
          <w:lang w:eastAsia="zh-TW"/>
        </w:rPr>
        <w:lastRenderedPageBreak/>
        <w:t>翻到約書亞記</w:t>
      </w:r>
      <w:r w:rsidRPr="00814EED">
        <w:rPr>
          <w:rFonts w:ascii="Arial" w:eastAsia="PMingLiU" w:hAnsi="Arial" w:cs="Arial"/>
          <w:sz w:val="23"/>
          <w:szCs w:val="23"/>
          <w:lang w:eastAsia="zh-TW"/>
        </w:rPr>
        <w:t>3</w:t>
      </w:r>
      <w:r>
        <w:rPr>
          <w:rFonts w:ascii="Arial" w:eastAsia="SimSun" w:hAnsi="Arial" w:cs="Arial" w:hint="eastAsia"/>
          <w:sz w:val="23"/>
          <w:szCs w:val="23"/>
          <w:lang w:eastAsia="zh-TW"/>
        </w:rPr>
        <w:t>章</w:t>
      </w:r>
      <w:r w:rsidRPr="00814EED">
        <w:rPr>
          <w:rFonts w:ascii="Arial" w:eastAsia="PMingLiU" w:hAnsi="Arial" w:cs="Arial"/>
          <w:sz w:val="23"/>
          <w:szCs w:val="23"/>
          <w:lang w:eastAsia="zh-TW"/>
        </w:rPr>
        <w:t>3</w:t>
      </w:r>
      <w:r>
        <w:rPr>
          <w:rFonts w:ascii="Arial" w:eastAsia="SimSun" w:hAnsi="Arial" w:cs="Arial" w:hint="eastAsia"/>
          <w:sz w:val="23"/>
          <w:szCs w:val="23"/>
          <w:lang w:eastAsia="zh-TW"/>
        </w:rPr>
        <w:t>到</w:t>
      </w:r>
      <w:r w:rsidRPr="00814EED">
        <w:rPr>
          <w:rFonts w:ascii="Arial" w:eastAsia="PMingLiU" w:hAnsi="Arial" w:cs="Arial"/>
          <w:sz w:val="23"/>
          <w:szCs w:val="23"/>
          <w:lang w:eastAsia="zh-TW"/>
        </w:rPr>
        <w:t>4</w:t>
      </w:r>
      <w:r>
        <w:rPr>
          <w:rFonts w:ascii="Arial" w:eastAsia="SimSun" w:hAnsi="Arial" w:cs="Arial" w:hint="eastAsia"/>
          <w:sz w:val="23"/>
          <w:szCs w:val="23"/>
          <w:lang w:eastAsia="zh-TW"/>
        </w:rPr>
        <w:t>節說：</w:t>
      </w:r>
    </w:p>
    <w:p w14:paraId="7493D6CF" w14:textId="77777777" w:rsidR="00200953" w:rsidRDefault="00200953">
      <w:pPr>
        <w:spacing w:before="1"/>
        <w:rPr>
          <w:rFonts w:ascii="Arial" w:eastAsia="SimSun" w:hAnsi="Arial" w:cs="Arial"/>
          <w:sz w:val="23"/>
          <w:szCs w:val="23"/>
          <w:lang w:eastAsia="zh-TW"/>
        </w:rPr>
      </w:pPr>
    </w:p>
    <w:p w14:paraId="66A4AF52" w14:textId="77777777" w:rsidR="00200953" w:rsidRDefault="00814EED">
      <w:pPr>
        <w:spacing w:before="1"/>
        <w:rPr>
          <w:rFonts w:ascii="Arial" w:eastAsia="SimSun" w:hAnsi="Arial" w:cs="Arial"/>
          <w:b/>
          <w:bCs/>
          <w:i/>
          <w:iCs/>
          <w:sz w:val="23"/>
          <w:szCs w:val="23"/>
          <w:lang w:eastAsia="zh-TW"/>
        </w:rPr>
      </w:pPr>
      <w:r>
        <w:rPr>
          <w:rFonts w:ascii="Arial" w:eastAsia="SimSun" w:hAnsi="Arial" w:cs="Arial" w:hint="eastAsia"/>
          <w:b/>
          <w:bCs/>
          <w:i/>
          <w:iCs/>
          <w:sz w:val="23"/>
          <w:szCs w:val="23"/>
          <w:lang w:eastAsia="zh-TW"/>
        </w:rPr>
        <w:t>吩咐百姓說：“你們看見耶和華——你們的神的約櫃，又見祭司利未人抬著，就要離開所住的地方，跟著約櫃去。”只是你們和約櫃相離，要量二千肘（</w:t>
      </w:r>
      <w:r w:rsidRPr="00814EED">
        <w:rPr>
          <w:rFonts w:eastAsia="PMingLiU"/>
          <w:lang w:eastAsia="zh-TW"/>
        </w:rPr>
        <w:t>about</w:t>
      </w:r>
      <w:r w:rsidRPr="00814EED">
        <w:rPr>
          <w:rFonts w:eastAsia="PMingLiU"/>
          <w:spacing w:val="5"/>
          <w:lang w:eastAsia="zh-TW"/>
        </w:rPr>
        <w:t xml:space="preserve"> </w:t>
      </w:r>
      <w:r w:rsidRPr="00814EED">
        <w:rPr>
          <w:rFonts w:eastAsia="PMingLiU"/>
          <w:lang w:eastAsia="zh-TW"/>
        </w:rPr>
        <w:t>two</w:t>
      </w:r>
      <w:r w:rsidRPr="00814EED">
        <w:rPr>
          <w:rFonts w:eastAsia="PMingLiU"/>
          <w:w w:val="99"/>
          <w:lang w:eastAsia="zh-TW"/>
        </w:rPr>
        <w:t xml:space="preserve"> </w:t>
      </w:r>
      <w:r w:rsidRPr="00814EED">
        <w:rPr>
          <w:rFonts w:eastAsia="PMingLiU"/>
          <w:lang w:eastAsia="zh-TW"/>
        </w:rPr>
        <w:t>thousand</w:t>
      </w:r>
      <w:r w:rsidRPr="00814EED">
        <w:rPr>
          <w:rFonts w:eastAsia="PMingLiU"/>
          <w:spacing w:val="-33"/>
          <w:lang w:eastAsia="zh-TW"/>
        </w:rPr>
        <w:t xml:space="preserve"> </w:t>
      </w:r>
      <w:r w:rsidRPr="00814EED">
        <w:rPr>
          <w:rFonts w:eastAsia="PMingLiU"/>
          <w:lang w:eastAsia="zh-TW"/>
        </w:rPr>
        <w:t>cubits</w:t>
      </w:r>
      <w:r w:rsidRPr="00814EED">
        <w:rPr>
          <w:rFonts w:eastAsia="PMingLiU"/>
          <w:spacing w:val="-32"/>
          <w:lang w:eastAsia="zh-TW"/>
        </w:rPr>
        <w:t xml:space="preserve"> </w:t>
      </w:r>
      <w:r w:rsidRPr="00814EED">
        <w:rPr>
          <w:rFonts w:eastAsia="PMingLiU"/>
          <w:lang w:eastAsia="zh-TW"/>
        </w:rPr>
        <w:t>by</w:t>
      </w:r>
      <w:r w:rsidRPr="00814EED">
        <w:rPr>
          <w:rFonts w:eastAsia="PMingLiU"/>
          <w:spacing w:val="-33"/>
          <w:lang w:eastAsia="zh-TW"/>
        </w:rPr>
        <w:t xml:space="preserve"> </w:t>
      </w:r>
      <w:r w:rsidRPr="00814EED">
        <w:rPr>
          <w:rFonts w:eastAsia="PMingLiU"/>
          <w:lang w:eastAsia="zh-TW"/>
        </w:rPr>
        <w:t>measure</w:t>
      </w:r>
      <w:r>
        <w:rPr>
          <w:rFonts w:hint="eastAsia"/>
          <w:lang w:eastAsia="zh-TW"/>
        </w:rPr>
        <w:t>大約二千</w:t>
      </w:r>
      <w:r w:rsidRPr="00514431">
        <w:rPr>
          <w:rFonts w:ascii="Arial" w:eastAsia="SimSun" w:hAnsi="Arial" w:cs="Arial" w:hint="eastAsia"/>
          <w:sz w:val="23"/>
          <w:szCs w:val="23"/>
          <w:lang w:eastAsia="zh-TW"/>
        </w:rPr>
        <w:t>肘</w:t>
      </w:r>
      <w:r>
        <w:rPr>
          <w:rFonts w:ascii="Arial" w:eastAsia="SimSun" w:hAnsi="Arial" w:cs="Arial" w:hint="eastAsia"/>
          <w:b/>
          <w:bCs/>
          <w:i/>
          <w:iCs/>
          <w:sz w:val="23"/>
          <w:szCs w:val="23"/>
          <w:lang w:eastAsia="zh-TW"/>
        </w:rPr>
        <w:t>），不可與約櫃相近，使你們知道所當走的路；因為這條路你們向來沒有走過。</w:t>
      </w:r>
    </w:p>
    <w:p w14:paraId="56E6BAD3" w14:textId="77777777" w:rsidR="00200953" w:rsidRDefault="00200953">
      <w:pPr>
        <w:spacing w:before="5"/>
        <w:rPr>
          <w:rFonts w:ascii="Arial" w:eastAsia="Arial" w:hAnsi="Arial" w:cs="Arial"/>
          <w:sz w:val="20"/>
          <w:szCs w:val="20"/>
          <w:lang w:eastAsia="zh-TW"/>
        </w:rPr>
      </w:pPr>
    </w:p>
    <w:p w14:paraId="6C9A08EA" w14:textId="77777777" w:rsidR="00200953" w:rsidRPr="00514431" w:rsidRDefault="00814EED">
      <w:pPr>
        <w:spacing w:before="5"/>
        <w:rPr>
          <w:rFonts w:ascii="Arial" w:eastAsia="SimSun" w:hAnsi="Arial" w:cs="Arial"/>
          <w:sz w:val="23"/>
          <w:szCs w:val="23"/>
          <w:lang w:eastAsia="zh-TW"/>
        </w:rPr>
      </w:pPr>
      <w:r w:rsidRPr="00514431">
        <w:rPr>
          <w:rFonts w:ascii="Arial" w:eastAsia="SimSun" w:hAnsi="Arial" w:cs="Arial" w:hint="eastAsia"/>
          <w:sz w:val="23"/>
          <w:szCs w:val="23"/>
          <w:lang w:eastAsia="zh-TW"/>
        </w:rPr>
        <w:t>約櫃前頭先走，利未人和祭司在後面跟著，和約櫃相離要量兩千肘。我們更認真地察看這些經文，發現約櫃是描寫主耶穌基督的，約旦河是描寫神的忿怒。要想到達應許之地新天新地，很有必要過神的忿怒。約櫃（耶穌）是首先過約旦河的。</w:t>
      </w:r>
    </w:p>
    <w:p w14:paraId="6C54F829" w14:textId="77777777" w:rsidR="00200953" w:rsidRPr="00514431" w:rsidRDefault="00200953">
      <w:pPr>
        <w:spacing w:before="5"/>
        <w:rPr>
          <w:rFonts w:ascii="Arial" w:eastAsia="SimSun" w:hAnsi="Arial" w:cs="Arial"/>
          <w:sz w:val="23"/>
          <w:szCs w:val="23"/>
          <w:lang w:eastAsia="zh-TW"/>
        </w:rPr>
      </w:pPr>
    </w:p>
    <w:p w14:paraId="12C1202D" w14:textId="77777777" w:rsidR="00200953" w:rsidRPr="00514431" w:rsidRDefault="00814EED">
      <w:pPr>
        <w:spacing w:before="5"/>
        <w:rPr>
          <w:rFonts w:ascii="Arial" w:eastAsia="SimSun" w:hAnsi="Arial" w:cs="Arial"/>
          <w:sz w:val="23"/>
          <w:szCs w:val="23"/>
          <w:lang w:eastAsia="zh-TW"/>
        </w:rPr>
      </w:pPr>
      <w:r w:rsidRPr="00514431">
        <w:rPr>
          <w:rFonts w:ascii="Arial" w:eastAsia="SimSun" w:hAnsi="Arial" w:cs="Arial" w:hint="eastAsia"/>
          <w:sz w:val="23"/>
          <w:szCs w:val="23"/>
          <w:lang w:eastAsia="zh-TW"/>
        </w:rPr>
        <w:t>我們可以說，在屬靈上，耶穌是首先經歷神的忿怒的。這是因為祂過了以後，才會為祂的子民預備好一條路可以在祂以後過去。以色列人跟著約櫃，和約櫃相離要量兩千肘。以色列民代表神的以色列人，或者那些真正得救的人。每一個神的兒女也必須過約旦河（神的忿怒）以便到達應許之地新天新地。我們細想“</w:t>
      </w:r>
      <w:r w:rsidRPr="00514431">
        <w:rPr>
          <w:rFonts w:ascii="Arial" w:eastAsia="SimSun" w:hAnsi="Arial" w:cs="Arial" w:hint="eastAsia"/>
          <w:i/>
          <w:iCs/>
          <w:sz w:val="23"/>
          <w:szCs w:val="23"/>
          <w:lang w:eastAsia="zh-TW"/>
        </w:rPr>
        <w:t>要量</w:t>
      </w:r>
      <w:r w:rsidRPr="0055149A">
        <w:rPr>
          <w:rFonts w:ascii="Microsoft YaHei" w:eastAsia="Microsoft YaHei" w:hAnsi="Microsoft YaHei" w:cs="Microsoft YaHei" w:hint="eastAsia"/>
          <w:i/>
          <w:lang w:eastAsia="zh-TW"/>
        </w:rPr>
        <w:t>大約</w:t>
      </w:r>
      <w:r w:rsidRPr="00514431">
        <w:rPr>
          <w:rFonts w:ascii="Arial" w:eastAsia="SimSun" w:hAnsi="Arial" w:cs="Arial" w:hint="eastAsia"/>
          <w:i/>
          <w:iCs/>
          <w:sz w:val="23"/>
          <w:szCs w:val="23"/>
          <w:lang w:eastAsia="zh-TW"/>
        </w:rPr>
        <w:t>兩千肘</w:t>
      </w:r>
      <w:r w:rsidRPr="00514431">
        <w:rPr>
          <w:rFonts w:ascii="Arial" w:eastAsia="SimSun" w:hAnsi="Arial" w:cs="Arial" w:hint="eastAsia"/>
          <w:sz w:val="23"/>
          <w:szCs w:val="23"/>
          <w:lang w:eastAsia="zh-TW"/>
        </w:rPr>
        <w:t>”神的這一表述。使用“量（</w:t>
      </w:r>
      <w:r w:rsidRPr="00814EED">
        <w:rPr>
          <w:rFonts w:ascii="Arial" w:eastAsia="PMingLiU" w:hAnsi="Arial" w:cs="Arial"/>
          <w:sz w:val="23"/>
          <w:szCs w:val="23"/>
          <w:lang w:eastAsia="zh-TW"/>
        </w:rPr>
        <w:t>measure</w:t>
      </w:r>
      <w:r w:rsidRPr="00514431">
        <w:rPr>
          <w:rFonts w:ascii="Arial" w:eastAsia="SimSun" w:hAnsi="Arial" w:cs="Arial" w:hint="eastAsia"/>
          <w:sz w:val="23"/>
          <w:szCs w:val="23"/>
          <w:lang w:eastAsia="zh-TW"/>
        </w:rPr>
        <w:t>）”這個詞幫助我們明白了實際上這是表示時間。聖經在詩篇</w:t>
      </w:r>
      <w:r w:rsidRPr="00814EED">
        <w:rPr>
          <w:rFonts w:ascii="Arial" w:eastAsia="PMingLiU" w:hAnsi="Arial" w:cs="Arial"/>
          <w:sz w:val="23"/>
          <w:szCs w:val="23"/>
          <w:lang w:eastAsia="zh-TW"/>
        </w:rPr>
        <w:t>39</w:t>
      </w:r>
      <w:r w:rsidRPr="00514431">
        <w:rPr>
          <w:rFonts w:ascii="Arial" w:eastAsia="SimSun" w:hAnsi="Arial" w:cs="Arial" w:hint="eastAsia"/>
          <w:sz w:val="23"/>
          <w:szCs w:val="23"/>
          <w:lang w:eastAsia="zh-TW"/>
        </w:rPr>
        <w:t>篇</w:t>
      </w:r>
      <w:r w:rsidRPr="00814EED">
        <w:rPr>
          <w:rFonts w:ascii="Arial" w:eastAsia="PMingLiU" w:hAnsi="Arial" w:cs="Arial"/>
          <w:sz w:val="23"/>
          <w:szCs w:val="23"/>
          <w:lang w:eastAsia="zh-TW"/>
        </w:rPr>
        <w:t>4</w:t>
      </w:r>
      <w:r w:rsidRPr="00514431">
        <w:rPr>
          <w:rFonts w:ascii="Arial" w:eastAsia="SimSun" w:hAnsi="Arial" w:cs="Arial" w:hint="eastAsia"/>
          <w:sz w:val="23"/>
          <w:szCs w:val="23"/>
          <w:lang w:eastAsia="zh-TW"/>
        </w:rPr>
        <w:t>節裡說：</w:t>
      </w:r>
    </w:p>
    <w:p w14:paraId="15FC2BC0" w14:textId="77777777" w:rsidR="00200953" w:rsidRDefault="00200953">
      <w:pPr>
        <w:spacing w:before="11"/>
        <w:rPr>
          <w:rFonts w:ascii="Arial" w:eastAsia="Arial" w:hAnsi="Arial" w:cs="Arial"/>
          <w:b/>
          <w:bCs/>
          <w:lang w:eastAsia="zh-TW"/>
        </w:rPr>
      </w:pPr>
    </w:p>
    <w:p w14:paraId="06273095" w14:textId="77777777" w:rsidR="00200953" w:rsidRPr="00944068" w:rsidRDefault="00814EED">
      <w:pPr>
        <w:spacing w:before="5"/>
        <w:rPr>
          <w:rFonts w:ascii="Arial" w:eastAsia="SimSun" w:hAnsi="Arial" w:cs="Arial"/>
          <w:b/>
          <w:bCs/>
          <w:i/>
          <w:iCs/>
          <w:sz w:val="23"/>
          <w:szCs w:val="23"/>
          <w:lang w:eastAsia="zh-TW"/>
        </w:rPr>
      </w:pPr>
      <w:r w:rsidRPr="00944068">
        <w:rPr>
          <w:rFonts w:ascii="Arial" w:eastAsia="SimSun" w:hAnsi="Arial" w:cs="Arial" w:hint="eastAsia"/>
          <w:b/>
          <w:bCs/>
          <w:i/>
          <w:iCs/>
          <w:sz w:val="23"/>
          <w:szCs w:val="23"/>
          <w:lang w:eastAsia="zh-TW"/>
        </w:rPr>
        <w:t>耶和華啊，求你叫我曉得我身之終！我的壽數幾何（</w:t>
      </w:r>
      <w:r w:rsidRPr="00814EED">
        <w:rPr>
          <w:rFonts w:eastAsia="PMingLiU"/>
          <w:b/>
          <w:bCs/>
          <w:i/>
          <w:iCs/>
          <w:sz w:val="23"/>
          <w:szCs w:val="23"/>
          <w:lang w:eastAsia="zh-TW"/>
        </w:rPr>
        <w:t>the</w:t>
      </w:r>
      <w:r w:rsidRPr="00814EED">
        <w:rPr>
          <w:rFonts w:eastAsia="PMingLiU"/>
          <w:b/>
          <w:bCs/>
          <w:i/>
          <w:iCs/>
          <w:spacing w:val="-7"/>
          <w:sz w:val="23"/>
          <w:szCs w:val="23"/>
          <w:lang w:eastAsia="zh-TW"/>
        </w:rPr>
        <w:t xml:space="preserve"> </w:t>
      </w:r>
      <w:r w:rsidRPr="00814EED">
        <w:rPr>
          <w:rFonts w:eastAsia="PMingLiU"/>
          <w:b/>
          <w:bCs/>
          <w:i/>
          <w:iCs/>
          <w:sz w:val="23"/>
          <w:szCs w:val="23"/>
          <w:lang w:eastAsia="zh-TW"/>
        </w:rPr>
        <w:t>measure</w:t>
      </w:r>
      <w:r w:rsidRPr="00814EED">
        <w:rPr>
          <w:rFonts w:eastAsia="PMingLiU"/>
          <w:b/>
          <w:bCs/>
          <w:i/>
          <w:iCs/>
          <w:spacing w:val="-7"/>
          <w:sz w:val="23"/>
          <w:szCs w:val="23"/>
          <w:lang w:eastAsia="zh-TW"/>
        </w:rPr>
        <w:t xml:space="preserve"> </w:t>
      </w:r>
      <w:r w:rsidRPr="00814EED">
        <w:rPr>
          <w:rFonts w:eastAsia="PMingLiU"/>
          <w:b/>
          <w:bCs/>
          <w:i/>
          <w:iCs/>
          <w:sz w:val="23"/>
          <w:szCs w:val="23"/>
          <w:lang w:eastAsia="zh-TW"/>
        </w:rPr>
        <w:t>of</w:t>
      </w:r>
      <w:r w:rsidRPr="00814EED">
        <w:rPr>
          <w:rFonts w:eastAsia="PMingLiU"/>
          <w:b/>
          <w:bCs/>
          <w:i/>
          <w:iCs/>
          <w:spacing w:val="-6"/>
          <w:sz w:val="23"/>
          <w:szCs w:val="23"/>
          <w:lang w:eastAsia="zh-TW"/>
        </w:rPr>
        <w:t xml:space="preserve"> </w:t>
      </w:r>
      <w:r w:rsidRPr="00814EED">
        <w:rPr>
          <w:rFonts w:eastAsia="PMingLiU"/>
          <w:b/>
          <w:bCs/>
          <w:i/>
          <w:iCs/>
          <w:sz w:val="23"/>
          <w:szCs w:val="23"/>
          <w:lang w:eastAsia="zh-TW"/>
        </w:rPr>
        <w:t>my</w:t>
      </w:r>
      <w:r w:rsidRPr="00814EED">
        <w:rPr>
          <w:rFonts w:eastAsia="PMingLiU"/>
          <w:b/>
          <w:bCs/>
          <w:i/>
          <w:iCs/>
          <w:spacing w:val="-7"/>
          <w:sz w:val="23"/>
          <w:szCs w:val="23"/>
          <w:lang w:eastAsia="zh-TW"/>
        </w:rPr>
        <w:t xml:space="preserve"> </w:t>
      </w:r>
      <w:r w:rsidRPr="00814EED">
        <w:rPr>
          <w:rFonts w:eastAsia="PMingLiU"/>
          <w:b/>
          <w:bCs/>
          <w:i/>
          <w:iCs/>
          <w:sz w:val="23"/>
          <w:szCs w:val="23"/>
          <w:lang w:eastAsia="zh-TW"/>
        </w:rPr>
        <w:t>days</w:t>
      </w:r>
      <w:r w:rsidRPr="00944068">
        <w:rPr>
          <w:rFonts w:ascii="Arial" w:eastAsia="SimSun" w:hAnsi="Arial" w:cs="Arial" w:hint="eastAsia"/>
          <w:b/>
          <w:bCs/>
          <w:i/>
          <w:iCs/>
          <w:sz w:val="23"/>
          <w:szCs w:val="23"/>
          <w:lang w:eastAsia="zh-TW"/>
        </w:rPr>
        <w:t>）？叫我知道我的生命不長！</w:t>
      </w:r>
    </w:p>
    <w:p w14:paraId="287F70B7" w14:textId="77777777" w:rsidR="00200953" w:rsidRDefault="00200953">
      <w:pPr>
        <w:spacing w:before="5"/>
        <w:rPr>
          <w:rFonts w:ascii="Arial" w:eastAsia="SimSun" w:hAnsi="Arial" w:cs="Arial"/>
          <w:sz w:val="20"/>
          <w:szCs w:val="20"/>
          <w:lang w:eastAsia="zh-TW"/>
        </w:rPr>
      </w:pPr>
    </w:p>
    <w:p w14:paraId="3C13D2E1" w14:textId="77777777" w:rsidR="00200953" w:rsidRDefault="00814EED">
      <w:pPr>
        <w:spacing w:before="1"/>
        <w:rPr>
          <w:rFonts w:ascii="Arial" w:eastAsia="SimSun" w:hAnsi="Arial" w:cs="Arial"/>
          <w:sz w:val="23"/>
          <w:szCs w:val="23"/>
          <w:lang w:eastAsia="zh-TW"/>
        </w:rPr>
      </w:pPr>
      <w:r>
        <w:rPr>
          <w:rFonts w:ascii="Arial" w:eastAsia="SimSun" w:hAnsi="Arial" w:cs="Arial" w:hint="eastAsia"/>
          <w:sz w:val="23"/>
          <w:szCs w:val="23"/>
          <w:lang w:eastAsia="zh-TW"/>
        </w:rPr>
        <w:t>從“我的壽數幾何（幾何和量是同一個詞）”可以看出“量（</w:t>
      </w:r>
      <w:r w:rsidRPr="00814EED">
        <w:rPr>
          <w:rFonts w:ascii="Arial" w:eastAsia="PMingLiU" w:hAnsi="Arial" w:cs="Arial"/>
          <w:sz w:val="23"/>
          <w:szCs w:val="23"/>
          <w:lang w:eastAsia="zh-TW"/>
        </w:rPr>
        <w:t>measure</w:t>
      </w:r>
      <w:r>
        <w:rPr>
          <w:rFonts w:ascii="Arial" w:eastAsia="SimSun" w:hAnsi="Arial" w:cs="Arial" w:hint="eastAsia"/>
          <w:sz w:val="23"/>
          <w:szCs w:val="23"/>
          <w:lang w:eastAsia="zh-TW"/>
        </w:rPr>
        <w:t>）”這個詞與時間有關，在約書亞記</w:t>
      </w:r>
      <w:r w:rsidRPr="00814EED">
        <w:rPr>
          <w:rFonts w:ascii="Arial" w:eastAsia="PMingLiU" w:hAnsi="Arial" w:cs="Arial"/>
          <w:sz w:val="23"/>
          <w:szCs w:val="23"/>
          <w:lang w:eastAsia="zh-TW"/>
        </w:rPr>
        <w:t>3</w:t>
      </w:r>
      <w:r>
        <w:rPr>
          <w:rFonts w:ascii="Arial" w:eastAsia="SimSun" w:hAnsi="Arial" w:cs="Arial" w:hint="eastAsia"/>
          <w:sz w:val="23"/>
          <w:szCs w:val="23"/>
          <w:lang w:eastAsia="zh-TW"/>
        </w:rPr>
        <w:t>章這裡，與</w:t>
      </w:r>
      <w:r w:rsidRPr="00814EED">
        <w:rPr>
          <w:rFonts w:ascii="Arial" w:eastAsia="PMingLiU" w:hAnsi="Arial" w:cs="Arial"/>
          <w:sz w:val="23"/>
          <w:szCs w:val="23"/>
          <w:lang w:eastAsia="zh-TW"/>
        </w:rPr>
        <w:t>2000</w:t>
      </w:r>
      <w:r>
        <w:rPr>
          <w:rFonts w:ascii="Arial" w:eastAsia="SimSun" w:hAnsi="Arial" w:cs="Arial" w:hint="eastAsia"/>
          <w:sz w:val="23"/>
          <w:szCs w:val="23"/>
          <w:lang w:eastAsia="zh-TW"/>
        </w:rPr>
        <w:t>肘或</w:t>
      </w:r>
      <w:r w:rsidRPr="00814EED">
        <w:rPr>
          <w:rFonts w:ascii="Arial" w:eastAsia="PMingLiU" w:hAnsi="Arial" w:cs="Arial"/>
          <w:sz w:val="23"/>
          <w:szCs w:val="23"/>
          <w:lang w:eastAsia="zh-TW"/>
        </w:rPr>
        <w:t>2000</w:t>
      </w:r>
      <w:r>
        <w:rPr>
          <w:rFonts w:ascii="Arial" w:eastAsia="SimSun" w:hAnsi="Arial" w:cs="Arial" w:hint="eastAsia"/>
          <w:sz w:val="23"/>
          <w:szCs w:val="23"/>
          <w:lang w:eastAsia="zh-TW"/>
        </w:rPr>
        <w:t>年有關。一旦我們明白神在這些經文裡使用的所有寫照和比喻，深層次的屬靈含義就變得顯而易見了。約櫃（基督）過了約旦河（祂在十字架上展示創世前贖罪工作的時候，經歷了神的忿怒），而且祂的以色列民（神的選民）必要在祂後面跟著，和祂相離</w:t>
      </w:r>
      <w:r>
        <w:rPr>
          <w:rFonts w:hint="eastAsia"/>
          <w:lang w:eastAsia="zh-TW"/>
        </w:rPr>
        <w:t>大約</w:t>
      </w:r>
      <w:r w:rsidRPr="00814EED">
        <w:rPr>
          <w:rFonts w:ascii="Arial" w:eastAsia="PMingLiU" w:hAnsi="Arial" w:cs="Arial"/>
          <w:sz w:val="23"/>
          <w:szCs w:val="23"/>
          <w:lang w:eastAsia="zh-TW"/>
        </w:rPr>
        <w:t>2000</w:t>
      </w:r>
      <w:r>
        <w:rPr>
          <w:rFonts w:ascii="Arial" w:eastAsia="SimSun" w:hAnsi="Arial" w:cs="Arial" w:hint="eastAsia"/>
          <w:sz w:val="23"/>
          <w:szCs w:val="23"/>
          <w:lang w:eastAsia="zh-TW"/>
        </w:rPr>
        <w:t>肘（</w:t>
      </w:r>
      <w:r w:rsidRPr="00814EED">
        <w:rPr>
          <w:rFonts w:ascii="Arial" w:eastAsia="PMingLiU" w:hAnsi="Arial" w:cs="Arial"/>
          <w:sz w:val="23"/>
          <w:szCs w:val="23"/>
          <w:lang w:eastAsia="zh-TW"/>
        </w:rPr>
        <w:t>2000</w:t>
      </w:r>
      <w:r>
        <w:rPr>
          <w:rFonts w:ascii="Arial" w:eastAsia="SimSun" w:hAnsi="Arial" w:cs="Arial" w:hint="eastAsia"/>
          <w:sz w:val="23"/>
          <w:szCs w:val="23"/>
          <w:lang w:eastAsia="zh-TW"/>
        </w:rPr>
        <w:t>年）。</w:t>
      </w:r>
    </w:p>
    <w:p w14:paraId="5F8DD6A1" w14:textId="77777777" w:rsidR="00200953" w:rsidRDefault="00200953">
      <w:pPr>
        <w:spacing w:before="1"/>
        <w:rPr>
          <w:rFonts w:ascii="Arial" w:eastAsia="Arial" w:hAnsi="Arial" w:cs="Arial"/>
          <w:sz w:val="23"/>
          <w:szCs w:val="23"/>
          <w:lang w:eastAsia="zh-TW"/>
        </w:rPr>
      </w:pPr>
    </w:p>
    <w:p w14:paraId="5F6FD6F9" w14:textId="77777777" w:rsidR="00200953" w:rsidRPr="00A24AEC" w:rsidRDefault="00814EED">
      <w:pPr>
        <w:pStyle w:val="BodyText"/>
        <w:spacing w:before="86" w:line="266" w:lineRule="exact"/>
        <w:ind w:left="0" w:right="120"/>
        <w:jc w:val="both"/>
        <w:rPr>
          <w:bCs/>
          <w:sz w:val="23"/>
          <w:szCs w:val="23"/>
          <w:lang w:eastAsia="zh-TW"/>
        </w:rPr>
      </w:pPr>
      <w:r w:rsidRPr="00CD376D">
        <w:rPr>
          <w:rFonts w:eastAsia="SimSun" w:hint="eastAsia"/>
          <w:sz w:val="23"/>
          <w:szCs w:val="23"/>
          <w:lang w:eastAsia="zh-TW"/>
        </w:rPr>
        <w:t>從西元前</w:t>
      </w:r>
      <w:r w:rsidRPr="00814EED">
        <w:rPr>
          <w:rFonts w:eastAsia="PMingLiU"/>
          <w:sz w:val="23"/>
          <w:szCs w:val="23"/>
          <w:lang w:eastAsia="zh-TW"/>
        </w:rPr>
        <w:t>7</w:t>
      </w:r>
      <w:r w:rsidRPr="00CD376D">
        <w:rPr>
          <w:rFonts w:eastAsia="SimSun" w:hint="eastAsia"/>
          <w:sz w:val="23"/>
          <w:szCs w:val="23"/>
          <w:lang w:eastAsia="zh-TW"/>
        </w:rPr>
        <w:t>年到西元</w:t>
      </w:r>
      <w:r w:rsidRPr="00814EED">
        <w:rPr>
          <w:rFonts w:eastAsia="PMingLiU"/>
          <w:sz w:val="23"/>
          <w:szCs w:val="23"/>
          <w:lang w:eastAsia="zh-TW"/>
        </w:rPr>
        <w:t>1994</w:t>
      </w:r>
      <w:r w:rsidRPr="00CD376D">
        <w:rPr>
          <w:rFonts w:eastAsia="SimSun" w:hint="eastAsia"/>
          <w:sz w:val="23"/>
          <w:szCs w:val="23"/>
          <w:lang w:eastAsia="zh-TW"/>
        </w:rPr>
        <w:t>年（從一個禧年到另一個禧年），過去了多少時間？這是一段</w:t>
      </w:r>
      <w:r w:rsidRPr="00814EED">
        <w:rPr>
          <w:rFonts w:eastAsia="PMingLiU"/>
          <w:sz w:val="23"/>
          <w:szCs w:val="23"/>
          <w:lang w:eastAsia="zh-TW"/>
        </w:rPr>
        <w:t>2000</w:t>
      </w:r>
      <w:r w:rsidRPr="00CD376D">
        <w:rPr>
          <w:rFonts w:eastAsia="SimSun" w:hint="eastAsia"/>
          <w:sz w:val="23"/>
          <w:szCs w:val="23"/>
          <w:lang w:eastAsia="zh-TW"/>
        </w:rPr>
        <w:t>年（</w:t>
      </w:r>
      <w:r w:rsidRPr="00814EED">
        <w:rPr>
          <w:rFonts w:eastAsia="PMingLiU"/>
          <w:sz w:val="23"/>
          <w:szCs w:val="23"/>
          <w:lang w:eastAsia="zh-TW"/>
        </w:rPr>
        <w:t>7+1994-1</w:t>
      </w:r>
      <w:r w:rsidRPr="00CD376D">
        <w:rPr>
          <w:rFonts w:eastAsia="SimSun" w:hint="eastAsia"/>
          <w:sz w:val="23"/>
          <w:szCs w:val="23"/>
          <w:lang w:eastAsia="zh-TW"/>
        </w:rPr>
        <w:t>）的時期。很有意思的是，自從基督在西元前</w:t>
      </w:r>
      <w:r w:rsidRPr="00814EED">
        <w:rPr>
          <w:rFonts w:eastAsia="PMingLiU"/>
          <w:sz w:val="23"/>
          <w:szCs w:val="23"/>
          <w:lang w:eastAsia="zh-TW"/>
        </w:rPr>
        <w:t>7</w:t>
      </w:r>
      <w:r w:rsidRPr="00CD376D">
        <w:rPr>
          <w:rFonts w:eastAsia="SimSun" w:hint="eastAsia"/>
          <w:sz w:val="23"/>
          <w:szCs w:val="23"/>
          <w:lang w:eastAsia="zh-TW"/>
        </w:rPr>
        <w:t>年降生，直到禧年</w:t>
      </w:r>
      <w:r w:rsidRPr="00814EED">
        <w:rPr>
          <w:rFonts w:eastAsia="PMingLiU"/>
          <w:sz w:val="23"/>
          <w:szCs w:val="23"/>
          <w:lang w:eastAsia="zh-TW"/>
        </w:rPr>
        <w:t>1994</w:t>
      </w:r>
      <w:r w:rsidRPr="00CD376D">
        <w:rPr>
          <w:rFonts w:eastAsia="SimSun" w:hint="eastAsia"/>
          <w:sz w:val="23"/>
          <w:szCs w:val="23"/>
          <w:lang w:eastAsia="zh-TW"/>
        </w:rPr>
        <w:t>年，按照每</w:t>
      </w:r>
      <w:r w:rsidRPr="00814EED">
        <w:rPr>
          <w:rFonts w:eastAsia="PMingLiU"/>
          <w:sz w:val="23"/>
          <w:szCs w:val="23"/>
          <w:lang w:eastAsia="zh-TW"/>
        </w:rPr>
        <w:t>50</w:t>
      </w:r>
      <w:r w:rsidRPr="00CD376D">
        <w:rPr>
          <w:rFonts w:eastAsia="SimSun" w:hint="eastAsia"/>
          <w:sz w:val="23"/>
          <w:szCs w:val="23"/>
          <w:lang w:eastAsia="zh-TW"/>
        </w:rPr>
        <w:t>年一個禧年，有多少個禧年？</w:t>
      </w:r>
      <w:r w:rsidRPr="00814EED">
        <w:rPr>
          <w:rFonts w:eastAsia="PMingLiU"/>
          <w:sz w:val="23"/>
          <w:szCs w:val="23"/>
          <w:lang w:eastAsia="zh-TW"/>
        </w:rPr>
        <w:t>2000</w:t>
      </w:r>
      <w:r w:rsidRPr="00CD376D">
        <w:rPr>
          <w:rFonts w:eastAsia="SimSun" w:hint="eastAsia"/>
          <w:sz w:val="23"/>
          <w:szCs w:val="23"/>
          <w:lang w:eastAsia="zh-TW"/>
        </w:rPr>
        <w:t>除以</w:t>
      </w:r>
      <w:r w:rsidRPr="00814EED">
        <w:rPr>
          <w:rFonts w:eastAsia="PMingLiU"/>
          <w:sz w:val="23"/>
          <w:szCs w:val="23"/>
          <w:lang w:eastAsia="zh-TW"/>
        </w:rPr>
        <w:t>50</w:t>
      </w:r>
      <w:r w:rsidRPr="00CD376D">
        <w:rPr>
          <w:rFonts w:eastAsia="SimSun" w:hint="eastAsia"/>
          <w:sz w:val="23"/>
          <w:szCs w:val="23"/>
          <w:lang w:eastAsia="zh-TW"/>
        </w:rPr>
        <w:t>，就得出，從基督首先進了世界起，到</w:t>
      </w:r>
      <w:r w:rsidRPr="00814EED">
        <w:rPr>
          <w:rFonts w:eastAsia="PMingLiU"/>
          <w:sz w:val="23"/>
          <w:szCs w:val="23"/>
          <w:lang w:eastAsia="zh-TW"/>
        </w:rPr>
        <w:t>1994</w:t>
      </w:r>
      <w:r w:rsidRPr="00CD376D">
        <w:rPr>
          <w:rFonts w:eastAsia="SimSun" w:hint="eastAsia"/>
          <w:sz w:val="23"/>
          <w:szCs w:val="23"/>
          <w:lang w:eastAsia="zh-TW"/>
        </w:rPr>
        <w:t>年，有</w:t>
      </w:r>
      <w:r w:rsidRPr="00814EED">
        <w:rPr>
          <w:rFonts w:eastAsia="PMingLiU"/>
          <w:sz w:val="23"/>
          <w:szCs w:val="23"/>
          <w:lang w:eastAsia="zh-TW"/>
        </w:rPr>
        <w:t>40</w:t>
      </w:r>
      <w:r w:rsidRPr="00CD376D">
        <w:rPr>
          <w:rFonts w:eastAsia="SimSun" w:hint="eastAsia"/>
          <w:sz w:val="23"/>
          <w:szCs w:val="23"/>
          <w:lang w:eastAsia="zh-TW"/>
        </w:rPr>
        <w:t>個禧年。基督首先進了世界等同於聖靈的頭一次澆灌下來，而</w:t>
      </w:r>
      <w:r w:rsidRPr="00814EED">
        <w:rPr>
          <w:rFonts w:eastAsia="PMingLiU"/>
          <w:sz w:val="23"/>
          <w:szCs w:val="23"/>
          <w:lang w:eastAsia="zh-TW"/>
        </w:rPr>
        <w:t>1994</w:t>
      </w:r>
      <w:r w:rsidRPr="00CD376D">
        <w:rPr>
          <w:rFonts w:eastAsia="SimSun" w:hint="eastAsia"/>
          <w:sz w:val="23"/>
          <w:szCs w:val="23"/>
          <w:lang w:eastAsia="zh-TW"/>
        </w:rPr>
        <w:t>年那個時候，春雨時期聖靈二次澆灌開始。自耶穌降生起，整整</w:t>
      </w:r>
      <w:r w:rsidRPr="00814EED">
        <w:rPr>
          <w:rFonts w:eastAsia="PMingLiU"/>
          <w:sz w:val="23"/>
          <w:szCs w:val="23"/>
          <w:lang w:eastAsia="zh-TW"/>
        </w:rPr>
        <w:t>2000</w:t>
      </w:r>
      <w:r w:rsidRPr="00CD376D">
        <w:rPr>
          <w:rFonts w:eastAsia="SimSun" w:hint="eastAsia"/>
          <w:sz w:val="23"/>
          <w:szCs w:val="23"/>
          <w:lang w:eastAsia="zh-TW"/>
        </w:rPr>
        <w:t>年（</w:t>
      </w:r>
      <w:r w:rsidRPr="00814EED">
        <w:rPr>
          <w:rFonts w:eastAsia="PMingLiU"/>
          <w:sz w:val="23"/>
          <w:szCs w:val="23"/>
          <w:lang w:eastAsia="zh-TW"/>
        </w:rPr>
        <w:t>40</w:t>
      </w:r>
      <w:r w:rsidRPr="00814EED">
        <w:rPr>
          <w:rFonts w:eastAsia="PMingLiU" w:cs="Arial"/>
          <w:sz w:val="23"/>
          <w:szCs w:val="23"/>
          <w:lang w:eastAsia="zh-TW"/>
        </w:rPr>
        <w:t>×50)</w:t>
      </w:r>
      <w:r w:rsidRPr="00CD376D">
        <w:rPr>
          <w:rFonts w:eastAsia="SimSun" w:cs="Arial" w:hint="eastAsia"/>
          <w:sz w:val="23"/>
          <w:szCs w:val="23"/>
          <w:lang w:eastAsia="zh-TW"/>
        </w:rPr>
        <w:t>。此外，基督在西元</w:t>
      </w:r>
      <w:r w:rsidRPr="00814EED">
        <w:rPr>
          <w:rFonts w:eastAsia="PMingLiU" w:cs="Arial"/>
          <w:sz w:val="23"/>
          <w:szCs w:val="23"/>
          <w:lang w:eastAsia="zh-TW"/>
        </w:rPr>
        <w:t>33</w:t>
      </w:r>
      <w:r w:rsidRPr="00CD376D">
        <w:rPr>
          <w:rFonts w:eastAsia="SimSun" w:cs="Arial" w:hint="eastAsia"/>
          <w:sz w:val="23"/>
          <w:szCs w:val="23"/>
          <w:lang w:eastAsia="zh-TW"/>
        </w:rPr>
        <w:t>年上十字架的時候，這也是聖靈頭一次澆灌的組成部分，我們從西元</w:t>
      </w:r>
      <w:r w:rsidRPr="00814EED">
        <w:rPr>
          <w:rFonts w:eastAsia="PMingLiU" w:cs="Arial"/>
          <w:sz w:val="23"/>
          <w:szCs w:val="23"/>
          <w:lang w:eastAsia="zh-TW"/>
        </w:rPr>
        <w:t>33</w:t>
      </w:r>
      <w:r w:rsidRPr="00CD376D">
        <w:rPr>
          <w:rFonts w:eastAsia="SimSun" w:cs="Arial" w:hint="eastAsia"/>
          <w:sz w:val="23"/>
          <w:szCs w:val="23"/>
          <w:lang w:eastAsia="zh-TW"/>
        </w:rPr>
        <w:t>年到西元</w:t>
      </w:r>
      <w:r w:rsidRPr="00814EED">
        <w:rPr>
          <w:rFonts w:eastAsia="PMingLiU" w:cs="Arial"/>
          <w:sz w:val="23"/>
          <w:szCs w:val="23"/>
          <w:lang w:eastAsia="zh-TW"/>
        </w:rPr>
        <w:t>2033</w:t>
      </w:r>
      <w:r w:rsidRPr="00CD376D">
        <w:rPr>
          <w:rFonts w:eastAsia="SimSun" w:cs="Arial" w:hint="eastAsia"/>
          <w:sz w:val="23"/>
          <w:szCs w:val="23"/>
          <w:lang w:eastAsia="zh-TW"/>
        </w:rPr>
        <w:t>年數算，又是</w:t>
      </w:r>
      <w:r w:rsidRPr="00814EED">
        <w:rPr>
          <w:rFonts w:eastAsia="PMingLiU" w:cs="Arial"/>
          <w:sz w:val="23"/>
          <w:szCs w:val="23"/>
          <w:lang w:eastAsia="zh-TW"/>
        </w:rPr>
        <w:t>2000</w:t>
      </w:r>
      <w:r w:rsidRPr="00CD376D">
        <w:rPr>
          <w:rFonts w:eastAsia="SimSun" w:cs="Arial" w:hint="eastAsia"/>
          <w:sz w:val="23"/>
          <w:szCs w:val="23"/>
          <w:lang w:eastAsia="zh-TW"/>
        </w:rPr>
        <w:t>年。這就仿佛神有一個時間表貫穿在基督的頭一次降臨從西元前</w:t>
      </w:r>
      <w:r w:rsidRPr="00814EED">
        <w:rPr>
          <w:rFonts w:eastAsia="PMingLiU" w:cs="Arial"/>
          <w:sz w:val="23"/>
          <w:szCs w:val="23"/>
          <w:lang w:eastAsia="zh-TW"/>
        </w:rPr>
        <w:t>7</w:t>
      </w:r>
      <w:r w:rsidRPr="00CD376D">
        <w:rPr>
          <w:rFonts w:eastAsia="SimSun" w:cs="Arial" w:hint="eastAsia"/>
          <w:sz w:val="23"/>
          <w:szCs w:val="23"/>
          <w:lang w:eastAsia="zh-TW"/>
        </w:rPr>
        <w:t>年到西元</w:t>
      </w:r>
      <w:r w:rsidRPr="00814EED">
        <w:rPr>
          <w:rFonts w:eastAsia="PMingLiU" w:cs="Arial"/>
          <w:sz w:val="23"/>
          <w:szCs w:val="23"/>
          <w:lang w:eastAsia="zh-TW"/>
        </w:rPr>
        <w:t>33</w:t>
      </w:r>
      <w:r w:rsidRPr="00CD376D">
        <w:rPr>
          <w:rFonts w:eastAsia="SimSun" w:cs="Arial" w:hint="eastAsia"/>
          <w:sz w:val="23"/>
          <w:szCs w:val="23"/>
          <w:lang w:eastAsia="zh-TW"/>
        </w:rPr>
        <w:t>年，</w:t>
      </w:r>
      <w:r w:rsidRPr="00A24AEC">
        <w:rPr>
          <w:rFonts w:eastAsia="SimSun" w:cs="Arial" w:hint="eastAsia"/>
          <w:bCs/>
          <w:sz w:val="23"/>
          <w:szCs w:val="23"/>
          <w:lang w:eastAsia="zh-TW"/>
        </w:rPr>
        <w:t>另一方面</w:t>
      </w:r>
      <w:r w:rsidRPr="00A24AEC">
        <w:rPr>
          <w:rFonts w:eastAsia="SimSun" w:cs="Arial" w:hint="eastAsia"/>
          <w:sz w:val="23"/>
          <w:szCs w:val="23"/>
          <w:lang w:eastAsia="zh-TW"/>
        </w:rPr>
        <w:t>，</w:t>
      </w:r>
      <w:r w:rsidRPr="00CD376D">
        <w:rPr>
          <w:rFonts w:eastAsia="SimSun" w:cs="Arial" w:hint="eastAsia"/>
          <w:sz w:val="23"/>
          <w:szCs w:val="23"/>
          <w:lang w:eastAsia="zh-TW"/>
        </w:rPr>
        <w:t>過了</w:t>
      </w:r>
      <w:r w:rsidRPr="00814EED">
        <w:rPr>
          <w:rFonts w:eastAsia="PMingLiU" w:cs="Arial"/>
          <w:sz w:val="23"/>
          <w:szCs w:val="23"/>
          <w:lang w:eastAsia="zh-TW"/>
        </w:rPr>
        <w:t>2000</w:t>
      </w:r>
      <w:r w:rsidRPr="00CD376D">
        <w:rPr>
          <w:rFonts w:eastAsia="SimSun" w:cs="Arial" w:hint="eastAsia"/>
          <w:sz w:val="23"/>
          <w:szCs w:val="23"/>
          <w:lang w:eastAsia="zh-TW"/>
        </w:rPr>
        <w:t>年以後，從</w:t>
      </w:r>
      <w:r w:rsidRPr="00814EED">
        <w:rPr>
          <w:rFonts w:eastAsia="PMingLiU" w:cs="Arial"/>
          <w:sz w:val="23"/>
          <w:szCs w:val="23"/>
          <w:lang w:eastAsia="zh-TW"/>
        </w:rPr>
        <w:t>1994</w:t>
      </w:r>
      <w:r w:rsidRPr="00CD376D">
        <w:rPr>
          <w:rFonts w:eastAsia="SimSun" w:cs="Arial" w:hint="eastAsia"/>
          <w:sz w:val="23"/>
          <w:szCs w:val="23"/>
          <w:lang w:eastAsia="zh-TW"/>
        </w:rPr>
        <w:t>年到</w:t>
      </w:r>
      <w:r w:rsidRPr="00814EED">
        <w:rPr>
          <w:rFonts w:eastAsia="PMingLiU" w:cs="Arial"/>
          <w:sz w:val="23"/>
          <w:szCs w:val="23"/>
          <w:lang w:eastAsia="zh-TW"/>
        </w:rPr>
        <w:t>2033</w:t>
      </w:r>
      <w:r w:rsidRPr="00CD376D">
        <w:rPr>
          <w:rFonts w:eastAsia="SimSun" w:cs="Arial" w:hint="eastAsia"/>
          <w:sz w:val="23"/>
          <w:szCs w:val="23"/>
          <w:lang w:eastAsia="zh-TW"/>
        </w:rPr>
        <w:t>年，又是一個平行對應的時間表貫穿其中。</w:t>
      </w:r>
      <w:r w:rsidRPr="00814EED">
        <w:rPr>
          <w:rFonts w:eastAsia="PMingLiU" w:cs="Arial"/>
          <w:sz w:val="23"/>
          <w:szCs w:val="23"/>
          <w:lang w:eastAsia="zh-TW"/>
        </w:rPr>
        <w:t>2000</w:t>
      </w:r>
      <w:r w:rsidRPr="00CD376D">
        <w:rPr>
          <w:rFonts w:eastAsia="SimSun" w:cs="Arial" w:hint="eastAsia"/>
          <w:sz w:val="23"/>
          <w:szCs w:val="23"/>
          <w:lang w:eastAsia="zh-TW"/>
        </w:rPr>
        <w:t>年將這些很重要的日期分開</w:t>
      </w:r>
      <w:r>
        <w:rPr>
          <w:rFonts w:eastAsia="SimSun" w:cs="Arial" w:hint="eastAsia"/>
          <w:sz w:val="23"/>
          <w:szCs w:val="23"/>
          <w:lang w:eastAsia="zh-TW"/>
        </w:rPr>
        <w:t>，</w:t>
      </w:r>
      <w:r w:rsidRPr="00CD376D">
        <w:rPr>
          <w:rFonts w:eastAsia="SimSun" w:cs="Arial" w:hint="eastAsia"/>
          <w:sz w:val="23"/>
          <w:szCs w:val="23"/>
          <w:lang w:eastAsia="zh-TW"/>
        </w:rPr>
        <w:t>因為聖經講到彌賽亞頭一次降臨是在創世</w:t>
      </w:r>
      <w:r w:rsidRPr="00814EED">
        <w:rPr>
          <w:rFonts w:eastAsia="PMingLiU" w:cs="Arial"/>
          <w:sz w:val="23"/>
          <w:szCs w:val="23"/>
          <w:lang w:eastAsia="zh-TW"/>
        </w:rPr>
        <w:t>11000</w:t>
      </w:r>
      <w:r w:rsidRPr="00CD376D">
        <w:rPr>
          <w:rFonts w:eastAsia="SimSun" w:cs="Arial" w:hint="eastAsia"/>
          <w:sz w:val="23"/>
          <w:szCs w:val="23"/>
          <w:lang w:eastAsia="zh-TW"/>
        </w:rPr>
        <w:t>年以後，聖經也指出基督第二次降臨是在創世</w:t>
      </w:r>
      <w:r w:rsidRPr="00814EED">
        <w:rPr>
          <w:rFonts w:eastAsia="PMingLiU" w:cs="Arial"/>
          <w:sz w:val="23"/>
          <w:szCs w:val="23"/>
          <w:lang w:eastAsia="zh-TW"/>
        </w:rPr>
        <w:t>13000</w:t>
      </w:r>
      <w:r w:rsidRPr="00CD376D">
        <w:rPr>
          <w:rFonts w:eastAsia="SimSun" w:cs="Arial" w:hint="eastAsia"/>
          <w:sz w:val="23"/>
          <w:szCs w:val="23"/>
          <w:lang w:eastAsia="zh-TW"/>
        </w:rPr>
        <w:t>年以後。什麼把</w:t>
      </w:r>
      <w:r w:rsidRPr="00814EED">
        <w:rPr>
          <w:rFonts w:eastAsia="PMingLiU" w:cs="Arial"/>
          <w:sz w:val="23"/>
          <w:szCs w:val="23"/>
          <w:lang w:eastAsia="zh-TW"/>
        </w:rPr>
        <w:t>13000</w:t>
      </w:r>
      <w:r w:rsidRPr="00CD376D">
        <w:rPr>
          <w:rFonts w:eastAsia="SimSun" w:cs="Arial" w:hint="eastAsia"/>
          <w:sz w:val="23"/>
          <w:szCs w:val="23"/>
          <w:lang w:eastAsia="zh-TW"/>
        </w:rPr>
        <w:t>年和</w:t>
      </w:r>
      <w:r w:rsidRPr="00814EED">
        <w:rPr>
          <w:rFonts w:eastAsia="PMingLiU" w:cs="Arial"/>
          <w:sz w:val="23"/>
          <w:szCs w:val="23"/>
          <w:lang w:eastAsia="zh-TW"/>
        </w:rPr>
        <w:t>11000</w:t>
      </w:r>
      <w:r w:rsidRPr="00CD376D">
        <w:rPr>
          <w:rFonts w:eastAsia="SimSun" w:cs="Arial" w:hint="eastAsia"/>
          <w:sz w:val="23"/>
          <w:szCs w:val="23"/>
          <w:lang w:eastAsia="zh-TW"/>
        </w:rPr>
        <w:t>年分開？是</w:t>
      </w:r>
      <w:r w:rsidRPr="00814EED">
        <w:rPr>
          <w:rFonts w:eastAsia="PMingLiU" w:cs="Arial"/>
          <w:sz w:val="23"/>
          <w:szCs w:val="23"/>
          <w:lang w:eastAsia="zh-TW"/>
        </w:rPr>
        <w:t>2000</w:t>
      </w:r>
      <w:r w:rsidRPr="00CD376D">
        <w:rPr>
          <w:rFonts w:eastAsia="SimSun" w:cs="Arial" w:hint="eastAsia"/>
          <w:sz w:val="23"/>
          <w:szCs w:val="23"/>
          <w:lang w:eastAsia="zh-TW"/>
        </w:rPr>
        <w:t>年。</w:t>
      </w:r>
      <w:r w:rsidRPr="00A24AEC">
        <w:rPr>
          <w:rFonts w:eastAsia="SimSun" w:cs="Arial" w:hint="eastAsia"/>
          <w:bCs/>
          <w:sz w:val="23"/>
          <w:szCs w:val="23"/>
          <w:lang w:eastAsia="zh-TW"/>
        </w:rPr>
        <w:t>所以我們看到有一個平行的時間表貫穿其中，這個時間表（</w:t>
      </w:r>
      <w:r w:rsidRPr="00814EED">
        <w:rPr>
          <w:rFonts w:eastAsia="PMingLiU" w:cs="Arial"/>
          <w:bCs/>
          <w:sz w:val="23"/>
          <w:szCs w:val="23"/>
          <w:lang w:eastAsia="zh-TW"/>
        </w:rPr>
        <w:t>40</w:t>
      </w:r>
      <w:r w:rsidRPr="00A24AEC">
        <w:rPr>
          <w:rFonts w:eastAsia="SimSun" w:cs="Arial" w:hint="eastAsia"/>
          <w:bCs/>
          <w:sz w:val="23"/>
          <w:szCs w:val="23"/>
          <w:lang w:eastAsia="zh-TW"/>
        </w:rPr>
        <w:t>年）與基督的頭一次降臨完全一致，而基督的頭一次降臨是在禧年西元前</w:t>
      </w:r>
      <w:r w:rsidRPr="00814EED">
        <w:rPr>
          <w:rFonts w:eastAsia="PMingLiU" w:cs="Arial"/>
          <w:bCs/>
          <w:sz w:val="23"/>
          <w:szCs w:val="23"/>
          <w:lang w:eastAsia="zh-TW"/>
        </w:rPr>
        <w:t>7</w:t>
      </w:r>
      <w:r w:rsidRPr="00A24AEC">
        <w:rPr>
          <w:rFonts w:eastAsia="SimSun" w:cs="Arial" w:hint="eastAsia"/>
          <w:bCs/>
          <w:sz w:val="23"/>
          <w:szCs w:val="23"/>
          <w:lang w:eastAsia="zh-TW"/>
        </w:rPr>
        <w:t>年開始的。基督的二次降臨，也是從一個禧年西元</w:t>
      </w:r>
      <w:r w:rsidRPr="00814EED">
        <w:rPr>
          <w:rFonts w:eastAsia="PMingLiU" w:cs="Arial"/>
          <w:bCs/>
          <w:sz w:val="23"/>
          <w:szCs w:val="23"/>
          <w:lang w:eastAsia="zh-TW"/>
        </w:rPr>
        <w:t>1994</w:t>
      </w:r>
      <w:r w:rsidRPr="00A24AEC">
        <w:rPr>
          <w:rFonts w:eastAsia="SimSun" w:cs="Arial" w:hint="eastAsia"/>
          <w:bCs/>
          <w:sz w:val="23"/>
          <w:szCs w:val="23"/>
          <w:lang w:eastAsia="zh-TW"/>
        </w:rPr>
        <w:t>年開始。</w:t>
      </w:r>
    </w:p>
    <w:p w14:paraId="6096EB4B" w14:textId="77777777" w:rsidR="00200953" w:rsidRDefault="00200953">
      <w:pPr>
        <w:spacing w:before="1"/>
        <w:rPr>
          <w:rFonts w:ascii="Arial" w:eastAsia="Arial" w:hAnsi="Arial" w:cs="Arial"/>
          <w:sz w:val="23"/>
          <w:szCs w:val="23"/>
          <w:lang w:eastAsia="zh-TW"/>
        </w:rPr>
      </w:pPr>
    </w:p>
    <w:p w14:paraId="18CD781C" w14:textId="77777777" w:rsidR="00200953" w:rsidRDefault="00814EED">
      <w:pPr>
        <w:spacing w:before="1"/>
        <w:rPr>
          <w:rFonts w:ascii="Arial" w:eastAsia="SimSun" w:hAnsi="Arial" w:cs="Arial"/>
          <w:sz w:val="23"/>
          <w:szCs w:val="23"/>
          <w:lang w:eastAsia="zh-TW"/>
        </w:rPr>
      </w:pPr>
      <w:r>
        <w:rPr>
          <w:rFonts w:ascii="Arial" w:eastAsia="SimSun" w:hAnsi="Arial" w:cs="Arial" w:hint="eastAsia"/>
          <w:sz w:val="23"/>
          <w:szCs w:val="23"/>
          <w:lang w:eastAsia="zh-TW"/>
        </w:rPr>
        <w:t>我們可以將“</w:t>
      </w:r>
      <w:r>
        <w:rPr>
          <w:rFonts w:ascii="Arial" w:eastAsia="SimSun" w:hAnsi="Arial" w:cs="Arial" w:hint="eastAsia"/>
          <w:i/>
          <w:iCs/>
          <w:sz w:val="23"/>
          <w:szCs w:val="23"/>
          <w:lang w:eastAsia="zh-TW"/>
        </w:rPr>
        <w:t>再等四十日</w:t>
      </w:r>
      <w:r>
        <w:rPr>
          <w:rFonts w:ascii="Arial" w:eastAsia="SimSun" w:hAnsi="Arial" w:cs="Arial" w:hint="eastAsia"/>
          <w:sz w:val="23"/>
          <w:szCs w:val="23"/>
          <w:lang w:eastAsia="zh-TW"/>
        </w:rPr>
        <w:t>”這種表述與始於</w:t>
      </w:r>
      <w:r w:rsidRPr="00814EED">
        <w:rPr>
          <w:rFonts w:ascii="Arial" w:eastAsia="PMingLiU" w:hAnsi="Arial" w:cs="Arial"/>
          <w:sz w:val="23"/>
          <w:szCs w:val="23"/>
          <w:lang w:eastAsia="zh-TW"/>
        </w:rPr>
        <w:t>1994</w:t>
      </w:r>
      <w:r>
        <w:rPr>
          <w:rFonts w:ascii="Arial" w:eastAsia="SimSun" w:hAnsi="Arial" w:cs="Arial" w:hint="eastAsia"/>
          <w:sz w:val="23"/>
          <w:szCs w:val="23"/>
          <w:lang w:eastAsia="zh-TW"/>
        </w:rPr>
        <w:t>年的禧年的二次澆灌或聖靈的二次澆灌聯繫起來。讓我們問一個很重要的問題：神吩咐約拿向尼尼微大城宣告的</w:t>
      </w:r>
      <w:r w:rsidRPr="00814EED">
        <w:rPr>
          <w:rFonts w:ascii="Arial" w:eastAsia="PMingLiU" w:hAnsi="Arial" w:cs="Arial"/>
          <w:sz w:val="23"/>
          <w:szCs w:val="23"/>
          <w:lang w:eastAsia="zh-TW"/>
        </w:rPr>
        <w:t>40</w:t>
      </w:r>
      <w:r>
        <w:rPr>
          <w:rFonts w:ascii="Arial" w:eastAsia="SimSun" w:hAnsi="Arial" w:cs="Arial" w:hint="eastAsia"/>
          <w:sz w:val="23"/>
          <w:szCs w:val="23"/>
          <w:lang w:eastAsia="zh-TW"/>
        </w:rPr>
        <w:t>天（</w:t>
      </w:r>
      <w:r w:rsidRPr="00814EED">
        <w:rPr>
          <w:rFonts w:ascii="Arial" w:eastAsia="PMingLiU" w:hAnsi="Arial" w:cs="Arial"/>
          <w:sz w:val="23"/>
          <w:szCs w:val="23"/>
          <w:lang w:eastAsia="zh-TW"/>
        </w:rPr>
        <w:t>40</w:t>
      </w:r>
      <w:r>
        <w:rPr>
          <w:rFonts w:ascii="Arial" w:eastAsia="SimSun" w:hAnsi="Arial" w:cs="Arial" w:hint="eastAsia"/>
          <w:sz w:val="23"/>
          <w:szCs w:val="23"/>
          <w:lang w:eastAsia="zh-TW"/>
        </w:rPr>
        <w:t>年）過去了嗎？答案是“沒有。”直到毀滅之日的這段時期還沒有過去。</w:t>
      </w:r>
    </w:p>
    <w:p w14:paraId="1D85982D" w14:textId="77777777" w:rsidR="00200953" w:rsidRDefault="00200953">
      <w:pPr>
        <w:spacing w:before="1"/>
        <w:rPr>
          <w:rFonts w:ascii="Arial" w:eastAsia="SimSun" w:hAnsi="Arial" w:cs="Arial"/>
          <w:sz w:val="23"/>
          <w:szCs w:val="23"/>
          <w:lang w:eastAsia="zh-TW"/>
        </w:rPr>
      </w:pPr>
    </w:p>
    <w:p w14:paraId="292BAD32" w14:textId="77777777" w:rsidR="00200953" w:rsidRDefault="00814EED">
      <w:pPr>
        <w:spacing w:before="1"/>
        <w:rPr>
          <w:rFonts w:ascii="Arial" w:eastAsia="Arial" w:hAnsi="Arial" w:cs="Arial"/>
          <w:sz w:val="23"/>
          <w:szCs w:val="23"/>
          <w:lang w:eastAsia="zh-TW"/>
        </w:rPr>
      </w:pPr>
      <w:r>
        <w:rPr>
          <w:rFonts w:ascii="Arial" w:eastAsia="SimSun" w:hAnsi="Arial" w:cs="Arial" w:hint="eastAsia"/>
          <w:sz w:val="23"/>
          <w:szCs w:val="23"/>
          <w:lang w:eastAsia="zh-TW"/>
        </w:rPr>
        <w:t>我知道，對於神的子民，過去幾年生活在大災難裡，現在審判日裡又在地上生活，似乎經歷了很長很長的時間了。當然，在神棄絕這個世界，並將其交付罪，同時也結束教會時代的這樣一個時期，在世上生活當然很艱難。此時，神關閉了天國的門，結束了祂的救恩計畫，在這樣一個時期，在世界上生活甚至更艱難。</w:t>
      </w:r>
    </w:p>
    <w:p w14:paraId="0BA02F82" w14:textId="77777777" w:rsidR="00200953" w:rsidRDefault="00200953">
      <w:pPr>
        <w:pStyle w:val="BodyText"/>
        <w:spacing w:line="266" w:lineRule="exact"/>
        <w:ind w:left="100" w:right="121"/>
        <w:jc w:val="both"/>
        <w:rPr>
          <w:lang w:eastAsia="zh-TW"/>
        </w:rPr>
      </w:pPr>
    </w:p>
    <w:p w14:paraId="1B4B47A0" w14:textId="77777777" w:rsidR="00200953" w:rsidRPr="00A06AD4" w:rsidRDefault="00814EED" w:rsidP="00CD3A5D">
      <w:pPr>
        <w:pStyle w:val="BodyText"/>
        <w:spacing w:line="266" w:lineRule="exact"/>
        <w:ind w:left="0" w:right="121"/>
        <w:jc w:val="both"/>
        <w:rPr>
          <w:rFonts w:eastAsia="SimSun"/>
          <w:sz w:val="23"/>
          <w:szCs w:val="23"/>
          <w:lang w:eastAsia="zh-TW"/>
        </w:rPr>
      </w:pPr>
      <w:r w:rsidRPr="00A06AD4">
        <w:rPr>
          <w:rFonts w:eastAsia="SimSun" w:hint="eastAsia"/>
          <w:sz w:val="23"/>
          <w:szCs w:val="23"/>
          <w:lang w:eastAsia="zh-TW"/>
        </w:rPr>
        <w:t>然而，我們若正確，在約拿書</w:t>
      </w:r>
      <w:r w:rsidRPr="00814EED">
        <w:rPr>
          <w:rFonts w:eastAsia="PMingLiU"/>
          <w:sz w:val="23"/>
          <w:szCs w:val="23"/>
          <w:lang w:eastAsia="zh-TW"/>
        </w:rPr>
        <w:t>3</w:t>
      </w:r>
      <w:r w:rsidRPr="00A06AD4">
        <w:rPr>
          <w:rFonts w:eastAsia="SimSun" w:hint="eastAsia"/>
          <w:sz w:val="23"/>
          <w:szCs w:val="23"/>
          <w:lang w:eastAsia="zh-TW"/>
        </w:rPr>
        <w:t>章裡，神賜給我們聖靈二次澆灌一直到結束這段時期的一個時間表，等同於</w:t>
      </w:r>
      <w:r w:rsidRPr="00814EED">
        <w:rPr>
          <w:rFonts w:eastAsia="PMingLiU"/>
          <w:sz w:val="23"/>
          <w:szCs w:val="23"/>
          <w:lang w:eastAsia="zh-TW"/>
        </w:rPr>
        <w:t>40</w:t>
      </w:r>
      <w:r w:rsidRPr="00A06AD4">
        <w:rPr>
          <w:rFonts w:eastAsia="SimSun" w:hint="eastAsia"/>
          <w:sz w:val="23"/>
          <w:szCs w:val="23"/>
          <w:lang w:eastAsia="zh-TW"/>
        </w:rPr>
        <w:t>日。約拿等</w:t>
      </w:r>
      <w:r w:rsidRPr="00814EED">
        <w:rPr>
          <w:rFonts w:eastAsia="PMingLiU"/>
          <w:sz w:val="23"/>
          <w:szCs w:val="23"/>
          <w:lang w:eastAsia="zh-TW"/>
        </w:rPr>
        <w:t>40</w:t>
      </w:r>
      <w:r w:rsidRPr="00A06AD4">
        <w:rPr>
          <w:rFonts w:eastAsia="SimSun" w:hint="eastAsia"/>
          <w:sz w:val="23"/>
          <w:szCs w:val="23"/>
          <w:lang w:eastAsia="zh-TW"/>
        </w:rPr>
        <w:t>天過去，同時他坐在棚的蔭下。還記得住棚節以及住棚節與世界末日的聯繫嗎？我們不禁看到</w:t>
      </w:r>
      <w:r w:rsidRPr="00814EED">
        <w:rPr>
          <w:rFonts w:eastAsia="PMingLiU"/>
          <w:sz w:val="23"/>
          <w:szCs w:val="23"/>
          <w:lang w:eastAsia="zh-TW"/>
        </w:rPr>
        <w:t>40</w:t>
      </w:r>
      <w:r w:rsidRPr="00A06AD4">
        <w:rPr>
          <w:rFonts w:eastAsia="SimSun" w:hint="eastAsia"/>
          <w:sz w:val="23"/>
          <w:szCs w:val="23"/>
          <w:lang w:eastAsia="zh-TW"/>
        </w:rPr>
        <w:t>年這樣一個時間表與住棚節屬靈應驗之間一種可能的關係正在成就。此時，我們進入了</w:t>
      </w:r>
      <w:r w:rsidRPr="00814EED">
        <w:rPr>
          <w:rFonts w:eastAsia="PMingLiU"/>
          <w:sz w:val="23"/>
          <w:szCs w:val="23"/>
          <w:lang w:eastAsia="zh-TW"/>
        </w:rPr>
        <w:t>40</w:t>
      </w:r>
      <w:r w:rsidRPr="00A06AD4">
        <w:rPr>
          <w:rFonts w:eastAsia="SimSun" w:hint="eastAsia"/>
          <w:sz w:val="23"/>
          <w:szCs w:val="23"/>
          <w:lang w:eastAsia="zh-TW"/>
        </w:rPr>
        <w:t>年（首末在內）這段時期，可能還有幾年要生活在地上。這是一種很肯定的可能性，神賜給了我們一個時間表，這個時間表</w:t>
      </w:r>
      <w:r w:rsidRPr="00CD3A5D">
        <w:rPr>
          <w:rFonts w:eastAsia="SimSun" w:hint="eastAsia"/>
          <w:bCs/>
          <w:sz w:val="23"/>
          <w:szCs w:val="23"/>
          <w:lang w:eastAsia="zh-TW"/>
        </w:rPr>
        <w:t>包括了</w:t>
      </w:r>
      <w:r w:rsidRPr="00A06AD4">
        <w:rPr>
          <w:rFonts w:eastAsia="SimSun" w:hint="eastAsia"/>
          <w:sz w:val="23"/>
          <w:szCs w:val="23"/>
          <w:lang w:eastAsia="zh-TW"/>
        </w:rPr>
        <w:t>大災難、春雨時期聖靈二次澆灌，以及現在進入審判日本身，這個時間表，</w:t>
      </w:r>
      <w:r w:rsidRPr="00A06AD4">
        <w:rPr>
          <w:rFonts w:eastAsia="SimSun" w:hint="eastAsia"/>
          <w:sz w:val="23"/>
          <w:szCs w:val="23"/>
          <w:lang w:eastAsia="zh-TW"/>
        </w:rPr>
        <w:lastRenderedPageBreak/>
        <w:t>就是從聖靈二次奉差拯救許多的人的那個時候起</w:t>
      </w:r>
      <w:r w:rsidRPr="00814EED">
        <w:rPr>
          <w:rFonts w:eastAsia="PMingLiU"/>
          <w:sz w:val="23"/>
          <w:szCs w:val="23"/>
          <w:lang w:eastAsia="zh-TW"/>
        </w:rPr>
        <w:t>40</w:t>
      </w:r>
      <w:r w:rsidRPr="00A06AD4">
        <w:rPr>
          <w:rFonts w:eastAsia="SimSun" w:hint="eastAsia"/>
          <w:sz w:val="23"/>
          <w:szCs w:val="23"/>
          <w:lang w:eastAsia="zh-TW"/>
        </w:rPr>
        <w:t>年，最終直到世界末日結束。</w:t>
      </w:r>
      <w:bookmarkStart w:id="2" w:name="_TOC_250002"/>
      <w:r w:rsidRPr="00A06AD4">
        <w:rPr>
          <w:rFonts w:eastAsia="SimSun" w:hint="eastAsia"/>
          <w:sz w:val="23"/>
          <w:szCs w:val="23"/>
          <w:lang w:eastAsia="zh-TW"/>
        </w:rPr>
        <w:t>那時，神從屬靈上必應驗了祂的道，</w:t>
      </w:r>
      <w:proofErr w:type="gramStart"/>
      <w:r w:rsidRPr="00A06AD4">
        <w:rPr>
          <w:rFonts w:eastAsia="SimSun" w:hint="eastAsia"/>
          <w:sz w:val="23"/>
          <w:szCs w:val="23"/>
          <w:lang w:eastAsia="zh-TW"/>
        </w:rPr>
        <w:t>祂曾吩咐先知約拿宣告的“</w:t>
      </w:r>
      <w:proofErr w:type="gramEnd"/>
      <w:r w:rsidRPr="00A06AD4">
        <w:rPr>
          <w:rFonts w:eastAsia="SimSun" w:hint="eastAsia"/>
          <w:sz w:val="23"/>
          <w:szCs w:val="23"/>
          <w:lang w:eastAsia="zh-TW"/>
        </w:rPr>
        <w:t>再等四十年，尼尼微大城必傾覆了”，就必在屬靈上應驗了。等神的選民</w:t>
      </w:r>
      <w:r>
        <w:rPr>
          <w:rFonts w:eastAsia="SimSun" w:hint="eastAsia"/>
          <w:sz w:val="23"/>
          <w:szCs w:val="23"/>
          <w:lang w:eastAsia="zh-TW"/>
        </w:rPr>
        <w:t>得到</w:t>
      </w:r>
      <w:r w:rsidRPr="00A06AD4">
        <w:rPr>
          <w:rFonts w:eastAsia="SimSun" w:hint="eastAsia"/>
          <w:sz w:val="23"/>
          <w:szCs w:val="23"/>
          <w:lang w:eastAsia="zh-TW"/>
        </w:rPr>
        <w:t>新的復活的屬靈身體以後，在聖靈二次澆灌這段時期裡聖靈的工作就必成全了。那個時候，我們可以說，救恩就完全了，那個時候，我們可以說是二次受了割禮。</w:t>
      </w:r>
    </w:p>
    <w:p w14:paraId="32077DD9" w14:textId="77777777" w:rsidR="00200953" w:rsidRDefault="00200953">
      <w:pPr>
        <w:pStyle w:val="BodyText"/>
        <w:spacing w:line="266" w:lineRule="exact"/>
        <w:ind w:left="100" w:right="121"/>
        <w:jc w:val="both"/>
        <w:rPr>
          <w:rFonts w:eastAsia="SimSun"/>
          <w:lang w:eastAsia="zh-TW"/>
        </w:rPr>
      </w:pPr>
    </w:p>
    <w:bookmarkEnd w:id="2"/>
    <w:p w14:paraId="6473B490" w14:textId="77777777" w:rsidR="00200953" w:rsidRDefault="00814EED">
      <w:pPr>
        <w:spacing w:line="240" w:lineRule="atLeast"/>
        <w:jc w:val="both"/>
        <w:rPr>
          <w:rFonts w:eastAsia="SimSun"/>
          <w:b/>
          <w:bCs/>
          <w:sz w:val="32"/>
          <w:szCs w:val="32"/>
          <w:lang w:eastAsia="zh-TW"/>
        </w:rPr>
      </w:pPr>
      <w:r>
        <w:rPr>
          <w:rFonts w:eastAsia="SimSun" w:hint="eastAsia"/>
          <w:b/>
          <w:bCs/>
          <w:sz w:val="32"/>
          <w:szCs w:val="32"/>
          <w:lang w:eastAsia="zh-TW"/>
        </w:rPr>
        <w:t>“</w:t>
      </w:r>
      <w:r w:rsidRPr="00814EED">
        <w:rPr>
          <w:rFonts w:eastAsia="PMingLiU"/>
          <w:b/>
          <w:bCs/>
          <w:sz w:val="32"/>
          <w:szCs w:val="32"/>
          <w:lang w:eastAsia="zh-TW"/>
        </w:rPr>
        <w:t>about(</w:t>
      </w:r>
      <w:r>
        <w:rPr>
          <w:rFonts w:eastAsia="SimSun" w:hint="eastAsia"/>
          <w:b/>
          <w:bCs/>
          <w:sz w:val="32"/>
          <w:szCs w:val="32"/>
          <w:lang w:eastAsia="zh-TW"/>
        </w:rPr>
        <w:t>大約</w:t>
      </w:r>
      <w:r w:rsidRPr="00814EED">
        <w:rPr>
          <w:rFonts w:eastAsia="PMingLiU"/>
          <w:b/>
          <w:bCs/>
          <w:sz w:val="32"/>
          <w:szCs w:val="32"/>
          <w:lang w:eastAsia="zh-TW"/>
        </w:rPr>
        <w:t>)</w:t>
      </w:r>
      <w:r>
        <w:rPr>
          <w:rFonts w:eastAsia="SimSun" w:hint="eastAsia"/>
          <w:b/>
          <w:bCs/>
          <w:sz w:val="32"/>
          <w:szCs w:val="32"/>
          <w:lang w:eastAsia="zh-TW"/>
        </w:rPr>
        <w:t>”這個詞的使用</w:t>
      </w:r>
    </w:p>
    <w:p w14:paraId="45E2E422" w14:textId="77777777" w:rsidR="00200953" w:rsidRDefault="00200953">
      <w:pPr>
        <w:spacing w:line="266" w:lineRule="exact"/>
        <w:jc w:val="both"/>
        <w:rPr>
          <w:lang w:eastAsia="zh-TW"/>
        </w:rPr>
      </w:pPr>
    </w:p>
    <w:p w14:paraId="2C56D4CE" w14:textId="77777777" w:rsidR="00200953" w:rsidRPr="00DE0D80" w:rsidRDefault="00814EED">
      <w:pPr>
        <w:jc w:val="both"/>
        <w:rPr>
          <w:rFonts w:eastAsia="SimSun"/>
          <w:sz w:val="23"/>
          <w:szCs w:val="23"/>
          <w:lang w:eastAsia="zh-TW"/>
        </w:rPr>
      </w:pPr>
      <w:r w:rsidRPr="00DE0D80">
        <w:rPr>
          <w:rFonts w:eastAsia="SimSun" w:hint="eastAsia"/>
          <w:sz w:val="23"/>
          <w:szCs w:val="23"/>
          <w:lang w:eastAsia="zh-TW"/>
        </w:rPr>
        <w:t>我們必須考徐的最後一個細節，就是為什麼神要在約書亞記</w:t>
      </w:r>
      <w:r w:rsidRPr="00814EED">
        <w:rPr>
          <w:rFonts w:eastAsia="PMingLiU"/>
          <w:sz w:val="23"/>
          <w:szCs w:val="23"/>
          <w:lang w:eastAsia="zh-TW"/>
        </w:rPr>
        <w:t>3</w:t>
      </w:r>
      <w:r w:rsidRPr="00DE0D80">
        <w:rPr>
          <w:rFonts w:eastAsia="SimSun" w:hint="eastAsia"/>
          <w:sz w:val="23"/>
          <w:szCs w:val="23"/>
          <w:lang w:eastAsia="zh-TW"/>
        </w:rPr>
        <w:t>章</w:t>
      </w:r>
      <w:r w:rsidRPr="00814EED">
        <w:rPr>
          <w:rFonts w:eastAsia="PMingLiU"/>
          <w:sz w:val="23"/>
          <w:szCs w:val="23"/>
          <w:lang w:eastAsia="zh-TW"/>
        </w:rPr>
        <w:t>4</w:t>
      </w:r>
      <w:r w:rsidRPr="00DE0D80">
        <w:rPr>
          <w:rFonts w:eastAsia="SimSun" w:hint="eastAsia"/>
          <w:sz w:val="23"/>
          <w:szCs w:val="23"/>
          <w:lang w:eastAsia="zh-TW"/>
        </w:rPr>
        <w:t>節裡使用“</w:t>
      </w:r>
      <w:r w:rsidRPr="00814EED">
        <w:rPr>
          <w:rFonts w:eastAsia="PMingLiU"/>
          <w:sz w:val="23"/>
          <w:szCs w:val="23"/>
          <w:lang w:eastAsia="zh-TW"/>
        </w:rPr>
        <w:t>about(</w:t>
      </w:r>
      <w:r w:rsidRPr="00DE0D80">
        <w:rPr>
          <w:rFonts w:eastAsia="SimSun" w:hint="eastAsia"/>
          <w:sz w:val="23"/>
          <w:szCs w:val="23"/>
          <w:lang w:eastAsia="zh-TW"/>
        </w:rPr>
        <w:t>大約</w:t>
      </w:r>
      <w:r w:rsidRPr="00814EED">
        <w:rPr>
          <w:rFonts w:eastAsia="PMingLiU"/>
          <w:sz w:val="23"/>
          <w:szCs w:val="23"/>
          <w:lang w:eastAsia="zh-TW"/>
        </w:rPr>
        <w:t>)</w:t>
      </w:r>
      <w:r w:rsidRPr="00DE0D80">
        <w:rPr>
          <w:rFonts w:eastAsia="SimSun" w:hint="eastAsia"/>
          <w:sz w:val="23"/>
          <w:szCs w:val="23"/>
          <w:lang w:eastAsia="zh-TW"/>
        </w:rPr>
        <w:t>這個詞”。由於</w:t>
      </w:r>
      <w:r>
        <w:rPr>
          <w:rFonts w:eastAsia="SimSun" w:hint="eastAsia"/>
          <w:sz w:val="23"/>
          <w:szCs w:val="23"/>
          <w:lang w:eastAsia="zh-TW"/>
        </w:rPr>
        <w:t>基督</w:t>
      </w:r>
      <w:r w:rsidRPr="00DE0D80">
        <w:rPr>
          <w:rFonts w:eastAsia="SimSun" w:hint="eastAsia"/>
          <w:sz w:val="23"/>
          <w:szCs w:val="23"/>
          <w:lang w:eastAsia="zh-TW"/>
        </w:rPr>
        <w:t>頭一次降臨的主要日期是西元</w:t>
      </w:r>
      <w:r w:rsidRPr="00814EED">
        <w:rPr>
          <w:rFonts w:eastAsia="PMingLiU"/>
          <w:sz w:val="23"/>
          <w:szCs w:val="23"/>
          <w:lang w:eastAsia="zh-TW"/>
        </w:rPr>
        <w:t>33</w:t>
      </w:r>
      <w:r w:rsidRPr="00DE0D80">
        <w:rPr>
          <w:rFonts w:eastAsia="SimSun" w:hint="eastAsia"/>
          <w:sz w:val="23"/>
          <w:szCs w:val="23"/>
          <w:lang w:eastAsia="zh-TW"/>
        </w:rPr>
        <w:t>年，祂若正好</w:t>
      </w:r>
      <w:r w:rsidRPr="00814EED">
        <w:rPr>
          <w:rFonts w:eastAsia="PMingLiU"/>
          <w:sz w:val="23"/>
          <w:szCs w:val="23"/>
          <w:lang w:eastAsia="zh-TW"/>
        </w:rPr>
        <w:t>2000</w:t>
      </w:r>
      <w:r w:rsidRPr="00DE0D80">
        <w:rPr>
          <w:rFonts w:eastAsia="SimSun" w:hint="eastAsia"/>
          <w:sz w:val="23"/>
          <w:szCs w:val="23"/>
          <w:lang w:eastAsia="zh-TW"/>
        </w:rPr>
        <w:t>年以後於西元</w:t>
      </w:r>
      <w:r w:rsidRPr="00814EED">
        <w:rPr>
          <w:rFonts w:eastAsia="PMingLiU"/>
          <w:sz w:val="23"/>
          <w:szCs w:val="23"/>
          <w:lang w:eastAsia="zh-TW"/>
        </w:rPr>
        <w:t>2033</w:t>
      </w:r>
      <w:r w:rsidRPr="00DE0D80">
        <w:rPr>
          <w:rFonts w:eastAsia="SimSun" w:hint="eastAsia"/>
          <w:sz w:val="23"/>
          <w:szCs w:val="23"/>
          <w:lang w:eastAsia="zh-TW"/>
        </w:rPr>
        <w:t>年將祂的子民帶進新天新地，</w:t>
      </w:r>
      <w:proofErr w:type="gramStart"/>
      <w:r w:rsidRPr="00DE0D80">
        <w:rPr>
          <w:rFonts w:eastAsia="SimSun" w:hint="eastAsia"/>
          <w:sz w:val="23"/>
          <w:szCs w:val="23"/>
          <w:lang w:eastAsia="zh-TW"/>
        </w:rPr>
        <w:t>為什麼要使用“</w:t>
      </w:r>
      <w:proofErr w:type="gramEnd"/>
      <w:r w:rsidRPr="00DE0D80">
        <w:rPr>
          <w:rFonts w:eastAsia="SimSun" w:hint="eastAsia"/>
          <w:sz w:val="23"/>
          <w:szCs w:val="23"/>
          <w:lang w:eastAsia="zh-TW"/>
        </w:rPr>
        <w:t>大約（</w:t>
      </w:r>
      <w:r w:rsidRPr="00814EED">
        <w:rPr>
          <w:rFonts w:eastAsia="PMingLiU"/>
          <w:sz w:val="23"/>
          <w:szCs w:val="23"/>
          <w:lang w:eastAsia="zh-TW"/>
        </w:rPr>
        <w:t>about</w:t>
      </w:r>
      <w:r w:rsidRPr="00DE0D80">
        <w:rPr>
          <w:rFonts w:eastAsia="SimSun" w:hint="eastAsia"/>
          <w:sz w:val="23"/>
          <w:szCs w:val="23"/>
          <w:lang w:eastAsia="zh-TW"/>
        </w:rPr>
        <w:t>）”這個詞呢？</w:t>
      </w:r>
    </w:p>
    <w:p w14:paraId="1A2E9E42" w14:textId="77777777" w:rsidR="00200953" w:rsidRPr="00DE0D80" w:rsidRDefault="00200953">
      <w:pPr>
        <w:jc w:val="both"/>
        <w:rPr>
          <w:rFonts w:eastAsia="SimSun"/>
          <w:sz w:val="23"/>
          <w:szCs w:val="23"/>
          <w:lang w:eastAsia="zh-TW"/>
        </w:rPr>
      </w:pPr>
    </w:p>
    <w:p w14:paraId="0979FF08" w14:textId="77777777" w:rsidR="00200953" w:rsidRPr="00DE0D80" w:rsidRDefault="00814EED">
      <w:pPr>
        <w:jc w:val="both"/>
        <w:rPr>
          <w:rFonts w:eastAsia="SimSun"/>
          <w:sz w:val="23"/>
          <w:szCs w:val="23"/>
          <w:lang w:eastAsia="zh-TW"/>
        </w:rPr>
        <w:sectPr w:rsidR="00200953" w:rsidRPr="00DE0D80">
          <w:pgSz w:w="12240" w:h="15840"/>
          <w:pgMar w:top="780" w:right="820" w:bottom="480" w:left="820" w:header="0" w:footer="288" w:gutter="0"/>
          <w:cols w:space="720"/>
        </w:sectPr>
      </w:pPr>
      <w:r w:rsidRPr="00DE0D80">
        <w:rPr>
          <w:rFonts w:eastAsia="SimSun" w:hint="eastAsia"/>
          <w:sz w:val="23"/>
          <w:szCs w:val="23"/>
          <w:lang w:eastAsia="zh-TW"/>
        </w:rPr>
        <w:t>事實上，答案理解起來沒有那麼難。神的選民兒女首先要和世上其餘的人一起進入審判日是在</w:t>
      </w:r>
      <w:r w:rsidRPr="00814EED">
        <w:rPr>
          <w:rFonts w:eastAsia="PMingLiU"/>
          <w:sz w:val="23"/>
          <w:szCs w:val="23"/>
          <w:lang w:eastAsia="zh-TW"/>
        </w:rPr>
        <w:t>2011</w:t>
      </w:r>
      <w:r w:rsidRPr="00DE0D80">
        <w:rPr>
          <w:rFonts w:eastAsia="SimSun" w:hint="eastAsia"/>
          <w:sz w:val="23"/>
          <w:szCs w:val="23"/>
          <w:lang w:eastAsia="zh-TW"/>
        </w:rPr>
        <w:t>年。不要忘了約旦河象徵神的忿怒。約櫃（基督）先進，以色列民（選民）當跟在後面，</w:t>
      </w:r>
      <w:proofErr w:type="gramStart"/>
      <w:r w:rsidRPr="00DE0D80">
        <w:rPr>
          <w:rFonts w:eastAsia="SimSun" w:hint="eastAsia"/>
          <w:sz w:val="23"/>
          <w:szCs w:val="23"/>
          <w:lang w:eastAsia="zh-TW"/>
        </w:rPr>
        <w:t>和約櫃相離要量“</w:t>
      </w:r>
      <w:proofErr w:type="gramEnd"/>
      <w:r w:rsidRPr="00DE0D80">
        <w:rPr>
          <w:rFonts w:eastAsia="SimSun" w:hint="eastAsia"/>
          <w:sz w:val="23"/>
          <w:szCs w:val="23"/>
          <w:lang w:eastAsia="zh-TW"/>
        </w:rPr>
        <w:t>大約（</w:t>
      </w:r>
      <w:r w:rsidRPr="00814EED">
        <w:rPr>
          <w:rFonts w:eastAsia="PMingLiU"/>
          <w:sz w:val="23"/>
          <w:szCs w:val="23"/>
          <w:lang w:eastAsia="zh-TW"/>
        </w:rPr>
        <w:t>about</w:t>
      </w:r>
      <w:r w:rsidRPr="00DE0D80">
        <w:rPr>
          <w:rFonts w:eastAsia="SimSun" w:hint="eastAsia"/>
          <w:sz w:val="23"/>
          <w:szCs w:val="23"/>
          <w:lang w:eastAsia="zh-TW"/>
        </w:rPr>
        <w:t>）”</w:t>
      </w:r>
      <w:r w:rsidRPr="00814EED">
        <w:rPr>
          <w:rFonts w:eastAsia="PMingLiU"/>
          <w:sz w:val="23"/>
          <w:szCs w:val="23"/>
          <w:lang w:eastAsia="zh-TW"/>
        </w:rPr>
        <w:t>2000</w:t>
      </w:r>
      <w:r w:rsidRPr="00DE0D80">
        <w:rPr>
          <w:rFonts w:eastAsia="SimSun" w:hint="eastAsia"/>
          <w:sz w:val="23"/>
          <w:szCs w:val="23"/>
          <w:lang w:eastAsia="zh-TW"/>
        </w:rPr>
        <w:t>肘（</w:t>
      </w:r>
      <w:r w:rsidRPr="00814EED">
        <w:rPr>
          <w:rFonts w:eastAsia="PMingLiU"/>
          <w:sz w:val="23"/>
          <w:szCs w:val="23"/>
          <w:lang w:eastAsia="zh-TW"/>
        </w:rPr>
        <w:t>2000</w:t>
      </w:r>
      <w:r w:rsidRPr="00DE0D80">
        <w:rPr>
          <w:rFonts w:eastAsia="SimSun" w:hint="eastAsia"/>
          <w:sz w:val="23"/>
          <w:szCs w:val="23"/>
          <w:lang w:eastAsia="zh-TW"/>
        </w:rPr>
        <w:t>年）。神的忿怒在</w:t>
      </w:r>
      <w:r w:rsidRPr="00814EED">
        <w:rPr>
          <w:rFonts w:eastAsia="PMingLiU"/>
          <w:sz w:val="23"/>
          <w:szCs w:val="23"/>
          <w:lang w:eastAsia="zh-TW"/>
        </w:rPr>
        <w:t>2011</w:t>
      </w:r>
      <w:r w:rsidRPr="00DE0D80">
        <w:rPr>
          <w:rFonts w:eastAsia="SimSun" w:hint="eastAsia"/>
          <w:sz w:val="23"/>
          <w:szCs w:val="23"/>
          <w:lang w:eastAsia="zh-TW"/>
        </w:rPr>
        <w:t>年</w:t>
      </w:r>
      <w:r w:rsidRPr="00814EED">
        <w:rPr>
          <w:rFonts w:eastAsia="PMingLiU"/>
          <w:sz w:val="23"/>
          <w:szCs w:val="23"/>
          <w:lang w:eastAsia="zh-TW"/>
        </w:rPr>
        <w:t>5</w:t>
      </w:r>
      <w:r w:rsidRPr="00DE0D80">
        <w:rPr>
          <w:rFonts w:eastAsia="SimSun" w:hint="eastAsia"/>
          <w:sz w:val="23"/>
          <w:szCs w:val="23"/>
          <w:lang w:eastAsia="zh-TW"/>
        </w:rPr>
        <w:t>月</w:t>
      </w:r>
      <w:r w:rsidRPr="00814EED">
        <w:rPr>
          <w:rFonts w:eastAsia="PMingLiU"/>
          <w:sz w:val="23"/>
          <w:szCs w:val="23"/>
          <w:lang w:eastAsia="zh-TW"/>
        </w:rPr>
        <w:t>21</w:t>
      </w:r>
      <w:r w:rsidRPr="00DE0D80">
        <w:rPr>
          <w:rFonts w:eastAsia="SimSun" w:hint="eastAsia"/>
          <w:sz w:val="23"/>
          <w:szCs w:val="23"/>
          <w:lang w:eastAsia="zh-TW"/>
        </w:rPr>
        <w:t>日開始臨到世界。</w:t>
      </w:r>
      <w:r w:rsidRPr="00814EED">
        <w:rPr>
          <w:rFonts w:eastAsia="PMingLiU"/>
          <w:sz w:val="23"/>
          <w:szCs w:val="23"/>
          <w:lang w:eastAsia="zh-TW"/>
        </w:rPr>
        <w:t>2011</w:t>
      </w:r>
      <w:r w:rsidRPr="00DE0D80">
        <w:rPr>
          <w:rFonts w:eastAsia="SimSun" w:hint="eastAsia"/>
          <w:sz w:val="23"/>
          <w:szCs w:val="23"/>
          <w:lang w:eastAsia="zh-TW"/>
        </w:rPr>
        <w:t>年距離西元</w:t>
      </w:r>
      <w:r w:rsidRPr="00814EED">
        <w:rPr>
          <w:rFonts w:eastAsia="PMingLiU"/>
          <w:sz w:val="23"/>
          <w:szCs w:val="23"/>
          <w:lang w:eastAsia="zh-TW"/>
        </w:rPr>
        <w:t>33</w:t>
      </w:r>
      <w:r w:rsidRPr="00DE0D80">
        <w:rPr>
          <w:rFonts w:eastAsia="SimSun" w:hint="eastAsia"/>
          <w:sz w:val="23"/>
          <w:szCs w:val="23"/>
          <w:lang w:eastAsia="zh-TW"/>
        </w:rPr>
        <w:t>年，隔了</w:t>
      </w:r>
      <w:r w:rsidRPr="00814EED">
        <w:rPr>
          <w:rFonts w:eastAsia="PMingLiU"/>
          <w:sz w:val="23"/>
          <w:szCs w:val="23"/>
          <w:lang w:eastAsia="zh-TW"/>
        </w:rPr>
        <w:t>1978</w:t>
      </w:r>
      <w:r w:rsidRPr="00DE0D80">
        <w:rPr>
          <w:rFonts w:eastAsia="SimSun" w:hint="eastAsia"/>
          <w:sz w:val="23"/>
          <w:szCs w:val="23"/>
          <w:lang w:eastAsia="zh-TW"/>
        </w:rPr>
        <w:t>年。所有神的選民被撇在地上，在地上存留，經歷審判時期。這段延長審判日確實可能會在</w:t>
      </w:r>
      <w:r w:rsidRPr="00814EED">
        <w:rPr>
          <w:rFonts w:eastAsia="PMingLiU"/>
          <w:sz w:val="23"/>
          <w:szCs w:val="23"/>
          <w:lang w:eastAsia="zh-TW"/>
        </w:rPr>
        <w:t>2033</w:t>
      </w:r>
      <w:r w:rsidRPr="00DE0D80">
        <w:rPr>
          <w:rFonts w:eastAsia="SimSun" w:hint="eastAsia"/>
          <w:sz w:val="23"/>
          <w:szCs w:val="23"/>
          <w:lang w:eastAsia="zh-TW"/>
        </w:rPr>
        <w:t>年結束，那正好是自基督釘十字架</w:t>
      </w:r>
      <w:r w:rsidRPr="00814EED">
        <w:rPr>
          <w:rFonts w:eastAsia="PMingLiU"/>
          <w:sz w:val="23"/>
          <w:szCs w:val="23"/>
          <w:lang w:eastAsia="zh-TW"/>
        </w:rPr>
        <w:t>2000</w:t>
      </w:r>
      <w:r w:rsidRPr="00DE0D80">
        <w:rPr>
          <w:rFonts w:eastAsia="SimSun" w:hint="eastAsia"/>
          <w:sz w:val="23"/>
          <w:szCs w:val="23"/>
          <w:lang w:eastAsia="zh-TW"/>
        </w:rPr>
        <w:t>年。然而，審判日的開始時間</w:t>
      </w:r>
      <w:r w:rsidRPr="00814EED">
        <w:rPr>
          <w:rFonts w:eastAsia="PMingLiU"/>
          <w:sz w:val="23"/>
          <w:szCs w:val="23"/>
          <w:lang w:eastAsia="zh-TW"/>
        </w:rPr>
        <w:t>2011</w:t>
      </w:r>
      <w:r w:rsidRPr="00DE0D80">
        <w:rPr>
          <w:rFonts w:eastAsia="SimSun" w:hint="eastAsia"/>
          <w:sz w:val="23"/>
          <w:szCs w:val="23"/>
          <w:lang w:eastAsia="zh-TW"/>
        </w:rPr>
        <w:t>年，距離十字架，隔了</w:t>
      </w:r>
      <w:r w:rsidRPr="00814EED">
        <w:rPr>
          <w:rFonts w:eastAsia="PMingLiU"/>
          <w:sz w:val="23"/>
          <w:szCs w:val="23"/>
          <w:lang w:eastAsia="zh-TW"/>
        </w:rPr>
        <w:t>1978</w:t>
      </w:r>
      <w:r w:rsidRPr="00DE0D80">
        <w:rPr>
          <w:rFonts w:eastAsia="SimSun" w:hint="eastAsia"/>
          <w:sz w:val="23"/>
          <w:szCs w:val="23"/>
          <w:lang w:eastAsia="zh-TW"/>
        </w:rPr>
        <w:t>年，很接近</w:t>
      </w:r>
      <w:r w:rsidRPr="00814EED">
        <w:rPr>
          <w:rFonts w:eastAsia="PMingLiU"/>
          <w:sz w:val="23"/>
          <w:szCs w:val="23"/>
          <w:lang w:eastAsia="zh-TW"/>
        </w:rPr>
        <w:t>2000</w:t>
      </w:r>
      <w:r w:rsidRPr="00DE0D80">
        <w:rPr>
          <w:rFonts w:eastAsia="SimSun" w:hint="eastAsia"/>
          <w:sz w:val="23"/>
          <w:szCs w:val="23"/>
          <w:lang w:eastAsia="zh-TW"/>
        </w:rPr>
        <w:t>年。不過還不是</w:t>
      </w:r>
      <w:r w:rsidRPr="00814EED">
        <w:rPr>
          <w:rFonts w:eastAsia="PMingLiU"/>
          <w:sz w:val="23"/>
          <w:szCs w:val="23"/>
          <w:lang w:eastAsia="zh-TW"/>
        </w:rPr>
        <w:t>2000</w:t>
      </w:r>
      <w:r>
        <w:rPr>
          <w:rFonts w:eastAsia="SimSun" w:hint="eastAsia"/>
          <w:sz w:val="23"/>
          <w:szCs w:val="23"/>
          <w:lang w:eastAsia="zh-TW"/>
        </w:rPr>
        <w:t>年</w:t>
      </w:r>
      <w:r w:rsidRPr="00DE0D80">
        <w:rPr>
          <w:rFonts w:eastAsia="SimSun" w:hint="eastAsia"/>
          <w:sz w:val="23"/>
          <w:szCs w:val="23"/>
          <w:lang w:eastAsia="zh-TW"/>
        </w:rPr>
        <w:t>。為此，神準確地使用了“大約（</w:t>
      </w:r>
      <w:r w:rsidRPr="00814EED">
        <w:rPr>
          <w:rFonts w:eastAsia="PMingLiU"/>
          <w:sz w:val="23"/>
          <w:szCs w:val="23"/>
          <w:lang w:eastAsia="zh-TW"/>
        </w:rPr>
        <w:t>about</w:t>
      </w:r>
      <w:r w:rsidRPr="00DE0D80">
        <w:rPr>
          <w:rFonts w:eastAsia="SimSun" w:hint="eastAsia"/>
          <w:sz w:val="23"/>
          <w:szCs w:val="23"/>
          <w:lang w:eastAsia="zh-TW"/>
        </w:rPr>
        <w:t>）這個詞”來形容。</w:t>
      </w:r>
    </w:p>
    <w:p w14:paraId="28397A19" w14:textId="77777777" w:rsidR="002D46FD" w:rsidRPr="002D46FD" w:rsidRDefault="00814EED" w:rsidP="002D46FD">
      <w:pPr>
        <w:spacing w:line="425" w:lineRule="exact"/>
        <w:ind w:right="1"/>
        <w:jc w:val="center"/>
        <w:rPr>
          <w:rFonts w:ascii="Arial Black" w:eastAsiaTheme="minorEastAsia" w:hAnsi="Arial Black" w:cs="Arial Black"/>
          <w:sz w:val="32"/>
          <w:szCs w:val="32"/>
          <w:u w:val="single"/>
          <w:lang w:eastAsia="zh-CN"/>
        </w:rPr>
      </w:pPr>
      <w:r w:rsidRPr="002D46FD">
        <w:rPr>
          <w:rFonts w:ascii="Microsoft YaHei" w:eastAsia="Microsoft YaHei" w:hAnsi="Microsoft YaHei" w:cs="Microsoft YaHei" w:hint="eastAsia"/>
          <w:b/>
          <w:w w:val="95"/>
          <w:sz w:val="32"/>
          <w:u w:val="single"/>
          <w:lang w:eastAsia="zh-TW"/>
        </w:rPr>
        <w:lastRenderedPageBreak/>
        <w:t>再等四十日！</w:t>
      </w:r>
    </w:p>
    <w:p w14:paraId="400DE0A8" w14:textId="77777777" w:rsidR="00200953" w:rsidRDefault="00200953">
      <w:pPr>
        <w:spacing w:before="2"/>
        <w:rPr>
          <w:rFonts w:ascii="Arial" w:eastAsia="Arial" w:hAnsi="Arial" w:cs="Arial"/>
          <w:b/>
          <w:bCs/>
          <w:sz w:val="25"/>
          <w:szCs w:val="25"/>
        </w:rPr>
      </w:pPr>
    </w:p>
    <w:p w14:paraId="6F70631F" w14:textId="77777777" w:rsidR="00200953" w:rsidRDefault="00200953">
      <w:pPr>
        <w:rPr>
          <w:rFonts w:ascii="Arial" w:eastAsia="Arial" w:hAnsi="Arial" w:cs="Arial"/>
          <w:sz w:val="25"/>
          <w:szCs w:val="25"/>
        </w:rPr>
        <w:sectPr w:rsidR="00200953">
          <w:pgSz w:w="12240" w:h="15840"/>
          <w:pgMar w:top="840" w:right="1720" w:bottom="480" w:left="1720" w:header="0" w:footer="288" w:gutter="0"/>
          <w:cols w:space="720"/>
        </w:sectPr>
      </w:pPr>
    </w:p>
    <w:p w14:paraId="45979126" w14:textId="77777777" w:rsidR="00200953" w:rsidRDefault="00200953">
      <w:pPr>
        <w:rPr>
          <w:rFonts w:ascii="Arial" w:eastAsia="Arial" w:hAnsi="Arial" w:cs="Arial"/>
          <w:b/>
          <w:bCs/>
          <w:sz w:val="28"/>
          <w:szCs w:val="28"/>
        </w:rPr>
      </w:pPr>
    </w:p>
    <w:p w14:paraId="62A8466E" w14:textId="77777777" w:rsidR="00200953" w:rsidRDefault="00814EED">
      <w:pPr>
        <w:spacing w:before="207"/>
        <w:ind w:left="1257"/>
        <w:rPr>
          <w:rFonts w:ascii="Arial" w:eastAsia="Arial" w:hAnsi="Arial" w:cs="Arial"/>
          <w:sz w:val="28"/>
          <w:szCs w:val="28"/>
        </w:rPr>
      </w:pPr>
      <w:r w:rsidRPr="00814EED">
        <w:rPr>
          <w:rFonts w:ascii="Arial" w:eastAsia="PMingLiU"/>
          <w:spacing w:val="-25"/>
          <w:w w:val="95"/>
          <w:sz w:val="28"/>
          <w:lang w:eastAsia="zh-TW"/>
        </w:rPr>
        <w:t>Y</w:t>
      </w:r>
      <w:r w:rsidRPr="00814EED">
        <w:rPr>
          <w:rFonts w:ascii="Arial" w:eastAsia="PMingLiU"/>
          <w:w w:val="95"/>
          <w:sz w:val="28"/>
          <w:lang w:eastAsia="zh-TW"/>
        </w:rPr>
        <w:t>ear/day</w:t>
      </w:r>
    </w:p>
    <w:p w14:paraId="6CA2CBD1" w14:textId="77777777" w:rsidR="00200953" w:rsidRDefault="005A39B7">
      <w:pPr>
        <w:spacing w:before="64"/>
        <w:ind w:left="1257"/>
        <w:rPr>
          <w:rFonts w:ascii="Arial" w:eastAsia="Arial" w:hAnsi="Arial" w:cs="Arial"/>
          <w:sz w:val="28"/>
          <w:szCs w:val="28"/>
        </w:rPr>
      </w:pPr>
      <w:bookmarkStart w:id="3" w:name="_TOC_250001"/>
      <w:r>
        <w:br w:type="column"/>
      </w:r>
      <w:bookmarkEnd w:id="3"/>
      <w:r w:rsidR="00814EED">
        <w:rPr>
          <w:rFonts w:ascii="Microsoft YaHei" w:eastAsia="Microsoft YaHei" w:hAnsi="Microsoft YaHei" w:cs="Microsoft YaHei" w:hint="eastAsia"/>
          <w:sz w:val="28"/>
          <w:lang w:eastAsia="zh-TW"/>
        </w:rPr>
        <w:t>附錄</w:t>
      </w:r>
      <w:r w:rsidR="00814EED" w:rsidRPr="00814EED">
        <w:rPr>
          <w:rFonts w:ascii="Arial" w:eastAsia="PMingLiU"/>
          <w:sz w:val="28"/>
          <w:lang w:eastAsia="zh-TW"/>
        </w:rPr>
        <w:t xml:space="preserve"> I</w:t>
      </w:r>
    </w:p>
    <w:p w14:paraId="3C71F34F" w14:textId="77777777" w:rsidR="00200953" w:rsidRDefault="00200953">
      <w:pPr>
        <w:rPr>
          <w:rFonts w:ascii="Arial" w:eastAsia="SimSun" w:hAnsi="Arial" w:cs="Arial"/>
          <w:sz w:val="28"/>
          <w:szCs w:val="28"/>
          <w:lang w:eastAsia="zh-CN"/>
        </w:rPr>
        <w:sectPr w:rsidR="00200953">
          <w:type w:val="continuous"/>
          <w:pgSz w:w="12240" w:h="15840"/>
          <w:pgMar w:top="1500" w:right="1720" w:bottom="280" w:left="1720" w:header="720" w:footer="720" w:gutter="0"/>
          <w:cols w:num="2" w:space="720" w:equalWidth="0">
            <w:col w:w="2309" w:space="61"/>
            <w:col w:w="6430"/>
          </w:cols>
        </w:sectPr>
      </w:pPr>
    </w:p>
    <w:p w14:paraId="7A8FE434" w14:textId="77777777" w:rsidR="00200953" w:rsidRDefault="00200953">
      <w:pPr>
        <w:spacing w:before="2"/>
        <w:rPr>
          <w:rFonts w:ascii="Arial" w:eastAsia="Arial" w:hAnsi="Arial" w:cs="Arial"/>
          <w:sz w:val="23"/>
          <w:szCs w:val="23"/>
        </w:rPr>
      </w:pPr>
    </w:p>
    <w:tbl>
      <w:tblPr>
        <w:tblW w:w="6206" w:type="dxa"/>
        <w:tblInd w:w="1305" w:type="dxa"/>
        <w:tblLayout w:type="fixed"/>
        <w:tblCellMar>
          <w:left w:w="0" w:type="dxa"/>
          <w:right w:w="0" w:type="dxa"/>
        </w:tblCellMar>
        <w:tblLook w:val="04A0" w:firstRow="1" w:lastRow="0" w:firstColumn="1" w:lastColumn="0" w:noHBand="0" w:noVBand="1"/>
      </w:tblPr>
      <w:tblGrid>
        <w:gridCol w:w="708"/>
        <w:gridCol w:w="461"/>
        <w:gridCol w:w="5037"/>
      </w:tblGrid>
      <w:tr w:rsidR="00200953" w14:paraId="60360D0E" w14:textId="77777777">
        <w:trPr>
          <w:trHeight w:hRule="exact" w:val="374"/>
        </w:trPr>
        <w:tc>
          <w:tcPr>
            <w:tcW w:w="708" w:type="dxa"/>
            <w:tcBorders>
              <w:top w:val="nil"/>
              <w:left w:val="nil"/>
              <w:bottom w:val="nil"/>
              <w:right w:val="nil"/>
            </w:tcBorders>
          </w:tcPr>
          <w:p w14:paraId="7D329C2B" w14:textId="77777777" w:rsidR="00200953" w:rsidRDefault="00814EED">
            <w:pPr>
              <w:pStyle w:val="TableParagraph"/>
              <w:spacing w:before="66"/>
              <w:ind w:left="55"/>
              <w:rPr>
                <w:rFonts w:ascii="Arial" w:eastAsia="Arial" w:hAnsi="Arial" w:cs="Arial"/>
                <w:sz w:val="26"/>
                <w:szCs w:val="26"/>
              </w:rPr>
            </w:pPr>
            <w:r w:rsidRPr="00814EED">
              <w:rPr>
                <w:rFonts w:ascii="Arial" w:eastAsia="PMingLiU"/>
                <w:w w:val="130"/>
                <w:sz w:val="26"/>
                <w:lang w:eastAsia="zh-TW"/>
              </w:rPr>
              <w:t>Day</w:t>
            </w:r>
          </w:p>
        </w:tc>
        <w:tc>
          <w:tcPr>
            <w:tcW w:w="5498" w:type="dxa"/>
            <w:gridSpan w:val="2"/>
            <w:tcBorders>
              <w:top w:val="nil"/>
              <w:left w:val="nil"/>
              <w:bottom w:val="nil"/>
              <w:right w:val="nil"/>
            </w:tcBorders>
          </w:tcPr>
          <w:p w14:paraId="199E1270" w14:textId="77777777" w:rsidR="00200953" w:rsidRDefault="00814EED" w:rsidP="002D46FD">
            <w:pPr>
              <w:pStyle w:val="TableParagraph"/>
              <w:spacing w:before="66"/>
              <w:ind w:left="47"/>
              <w:rPr>
                <w:rFonts w:ascii="Arial" w:eastAsia="Arial" w:hAnsi="Arial" w:cs="Arial"/>
                <w:sz w:val="26"/>
                <w:szCs w:val="26"/>
                <w:lang w:eastAsia="zh-TW"/>
              </w:rPr>
            </w:pPr>
            <w:r w:rsidRPr="00814EED">
              <w:rPr>
                <w:rFonts w:ascii="Arial" w:eastAsia="PMingLiU"/>
                <w:w w:val="130"/>
                <w:sz w:val="26"/>
                <w:lang w:eastAsia="zh-TW"/>
              </w:rPr>
              <w:t>1-</w:t>
            </w:r>
            <w:r>
              <w:rPr>
                <w:rFonts w:ascii="Microsoft YaHei" w:eastAsia="Microsoft YaHei" w:hAnsi="Microsoft YaHei" w:cs="Microsoft YaHei" w:hint="eastAsia"/>
                <w:w w:val="130"/>
                <w:sz w:val="26"/>
                <w:lang w:eastAsia="zh-TW"/>
              </w:rPr>
              <w:t>約拿進入尼尼微</w:t>
            </w:r>
            <w:r>
              <w:rPr>
                <w:rFonts w:ascii="Arial" w:eastAsiaTheme="minorEastAsia"/>
                <w:w w:val="130"/>
                <w:sz w:val="26"/>
                <w:lang w:eastAsia="zh-TW"/>
              </w:rPr>
              <w:t>……………</w:t>
            </w:r>
            <w:r>
              <w:rPr>
                <w:rFonts w:ascii="Arial" w:eastAsiaTheme="minorEastAsia"/>
                <w:spacing w:val="1"/>
                <w:w w:val="130"/>
                <w:sz w:val="26"/>
                <w:lang w:eastAsia="zh-TW"/>
              </w:rPr>
              <w:t>……</w:t>
            </w:r>
            <w:r w:rsidRPr="00814EED">
              <w:rPr>
                <w:rFonts w:ascii="Arial" w:eastAsia="PMingLiU"/>
                <w:spacing w:val="1"/>
                <w:w w:val="130"/>
                <w:sz w:val="26"/>
                <w:lang w:eastAsia="zh-TW"/>
              </w:rPr>
              <w:t>.</w:t>
            </w:r>
            <w:r w:rsidRPr="00814EED">
              <w:rPr>
                <w:rFonts w:ascii="Arial" w:eastAsia="PMingLiU"/>
                <w:w w:val="130"/>
                <w:sz w:val="26"/>
                <w:lang w:eastAsia="zh-TW"/>
              </w:rPr>
              <w:t>...1994</w:t>
            </w:r>
          </w:p>
        </w:tc>
      </w:tr>
      <w:tr w:rsidR="00200953" w14:paraId="2816FD14" w14:textId="77777777">
        <w:trPr>
          <w:trHeight w:hRule="exact" w:val="289"/>
        </w:trPr>
        <w:tc>
          <w:tcPr>
            <w:tcW w:w="708" w:type="dxa"/>
            <w:tcBorders>
              <w:top w:val="nil"/>
              <w:left w:val="nil"/>
              <w:bottom w:val="nil"/>
              <w:right w:val="nil"/>
            </w:tcBorders>
          </w:tcPr>
          <w:p w14:paraId="149FBF09"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5498" w:type="dxa"/>
            <w:gridSpan w:val="2"/>
            <w:tcBorders>
              <w:top w:val="nil"/>
              <w:left w:val="nil"/>
              <w:bottom w:val="nil"/>
              <w:right w:val="nil"/>
            </w:tcBorders>
          </w:tcPr>
          <w:p w14:paraId="4F7073CA"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2 ..............................................1995</w:t>
            </w:r>
          </w:p>
        </w:tc>
      </w:tr>
      <w:tr w:rsidR="00200953" w14:paraId="5D62D08E" w14:textId="77777777">
        <w:trPr>
          <w:trHeight w:hRule="exact" w:val="289"/>
        </w:trPr>
        <w:tc>
          <w:tcPr>
            <w:tcW w:w="708" w:type="dxa"/>
            <w:tcBorders>
              <w:top w:val="nil"/>
              <w:left w:val="nil"/>
              <w:bottom w:val="nil"/>
              <w:right w:val="nil"/>
            </w:tcBorders>
          </w:tcPr>
          <w:p w14:paraId="14F7A2F0"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5498" w:type="dxa"/>
            <w:gridSpan w:val="2"/>
            <w:tcBorders>
              <w:top w:val="nil"/>
              <w:left w:val="nil"/>
              <w:bottom w:val="nil"/>
              <w:right w:val="nil"/>
            </w:tcBorders>
          </w:tcPr>
          <w:p w14:paraId="7B328D47"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3 ..............................................1996</w:t>
            </w:r>
          </w:p>
        </w:tc>
      </w:tr>
      <w:tr w:rsidR="00200953" w14:paraId="4ABA2CD0" w14:textId="77777777">
        <w:trPr>
          <w:trHeight w:hRule="exact" w:val="289"/>
        </w:trPr>
        <w:tc>
          <w:tcPr>
            <w:tcW w:w="708" w:type="dxa"/>
            <w:tcBorders>
              <w:top w:val="nil"/>
              <w:left w:val="nil"/>
              <w:bottom w:val="nil"/>
              <w:right w:val="nil"/>
            </w:tcBorders>
          </w:tcPr>
          <w:p w14:paraId="32E7C9DA"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5498" w:type="dxa"/>
            <w:gridSpan w:val="2"/>
            <w:tcBorders>
              <w:top w:val="nil"/>
              <w:left w:val="nil"/>
              <w:bottom w:val="nil"/>
              <w:right w:val="nil"/>
            </w:tcBorders>
          </w:tcPr>
          <w:p w14:paraId="01378A1D"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4 ..............................................1997</w:t>
            </w:r>
          </w:p>
        </w:tc>
      </w:tr>
      <w:tr w:rsidR="00200953" w14:paraId="1D2E42A1" w14:textId="77777777">
        <w:trPr>
          <w:trHeight w:hRule="exact" w:val="289"/>
        </w:trPr>
        <w:tc>
          <w:tcPr>
            <w:tcW w:w="708" w:type="dxa"/>
            <w:tcBorders>
              <w:top w:val="nil"/>
              <w:left w:val="nil"/>
              <w:bottom w:val="nil"/>
              <w:right w:val="nil"/>
            </w:tcBorders>
          </w:tcPr>
          <w:p w14:paraId="6355FCD5"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5498" w:type="dxa"/>
            <w:gridSpan w:val="2"/>
            <w:tcBorders>
              <w:top w:val="nil"/>
              <w:left w:val="nil"/>
              <w:bottom w:val="nil"/>
              <w:right w:val="nil"/>
            </w:tcBorders>
          </w:tcPr>
          <w:p w14:paraId="74D15171"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5 ..............................................1998</w:t>
            </w:r>
          </w:p>
        </w:tc>
      </w:tr>
      <w:tr w:rsidR="00200953" w14:paraId="3C0E156A" w14:textId="77777777">
        <w:trPr>
          <w:trHeight w:hRule="exact" w:val="289"/>
        </w:trPr>
        <w:tc>
          <w:tcPr>
            <w:tcW w:w="708" w:type="dxa"/>
            <w:tcBorders>
              <w:top w:val="nil"/>
              <w:left w:val="nil"/>
              <w:bottom w:val="nil"/>
              <w:right w:val="nil"/>
            </w:tcBorders>
          </w:tcPr>
          <w:p w14:paraId="12BEE798"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5498" w:type="dxa"/>
            <w:gridSpan w:val="2"/>
            <w:tcBorders>
              <w:top w:val="nil"/>
              <w:left w:val="nil"/>
              <w:bottom w:val="nil"/>
              <w:right w:val="nil"/>
            </w:tcBorders>
          </w:tcPr>
          <w:p w14:paraId="40C7622C"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6 ..............................................1999</w:t>
            </w:r>
          </w:p>
        </w:tc>
      </w:tr>
      <w:tr w:rsidR="00200953" w14:paraId="44C168AD" w14:textId="77777777">
        <w:trPr>
          <w:trHeight w:hRule="exact" w:val="289"/>
        </w:trPr>
        <w:tc>
          <w:tcPr>
            <w:tcW w:w="708" w:type="dxa"/>
            <w:tcBorders>
              <w:top w:val="nil"/>
              <w:left w:val="nil"/>
              <w:bottom w:val="nil"/>
              <w:right w:val="nil"/>
            </w:tcBorders>
          </w:tcPr>
          <w:p w14:paraId="03585EC6"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5498" w:type="dxa"/>
            <w:gridSpan w:val="2"/>
            <w:tcBorders>
              <w:top w:val="nil"/>
              <w:left w:val="nil"/>
              <w:bottom w:val="nil"/>
              <w:right w:val="nil"/>
            </w:tcBorders>
          </w:tcPr>
          <w:p w14:paraId="70388E8B"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7 ..............................................2000</w:t>
            </w:r>
          </w:p>
        </w:tc>
      </w:tr>
      <w:tr w:rsidR="00200953" w14:paraId="45CCB39F" w14:textId="77777777">
        <w:trPr>
          <w:trHeight w:hRule="exact" w:val="289"/>
        </w:trPr>
        <w:tc>
          <w:tcPr>
            <w:tcW w:w="708" w:type="dxa"/>
            <w:tcBorders>
              <w:top w:val="nil"/>
              <w:left w:val="nil"/>
              <w:bottom w:val="nil"/>
              <w:right w:val="nil"/>
            </w:tcBorders>
          </w:tcPr>
          <w:p w14:paraId="4AD98A31"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5498" w:type="dxa"/>
            <w:gridSpan w:val="2"/>
            <w:tcBorders>
              <w:top w:val="nil"/>
              <w:left w:val="nil"/>
              <w:bottom w:val="nil"/>
              <w:right w:val="nil"/>
            </w:tcBorders>
          </w:tcPr>
          <w:p w14:paraId="16974F5F"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8 ..............................................2001</w:t>
            </w:r>
          </w:p>
        </w:tc>
      </w:tr>
      <w:tr w:rsidR="00200953" w14:paraId="21369F8F" w14:textId="77777777">
        <w:trPr>
          <w:trHeight w:hRule="exact" w:val="289"/>
        </w:trPr>
        <w:tc>
          <w:tcPr>
            <w:tcW w:w="708" w:type="dxa"/>
            <w:tcBorders>
              <w:top w:val="nil"/>
              <w:left w:val="nil"/>
              <w:bottom w:val="nil"/>
              <w:right w:val="nil"/>
            </w:tcBorders>
          </w:tcPr>
          <w:p w14:paraId="5913B8DF"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5498" w:type="dxa"/>
            <w:gridSpan w:val="2"/>
            <w:tcBorders>
              <w:top w:val="nil"/>
              <w:left w:val="nil"/>
              <w:bottom w:val="nil"/>
              <w:right w:val="nil"/>
            </w:tcBorders>
          </w:tcPr>
          <w:p w14:paraId="64A8223E"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9 ..............................................2002</w:t>
            </w:r>
          </w:p>
        </w:tc>
      </w:tr>
      <w:tr w:rsidR="00200953" w14:paraId="551D9416" w14:textId="77777777">
        <w:trPr>
          <w:trHeight w:hRule="exact" w:val="289"/>
        </w:trPr>
        <w:tc>
          <w:tcPr>
            <w:tcW w:w="708" w:type="dxa"/>
            <w:tcBorders>
              <w:top w:val="nil"/>
              <w:left w:val="nil"/>
              <w:bottom w:val="nil"/>
              <w:right w:val="nil"/>
            </w:tcBorders>
          </w:tcPr>
          <w:p w14:paraId="4793EE2A" w14:textId="77777777" w:rsidR="00200953" w:rsidRDefault="00814EED">
            <w:pPr>
              <w:pStyle w:val="TableParagraph"/>
              <w:spacing w:line="265"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1124AA76" w14:textId="77777777" w:rsidR="00200953" w:rsidRDefault="00814EED">
            <w:pPr>
              <w:pStyle w:val="TableParagraph"/>
              <w:spacing w:line="265" w:lineRule="exact"/>
              <w:ind w:left="47"/>
              <w:rPr>
                <w:rFonts w:ascii="Arial" w:eastAsia="Arial" w:hAnsi="Arial" w:cs="Arial"/>
                <w:sz w:val="26"/>
                <w:szCs w:val="26"/>
              </w:rPr>
            </w:pPr>
            <w:r w:rsidRPr="00814EED">
              <w:rPr>
                <w:rFonts w:ascii="Arial" w:eastAsia="PMingLiU"/>
                <w:w w:val="130"/>
                <w:sz w:val="26"/>
                <w:lang w:eastAsia="zh-TW"/>
              </w:rPr>
              <w:t>10</w:t>
            </w:r>
          </w:p>
        </w:tc>
        <w:tc>
          <w:tcPr>
            <w:tcW w:w="5037" w:type="dxa"/>
            <w:tcBorders>
              <w:top w:val="nil"/>
              <w:left w:val="nil"/>
              <w:bottom w:val="nil"/>
              <w:right w:val="nil"/>
            </w:tcBorders>
          </w:tcPr>
          <w:p w14:paraId="46AC253E" w14:textId="77777777" w:rsidR="00200953" w:rsidRDefault="00814EED">
            <w:pPr>
              <w:pStyle w:val="TableParagraph"/>
              <w:spacing w:line="265" w:lineRule="exact"/>
              <w:ind w:left="59"/>
              <w:rPr>
                <w:rFonts w:ascii="Arial" w:eastAsia="Arial" w:hAnsi="Arial" w:cs="Arial"/>
                <w:sz w:val="26"/>
                <w:szCs w:val="26"/>
              </w:rPr>
            </w:pPr>
            <w:r w:rsidRPr="00814EED">
              <w:rPr>
                <w:rFonts w:ascii="Arial" w:eastAsia="PMingLiU"/>
                <w:w w:val="130"/>
                <w:sz w:val="26"/>
                <w:lang w:eastAsia="zh-TW"/>
              </w:rPr>
              <w:t>............................................2003</w:t>
            </w:r>
          </w:p>
        </w:tc>
      </w:tr>
      <w:tr w:rsidR="00200953" w14:paraId="26055D6D" w14:textId="77777777">
        <w:trPr>
          <w:trHeight w:hRule="exact" w:val="289"/>
        </w:trPr>
        <w:tc>
          <w:tcPr>
            <w:tcW w:w="708" w:type="dxa"/>
            <w:tcBorders>
              <w:top w:val="nil"/>
              <w:left w:val="nil"/>
              <w:bottom w:val="nil"/>
              <w:right w:val="nil"/>
            </w:tcBorders>
          </w:tcPr>
          <w:p w14:paraId="6AC704A7"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700A73C0"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spacing w:val="-13"/>
                <w:w w:val="130"/>
                <w:sz w:val="26"/>
                <w:lang w:eastAsia="zh-TW"/>
              </w:rPr>
              <w:t>11</w:t>
            </w:r>
          </w:p>
        </w:tc>
        <w:tc>
          <w:tcPr>
            <w:tcW w:w="5037" w:type="dxa"/>
            <w:tcBorders>
              <w:top w:val="nil"/>
              <w:left w:val="nil"/>
              <w:bottom w:val="nil"/>
              <w:right w:val="nil"/>
            </w:tcBorders>
          </w:tcPr>
          <w:p w14:paraId="5C077AF8" w14:textId="77777777" w:rsidR="00200953" w:rsidRDefault="00814EED">
            <w:pPr>
              <w:pStyle w:val="TableParagraph"/>
              <w:spacing w:line="280" w:lineRule="exact"/>
              <w:ind w:left="34"/>
              <w:rPr>
                <w:rFonts w:ascii="Arial" w:eastAsia="Arial" w:hAnsi="Arial" w:cs="Arial"/>
                <w:sz w:val="26"/>
                <w:szCs w:val="26"/>
              </w:rPr>
            </w:pPr>
            <w:r w:rsidRPr="00814EED">
              <w:rPr>
                <w:rFonts w:ascii="Arial" w:eastAsia="PMingLiU"/>
                <w:w w:val="130"/>
                <w:sz w:val="26"/>
                <w:lang w:eastAsia="zh-TW"/>
              </w:rPr>
              <w:t>............................................2004</w:t>
            </w:r>
          </w:p>
        </w:tc>
      </w:tr>
      <w:tr w:rsidR="00200953" w14:paraId="0476C0B9" w14:textId="77777777">
        <w:trPr>
          <w:trHeight w:hRule="exact" w:val="289"/>
        </w:trPr>
        <w:tc>
          <w:tcPr>
            <w:tcW w:w="708" w:type="dxa"/>
            <w:tcBorders>
              <w:top w:val="nil"/>
              <w:left w:val="nil"/>
              <w:bottom w:val="nil"/>
              <w:right w:val="nil"/>
            </w:tcBorders>
          </w:tcPr>
          <w:p w14:paraId="36DDF690"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7C48D597"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12</w:t>
            </w:r>
          </w:p>
        </w:tc>
        <w:tc>
          <w:tcPr>
            <w:tcW w:w="5037" w:type="dxa"/>
            <w:tcBorders>
              <w:top w:val="nil"/>
              <w:left w:val="nil"/>
              <w:bottom w:val="nil"/>
              <w:right w:val="nil"/>
            </w:tcBorders>
          </w:tcPr>
          <w:p w14:paraId="1136F58C"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............................................2005</w:t>
            </w:r>
          </w:p>
        </w:tc>
      </w:tr>
      <w:tr w:rsidR="00200953" w14:paraId="2D483B84" w14:textId="77777777">
        <w:trPr>
          <w:trHeight w:hRule="exact" w:val="289"/>
        </w:trPr>
        <w:tc>
          <w:tcPr>
            <w:tcW w:w="708" w:type="dxa"/>
            <w:tcBorders>
              <w:top w:val="nil"/>
              <w:left w:val="nil"/>
              <w:bottom w:val="nil"/>
              <w:right w:val="nil"/>
            </w:tcBorders>
          </w:tcPr>
          <w:p w14:paraId="5ACC29E9"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6570AC07"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13</w:t>
            </w:r>
          </w:p>
        </w:tc>
        <w:tc>
          <w:tcPr>
            <w:tcW w:w="5037" w:type="dxa"/>
            <w:tcBorders>
              <w:top w:val="nil"/>
              <w:left w:val="nil"/>
              <w:bottom w:val="nil"/>
              <w:right w:val="nil"/>
            </w:tcBorders>
          </w:tcPr>
          <w:p w14:paraId="2E848753"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............................................2006</w:t>
            </w:r>
          </w:p>
        </w:tc>
      </w:tr>
      <w:tr w:rsidR="00200953" w14:paraId="53B5DA9B" w14:textId="77777777">
        <w:trPr>
          <w:trHeight w:hRule="exact" w:val="289"/>
        </w:trPr>
        <w:tc>
          <w:tcPr>
            <w:tcW w:w="708" w:type="dxa"/>
            <w:tcBorders>
              <w:top w:val="nil"/>
              <w:left w:val="nil"/>
              <w:bottom w:val="nil"/>
              <w:right w:val="nil"/>
            </w:tcBorders>
          </w:tcPr>
          <w:p w14:paraId="472011EA"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345C2B7B"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14</w:t>
            </w:r>
          </w:p>
        </w:tc>
        <w:tc>
          <w:tcPr>
            <w:tcW w:w="5037" w:type="dxa"/>
            <w:tcBorders>
              <w:top w:val="nil"/>
              <w:left w:val="nil"/>
              <w:bottom w:val="nil"/>
              <w:right w:val="nil"/>
            </w:tcBorders>
          </w:tcPr>
          <w:p w14:paraId="4EFCCF9F"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............................................2007</w:t>
            </w:r>
          </w:p>
        </w:tc>
      </w:tr>
      <w:tr w:rsidR="00200953" w14:paraId="632B6BFB" w14:textId="77777777">
        <w:trPr>
          <w:trHeight w:hRule="exact" w:val="289"/>
        </w:trPr>
        <w:tc>
          <w:tcPr>
            <w:tcW w:w="708" w:type="dxa"/>
            <w:tcBorders>
              <w:top w:val="nil"/>
              <w:left w:val="nil"/>
              <w:bottom w:val="nil"/>
              <w:right w:val="nil"/>
            </w:tcBorders>
          </w:tcPr>
          <w:p w14:paraId="02904FF8"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75588088"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15</w:t>
            </w:r>
          </w:p>
        </w:tc>
        <w:tc>
          <w:tcPr>
            <w:tcW w:w="5037" w:type="dxa"/>
            <w:tcBorders>
              <w:top w:val="nil"/>
              <w:left w:val="nil"/>
              <w:bottom w:val="nil"/>
              <w:right w:val="nil"/>
            </w:tcBorders>
          </w:tcPr>
          <w:p w14:paraId="5F47DE63"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............................................2008</w:t>
            </w:r>
          </w:p>
        </w:tc>
      </w:tr>
      <w:tr w:rsidR="00200953" w14:paraId="20F4431A" w14:textId="77777777">
        <w:trPr>
          <w:trHeight w:hRule="exact" w:val="289"/>
        </w:trPr>
        <w:tc>
          <w:tcPr>
            <w:tcW w:w="708" w:type="dxa"/>
            <w:tcBorders>
              <w:top w:val="nil"/>
              <w:left w:val="nil"/>
              <w:bottom w:val="nil"/>
              <w:right w:val="nil"/>
            </w:tcBorders>
          </w:tcPr>
          <w:p w14:paraId="13DA6B3B"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3D507141"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16</w:t>
            </w:r>
          </w:p>
        </w:tc>
        <w:tc>
          <w:tcPr>
            <w:tcW w:w="5037" w:type="dxa"/>
            <w:tcBorders>
              <w:top w:val="nil"/>
              <w:left w:val="nil"/>
              <w:bottom w:val="nil"/>
              <w:right w:val="nil"/>
            </w:tcBorders>
          </w:tcPr>
          <w:p w14:paraId="521594A4"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............................................2009</w:t>
            </w:r>
          </w:p>
        </w:tc>
      </w:tr>
      <w:tr w:rsidR="00200953" w14:paraId="4EB93F23" w14:textId="77777777">
        <w:trPr>
          <w:trHeight w:hRule="exact" w:val="289"/>
        </w:trPr>
        <w:tc>
          <w:tcPr>
            <w:tcW w:w="708" w:type="dxa"/>
            <w:tcBorders>
              <w:top w:val="nil"/>
              <w:left w:val="nil"/>
              <w:bottom w:val="nil"/>
              <w:right w:val="nil"/>
            </w:tcBorders>
          </w:tcPr>
          <w:p w14:paraId="55BF0905"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1CC9F716"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17</w:t>
            </w:r>
          </w:p>
        </w:tc>
        <w:tc>
          <w:tcPr>
            <w:tcW w:w="5037" w:type="dxa"/>
            <w:tcBorders>
              <w:top w:val="nil"/>
              <w:left w:val="nil"/>
              <w:bottom w:val="nil"/>
              <w:right w:val="nil"/>
            </w:tcBorders>
          </w:tcPr>
          <w:p w14:paraId="0B18BA8C"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............................................2010</w:t>
            </w:r>
          </w:p>
        </w:tc>
      </w:tr>
      <w:tr w:rsidR="00200953" w14:paraId="4A26F901" w14:textId="77777777">
        <w:trPr>
          <w:trHeight w:hRule="exact" w:val="289"/>
        </w:trPr>
        <w:tc>
          <w:tcPr>
            <w:tcW w:w="708" w:type="dxa"/>
            <w:tcBorders>
              <w:top w:val="nil"/>
              <w:left w:val="nil"/>
              <w:bottom w:val="nil"/>
              <w:right w:val="nil"/>
            </w:tcBorders>
          </w:tcPr>
          <w:p w14:paraId="33B7F6FC"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338AF026"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18</w:t>
            </w:r>
          </w:p>
        </w:tc>
        <w:tc>
          <w:tcPr>
            <w:tcW w:w="5037" w:type="dxa"/>
            <w:tcBorders>
              <w:top w:val="nil"/>
              <w:left w:val="nil"/>
              <w:bottom w:val="nil"/>
              <w:right w:val="nil"/>
            </w:tcBorders>
          </w:tcPr>
          <w:p w14:paraId="742BAA08"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w:t>
            </w:r>
            <w:r w:rsidRPr="00814EED">
              <w:rPr>
                <w:rFonts w:ascii="Arial" w:eastAsia="PMingLiU"/>
                <w:spacing w:val="-28"/>
                <w:w w:val="130"/>
                <w:sz w:val="26"/>
                <w:lang w:eastAsia="zh-TW"/>
              </w:rPr>
              <w:t>1</w:t>
            </w:r>
            <w:r w:rsidRPr="00814EED">
              <w:rPr>
                <w:rFonts w:ascii="Arial" w:eastAsia="PMingLiU"/>
                <w:w w:val="130"/>
                <w:sz w:val="26"/>
                <w:lang w:eastAsia="zh-TW"/>
              </w:rPr>
              <w:t>1</w:t>
            </w:r>
          </w:p>
        </w:tc>
      </w:tr>
      <w:tr w:rsidR="00200953" w14:paraId="0438BDF4" w14:textId="77777777">
        <w:trPr>
          <w:trHeight w:hRule="exact" w:val="289"/>
        </w:trPr>
        <w:tc>
          <w:tcPr>
            <w:tcW w:w="708" w:type="dxa"/>
            <w:tcBorders>
              <w:top w:val="nil"/>
              <w:left w:val="nil"/>
              <w:bottom w:val="nil"/>
              <w:right w:val="nil"/>
            </w:tcBorders>
          </w:tcPr>
          <w:p w14:paraId="542B7E31"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23950E0C"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19</w:t>
            </w:r>
          </w:p>
        </w:tc>
        <w:tc>
          <w:tcPr>
            <w:tcW w:w="5037" w:type="dxa"/>
            <w:tcBorders>
              <w:top w:val="nil"/>
              <w:left w:val="nil"/>
              <w:bottom w:val="nil"/>
              <w:right w:val="nil"/>
            </w:tcBorders>
          </w:tcPr>
          <w:p w14:paraId="28489995"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............................................2012</w:t>
            </w:r>
          </w:p>
        </w:tc>
      </w:tr>
      <w:tr w:rsidR="00200953" w14:paraId="4804E572" w14:textId="77777777">
        <w:trPr>
          <w:trHeight w:hRule="exact" w:val="289"/>
        </w:trPr>
        <w:tc>
          <w:tcPr>
            <w:tcW w:w="708" w:type="dxa"/>
            <w:tcBorders>
              <w:top w:val="nil"/>
              <w:left w:val="nil"/>
              <w:bottom w:val="nil"/>
              <w:right w:val="nil"/>
            </w:tcBorders>
          </w:tcPr>
          <w:p w14:paraId="0FDBDE6F"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00F102EC"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20</w:t>
            </w:r>
          </w:p>
        </w:tc>
        <w:tc>
          <w:tcPr>
            <w:tcW w:w="5037" w:type="dxa"/>
            <w:tcBorders>
              <w:top w:val="nil"/>
              <w:left w:val="nil"/>
              <w:bottom w:val="nil"/>
              <w:right w:val="nil"/>
            </w:tcBorders>
          </w:tcPr>
          <w:p w14:paraId="3909CCDC"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............................................2013</w:t>
            </w:r>
          </w:p>
        </w:tc>
      </w:tr>
      <w:tr w:rsidR="00200953" w14:paraId="62C54CD5" w14:textId="77777777">
        <w:trPr>
          <w:trHeight w:hRule="exact" w:val="289"/>
        </w:trPr>
        <w:tc>
          <w:tcPr>
            <w:tcW w:w="708" w:type="dxa"/>
            <w:tcBorders>
              <w:top w:val="nil"/>
              <w:left w:val="nil"/>
              <w:bottom w:val="nil"/>
              <w:right w:val="nil"/>
            </w:tcBorders>
          </w:tcPr>
          <w:p w14:paraId="7EE31D54"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69E91454"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21</w:t>
            </w:r>
          </w:p>
        </w:tc>
        <w:tc>
          <w:tcPr>
            <w:tcW w:w="5037" w:type="dxa"/>
            <w:tcBorders>
              <w:top w:val="nil"/>
              <w:left w:val="nil"/>
              <w:bottom w:val="nil"/>
              <w:right w:val="nil"/>
            </w:tcBorders>
          </w:tcPr>
          <w:p w14:paraId="2DBDBB40"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............................................2014</w:t>
            </w:r>
          </w:p>
        </w:tc>
      </w:tr>
      <w:tr w:rsidR="00200953" w14:paraId="3C08CCA5" w14:textId="77777777">
        <w:trPr>
          <w:trHeight w:hRule="exact" w:val="289"/>
        </w:trPr>
        <w:tc>
          <w:tcPr>
            <w:tcW w:w="708" w:type="dxa"/>
            <w:tcBorders>
              <w:top w:val="nil"/>
              <w:left w:val="nil"/>
              <w:bottom w:val="nil"/>
              <w:right w:val="nil"/>
            </w:tcBorders>
          </w:tcPr>
          <w:p w14:paraId="46216544"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0A36AC09"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22</w:t>
            </w:r>
          </w:p>
        </w:tc>
        <w:tc>
          <w:tcPr>
            <w:tcW w:w="5037" w:type="dxa"/>
            <w:tcBorders>
              <w:top w:val="nil"/>
              <w:left w:val="nil"/>
              <w:bottom w:val="nil"/>
              <w:right w:val="nil"/>
            </w:tcBorders>
          </w:tcPr>
          <w:p w14:paraId="6E728FF0"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............................................2015</w:t>
            </w:r>
          </w:p>
        </w:tc>
      </w:tr>
      <w:tr w:rsidR="00200953" w14:paraId="57948940" w14:textId="77777777">
        <w:trPr>
          <w:trHeight w:hRule="exact" w:val="289"/>
        </w:trPr>
        <w:tc>
          <w:tcPr>
            <w:tcW w:w="708" w:type="dxa"/>
            <w:tcBorders>
              <w:top w:val="nil"/>
              <w:left w:val="nil"/>
              <w:bottom w:val="nil"/>
              <w:right w:val="nil"/>
            </w:tcBorders>
          </w:tcPr>
          <w:p w14:paraId="389FA37E"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5F4FF289"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23</w:t>
            </w:r>
          </w:p>
        </w:tc>
        <w:tc>
          <w:tcPr>
            <w:tcW w:w="5037" w:type="dxa"/>
            <w:tcBorders>
              <w:top w:val="nil"/>
              <w:left w:val="nil"/>
              <w:bottom w:val="nil"/>
              <w:right w:val="nil"/>
            </w:tcBorders>
          </w:tcPr>
          <w:p w14:paraId="191862D7"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............................................2016</w:t>
            </w:r>
          </w:p>
        </w:tc>
      </w:tr>
      <w:tr w:rsidR="00200953" w14:paraId="1C43493E" w14:textId="77777777">
        <w:trPr>
          <w:trHeight w:hRule="exact" w:val="289"/>
        </w:trPr>
        <w:tc>
          <w:tcPr>
            <w:tcW w:w="708" w:type="dxa"/>
            <w:tcBorders>
              <w:top w:val="nil"/>
              <w:left w:val="nil"/>
              <w:bottom w:val="nil"/>
              <w:right w:val="nil"/>
            </w:tcBorders>
          </w:tcPr>
          <w:p w14:paraId="78625076"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6EB5B481"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24</w:t>
            </w:r>
          </w:p>
        </w:tc>
        <w:tc>
          <w:tcPr>
            <w:tcW w:w="5037" w:type="dxa"/>
            <w:tcBorders>
              <w:top w:val="nil"/>
              <w:left w:val="nil"/>
              <w:bottom w:val="nil"/>
              <w:right w:val="nil"/>
            </w:tcBorders>
          </w:tcPr>
          <w:p w14:paraId="4BDA9998"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............................................2017</w:t>
            </w:r>
          </w:p>
        </w:tc>
      </w:tr>
      <w:tr w:rsidR="00200953" w14:paraId="102AD869" w14:textId="77777777">
        <w:trPr>
          <w:trHeight w:hRule="exact" w:val="289"/>
        </w:trPr>
        <w:tc>
          <w:tcPr>
            <w:tcW w:w="708" w:type="dxa"/>
            <w:tcBorders>
              <w:top w:val="nil"/>
              <w:left w:val="nil"/>
              <w:bottom w:val="nil"/>
              <w:right w:val="nil"/>
            </w:tcBorders>
          </w:tcPr>
          <w:p w14:paraId="5C5D8E03"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0C1DF5AA"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25</w:t>
            </w:r>
          </w:p>
        </w:tc>
        <w:tc>
          <w:tcPr>
            <w:tcW w:w="5037" w:type="dxa"/>
            <w:tcBorders>
              <w:top w:val="nil"/>
              <w:left w:val="nil"/>
              <w:bottom w:val="nil"/>
              <w:right w:val="nil"/>
            </w:tcBorders>
          </w:tcPr>
          <w:p w14:paraId="746635CC"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............................................2018</w:t>
            </w:r>
          </w:p>
        </w:tc>
      </w:tr>
      <w:tr w:rsidR="00200953" w14:paraId="6655884E" w14:textId="77777777">
        <w:trPr>
          <w:trHeight w:hRule="exact" w:val="289"/>
        </w:trPr>
        <w:tc>
          <w:tcPr>
            <w:tcW w:w="708" w:type="dxa"/>
            <w:tcBorders>
              <w:top w:val="nil"/>
              <w:left w:val="nil"/>
              <w:bottom w:val="nil"/>
              <w:right w:val="nil"/>
            </w:tcBorders>
          </w:tcPr>
          <w:p w14:paraId="56BCED04"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28DD8720"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26</w:t>
            </w:r>
          </w:p>
        </w:tc>
        <w:tc>
          <w:tcPr>
            <w:tcW w:w="5037" w:type="dxa"/>
            <w:tcBorders>
              <w:top w:val="nil"/>
              <w:left w:val="nil"/>
              <w:bottom w:val="nil"/>
              <w:right w:val="nil"/>
            </w:tcBorders>
          </w:tcPr>
          <w:p w14:paraId="559593D7"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............................................2019</w:t>
            </w:r>
          </w:p>
        </w:tc>
      </w:tr>
      <w:tr w:rsidR="00200953" w14:paraId="25D7A0A8" w14:textId="77777777">
        <w:trPr>
          <w:trHeight w:hRule="exact" w:val="289"/>
        </w:trPr>
        <w:tc>
          <w:tcPr>
            <w:tcW w:w="708" w:type="dxa"/>
            <w:tcBorders>
              <w:top w:val="nil"/>
              <w:left w:val="nil"/>
              <w:bottom w:val="nil"/>
              <w:right w:val="nil"/>
            </w:tcBorders>
          </w:tcPr>
          <w:p w14:paraId="7A5AF312"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0E2BF879"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27</w:t>
            </w:r>
          </w:p>
        </w:tc>
        <w:tc>
          <w:tcPr>
            <w:tcW w:w="5037" w:type="dxa"/>
            <w:tcBorders>
              <w:top w:val="nil"/>
              <w:left w:val="nil"/>
              <w:bottom w:val="nil"/>
              <w:right w:val="nil"/>
            </w:tcBorders>
          </w:tcPr>
          <w:p w14:paraId="47E7E20B"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............................................2020</w:t>
            </w:r>
          </w:p>
        </w:tc>
      </w:tr>
      <w:tr w:rsidR="00200953" w14:paraId="552A8EFD" w14:textId="77777777">
        <w:trPr>
          <w:trHeight w:hRule="exact" w:val="289"/>
        </w:trPr>
        <w:tc>
          <w:tcPr>
            <w:tcW w:w="708" w:type="dxa"/>
            <w:tcBorders>
              <w:top w:val="nil"/>
              <w:left w:val="nil"/>
              <w:bottom w:val="nil"/>
              <w:right w:val="nil"/>
            </w:tcBorders>
          </w:tcPr>
          <w:p w14:paraId="5C3B0CA5"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6060F7F2"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28</w:t>
            </w:r>
          </w:p>
        </w:tc>
        <w:tc>
          <w:tcPr>
            <w:tcW w:w="5037" w:type="dxa"/>
            <w:tcBorders>
              <w:top w:val="nil"/>
              <w:left w:val="nil"/>
              <w:bottom w:val="nil"/>
              <w:right w:val="nil"/>
            </w:tcBorders>
          </w:tcPr>
          <w:p w14:paraId="0314EF3C"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............................................2021</w:t>
            </w:r>
          </w:p>
        </w:tc>
      </w:tr>
      <w:tr w:rsidR="00200953" w14:paraId="714BC00B" w14:textId="77777777">
        <w:trPr>
          <w:trHeight w:hRule="exact" w:val="289"/>
        </w:trPr>
        <w:tc>
          <w:tcPr>
            <w:tcW w:w="708" w:type="dxa"/>
            <w:tcBorders>
              <w:top w:val="nil"/>
              <w:left w:val="nil"/>
              <w:bottom w:val="nil"/>
              <w:right w:val="nil"/>
            </w:tcBorders>
          </w:tcPr>
          <w:p w14:paraId="5CBC509C"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3F6D5334"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29</w:t>
            </w:r>
          </w:p>
        </w:tc>
        <w:tc>
          <w:tcPr>
            <w:tcW w:w="5037" w:type="dxa"/>
            <w:tcBorders>
              <w:top w:val="nil"/>
              <w:left w:val="nil"/>
              <w:bottom w:val="nil"/>
              <w:right w:val="nil"/>
            </w:tcBorders>
          </w:tcPr>
          <w:p w14:paraId="601DC642"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............................................2022</w:t>
            </w:r>
          </w:p>
        </w:tc>
      </w:tr>
      <w:tr w:rsidR="00200953" w14:paraId="097FE7F6" w14:textId="77777777">
        <w:trPr>
          <w:trHeight w:hRule="exact" w:val="289"/>
        </w:trPr>
        <w:tc>
          <w:tcPr>
            <w:tcW w:w="708" w:type="dxa"/>
            <w:tcBorders>
              <w:top w:val="nil"/>
              <w:left w:val="nil"/>
              <w:bottom w:val="nil"/>
              <w:right w:val="nil"/>
            </w:tcBorders>
          </w:tcPr>
          <w:p w14:paraId="02135FAF"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3C4A6F73"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30</w:t>
            </w:r>
          </w:p>
        </w:tc>
        <w:tc>
          <w:tcPr>
            <w:tcW w:w="5037" w:type="dxa"/>
            <w:tcBorders>
              <w:top w:val="nil"/>
              <w:left w:val="nil"/>
              <w:bottom w:val="nil"/>
              <w:right w:val="nil"/>
            </w:tcBorders>
          </w:tcPr>
          <w:p w14:paraId="0EA2756F"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............................................2023</w:t>
            </w:r>
          </w:p>
        </w:tc>
      </w:tr>
      <w:tr w:rsidR="00200953" w14:paraId="371FCE90" w14:textId="77777777">
        <w:trPr>
          <w:trHeight w:hRule="exact" w:val="289"/>
        </w:trPr>
        <w:tc>
          <w:tcPr>
            <w:tcW w:w="708" w:type="dxa"/>
            <w:tcBorders>
              <w:top w:val="nil"/>
              <w:left w:val="nil"/>
              <w:bottom w:val="nil"/>
              <w:right w:val="nil"/>
            </w:tcBorders>
          </w:tcPr>
          <w:p w14:paraId="0AF28A88"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15B945CC"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31</w:t>
            </w:r>
          </w:p>
        </w:tc>
        <w:tc>
          <w:tcPr>
            <w:tcW w:w="5037" w:type="dxa"/>
            <w:tcBorders>
              <w:top w:val="nil"/>
              <w:left w:val="nil"/>
              <w:bottom w:val="nil"/>
              <w:right w:val="nil"/>
            </w:tcBorders>
          </w:tcPr>
          <w:p w14:paraId="7FB75409"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............................................2024</w:t>
            </w:r>
          </w:p>
        </w:tc>
      </w:tr>
      <w:tr w:rsidR="00200953" w14:paraId="100C630E" w14:textId="77777777">
        <w:trPr>
          <w:trHeight w:hRule="exact" w:val="289"/>
        </w:trPr>
        <w:tc>
          <w:tcPr>
            <w:tcW w:w="708" w:type="dxa"/>
            <w:tcBorders>
              <w:top w:val="nil"/>
              <w:left w:val="nil"/>
              <w:bottom w:val="nil"/>
              <w:right w:val="nil"/>
            </w:tcBorders>
          </w:tcPr>
          <w:p w14:paraId="5A44365D"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05E675A4"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32</w:t>
            </w:r>
          </w:p>
        </w:tc>
        <w:tc>
          <w:tcPr>
            <w:tcW w:w="5037" w:type="dxa"/>
            <w:tcBorders>
              <w:top w:val="nil"/>
              <w:left w:val="nil"/>
              <w:bottom w:val="nil"/>
              <w:right w:val="nil"/>
            </w:tcBorders>
          </w:tcPr>
          <w:p w14:paraId="753BBE9C"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............................................2025</w:t>
            </w:r>
          </w:p>
        </w:tc>
      </w:tr>
      <w:tr w:rsidR="00200953" w14:paraId="31CD83C1" w14:textId="77777777">
        <w:trPr>
          <w:trHeight w:hRule="exact" w:val="289"/>
        </w:trPr>
        <w:tc>
          <w:tcPr>
            <w:tcW w:w="708" w:type="dxa"/>
            <w:tcBorders>
              <w:top w:val="nil"/>
              <w:left w:val="nil"/>
              <w:bottom w:val="nil"/>
              <w:right w:val="nil"/>
            </w:tcBorders>
          </w:tcPr>
          <w:p w14:paraId="4640D7A4"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409D9A53"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33</w:t>
            </w:r>
          </w:p>
        </w:tc>
        <w:tc>
          <w:tcPr>
            <w:tcW w:w="5037" w:type="dxa"/>
            <w:tcBorders>
              <w:top w:val="nil"/>
              <w:left w:val="nil"/>
              <w:bottom w:val="nil"/>
              <w:right w:val="nil"/>
            </w:tcBorders>
          </w:tcPr>
          <w:p w14:paraId="793643A2"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............................................2026</w:t>
            </w:r>
          </w:p>
        </w:tc>
      </w:tr>
      <w:tr w:rsidR="00200953" w14:paraId="0602AF9D" w14:textId="77777777">
        <w:trPr>
          <w:trHeight w:hRule="exact" w:val="289"/>
        </w:trPr>
        <w:tc>
          <w:tcPr>
            <w:tcW w:w="708" w:type="dxa"/>
            <w:tcBorders>
              <w:top w:val="nil"/>
              <w:left w:val="nil"/>
              <w:bottom w:val="nil"/>
              <w:right w:val="nil"/>
            </w:tcBorders>
          </w:tcPr>
          <w:p w14:paraId="34445E27"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3DDCCC3E"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34</w:t>
            </w:r>
          </w:p>
        </w:tc>
        <w:tc>
          <w:tcPr>
            <w:tcW w:w="5037" w:type="dxa"/>
            <w:tcBorders>
              <w:top w:val="nil"/>
              <w:left w:val="nil"/>
              <w:bottom w:val="nil"/>
              <w:right w:val="nil"/>
            </w:tcBorders>
          </w:tcPr>
          <w:p w14:paraId="5A944AB4"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............................................2027</w:t>
            </w:r>
          </w:p>
        </w:tc>
      </w:tr>
      <w:tr w:rsidR="00200953" w14:paraId="7B35E830" w14:textId="77777777">
        <w:trPr>
          <w:trHeight w:hRule="exact" w:val="289"/>
        </w:trPr>
        <w:tc>
          <w:tcPr>
            <w:tcW w:w="708" w:type="dxa"/>
            <w:tcBorders>
              <w:top w:val="nil"/>
              <w:left w:val="nil"/>
              <w:bottom w:val="nil"/>
              <w:right w:val="nil"/>
            </w:tcBorders>
          </w:tcPr>
          <w:p w14:paraId="3017D3CE"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1D256167"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35</w:t>
            </w:r>
          </w:p>
        </w:tc>
        <w:tc>
          <w:tcPr>
            <w:tcW w:w="5037" w:type="dxa"/>
            <w:tcBorders>
              <w:top w:val="nil"/>
              <w:left w:val="nil"/>
              <w:bottom w:val="nil"/>
              <w:right w:val="nil"/>
            </w:tcBorders>
          </w:tcPr>
          <w:p w14:paraId="3E165E8C"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............................................2028</w:t>
            </w:r>
          </w:p>
        </w:tc>
      </w:tr>
      <w:tr w:rsidR="00200953" w14:paraId="703A9D95" w14:textId="77777777">
        <w:trPr>
          <w:trHeight w:hRule="exact" w:val="289"/>
        </w:trPr>
        <w:tc>
          <w:tcPr>
            <w:tcW w:w="708" w:type="dxa"/>
            <w:tcBorders>
              <w:top w:val="nil"/>
              <w:left w:val="nil"/>
              <w:bottom w:val="nil"/>
              <w:right w:val="nil"/>
            </w:tcBorders>
          </w:tcPr>
          <w:p w14:paraId="5E1976A4"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11E95F80"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36</w:t>
            </w:r>
          </w:p>
        </w:tc>
        <w:tc>
          <w:tcPr>
            <w:tcW w:w="5037" w:type="dxa"/>
            <w:tcBorders>
              <w:top w:val="nil"/>
              <w:left w:val="nil"/>
              <w:bottom w:val="nil"/>
              <w:right w:val="nil"/>
            </w:tcBorders>
          </w:tcPr>
          <w:p w14:paraId="410176E2"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............................................2029</w:t>
            </w:r>
          </w:p>
        </w:tc>
      </w:tr>
      <w:tr w:rsidR="00200953" w14:paraId="45327F17" w14:textId="77777777">
        <w:trPr>
          <w:trHeight w:hRule="exact" w:val="289"/>
        </w:trPr>
        <w:tc>
          <w:tcPr>
            <w:tcW w:w="708" w:type="dxa"/>
            <w:tcBorders>
              <w:top w:val="nil"/>
              <w:left w:val="nil"/>
              <w:bottom w:val="nil"/>
              <w:right w:val="nil"/>
            </w:tcBorders>
          </w:tcPr>
          <w:p w14:paraId="13BC4309"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386464F2"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37</w:t>
            </w:r>
          </w:p>
        </w:tc>
        <w:tc>
          <w:tcPr>
            <w:tcW w:w="5037" w:type="dxa"/>
            <w:tcBorders>
              <w:top w:val="nil"/>
              <w:left w:val="nil"/>
              <w:bottom w:val="nil"/>
              <w:right w:val="nil"/>
            </w:tcBorders>
          </w:tcPr>
          <w:p w14:paraId="7E8165FC"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............................................2030</w:t>
            </w:r>
          </w:p>
        </w:tc>
      </w:tr>
      <w:tr w:rsidR="00200953" w14:paraId="797F4892" w14:textId="77777777">
        <w:trPr>
          <w:trHeight w:hRule="exact" w:val="289"/>
        </w:trPr>
        <w:tc>
          <w:tcPr>
            <w:tcW w:w="708" w:type="dxa"/>
            <w:tcBorders>
              <w:top w:val="nil"/>
              <w:left w:val="nil"/>
              <w:bottom w:val="nil"/>
              <w:right w:val="nil"/>
            </w:tcBorders>
          </w:tcPr>
          <w:p w14:paraId="3D4269A6"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37DBEC68"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38</w:t>
            </w:r>
          </w:p>
        </w:tc>
        <w:tc>
          <w:tcPr>
            <w:tcW w:w="5037" w:type="dxa"/>
            <w:tcBorders>
              <w:top w:val="nil"/>
              <w:left w:val="nil"/>
              <w:bottom w:val="nil"/>
              <w:right w:val="nil"/>
            </w:tcBorders>
          </w:tcPr>
          <w:p w14:paraId="0B09293A"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............................................2031</w:t>
            </w:r>
          </w:p>
        </w:tc>
      </w:tr>
      <w:tr w:rsidR="00200953" w14:paraId="37722817" w14:textId="77777777">
        <w:trPr>
          <w:trHeight w:hRule="exact" w:val="289"/>
        </w:trPr>
        <w:tc>
          <w:tcPr>
            <w:tcW w:w="708" w:type="dxa"/>
            <w:tcBorders>
              <w:top w:val="nil"/>
              <w:left w:val="nil"/>
              <w:bottom w:val="nil"/>
              <w:right w:val="nil"/>
            </w:tcBorders>
          </w:tcPr>
          <w:p w14:paraId="230FF337"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35F2474B"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39</w:t>
            </w:r>
          </w:p>
        </w:tc>
        <w:tc>
          <w:tcPr>
            <w:tcW w:w="5037" w:type="dxa"/>
            <w:tcBorders>
              <w:top w:val="nil"/>
              <w:left w:val="nil"/>
              <w:bottom w:val="nil"/>
              <w:right w:val="nil"/>
            </w:tcBorders>
          </w:tcPr>
          <w:p w14:paraId="2AA5D892"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............................................2032</w:t>
            </w:r>
          </w:p>
        </w:tc>
      </w:tr>
      <w:tr w:rsidR="00200953" w14:paraId="012F3A42" w14:textId="77777777">
        <w:trPr>
          <w:trHeight w:hRule="exact" w:val="374"/>
        </w:trPr>
        <w:tc>
          <w:tcPr>
            <w:tcW w:w="708" w:type="dxa"/>
            <w:tcBorders>
              <w:top w:val="nil"/>
              <w:left w:val="nil"/>
              <w:bottom w:val="nil"/>
              <w:right w:val="nil"/>
            </w:tcBorders>
          </w:tcPr>
          <w:p w14:paraId="3178C609" w14:textId="77777777" w:rsidR="00200953" w:rsidRDefault="00814EED">
            <w:pPr>
              <w:pStyle w:val="TableParagraph"/>
              <w:spacing w:line="280" w:lineRule="exact"/>
              <w:ind w:left="55"/>
              <w:rPr>
                <w:rFonts w:ascii="Arial" w:eastAsia="Arial" w:hAnsi="Arial" w:cs="Arial"/>
                <w:sz w:val="26"/>
                <w:szCs w:val="26"/>
              </w:rPr>
            </w:pPr>
            <w:r w:rsidRPr="00814EED">
              <w:rPr>
                <w:rFonts w:ascii="Arial" w:eastAsia="PMingLiU"/>
                <w:w w:val="130"/>
                <w:sz w:val="26"/>
                <w:lang w:eastAsia="zh-TW"/>
              </w:rPr>
              <w:t>Day</w:t>
            </w:r>
          </w:p>
        </w:tc>
        <w:tc>
          <w:tcPr>
            <w:tcW w:w="461" w:type="dxa"/>
            <w:tcBorders>
              <w:top w:val="nil"/>
              <w:left w:val="nil"/>
              <w:bottom w:val="nil"/>
              <w:right w:val="nil"/>
            </w:tcBorders>
          </w:tcPr>
          <w:p w14:paraId="01520C48" w14:textId="77777777" w:rsidR="00200953" w:rsidRDefault="00814EED">
            <w:pPr>
              <w:pStyle w:val="TableParagraph"/>
              <w:spacing w:line="280" w:lineRule="exact"/>
              <w:ind w:left="47"/>
              <w:rPr>
                <w:rFonts w:ascii="Arial" w:eastAsia="Arial" w:hAnsi="Arial" w:cs="Arial"/>
                <w:sz w:val="26"/>
                <w:szCs w:val="26"/>
              </w:rPr>
            </w:pPr>
            <w:r w:rsidRPr="00814EED">
              <w:rPr>
                <w:rFonts w:ascii="Arial" w:eastAsia="PMingLiU"/>
                <w:w w:val="130"/>
                <w:sz w:val="26"/>
                <w:lang w:eastAsia="zh-TW"/>
              </w:rPr>
              <w:t>40</w:t>
            </w:r>
          </w:p>
        </w:tc>
        <w:tc>
          <w:tcPr>
            <w:tcW w:w="5037" w:type="dxa"/>
            <w:tcBorders>
              <w:top w:val="nil"/>
              <w:left w:val="nil"/>
              <w:bottom w:val="nil"/>
              <w:right w:val="nil"/>
            </w:tcBorders>
          </w:tcPr>
          <w:p w14:paraId="43ADE4CC" w14:textId="77777777" w:rsidR="00200953" w:rsidRDefault="00814EED">
            <w:pPr>
              <w:pStyle w:val="TableParagraph"/>
              <w:spacing w:line="280" w:lineRule="exact"/>
              <w:ind w:left="59"/>
              <w:rPr>
                <w:rFonts w:ascii="Arial" w:eastAsia="Arial" w:hAnsi="Arial" w:cs="Arial"/>
                <w:sz w:val="26"/>
                <w:szCs w:val="26"/>
              </w:rPr>
            </w:pPr>
            <w:r w:rsidRPr="00814EED">
              <w:rPr>
                <w:rFonts w:ascii="Arial" w:eastAsia="PMingLiU"/>
                <w:w w:val="130"/>
                <w:sz w:val="26"/>
                <w:lang w:eastAsia="zh-TW"/>
              </w:rPr>
              <w:t>............................................2033</w:t>
            </w:r>
          </w:p>
        </w:tc>
      </w:tr>
    </w:tbl>
    <w:p w14:paraId="0BDAB43F" w14:textId="77777777" w:rsidR="00200953" w:rsidRDefault="00200953">
      <w:pPr>
        <w:spacing w:line="280" w:lineRule="exact"/>
        <w:rPr>
          <w:rFonts w:ascii="Arial" w:eastAsia="Arial" w:hAnsi="Arial" w:cs="Arial"/>
          <w:sz w:val="26"/>
          <w:szCs w:val="26"/>
        </w:rPr>
        <w:sectPr w:rsidR="00200953">
          <w:type w:val="continuous"/>
          <w:pgSz w:w="12240" w:h="15840"/>
          <w:pgMar w:top="1500" w:right="1720" w:bottom="280" w:left="1720" w:header="720" w:footer="720" w:gutter="0"/>
          <w:cols w:space="720"/>
        </w:sectPr>
      </w:pPr>
    </w:p>
    <w:p w14:paraId="60418630" w14:textId="77777777" w:rsidR="00821C05" w:rsidRPr="002D46FD" w:rsidRDefault="00814EED" w:rsidP="00821C05">
      <w:pPr>
        <w:spacing w:line="425" w:lineRule="exact"/>
        <w:ind w:right="1"/>
        <w:jc w:val="center"/>
        <w:rPr>
          <w:rFonts w:ascii="Arial Black" w:eastAsiaTheme="minorEastAsia" w:hAnsi="Arial Black" w:cs="Arial Black"/>
          <w:sz w:val="32"/>
          <w:szCs w:val="32"/>
          <w:u w:val="single"/>
          <w:lang w:eastAsia="zh-CN"/>
        </w:rPr>
      </w:pPr>
      <w:r w:rsidRPr="002D46FD">
        <w:rPr>
          <w:rFonts w:ascii="Microsoft YaHei" w:eastAsia="Microsoft YaHei" w:hAnsi="Microsoft YaHei" w:cs="Microsoft YaHei" w:hint="eastAsia"/>
          <w:b/>
          <w:w w:val="95"/>
          <w:sz w:val="32"/>
          <w:u w:val="single"/>
          <w:lang w:eastAsia="zh-TW"/>
        </w:rPr>
        <w:lastRenderedPageBreak/>
        <w:t>再等四十日！</w:t>
      </w:r>
    </w:p>
    <w:p w14:paraId="4CC5D8B5" w14:textId="77777777" w:rsidR="00200953" w:rsidRDefault="00200953">
      <w:pPr>
        <w:spacing w:before="2"/>
        <w:rPr>
          <w:rFonts w:ascii="Arial" w:eastAsia="Arial" w:hAnsi="Arial" w:cs="Arial"/>
          <w:b/>
          <w:bCs/>
          <w:sz w:val="25"/>
          <w:szCs w:val="25"/>
        </w:rPr>
      </w:pPr>
    </w:p>
    <w:p w14:paraId="5D178440" w14:textId="77777777" w:rsidR="00200953" w:rsidRDefault="00814EED">
      <w:pPr>
        <w:spacing w:before="64"/>
        <w:ind w:left="127" w:right="102"/>
        <w:jc w:val="center"/>
        <w:rPr>
          <w:rFonts w:ascii="Arial" w:eastAsia="Arial" w:hAnsi="Arial" w:cs="Arial"/>
          <w:sz w:val="28"/>
          <w:szCs w:val="28"/>
          <w:lang w:eastAsia="zh-CN"/>
        </w:rPr>
      </w:pPr>
      <w:bookmarkStart w:id="4" w:name="_TOC_250000"/>
      <w:bookmarkEnd w:id="4"/>
      <w:r>
        <w:rPr>
          <w:rFonts w:ascii="Arial" w:eastAsiaTheme="minorEastAsia" w:hint="eastAsia"/>
          <w:sz w:val="28"/>
          <w:lang w:eastAsia="zh-TW"/>
        </w:rPr>
        <w:t>附錄</w:t>
      </w:r>
      <w:r w:rsidRPr="00814EED">
        <w:rPr>
          <w:rFonts w:ascii="Arial" w:eastAsia="PMingLiU"/>
          <w:sz w:val="28"/>
          <w:lang w:eastAsia="zh-TW"/>
        </w:rPr>
        <w:t xml:space="preserve"> II</w:t>
      </w:r>
    </w:p>
    <w:p w14:paraId="6A3965B0" w14:textId="77777777" w:rsidR="00200953" w:rsidRDefault="00200953">
      <w:pPr>
        <w:spacing w:before="3"/>
        <w:rPr>
          <w:rFonts w:ascii="Arial" w:eastAsia="Arial" w:hAnsi="Arial" w:cs="Arial"/>
          <w:sz w:val="17"/>
          <w:szCs w:val="17"/>
          <w:lang w:eastAsia="zh-CN"/>
        </w:rPr>
      </w:pPr>
    </w:p>
    <w:p w14:paraId="36FEF3FE" w14:textId="77777777" w:rsidR="00200953" w:rsidRDefault="00814EED">
      <w:pPr>
        <w:pStyle w:val="BodyText"/>
        <w:spacing w:before="82"/>
        <w:ind w:left="219"/>
        <w:rPr>
          <w:rFonts w:eastAsia="SimSun"/>
          <w:lang w:eastAsia="zh-TW"/>
        </w:rPr>
      </w:pPr>
      <w:r>
        <w:rPr>
          <w:rFonts w:eastAsia="SimSun" w:hint="eastAsia"/>
          <w:lang w:eastAsia="zh-TW"/>
        </w:rPr>
        <w:t>基督頭一次降臨的時間表對比（可能）基督二次降臨的時間表</w:t>
      </w:r>
    </w:p>
    <w:p w14:paraId="6DE3360E" w14:textId="77777777" w:rsidR="00200953" w:rsidRDefault="00200953">
      <w:pPr>
        <w:spacing w:before="9"/>
        <w:rPr>
          <w:rFonts w:ascii="Arial" w:eastAsia="Arial" w:hAnsi="Arial" w:cs="Arial"/>
          <w:lang w:eastAsia="zh-TW"/>
        </w:rPr>
      </w:pPr>
    </w:p>
    <w:p w14:paraId="409DAEAC" w14:textId="77777777" w:rsidR="00821C05" w:rsidRDefault="00814EED">
      <w:pPr>
        <w:pStyle w:val="BodyText"/>
        <w:spacing w:before="78" w:line="290" w:lineRule="exact"/>
        <w:ind w:left="2032" w:right="2149" w:hanging="30"/>
        <w:jc w:val="center"/>
        <w:rPr>
          <w:rFonts w:eastAsiaTheme="minorEastAsia"/>
          <w:w w:val="99"/>
          <w:lang w:eastAsia="zh-CN"/>
        </w:rPr>
      </w:pPr>
      <w:r w:rsidRPr="00814EED">
        <w:rPr>
          <w:rFonts w:eastAsia="PMingLiU"/>
          <w:lang w:eastAsia="zh-TW"/>
        </w:rPr>
        <w:t>7</w:t>
      </w:r>
      <w:r w:rsidRPr="00814EED">
        <w:rPr>
          <w:rFonts w:eastAsia="PMingLiU"/>
          <w:spacing w:val="-8"/>
          <w:lang w:eastAsia="zh-TW"/>
        </w:rPr>
        <w:t xml:space="preserve"> </w:t>
      </w:r>
      <w:r w:rsidRPr="00814EED">
        <w:rPr>
          <w:rFonts w:eastAsia="PMingLiU"/>
          <w:lang w:eastAsia="zh-TW"/>
        </w:rPr>
        <w:t>BC</w:t>
      </w:r>
      <w:r w:rsidRPr="00814EED">
        <w:rPr>
          <w:rFonts w:eastAsia="PMingLiU"/>
          <w:spacing w:val="-7"/>
          <w:lang w:eastAsia="zh-TW"/>
        </w:rPr>
        <w:t xml:space="preserve"> </w:t>
      </w:r>
      <w:r w:rsidRPr="00814EED">
        <w:rPr>
          <w:rFonts w:eastAsia="PMingLiU"/>
          <w:lang w:eastAsia="zh-TW"/>
        </w:rPr>
        <w:t>(</w:t>
      </w:r>
      <w:r>
        <w:rPr>
          <w:rFonts w:ascii="Microsoft YaHei" w:eastAsia="Microsoft YaHei" w:hAnsi="Microsoft YaHei" w:cs="Microsoft YaHei" w:hint="eastAsia"/>
          <w:lang w:eastAsia="zh-TW"/>
        </w:rPr>
        <w:t>禧年</w:t>
      </w:r>
      <w:r w:rsidRPr="00814EED">
        <w:rPr>
          <w:rFonts w:eastAsia="PMingLiU"/>
          <w:lang w:eastAsia="zh-TW"/>
        </w:rPr>
        <w:t>)</w:t>
      </w:r>
      <w:r w:rsidRPr="00814EED">
        <w:rPr>
          <w:rFonts w:eastAsia="PMingLiU"/>
          <w:spacing w:val="-8"/>
          <w:lang w:eastAsia="zh-TW"/>
        </w:rPr>
        <w:t xml:space="preserve"> </w:t>
      </w:r>
      <w:r>
        <w:rPr>
          <w:lang w:eastAsia="zh-TW"/>
        </w:rPr>
        <w:t>…</w:t>
      </w:r>
      <w:r w:rsidRPr="00814EED">
        <w:rPr>
          <w:rFonts w:eastAsia="PMingLiU"/>
          <w:lang w:eastAsia="zh-TW"/>
        </w:rPr>
        <w:t>...</w:t>
      </w:r>
      <w:r>
        <w:rPr>
          <w:rFonts w:eastAsiaTheme="minorEastAsia"/>
          <w:lang w:eastAsia="zh-TW"/>
        </w:rPr>
        <w:t>…</w:t>
      </w:r>
      <w:r w:rsidRPr="00814EED">
        <w:rPr>
          <w:rFonts w:eastAsia="PMingLiU"/>
          <w:lang w:eastAsia="zh-TW"/>
        </w:rPr>
        <w:t>....1994</w:t>
      </w:r>
      <w:r w:rsidRPr="00814EED">
        <w:rPr>
          <w:rFonts w:eastAsia="PMingLiU"/>
          <w:spacing w:val="-20"/>
          <w:lang w:eastAsia="zh-TW"/>
        </w:rPr>
        <w:t xml:space="preserve"> </w:t>
      </w:r>
      <w:r w:rsidRPr="00814EED">
        <w:rPr>
          <w:rFonts w:eastAsia="PMingLiU"/>
          <w:lang w:eastAsia="zh-TW"/>
        </w:rPr>
        <w:t>AD</w:t>
      </w:r>
      <w:r w:rsidRPr="00814EED">
        <w:rPr>
          <w:rFonts w:eastAsia="PMingLiU"/>
          <w:spacing w:val="-7"/>
          <w:lang w:eastAsia="zh-TW"/>
        </w:rPr>
        <w:t xml:space="preserve"> </w:t>
      </w:r>
      <w:r w:rsidRPr="00814EED">
        <w:rPr>
          <w:rFonts w:eastAsia="PMingLiU"/>
          <w:lang w:eastAsia="zh-TW"/>
        </w:rPr>
        <w:t>(</w:t>
      </w:r>
      <w:r>
        <w:rPr>
          <w:rFonts w:ascii="Microsoft YaHei" w:eastAsia="Microsoft YaHei" w:hAnsi="Microsoft YaHei" w:cs="Microsoft YaHei" w:hint="eastAsia"/>
          <w:lang w:eastAsia="zh-TW"/>
        </w:rPr>
        <w:t>禧年</w:t>
      </w:r>
      <w:r w:rsidRPr="00814EED">
        <w:rPr>
          <w:rFonts w:eastAsia="PMingLiU"/>
          <w:lang w:eastAsia="zh-TW"/>
        </w:rPr>
        <w:t>)</w:t>
      </w:r>
      <w:r w:rsidRPr="00814EED">
        <w:rPr>
          <w:rFonts w:eastAsia="PMingLiU"/>
          <w:spacing w:val="-8"/>
          <w:lang w:eastAsia="zh-TW"/>
        </w:rPr>
        <w:t xml:space="preserve"> </w:t>
      </w:r>
      <w:r>
        <w:rPr>
          <w:lang w:eastAsia="zh-TW"/>
        </w:rPr>
        <w:t>…</w:t>
      </w:r>
      <w:r>
        <w:rPr>
          <w:rFonts w:eastAsiaTheme="minorEastAsia"/>
          <w:lang w:eastAsia="zh-TW"/>
        </w:rPr>
        <w:t>…</w:t>
      </w:r>
      <w:r w:rsidRPr="00814EED">
        <w:rPr>
          <w:rFonts w:eastAsia="PMingLiU"/>
          <w:lang w:eastAsia="zh-TW"/>
        </w:rPr>
        <w:t>...</w:t>
      </w:r>
      <w:proofErr w:type="gramStart"/>
      <w:r>
        <w:rPr>
          <w:rFonts w:eastAsiaTheme="minorEastAsia"/>
          <w:lang w:eastAsia="zh-TW"/>
        </w:rPr>
        <w:t>…</w:t>
      </w:r>
      <w:r w:rsidRPr="00814EED">
        <w:rPr>
          <w:rFonts w:eastAsia="PMingLiU"/>
          <w:lang w:eastAsia="zh-TW"/>
        </w:rPr>
        <w:t>..</w:t>
      </w:r>
      <w:proofErr w:type="gramEnd"/>
      <w:r w:rsidRPr="00814EED">
        <w:rPr>
          <w:rFonts w:eastAsia="PMingLiU"/>
          <w:lang w:eastAsia="zh-TW"/>
        </w:rPr>
        <w:t>year</w:t>
      </w:r>
      <w:r w:rsidRPr="00814EED">
        <w:rPr>
          <w:rFonts w:eastAsia="PMingLiU"/>
          <w:spacing w:val="-7"/>
          <w:lang w:eastAsia="zh-TW"/>
        </w:rPr>
        <w:t xml:space="preserve"> </w:t>
      </w:r>
      <w:r w:rsidRPr="00814EED">
        <w:rPr>
          <w:rFonts w:eastAsia="PMingLiU"/>
          <w:lang w:eastAsia="zh-TW"/>
        </w:rPr>
        <w:t>1</w:t>
      </w:r>
      <w:r w:rsidR="005A39B7">
        <w:rPr>
          <w:w w:val="99"/>
        </w:rPr>
        <w:t xml:space="preserve"> </w:t>
      </w:r>
    </w:p>
    <w:p w14:paraId="7C42D26C" w14:textId="77777777" w:rsidR="00200953" w:rsidRDefault="00814EED">
      <w:pPr>
        <w:pStyle w:val="BodyText"/>
        <w:spacing w:before="78" w:line="290" w:lineRule="exact"/>
        <w:ind w:left="2032" w:right="2149" w:hanging="30"/>
        <w:jc w:val="center"/>
      </w:pPr>
      <w:r w:rsidRPr="00814EED">
        <w:rPr>
          <w:rFonts w:eastAsia="PMingLiU"/>
          <w:lang w:eastAsia="zh-TW"/>
        </w:rPr>
        <w:t>6</w:t>
      </w:r>
      <w:r w:rsidRPr="00814EED">
        <w:rPr>
          <w:rFonts w:eastAsia="PMingLiU"/>
          <w:spacing w:val="-14"/>
          <w:lang w:eastAsia="zh-TW"/>
        </w:rPr>
        <w:t xml:space="preserve"> </w:t>
      </w:r>
      <w:r w:rsidRPr="00814EED">
        <w:rPr>
          <w:rFonts w:eastAsia="PMingLiU"/>
          <w:lang w:eastAsia="zh-TW"/>
        </w:rPr>
        <w:t>BC</w:t>
      </w:r>
      <w:r w:rsidRPr="00814EED">
        <w:rPr>
          <w:rFonts w:eastAsia="PMingLiU"/>
          <w:spacing w:val="-13"/>
          <w:lang w:eastAsia="zh-TW"/>
        </w:rPr>
        <w:t xml:space="preserve"> </w:t>
      </w:r>
      <w:r w:rsidRPr="00814EED">
        <w:rPr>
          <w:rFonts w:eastAsia="PMingLiU"/>
          <w:lang w:eastAsia="zh-TW"/>
        </w:rPr>
        <w:t>..........................1995</w:t>
      </w:r>
      <w:r w:rsidRPr="00814EED">
        <w:rPr>
          <w:rFonts w:eastAsia="PMingLiU"/>
          <w:spacing w:val="-26"/>
          <w:lang w:eastAsia="zh-TW"/>
        </w:rPr>
        <w:t xml:space="preserve"> </w:t>
      </w:r>
      <w:r w:rsidRPr="00814EED">
        <w:rPr>
          <w:rFonts w:eastAsia="PMingLiU"/>
          <w:lang w:eastAsia="zh-TW"/>
        </w:rPr>
        <w:t>AD</w:t>
      </w:r>
      <w:r w:rsidRPr="00814EED">
        <w:rPr>
          <w:rFonts w:eastAsia="PMingLiU"/>
          <w:spacing w:val="-13"/>
          <w:lang w:eastAsia="zh-TW"/>
        </w:rPr>
        <w:t xml:space="preserve"> </w:t>
      </w:r>
      <w:r w:rsidRPr="00814EED">
        <w:rPr>
          <w:rFonts w:eastAsia="PMingLiU"/>
          <w:lang w:eastAsia="zh-TW"/>
        </w:rPr>
        <w:t>..........................year</w:t>
      </w:r>
      <w:r w:rsidRPr="00814EED">
        <w:rPr>
          <w:rFonts w:eastAsia="PMingLiU"/>
          <w:spacing w:val="-13"/>
          <w:lang w:eastAsia="zh-TW"/>
        </w:rPr>
        <w:t xml:space="preserve"> </w:t>
      </w:r>
      <w:r w:rsidRPr="00814EED">
        <w:rPr>
          <w:rFonts w:eastAsia="PMingLiU"/>
          <w:lang w:eastAsia="zh-TW"/>
        </w:rPr>
        <w:t>2</w:t>
      </w:r>
    </w:p>
    <w:p w14:paraId="2A8F868D" w14:textId="77777777" w:rsidR="00200953" w:rsidRDefault="00814EED">
      <w:pPr>
        <w:pStyle w:val="BodyText"/>
        <w:spacing w:line="282" w:lineRule="exact"/>
        <w:ind w:left="1924" w:right="2040"/>
        <w:jc w:val="center"/>
      </w:pPr>
      <w:r w:rsidRPr="00814EED">
        <w:rPr>
          <w:rFonts w:eastAsia="PMingLiU"/>
          <w:lang w:eastAsia="zh-TW"/>
        </w:rPr>
        <w:t>5</w:t>
      </w:r>
      <w:r w:rsidRPr="00814EED">
        <w:rPr>
          <w:rFonts w:eastAsia="PMingLiU"/>
          <w:spacing w:val="-14"/>
          <w:lang w:eastAsia="zh-TW"/>
        </w:rPr>
        <w:t xml:space="preserve"> </w:t>
      </w:r>
      <w:r w:rsidRPr="00814EED">
        <w:rPr>
          <w:rFonts w:eastAsia="PMingLiU"/>
          <w:lang w:eastAsia="zh-TW"/>
        </w:rPr>
        <w:t>BC</w:t>
      </w:r>
      <w:r w:rsidRPr="00814EED">
        <w:rPr>
          <w:rFonts w:eastAsia="PMingLiU"/>
          <w:spacing w:val="-13"/>
          <w:lang w:eastAsia="zh-TW"/>
        </w:rPr>
        <w:t xml:space="preserve"> </w:t>
      </w:r>
      <w:r w:rsidRPr="00814EED">
        <w:rPr>
          <w:rFonts w:eastAsia="PMingLiU"/>
          <w:lang w:eastAsia="zh-TW"/>
        </w:rPr>
        <w:t>..........................1996</w:t>
      </w:r>
      <w:r w:rsidRPr="00814EED">
        <w:rPr>
          <w:rFonts w:eastAsia="PMingLiU"/>
          <w:spacing w:val="-26"/>
          <w:lang w:eastAsia="zh-TW"/>
        </w:rPr>
        <w:t xml:space="preserve"> </w:t>
      </w:r>
      <w:r w:rsidRPr="00814EED">
        <w:rPr>
          <w:rFonts w:eastAsia="PMingLiU"/>
          <w:lang w:eastAsia="zh-TW"/>
        </w:rPr>
        <w:t>AD</w:t>
      </w:r>
      <w:r w:rsidRPr="00814EED">
        <w:rPr>
          <w:rFonts w:eastAsia="PMingLiU"/>
          <w:spacing w:val="-13"/>
          <w:lang w:eastAsia="zh-TW"/>
        </w:rPr>
        <w:t xml:space="preserve"> </w:t>
      </w:r>
      <w:r w:rsidRPr="00814EED">
        <w:rPr>
          <w:rFonts w:eastAsia="PMingLiU"/>
          <w:lang w:eastAsia="zh-TW"/>
        </w:rPr>
        <w:t>..........................year</w:t>
      </w:r>
      <w:r w:rsidRPr="00814EED">
        <w:rPr>
          <w:rFonts w:eastAsia="PMingLiU"/>
          <w:spacing w:val="-13"/>
          <w:lang w:eastAsia="zh-TW"/>
        </w:rPr>
        <w:t xml:space="preserve"> </w:t>
      </w:r>
      <w:r w:rsidRPr="00814EED">
        <w:rPr>
          <w:rFonts w:eastAsia="PMingLiU"/>
          <w:lang w:eastAsia="zh-TW"/>
        </w:rPr>
        <w:t>3</w:t>
      </w:r>
    </w:p>
    <w:p w14:paraId="5F2998E0" w14:textId="77777777" w:rsidR="00200953" w:rsidRDefault="00814EED">
      <w:pPr>
        <w:pStyle w:val="BodyText"/>
        <w:spacing w:line="289" w:lineRule="exact"/>
        <w:ind w:left="1924" w:right="2040"/>
        <w:jc w:val="center"/>
      </w:pPr>
      <w:r w:rsidRPr="00814EED">
        <w:rPr>
          <w:rFonts w:eastAsia="PMingLiU"/>
          <w:lang w:eastAsia="zh-TW"/>
        </w:rPr>
        <w:t>4</w:t>
      </w:r>
      <w:r w:rsidRPr="00814EED">
        <w:rPr>
          <w:rFonts w:eastAsia="PMingLiU"/>
          <w:spacing w:val="-14"/>
          <w:lang w:eastAsia="zh-TW"/>
        </w:rPr>
        <w:t xml:space="preserve"> </w:t>
      </w:r>
      <w:r w:rsidRPr="00814EED">
        <w:rPr>
          <w:rFonts w:eastAsia="PMingLiU"/>
          <w:lang w:eastAsia="zh-TW"/>
        </w:rPr>
        <w:t>BC</w:t>
      </w:r>
      <w:r w:rsidRPr="00814EED">
        <w:rPr>
          <w:rFonts w:eastAsia="PMingLiU"/>
          <w:spacing w:val="-13"/>
          <w:lang w:eastAsia="zh-TW"/>
        </w:rPr>
        <w:t xml:space="preserve"> </w:t>
      </w:r>
      <w:r w:rsidRPr="00814EED">
        <w:rPr>
          <w:rFonts w:eastAsia="PMingLiU"/>
          <w:lang w:eastAsia="zh-TW"/>
        </w:rPr>
        <w:t>..........................1997</w:t>
      </w:r>
      <w:r w:rsidRPr="00814EED">
        <w:rPr>
          <w:rFonts w:eastAsia="PMingLiU"/>
          <w:spacing w:val="-26"/>
          <w:lang w:eastAsia="zh-TW"/>
        </w:rPr>
        <w:t xml:space="preserve"> </w:t>
      </w:r>
      <w:r w:rsidRPr="00814EED">
        <w:rPr>
          <w:rFonts w:eastAsia="PMingLiU"/>
          <w:lang w:eastAsia="zh-TW"/>
        </w:rPr>
        <w:t>AD</w:t>
      </w:r>
      <w:r w:rsidRPr="00814EED">
        <w:rPr>
          <w:rFonts w:eastAsia="PMingLiU"/>
          <w:spacing w:val="-13"/>
          <w:lang w:eastAsia="zh-TW"/>
        </w:rPr>
        <w:t xml:space="preserve"> </w:t>
      </w:r>
      <w:r w:rsidRPr="00814EED">
        <w:rPr>
          <w:rFonts w:eastAsia="PMingLiU"/>
          <w:lang w:eastAsia="zh-TW"/>
        </w:rPr>
        <w:t>..........................year</w:t>
      </w:r>
      <w:r w:rsidRPr="00814EED">
        <w:rPr>
          <w:rFonts w:eastAsia="PMingLiU"/>
          <w:spacing w:val="-13"/>
          <w:lang w:eastAsia="zh-TW"/>
        </w:rPr>
        <w:t xml:space="preserve"> </w:t>
      </w:r>
      <w:r w:rsidRPr="00814EED">
        <w:rPr>
          <w:rFonts w:eastAsia="PMingLiU"/>
          <w:lang w:eastAsia="zh-TW"/>
        </w:rPr>
        <w:t>4</w:t>
      </w:r>
    </w:p>
    <w:p w14:paraId="59DAB86B" w14:textId="77777777" w:rsidR="00200953" w:rsidRDefault="00814EED">
      <w:pPr>
        <w:pStyle w:val="BodyText"/>
        <w:spacing w:line="289" w:lineRule="exact"/>
        <w:ind w:left="1924" w:right="2040"/>
        <w:jc w:val="center"/>
      </w:pPr>
      <w:r w:rsidRPr="00814EED">
        <w:rPr>
          <w:rFonts w:eastAsia="PMingLiU"/>
          <w:lang w:eastAsia="zh-TW"/>
        </w:rPr>
        <w:t>3</w:t>
      </w:r>
      <w:r w:rsidRPr="00814EED">
        <w:rPr>
          <w:rFonts w:eastAsia="PMingLiU"/>
          <w:spacing w:val="-14"/>
          <w:lang w:eastAsia="zh-TW"/>
        </w:rPr>
        <w:t xml:space="preserve"> </w:t>
      </w:r>
      <w:r w:rsidRPr="00814EED">
        <w:rPr>
          <w:rFonts w:eastAsia="PMingLiU"/>
          <w:lang w:eastAsia="zh-TW"/>
        </w:rPr>
        <w:t>BC</w:t>
      </w:r>
      <w:r w:rsidRPr="00814EED">
        <w:rPr>
          <w:rFonts w:eastAsia="PMingLiU"/>
          <w:spacing w:val="-13"/>
          <w:lang w:eastAsia="zh-TW"/>
        </w:rPr>
        <w:t xml:space="preserve"> </w:t>
      </w:r>
      <w:r w:rsidRPr="00814EED">
        <w:rPr>
          <w:rFonts w:eastAsia="PMingLiU"/>
          <w:lang w:eastAsia="zh-TW"/>
        </w:rPr>
        <w:t>..........................1998</w:t>
      </w:r>
      <w:r w:rsidRPr="00814EED">
        <w:rPr>
          <w:rFonts w:eastAsia="PMingLiU"/>
          <w:spacing w:val="-26"/>
          <w:lang w:eastAsia="zh-TW"/>
        </w:rPr>
        <w:t xml:space="preserve"> </w:t>
      </w:r>
      <w:r w:rsidRPr="00814EED">
        <w:rPr>
          <w:rFonts w:eastAsia="PMingLiU"/>
          <w:lang w:eastAsia="zh-TW"/>
        </w:rPr>
        <w:t>AD</w:t>
      </w:r>
      <w:r w:rsidRPr="00814EED">
        <w:rPr>
          <w:rFonts w:eastAsia="PMingLiU"/>
          <w:spacing w:val="-13"/>
          <w:lang w:eastAsia="zh-TW"/>
        </w:rPr>
        <w:t xml:space="preserve"> </w:t>
      </w:r>
      <w:r w:rsidRPr="00814EED">
        <w:rPr>
          <w:rFonts w:eastAsia="PMingLiU"/>
          <w:lang w:eastAsia="zh-TW"/>
        </w:rPr>
        <w:t>..........................year</w:t>
      </w:r>
      <w:r w:rsidRPr="00814EED">
        <w:rPr>
          <w:rFonts w:eastAsia="PMingLiU"/>
          <w:spacing w:val="-13"/>
          <w:lang w:eastAsia="zh-TW"/>
        </w:rPr>
        <w:t xml:space="preserve"> </w:t>
      </w:r>
      <w:r w:rsidRPr="00814EED">
        <w:rPr>
          <w:rFonts w:eastAsia="PMingLiU"/>
          <w:lang w:eastAsia="zh-TW"/>
        </w:rPr>
        <w:t>5</w:t>
      </w:r>
    </w:p>
    <w:p w14:paraId="36E1C20E" w14:textId="77777777" w:rsidR="00200953" w:rsidRDefault="00814EED">
      <w:pPr>
        <w:pStyle w:val="BodyText"/>
        <w:spacing w:line="289" w:lineRule="exact"/>
        <w:ind w:left="1924" w:right="2040"/>
        <w:jc w:val="center"/>
      </w:pPr>
      <w:r w:rsidRPr="00814EED">
        <w:rPr>
          <w:rFonts w:eastAsia="PMingLiU"/>
          <w:lang w:eastAsia="zh-TW"/>
        </w:rPr>
        <w:t>2</w:t>
      </w:r>
      <w:r w:rsidRPr="00814EED">
        <w:rPr>
          <w:rFonts w:eastAsia="PMingLiU"/>
          <w:spacing w:val="-14"/>
          <w:lang w:eastAsia="zh-TW"/>
        </w:rPr>
        <w:t xml:space="preserve"> </w:t>
      </w:r>
      <w:r w:rsidRPr="00814EED">
        <w:rPr>
          <w:rFonts w:eastAsia="PMingLiU"/>
          <w:lang w:eastAsia="zh-TW"/>
        </w:rPr>
        <w:t>BC</w:t>
      </w:r>
      <w:r w:rsidRPr="00814EED">
        <w:rPr>
          <w:rFonts w:eastAsia="PMingLiU"/>
          <w:spacing w:val="-13"/>
          <w:lang w:eastAsia="zh-TW"/>
        </w:rPr>
        <w:t xml:space="preserve"> </w:t>
      </w:r>
      <w:r w:rsidRPr="00814EED">
        <w:rPr>
          <w:rFonts w:eastAsia="PMingLiU"/>
          <w:lang w:eastAsia="zh-TW"/>
        </w:rPr>
        <w:t>..........................1999</w:t>
      </w:r>
      <w:r w:rsidRPr="00814EED">
        <w:rPr>
          <w:rFonts w:eastAsia="PMingLiU"/>
          <w:spacing w:val="-26"/>
          <w:lang w:eastAsia="zh-TW"/>
        </w:rPr>
        <w:t xml:space="preserve"> </w:t>
      </w:r>
      <w:r w:rsidRPr="00814EED">
        <w:rPr>
          <w:rFonts w:eastAsia="PMingLiU"/>
          <w:lang w:eastAsia="zh-TW"/>
        </w:rPr>
        <w:t>AD</w:t>
      </w:r>
      <w:r w:rsidRPr="00814EED">
        <w:rPr>
          <w:rFonts w:eastAsia="PMingLiU"/>
          <w:spacing w:val="-13"/>
          <w:lang w:eastAsia="zh-TW"/>
        </w:rPr>
        <w:t xml:space="preserve"> </w:t>
      </w:r>
      <w:r w:rsidRPr="00814EED">
        <w:rPr>
          <w:rFonts w:eastAsia="PMingLiU"/>
          <w:lang w:eastAsia="zh-TW"/>
        </w:rPr>
        <w:t>..........................year</w:t>
      </w:r>
      <w:r w:rsidRPr="00814EED">
        <w:rPr>
          <w:rFonts w:eastAsia="PMingLiU"/>
          <w:spacing w:val="-13"/>
          <w:lang w:eastAsia="zh-TW"/>
        </w:rPr>
        <w:t xml:space="preserve"> </w:t>
      </w:r>
      <w:r w:rsidRPr="00814EED">
        <w:rPr>
          <w:rFonts w:eastAsia="PMingLiU"/>
          <w:lang w:eastAsia="zh-TW"/>
        </w:rPr>
        <w:t>6</w:t>
      </w:r>
    </w:p>
    <w:p w14:paraId="0DDE5D1E" w14:textId="77777777" w:rsidR="00200953" w:rsidRDefault="00814EED">
      <w:pPr>
        <w:pStyle w:val="BodyText"/>
        <w:spacing w:line="289" w:lineRule="exact"/>
        <w:ind w:left="1924" w:right="2040"/>
        <w:jc w:val="center"/>
      </w:pPr>
      <w:r w:rsidRPr="00814EED">
        <w:rPr>
          <w:rFonts w:eastAsia="PMingLiU"/>
          <w:lang w:eastAsia="zh-TW"/>
        </w:rPr>
        <w:t>1</w:t>
      </w:r>
      <w:r w:rsidRPr="00814EED">
        <w:rPr>
          <w:rFonts w:eastAsia="PMingLiU"/>
          <w:spacing w:val="-14"/>
          <w:lang w:eastAsia="zh-TW"/>
        </w:rPr>
        <w:t xml:space="preserve"> </w:t>
      </w:r>
      <w:r w:rsidRPr="00814EED">
        <w:rPr>
          <w:rFonts w:eastAsia="PMingLiU"/>
          <w:lang w:eastAsia="zh-TW"/>
        </w:rPr>
        <w:t>BC</w:t>
      </w:r>
      <w:r w:rsidRPr="00814EED">
        <w:rPr>
          <w:rFonts w:eastAsia="PMingLiU"/>
          <w:spacing w:val="-13"/>
          <w:lang w:eastAsia="zh-TW"/>
        </w:rPr>
        <w:t xml:space="preserve"> </w:t>
      </w:r>
      <w:r w:rsidRPr="00814EED">
        <w:rPr>
          <w:rFonts w:eastAsia="PMingLiU"/>
          <w:lang w:eastAsia="zh-TW"/>
        </w:rPr>
        <w:t>..........................2000</w:t>
      </w:r>
      <w:r w:rsidRPr="00814EED">
        <w:rPr>
          <w:rFonts w:eastAsia="PMingLiU"/>
          <w:spacing w:val="-26"/>
          <w:lang w:eastAsia="zh-TW"/>
        </w:rPr>
        <w:t xml:space="preserve"> </w:t>
      </w:r>
      <w:r w:rsidRPr="00814EED">
        <w:rPr>
          <w:rFonts w:eastAsia="PMingLiU"/>
          <w:lang w:eastAsia="zh-TW"/>
        </w:rPr>
        <w:t>AD</w:t>
      </w:r>
      <w:r w:rsidRPr="00814EED">
        <w:rPr>
          <w:rFonts w:eastAsia="PMingLiU"/>
          <w:spacing w:val="-13"/>
          <w:lang w:eastAsia="zh-TW"/>
        </w:rPr>
        <w:t xml:space="preserve"> </w:t>
      </w:r>
      <w:r w:rsidRPr="00814EED">
        <w:rPr>
          <w:rFonts w:eastAsia="PMingLiU"/>
          <w:lang w:eastAsia="zh-TW"/>
        </w:rPr>
        <w:t>..........................year</w:t>
      </w:r>
      <w:r w:rsidRPr="00814EED">
        <w:rPr>
          <w:rFonts w:eastAsia="PMingLiU"/>
          <w:spacing w:val="-13"/>
          <w:lang w:eastAsia="zh-TW"/>
        </w:rPr>
        <w:t xml:space="preserve"> </w:t>
      </w:r>
      <w:r w:rsidRPr="00814EED">
        <w:rPr>
          <w:rFonts w:eastAsia="PMingLiU"/>
          <w:lang w:eastAsia="zh-TW"/>
        </w:rPr>
        <w:t>7</w:t>
      </w:r>
    </w:p>
    <w:p w14:paraId="26A70D0F" w14:textId="77777777" w:rsidR="00200953" w:rsidRDefault="00814EED">
      <w:pPr>
        <w:pStyle w:val="BodyText"/>
        <w:spacing w:line="289" w:lineRule="exact"/>
        <w:ind w:left="1910" w:right="2040"/>
        <w:jc w:val="center"/>
      </w:pPr>
      <w:r w:rsidRPr="00814EED">
        <w:rPr>
          <w:rFonts w:eastAsia="PMingLiU"/>
          <w:lang w:eastAsia="zh-TW"/>
        </w:rPr>
        <w:t>1</w:t>
      </w:r>
      <w:r w:rsidRPr="00814EED">
        <w:rPr>
          <w:rFonts w:eastAsia="PMingLiU"/>
          <w:spacing w:val="-26"/>
          <w:lang w:eastAsia="zh-TW"/>
        </w:rPr>
        <w:t xml:space="preserve"> </w:t>
      </w:r>
      <w:r w:rsidRPr="00814EED">
        <w:rPr>
          <w:rFonts w:eastAsia="PMingLiU"/>
          <w:lang w:eastAsia="zh-TW"/>
        </w:rPr>
        <w:t>AD</w:t>
      </w:r>
      <w:r w:rsidRPr="00814EED">
        <w:rPr>
          <w:rFonts w:eastAsia="PMingLiU"/>
          <w:spacing w:val="-13"/>
          <w:lang w:eastAsia="zh-TW"/>
        </w:rPr>
        <w:t xml:space="preserve"> </w:t>
      </w:r>
      <w:r w:rsidRPr="00814EED">
        <w:rPr>
          <w:rFonts w:eastAsia="PMingLiU"/>
          <w:lang w:eastAsia="zh-TW"/>
        </w:rPr>
        <w:t>..........................2001</w:t>
      </w:r>
      <w:r w:rsidRPr="00814EED">
        <w:rPr>
          <w:rFonts w:eastAsia="PMingLiU"/>
          <w:spacing w:val="-27"/>
          <w:lang w:eastAsia="zh-TW"/>
        </w:rPr>
        <w:t xml:space="preserve"> </w:t>
      </w:r>
      <w:r w:rsidRPr="00814EED">
        <w:rPr>
          <w:rFonts w:eastAsia="PMingLiU"/>
          <w:lang w:eastAsia="zh-TW"/>
        </w:rPr>
        <w:t>AD</w:t>
      </w:r>
      <w:r w:rsidRPr="00814EED">
        <w:rPr>
          <w:rFonts w:eastAsia="PMingLiU"/>
          <w:spacing w:val="-13"/>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8</w:t>
      </w:r>
    </w:p>
    <w:p w14:paraId="71ACC506" w14:textId="77777777" w:rsidR="00200953" w:rsidRDefault="00814EED">
      <w:pPr>
        <w:pStyle w:val="BodyText"/>
        <w:spacing w:line="289" w:lineRule="exact"/>
        <w:ind w:left="1910" w:right="2040"/>
        <w:jc w:val="center"/>
      </w:pPr>
      <w:r w:rsidRPr="00814EED">
        <w:rPr>
          <w:rFonts w:eastAsia="PMingLiU"/>
          <w:lang w:eastAsia="zh-TW"/>
        </w:rPr>
        <w:t>2</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3"/>
          <w:lang w:eastAsia="zh-TW"/>
        </w:rPr>
        <w:t xml:space="preserve"> </w:t>
      </w:r>
      <w:r w:rsidRPr="00814EED">
        <w:rPr>
          <w:rFonts w:eastAsia="PMingLiU"/>
          <w:lang w:eastAsia="zh-TW"/>
        </w:rPr>
        <w:t>..........................2002</w:t>
      </w:r>
      <w:r w:rsidRPr="00814EED">
        <w:rPr>
          <w:rFonts w:eastAsia="PMingLiU"/>
          <w:spacing w:val="-27"/>
          <w:lang w:eastAsia="zh-TW"/>
        </w:rPr>
        <w:t xml:space="preserve"> </w:t>
      </w:r>
      <w:r w:rsidRPr="00814EED">
        <w:rPr>
          <w:rFonts w:eastAsia="PMingLiU"/>
          <w:lang w:eastAsia="zh-TW"/>
        </w:rPr>
        <w:t>AD</w:t>
      </w:r>
      <w:r w:rsidRPr="00814EED">
        <w:rPr>
          <w:rFonts w:eastAsia="PMingLiU"/>
          <w:spacing w:val="-13"/>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9</w:t>
      </w:r>
    </w:p>
    <w:p w14:paraId="0C0F6973" w14:textId="77777777" w:rsidR="00200953" w:rsidRDefault="00814EED">
      <w:pPr>
        <w:pStyle w:val="BodyText"/>
        <w:spacing w:line="289" w:lineRule="exact"/>
        <w:ind w:left="127" w:right="116"/>
        <w:jc w:val="center"/>
      </w:pPr>
      <w:r w:rsidRPr="00814EED">
        <w:rPr>
          <w:rFonts w:eastAsia="PMingLiU"/>
          <w:lang w:eastAsia="zh-TW"/>
        </w:rPr>
        <w:t>3</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..........................2003</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10</w:t>
      </w:r>
    </w:p>
    <w:p w14:paraId="464D1467" w14:textId="77777777" w:rsidR="00200953" w:rsidRDefault="00814EED">
      <w:pPr>
        <w:pStyle w:val="BodyText"/>
        <w:spacing w:line="289" w:lineRule="exact"/>
        <w:ind w:left="2032" w:right="2039"/>
        <w:jc w:val="center"/>
      </w:pPr>
      <w:r w:rsidRPr="00814EED">
        <w:rPr>
          <w:rFonts w:eastAsia="PMingLiU"/>
          <w:lang w:eastAsia="zh-TW"/>
        </w:rPr>
        <w:t>4</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3"/>
          <w:lang w:eastAsia="zh-TW"/>
        </w:rPr>
        <w:t xml:space="preserve"> </w:t>
      </w:r>
      <w:r w:rsidRPr="00814EED">
        <w:rPr>
          <w:rFonts w:eastAsia="PMingLiU"/>
          <w:lang w:eastAsia="zh-TW"/>
        </w:rPr>
        <w:t>..........................2004</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3"/>
          <w:lang w:eastAsia="zh-TW"/>
        </w:rPr>
        <w:t xml:space="preserve"> </w:t>
      </w:r>
      <w:r w:rsidRPr="00814EED">
        <w:rPr>
          <w:rFonts w:eastAsia="PMingLiU"/>
          <w:spacing w:val="-12"/>
          <w:lang w:eastAsia="zh-TW"/>
        </w:rPr>
        <w:t>11</w:t>
      </w:r>
    </w:p>
    <w:p w14:paraId="16149308" w14:textId="77777777" w:rsidR="00200953" w:rsidRDefault="00814EED">
      <w:pPr>
        <w:pStyle w:val="BodyText"/>
        <w:spacing w:line="289" w:lineRule="exact"/>
        <w:ind w:left="127" w:right="116"/>
        <w:jc w:val="center"/>
      </w:pPr>
      <w:r w:rsidRPr="00814EED">
        <w:rPr>
          <w:rFonts w:eastAsia="PMingLiU"/>
          <w:lang w:eastAsia="zh-TW"/>
        </w:rPr>
        <w:t>5</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..........................2005</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12</w:t>
      </w:r>
    </w:p>
    <w:p w14:paraId="2E5944B1" w14:textId="77777777" w:rsidR="00200953" w:rsidRDefault="00814EED">
      <w:pPr>
        <w:pStyle w:val="BodyText"/>
        <w:spacing w:line="289" w:lineRule="exact"/>
        <w:ind w:left="127" w:right="116"/>
        <w:jc w:val="center"/>
      </w:pPr>
      <w:r w:rsidRPr="00814EED">
        <w:rPr>
          <w:rFonts w:eastAsia="PMingLiU"/>
          <w:lang w:eastAsia="zh-TW"/>
        </w:rPr>
        <w:t>6</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..........................2006</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13</w:t>
      </w:r>
    </w:p>
    <w:p w14:paraId="31AD0947" w14:textId="77777777" w:rsidR="00200953" w:rsidRDefault="00814EED">
      <w:pPr>
        <w:pStyle w:val="BodyText"/>
        <w:spacing w:line="289" w:lineRule="exact"/>
        <w:ind w:left="127" w:right="116"/>
        <w:jc w:val="center"/>
      </w:pPr>
      <w:r w:rsidRPr="00814EED">
        <w:rPr>
          <w:rFonts w:eastAsia="PMingLiU"/>
          <w:lang w:eastAsia="zh-TW"/>
        </w:rPr>
        <w:t>7</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..........................2007</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14</w:t>
      </w:r>
    </w:p>
    <w:p w14:paraId="5649AD80" w14:textId="77777777" w:rsidR="00200953" w:rsidRDefault="00814EED">
      <w:pPr>
        <w:pStyle w:val="BodyText"/>
        <w:spacing w:line="289" w:lineRule="exact"/>
        <w:ind w:left="127" w:right="116"/>
        <w:jc w:val="center"/>
      </w:pPr>
      <w:r w:rsidRPr="00814EED">
        <w:rPr>
          <w:rFonts w:eastAsia="PMingLiU"/>
          <w:lang w:eastAsia="zh-TW"/>
        </w:rPr>
        <w:t>8</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..........................2008</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15</w:t>
      </w:r>
    </w:p>
    <w:p w14:paraId="6391F6FE" w14:textId="77777777" w:rsidR="00200953" w:rsidRDefault="00814EED">
      <w:pPr>
        <w:pStyle w:val="BodyText"/>
        <w:spacing w:line="289" w:lineRule="exact"/>
        <w:ind w:left="127" w:right="116"/>
        <w:jc w:val="center"/>
      </w:pPr>
      <w:r w:rsidRPr="00814EED">
        <w:rPr>
          <w:rFonts w:eastAsia="PMingLiU"/>
          <w:lang w:eastAsia="zh-TW"/>
        </w:rPr>
        <w:t>9</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..........................2009</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16</w:t>
      </w:r>
    </w:p>
    <w:p w14:paraId="71BD52E6" w14:textId="77777777" w:rsidR="00200953" w:rsidRDefault="00814EED">
      <w:pPr>
        <w:pStyle w:val="BodyText"/>
        <w:spacing w:line="289" w:lineRule="exact"/>
        <w:ind w:left="127" w:right="116"/>
        <w:jc w:val="center"/>
      </w:pPr>
      <w:r w:rsidRPr="00814EED">
        <w:rPr>
          <w:rFonts w:eastAsia="PMingLiU"/>
          <w:lang w:eastAsia="zh-TW"/>
        </w:rPr>
        <w:t>10</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........................2010</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17</w:t>
      </w:r>
    </w:p>
    <w:p w14:paraId="07223F96" w14:textId="77777777" w:rsidR="00200953" w:rsidRDefault="00814EED">
      <w:pPr>
        <w:pStyle w:val="BodyText"/>
        <w:spacing w:line="289" w:lineRule="exact"/>
        <w:ind w:left="2015" w:right="2040"/>
        <w:jc w:val="center"/>
      </w:pPr>
      <w:r w:rsidRPr="00814EED">
        <w:rPr>
          <w:rFonts w:eastAsia="PMingLiU"/>
          <w:spacing w:val="-11"/>
          <w:lang w:eastAsia="zh-TW"/>
        </w:rPr>
        <w:t>11</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3"/>
          <w:lang w:eastAsia="zh-TW"/>
        </w:rPr>
        <w:t xml:space="preserve"> </w:t>
      </w:r>
      <w:r w:rsidRPr="00814EED">
        <w:rPr>
          <w:rFonts w:eastAsia="PMingLiU"/>
          <w:spacing w:val="-1"/>
          <w:lang w:eastAsia="zh-TW"/>
        </w:rPr>
        <w:t>.........................2011</w:t>
      </w:r>
      <w:r w:rsidRPr="00814EED">
        <w:rPr>
          <w:rFonts w:eastAsia="PMingLiU"/>
          <w:spacing w:val="-25"/>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3"/>
          <w:lang w:eastAsia="zh-TW"/>
        </w:rPr>
        <w:t xml:space="preserve"> </w:t>
      </w:r>
      <w:r w:rsidRPr="00814EED">
        <w:rPr>
          <w:rFonts w:eastAsia="PMingLiU"/>
          <w:lang w:eastAsia="zh-TW"/>
        </w:rPr>
        <w:t>18</w:t>
      </w:r>
    </w:p>
    <w:p w14:paraId="47EE250C" w14:textId="77777777" w:rsidR="00200953" w:rsidRDefault="00814EED">
      <w:pPr>
        <w:pStyle w:val="BodyText"/>
        <w:spacing w:line="289" w:lineRule="exact"/>
        <w:ind w:left="127" w:right="116"/>
        <w:jc w:val="center"/>
      </w:pPr>
      <w:r w:rsidRPr="00814EED">
        <w:rPr>
          <w:rFonts w:eastAsia="PMingLiU"/>
          <w:lang w:eastAsia="zh-TW"/>
        </w:rPr>
        <w:t>12</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.........................2012</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19</w:t>
      </w:r>
    </w:p>
    <w:p w14:paraId="1610291C" w14:textId="77777777" w:rsidR="00200953" w:rsidRDefault="00814EED">
      <w:pPr>
        <w:pStyle w:val="BodyText"/>
        <w:spacing w:line="289" w:lineRule="exact"/>
        <w:ind w:left="127" w:right="116"/>
        <w:jc w:val="center"/>
      </w:pPr>
      <w:r w:rsidRPr="00814EED">
        <w:rPr>
          <w:rFonts w:eastAsia="PMingLiU"/>
          <w:lang w:eastAsia="zh-TW"/>
        </w:rPr>
        <w:t>13</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.........................2013</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20</w:t>
      </w:r>
    </w:p>
    <w:p w14:paraId="0505D24B" w14:textId="77777777" w:rsidR="00200953" w:rsidRDefault="00814EED">
      <w:pPr>
        <w:pStyle w:val="BodyText"/>
        <w:spacing w:line="289" w:lineRule="exact"/>
        <w:ind w:left="127" w:right="116"/>
        <w:jc w:val="center"/>
      </w:pPr>
      <w:r w:rsidRPr="00814EED">
        <w:rPr>
          <w:rFonts w:eastAsia="PMingLiU"/>
          <w:lang w:eastAsia="zh-TW"/>
        </w:rPr>
        <w:t>14</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.........................2014</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21</w:t>
      </w:r>
    </w:p>
    <w:p w14:paraId="4B6146C9" w14:textId="77777777" w:rsidR="00200953" w:rsidRDefault="00814EED">
      <w:pPr>
        <w:pStyle w:val="BodyText"/>
        <w:spacing w:line="289" w:lineRule="exact"/>
        <w:ind w:left="127" w:right="116"/>
        <w:jc w:val="center"/>
      </w:pPr>
      <w:r w:rsidRPr="00814EED">
        <w:rPr>
          <w:rFonts w:eastAsia="PMingLiU"/>
          <w:lang w:eastAsia="zh-TW"/>
        </w:rPr>
        <w:t>15</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.........................2015</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22</w:t>
      </w:r>
    </w:p>
    <w:p w14:paraId="6DE5680E" w14:textId="77777777" w:rsidR="00200953" w:rsidRDefault="00814EED">
      <w:pPr>
        <w:pStyle w:val="BodyText"/>
        <w:spacing w:line="289" w:lineRule="exact"/>
        <w:ind w:left="127" w:right="116"/>
        <w:jc w:val="center"/>
      </w:pPr>
      <w:r w:rsidRPr="00814EED">
        <w:rPr>
          <w:rFonts w:eastAsia="PMingLiU"/>
          <w:lang w:eastAsia="zh-TW"/>
        </w:rPr>
        <w:t>16</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.........................2016</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23</w:t>
      </w:r>
    </w:p>
    <w:p w14:paraId="14D5D587" w14:textId="77777777" w:rsidR="00200953" w:rsidRDefault="00814EED">
      <w:pPr>
        <w:pStyle w:val="BodyText"/>
        <w:spacing w:line="289" w:lineRule="exact"/>
        <w:ind w:left="127" w:right="116"/>
        <w:jc w:val="center"/>
      </w:pPr>
      <w:r w:rsidRPr="00814EED">
        <w:rPr>
          <w:rFonts w:eastAsia="PMingLiU"/>
          <w:lang w:eastAsia="zh-TW"/>
        </w:rPr>
        <w:t>17</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.........................2017</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24</w:t>
      </w:r>
    </w:p>
    <w:p w14:paraId="6A6D5A02" w14:textId="77777777" w:rsidR="00200953" w:rsidRDefault="00814EED">
      <w:pPr>
        <w:pStyle w:val="BodyText"/>
        <w:spacing w:line="289" w:lineRule="exact"/>
        <w:ind w:left="127" w:right="116"/>
        <w:jc w:val="center"/>
      </w:pPr>
      <w:r w:rsidRPr="00814EED">
        <w:rPr>
          <w:rFonts w:eastAsia="PMingLiU"/>
          <w:lang w:eastAsia="zh-TW"/>
        </w:rPr>
        <w:t>18</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.........................2018</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25</w:t>
      </w:r>
    </w:p>
    <w:p w14:paraId="0022E0E3" w14:textId="77777777" w:rsidR="00200953" w:rsidRDefault="00814EED">
      <w:pPr>
        <w:pStyle w:val="BodyText"/>
        <w:spacing w:line="289" w:lineRule="exact"/>
        <w:ind w:left="127" w:right="116"/>
        <w:jc w:val="center"/>
      </w:pPr>
      <w:r w:rsidRPr="00814EED">
        <w:rPr>
          <w:rFonts w:eastAsia="PMingLiU"/>
          <w:lang w:eastAsia="zh-TW"/>
        </w:rPr>
        <w:t>19</w:t>
      </w:r>
      <w:r w:rsidRPr="00814EED">
        <w:rPr>
          <w:rFonts w:eastAsia="PMingLiU"/>
          <w:spacing w:val="-24"/>
          <w:lang w:eastAsia="zh-TW"/>
        </w:rPr>
        <w:t xml:space="preserve"> </w:t>
      </w:r>
      <w:proofErr w:type="gramStart"/>
      <w:r w:rsidRPr="00814EED">
        <w:rPr>
          <w:rFonts w:eastAsia="PMingLiU"/>
          <w:lang w:eastAsia="zh-TW"/>
        </w:rPr>
        <w:t>AD</w:t>
      </w:r>
      <w:proofErr w:type="gramEnd"/>
      <w:r w:rsidRPr="00814EED">
        <w:rPr>
          <w:rFonts w:eastAsia="PMingLiU"/>
          <w:spacing w:val="50"/>
          <w:lang w:eastAsia="zh-TW"/>
        </w:rPr>
        <w:t xml:space="preserve"> </w:t>
      </w:r>
      <w:r w:rsidRPr="00814EED">
        <w:rPr>
          <w:rFonts w:eastAsia="PMingLiU"/>
          <w:lang w:eastAsia="zh-TW"/>
        </w:rPr>
        <w:t>........................2019</w:t>
      </w:r>
      <w:r w:rsidRPr="00814EED">
        <w:rPr>
          <w:rFonts w:eastAsia="PMingLiU"/>
          <w:spacing w:val="-24"/>
          <w:lang w:eastAsia="zh-TW"/>
        </w:rPr>
        <w:t xml:space="preserve"> </w:t>
      </w:r>
      <w:r w:rsidRPr="00814EED">
        <w:rPr>
          <w:rFonts w:eastAsia="PMingLiU"/>
          <w:lang w:eastAsia="zh-TW"/>
        </w:rPr>
        <w:t>AD</w:t>
      </w:r>
      <w:r w:rsidRPr="00814EED">
        <w:rPr>
          <w:rFonts w:eastAsia="PMingLiU"/>
          <w:spacing w:val="-12"/>
          <w:lang w:eastAsia="zh-TW"/>
        </w:rPr>
        <w:t xml:space="preserve"> </w:t>
      </w:r>
      <w:r w:rsidRPr="00814EED">
        <w:rPr>
          <w:rFonts w:eastAsia="PMingLiU"/>
          <w:lang w:eastAsia="zh-TW"/>
        </w:rPr>
        <w:t>.........................year</w:t>
      </w:r>
      <w:r w:rsidRPr="00814EED">
        <w:rPr>
          <w:rFonts w:eastAsia="PMingLiU"/>
          <w:spacing w:val="-11"/>
          <w:lang w:eastAsia="zh-TW"/>
        </w:rPr>
        <w:t xml:space="preserve"> </w:t>
      </w:r>
      <w:r w:rsidRPr="00814EED">
        <w:rPr>
          <w:rFonts w:eastAsia="PMingLiU"/>
          <w:lang w:eastAsia="zh-TW"/>
        </w:rPr>
        <w:t>26</w:t>
      </w:r>
    </w:p>
    <w:p w14:paraId="551A15FE" w14:textId="77777777" w:rsidR="00200953" w:rsidRDefault="00814EED">
      <w:pPr>
        <w:pStyle w:val="BodyText"/>
        <w:spacing w:line="289" w:lineRule="exact"/>
        <w:ind w:left="127" w:right="116"/>
        <w:jc w:val="center"/>
      </w:pPr>
      <w:r w:rsidRPr="00814EED">
        <w:rPr>
          <w:rFonts w:eastAsia="PMingLiU"/>
          <w:lang w:eastAsia="zh-TW"/>
        </w:rPr>
        <w:t>20</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.........................2020</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27</w:t>
      </w:r>
    </w:p>
    <w:p w14:paraId="64CA8D96" w14:textId="77777777" w:rsidR="00200953" w:rsidRDefault="00814EED">
      <w:pPr>
        <w:pStyle w:val="BodyText"/>
        <w:spacing w:line="289" w:lineRule="exact"/>
        <w:ind w:left="127" w:right="116"/>
        <w:jc w:val="center"/>
      </w:pPr>
      <w:r w:rsidRPr="00814EED">
        <w:rPr>
          <w:rFonts w:eastAsia="PMingLiU"/>
          <w:lang w:eastAsia="zh-TW"/>
        </w:rPr>
        <w:t>21</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.........................2021</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28</w:t>
      </w:r>
    </w:p>
    <w:p w14:paraId="49A69353" w14:textId="77777777" w:rsidR="00200953" w:rsidRDefault="00814EED">
      <w:pPr>
        <w:pStyle w:val="BodyText"/>
        <w:spacing w:line="289" w:lineRule="exact"/>
        <w:ind w:left="127" w:right="116"/>
        <w:jc w:val="center"/>
      </w:pPr>
      <w:r w:rsidRPr="00814EED">
        <w:rPr>
          <w:rFonts w:eastAsia="PMingLiU"/>
          <w:lang w:eastAsia="zh-TW"/>
        </w:rPr>
        <w:t>22</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.........................2022</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29</w:t>
      </w:r>
    </w:p>
    <w:p w14:paraId="166EBD35" w14:textId="77777777" w:rsidR="00200953" w:rsidRDefault="00814EED">
      <w:pPr>
        <w:pStyle w:val="BodyText"/>
        <w:spacing w:line="289" w:lineRule="exact"/>
        <w:ind w:left="127" w:right="116"/>
        <w:jc w:val="center"/>
      </w:pPr>
      <w:r w:rsidRPr="00814EED">
        <w:rPr>
          <w:rFonts w:eastAsia="PMingLiU"/>
          <w:lang w:eastAsia="zh-TW"/>
        </w:rPr>
        <w:t>23</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.........................2023</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30</w:t>
      </w:r>
    </w:p>
    <w:p w14:paraId="315D5CDE" w14:textId="77777777" w:rsidR="00200953" w:rsidRDefault="00814EED">
      <w:pPr>
        <w:pStyle w:val="BodyText"/>
        <w:spacing w:line="289" w:lineRule="exact"/>
        <w:ind w:left="127" w:right="116"/>
        <w:jc w:val="center"/>
      </w:pPr>
      <w:r w:rsidRPr="00814EED">
        <w:rPr>
          <w:rFonts w:eastAsia="PMingLiU"/>
          <w:lang w:eastAsia="zh-TW"/>
        </w:rPr>
        <w:t>24</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.........................2024</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31</w:t>
      </w:r>
    </w:p>
    <w:p w14:paraId="65C0767B" w14:textId="77777777" w:rsidR="00200953" w:rsidRDefault="00814EED">
      <w:pPr>
        <w:pStyle w:val="BodyText"/>
        <w:spacing w:line="289" w:lineRule="exact"/>
        <w:ind w:left="127" w:right="116"/>
        <w:jc w:val="center"/>
      </w:pPr>
      <w:r w:rsidRPr="00814EED">
        <w:rPr>
          <w:rFonts w:eastAsia="PMingLiU"/>
          <w:lang w:eastAsia="zh-TW"/>
        </w:rPr>
        <w:t>25</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.........................2025</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32</w:t>
      </w:r>
    </w:p>
    <w:p w14:paraId="238E319D" w14:textId="77777777" w:rsidR="00200953" w:rsidRDefault="00814EED">
      <w:pPr>
        <w:pStyle w:val="BodyText"/>
        <w:spacing w:line="289" w:lineRule="exact"/>
        <w:ind w:left="127" w:right="116"/>
        <w:jc w:val="center"/>
      </w:pPr>
      <w:r w:rsidRPr="00814EED">
        <w:rPr>
          <w:rFonts w:eastAsia="PMingLiU"/>
          <w:lang w:eastAsia="zh-TW"/>
        </w:rPr>
        <w:t>26</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.........................2026</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33</w:t>
      </w:r>
    </w:p>
    <w:p w14:paraId="21122137" w14:textId="77777777" w:rsidR="00200953" w:rsidRDefault="00814EED">
      <w:pPr>
        <w:pStyle w:val="BodyText"/>
        <w:spacing w:line="289" w:lineRule="exact"/>
        <w:ind w:left="127" w:right="116"/>
        <w:jc w:val="center"/>
      </w:pPr>
      <w:r w:rsidRPr="00814EED">
        <w:rPr>
          <w:rFonts w:eastAsia="PMingLiU"/>
          <w:lang w:eastAsia="zh-TW"/>
        </w:rPr>
        <w:t>27</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.........................2027</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34</w:t>
      </w:r>
    </w:p>
    <w:p w14:paraId="4F90F1E7" w14:textId="77777777" w:rsidR="00200953" w:rsidRDefault="00814EED">
      <w:pPr>
        <w:pStyle w:val="BodyText"/>
        <w:spacing w:line="289" w:lineRule="exact"/>
        <w:ind w:left="127" w:right="116"/>
        <w:jc w:val="center"/>
      </w:pPr>
      <w:r w:rsidRPr="00814EED">
        <w:rPr>
          <w:rFonts w:eastAsia="PMingLiU"/>
          <w:lang w:eastAsia="zh-TW"/>
        </w:rPr>
        <w:t>28</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.........................2028</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35</w:t>
      </w:r>
    </w:p>
    <w:p w14:paraId="069D0A3B" w14:textId="77777777" w:rsidR="00200953" w:rsidRDefault="00814EED">
      <w:pPr>
        <w:pStyle w:val="BodyText"/>
        <w:spacing w:line="289" w:lineRule="exact"/>
        <w:ind w:left="127" w:right="116"/>
        <w:jc w:val="center"/>
      </w:pPr>
      <w:r w:rsidRPr="00814EED">
        <w:rPr>
          <w:rFonts w:eastAsia="PMingLiU"/>
          <w:lang w:eastAsia="zh-TW"/>
        </w:rPr>
        <w:t>29</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.........................2029</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36</w:t>
      </w:r>
    </w:p>
    <w:p w14:paraId="519E2EB5" w14:textId="77777777" w:rsidR="00200953" w:rsidRDefault="00814EED">
      <w:pPr>
        <w:pStyle w:val="BodyText"/>
        <w:spacing w:line="289" w:lineRule="exact"/>
        <w:ind w:left="127" w:right="116"/>
        <w:jc w:val="center"/>
      </w:pPr>
      <w:r w:rsidRPr="00814EED">
        <w:rPr>
          <w:rFonts w:eastAsia="PMingLiU"/>
          <w:lang w:eastAsia="zh-TW"/>
        </w:rPr>
        <w:t>30</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.........................2030</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37</w:t>
      </w:r>
    </w:p>
    <w:p w14:paraId="3C72B537" w14:textId="77777777" w:rsidR="00200953" w:rsidRDefault="00814EED">
      <w:pPr>
        <w:pStyle w:val="BodyText"/>
        <w:spacing w:line="289" w:lineRule="exact"/>
        <w:ind w:left="127" w:right="116"/>
        <w:jc w:val="center"/>
      </w:pPr>
      <w:r w:rsidRPr="00814EED">
        <w:rPr>
          <w:rFonts w:eastAsia="PMingLiU"/>
          <w:lang w:eastAsia="zh-TW"/>
        </w:rPr>
        <w:t>31</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.........................2031</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38</w:t>
      </w:r>
    </w:p>
    <w:p w14:paraId="179EC232" w14:textId="77777777" w:rsidR="00200953" w:rsidRDefault="00814EED">
      <w:pPr>
        <w:pStyle w:val="BodyText"/>
        <w:spacing w:line="289" w:lineRule="exact"/>
        <w:ind w:left="127" w:right="116"/>
        <w:jc w:val="center"/>
      </w:pPr>
      <w:r w:rsidRPr="00814EED">
        <w:rPr>
          <w:rFonts w:eastAsia="PMingLiU"/>
          <w:lang w:eastAsia="zh-TW"/>
        </w:rPr>
        <w:t>32</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.........................2032</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39</w:t>
      </w:r>
    </w:p>
    <w:p w14:paraId="408CA905" w14:textId="77777777" w:rsidR="00200953" w:rsidRDefault="00814EED">
      <w:pPr>
        <w:pStyle w:val="BodyText"/>
        <w:spacing w:line="294" w:lineRule="exact"/>
        <w:ind w:left="127" w:right="116"/>
        <w:jc w:val="center"/>
      </w:pPr>
      <w:r w:rsidRPr="00814EED">
        <w:rPr>
          <w:rFonts w:eastAsia="PMingLiU"/>
          <w:lang w:eastAsia="zh-TW"/>
        </w:rPr>
        <w:t>33</w:t>
      </w:r>
      <w:r w:rsidRPr="00814EED">
        <w:rPr>
          <w:rFonts w:eastAsia="PMingLiU"/>
          <w:spacing w:val="-26"/>
          <w:lang w:eastAsia="zh-TW"/>
        </w:rPr>
        <w:t xml:space="preserve"> </w:t>
      </w:r>
      <w:proofErr w:type="gramStart"/>
      <w:r w:rsidRPr="00814EED">
        <w:rPr>
          <w:rFonts w:eastAsia="PMingLiU"/>
          <w:lang w:eastAsia="zh-TW"/>
        </w:rPr>
        <w:t>AD</w:t>
      </w:r>
      <w:proofErr w:type="gramEnd"/>
      <w:r w:rsidRPr="00814EED">
        <w:rPr>
          <w:rFonts w:eastAsia="PMingLiU"/>
          <w:spacing w:val="-14"/>
          <w:lang w:eastAsia="zh-TW"/>
        </w:rPr>
        <w:t xml:space="preserve"> </w:t>
      </w:r>
      <w:r w:rsidRPr="00814EED">
        <w:rPr>
          <w:rFonts w:eastAsia="PMingLiU"/>
          <w:lang w:eastAsia="zh-TW"/>
        </w:rPr>
        <w:t>.........................2033</w:t>
      </w:r>
      <w:r w:rsidRPr="00814EED">
        <w:rPr>
          <w:rFonts w:eastAsia="PMingLiU"/>
          <w:spacing w:val="-26"/>
          <w:lang w:eastAsia="zh-TW"/>
        </w:rPr>
        <w:t xml:space="preserve"> </w:t>
      </w:r>
      <w:r w:rsidRPr="00814EED">
        <w:rPr>
          <w:rFonts w:eastAsia="PMingLiU"/>
          <w:lang w:eastAsia="zh-TW"/>
        </w:rPr>
        <w:t>AD</w:t>
      </w:r>
      <w:r w:rsidRPr="00814EED">
        <w:rPr>
          <w:rFonts w:eastAsia="PMingLiU"/>
          <w:spacing w:val="-14"/>
          <w:lang w:eastAsia="zh-TW"/>
        </w:rPr>
        <w:t xml:space="preserve"> </w:t>
      </w:r>
      <w:r w:rsidRPr="00814EED">
        <w:rPr>
          <w:rFonts w:eastAsia="PMingLiU"/>
          <w:lang w:eastAsia="zh-TW"/>
        </w:rPr>
        <w:t>.........................year</w:t>
      </w:r>
      <w:r w:rsidRPr="00814EED">
        <w:rPr>
          <w:rFonts w:eastAsia="PMingLiU"/>
          <w:spacing w:val="-14"/>
          <w:lang w:eastAsia="zh-TW"/>
        </w:rPr>
        <w:t xml:space="preserve"> </w:t>
      </w:r>
      <w:r w:rsidRPr="00814EED">
        <w:rPr>
          <w:rFonts w:eastAsia="PMingLiU"/>
          <w:lang w:eastAsia="zh-TW"/>
        </w:rPr>
        <w:t>40</w:t>
      </w:r>
    </w:p>
    <w:p w14:paraId="6F3CE8C6" w14:textId="77777777" w:rsidR="00200953" w:rsidRDefault="00814EED">
      <w:pPr>
        <w:pStyle w:val="BodyText"/>
        <w:spacing w:before="226"/>
        <w:ind w:left="127" w:right="116"/>
        <w:jc w:val="center"/>
        <w:rPr>
          <w:lang w:eastAsia="zh-CN"/>
        </w:rPr>
      </w:pPr>
      <w:r>
        <w:rPr>
          <w:rFonts w:eastAsiaTheme="minorEastAsia" w:hint="eastAsia"/>
          <w:spacing w:val="-30"/>
          <w:lang w:eastAsia="zh-TW"/>
        </w:rPr>
        <w:t>總共</w:t>
      </w:r>
      <w:r w:rsidRPr="00814EED">
        <w:rPr>
          <w:rFonts w:eastAsia="PMingLiU"/>
          <w:lang w:eastAsia="zh-TW"/>
        </w:rPr>
        <w:t>:</w:t>
      </w:r>
      <w:r w:rsidRPr="00814EED">
        <w:rPr>
          <w:rFonts w:eastAsia="PMingLiU"/>
          <w:spacing w:val="-8"/>
          <w:lang w:eastAsia="zh-TW"/>
        </w:rPr>
        <w:t xml:space="preserve"> </w:t>
      </w:r>
      <w:r>
        <w:rPr>
          <w:rFonts w:ascii="Microsoft YaHei" w:eastAsia="Microsoft YaHei" w:hAnsi="Microsoft YaHei" w:cs="Microsoft YaHei" w:hint="eastAsia"/>
          <w:spacing w:val="-8"/>
          <w:lang w:eastAsia="zh-TW"/>
        </w:rPr>
        <w:t>自從基督第一次降臨之後</w:t>
      </w:r>
      <w:r w:rsidRPr="00814EED">
        <w:rPr>
          <w:rFonts w:eastAsia="PMingLiU"/>
          <w:lang w:eastAsia="zh-TW"/>
        </w:rPr>
        <w:t>40</w:t>
      </w:r>
      <w:r>
        <w:rPr>
          <w:rFonts w:ascii="Microsoft YaHei" w:eastAsia="Microsoft YaHei" w:hAnsi="Microsoft YaHei" w:cs="Microsoft YaHei" w:hint="eastAsia"/>
          <w:lang w:eastAsia="zh-TW"/>
        </w:rPr>
        <w:t>自然年</w:t>
      </w:r>
      <w:r w:rsidRPr="00814EED">
        <w:rPr>
          <w:rFonts w:eastAsia="PMingLiU"/>
          <w:lang w:eastAsia="zh-TW"/>
        </w:rPr>
        <w:t>/</w:t>
      </w:r>
      <w:r>
        <w:rPr>
          <w:rFonts w:ascii="Microsoft YaHei" w:eastAsia="Microsoft YaHei" w:hAnsi="Microsoft YaHei" w:cs="Microsoft YaHei" w:hint="eastAsia"/>
          <w:lang w:eastAsia="zh-TW"/>
        </w:rPr>
        <w:t>基督可能第二次降臨</w:t>
      </w:r>
      <w:r w:rsidRPr="00814EED">
        <w:rPr>
          <w:rFonts w:eastAsia="PMingLiU"/>
          <w:spacing w:val="-8"/>
          <w:lang w:eastAsia="zh-TW"/>
        </w:rPr>
        <w:t xml:space="preserve"> </w:t>
      </w:r>
      <w:r w:rsidRPr="00814EED">
        <w:rPr>
          <w:rFonts w:eastAsia="PMingLiU"/>
          <w:lang w:eastAsia="zh-TW"/>
        </w:rPr>
        <w:t>40</w:t>
      </w:r>
      <w:r w:rsidRPr="00814EED">
        <w:rPr>
          <w:rFonts w:eastAsia="PMingLiU"/>
          <w:spacing w:val="-7"/>
          <w:lang w:eastAsia="zh-TW"/>
        </w:rPr>
        <w:t xml:space="preserve"> </w:t>
      </w:r>
      <w:r>
        <w:rPr>
          <w:rFonts w:ascii="Microsoft YaHei" w:eastAsia="Microsoft YaHei" w:hAnsi="Microsoft YaHei" w:cs="Microsoft YaHei" w:hint="eastAsia"/>
          <w:lang w:eastAsia="zh-TW"/>
        </w:rPr>
        <w:t>年（從第一年算起）</w:t>
      </w:r>
    </w:p>
    <w:p w14:paraId="0EBAEA78" w14:textId="77777777" w:rsidR="00200953" w:rsidRDefault="00200953">
      <w:pPr>
        <w:jc w:val="both"/>
        <w:rPr>
          <w:lang w:eastAsia="zh-CN"/>
        </w:rPr>
        <w:sectPr w:rsidR="00200953">
          <w:pgSz w:w="12240" w:h="15840"/>
          <w:pgMar w:top="840" w:right="940" w:bottom="480" w:left="940" w:header="0" w:footer="288" w:gutter="0"/>
          <w:cols w:space="720"/>
        </w:sectPr>
      </w:pPr>
    </w:p>
    <w:p w14:paraId="33C1BEDB" w14:textId="77777777" w:rsidR="00200953" w:rsidRDefault="00200953">
      <w:pPr>
        <w:spacing w:before="4"/>
        <w:rPr>
          <w:rFonts w:ascii="Arial" w:eastAsia="Arial" w:hAnsi="Arial" w:cs="Arial"/>
          <w:sz w:val="23"/>
          <w:szCs w:val="23"/>
          <w:lang w:eastAsia="zh-CN"/>
        </w:rPr>
      </w:pPr>
    </w:p>
    <w:p w14:paraId="2AC3B96B" w14:textId="77777777" w:rsidR="00200953" w:rsidRDefault="00200953">
      <w:pPr>
        <w:spacing w:before="4"/>
        <w:rPr>
          <w:rFonts w:ascii="Arial" w:eastAsia="Arial" w:hAnsi="Arial" w:cs="Arial"/>
          <w:sz w:val="23"/>
          <w:szCs w:val="23"/>
          <w:lang w:eastAsia="zh-CN"/>
        </w:rPr>
      </w:pPr>
    </w:p>
    <w:p w14:paraId="31ACF9E4" w14:textId="77777777" w:rsidR="00200953" w:rsidRDefault="00814EED" w:rsidP="00E24E31">
      <w:pPr>
        <w:spacing w:line="341" w:lineRule="auto"/>
        <w:jc w:val="center"/>
        <w:rPr>
          <w:rFonts w:ascii="Arial" w:eastAsia="SimSun" w:hAnsi="Arial" w:cs="Arial"/>
          <w:sz w:val="24"/>
          <w:szCs w:val="24"/>
          <w:lang w:eastAsia="zh-CN"/>
        </w:rPr>
      </w:pPr>
      <w:r>
        <w:rPr>
          <w:rFonts w:ascii="Arial" w:eastAsia="SimSun" w:hAnsi="Arial" w:cs="Arial" w:hint="eastAsia"/>
          <w:sz w:val="24"/>
          <w:szCs w:val="24"/>
          <w:lang w:eastAsia="zh-TW"/>
        </w:rPr>
        <w:t>關於我們</w:t>
      </w:r>
    </w:p>
    <w:p w14:paraId="53FB6643" w14:textId="77777777" w:rsidR="00E24E31" w:rsidRPr="00E24E31" w:rsidRDefault="00814EED" w:rsidP="00E24E31">
      <w:pPr>
        <w:spacing w:line="341" w:lineRule="auto"/>
        <w:jc w:val="center"/>
        <w:rPr>
          <w:rFonts w:ascii="Arial" w:eastAsia="SimSun" w:hAnsi="Arial" w:cs="Arial"/>
          <w:b/>
          <w:sz w:val="32"/>
          <w:szCs w:val="32"/>
          <w:lang w:eastAsia="zh-CN"/>
        </w:rPr>
      </w:pPr>
      <w:r w:rsidRPr="00E24E31">
        <w:rPr>
          <w:rFonts w:ascii="Arial" w:eastAsia="SimSun" w:hAnsi="Arial" w:cs="Arial" w:hint="eastAsia"/>
          <w:b/>
          <w:sz w:val="32"/>
          <w:szCs w:val="32"/>
          <w:lang w:eastAsia="zh-TW"/>
        </w:rPr>
        <w:t>電子聖經團契</w:t>
      </w:r>
    </w:p>
    <w:p w14:paraId="6E8EE849" w14:textId="77777777" w:rsidR="00E24E31" w:rsidRDefault="00E24E31" w:rsidP="00E24E31">
      <w:pPr>
        <w:spacing w:line="341" w:lineRule="auto"/>
        <w:rPr>
          <w:rFonts w:ascii="Arial" w:eastAsia="SimSun" w:hAnsi="Arial" w:cs="Arial"/>
          <w:sz w:val="24"/>
          <w:szCs w:val="24"/>
          <w:lang w:eastAsia="zh-CN"/>
        </w:rPr>
      </w:pPr>
    </w:p>
    <w:p w14:paraId="7B723173" w14:textId="77777777" w:rsidR="00200953" w:rsidRDefault="00814EED">
      <w:pPr>
        <w:spacing w:line="341" w:lineRule="auto"/>
        <w:rPr>
          <w:rFonts w:ascii="Arial" w:eastAsia="SimSun" w:hAnsi="Arial" w:cs="Arial"/>
          <w:sz w:val="24"/>
          <w:szCs w:val="24"/>
          <w:lang w:eastAsia="zh-CN"/>
        </w:rPr>
      </w:pPr>
      <w:r>
        <w:rPr>
          <w:rFonts w:ascii="Arial" w:eastAsia="SimSun" w:hAnsi="Arial" w:cs="Arial" w:hint="eastAsia"/>
          <w:sz w:val="24"/>
          <w:szCs w:val="24"/>
          <w:lang w:eastAsia="zh-TW"/>
        </w:rPr>
        <w:t>電子聖經團契被命名，是基於以下理由：</w:t>
      </w:r>
    </w:p>
    <w:p w14:paraId="66E00F92" w14:textId="77777777" w:rsidR="00200953" w:rsidRDefault="00814EED">
      <w:pPr>
        <w:spacing w:line="341" w:lineRule="auto"/>
        <w:rPr>
          <w:rFonts w:ascii="Arial" w:eastAsia="SimSun" w:hAnsi="Arial" w:cs="Arial"/>
          <w:sz w:val="24"/>
          <w:szCs w:val="24"/>
          <w:lang w:eastAsia="zh-CN"/>
        </w:rPr>
      </w:pPr>
      <w:r>
        <w:rPr>
          <w:rFonts w:ascii="Arial" w:eastAsia="SimSun" w:hAnsi="Arial" w:cs="Arial" w:hint="eastAsia"/>
          <w:b/>
          <w:bCs/>
          <w:sz w:val="24"/>
          <w:szCs w:val="24"/>
          <w:lang w:eastAsia="zh-TW"/>
        </w:rPr>
        <w:t>電子</w:t>
      </w:r>
      <w:r>
        <w:rPr>
          <w:rFonts w:ascii="Arial" w:eastAsia="SimSun" w:hAnsi="Arial" w:cs="Arial" w:hint="eastAsia"/>
          <w:sz w:val="24"/>
          <w:szCs w:val="24"/>
          <w:lang w:eastAsia="zh-TW"/>
        </w:rPr>
        <w:t>：我們相信主極大地使用了電子媒介（收音機、互聯網，等等）在世上的眾教會和會眾之外拯救許多的人。現在首要任務就是“餵養祂的羊”，好叫所有那些神拯救的人因福音而被堅立。</w:t>
      </w:r>
    </w:p>
    <w:p w14:paraId="3CC24B8D" w14:textId="77777777" w:rsidR="00200953" w:rsidRDefault="00814EED">
      <w:pPr>
        <w:spacing w:line="341" w:lineRule="auto"/>
        <w:rPr>
          <w:rFonts w:ascii="Arial" w:eastAsia="SimSun" w:hAnsi="Arial" w:cs="Arial"/>
          <w:sz w:val="24"/>
          <w:szCs w:val="24"/>
          <w:lang w:eastAsia="zh-CN"/>
        </w:rPr>
      </w:pPr>
      <w:r>
        <w:rPr>
          <w:rFonts w:ascii="Arial" w:eastAsia="SimSun" w:hAnsi="Arial" w:cs="Arial" w:hint="eastAsia"/>
          <w:b/>
          <w:bCs/>
          <w:sz w:val="24"/>
          <w:szCs w:val="24"/>
          <w:lang w:eastAsia="zh-TW"/>
        </w:rPr>
        <w:t>聖經：</w:t>
      </w:r>
      <w:r>
        <w:rPr>
          <w:rFonts w:ascii="Arial" w:eastAsia="SimSun" w:hAnsi="Arial" w:cs="Arial" w:hint="eastAsia"/>
          <w:sz w:val="24"/>
          <w:szCs w:val="24"/>
          <w:lang w:eastAsia="zh-TW"/>
        </w:rPr>
        <w:t>聖經是我們的權威。沒有人可以編出淩駕於聖經之上的聲明或信條，或教訓。我們正生活在聖經受神高舉的時候。神的道在所有宣告的事上都是至高無上的。</w:t>
      </w:r>
    </w:p>
    <w:p w14:paraId="04D92F33" w14:textId="77777777" w:rsidR="00200953" w:rsidRDefault="00814EED">
      <w:pPr>
        <w:spacing w:line="341" w:lineRule="auto"/>
        <w:rPr>
          <w:rFonts w:ascii="Arial" w:eastAsia="SimSun" w:hAnsi="Arial" w:cs="Arial"/>
          <w:sz w:val="24"/>
          <w:szCs w:val="24"/>
          <w:lang w:eastAsia="zh-CN"/>
        </w:rPr>
      </w:pPr>
      <w:r>
        <w:rPr>
          <w:rFonts w:ascii="Arial" w:eastAsia="SimSun" w:hAnsi="Arial" w:cs="Arial" w:hint="eastAsia"/>
          <w:b/>
          <w:bCs/>
          <w:sz w:val="24"/>
          <w:szCs w:val="24"/>
          <w:lang w:eastAsia="zh-TW"/>
        </w:rPr>
        <w:t>團契：</w:t>
      </w:r>
      <w:r>
        <w:rPr>
          <w:rFonts w:ascii="Arial" w:eastAsia="SimSun" w:hAnsi="Arial" w:cs="Arial" w:hint="eastAsia"/>
          <w:sz w:val="24"/>
          <w:szCs w:val="24"/>
          <w:lang w:eastAsia="zh-TW"/>
        </w:rPr>
        <w:t>我們是由眾信徒組成的團契，這些信徒的渴望就是藉著祂的道與神交通。聖經教導我們教會時代結束了，為此，我們不隸屬於任何教會和宗派，與它們也沒有任何聯繫。</w:t>
      </w:r>
    </w:p>
    <w:p w14:paraId="1AF47C3D" w14:textId="77777777" w:rsidR="00200953" w:rsidRDefault="00200953">
      <w:pPr>
        <w:spacing w:line="341" w:lineRule="auto"/>
        <w:rPr>
          <w:rFonts w:ascii="Arial" w:eastAsia="SimSun" w:hAnsi="Arial" w:cs="Arial"/>
          <w:sz w:val="24"/>
          <w:szCs w:val="24"/>
          <w:lang w:eastAsia="zh-CN"/>
        </w:rPr>
      </w:pPr>
    </w:p>
    <w:p w14:paraId="304EF94B" w14:textId="10FB56CA" w:rsidR="00200953" w:rsidRPr="00C0446A" w:rsidRDefault="00814EED">
      <w:pPr>
        <w:spacing w:before="70"/>
        <w:ind w:left="141"/>
        <w:rPr>
          <w:rFonts w:ascii="Arial" w:eastAsia="Arial" w:hAnsi="Arial" w:cs="Arial"/>
          <w:color w:val="0000FF"/>
          <w:sz w:val="25"/>
          <w:szCs w:val="25"/>
          <w:lang w:eastAsia="zh-CN"/>
        </w:rPr>
      </w:pPr>
      <w:r>
        <w:rPr>
          <w:rFonts w:ascii="Arial" w:eastAsia="SimSun" w:hAnsi="Arial" w:cs="Arial" w:hint="eastAsia"/>
          <w:sz w:val="24"/>
          <w:szCs w:val="24"/>
          <w:lang w:eastAsia="zh-TW"/>
        </w:rPr>
        <w:t>請將您的評論和問題發送郵件到，</w:t>
      </w:r>
      <w:r w:rsidRPr="00814EED">
        <w:rPr>
          <w:rFonts w:ascii="Arial" w:eastAsia="PMingLiU"/>
          <w:spacing w:val="22"/>
          <w:w w:val="115"/>
          <w:sz w:val="25"/>
          <w:lang w:eastAsia="zh-TW"/>
        </w:rPr>
        <w:t xml:space="preserve"> </w:t>
      </w:r>
      <w:r w:rsidR="00C0446A" w:rsidRPr="00C0446A">
        <w:rPr>
          <w:rFonts w:ascii="Arial" w:eastAsia="PMingLiU"/>
          <w:color w:val="0000FF"/>
          <w:spacing w:val="22"/>
          <w:w w:val="115"/>
          <w:sz w:val="25"/>
          <w:u w:val="single"/>
          <w:lang w:eastAsia="zh-TW"/>
        </w:rPr>
        <w:t>info</w:t>
      </w:r>
      <w:hyperlink r:id="rId8">
        <w:r w:rsidRPr="00C0446A">
          <w:rPr>
            <w:rFonts w:ascii="Arial" w:eastAsia="PMingLiU"/>
            <w:color w:val="0000FF"/>
            <w:w w:val="115"/>
            <w:sz w:val="25"/>
            <w:u w:val="single" w:color="0000C4"/>
            <w:lang w:eastAsia="zh-TW"/>
          </w:rPr>
          <w:t>@</w:t>
        </w:r>
        <w:r w:rsidR="00C0446A" w:rsidRPr="00C0446A">
          <w:rPr>
            <w:rFonts w:ascii="Arial" w:eastAsia="PMingLiU"/>
            <w:color w:val="0000FF"/>
            <w:w w:val="115"/>
            <w:sz w:val="25"/>
            <w:u w:val="single" w:color="0000C4"/>
            <w:lang w:eastAsia="zh-TW"/>
          </w:rPr>
          <w:t>ebiblefellowship</w:t>
        </w:r>
        <w:r w:rsidR="00C0446A" w:rsidRPr="00C0446A">
          <w:rPr>
            <w:rFonts w:ascii="Arial" w:eastAsia="PMingLiU"/>
            <w:color w:val="0000FF"/>
            <w:w w:val="115"/>
            <w:sz w:val="25"/>
            <w:u w:val="single" w:color="0000C4"/>
            <w:lang w:eastAsia="zh-TW"/>
          </w:rPr>
          <w:t>.org</w:t>
        </w:r>
      </w:hyperlink>
    </w:p>
    <w:p w14:paraId="60BE7083" w14:textId="77777777" w:rsidR="00200953" w:rsidRDefault="00814EED">
      <w:pPr>
        <w:spacing w:before="70"/>
        <w:ind w:left="141"/>
        <w:rPr>
          <w:rFonts w:ascii="Arial" w:eastAsia="Arial" w:hAnsi="Arial" w:cs="Arial"/>
          <w:sz w:val="25"/>
          <w:szCs w:val="25"/>
        </w:rPr>
      </w:pPr>
      <w:r>
        <w:rPr>
          <w:rFonts w:ascii="Arial" w:eastAsia="SimSun" w:hAnsi="Arial" w:cs="Arial" w:hint="eastAsia"/>
          <w:b/>
          <w:bCs/>
          <w:sz w:val="24"/>
          <w:szCs w:val="24"/>
          <w:lang w:eastAsia="zh-TW"/>
        </w:rPr>
        <w:t>也可以訪問我們的臉書網頁：</w:t>
      </w:r>
      <w:r w:rsidRPr="00814EED">
        <w:rPr>
          <w:rFonts w:ascii="Arial" w:eastAsia="PMingLiU"/>
          <w:spacing w:val="-1"/>
          <w:w w:val="115"/>
          <w:sz w:val="25"/>
          <w:lang w:eastAsia="zh-TW"/>
        </w:rPr>
        <w:t>www.facebook/ebiblefellowship/</w:t>
      </w:r>
    </w:p>
    <w:p w14:paraId="04EF2943" w14:textId="7DED1CE2" w:rsidR="00200953" w:rsidRDefault="00814EED">
      <w:pPr>
        <w:spacing w:before="69" w:line="341" w:lineRule="auto"/>
        <w:ind w:left="147" w:right="5863" w:hanging="7"/>
        <w:rPr>
          <w:rFonts w:ascii="Arial" w:eastAsia="Arial" w:hAnsi="Arial" w:cs="Arial"/>
          <w:sz w:val="24"/>
          <w:szCs w:val="24"/>
        </w:rPr>
      </w:pPr>
      <w:r w:rsidRPr="00814EED">
        <w:rPr>
          <w:rFonts w:ascii="Arial" w:eastAsia="PMingLiU"/>
          <w:b/>
          <w:sz w:val="24"/>
          <w:lang w:eastAsia="zh-TW"/>
        </w:rPr>
        <w:t>eBibleFellowship.</w:t>
      </w:r>
      <w:r w:rsidR="00C0446A">
        <w:rPr>
          <w:rFonts w:ascii="Arial" w:eastAsia="PMingLiU"/>
          <w:b/>
          <w:sz w:val="24"/>
          <w:lang w:eastAsia="zh-TW"/>
        </w:rPr>
        <w:t>org</w:t>
      </w:r>
      <w:r w:rsidRPr="00814EED">
        <w:rPr>
          <w:rFonts w:ascii="Arial" w:eastAsia="PMingLiU"/>
          <w:b/>
          <w:sz w:val="24"/>
          <w:lang w:eastAsia="zh-TW"/>
        </w:rPr>
        <w:t xml:space="preserve"> eBible2.com</w:t>
      </w:r>
    </w:p>
    <w:p w14:paraId="660E9062" w14:textId="77777777" w:rsidR="00200953" w:rsidRDefault="00200953">
      <w:pPr>
        <w:spacing w:before="5"/>
        <w:rPr>
          <w:rFonts w:ascii="Times New Roman" w:eastAsia="Times New Roman" w:hAnsi="Times New Roman" w:cs="Times New Roman"/>
          <w:sz w:val="17"/>
          <w:szCs w:val="17"/>
        </w:rPr>
      </w:pPr>
    </w:p>
    <w:sectPr w:rsidR="00200953">
      <w:footerReference w:type="default" r:id="rId9"/>
      <w:pgSz w:w="12240" w:h="15840"/>
      <w:pgMar w:top="1500" w:right="1720" w:bottom="280" w:left="1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49690" w14:textId="77777777" w:rsidR="00CD4E3C" w:rsidRDefault="00CD4E3C">
      <w:r>
        <w:separator/>
      </w:r>
    </w:p>
  </w:endnote>
  <w:endnote w:type="continuationSeparator" w:id="0">
    <w:p w14:paraId="4DFA7C7D" w14:textId="77777777" w:rsidR="00CD4E3C" w:rsidRDefault="00CD4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KODAUT+ArialMT,Italic">
    <w:altName w:val="Microsoft Sans Serif"/>
    <w:charset w:val="01"/>
    <w:family w:val="swiss"/>
    <w:pitch w:val="default"/>
    <w:sig w:usb0="00000000" w:usb1="00000000" w:usb2="01010101" w:usb3="01010101" w:csb0="01010101" w:csb1="01010101"/>
  </w:font>
  <w:font w:name="DRIODW+ArialMT">
    <w:altName w:val="Microsoft Sans Serif"/>
    <w:charset w:val="01"/>
    <w:family w:val="swiss"/>
    <w:pitch w:val="default"/>
    <w:sig w:usb0="00000000" w:usb1="00000000" w:usb2="01010101" w:usb3="01010101" w:csb0="01010101" w:csb1="01010101"/>
  </w:font>
  <w:font w:name="WVBNEI+ArialMT,Bold">
    <w:altName w:val="Microsoft Sans Serif"/>
    <w:charset w:val="01"/>
    <w:family w:val="swiss"/>
    <w:pitch w:val="default"/>
    <w:sig w:usb0="00000000" w:usb1="00000000" w:usb2="01010101" w:usb3="01010101" w:csb0="01010101" w:csb1="01010101"/>
  </w:font>
  <w:font w:name="KBBHBC+ArialMT">
    <w:altName w:val="Microsoft Sans Serif"/>
    <w:charset w:val="01"/>
    <w:family w:val="swiss"/>
    <w:pitch w:val="default"/>
    <w:sig w:usb0="00000000" w:usb1="00000000" w:usb2="01010101" w:usb3="01010101" w:csb0="01010101" w:csb1="01010101"/>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46FD9" w14:textId="77777777" w:rsidR="0054547B" w:rsidRDefault="0054547B">
    <w:pPr>
      <w:spacing w:line="14" w:lineRule="auto"/>
      <w:rPr>
        <w:sz w:val="20"/>
        <w:szCs w:val="20"/>
      </w:rPr>
    </w:pPr>
    <w:r>
      <w:rPr>
        <w:noProof/>
        <w:lang w:eastAsia="zh-CN"/>
      </w:rPr>
      <mc:AlternateContent>
        <mc:Choice Requires="wps">
          <w:drawing>
            <wp:anchor distT="0" distB="0" distL="114300" distR="114300" simplePos="0" relativeHeight="503296000" behindDoc="1" locked="0" layoutInCell="1" allowOverlap="1" wp14:anchorId="2CC2919A" wp14:editId="3F588BE0">
              <wp:simplePos x="0" y="0"/>
              <wp:positionH relativeFrom="page">
                <wp:posOffset>3823335</wp:posOffset>
              </wp:positionH>
              <wp:positionV relativeFrom="page">
                <wp:posOffset>9735185</wp:posOffset>
              </wp:positionV>
              <wp:extent cx="228600" cy="2032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228600" cy="203200"/>
                      </a:xfrm>
                      <a:prstGeom prst="rect">
                        <a:avLst/>
                      </a:prstGeom>
                      <a:noFill/>
                      <a:ln w="9525">
                        <a:noFill/>
                      </a:ln>
                    </wps:spPr>
                    <wps:txbx>
                      <w:txbxContent>
                        <w:p w14:paraId="42FADC6D" w14:textId="77777777" w:rsidR="0054547B" w:rsidRDefault="0054547B">
                          <w:pPr>
                            <w:spacing w:line="306" w:lineRule="exact"/>
                            <w:ind w:left="40"/>
                            <w:rPr>
                              <w:rFonts w:ascii="Times New Roman" w:eastAsia="Times New Roman" w:hAnsi="Times New Roman" w:cs="Times New Roman"/>
                              <w:sz w:val="28"/>
                              <w:szCs w:val="28"/>
                            </w:rPr>
                          </w:pPr>
                          <w:r>
                            <w:fldChar w:fldCharType="begin"/>
                          </w:r>
                          <w:r>
                            <w:rPr>
                              <w:rFonts w:ascii="Times New Roman"/>
                              <w:sz w:val="28"/>
                            </w:rPr>
                            <w:instrText xml:space="preserve"> PAGE </w:instrText>
                          </w:r>
                          <w:r>
                            <w:fldChar w:fldCharType="separate"/>
                          </w:r>
                          <w:r w:rsidR="00814EED">
                            <w:rPr>
                              <w:rFonts w:ascii="Times New Roman"/>
                              <w:noProof/>
                              <w:sz w:val="28"/>
                            </w:rPr>
                            <w:t>2</w:t>
                          </w:r>
                          <w:r>
                            <w:fldChar w:fldCharType="end"/>
                          </w:r>
                        </w:p>
                      </w:txbxContent>
                    </wps:txbx>
                    <wps:bodyPr lIns="0" tIns="0" rIns="0" bIns="0" upright="1"/>
                  </wps:wsp>
                </a:graphicData>
              </a:graphic>
            </wp:anchor>
          </w:drawing>
        </mc:Choice>
        <mc:Fallback>
          <w:pict>
            <v:shapetype w14:anchorId="56967CAB" id="_x0000_t202" coordsize="21600,21600" o:spt="202" path="m,l,21600r21600,l21600,xe">
              <v:stroke joinstyle="miter"/>
              <v:path gradientshapeok="t" o:connecttype="rect"/>
            </v:shapetype>
            <v:shape id="文本框 1" o:spid="_x0000_s1026" type="#_x0000_t202" style="position:absolute;margin-left:301.05pt;margin-top:766.55pt;width:18pt;height:16pt;z-index:-20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" filled="f" stroked="f">
              <v:textbox inset="0,0,0,0">
                <w:txbxContent>
                  <w:p w:rsidR="0054547B" w:rsidRDefault="0054547B">
                    <w:pPr>
                      <w:spacing w:line="306" w:lineRule="exact"/>
                      <w:ind w:left="40"/>
                      <w:rPr>
                        <w:rFonts w:ascii="Times New Roman" w:eastAsia="Times New Roman" w:hAnsi="Times New Roman" w:cs="Times New Roman"/>
                        <w:sz w:val="28"/>
                        <w:szCs w:val="28"/>
                      </w:rPr>
                    </w:pPr>
                    <w:r>
                      <w:fldChar w:fldCharType="begin"/>
                    </w:r>
                    <w:r>
                      <w:rPr>
                        <w:rFonts w:ascii="Times New Roman"/>
                        <w:sz w:val="28"/>
                      </w:rPr>
                      <w:instrText xml:space="preserve"> PAGE </w:instrText>
                    </w:r>
                    <w:r>
                      <w:fldChar w:fldCharType="separate"/>
                    </w:r>
                    <w:r w:rsidR="00814EED">
                      <w:rPr>
                        <w:rFonts w:ascii="Times New Roman"/>
                        <w:noProof/>
                        <w:sz w:val="28"/>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7446" w14:textId="77777777" w:rsidR="0054547B" w:rsidRDefault="0054547B">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C09E5" w14:textId="77777777" w:rsidR="00CD4E3C" w:rsidRDefault="00CD4E3C">
      <w:r>
        <w:separator/>
      </w:r>
    </w:p>
  </w:footnote>
  <w:footnote w:type="continuationSeparator" w:id="0">
    <w:p w14:paraId="137D3F55" w14:textId="77777777" w:rsidR="00CD4E3C" w:rsidRDefault="00CD4E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53"/>
    <w:rsid w:val="000001A3"/>
    <w:rsid w:val="00002B8C"/>
    <w:rsid w:val="000228CA"/>
    <w:rsid w:val="00044842"/>
    <w:rsid w:val="00071024"/>
    <w:rsid w:val="0007260E"/>
    <w:rsid w:val="000D65D6"/>
    <w:rsid w:val="0010402A"/>
    <w:rsid w:val="00117A7B"/>
    <w:rsid w:val="00133E47"/>
    <w:rsid w:val="001534E5"/>
    <w:rsid w:val="00162140"/>
    <w:rsid w:val="00167B54"/>
    <w:rsid w:val="00187BA3"/>
    <w:rsid w:val="001B47E5"/>
    <w:rsid w:val="001C47EF"/>
    <w:rsid w:val="00200953"/>
    <w:rsid w:val="00200FA3"/>
    <w:rsid w:val="00237D83"/>
    <w:rsid w:val="002767E9"/>
    <w:rsid w:val="002853EC"/>
    <w:rsid w:val="002B0909"/>
    <w:rsid w:val="002D46FD"/>
    <w:rsid w:val="002D4765"/>
    <w:rsid w:val="003148C6"/>
    <w:rsid w:val="00360BC5"/>
    <w:rsid w:val="003A6063"/>
    <w:rsid w:val="003C19A0"/>
    <w:rsid w:val="003D3D60"/>
    <w:rsid w:val="003E4F1C"/>
    <w:rsid w:val="00401DA3"/>
    <w:rsid w:val="0040222A"/>
    <w:rsid w:val="004302C6"/>
    <w:rsid w:val="0043050A"/>
    <w:rsid w:val="00433925"/>
    <w:rsid w:val="0043684A"/>
    <w:rsid w:val="00483FD3"/>
    <w:rsid w:val="00484910"/>
    <w:rsid w:val="004B0350"/>
    <w:rsid w:val="004D22B4"/>
    <w:rsid w:val="004E004C"/>
    <w:rsid w:val="004F6EC4"/>
    <w:rsid w:val="00514431"/>
    <w:rsid w:val="0054547B"/>
    <w:rsid w:val="005455E0"/>
    <w:rsid w:val="0055149A"/>
    <w:rsid w:val="0057730A"/>
    <w:rsid w:val="0058204A"/>
    <w:rsid w:val="005876BC"/>
    <w:rsid w:val="005A39B7"/>
    <w:rsid w:val="005A48C6"/>
    <w:rsid w:val="005A4915"/>
    <w:rsid w:val="005C44B1"/>
    <w:rsid w:val="005C7590"/>
    <w:rsid w:val="005D570B"/>
    <w:rsid w:val="005E5A84"/>
    <w:rsid w:val="00605227"/>
    <w:rsid w:val="006224DD"/>
    <w:rsid w:val="00633397"/>
    <w:rsid w:val="00660B8E"/>
    <w:rsid w:val="006B306E"/>
    <w:rsid w:val="006D57FE"/>
    <w:rsid w:val="006F5F24"/>
    <w:rsid w:val="00706946"/>
    <w:rsid w:val="0071079D"/>
    <w:rsid w:val="00721843"/>
    <w:rsid w:val="00765BEA"/>
    <w:rsid w:val="007875D0"/>
    <w:rsid w:val="00794E5C"/>
    <w:rsid w:val="007C3278"/>
    <w:rsid w:val="007D2ACD"/>
    <w:rsid w:val="007E2BE9"/>
    <w:rsid w:val="00814EED"/>
    <w:rsid w:val="00821C05"/>
    <w:rsid w:val="00872ABA"/>
    <w:rsid w:val="008A55DD"/>
    <w:rsid w:val="008C3B70"/>
    <w:rsid w:val="00922AEC"/>
    <w:rsid w:val="00943363"/>
    <w:rsid w:val="00944068"/>
    <w:rsid w:val="00946071"/>
    <w:rsid w:val="00952BF9"/>
    <w:rsid w:val="00967CE4"/>
    <w:rsid w:val="009C63B0"/>
    <w:rsid w:val="009F3DEE"/>
    <w:rsid w:val="00A06AD4"/>
    <w:rsid w:val="00A24AEC"/>
    <w:rsid w:val="00A543CE"/>
    <w:rsid w:val="00A7282E"/>
    <w:rsid w:val="00A763BA"/>
    <w:rsid w:val="00A8591C"/>
    <w:rsid w:val="00AA443E"/>
    <w:rsid w:val="00AA4FAF"/>
    <w:rsid w:val="00AB59CC"/>
    <w:rsid w:val="00AC5A41"/>
    <w:rsid w:val="00AD7CD5"/>
    <w:rsid w:val="00B02D06"/>
    <w:rsid w:val="00B11EA3"/>
    <w:rsid w:val="00B362FB"/>
    <w:rsid w:val="00B37749"/>
    <w:rsid w:val="00B3784E"/>
    <w:rsid w:val="00B676BC"/>
    <w:rsid w:val="00B71C09"/>
    <w:rsid w:val="00BE6427"/>
    <w:rsid w:val="00BF66CC"/>
    <w:rsid w:val="00C0446A"/>
    <w:rsid w:val="00C11209"/>
    <w:rsid w:val="00C11DC2"/>
    <w:rsid w:val="00C407C7"/>
    <w:rsid w:val="00C43A52"/>
    <w:rsid w:val="00C44F74"/>
    <w:rsid w:val="00C64A76"/>
    <w:rsid w:val="00C9094E"/>
    <w:rsid w:val="00C92A40"/>
    <w:rsid w:val="00CA7BB0"/>
    <w:rsid w:val="00CD376D"/>
    <w:rsid w:val="00CD3A5D"/>
    <w:rsid w:val="00CD4E3C"/>
    <w:rsid w:val="00CE1FD7"/>
    <w:rsid w:val="00CF0135"/>
    <w:rsid w:val="00CF68CC"/>
    <w:rsid w:val="00D06FE3"/>
    <w:rsid w:val="00D22FA7"/>
    <w:rsid w:val="00D53EB9"/>
    <w:rsid w:val="00D76284"/>
    <w:rsid w:val="00D80C65"/>
    <w:rsid w:val="00DD4AEC"/>
    <w:rsid w:val="00DD51B6"/>
    <w:rsid w:val="00DE0D80"/>
    <w:rsid w:val="00E00087"/>
    <w:rsid w:val="00E24E31"/>
    <w:rsid w:val="00E3674C"/>
    <w:rsid w:val="00E8529E"/>
    <w:rsid w:val="00E96DF3"/>
    <w:rsid w:val="00EA0122"/>
    <w:rsid w:val="00EB5224"/>
    <w:rsid w:val="00EB7732"/>
    <w:rsid w:val="00EC78A0"/>
    <w:rsid w:val="00F04673"/>
    <w:rsid w:val="00F10159"/>
    <w:rsid w:val="00F1519E"/>
    <w:rsid w:val="00F36284"/>
    <w:rsid w:val="00FE7B94"/>
    <w:rsid w:val="01D93481"/>
    <w:rsid w:val="07394947"/>
    <w:rsid w:val="0AF25F37"/>
    <w:rsid w:val="0CC848C0"/>
    <w:rsid w:val="0ED415C5"/>
    <w:rsid w:val="146034BF"/>
    <w:rsid w:val="15E9725C"/>
    <w:rsid w:val="168D3DBD"/>
    <w:rsid w:val="24580962"/>
    <w:rsid w:val="30911040"/>
    <w:rsid w:val="313A49C7"/>
    <w:rsid w:val="32413355"/>
    <w:rsid w:val="33C64F2F"/>
    <w:rsid w:val="38FF4A1E"/>
    <w:rsid w:val="3AAD5D7C"/>
    <w:rsid w:val="3D742DA4"/>
    <w:rsid w:val="3F7C3805"/>
    <w:rsid w:val="425D65F1"/>
    <w:rsid w:val="42E04A6F"/>
    <w:rsid w:val="43774F6B"/>
    <w:rsid w:val="463F4FE2"/>
    <w:rsid w:val="47EE1A89"/>
    <w:rsid w:val="49BA39EF"/>
    <w:rsid w:val="4D651933"/>
    <w:rsid w:val="4DCE5B77"/>
    <w:rsid w:val="4F3A204D"/>
    <w:rsid w:val="4F917E76"/>
    <w:rsid w:val="53BF45B3"/>
    <w:rsid w:val="63976100"/>
    <w:rsid w:val="67891148"/>
    <w:rsid w:val="67FE20E7"/>
    <w:rsid w:val="6DBC49D7"/>
    <w:rsid w:val="75BB5D4F"/>
    <w:rsid w:val="7BF20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EDAB5"/>
  <w15:docId w15:val="{7BB730EB-9934-4F25-B459-4171314E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spacing w:after="0" w:line="240" w:lineRule="auto"/>
    </w:pPr>
    <w:rPr>
      <w:rFonts w:asciiTheme="minorHAnsi" w:eastAsiaTheme="minorHAnsi" w:hAnsiTheme="minorHAnsi" w:cstheme="minorBidi"/>
      <w:sz w:val="22"/>
      <w:szCs w:val="22"/>
      <w:lang w:eastAsia="en-US"/>
    </w:rPr>
  </w:style>
  <w:style w:type="paragraph" w:styleId="Heading1">
    <w:name w:val="heading 1"/>
    <w:basedOn w:val="Normal"/>
    <w:next w:val="Normal"/>
    <w:uiPriority w:val="1"/>
    <w:qFormat/>
    <w:pPr>
      <w:ind w:left="101"/>
      <w:outlineLvl w:val="0"/>
    </w:pPr>
    <w:rPr>
      <w:rFonts w:ascii="Arial" w:eastAsia="Arial" w:hAnsi="Arial"/>
      <w:b/>
      <w:bCs/>
      <w:sz w:val="32"/>
      <w:szCs w:val="32"/>
    </w:rPr>
  </w:style>
  <w:style w:type="paragraph" w:styleId="Heading2">
    <w:name w:val="heading 2"/>
    <w:basedOn w:val="Normal"/>
    <w:next w:val="Normal"/>
    <w:uiPriority w:val="1"/>
    <w:qFormat/>
    <w:pPr>
      <w:spacing w:before="64"/>
      <w:ind w:left="1257"/>
      <w:outlineLvl w:val="1"/>
    </w:pPr>
    <w:rPr>
      <w:rFonts w:ascii="Arial" w:eastAsia="Arial" w:hAnsi="Arial"/>
      <w:sz w:val="28"/>
      <w:szCs w:val="28"/>
    </w:rPr>
  </w:style>
  <w:style w:type="paragraph" w:styleId="Heading3">
    <w:name w:val="heading 3"/>
    <w:basedOn w:val="Normal"/>
    <w:next w:val="Normal"/>
    <w:uiPriority w:val="1"/>
    <w:qFormat/>
    <w:pPr>
      <w:ind w:left="101"/>
      <w:outlineLvl w:val="2"/>
    </w:pPr>
    <w:rPr>
      <w:rFonts w:ascii="Arial" w:eastAsia="Arial" w:hAnsi="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1"/>
    </w:pPr>
    <w:rPr>
      <w:rFonts w:ascii="Arial" w:eastAsia="Arial" w:hAnsi="Arial"/>
      <w:sz w:val="26"/>
      <w:szCs w:val="26"/>
    </w:rPr>
  </w:style>
  <w:style w:type="paragraph" w:styleId="TOC1">
    <w:name w:val="toc 1"/>
    <w:basedOn w:val="Normal"/>
    <w:next w:val="Normal"/>
    <w:uiPriority w:val="1"/>
    <w:qFormat/>
    <w:pPr>
      <w:spacing w:before="37"/>
    </w:pPr>
    <w:rPr>
      <w:rFonts w:ascii="Arial" w:eastAsia="Arial" w:hAnsi="Arial"/>
      <w:sz w:val="25"/>
      <w:szCs w:val="25"/>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style>
  <w:style w:type="paragraph" w:customStyle="1" w:styleId="TableParagraph">
    <w:name w:val="Table Paragraph"/>
    <w:basedOn w:val="Normal"/>
    <w:uiPriority w:val="1"/>
    <w:qFormat/>
  </w:style>
  <w:style w:type="paragraph" w:customStyle="1" w:styleId="Normal3">
    <w:name w:val="Normal_3"/>
    <w:qFormat/>
    <w:pPr>
      <w:spacing w:before="120" w:after="240"/>
      <w:jc w:val="both"/>
    </w:pPr>
    <w:rPr>
      <w:rFonts w:eastAsia="Times New Roman"/>
      <w:sz w:val="22"/>
      <w:szCs w:val="22"/>
      <w:lang w:eastAsia="en-US"/>
    </w:rPr>
  </w:style>
  <w:style w:type="paragraph" w:customStyle="1" w:styleId="Normal4">
    <w:name w:val="Normal_4"/>
    <w:qFormat/>
    <w:pPr>
      <w:spacing w:before="120" w:after="240"/>
      <w:jc w:val="both"/>
    </w:pPr>
    <w:rPr>
      <w:rFonts w:eastAsia="Times New Roman"/>
      <w:sz w:val="22"/>
      <w:szCs w:val="22"/>
      <w:lang w:eastAsia="en-US"/>
    </w:rPr>
  </w:style>
  <w:style w:type="paragraph" w:styleId="BalloonText">
    <w:name w:val="Balloon Text"/>
    <w:basedOn w:val="Normal"/>
    <w:link w:val="BalloonTextChar"/>
    <w:rsid w:val="009F3DEE"/>
    <w:rPr>
      <w:rFonts w:ascii="Tahoma" w:hAnsi="Tahoma" w:cs="Tahoma"/>
      <w:sz w:val="16"/>
      <w:szCs w:val="16"/>
    </w:rPr>
  </w:style>
  <w:style w:type="character" w:customStyle="1" w:styleId="BalloonTextChar">
    <w:name w:val="Balloon Text Char"/>
    <w:basedOn w:val="DefaultParagraphFont"/>
    <w:link w:val="BalloonText"/>
    <w:rsid w:val="009F3DEE"/>
    <w:rPr>
      <w:rFonts w:ascii="Tahoma" w:eastAsiaTheme="minorHAnsi" w:hAnsi="Tahoma" w:cs="Tahoma"/>
      <w:sz w:val="16"/>
      <w:szCs w:val="16"/>
      <w:lang w:eastAsia="en-US"/>
    </w:rPr>
  </w:style>
  <w:style w:type="paragraph" w:styleId="Header">
    <w:name w:val="header"/>
    <w:basedOn w:val="Normal"/>
    <w:link w:val="HeaderChar"/>
    <w:rsid w:val="00C43A52"/>
    <w:pPr>
      <w:tabs>
        <w:tab w:val="center" w:pos="4680"/>
        <w:tab w:val="right" w:pos="9360"/>
      </w:tabs>
    </w:pPr>
  </w:style>
  <w:style w:type="character" w:customStyle="1" w:styleId="HeaderChar">
    <w:name w:val="Header Char"/>
    <w:basedOn w:val="DefaultParagraphFont"/>
    <w:link w:val="Header"/>
    <w:rsid w:val="00C43A52"/>
    <w:rPr>
      <w:rFonts w:asciiTheme="minorHAnsi" w:eastAsiaTheme="minorHAnsi" w:hAnsiTheme="minorHAnsi" w:cstheme="minorBidi"/>
      <w:sz w:val="22"/>
      <w:szCs w:val="22"/>
      <w:lang w:eastAsia="en-US"/>
    </w:rPr>
  </w:style>
  <w:style w:type="paragraph" w:styleId="Footer">
    <w:name w:val="footer"/>
    <w:basedOn w:val="Normal"/>
    <w:link w:val="FooterChar"/>
    <w:rsid w:val="00C43A52"/>
    <w:pPr>
      <w:tabs>
        <w:tab w:val="center" w:pos="4680"/>
        <w:tab w:val="right" w:pos="9360"/>
      </w:tabs>
    </w:pPr>
  </w:style>
  <w:style w:type="character" w:customStyle="1" w:styleId="FooterChar">
    <w:name w:val="Footer Char"/>
    <w:basedOn w:val="DefaultParagraphFont"/>
    <w:link w:val="Footer"/>
    <w:rsid w:val="00C43A52"/>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biblefellowship@juno.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3064</Words>
  <Characters>17470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final_yet_forty_days_white_graphic</vt:lpstr>
    </vt:vector>
  </TitlesOfParts>
  <Company/>
  <LinksUpToDate>false</LinksUpToDate>
  <CharactersWithSpaces>20494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final_yet_forty_days_white_graphic</dc:title>
  <dc:creator>Chris McCann</dc:creator>
  <cp:lastModifiedBy>Motlalepula Moahloli</cp:lastModifiedBy>
  <cp:revision>2</cp:revision>
  <cp:lastPrinted>2017-10-17T22:47:00Z</cp:lastPrinted>
  <dcterms:created xsi:type="dcterms:W3CDTF">2023-06-26T13:49:00Z</dcterms:created>
  <dcterms:modified xsi:type="dcterms:W3CDTF">2023-06-26T13:49:00Z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2017-06-16T00:00:00Z</vt:filetime>
  </property>
  <property fmtid="{D5CDD505-2E9C-101B-9397-08002B2CF9AE}" pid="3" name="LastSaved">
    <vt:filetime>2017-06-27T00:00:00Z</vt:filetime>
  </property>
  <property fmtid="{D5CDD505-2E9C-101B-9397-08002B2CF9AE}" pid="4" name="KSOProductBuildVer">
    <vt:lpwstr>2052-10.1.0.6156</vt:lpwstr>
  </property>
</Properties>
</file>