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4F05E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骨质疏松症随访系统设计说明</w:t>
      </w:r>
    </w:p>
    <w:p w14:paraId="08214E0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请先完整的阅读相关的设计说明，架构设计、UI_Design和相关的前端示例html;</w:t>
      </w:r>
    </w:p>
    <w:p w14:paraId="178B462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系统是一个完整的前后端分离系统，前端采用VUE架构编写代码，后端请推荐相应的系统服务，例如开发和生产环境的选型，包括数据库，代理服务器等等，例如使用JAVA和Python分别采用的设计架构，给出构建的文件目录树；</w:t>
      </w:r>
    </w:p>
    <w:p w14:paraId="6C324DC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请给出详细的前端页面实现代码，并确保风格和样式与UI设计基本相符，可以补充完善前端的实现，完善部分功能，以便后续的迭代，并给出测试和验证设计的工具；</w:t>
      </w:r>
    </w:p>
    <w:p w14:paraId="30EE679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请给出完整的后端设计，风格和样式可以自定义，但需要考虑安全性、可管理、简洁和展示效果，支持统计分析和各类图表统计展示，给出详细的代码并检查验证；</w:t>
      </w:r>
    </w:p>
    <w:p w14:paraId="2BAB6C0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给出完整的数据库选型和数据库表设计，重点库表有机构/个人用户表，历史报告保存表、提醒日志表、随访记录表等，可以根据前后端需求进行自定义设计；</w:t>
      </w:r>
    </w:p>
    <w:p w14:paraId="76CF6ED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给出详细的服务器部署建议和架构组成，经确认后构建服务，给出详细的设计。</w:t>
      </w:r>
    </w:p>
    <w:p w14:paraId="663103C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D6D9A7"/>
    <w:multiLevelType w:val="singleLevel"/>
    <w:tmpl w:val="6DD6D9A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D3BDC"/>
    <w:rsid w:val="13FC2057"/>
    <w:rsid w:val="2E4D3BDC"/>
    <w:rsid w:val="66F4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390</Words>
  <Characters>413</Characters>
  <Lines>0</Lines>
  <Paragraphs>0</Paragraphs>
  <TotalTime>1894</TotalTime>
  <ScaleCrop>false</ScaleCrop>
  <LinksUpToDate>false</LinksUpToDate>
  <CharactersWithSpaces>413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2025-08-27T04:35:00Z</dcterms:created>
  <dc:creator>坐看云起</dc:creator>
  <cp:lastModifiedBy>坐看云起</cp:lastModifiedBy>
  <dcterms:modified xsi:type="dcterms:W3CDTF">2025-08-29T14:28:42Z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3150583A8F2A4D01B222AC673C240147_11</vt:lpwstr>
  </property>
  <property fmtid="{D5CDD505-2E9C-101B-9397-08002B2CF9AE}" pid="4" name="KSOTemplateDocerSaveRecord">
    <vt:lpwstr>eyJoZGlkIjoiOTgxODU0YmMxZGJmNjRjMWFhYmY4ZGRkZTUxYjdjYTAiLCJ1c2VySWQiOiI0MTg0NTg3OTUifQ==</vt:lpwstr>
  </property>
</Properties>
</file>