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УНИВЕРСТИЕТ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«Программирование»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>
        <w:rPr>
          <w:b w:val="false"/>
          <w:bCs w:val="false"/>
          <w:sz w:val="28"/>
          <w:szCs w:val="28"/>
        </w:rPr>
        <w:t>Переопределение операций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Группа: АВТ-441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Студент: Тютрин Влад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Преподаватель: Орлов Илья Викторович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2025</w:t>
      </w:r>
    </w:p>
    <w:p>
      <w:pPr>
        <w:pStyle w:val="Style3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\t "ВКР_Заголовок_без_номера,1,ВКР_Заголовок_1_уровень,1,ВКР_Заголовок_2_уровень,2,ВКР_Заголовок_3_уровень,3,ВКР_Заголовок_4_уровень,4"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208001212">
            <w:r>
              <w:rPr>
                <w:webHidden/>
                <w:rStyle w:val="IndexLink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Описание разрабатываемого класса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 Программная реализация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 Тестирование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ЗАКЛЮЧЕНИЕ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ПРИЛОЖЕНИЕ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Style28"/>
        <w:widowControl/>
        <w:bidi w:val="0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2905125</wp:posOffset>
                </wp:positionH>
                <wp:positionV relativeFrom="paragraph">
                  <wp:posOffset>7844790</wp:posOffset>
                </wp:positionV>
                <wp:extent cx="373380" cy="342900"/>
                <wp:effectExtent l="635" t="635" r="635" b="635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343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3" path="l-2147483648,-2147483643l-2147483628,-2147483627l-2147483648,-2147483643l-2147483626,-2147483625xe" fillcolor="white" stroked="t" o:allowincell="f" style="position:absolute;margin-left:228.75pt;margin-top:617.7pt;width:29.35pt;height:26.95pt;mso-wrap-style:none;v-text-anchor:middle">
                <v:fill o:detectmouseclick="t" type="solid" color2="black"/>
                <v:stroke color="white" joinstyle="round" endcap="flat"/>
                <w10:wrap type="none"/>
              </v:oval>
            </w:pict>
          </mc:Fallback>
        </mc:AlternateContent>
      </w:r>
    </w:p>
    <w:p>
      <w:pPr>
        <w:pStyle w:val="Style29"/>
        <w:rPr/>
      </w:pPr>
      <w:bookmarkStart w:id="0" w:name="_Toc208001212"/>
      <w:bookmarkStart w:id="1" w:name="_Toc194270709"/>
      <w:r>
        <w:rPr/>
        <w:t>ВВЕДЕНИЕ</w:t>
      </w:r>
      <w:bookmarkEnd w:id="0"/>
      <w:bookmarkEnd w:id="1"/>
    </w:p>
    <w:p>
      <w:pPr>
        <w:pStyle w:val="Style28"/>
        <w:ind w:hanging="0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Normal"/>
        <w:spacing w:lineRule="auto" w:line="24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</w:rPr>
        <w:t>Ознакомиться с особенностями использования дружественных классов и функций, а также возможностью получения законченного нового типа данных, определив для него допустимые операции с помощью перегрузки операторов.</w:t>
      </w:r>
    </w:p>
    <w:p>
      <w:pPr>
        <w:pStyle w:val="BodyText"/>
        <w:spacing w:lineRule="auto" w:line="24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>Для класса pаботы со cтpоками перегрузить следующие операции:</w:t>
      </w:r>
    </w:p>
    <w:p>
      <w:pPr>
        <w:pStyle w:val="BodyText"/>
        <w:spacing w:lineRule="auto" w:line="240" w:before="0" w:after="0"/>
        <w:ind w:hanging="357" w:left="1003" w:right="0"/>
        <w:jc w:val="both"/>
        <w:rPr>
          <w:sz w:val="28"/>
          <w:szCs w:val="28"/>
        </w:rPr>
      </w:pPr>
      <w:r>
        <w:rPr>
          <w:sz w:val="28"/>
          <w:szCs w:val="28"/>
        </w:rPr>
        <w:t>сложение 2-х объектов класса;</w:t>
      </w:r>
    </w:p>
    <w:p>
      <w:pPr>
        <w:pStyle w:val="BodyText"/>
        <w:spacing w:lineRule="auto" w:line="240" w:before="0" w:after="0"/>
        <w:ind w:hanging="357" w:left="1003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сложение со строкой типа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* как замена строки;</w:t>
      </w:r>
    </w:p>
    <w:p>
      <w:pPr>
        <w:pStyle w:val="BodyText"/>
        <w:spacing w:lineRule="auto" w:line="240" w:before="0" w:after="0"/>
        <w:ind w:hanging="357" w:left="1003" w:right="0"/>
        <w:jc w:val="both"/>
        <w:rPr>
          <w:sz w:val="28"/>
          <w:szCs w:val="28"/>
        </w:rPr>
      </w:pPr>
      <w:r>
        <w:rPr>
          <w:sz w:val="28"/>
          <w:szCs w:val="28"/>
        </w:rPr>
        <w:t>операции сравнения строк;</w:t>
      </w:r>
    </w:p>
    <w:p>
      <w:pPr>
        <w:pStyle w:val="BodyText"/>
        <w:spacing w:lineRule="auto" w:line="240" w:before="0" w:after="0"/>
        <w:ind w:hanging="357" w:left="1003" w:right="0"/>
        <w:jc w:val="both"/>
        <w:rPr>
          <w:sz w:val="28"/>
          <w:szCs w:val="28"/>
        </w:rPr>
      </w:pPr>
      <w:r>
        <w:rPr>
          <w:sz w:val="28"/>
          <w:szCs w:val="28"/>
        </w:rPr>
        <w:t>операцию присваивания.</w:t>
      </w:r>
    </w:p>
    <w:p>
      <w:pPr>
        <w:pStyle w:val="Normal"/>
        <w:spacing w:lineRule="auto" w:line="24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ind w:hanging="0"/>
        <w:rPr>
          <w:b/>
          <w:bCs/>
        </w:rPr>
      </w:pPr>
      <w:r>
        <w:rPr>
          <w:b/>
          <w:bCs/>
        </w:rPr>
        <w:t xml:space="preserve">Вариант: </w:t>
      </w:r>
      <w:r>
        <w:rPr>
          <w:b w:val="false"/>
          <w:bCs w:val="false"/>
        </w:rPr>
        <w:t>10</w:t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2" w:name="_Toc208001213"/>
      <w:r>
        <w:rPr/>
        <w:t>Описание разрабатываемого класса</w:t>
      </w:r>
      <w:bookmarkEnd w:id="2"/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класс `String` представляет собой расширенную реализацию для работы со строками символов, обеспечивающую полный набор операций через перегруженные операторы. Класс инкапсулирует механизмы динамического управления памятью и предоставляет интуитивно понятный интерфейс для манипуляций со строковыми данными. Основной особенностью реализации является интеграция объектно-ориентированного подхода с возможностями перегрузки операций, что позволяет использовать объекты класса в выражениях естественным образом, аналогично работе со встроенными типами данных.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Архитектура класса включает конструкторы для различных сценариев инициализации, деструктор для корректного освобождения ресурсов и набор методов для базовых операций со строками. Особое внимание уделено безопасности операций с памятью - все методы обеспечивают целостность данных и предотвращают утечки памяти. Статический член класса ведет подсчет активных объектов, предоставляя возможность мониторинга использования ресурсов в течение времени выполнения программы.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Перегруженные операторы реализованы как методами класса, так и дружественными функциями, что демонстрирует различные подходы к перегрузке. Операторы арифметического сложения поддерживают комбинации объектов класса со строками в стиле C, операторы сравнения обеспечивают лексикографическое сравнение строк, а оператор присваивания реализует безопасное копирование с учетом самоприсваивания. Дружественные функции для ввода и вывода интегрируют класс с стандартными потоками, обеспечивая удобный интерфейс для взаимодействия с пользователем.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Данная реализация образует законченный тип данных, который может быть использован в реальных проектах для работы со строками, предоставляя при этом все преимущества объектно-ориентированного подхода, включая инкапсуляцию, безопасность типов и удобство использования.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3" w:name="_Toc208001214"/>
      <w:r>
        <w:rPr/>
        <w:t>Программная реализация</w:t>
      </w:r>
      <w:bookmarkEnd w:id="3"/>
    </w:p>
    <w:p>
      <w:pPr>
        <w:pStyle w:val="BodyText"/>
        <w:suppressAutoHyphens w:val="true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 проекта выполнена с соблюдением принципов объектно-ориентированного программирования и представляет собой законченное решение для работы со строковыми данными. Архитектура проекта организована в виде трех модулей, обеспечивающих четкое разделение интерфейса и реализации, что соответствует современным стандартам разработки программного обеспечения.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основе системы лежит класс </w:t>
      </w:r>
      <w:r>
        <w:rPr>
          <w:rStyle w:val="SourceText"/>
          <w:sz w:val="28"/>
          <w:szCs w:val="28"/>
        </w:rPr>
        <w:t>String</w:t>
      </w:r>
      <w:r>
        <w:rPr>
          <w:sz w:val="28"/>
          <w:szCs w:val="28"/>
        </w:rPr>
        <w:t>, который инкапсулирует данные и поведение для работы со строками. Заголовочный файл содержит объявление класса с продуманной структурой, включающей приватные поля для хранения указателя на строку и ее длины, а также статическую переменную для подсчета объектов. Публичный интерфейс класса составляет комплекс конструкторов и деструктора, базовые методы для операций со строками и набор перегруженных операторов, реализованных различными способами.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Файл реализации содержит детальную проработку всех методов класса с акцентом на безопасность работы с динамической памятью. Конструкторы выполняют инициализацию объектов с контролем корректности входных данных и соответствующим изменением статического счетчика. Деструктор гарантирует освобождение выделенных ресурсов. Особое внимание уделено реализации оператора присваивания, который обрабатывает случай самоприсваивания и предотвращает утечки памяти.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Перегруженные операторы арифметического сложения поддерживают различные комбинации операндов и реализованы с созданием временных буферов для формирования результирующих строк. Операторы сравнения используют лексикографический порядок и корректно обрабатывают специальные случаи, включая пустые строки. Дружественные функции обеспечивают симметричность операций и интеграцию с потоками ввода-вывода, что значительно расширяет возможности использования класса.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Демонстрационная программа представляет собой комплексный тест, проверяющий все аспекты функционирования класса. Программа последовательно создает объекты различными способами, тестирует операции присваивания, арифметические операции сложения с разными типами операндов, полный набор операций сравнения и комбинированные выражения. Особенностью демонстрации является наглядное отображение работы статического счетчика объектов throughout времени выполнения, что позволяет отслеживать динамику создания и уничтожения объектов.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Проект успешно компилируется стандартными средствами и демонстрирует стабильную работу при различных сценариях использования. Тестирование включает проверку граничных условий, обработку пустых строк и работу с данными значительного объема. Реализация обеспечивает защиту от типичных ошибок работы с памятью и представляет собой надежное решение для обработки строковых данных в приложениях.</w:t>
      </w:r>
    </w:p>
    <w:p>
      <w:pPr>
        <w:pStyle w:val="BodyText"/>
        <w:suppressAutoHyphens w:val="true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ind w:hanging="0"/>
        <w:rPr/>
      </w:pPr>
      <w:r>
        <w:rPr/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4" w:name="_Toc208001215"/>
      <w:r>
        <w:rPr/>
        <w:t>Тестирование</w:t>
      </w:r>
      <w:bookmarkEnd w:id="4"/>
    </w:p>
    <w:p>
      <w:pPr>
        <w:pStyle w:val="Style28"/>
        <w:rPr/>
      </w:pPr>
      <w:r>
        <w:rPr/>
        <w:t>Ожидаемые результаты:</w:t>
      </w:r>
    </w:p>
    <w:p>
      <w:pPr>
        <w:pStyle w:val="Style28"/>
        <w:rPr/>
      </w:pPr>
      <w:r>
        <w:rPr/>
        <w:t>Мы ждем полную реализацию задания, с выводом всех промежуточных процессов, для отладки.</w:t>
      </w:r>
    </w:p>
    <w:p>
      <w:pPr>
        <w:pStyle w:val="Style28"/>
        <w:rPr/>
      </w:pPr>
      <w:r>
        <w:rPr/>
        <w:t>Результат:</w:t>
      </w:r>
    </w:p>
    <w:p>
      <w:pPr>
        <w:pStyle w:val="Style28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78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231140</wp:posOffset>
            </wp:positionH>
            <wp:positionV relativeFrom="paragraph">
              <wp:posOffset>-136525</wp:posOffset>
            </wp:positionV>
            <wp:extent cx="3564890" cy="506793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5067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231140</wp:posOffset>
            </wp:positionH>
            <wp:positionV relativeFrom="paragraph">
              <wp:posOffset>635</wp:posOffset>
            </wp:positionV>
            <wp:extent cx="4419600" cy="21717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29"/>
        <w:rPr/>
      </w:pPr>
      <w:bookmarkStart w:id="5" w:name="_Toc208001216"/>
      <w:r>
        <w:rPr/>
        <w:t>ЗАКЛЮЧЕНИЕ</w:t>
      </w:r>
      <w:bookmarkEnd w:id="5"/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успешно разработан и реализован класс </w:t>
      </w:r>
      <w:r>
        <w:rPr>
          <w:rStyle w:val="SourceText"/>
          <w:sz w:val="28"/>
          <w:szCs w:val="28"/>
        </w:rPr>
        <w:t>String</w:t>
      </w:r>
      <w:r>
        <w:rPr>
          <w:sz w:val="28"/>
          <w:szCs w:val="28"/>
        </w:rPr>
        <w:t xml:space="preserve"> для работы со строками, который полностью соответствует поставленным задачам. Основной акцент был сделан на реализации механизма перегрузки операций, что позволило создать интуитивно понятный интерфейс для работы со строковыми данными.</w:t>
      </w:r>
    </w:p>
    <w:p>
      <w:pPr>
        <w:pStyle w:val="BodyText"/>
        <w:suppressAutoHyphens w:val="true"/>
        <w:spacing w:lineRule="auto" w:line="360"/>
        <w:jc w:val="left"/>
        <w:rPr>
          <w:sz w:val="28"/>
          <w:szCs w:val="28"/>
        </w:rPr>
      </w:pPr>
      <w:r>
        <w:rPr>
          <w:rStyle w:val="Strong"/>
          <w:sz w:val="28"/>
          <w:szCs w:val="28"/>
        </w:rPr>
        <w:t>Проблемы, возникшие при разработке:</w:t>
      </w:r>
      <w:r>
        <w:rPr>
          <w:sz w:val="28"/>
          <w:szCs w:val="28"/>
        </w:rPr>
        <w:br/>
        <w:t>Основные сложности возникли при реализации оператора присваивания, где требовалось обеспечить корректную обработку случая самоприсваивания и предотвратить утечки памяти. Также требовалось тщательно проработать логику работы с пустыми строками во всех операциях, чтобы избежать неопределенного поведения. При реализации дружественных функций возникла необходимость обеспечения согласованности с методами класса.</w:t>
      </w:r>
    </w:p>
    <w:p>
      <w:pPr>
        <w:pStyle w:val="BodyText"/>
        <w:suppressAutoHyphens w:val="true"/>
        <w:spacing w:lineRule="auto" w:line="360"/>
        <w:jc w:val="left"/>
        <w:rPr>
          <w:sz w:val="28"/>
          <w:szCs w:val="28"/>
        </w:rPr>
      </w:pPr>
      <w:r>
        <w:rPr>
          <w:rStyle w:val="Strong"/>
          <w:sz w:val="28"/>
          <w:szCs w:val="28"/>
        </w:rPr>
        <w:t>Достигнутые результаты:</w:t>
      </w:r>
      <w:r>
        <w:rPr>
          <w:sz w:val="28"/>
          <w:szCs w:val="28"/>
        </w:rPr>
        <w:br/>
        <w:t>Разработанный класс представляет собой законченный тип данных, который может использоваться в выражениях естественным образом, аналогично встроенным типам. Реализация обеспечивает безопасность работы с памятью, демонстрирует различные подходы к перегрузке операторов (методы класса и дружественные функции) и предоставляет удобный интерфейс для работы со строками.</w:t>
      </w:r>
    </w:p>
    <w:p>
      <w:pPr>
        <w:pStyle w:val="BodyText"/>
        <w:suppressAutoHyphens w:val="true"/>
        <w:spacing w:lineRule="auto" w:line="360"/>
        <w:jc w:val="left"/>
        <w:rPr>
          <w:sz w:val="28"/>
          <w:szCs w:val="28"/>
        </w:rPr>
      </w:pPr>
      <w:r>
        <w:rPr>
          <w:rStyle w:val="Strong"/>
          <w:sz w:val="28"/>
          <w:szCs w:val="28"/>
        </w:rPr>
        <w:t>Ограничения и возможные улучшения:</w:t>
      </w:r>
      <w:r>
        <w:rPr>
          <w:sz w:val="28"/>
          <w:szCs w:val="28"/>
        </w:rPr>
        <w:br/>
        <w:t>В текущей реализации не реализованы операторы составного присваивания (+=), индексации ([]) и приведения типов. Для промышленного использования класс мог бы быть дополнен поддержкой Unicode, методами для поиска и замены подстрок, а также оптимизацией производительности через использование move-семантики.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rStyle w:val="Strong"/>
          <w:sz w:val="28"/>
          <w:szCs w:val="28"/>
        </w:rPr>
        <w:t>Вывод:</w:t>
      </w:r>
      <w:r>
        <w:rPr>
          <w:sz w:val="28"/>
          <w:szCs w:val="28"/>
        </w:rPr>
        <w:br/>
        <w:t>Результат работы полностью удовлетворяет требованиям задания. Были успешно изучены и применены на практике механизмы перегрузки операций, работы с динамической памятью, использования статических членов класса и дружественных функций. Разработанный класс демонстрирует все ключевые аспекты объектно-ориентированного программирования и может служить основой для более сложных строковых классов.</w:t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34"/>
        <w:numPr>
          <w:ilvl w:val="0"/>
          <w:numId w:val="0"/>
        </w:numPr>
        <w:ind w:hanging="0" w:left="70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9"/>
        <w:rPr/>
      </w:pPr>
      <w:bookmarkStart w:id="6" w:name="_Toc208001217"/>
      <w:r>
        <w:rPr/>
        <w:t>ПРИЛОЖЕНИЕ</w:t>
      </w:r>
      <w:bookmarkEnd w:id="6"/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  <w:t>String.h</w:t>
      </w:r>
    </w:p>
    <w:p>
      <w:pPr>
        <w:pStyle w:val="Normal"/>
        <w:ind w:hanging="0"/>
        <w:rPr>
          <w:rFonts w:ascii="3270 Nerd Font" w:hAnsi="3270 Nerd Font"/>
          <w:b w:val="false"/>
          <w:color w:val="DCD7BA"/>
          <w:sz w:val="21"/>
          <w:szCs w:val="24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zCs w:val="24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zCs w:val="24"/>
          <w:shd w:fill="1F1F28" w:val="clear"/>
        </w:rPr>
        <w:t>ifndef</w:t>
      </w:r>
      <w:r>
        <w:rPr>
          <w:rFonts w:ascii="3270 Nerd Font" w:hAnsi="3270 Nerd Font"/>
          <w:b w:val="false"/>
          <w:color w:val="DCD7BA"/>
          <w:sz w:val="21"/>
          <w:szCs w:val="24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zCs w:val="24"/>
          <w:shd w:fill="1F1F28" w:val="clear"/>
        </w:rPr>
        <w:t>STRING_H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define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STRING_H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include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&lt;iostream&gt;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class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private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Указатель на строку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length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Длина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static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count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Статический счетчик объектов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public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Конструкторы и деструктор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Конструктор по умолчанию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Конструктор с параметром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Конструктор копирования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~String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Деструктор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Методы работы со строками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void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setString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Изменение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void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print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Вывод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findSubstring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substr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Поиск подстроки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getString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Получение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getLength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length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Получение длины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Перегруженные операторы (методы класса)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Сложение двух объектов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Сложение с char*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Присваивание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==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Сравнение ==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!=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Сравнение !=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&lt;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Сравнение &lt;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&gt;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Сравнение &gt;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&lt;=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Сравнение &lt;=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&gt;=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Сравнение &gt;=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Дружественные функции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friend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lhs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rhs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char* + String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friend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ostream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ostream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obj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Вывод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friend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istream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&gt;&gt;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istream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is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obj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Ввод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Статический метод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static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getCount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Получение количества объектов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endif</w:t>
      </w:r>
    </w:p>
    <w:p>
      <w:pPr>
        <w:pStyle w:val="Normal"/>
        <w:ind w:hanging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  <w:t>String.cpp</w:t>
      </w:r>
    </w:p>
    <w:p>
      <w:pPr>
        <w:pStyle w:val="Normal"/>
        <w:ind w:hanging="0"/>
        <w:rPr>
          <w:rFonts w:ascii="3270 Nerd Font" w:hAnsi="3270 Nerd Font"/>
          <w:b w:val="false"/>
          <w:color w:val="DCD7BA"/>
          <w:sz w:val="21"/>
          <w:szCs w:val="24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zCs w:val="24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zCs w:val="24"/>
          <w:shd w:fill="1F1F28" w:val="clear"/>
        </w:rPr>
        <w:t>include</w:t>
      </w:r>
      <w:r>
        <w:rPr>
          <w:rFonts w:ascii="3270 Nerd Font" w:hAnsi="3270 Nerd Font"/>
          <w:b w:val="false"/>
          <w:color w:val="DCD7BA"/>
          <w:sz w:val="21"/>
          <w:szCs w:val="24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zCs w:val="24"/>
          <w:shd w:fill="1F1F28" w:val="clear"/>
        </w:rPr>
        <w:t>"String.h"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include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&lt;cstring&gt;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include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&lt;iostream&gt;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Инициализация статической переменной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count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rPr>
          <w:rFonts w:ascii="3270 Nerd Font" w:hAnsi="3270 Nerd Font"/>
        </w:rPr>
      </w:pPr>
      <w:r>
        <w:rPr>
          <w:rFonts w:ascii="3270 Nerd Font" w:hAnsi="3270 Nerd Font"/>
        </w:rPr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Конструктор по умолчанию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: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nullptr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length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>count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"Вызван конструктор по умолчанию. Объектов: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count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Конструктор с параметром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strlen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new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[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strcpy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else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nullptr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CABC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>count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"Вызван конструктор с параметром. Объектов: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count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Конструктор копирования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String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length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new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[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strcpy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else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nullptr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CABC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>count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"Вызван конструктор копирования. Объектов: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count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Деструктор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~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E6C384"/>
          <w:sz w:val="21"/>
          <w:shd w:fill="1F1F28" w:val="clear"/>
        </w:rPr>
        <w:t>delete[]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>count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--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"Вызван деструктор. Осталось объектов: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count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Изменение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void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setString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E6C384"/>
          <w:sz w:val="21"/>
          <w:shd w:fill="1F1F28" w:val="clear"/>
        </w:rPr>
        <w:t>delete[]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strlen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new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[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strcpy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else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nullptr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CABC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CABC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rPr>
          <w:rFonts w:ascii="3270 Nerd Font" w:hAnsi="3270 Nerd Font"/>
        </w:rPr>
      </w:pPr>
      <w:r>
        <w:rPr>
          <w:rFonts w:ascii="3270 Nerd Font" w:hAnsi="3270 Nerd Font"/>
        </w:rPr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Вывод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void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print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"Строка: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 (длина: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")"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else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"Строка пуста."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Поиск подстроки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findSubstring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substr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||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substr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-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pos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substr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pos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pos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-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-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Оператор сложения двух объектов (String + String)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&amp;&amp;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newStr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new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[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length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strcpy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strcat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result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E6C384"/>
          <w:sz w:val="21"/>
          <w:shd w:fill="1F1F28" w:val="clear"/>
        </w:rPr>
        <w:t>delete[]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result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Оператор сложения с char* (String + char*)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&amp;&amp;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otherLen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strlen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newStr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new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[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otherLen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strcpy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strcat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result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E6C384"/>
          <w:sz w:val="21"/>
          <w:shd w:fill="1F1F28" w:val="clear"/>
        </w:rPr>
        <w:t>delete[]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result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Оператор присваивания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FF5D62"/>
          <w:sz w:val="21"/>
          <w:shd w:fill="1F1F28" w:val="clear"/>
        </w:rPr>
        <w:t>this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E6C384"/>
          <w:sz w:val="21"/>
          <w:shd w:fill="1F1F28" w:val="clear"/>
        </w:rPr>
        <w:t>delete[]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length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new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[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strcpy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else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length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nullptr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CABC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CABC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"Вызван оператор присваивания."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FF5D62"/>
          <w:sz w:val="21"/>
          <w:shd w:fill="1F1F28" w:val="clear"/>
        </w:rPr>
        <w:t>this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Операторы сравнения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==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&amp;&amp;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true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||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false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strcmp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!=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FF5D62"/>
          <w:sz w:val="21"/>
          <w:shd w:fill="1F1F28" w:val="clear"/>
        </w:rPr>
        <w:t>this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&lt;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&amp;&amp;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false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true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false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strcmp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&gt;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&amp;&amp;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false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false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FFA066"/>
          <w:sz w:val="21"/>
          <w:shd w:fill="1F1F28" w:val="clear"/>
        </w:rPr>
        <w:t>true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strcmp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&gt;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&lt;=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FF5D62"/>
          <w:sz w:val="21"/>
          <w:shd w:fill="1F1F28" w:val="clear"/>
        </w:rPr>
        <w:t>this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&gt;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bool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&gt;=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FF5D62"/>
          <w:sz w:val="21"/>
          <w:shd w:fill="1F1F28" w:val="clear"/>
        </w:rPr>
        <w:t>this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other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Дружественная функция: char* + String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lhs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rhs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lhs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&amp;&amp;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rhs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lhs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rhs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rhs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lhs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lhsLen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strlen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lhs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*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newStr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new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[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lhsLen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rhs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length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strcpy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lhs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E9CD8"/>
          <w:sz w:val="21"/>
          <w:shd w:fill="1F1F28" w:val="clear"/>
        </w:rPr>
        <w:t>strcat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rhs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result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E6C384"/>
          <w:sz w:val="21"/>
          <w:shd w:fill="1F1F28" w:val="clear"/>
        </w:rPr>
        <w:t>delete[]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newStr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result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Дружественная функция: вывод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ostream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ostream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const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obj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if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obj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os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obj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else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os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Дружественная функция: ввод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istream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operator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&gt;&gt;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istream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is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&amp;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obj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char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buffer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[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1000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>is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getline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buffer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,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1000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>obj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setString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>buffer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is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Получение количества объектов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getCount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count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CABC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ind w:hanging="0"/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  <w:t>main.cpp</w:t>
      </w:r>
    </w:p>
    <w:p>
      <w:pPr>
        <w:pStyle w:val="Normal"/>
        <w:ind w:hanging="0"/>
        <w:rPr>
          <w:rFonts w:ascii="3270 Nerd Font" w:hAnsi="3270 Nerd Font"/>
          <w:b w:val="false"/>
          <w:color w:val="DCD7BA"/>
          <w:sz w:val="21"/>
          <w:szCs w:val="24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zCs w:val="24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zCs w:val="24"/>
          <w:shd w:fill="1F1F28" w:val="clear"/>
        </w:rPr>
        <w:t>include</w:t>
      </w:r>
      <w:r>
        <w:rPr>
          <w:rFonts w:ascii="3270 Nerd Font" w:hAnsi="3270 Nerd Font"/>
          <w:b w:val="false"/>
          <w:color w:val="DCD7BA"/>
          <w:sz w:val="21"/>
          <w:szCs w:val="24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zCs w:val="24"/>
          <w:shd w:fill="1F1F28" w:val="clear"/>
        </w:rPr>
        <w:t>"String.h"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#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include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&lt;iostream&gt;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using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57FB8"/>
          <w:sz w:val="21"/>
          <w:shd w:fill="1F1F28" w:val="clear"/>
        </w:rPr>
        <w:t>namespace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std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int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main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"=== Демонстрация перегруженных операций для класса String ==="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Создание объектов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"1. Создание объектов:"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"Hello"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s2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"World"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String s3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s4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Конструктор копирования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"2. Оператор присваивания:"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s3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s2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  <w:r>
        <w:rPr>
          <w:rFonts w:ascii="3270 Nerd Font" w:hAnsi="3270 Nerd Font"/>
          <w:b w:val="false"/>
          <w:color w:val="727169"/>
          <w:sz w:val="21"/>
          <w:shd w:fill="1F1F28" w:val="clear"/>
        </w:rPr>
        <w:t xml:space="preserve"> // Оператор присваивания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"s3 = s2: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s3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"3. Операции сложения:"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String + String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s5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s2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"s1 + s2: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s5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String + char*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s6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 C++"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 xml:space="preserve">"s1 + </w:t>
      </w:r>
      <w:r>
        <w:rPr>
          <w:rFonts w:ascii="3270 Nerd Font" w:hAnsi="3270 Nerd Font"/>
          <w:b w:val="false"/>
          <w:color w:val="7FB4CA"/>
          <w:sz w:val="21"/>
          <w:shd w:fill="1F1F28" w:val="clear"/>
        </w:rPr>
        <w:t>\"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 xml:space="preserve"> C++</w:t>
      </w:r>
      <w:r>
        <w:rPr>
          <w:rFonts w:ascii="3270 Nerd Font" w:hAnsi="3270 Nerd Font"/>
          <w:b w:val="false"/>
          <w:color w:val="7FB4CA"/>
          <w:sz w:val="21"/>
          <w:shd w:fill="1F1F28" w:val="clear"/>
        </w:rPr>
        <w:t>\"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s6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27169"/>
          <w:sz w:val="21"/>
          <w:shd w:fill="1F1F28" w:val="clear"/>
        </w:rPr>
      </w:pPr>
      <w:r>
        <w:rPr>
          <w:rFonts w:ascii="3270 Nerd Font" w:hAnsi="3270 Nerd Font"/>
          <w:b w:val="false"/>
          <w:color w:val="727169"/>
          <w:sz w:val="21"/>
          <w:shd w:fill="1F1F28" w:val="clear"/>
        </w:rPr>
        <w:t>// char* + String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s7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"C++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s2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</w:t>
      </w:r>
      <w:r>
        <w:rPr>
          <w:rFonts w:ascii="3270 Nerd Font" w:hAnsi="3270 Nerd Font"/>
          <w:b w:val="false"/>
          <w:color w:val="7FB4CA"/>
          <w:sz w:val="21"/>
          <w:shd w:fill="1F1F28" w:val="clear"/>
        </w:rPr>
        <w:t>\"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 xml:space="preserve">C++ </w:t>
      </w:r>
      <w:r>
        <w:rPr>
          <w:rFonts w:ascii="3270 Nerd Font" w:hAnsi="3270 Nerd Font"/>
          <w:b w:val="false"/>
          <w:color w:val="7FB4CA"/>
          <w:sz w:val="21"/>
          <w:shd w:fill="1F1F28" w:val="clear"/>
        </w:rPr>
        <w:t>\"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 xml:space="preserve"> + s2: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s7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"4. Операции сравнения:"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"s1 == s4: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s4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"true"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"false"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"s1 == s2: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s2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"true"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"false"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"s1 != s2: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!=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s2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"true"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"false"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"s1 &lt; s2: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s2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"true"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"false"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"s1 &gt; s2: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&gt;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s2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"true"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"false"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"s1 &lt;= s4: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s4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"true"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"false"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"s1 &gt;= s4: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&gt;=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s4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?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"true"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: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"false"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"5. Комбинированные операции:"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String s8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=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s1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s2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+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"!"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 xml:space="preserve">"s1 + </w:t>
      </w:r>
      <w:r>
        <w:rPr>
          <w:rFonts w:ascii="3270 Nerd Font" w:hAnsi="3270 Nerd Font"/>
          <w:b w:val="false"/>
          <w:color w:val="7FB4CA"/>
          <w:sz w:val="21"/>
          <w:shd w:fill="1F1F28" w:val="clear"/>
        </w:rPr>
        <w:t>\"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FB4CA"/>
          <w:sz w:val="21"/>
          <w:shd w:fill="1F1F28" w:val="clear"/>
        </w:rPr>
        <w:t>\"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 xml:space="preserve"> + s2 + </w:t>
      </w:r>
      <w:r>
        <w:rPr>
          <w:rFonts w:ascii="3270 Nerd Font" w:hAnsi="3270 Nerd Font"/>
          <w:b w:val="false"/>
          <w:color w:val="7FB4CA"/>
          <w:sz w:val="21"/>
          <w:shd w:fill="1F1F28" w:val="clear"/>
        </w:rPr>
        <w:t>\"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!</w:t>
      </w:r>
      <w:r>
        <w:rPr>
          <w:rFonts w:ascii="3270 Nerd Font" w:hAnsi="3270 Nerd Font"/>
          <w:b w:val="false"/>
          <w:color w:val="7FB4CA"/>
          <w:sz w:val="21"/>
          <w:shd w:fill="1F1F28" w:val="clear"/>
        </w:rPr>
        <w:t>\"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s8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"6. Операторы ввода/вывода:"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>String s9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"Введите строку для s9: 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cin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&gt;&gt;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s9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"Вы ввели: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s9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"7. Статический счетчик объектов:"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"Текущее количество объектов: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7AA89F"/>
          <w:sz w:val="21"/>
          <w:shd w:fill="1F1F28" w:val="clear"/>
        </w:rPr>
        <w:t>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::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getCount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"8. Демонстрация остальных методов:"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"Длина s1: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getLength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"Поиск 'ell' в s1: позиция 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s1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.</w:t>
      </w:r>
      <w:r>
        <w:rPr>
          <w:rFonts w:ascii="3270 Nerd Font" w:hAnsi="3270 Nerd Font"/>
          <w:b w:val="false"/>
          <w:color w:val="7E9CD8"/>
          <w:sz w:val="21"/>
          <w:shd w:fill="1F1F28" w:val="clear"/>
        </w:rPr>
        <w:t>findSubstring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(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"ell"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)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cout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98BB6C"/>
          <w:sz w:val="21"/>
          <w:shd w:fill="1F1F28" w:val="clear"/>
        </w:rPr>
        <w:t>"=== Завершение программы ==="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E6C384"/>
          <w:sz w:val="21"/>
          <w:shd w:fill="1F1F28" w:val="clear"/>
        </w:rPr>
        <w:t>&lt;&lt;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endl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DCD7BA"/>
          <w:sz w:val="21"/>
          <w:shd w:fill="1F1F28" w:val="clear"/>
        </w:rPr>
      </w:pPr>
      <w:r>
        <w:rPr>
          <w:rFonts w:ascii="3270 Nerd Font" w:hAnsi="3270 Nerd Font"/>
          <w:b w:val="false"/>
          <w:color w:val="957FB8"/>
          <w:sz w:val="21"/>
          <w:shd w:fill="1F1F28" w:val="clear"/>
        </w:rPr>
        <w:t>return</w:t>
      </w:r>
      <w:r>
        <w:rPr>
          <w:rFonts w:ascii="3270 Nerd Font" w:hAnsi="3270 Nerd Font"/>
          <w:b w:val="false"/>
          <w:color w:val="DCD7BA"/>
          <w:sz w:val="21"/>
          <w:shd w:fill="1F1F28" w:val="clear"/>
        </w:rPr>
        <w:t xml:space="preserve"> </w:t>
      </w:r>
      <w:r>
        <w:rPr>
          <w:rFonts w:ascii="3270 Nerd Font" w:hAnsi="3270 Nerd Font"/>
          <w:b w:val="false"/>
          <w:color w:val="D27E99"/>
          <w:sz w:val="21"/>
          <w:shd w:fill="1F1F28" w:val="clear"/>
        </w:rPr>
        <w:t>0</w:t>
      </w:r>
      <w:r>
        <w:rPr>
          <w:rFonts w:ascii="3270 Nerd Font" w:hAnsi="3270 Nerd Font"/>
          <w:b w:val="false"/>
          <w:color w:val="9CABCA"/>
          <w:sz w:val="21"/>
          <w:shd w:fill="1F1F28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CABCA"/>
          <w:sz w:val="21"/>
          <w:shd w:fill="1F1F28" w:val="clear"/>
        </w:rPr>
      </w:pPr>
      <w:r>
        <w:rPr>
          <w:rFonts w:ascii="3270 Nerd Font" w:hAnsi="3270 Nerd Font"/>
          <w:b w:val="false"/>
          <w:color w:val="9CABCA"/>
          <w:sz w:val="21"/>
          <w:shd w:fill="1F1F28" w:val="clear"/>
        </w:rPr>
        <w:t>}</w:t>
      </w:r>
    </w:p>
    <w:p>
      <w:pPr>
        <w:pStyle w:val="Normal"/>
        <w:ind w:hanging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567" w:gutter="0" w:header="0" w:top="1134" w:footer="709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3270 Nerd Font">
    <w:charset w:val="01"/>
    <w:family w:val="roman"/>
    <w:pitch w:val="variable"/>
  </w:font>
  <w:font w:name="3270 Nerd Font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42038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42038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38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4119c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1"/>
    <w:uiPriority w:val="9"/>
    <w:semiHidden/>
    <w:unhideWhenUsed/>
    <w:qFormat/>
    <w:rsid w:val="004119c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1"/>
    <w:uiPriority w:val="9"/>
    <w:semiHidden/>
    <w:unhideWhenUsed/>
    <w:qFormat/>
    <w:rsid w:val="004119c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f1387d"/>
    <w:rPr/>
  </w:style>
  <w:style w:type="character" w:styleId="Style12" w:customStyle="1">
    <w:name w:val="Нижний колонтитул Знак"/>
    <w:basedOn w:val="DefaultParagraphFont"/>
    <w:uiPriority w:val="99"/>
    <w:qFormat/>
    <w:rsid w:val="00f1387d"/>
    <w:rPr/>
  </w:style>
  <w:style w:type="character" w:styleId="Style13" w:customStyle="1">
    <w:name w:val="ВКР_Обычный Знак"/>
    <w:basedOn w:val="DefaultParagraphFont"/>
    <w:link w:val="Style28"/>
    <w:qFormat/>
    <w:rsid w:val="00314228"/>
    <w:rPr>
      <w:sz w:val="28"/>
      <w:szCs w:val="28"/>
    </w:rPr>
  </w:style>
  <w:style w:type="character" w:styleId="Style14" w:customStyle="1">
    <w:name w:val="ВКР_Заголовок_без_номера Знак"/>
    <w:basedOn w:val="DefaultParagraphFont"/>
    <w:link w:val="Style29"/>
    <w:qFormat/>
    <w:rsid w:val="001b7deb"/>
    <w:rPr>
      <w:caps/>
      <w:sz w:val="28"/>
      <w:szCs w:val="28"/>
    </w:rPr>
  </w:style>
  <w:style w:type="character" w:styleId="1" w:customStyle="1">
    <w:name w:val="ВКР_Заголовок_1_уровень Знак"/>
    <w:basedOn w:val="DefaultParagraphFont"/>
    <w:link w:val="12"/>
    <w:qFormat/>
    <w:rsid w:val="00395135"/>
    <w:rPr>
      <w:caps/>
      <w:sz w:val="28"/>
      <w:szCs w:val="28"/>
    </w:rPr>
  </w:style>
  <w:style w:type="character" w:styleId="2" w:customStyle="1">
    <w:name w:val="ВКР_Заголовок_2_уровень Знак"/>
    <w:basedOn w:val="DefaultParagraphFont"/>
    <w:link w:val="22"/>
    <w:qFormat/>
    <w:rsid w:val="00e74dc3"/>
    <w:rPr>
      <w:sz w:val="28"/>
      <w:szCs w:val="28"/>
    </w:rPr>
  </w:style>
  <w:style w:type="character" w:styleId="3" w:customStyle="1">
    <w:name w:val="ВКР_Заголовок_3_уровень Знак"/>
    <w:basedOn w:val="DefaultParagraphFont"/>
    <w:link w:val="32"/>
    <w:qFormat/>
    <w:rsid w:val="00e74dc3"/>
    <w:rPr>
      <w:sz w:val="28"/>
      <w:szCs w:val="28"/>
    </w:rPr>
  </w:style>
  <w:style w:type="character" w:styleId="11" w:customStyle="1">
    <w:name w:val="Заголовок 1 Знак"/>
    <w:basedOn w:val="DefaultParagraphFont"/>
    <w:uiPriority w:val="9"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4" w:customStyle="1">
    <w:name w:val="ВКР_Заголовок_4_уровень Знак"/>
    <w:basedOn w:val="DefaultParagraphFont"/>
    <w:link w:val="41"/>
    <w:qFormat/>
    <w:rsid w:val="00e74dc3"/>
    <w:rPr>
      <w:sz w:val="28"/>
      <w:szCs w:val="28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4119c9"/>
    <w:rPr>
      <w:color w:themeColor="hyperlink" w:val="0000FF"/>
      <w:u w:val="single"/>
    </w:rPr>
  </w:style>
  <w:style w:type="character" w:styleId="Style15" w:customStyle="1">
    <w:name w:val="ВКР_Заголовок_не_в_содержании Знак"/>
    <w:basedOn w:val="DefaultParagraphFont"/>
    <w:link w:val="Style30"/>
    <w:qFormat/>
    <w:rsid w:val="001b7deb"/>
    <w:rPr>
      <w:caps/>
      <w:sz w:val="28"/>
      <w:szCs w:val="28"/>
    </w:rPr>
  </w:style>
  <w:style w:type="character" w:styleId="Style16" w:customStyle="1">
    <w:name w:val="ВКР_Подзаголовок Знак"/>
    <w:basedOn w:val="DefaultParagraphFont"/>
    <w:link w:val="Style31"/>
    <w:qFormat/>
    <w:rsid w:val="001b7deb"/>
    <w:rPr>
      <w:b/>
      <w:sz w:val="28"/>
      <w:szCs w:val="28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4d2be0"/>
    <w:rPr>
      <w:rFonts w:ascii="Tahoma" w:hAnsi="Tahoma" w:cs="Tahoma"/>
      <w:sz w:val="16"/>
      <w:szCs w:val="16"/>
    </w:rPr>
  </w:style>
  <w:style w:type="character" w:styleId="Style18" w:customStyle="1">
    <w:name w:val="ВКР_Рисунок Знак"/>
    <w:basedOn w:val="DefaultParagraphFont"/>
    <w:link w:val="Style32"/>
    <w:qFormat/>
    <w:rsid w:val="004d2be0"/>
    <w:rPr>
      <w:sz w:val="28"/>
      <w:szCs w:val="28"/>
      <w:lang w:eastAsia="ru-RU"/>
    </w:rPr>
  </w:style>
  <w:style w:type="character" w:styleId="Style19" w:customStyle="1">
    <w:name w:val="ВКР_Подрисуночная_подпись Знак"/>
    <w:basedOn w:val="DefaultParagraphFont"/>
    <w:link w:val="Style33"/>
    <w:qFormat/>
    <w:rsid w:val="004b3119"/>
    <w:rPr>
      <w:sz w:val="28"/>
      <w:szCs w:val="28"/>
    </w:rPr>
  </w:style>
  <w:style w:type="character" w:styleId="Style20" w:customStyle="1">
    <w:name w:val="ВКР_Нумерованный_список Знак"/>
    <w:basedOn w:val="Style13"/>
    <w:link w:val="Style34"/>
    <w:qFormat/>
    <w:rsid w:val="009431b7"/>
    <w:rPr>
      <w:sz w:val="28"/>
      <w:szCs w:val="28"/>
    </w:rPr>
  </w:style>
  <w:style w:type="character" w:styleId="Style21" w:customStyle="1">
    <w:name w:val="ВКР_Маркированный_список Знак"/>
    <w:basedOn w:val="Style13"/>
    <w:link w:val="Style35"/>
    <w:qFormat/>
    <w:rsid w:val="009431b7"/>
    <w:rPr>
      <w:sz w:val="28"/>
      <w:szCs w:val="28"/>
    </w:rPr>
  </w:style>
  <w:style w:type="character" w:styleId="Style22" w:customStyle="1">
    <w:name w:val="Основной текст с отступом Знак"/>
    <w:basedOn w:val="DefaultParagraphFont"/>
    <w:qFormat/>
    <w:rsid w:val="002e19f3"/>
    <w:rPr>
      <w:rFonts w:eastAsia="Times New Roman"/>
      <w:sz w:val="28"/>
      <w:szCs w:val="20"/>
      <w:lang w:eastAsia="ru-RU"/>
    </w:rPr>
  </w:style>
  <w:style w:type="character" w:styleId="Style23">
    <w:name w:val="Ссылка указателя"/>
    <w:qFormat/>
    <w:rPr/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Style2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27">
    <w:name w:val="Указатель"/>
    <w:basedOn w:val="Normal"/>
    <w:qFormat/>
    <w:pPr>
      <w:suppressLineNumbers/>
    </w:pPr>
    <w:rPr>
      <w:rFonts w:cs="FreeSans"/>
    </w:rPr>
  </w:style>
  <w:style w:type="paragraph" w:styleId="Style28" w:customStyle="1">
    <w:name w:val="ВКР_Обычный"/>
    <w:link w:val="Style13"/>
    <w:qFormat/>
    <w:rsid w:val="0031422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semiHidden/>
    <w:unhideWhenUsed/>
    <w:rsid w:val="00f1387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f1387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 w:customStyle="1">
    <w:name w:val="ВКР_Заголовок_без_номера"/>
    <w:next w:val="Style28"/>
    <w:link w:val="Style14"/>
    <w:qFormat/>
    <w:rsid w:val="001b7deb"/>
    <w:pPr>
      <w:pageBreakBefore/>
      <w:widowControl/>
      <w:suppressAutoHyphens w:val="true"/>
      <w:bidi w:val="0"/>
      <w:spacing w:before="0" w:after="24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12" w:customStyle="1">
    <w:name w:val="ВКР_Заголовок_1_уровень"/>
    <w:next w:val="Style28"/>
    <w:link w:val="1"/>
    <w:qFormat/>
    <w:rsid w:val="00395135"/>
    <w:pPr>
      <w:pageBreakBefore/>
      <w:widowControl/>
      <w:numPr>
        <w:ilvl w:val="0"/>
        <w:numId w:val="1"/>
      </w:numPr>
      <w:suppressAutoHyphens w:val="true"/>
      <w:bidi w:val="0"/>
      <w:spacing w:before="0" w:after="240"/>
      <w:ind w:hanging="0" w:left="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22" w:customStyle="1">
    <w:name w:val="ВКР_Заголовок_2_уровень"/>
    <w:next w:val="Style28"/>
    <w:link w:val="2"/>
    <w:qFormat/>
    <w:rsid w:val="00e74dc3"/>
    <w:pPr>
      <w:widowControl/>
      <w:numPr>
        <w:ilvl w:val="1"/>
        <w:numId w:val="1"/>
      </w:numPr>
      <w:suppressAutoHyphens w:val="true"/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32" w:customStyle="1">
    <w:name w:val="ВКР_Заголовок_3_уровень"/>
    <w:next w:val="Style28"/>
    <w:link w:val="3"/>
    <w:qFormat/>
    <w:rsid w:val="00e74dc3"/>
    <w:pPr>
      <w:widowControl/>
      <w:numPr>
        <w:ilvl w:val="2"/>
        <w:numId w:val="1"/>
      </w:numPr>
      <w:suppressAutoHyphens w:val="true"/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41" w:customStyle="1">
    <w:name w:val="ВКР_Заголовок_4_уровень"/>
    <w:next w:val="Style28"/>
    <w:link w:val="4"/>
    <w:qFormat/>
    <w:rsid w:val="00e74dc3"/>
    <w:pPr>
      <w:widowControl/>
      <w:numPr>
        <w:ilvl w:val="3"/>
        <w:numId w:val="1"/>
      </w:numPr>
      <w:suppressAutoHyphens w:val="true"/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19c9"/>
    <w:pPr>
      <w:tabs>
        <w:tab w:val="clear" w:pos="708"/>
        <w:tab w:val="right" w:pos="9628" w:leader="dot"/>
      </w:tabs>
      <w:spacing w:before="0"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119c9"/>
    <w:pPr>
      <w:tabs>
        <w:tab w:val="clear" w:pos="708"/>
        <w:tab w:val="right" w:pos="9628" w:leader="dot"/>
      </w:tabs>
      <w:spacing w:before="0" w:after="100"/>
      <w:ind w:left="20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119c9"/>
    <w:pPr>
      <w:spacing w:before="0" w:after="100"/>
      <w:ind w:left="400"/>
    </w:pPr>
    <w:rPr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4119c9"/>
    <w:pPr>
      <w:spacing w:before="0" w:after="100"/>
      <w:ind w:left="600"/>
    </w:pPr>
    <w:rPr>
      <w:sz w:val="28"/>
    </w:rPr>
  </w:style>
  <w:style w:type="paragraph" w:styleId="Style30" w:customStyle="1">
    <w:name w:val="ВКР_Заголовок_не_в_содержании"/>
    <w:next w:val="Style28"/>
    <w:link w:val="Style15"/>
    <w:qFormat/>
    <w:rsid w:val="001b7deb"/>
    <w:pPr>
      <w:pageBreakBefore/>
      <w:widowControl/>
      <w:suppressAutoHyphens w:val="true"/>
      <w:bidi w:val="0"/>
      <w:spacing w:before="0" w:after="24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31" w:customStyle="1">
    <w:name w:val="ВКР_Подзаголовок"/>
    <w:next w:val="Style28"/>
    <w:link w:val="Style16"/>
    <w:qFormat/>
    <w:rsid w:val="001b7deb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28"/>
      <w:szCs w:val="28"/>
      <w:lang w:val="ru-RU" w:eastAsia="en-US" w:bidi="ar-SA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4d2be0"/>
    <w:pPr/>
    <w:rPr>
      <w:rFonts w:ascii="Tahoma" w:hAnsi="Tahoma" w:cs="Tahoma"/>
      <w:sz w:val="16"/>
      <w:szCs w:val="16"/>
    </w:rPr>
  </w:style>
  <w:style w:type="paragraph" w:styleId="Style32" w:customStyle="1">
    <w:name w:val="ВКР_Рисунок"/>
    <w:next w:val="Style33"/>
    <w:link w:val="Style18"/>
    <w:qFormat/>
    <w:rsid w:val="004d2be0"/>
    <w:pPr>
      <w:widowControl/>
      <w:suppressAutoHyphens w:val="true"/>
      <w:bidi w:val="0"/>
      <w:spacing w:lineRule="auto" w:line="360" w:before="0" w:after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ru-RU" w:bidi="ar-SA"/>
    </w:rPr>
  </w:style>
  <w:style w:type="paragraph" w:styleId="Style33" w:customStyle="1">
    <w:name w:val="ВКР_Подрисуночная_подпись"/>
    <w:next w:val="Style28"/>
    <w:link w:val="Style19"/>
    <w:qFormat/>
    <w:rsid w:val="004b3119"/>
    <w:pPr>
      <w:widowControl/>
      <w:suppressAutoHyphens w:val="true"/>
      <w:bidi w:val="0"/>
      <w:spacing w:lineRule="auto" w:line="360" w:before="0" w:after="12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Style34" w:customStyle="1">
    <w:name w:val="ВКР_Нумерованный_список"/>
    <w:basedOn w:val="Style28"/>
    <w:link w:val="Style20"/>
    <w:qFormat/>
    <w:rsid w:val="009431b7"/>
    <w:pPr>
      <w:numPr>
        <w:ilvl w:val="0"/>
        <w:numId w:val="2"/>
      </w:numPr>
    </w:pPr>
    <w:rPr/>
  </w:style>
  <w:style w:type="paragraph" w:styleId="Style35" w:customStyle="1">
    <w:name w:val="ВКР_Маркированный_список"/>
    <w:basedOn w:val="Style28"/>
    <w:link w:val="Style21"/>
    <w:qFormat/>
    <w:rsid w:val="009431b7"/>
    <w:pPr>
      <w:numPr>
        <w:ilvl w:val="0"/>
        <w:numId w:val="3"/>
      </w:numPr>
    </w:pPr>
    <w:rPr/>
  </w:style>
  <w:style w:type="paragraph" w:styleId="Style36" w:customStyle="1">
    <w:name w:val="ВКР_Название_таблицы"/>
    <w:basedOn w:val="Style28"/>
    <w:next w:val="Style28"/>
    <w:qFormat/>
    <w:rsid w:val="00e53588"/>
    <w:pPr>
      <w:jc w:val="right"/>
    </w:pPr>
    <w:rPr/>
  </w:style>
  <w:style w:type="paragraph" w:styleId="ListParagraph">
    <w:name w:val="List Paragraph"/>
    <w:basedOn w:val="Normal"/>
    <w:uiPriority w:val="34"/>
    <w:qFormat/>
    <w:rsid w:val="004f410e"/>
    <w:pPr>
      <w:spacing w:lineRule="auto" w:line="259" w:before="0" w:after="160"/>
      <w:ind w:left="720"/>
      <w:contextualSpacing/>
    </w:pPr>
    <w:rPr>
      <w:rFonts w:cs="" w:cstheme="minorBidi"/>
      <w:sz w:val="28"/>
    </w:rPr>
  </w:style>
  <w:style w:type="paragraph" w:styleId="BodyTextIndent">
    <w:name w:val="Body Text Indent"/>
    <w:basedOn w:val="Normal"/>
    <w:link w:val="Style22"/>
    <w:rsid w:val="002e19f3"/>
    <w:pPr>
      <w:spacing w:lineRule="auto" w:line="360"/>
      <w:ind w:left="-851"/>
      <w:jc w:val="both"/>
    </w:pPr>
    <w:rPr>
      <w:rFonts w:eastAsia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2e19f3"/>
    <w:pPr>
      <w:spacing w:beforeAutospacing="1" w:afterAutospacing="1"/>
    </w:pPr>
    <w:rPr>
      <w:rFonts w:eastAsia="Times New Roman"/>
      <w:sz w:val="24"/>
      <w:szCs w:val="24"/>
      <w:lang w:eastAsia="ru-RU"/>
    </w:rPr>
  </w:style>
  <w:style w:type="paragraph" w:styleId="23">
    <w:name w:val="Продолжение списка 2"/>
    <w:basedOn w:val="Normal"/>
    <w:qFormat/>
    <w:pPr>
      <w:overflowPunct w:val="false"/>
      <w:spacing w:lineRule="auto" w:line="240" w:before="0" w:after="120"/>
      <w:ind w:hanging="0" w:left="566" w:right="0"/>
      <w:textAlignment w:val="baseline"/>
    </w:pPr>
    <w:rPr>
      <w:sz w:val="20"/>
    </w:rPr>
  </w:style>
  <w:style w:type="paragraph" w:styleId="Style37">
    <w:name w:val="Содержимое таблицы"/>
    <w:basedOn w:val="Normal"/>
    <w:qFormat/>
    <w:pPr>
      <w:widowControl w:val="false"/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Style39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3"/>
    <w:rsid w:val="00cc21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CC3E61-861C-43B3-81D7-03D9964C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Application>LibreOffice/25.8.2.2$Linux_X86_64 LibreOffice_project/580$Build-2</Application>
  <AppVersion>15.0000</AppVersion>
  <Pages>17</Pages>
  <Words>2104</Words>
  <Characters>13256</Characters>
  <CharactersWithSpaces>15053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2025-03-26T10:22:00Z</dcterms:created>
  <dc:creator>Юлия Вадимовна Новицкая</dc:creator>
  <dc:description/>
  <dc:language>en-US</dc:language>
  <cp:lastModifiedBy/>
  <cp:lastPrinted>2025-06-05T18:30:00Z</cp:lastPrinted>
  <dcterms:modified xsi:type="dcterms:W3CDTF">2025-10-22T20:55:22Z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