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11A3" w14:textId="2F37A1BA" w:rsidR="4880B9E9" w:rsidRPr="00681D61" w:rsidRDefault="4880B9E9" w:rsidP="4A0B9992">
      <w:pPr>
        <w:rPr>
          <w:rFonts w:ascii="Times New Roman" w:eastAsia="Times New Roman" w:hAnsi="Times New Roman" w:cs="Times New Roman"/>
          <w:b/>
          <w:bCs/>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Supplementary Information</w:t>
      </w:r>
    </w:p>
    <w:p w14:paraId="22EBA9FE" w14:textId="59DD25C8" w:rsidR="4880B9E9" w:rsidRPr="00681D61" w:rsidRDefault="4880B9E9" w:rsidP="4A0B9992">
      <w:pPr>
        <w:rPr>
          <w:rFonts w:ascii="Times New Roman" w:eastAsia="Times New Roman" w:hAnsi="Times New Roman" w:cs="Times New Roman"/>
          <w:sz w:val="20"/>
          <w:szCs w:val="20"/>
          <w:lang w:val="en-US"/>
        </w:rPr>
      </w:pPr>
      <w:r w:rsidRPr="4A0B9992">
        <w:rPr>
          <w:rFonts w:ascii="Times New Roman" w:eastAsia="Times New Roman" w:hAnsi="Times New Roman" w:cs="Times New Roman"/>
          <w:sz w:val="20"/>
          <w:szCs w:val="20"/>
          <w:lang w:val="en-US"/>
        </w:rPr>
        <w:t xml:space="preserve">This section provides an in-depth discussion of our supply chain mapping methodology, </w:t>
      </w:r>
      <w:r w:rsidR="0C4759F5" w:rsidRPr="4A0B9992">
        <w:rPr>
          <w:rFonts w:ascii="Times New Roman" w:eastAsia="Times New Roman" w:hAnsi="Times New Roman" w:cs="Times New Roman"/>
          <w:sz w:val="20"/>
          <w:szCs w:val="20"/>
          <w:lang w:val="en-US"/>
        </w:rPr>
        <w:t>a comprehensive</w:t>
      </w:r>
      <w:r w:rsidRPr="4A0B9992">
        <w:rPr>
          <w:rFonts w:ascii="Times New Roman" w:eastAsia="Times New Roman" w:hAnsi="Times New Roman" w:cs="Times New Roman"/>
          <w:sz w:val="20"/>
          <w:szCs w:val="20"/>
          <w:lang w:val="en-US"/>
        </w:rPr>
        <w:t xml:space="preserve"> list of supply chain components, and detail on key model outputs.</w:t>
      </w:r>
    </w:p>
    <w:p w14:paraId="490FDCA8" w14:textId="632E9DBB" w:rsidR="4880B9E9" w:rsidRPr="00681D61" w:rsidRDefault="4880B9E9" w:rsidP="4A0B9992">
      <w:pPr>
        <w:spacing w:line="278" w:lineRule="auto"/>
        <w:rPr>
          <w:rFonts w:ascii="Times New Roman" w:eastAsia="Times New Roman" w:hAnsi="Times New Roman" w:cs="Times New Roman"/>
          <w:b/>
          <w:bCs/>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Supply Chain Mapping Methodology</w:t>
      </w:r>
    </w:p>
    <w:p w14:paraId="457F4E5F" w14:textId="3EA1DCAB" w:rsidR="491B0F54" w:rsidRPr="00681D61" w:rsidRDefault="491B0F54" w:rsidP="4A0B9992">
      <w:pPr>
        <w:spacing w:line="257" w:lineRule="auto"/>
        <w:rPr>
          <w:rFonts w:ascii="Times New Roman" w:eastAsia="Times New Roman" w:hAnsi="Times New Roman" w:cs="Times New Roman"/>
          <w:sz w:val="20"/>
          <w:szCs w:val="20"/>
        </w:rPr>
      </w:pPr>
      <w:r w:rsidRPr="4A0B9992">
        <w:rPr>
          <w:rFonts w:ascii="Times New Roman" w:eastAsia="Times New Roman" w:hAnsi="Times New Roman" w:cs="Times New Roman"/>
          <w:sz w:val="20"/>
          <w:szCs w:val="20"/>
        </w:rPr>
        <w:t xml:space="preserve">Our </w:t>
      </w:r>
      <w:r w:rsidR="007B5310" w:rsidRPr="4A0B9992">
        <w:rPr>
          <w:rFonts w:ascii="Times New Roman" w:eastAsia="Times New Roman" w:hAnsi="Times New Roman" w:cs="Times New Roman"/>
          <w:sz w:val="20"/>
          <w:szCs w:val="20"/>
        </w:rPr>
        <w:t xml:space="preserve">measurement </w:t>
      </w:r>
      <w:r w:rsidRPr="4A0B9992">
        <w:rPr>
          <w:rFonts w:ascii="Times New Roman" w:eastAsia="Times New Roman" w:hAnsi="Times New Roman" w:cs="Times New Roman"/>
          <w:sz w:val="20"/>
          <w:szCs w:val="20"/>
        </w:rPr>
        <w:t xml:space="preserve">methodology consists of two key steps: mapping the supply chain for each technology and identifying the appropriate HS6 code that corresponds to each component or piece of process equipment. </w:t>
      </w:r>
      <w:r w:rsidR="4880B9E9" w:rsidRPr="4A0B9992">
        <w:rPr>
          <w:rFonts w:ascii="Times New Roman" w:eastAsia="Times New Roman" w:hAnsi="Times New Roman" w:cs="Times New Roman"/>
          <w:sz w:val="20"/>
          <w:szCs w:val="20"/>
        </w:rPr>
        <w:t xml:space="preserve">We </w:t>
      </w:r>
      <w:r w:rsidR="541ADBCE" w:rsidRPr="4A0B9992">
        <w:rPr>
          <w:rFonts w:ascii="Times New Roman" w:eastAsia="Times New Roman" w:hAnsi="Times New Roman" w:cs="Times New Roman"/>
          <w:sz w:val="20"/>
          <w:szCs w:val="20"/>
        </w:rPr>
        <w:t>began with the identification of</w:t>
      </w:r>
      <w:r w:rsidR="4880B9E9" w:rsidRPr="4A0B9992">
        <w:rPr>
          <w:rFonts w:ascii="Times New Roman" w:eastAsia="Times New Roman" w:hAnsi="Times New Roman" w:cs="Times New Roman"/>
          <w:sz w:val="20"/>
          <w:szCs w:val="20"/>
        </w:rPr>
        <w:t xml:space="preserve"> two types of supply chain inputs: products in the supply chain themselves, and process equipment used to refine materials.</w:t>
      </w:r>
      <w:r w:rsidR="6027D76F" w:rsidRPr="4A0B9992">
        <w:rPr>
          <w:rFonts w:ascii="Times New Roman" w:eastAsia="Times New Roman" w:hAnsi="Times New Roman" w:cs="Times New Roman"/>
          <w:sz w:val="20"/>
          <w:szCs w:val="20"/>
        </w:rPr>
        <w:t xml:space="preserve"> </w:t>
      </w:r>
      <w:r w:rsidR="650312B1" w:rsidRPr="4A0B9992">
        <w:rPr>
          <w:rFonts w:ascii="Times New Roman" w:eastAsia="Times New Roman" w:hAnsi="Times New Roman" w:cs="Times New Roman"/>
          <w:sz w:val="20"/>
          <w:szCs w:val="20"/>
        </w:rPr>
        <w:t>First, we identified the supply chain of each technology</w:t>
      </w:r>
      <w:r w:rsidR="4B74F639" w:rsidRPr="4A0B9992">
        <w:rPr>
          <w:rFonts w:ascii="Times New Roman" w:eastAsia="Times New Roman" w:hAnsi="Times New Roman" w:cs="Times New Roman"/>
          <w:sz w:val="20"/>
          <w:szCs w:val="20"/>
        </w:rPr>
        <w:t xml:space="preserve">, including </w:t>
      </w:r>
      <w:r w:rsidR="650312B1" w:rsidRPr="4A0B9992">
        <w:rPr>
          <w:rFonts w:ascii="Times New Roman" w:eastAsia="Times New Roman" w:hAnsi="Times New Roman" w:cs="Times New Roman"/>
          <w:sz w:val="20"/>
          <w:szCs w:val="20"/>
        </w:rPr>
        <w:t xml:space="preserve">the final product, components, subcomponents, processed materials, and raw materials. Second, we identified the process chain consisting of the steps involved in manufacturing the final technology, and the main components of each piece of process equipment.  </w:t>
      </w:r>
      <w:r w:rsidR="56D6B829" w:rsidRPr="4A0B9992">
        <w:rPr>
          <w:rFonts w:ascii="Times New Roman" w:eastAsia="Times New Roman" w:hAnsi="Times New Roman" w:cs="Times New Roman"/>
          <w:sz w:val="20"/>
          <w:szCs w:val="20"/>
        </w:rPr>
        <w:t xml:space="preserve">This involved identifying the equipment for each manufacturing step, sourced from pre-existing manufacturing process diagrams for each technology and its subcomponents created by academic, government, and industry sources. </w:t>
      </w:r>
    </w:p>
    <w:p w14:paraId="70B06134" w14:textId="0D0EC7F6" w:rsidR="650312B1" w:rsidRPr="00681D61" w:rsidRDefault="00352C26" w:rsidP="4A0B9992">
      <w:pPr>
        <w:spacing w:line="257" w:lineRule="auto"/>
        <w:rPr>
          <w:rFonts w:ascii="Times New Roman" w:eastAsia="Times New Roman" w:hAnsi="Times New Roman" w:cs="Times New Roman"/>
          <w:sz w:val="20"/>
          <w:szCs w:val="20"/>
          <w:lang w:val="en-US"/>
        </w:rPr>
      </w:pPr>
      <w:r w:rsidRPr="4A0B9992">
        <w:rPr>
          <w:rFonts w:ascii="Times New Roman" w:eastAsia="Times New Roman" w:hAnsi="Times New Roman" w:cs="Times New Roman"/>
          <w:sz w:val="20"/>
          <w:szCs w:val="20"/>
        </w:rPr>
        <w:t>Peer-reviewed</w:t>
      </w:r>
      <w:r w:rsidR="650312B1" w:rsidRPr="4A0B9992">
        <w:rPr>
          <w:rFonts w:ascii="Times New Roman" w:eastAsia="Times New Roman" w:hAnsi="Times New Roman" w:cs="Times New Roman"/>
          <w:sz w:val="20"/>
          <w:szCs w:val="20"/>
        </w:rPr>
        <w:t xml:space="preserve"> papers</w:t>
      </w:r>
      <w:r w:rsidR="007B5310" w:rsidRPr="4A0B9992">
        <w:rPr>
          <w:rFonts w:ascii="Times New Roman" w:eastAsia="Times New Roman" w:hAnsi="Times New Roman" w:cs="Times New Roman"/>
          <w:sz w:val="20"/>
          <w:szCs w:val="20"/>
        </w:rPr>
        <w:t xml:space="preserve">, cited below, </w:t>
      </w:r>
      <w:r w:rsidR="650312B1" w:rsidRPr="4A0B9992">
        <w:rPr>
          <w:rFonts w:ascii="Times New Roman" w:eastAsia="Times New Roman" w:hAnsi="Times New Roman" w:cs="Times New Roman"/>
          <w:sz w:val="20"/>
          <w:szCs w:val="20"/>
        </w:rPr>
        <w:t xml:space="preserve">were prioritized for identifying supply chain components and materials, as well as manufacturing steps in the technology manufacturing process chain and corresponding equipment.  When </w:t>
      </w:r>
      <w:r w:rsidRPr="4A0B9992">
        <w:rPr>
          <w:rFonts w:ascii="Times New Roman" w:eastAsia="Times New Roman" w:hAnsi="Times New Roman" w:cs="Times New Roman"/>
          <w:sz w:val="20"/>
          <w:szCs w:val="20"/>
        </w:rPr>
        <w:t>peer-reviewed</w:t>
      </w:r>
      <w:r w:rsidR="650312B1" w:rsidRPr="4A0B9992">
        <w:rPr>
          <w:rFonts w:ascii="Times New Roman" w:eastAsia="Times New Roman" w:hAnsi="Times New Roman" w:cs="Times New Roman"/>
          <w:sz w:val="20"/>
          <w:szCs w:val="20"/>
        </w:rPr>
        <w:t xml:space="preserve"> sources were unavailable, industry and government sources were used.  </w:t>
      </w:r>
      <w:r w:rsidR="3884699F" w:rsidRPr="4A0B9992">
        <w:rPr>
          <w:rFonts w:ascii="Times New Roman" w:eastAsia="Times New Roman" w:hAnsi="Times New Roman" w:cs="Times New Roman"/>
          <w:sz w:val="20"/>
          <w:szCs w:val="20"/>
        </w:rPr>
        <w:t>We created c</w:t>
      </w:r>
      <w:r w:rsidR="650312B1" w:rsidRPr="4A0B9992">
        <w:rPr>
          <w:rFonts w:ascii="Times New Roman" w:eastAsia="Times New Roman" w:hAnsi="Times New Roman" w:cs="Times New Roman"/>
          <w:sz w:val="20"/>
          <w:szCs w:val="20"/>
        </w:rPr>
        <w:t>omposite itemizations of supply chain components</w:t>
      </w:r>
      <w:r w:rsidR="1222C5AD" w:rsidRPr="4A0B9992">
        <w:rPr>
          <w:rFonts w:ascii="Times New Roman" w:eastAsia="Times New Roman" w:hAnsi="Times New Roman" w:cs="Times New Roman"/>
          <w:sz w:val="20"/>
          <w:szCs w:val="20"/>
        </w:rPr>
        <w:t>, materials,</w:t>
      </w:r>
      <w:r w:rsidR="650312B1" w:rsidRPr="4A0B9992">
        <w:rPr>
          <w:rFonts w:ascii="Times New Roman" w:eastAsia="Times New Roman" w:hAnsi="Times New Roman" w:cs="Times New Roman"/>
          <w:sz w:val="20"/>
          <w:szCs w:val="20"/>
        </w:rPr>
        <w:t xml:space="preserve"> and process chains from this combination of sources. </w:t>
      </w:r>
      <w:r w:rsidR="4D1DBCCC" w:rsidRPr="4A0B9992">
        <w:rPr>
          <w:rFonts w:ascii="Times New Roman" w:eastAsia="Times New Roman" w:hAnsi="Times New Roman" w:cs="Times New Roman"/>
          <w:sz w:val="20"/>
          <w:szCs w:val="20"/>
          <w:lang w:val="en-US"/>
        </w:rPr>
        <w:t>Note that i</w:t>
      </w:r>
      <w:r w:rsidR="6027D76F" w:rsidRPr="4A0B9992">
        <w:rPr>
          <w:rFonts w:ascii="Times New Roman" w:eastAsia="Times New Roman" w:hAnsi="Times New Roman" w:cs="Times New Roman"/>
          <w:sz w:val="20"/>
          <w:szCs w:val="20"/>
          <w:lang w:val="en-US"/>
        </w:rPr>
        <w:t xml:space="preserve">n most supply chains, processed material equipment was not mapped to avoid </w:t>
      </w:r>
      <w:r w:rsidR="5439945E" w:rsidRPr="4A0B9992">
        <w:rPr>
          <w:rFonts w:ascii="Times New Roman" w:eastAsia="Times New Roman" w:hAnsi="Times New Roman" w:cs="Times New Roman"/>
          <w:sz w:val="20"/>
          <w:szCs w:val="20"/>
          <w:lang w:val="en-US"/>
        </w:rPr>
        <w:t>the overinclusion of</w:t>
      </w:r>
      <w:r w:rsidR="6027D76F" w:rsidRPr="4A0B9992">
        <w:rPr>
          <w:rFonts w:ascii="Times New Roman" w:eastAsia="Times New Roman" w:hAnsi="Times New Roman" w:cs="Times New Roman"/>
          <w:sz w:val="20"/>
          <w:szCs w:val="20"/>
          <w:lang w:val="en-US"/>
        </w:rPr>
        <w:t xml:space="preserve"> </w:t>
      </w:r>
      <w:r w:rsidR="5439945E" w:rsidRPr="4A0B9992">
        <w:rPr>
          <w:rFonts w:ascii="Times New Roman" w:eastAsia="Times New Roman" w:hAnsi="Times New Roman" w:cs="Times New Roman"/>
          <w:sz w:val="20"/>
          <w:szCs w:val="20"/>
          <w:lang w:val="en-US"/>
        </w:rPr>
        <w:t xml:space="preserve">components used in </w:t>
      </w:r>
      <w:r w:rsidR="6027D76F" w:rsidRPr="4A0B9992">
        <w:rPr>
          <w:rFonts w:ascii="Times New Roman" w:eastAsia="Times New Roman" w:hAnsi="Times New Roman" w:cs="Times New Roman"/>
          <w:sz w:val="20"/>
          <w:szCs w:val="20"/>
          <w:lang w:val="en-US"/>
        </w:rPr>
        <w:t xml:space="preserve">common base materials production.  Certain exceptions were made if the processed material was highly specific to the technological supply chain in question, a determination made based on readings of the academic literature around a technology.  No equipment involved in the production of raw materials was mapped, </w:t>
      </w:r>
      <w:r w:rsidR="0C835888" w:rsidRPr="4A0B9992">
        <w:rPr>
          <w:rFonts w:ascii="Times New Roman" w:eastAsia="Times New Roman" w:hAnsi="Times New Roman" w:cs="Times New Roman"/>
          <w:sz w:val="20"/>
          <w:szCs w:val="20"/>
          <w:lang w:val="en-US"/>
        </w:rPr>
        <w:t>to</w:t>
      </w:r>
      <w:r w:rsidR="440D6D05" w:rsidRPr="4A0B9992">
        <w:rPr>
          <w:rFonts w:ascii="Times New Roman" w:eastAsia="Times New Roman" w:hAnsi="Times New Roman" w:cs="Times New Roman"/>
          <w:sz w:val="20"/>
          <w:szCs w:val="20"/>
          <w:lang w:val="en-US"/>
        </w:rPr>
        <w:t xml:space="preserve"> avoid the inclusion of common</w:t>
      </w:r>
      <w:r w:rsidR="6027D76F" w:rsidRPr="4A0B9992">
        <w:rPr>
          <w:rFonts w:ascii="Times New Roman" w:eastAsia="Times New Roman" w:hAnsi="Times New Roman" w:cs="Times New Roman"/>
          <w:sz w:val="20"/>
          <w:szCs w:val="20"/>
          <w:lang w:val="en-US"/>
        </w:rPr>
        <w:t xml:space="preserve"> mining and processing equipment.  </w:t>
      </w:r>
    </w:p>
    <w:p w14:paraId="74B59D21" w14:textId="61E6F5E0" w:rsidR="627FC9B7" w:rsidRPr="00681D61" w:rsidRDefault="627FC9B7" w:rsidP="4A0B9992">
      <w:pPr>
        <w:spacing w:line="257" w:lineRule="auto"/>
        <w:rPr>
          <w:rFonts w:ascii="Times New Roman" w:eastAsia="Times New Roman" w:hAnsi="Times New Roman" w:cs="Times New Roman"/>
          <w:sz w:val="20"/>
          <w:szCs w:val="20"/>
          <w:lang w:val="en-US"/>
        </w:rPr>
      </w:pPr>
      <w:r w:rsidRPr="4A0B9992">
        <w:rPr>
          <w:rFonts w:ascii="Times New Roman" w:eastAsia="Times New Roman" w:hAnsi="Times New Roman" w:cs="Times New Roman"/>
          <w:sz w:val="20"/>
          <w:szCs w:val="20"/>
          <w:lang w:val="en-US"/>
        </w:rPr>
        <w:t>We then mapped each identified component, subcomponent, processed material and piece of equipment onto 6-digit HS codes.</w:t>
      </w:r>
      <w:r w:rsidRPr="4A0B9992">
        <w:rPr>
          <w:rFonts w:ascii="Times New Roman" w:eastAsia="Times New Roman" w:hAnsi="Times New Roman" w:cs="Times New Roman"/>
          <w:sz w:val="20"/>
          <w:szCs w:val="20"/>
        </w:rPr>
        <w:t xml:space="preserve"> </w:t>
      </w:r>
      <w:r w:rsidR="621BC5C3" w:rsidRPr="4A0B9992">
        <w:rPr>
          <w:rFonts w:ascii="Times New Roman" w:eastAsia="Times New Roman" w:hAnsi="Times New Roman" w:cs="Times New Roman"/>
          <w:sz w:val="20"/>
          <w:szCs w:val="20"/>
          <w:lang w:val="en-US"/>
        </w:rPr>
        <w:t xml:space="preserve">Among better researched technologies, papers and government sources both mapped parts of the supply chain, process chain, and included corresponding HS code identification. If sources provided differing HS codes, academic sources were held as the definitive source, then direct communications with industry sources or industry websites, then government sources. Where information was sparse, especially in the process chain, we contacted producers of equipment and turned to their website to determine the relevant HS code for each piece of process equipment. </w:t>
      </w:r>
    </w:p>
    <w:p w14:paraId="40FC8AAE" w14:textId="45F0E40D" w:rsidR="621BC5C3" w:rsidRPr="00681D61" w:rsidRDefault="621BC5C3" w:rsidP="4A0B9992">
      <w:pPr>
        <w:spacing w:line="257" w:lineRule="auto"/>
        <w:rPr>
          <w:rFonts w:ascii="Times New Roman" w:eastAsia="Times New Roman" w:hAnsi="Times New Roman" w:cs="Times New Roman"/>
          <w:sz w:val="20"/>
          <w:szCs w:val="20"/>
          <w:lang w:val="en-US"/>
        </w:rPr>
      </w:pPr>
      <w:r w:rsidRPr="4A0B9992">
        <w:rPr>
          <w:rFonts w:ascii="Times New Roman" w:eastAsia="Times New Roman" w:hAnsi="Times New Roman" w:cs="Times New Roman"/>
          <w:sz w:val="20"/>
          <w:szCs w:val="20"/>
          <w:lang w:val="en-US"/>
        </w:rPr>
        <w:t>Where existing HS codes were unavailable from an academic, government, or industry source, we use the WITTS HS code repository identify the HS code that best approximates the component, piece of equipment, or material identified in academic literature or industry technical diagrams. Raw materials were primarily mapped to HS codes if they were identified as an input to a technology.</w:t>
      </w:r>
    </w:p>
    <w:p w14:paraId="63D0873B" w14:textId="7E232C30" w:rsidR="2823F084" w:rsidRPr="00681D61" w:rsidRDefault="6B07532D" w:rsidP="4A0B9992">
      <w:pPr>
        <w:spacing w:line="257" w:lineRule="auto"/>
        <w:rPr>
          <w:rFonts w:ascii="Times New Roman" w:eastAsia="Times New Roman" w:hAnsi="Times New Roman" w:cs="Times New Roman"/>
          <w:sz w:val="20"/>
          <w:szCs w:val="20"/>
        </w:rPr>
      </w:pPr>
      <w:r w:rsidRPr="4A0B9992">
        <w:rPr>
          <w:rFonts w:ascii="Times New Roman" w:eastAsia="Times New Roman" w:hAnsi="Times New Roman" w:cs="Times New Roman"/>
          <w:sz w:val="20"/>
          <w:szCs w:val="20"/>
        </w:rPr>
        <w:t>Below, Table SI.</w:t>
      </w:r>
      <w:r w:rsidR="6CB243E0" w:rsidRPr="4A0B9992">
        <w:rPr>
          <w:rFonts w:ascii="Times New Roman" w:eastAsia="Times New Roman" w:hAnsi="Times New Roman" w:cs="Times New Roman"/>
          <w:sz w:val="20"/>
          <w:szCs w:val="20"/>
        </w:rPr>
        <w:t xml:space="preserve">1 </w:t>
      </w:r>
      <w:r w:rsidRPr="4A0B9992">
        <w:rPr>
          <w:rFonts w:ascii="Times New Roman" w:eastAsia="Times New Roman" w:hAnsi="Times New Roman" w:cs="Times New Roman"/>
          <w:sz w:val="20"/>
          <w:szCs w:val="20"/>
        </w:rPr>
        <w:t>lays out our sources for each component and piece of process equipment utilized in a solar panel. We utilize the most up-to-date version of the 2022 HS code dictionary but harmonize our analysis to the HS codes present in 2002.  This allows us to use our data for identifying trends in more differentiated clean technologies (e.g. multiple types of solar cells, differentiated in 2022 while also taking a historical view of aggregated HS codes).</w:t>
      </w:r>
    </w:p>
    <w:p w14:paraId="132A1495" w14:textId="0A6C2179" w:rsidR="7E85A5FB" w:rsidRPr="00681D61" w:rsidRDefault="7E85A5FB" w:rsidP="4A0B9992">
      <w:pPr>
        <w:spacing w:line="257" w:lineRule="auto"/>
        <w:rPr>
          <w:rFonts w:ascii="Times New Roman" w:eastAsia="Times New Roman" w:hAnsi="Times New Roman" w:cs="Times New Roman"/>
          <w:sz w:val="20"/>
          <w:szCs w:val="20"/>
          <w:lang w:val="en-US"/>
        </w:rPr>
      </w:pPr>
    </w:p>
    <w:p w14:paraId="574827A0" w14:textId="77777777" w:rsidR="009B09E2" w:rsidRPr="00681D61" w:rsidRDefault="009B09E2" w:rsidP="4A0B9992">
      <w:pPr>
        <w:spacing w:line="278" w:lineRule="auto"/>
        <w:rPr>
          <w:rFonts w:ascii="Times New Roman" w:eastAsia="Times New Roman" w:hAnsi="Times New Roman" w:cs="Times New Roman"/>
          <w:sz w:val="20"/>
          <w:szCs w:val="20"/>
          <w:lang w:val="en-US"/>
        </w:rPr>
      </w:pPr>
    </w:p>
    <w:p w14:paraId="1D363C1C" w14:textId="4B7EB73B" w:rsidR="2A93C1FB" w:rsidRPr="00681D61" w:rsidRDefault="2A93C1FB" w:rsidP="4A0B9992">
      <w:pPr>
        <w:spacing w:line="278" w:lineRule="auto"/>
        <w:rPr>
          <w:rFonts w:ascii="Times New Roman" w:eastAsia="Times New Roman" w:hAnsi="Times New Roman" w:cs="Times New Roman"/>
          <w:b/>
          <w:bCs/>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Supply Chain Components by Technology</w:t>
      </w:r>
    </w:p>
    <w:p w14:paraId="03BDC169" w14:textId="23260584" w:rsidR="2A93C1FB" w:rsidRPr="00681D61" w:rsidRDefault="2A93C1FB"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color w:val="000000" w:themeColor="text1"/>
          <w:sz w:val="20"/>
          <w:szCs w:val="20"/>
          <w:lang w:val="en-US"/>
        </w:rPr>
        <w:t>The following section details the list of components in the supply chains of each of our ten technologies, and provides a categorization of their upstream, midstream, or downstream position in the supply chain.</w:t>
      </w:r>
    </w:p>
    <w:p w14:paraId="4183C941" w14:textId="691B6853"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7E768E78" w:rsidRPr="4A0B9992">
        <w:rPr>
          <w:rFonts w:ascii="Times New Roman" w:eastAsia="Times New Roman" w:hAnsi="Times New Roman" w:cs="Times New Roman"/>
          <w:b/>
          <w:bCs/>
          <w:color w:val="000000" w:themeColor="text1"/>
          <w:sz w:val="20"/>
          <w:szCs w:val="20"/>
          <w:lang w:val="en-US"/>
        </w:rPr>
        <w:t>1</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Solar Supply Chain</w:t>
      </w:r>
    </w:p>
    <w:tbl>
      <w:tblPr>
        <w:tblW w:w="0" w:type="auto"/>
        <w:tblLook w:val="06A0" w:firstRow="1" w:lastRow="0" w:firstColumn="1" w:lastColumn="0" w:noHBand="1" w:noVBand="1"/>
      </w:tblPr>
      <w:tblGrid>
        <w:gridCol w:w="1575"/>
        <w:gridCol w:w="7785"/>
      </w:tblGrid>
      <w:tr w:rsidR="5C48A970" w:rsidRPr="00681D61" w14:paraId="4CD481F0"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32AF58A" w14:textId="1675F9FF" w:rsidR="5C48A970" w:rsidRPr="00681D61" w:rsidRDefault="568E6F98"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b/>
                <w:bCs/>
                <w:color w:val="000000" w:themeColor="text1"/>
                <w:sz w:val="20"/>
                <w:szCs w:val="20"/>
              </w:rPr>
              <w:t>Product Code</w:t>
            </w:r>
          </w:p>
        </w:tc>
        <w:tc>
          <w:tcPr>
            <w:tcW w:w="7785" w:type="dxa"/>
            <w:tcBorders>
              <w:top w:val="nil"/>
              <w:left w:val="nil"/>
              <w:bottom w:val="nil"/>
              <w:right w:val="nil"/>
            </w:tcBorders>
            <w:tcMar>
              <w:top w:w="15" w:type="dxa"/>
              <w:left w:w="15" w:type="dxa"/>
              <w:right w:w="15" w:type="dxa"/>
            </w:tcMar>
            <w:vAlign w:val="bottom"/>
          </w:tcPr>
          <w:p w14:paraId="78A7B2F4" w14:textId="48E5729A" w:rsidR="5C48A970" w:rsidRPr="00681D61" w:rsidRDefault="568E6F98" w:rsidP="4A0B9992">
            <w:pPr>
              <w:spacing w:after="0"/>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w:t>
            </w:r>
            <w:r w:rsidR="59E50810" w:rsidRPr="4A0B9992">
              <w:rPr>
                <w:rFonts w:ascii="Times New Roman" w:eastAsia="Times New Roman" w:hAnsi="Times New Roman" w:cs="Times New Roman"/>
                <w:b/>
                <w:bCs/>
                <w:color w:val="000000" w:themeColor="text1"/>
                <w:sz w:val="20"/>
                <w:szCs w:val="20"/>
              </w:rPr>
              <w:t xml:space="preserve"> Description</w:t>
            </w:r>
          </w:p>
        </w:tc>
      </w:tr>
      <w:tr w:rsidR="5C48A970" w:rsidRPr="00681D61" w14:paraId="42355849"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1449346C" w14:textId="1307874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901820</w:t>
            </w:r>
          </w:p>
        </w:tc>
        <w:tc>
          <w:tcPr>
            <w:tcW w:w="7785" w:type="dxa"/>
            <w:tcBorders>
              <w:top w:val="nil"/>
              <w:left w:val="nil"/>
              <w:bottom w:val="nil"/>
              <w:right w:val="nil"/>
            </w:tcBorders>
            <w:tcMar>
              <w:top w:w="15" w:type="dxa"/>
              <w:left w:w="15" w:type="dxa"/>
              <w:right w:w="15" w:type="dxa"/>
            </w:tcMar>
            <w:vAlign w:val="bottom"/>
          </w:tcPr>
          <w:p w14:paraId="7200D73F" w14:textId="6FB6C95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Medical, surgical instruments and appliances: ultra-violet or infra-red ray apparatus</w:t>
            </w:r>
          </w:p>
        </w:tc>
      </w:tr>
      <w:tr w:rsidR="5C48A970" w:rsidRPr="00681D61" w14:paraId="3964D16F" w14:textId="77777777" w:rsidTr="4A0B9992">
        <w:trPr>
          <w:trHeight w:val="480"/>
        </w:trPr>
        <w:tc>
          <w:tcPr>
            <w:tcW w:w="1575" w:type="dxa"/>
            <w:tcBorders>
              <w:top w:val="nil"/>
              <w:left w:val="nil"/>
              <w:bottom w:val="nil"/>
              <w:right w:val="nil"/>
            </w:tcBorders>
            <w:tcMar>
              <w:top w:w="15" w:type="dxa"/>
              <w:left w:w="15" w:type="dxa"/>
              <w:right w:w="15" w:type="dxa"/>
            </w:tcMar>
            <w:vAlign w:val="bottom"/>
          </w:tcPr>
          <w:p w14:paraId="48246CF2" w14:textId="4105DE4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854149</w:t>
            </w:r>
          </w:p>
        </w:tc>
        <w:tc>
          <w:tcPr>
            <w:tcW w:w="7785" w:type="dxa"/>
            <w:tcBorders>
              <w:top w:val="nil"/>
              <w:left w:val="nil"/>
              <w:bottom w:val="nil"/>
              <w:right w:val="nil"/>
            </w:tcBorders>
            <w:tcMar>
              <w:top w:w="15" w:type="dxa"/>
              <w:left w:w="15" w:type="dxa"/>
              <w:right w:w="15" w:type="dxa"/>
            </w:tcMar>
            <w:vAlign w:val="bottom"/>
          </w:tcPr>
          <w:p w14:paraId="75EA5D15" w14:textId="01CC04D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apparatus: photosensitive semiconductor devices, diodes other than light emitting diodes and photovoltaic cells whether or not assembled in modules or made up into panels</w:t>
            </w:r>
          </w:p>
        </w:tc>
      </w:tr>
      <w:tr w:rsidR="5C48A970" w:rsidRPr="00681D61" w14:paraId="7A9B3A03"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1257C324" w14:textId="7DEE7B1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854143</w:t>
            </w:r>
          </w:p>
        </w:tc>
        <w:tc>
          <w:tcPr>
            <w:tcW w:w="7785" w:type="dxa"/>
            <w:tcBorders>
              <w:top w:val="nil"/>
              <w:left w:val="nil"/>
              <w:bottom w:val="nil"/>
              <w:right w:val="nil"/>
            </w:tcBorders>
            <w:tcMar>
              <w:top w:w="15" w:type="dxa"/>
              <w:left w:w="15" w:type="dxa"/>
              <w:right w:w="15" w:type="dxa"/>
            </w:tcMar>
            <w:vAlign w:val="bottom"/>
          </w:tcPr>
          <w:p w14:paraId="14B10C4F" w14:textId="780D7F5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apparatus: photosensitive semiconductor devices, photovoltaic cells assembled in modules or made up into panels</w:t>
            </w:r>
          </w:p>
        </w:tc>
      </w:tr>
      <w:tr w:rsidR="5C48A970" w:rsidRPr="00681D61" w14:paraId="043EEF90"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CF27D58" w14:textId="416BF79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854142</w:t>
            </w:r>
          </w:p>
        </w:tc>
        <w:tc>
          <w:tcPr>
            <w:tcW w:w="7785" w:type="dxa"/>
            <w:tcBorders>
              <w:top w:val="nil"/>
              <w:left w:val="nil"/>
              <w:bottom w:val="nil"/>
              <w:right w:val="nil"/>
            </w:tcBorders>
            <w:tcMar>
              <w:top w:w="15" w:type="dxa"/>
              <w:left w:w="15" w:type="dxa"/>
              <w:right w:w="15" w:type="dxa"/>
            </w:tcMar>
            <w:vAlign w:val="bottom"/>
          </w:tcPr>
          <w:p w14:paraId="75D5368E" w14:textId="1CEEEA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apparatus: photosensitive semiconductor devices, photovoltaic cells not assembled in modules or made up into panels</w:t>
            </w:r>
          </w:p>
        </w:tc>
      </w:tr>
      <w:tr w:rsidR="5C48A970" w:rsidRPr="00681D61" w14:paraId="54452B56"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8854D01" w14:textId="4539EA6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854140</w:t>
            </w:r>
          </w:p>
        </w:tc>
        <w:tc>
          <w:tcPr>
            <w:tcW w:w="7785" w:type="dxa"/>
            <w:tcBorders>
              <w:top w:val="nil"/>
              <w:left w:val="nil"/>
              <w:bottom w:val="nil"/>
              <w:right w:val="nil"/>
            </w:tcBorders>
            <w:tcMar>
              <w:top w:w="15" w:type="dxa"/>
              <w:left w:w="15" w:type="dxa"/>
              <w:right w:w="15" w:type="dxa"/>
            </w:tcMar>
            <w:vAlign w:val="bottom"/>
          </w:tcPr>
          <w:p w14:paraId="7CD3929A" w14:textId="25E10D4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apparatus: photosensitive, including photovoltaic cells, whether or not assembled in modules or made up into panels, light-emitting diodes (LED)</w:t>
            </w:r>
          </w:p>
        </w:tc>
      </w:tr>
      <w:tr w:rsidR="5C48A970" w:rsidRPr="00681D61" w14:paraId="0CD3B1BA"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F7D0064" w14:textId="32D6B75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854129</w:t>
            </w:r>
          </w:p>
        </w:tc>
        <w:tc>
          <w:tcPr>
            <w:tcW w:w="7785" w:type="dxa"/>
            <w:tcBorders>
              <w:top w:val="nil"/>
              <w:left w:val="nil"/>
              <w:bottom w:val="nil"/>
              <w:right w:val="nil"/>
            </w:tcBorders>
            <w:tcMar>
              <w:top w:w="15" w:type="dxa"/>
              <w:left w:w="15" w:type="dxa"/>
              <w:right w:w="15" w:type="dxa"/>
            </w:tcMar>
            <w:vAlign w:val="bottom"/>
          </w:tcPr>
          <w:p w14:paraId="7B0C298E" w14:textId="5330617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apparatus: transistors, (other than photosensitive), with a dissipation rate of 1W or more</w:t>
            </w:r>
          </w:p>
        </w:tc>
      </w:tr>
      <w:tr w:rsidR="5C48A970" w:rsidRPr="00681D61" w14:paraId="6E40356D"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778D818F" w14:textId="1F8F3DF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851519</w:t>
            </w:r>
          </w:p>
        </w:tc>
        <w:tc>
          <w:tcPr>
            <w:tcW w:w="7785" w:type="dxa"/>
            <w:tcBorders>
              <w:top w:val="nil"/>
              <w:left w:val="nil"/>
              <w:bottom w:val="nil"/>
              <w:right w:val="nil"/>
            </w:tcBorders>
            <w:tcMar>
              <w:top w:w="15" w:type="dxa"/>
              <w:left w:w="15" w:type="dxa"/>
              <w:right w:w="15" w:type="dxa"/>
            </w:tcMar>
            <w:vAlign w:val="bottom"/>
          </w:tcPr>
          <w:p w14:paraId="7B4A8545" w14:textId="0E2A464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Brazing or soldering machines and apparatus: other than soldering irons and guns, whether or not capable of cutting</w:t>
            </w:r>
          </w:p>
        </w:tc>
      </w:tr>
      <w:tr w:rsidR="5C48A970" w:rsidRPr="00681D61" w14:paraId="60AF4C04"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18A997E3" w14:textId="085AA3C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851440</w:t>
            </w:r>
          </w:p>
        </w:tc>
        <w:tc>
          <w:tcPr>
            <w:tcW w:w="7785" w:type="dxa"/>
            <w:tcBorders>
              <w:top w:val="nil"/>
              <w:left w:val="nil"/>
              <w:bottom w:val="nil"/>
              <w:right w:val="nil"/>
            </w:tcBorders>
            <w:tcMar>
              <w:top w:w="15" w:type="dxa"/>
              <w:left w:w="15" w:type="dxa"/>
              <w:right w:w="15" w:type="dxa"/>
            </w:tcMar>
            <w:vAlign w:val="bottom"/>
          </w:tcPr>
          <w:p w14:paraId="168E7CED" w14:textId="75D330F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Heating equipment: for the heat treatment of materials by induction or dielectric loss, industrial or laboratory, other than furnaces and ovens</w:t>
            </w:r>
          </w:p>
        </w:tc>
      </w:tr>
      <w:tr w:rsidR="5C48A970" w:rsidRPr="00681D61" w14:paraId="2042EC5E"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1451A3C" w14:textId="5400D58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851432</w:t>
            </w:r>
          </w:p>
        </w:tc>
        <w:tc>
          <w:tcPr>
            <w:tcW w:w="7785" w:type="dxa"/>
            <w:tcBorders>
              <w:top w:val="nil"/>
              <w:left w:val="nil"/>
              <w:bottom w:val="nil"/>
              <w:right w:val="nil"/>
            </w:tcBorders>
            <w:tcMar>
              <w:top w:w="15" w:type="dxa"/>
              <w:left w:w="15" w:type="dxa"/>
              <w:right w:w="15" w:type="dxa"/>
            </w:tcMar>
            <w:vAlign w:val="bottom"/>
          </w:tcPr>
          <w:p w14:paraId="4257027F" w14:textId="1715A5D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Furnaces and ovens: electric, for industrial or laboratory use, other than those functioning by induction, dielectric loss or resistance heated, plasma and vacuum arc furnaces</w:t>
            </w:r>
          </w:p>
        </w:tc>
      </w:tr>
      <w:tr w:rsidR="5C48A970" w:rsidRPr="00681D61" w14:paraId="04643F8A"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23A83C55" w14:textId="14FAF56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850180</w:t>
            </w:r>
          </w:p>
        </w:tc>
        <w:tc>
          <w:tcPr>
            <w:tcW w:w="7785" w:type="dxa"/>
            <w:tcBorders>
              <w:top w:val="nil"/>
              <w:left w:val="nil"/>
              <w:bottom w:val="nil"/>
              <w:right w:val="nil"/>
            </w:tcBorders>
            <w:tcMar>
              <w:top w:w="15" w:type="dxa"/>
              <w:left w:w="15" w:type="dxa"/>
              <w:right w:w="15" w:type="dxa"/>
            </w:tcMar>
            <w:vAlign w:val="bottom"/>
          </w:tcPr>
          <w:p w14:paraId="24003272" w14:textId="2DF8D8B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generators: (excluding generating sets), photovoltaic AC generators (alternators)</w:t>
            </w:r>
          </w:p>
        </w:tc>
      </w:tr>
      <w:tr w:rsidR="5C48A970" w:rsidRPr="00681D61" w14:paraId="0364DA4F"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61891214" w14:textId="42F02D0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850172</w:t>
            </w:r>
          </w:p>
        </w:tc>
        <w:tc>
          <w:tcPr>
            <w:tcW w:w="7785" w:type="dxa"/>
            <w:tcBorders>
              <w:top w:val="nil"/>
              <w:left w:val="nil"/>
              <w:bottom w:val="nil"/>
              <w:right w:val="nil"/>
            </w:tcBorders>
            <w:tcMar>
              <w:top w:w="15" w:type="dxa"/>
              <w:left w:w="15" w:type="dxa"/>
              <w:right w:w="15" w:type="dxa"/>
            </w:tcMar>
            <w:vAlign w:val="bottom"/>
          </w:tcPr>
          <w:p w14:paraId="2D457217" w14:textId="1F14693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generators: photovoltaic DC generators, of an output exceeding 50W</w:t>
            </w:r>
          </w:p>
        </w:tc>
      </w:tr>
      <w:tr w:rsidR="5C48A970" w:rsidRPr="00681D61" w14:paraId="74F7E8E8"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18471D33" w14:textId="540678E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850171</w:t>
            </w:r>
          </w:p>
        </w:tc>
        <w:tc>
          <w:tcPr>
            <w:tcW w:w="7785" w:type="dxa"/>
            <w:tcBorders>
              <w:top w:val="nil"/>
              <w:left w:val="nil"/>
              <w:bottom w:val="nil"/>
              <w:right w:val="nil"/>
            </w:tcBorders>
            <w:tcMar>
              <w:top w:w="15" w:type="dxa"/>
              <w:left w:w="15" w:type="dxa"/>
              <w:right w:w="15" w:type="dxa"/>
            </w:tcMar>
            <w:vAlign w:val="bottom"/>
          </w:tcPr>
          <w:p w14:paraId="560C61DC" w14:textId="44BFA41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generators: photovoltaic DC generators, of an output not exceeding 50W</w:t>
            </w:r>
          </w:p>
        </w:tc>
      </w:tr>
      <w:tr w:rsidR="5C48A970" w:rsidRPr="00681D61" w14:paraId="695AFE3D"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771D688A" w14:textId="247CE93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848690</w:t>
            </w:r>
          </w:p>
        </w:tc>
        <w:tc>
          <w:tcPr>
            <w:tcW w:w="7785" w:type="dxa"/>
            <w:tcBorders>
              <w:top w:val="nil"/>
              <w:left w:val="nil"/>
              <w:bottom w:val="nil"/>
              <w:right w:val="nil"/>
            </w:tcBorders>
            <w:tcMar>
              <w:top w:w="15" w:type="dxa"/>
              <w:left w:w="15" w:type="dxa"/>
              <w:right w:w="15" w:type="dxa"/>
            </w:tcMar>
            <w:vAlign w:val="bottom"/>
          </w:tcPr>
          <w:p w14:paraId="7ED7B1E0" w14:textId="6D49F96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apparatus of heading 8486: parts and accessories</w:t>
            </w:r>
          </w:p>
        </w:tc>
      </w:tr>
      <w:tr w:rsidR="5C48A970" w:rsidRPr="00681D61" w14:paraId="51869B98"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19570A40" w14:textId="397CEC3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848640</w:t>
            </w:r>
          </w:p>
        </w:tc>
        <w:tc>
          <w:tcPr>
            <w:tcW w:w="7785" w:type="dxa"/>
            <w:tcBorders>
              <w:top w:val="nil"/>
              <w:left w:val="nil"/>
              <w:bottom w:val="nil"/>
              <w:right w:val="nil"/>
            </w:tcBorders>
            <w:tcMar>
              <w:top w:w="15" w:type="dxa"/>
              <w:left w:w="15" w:type="dxa"/>
              <w:right w:w="15" w:type="dxa"/>
            </w:tcMar>
            <w:vAlign w:val="bottom"/>
          </w:tcPr>
          <w:p w14:paraId="26D1F722" w14:textId="372CF9E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apparatus of a kind used solely or principally for the manufacture or repair of masks and reticles, assembling semiconductor devices or electronic integrated circuits, or for lifting, handling, loading or unloading items of heading 8486</w:t>
            </w:r>
          </w:p>
        </w:tc>
      </w:tr>
      <w:tr w:rsidR="5C48A970" w:rsidRPr="00681D61" w14:paraId="7AF9A984"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6966F6A0" w14:textId="6C350A2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848620</w:t>
            </w:r>
          </w:p>
        </w:tc>
        <w:tc>
          <w:tcPr>
            <w:tcW w:w="7785" w:type="dxa"/>
            <w:tcBorders>
              <w:top w:val="nil"/>
              <w:left w:val="nil"/>
              <w:bottom w:val="nil"/>
              <w:right w:val="nil"/>
            </w:tcBorders>
            <w:tcMar>
              <w:top w:w="15" w:type="dxa"/>
              <w:left w:w="15" w:type="dxa"/>
              <w:right w:w="15" w:type="dxa"/>
            </w:tcMar>
            <w:vAlign w:val="bottom"/>
          </w:tcPr>
          <w:p w14:paraId="2796AE8A" w14:textId="0306A67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apparatus of a kind used solely or principally for the manufacture of semiconductor devices or of electronic integrated circuits</w:t>
            </w:r>
          </w:p>
        </w:tc>
      </w:tr>
      <w:tr w:rsidR="5C48A970" w:rsidRPr="00681D61" w14:paraId="21104E15"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73D40B2D" w14:textId="21212B7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848610</w:t>
            </w:r>
          </w:p>
        </w:tc>
        <w:tc>
          <w:tcPr>
            <w:tcW w:w="7785" w:type="dxa"/>
            <w:tcBorders>
              <w:top w:val="nil"/>
              <w:left w:val="nil"/>
              <w:bottom w:val="nil"/>
              <w:right w:val="nil"/>
            </w:tcBorders>
            <w:tcMar>
              <w:top w:w="15" w:type="dxa"/>
              <w:left w:w="15" w:type="dxa"/>
              <w:right w:w="15" w:type="dxa"/>
            </w:tcMar>
            <w:vAlign w:val="bottom"/>
          </w:tcPr>
          <w:p w14:paraId="1D4179A0" w14:textId="30B71CA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apparatus of a kind used solely or principally for the manufacture of semiconductor boules or wafers</w:t>
            </w:r>
          </w:p>
        </w:tc>
      </w:tr>
      <w:tr w:rsidR="5C48A970" w:rsidRPr="00681D61" w14:paraId="732A2151"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62E3B4A3" w14:textId="02BE8FA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847989</w:t>
            </w:r>
          </w:p>
        </w:tc>
        <w:tc>
          <w:tcPr>
            <w:tcW w:w="7785" w:type="dxa"/>
            <w:tcBorders>
              <w:top w:val="nil"/>
              <w:left w:val="nil"/>
              <w:bottom w:val="nil"/>
              <w:right w:val="nil"/>
            </w:tcBorders>
            <w:tcMar>
              <w:top w:w="15" w:type="dxa"/>
              <w:left w:w="15" w:type="dxa"/>
              <w:right w:w="15" w:type="dxa"/>
            </w:tcMar>
            <w:vAlign w:val="bottom"/>
          </w:tcPr>
          <w:p w14:paraId="6E3075FD" w14:textId="02683AE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having individual functions, n.e.c. or included in this chapter</w:t>
            </w:r>
          </w:p>
        </w:tc>
      </w:tr>
      <w:tr w:rsidR="5C48A970" w:rsidRPr="00681D61" w14:paraId="3941B1D7"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FEE2455" w14:textId="67CCC93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845630</w:t>
            </w:r>
          </w:p>
        </w:tc>
        <w:tc>
          <w:tcPr>
            <w:tcW w:w="7785" w:type="dxa"/>
            <w:tcBorders>
              <w:top w:val="nil"/>
              <w:left w:val="nil"/>
              <w:bottom w:val="nil"/>
              <w:right w:val="nil"/>
            </w:tcBorders>
            <w:tcMar>
              <w:top w:w="15" w:type="dxa"/>
              <w:left w:w="15" w:type="dxa"/>
              <w:right w:w="15" w:type="dxa"/>
            </w:tcMar>
            <w:vAlign w:val="bottom"/>
          </w:tcPr>
          <w:p w14:paraId="76AD74EC" w14:textId="5817863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working any material by removal of material, operated by electro-discharge processes</w:t>
            </w:r>
          </w:p>
        </w:tc>
      </w:tr>
      <w:tr w:rsidR="5C48A970" w:rsidRPr="00681D61" w14:paraId="41D29017"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139AC17" w14:textId="29D6646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841989</w:t>
            </w:r>
          </w:p>
        </w:tc>
        <w:tc>
          <w:tcPr>
            <w:tcW w:w="7785" w:type="dxa"/>
            <w:tcBorders>
              <w:top w:val="nil"/>
              <w:left w:val="nil"/>
              <w:bottom w:val="nil"/>
              <w:right w:val="nil"/>
            </w:tcBorders>
            <w:tcMar>
              <w:top w:w="15" w:type="dxa"/>
              <w:left w:w="15" w:type="dxa"/>
              <w:right w:w="15" w:type="dxa"/>
            </w:tcMar>
            <w:vAlign w:val="bottom"/>
          </w:tcPr>
          <w:p w14:paraId="440B273D" w14:textId="2A9485D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r>
      <w:tr w:rsidR="5C48A970" w:rsidRPr="00681D61" w14:paraId="26C59BBD"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77BDE146" w14:textId="1421178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830249</w:t>
            </w:r>
          </w:p>
        </w:tc>
        <w:tc>
          <w:tcPr>
            <w:tcW w:w="7785" w:type="dxa"/>
            <w:tcBorders>
              <w:top w:val="nil"/>
              <w:left w:val="nil"/>
              <w:bottom w:val="nil"/>
              <w:right w:val="nil"/>
            </w:tcBorders>
            <w:tcMar>
              <w:top w:w="15" w:type="dxa"/>
              <w:left w:w="15" w:type="dxa"/>
              <w:right w:w="15" w:type="dxa"/>
            </w:tcMar>
            <w:vAlign w:val="bottom"/>
          </w:tcPr>
          <w:p w14:paraId="48DA69AB" w14:textId="42FCA39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Mountings, fittings and similar articles: suitable for other than buildings or furniture, of base metal</w:t>
            </w:r>
          </w:p>
        </w:tc>
      </w:tr>
      <w:tr w:rsidR="5C48A970" w:rsidRPr="00681D61" w14:paraId="31CF42AE"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14AB7148" w14:textId="589E85E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811292</w:t>
            </w:r>
          </w:p>
        </w:tc>
        <w:tc>
          <w:tcPr>
            <w:tcW w:w="7785" w:type="dxa"/>
            <w:tcBorders>
              <w:top w:val="nil"/>
              <w:left w:val="nil"/>
              <w:bottom w:val="nil"/>
              <w:right w:val="nil"/>
            </w:tcBorders>
            <w:tcMar>
              <w:top w:w="15" w:type="dxa"/>
              <w:left w:w="15" w:type="dxa"/>
              <w:right w:w="15" w:type="dxa"/>
            </w:tcMar>
            <w:vAlign w:val="bottom"/>
          </w:tcPr>
          <w:p w14:paraId="64BC5BCE" w14:textId="7DD7CCC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Gallium, germanium, indium, niobium (columbium) and vanadium: articles thereof, unwrought, including waste and scrap, powders</w:t>
            </w:r>
          </w:p>
        </w:tc>
      </w:tr>
      <w:tr w:rsidR="5C48A970" w:rsidRPr="00681D61" w14:paraId="2176C06D"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6FF95BBA" w14:textId="1F212C4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761090</w:t>
            </w:r>
          </w:p>
        </w:tc>
        <w:tc>
          <w:tcPr>
            <w:tcW w:w="7785" w:type="dxa"/>
            <w:tcBorders>
              <w:top w:val="nil"/>
              <w:left w:val="nil"/>
              <w:bottom w:val="nil"/>
              <w:right w:val="nil"/>
            </w:tcBorders>
            <w:tcMar>
              <w:top w:w="15" w:type="dxa"/>
              <w:left w:w="15" w:type="dxa"/>
              <w:right w:w="15" w:type="dxa"/>
            </w:tcMar>
            <w:vAlign w:val="bottom"/>
          </w:tcPr>
          <w:p w14:paraId="5DE3D582" w14:textId="1A1EF25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structures (excluding prefabricated buildings of heading no. 9406) and parts of structures, n.e.c. in heading no. 7610, plates, rods, profiles, tubes and the like</w:t>
            </w:r>
          </w:p>
        </w:tc>
      </w:tr>
      <w:tr w:rsidR="5C48A970" w:rsidRPr="00681D61" w14:paraId="5EC59F9D"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4A90B97F" w14:textId="7F94D37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760310</w:t>
            </w:r>
          </w:p>
        </w:tc>
        <w:tc>
          <w:tcPr>
            <w:tcW w:w="7785" w:type="dxa"/>
            <w:tcBorders>
              <w:top w:val="nil"/>
              <w:left w:val="nil"/>
              <w:bottom w:val="nil"/>
              <w:right w:val="nil"/>
            </w:tcBorders>
            <w:tcMar>
              <w:top w:w="15" w:type="dxa"/>
              <w:left w:w="15" w:type="dxa"/>
              <w:right w:w="15" w:type="dxa"/>
            </w:tcMar>
            <w:vAlign w:val="bottom"/>
          </w:tcPr>
          <w:p w14:paraId="0A6DBDE0" w14:textId="495EA2E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powders of non-lamellar structure</w:t>
            </w:r>
          </w:p>
        </w:tc>
      </w:tr>
      <w:tr w:rsidR="5C48A970" w:rsidRPr="00681D61" w14:paraId="27B91BB0"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9F58402" w14:textId="18BC624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760120</w:t>
            </w:r>
          </w:p>
        </w:tc>
        <w:tc>
          <w:tcPr>
            <w:tcW w:w="7785" w:type="dxa"/>
            <w:tcBorders>
              <w:top w:val="nil"/>
              <w:left w:val="nil"/>
              <w:bottom w:val="nil"/>
              <w:right w:val="nil"/>
            </w:tcBorders>
            <w:tcMar>
              <w:top w:w="15" w:type="dxa"/>
              <w:left w:w="15" w:type="dxa"/>
              <w:right w:w="15" w:type="dxa"/>
            </w:tcMar>
            <w:vAlign w:val="bottom"/>
          </w:tcPr>
          <w:p w14:paraId="1B6DB710" w14:textId="13DD4F1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unwrought, alloys</w:t>
            </w:r>
          </w:p>
        </w:tc>
      </w:tr>
      <w:tr w:rsidR="5C48A970" w:rsidRPr="00681D61" w14:paraId="279693BE"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68BBAD8" w14:textId="6A712AB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710692</w:t>
            </w:r>
          </w:p>
        </w:tc>
        <w:tc>
          <w:tcPr>
            <w:tcW w:w="7785" w:type="dxa"/>
            <w:tcBorders>
              <w:top w:val="nil"/>
              <w:left w:val="nil"/>
              <w:bottom w:val="nil"/>
              <w:right w:val="nil"/>
            </w:tcBorders>
            <w:tcMar>
              <w:top w:w="15" w:type="dxa"/>
              <w:left w:w="15" w:type="dxa"/>
              <w:right w:w="15" w:type="dxa"/>
            </w:tcMar>
            <w:vAlign w:val="bottom"/>
          </w:tcPr>
          <w:p w14:paraId="41491F3D" w14:textId="171E68B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Metals: silver, semi-manufactured</w:t>
            </w:r>
          </w:p>
        </w:tc>
      </w:tr>
      <w:tr w:rsidR="5C48A970" w:rsidRPr="00681D61" w14:paraId="1A6C4E35"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007114EF" w14:textId="2E82F2A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700719</w:t>
            </w:r>
          </w:p>
        </w:tc>
        <w:tc>
          <w:tcPr>
            <w:tcW w:w="7785" w:type="dxa"/>
            <w:tcBorders>
              <w:top w:val="nil"/>
              <w:left w:val="nil"/>
              <w:bottom w:val="nil"/>
              <w:right w:val="nil"/>
            </w:tcBorders>
            <w:tcMar>
              <w:top w:w="15" w:type="dxa"/>
              <w:left w:w="15" w:type="dxa"/>
              <w:right w:w="15" w:type="dxa"/>
            </w:tcMar>
            <w:vAlign w:val="bottom"/>
          </w:tcPr>
          <w:p w14:paraId="1B2D7369" w14:textId="7E8FF67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Glass: safety glass, toughened (tempered), (not of a size and shape suitable for incorporation in vehicles, aircraft, spacecraft or vessels)</w:t>
            </w:r>
          </w:p>
        </w:tc>
      </w:tr>
      <w:tr w:rsidR="5C48A970" w:rsidRPr="00681D61" w14:paraId="323E1B20"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18FF022" w14:textId="31F95A1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700529</w:t>
            </w:r>
          </w:p>
        </w:tc>
        <w:tc>
          <w:tcPr>
            <w:tcW w:w="7785" w:type="dxa"/>
            <w:tcBorders>
              <w:top w:val="nil"/>
              <w:left w:val="nil"/>
              <w:bottom w:val="nil"/>
              <w:right w:val="nil"/>
            </w:tcBorders>
            <w:tcMar>
              <w:top w:w="15" w:type="dxa"/>
              <w:left w:w="15" w:type="dxa"/>
              <w:right w:w="15" w:type="dxa"/>
            </w:tcMar>
            <w:vAlign w:val="bottom"/>
          </w:tcPr>
          <w:p w14:paraId="05A53CB5" w14:textId="106406C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Glass: float glass and surface ground or polished glass, in sheets, non-wired, (other than coloured throughout the mass (body tinted), opacified, flashed or merely surface ground)</w:t>
            </w:r>
          </w:p>
        </w:tc>
      </w:tr>
      <w:tr w:rsidR="5C48A970" w:rsidRPr="00681D61" w14:paraId="6FFEDF8F"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24100BD" w14:textId="0882835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700510</w:t>
            </w:r>
          </w:p>
        </w:tc>
        <w:tc>
          <w:tcPr>
            <w:tcW w:w="7785" w:type="dxa"/>
            <w:tcBorders>
              <w:top w:val="nil"/>
              <w:left w:val="nil"/>
              <w:bottom w:val="nil"/>
              <w:right w:val="nil"/>
            </w:tcBorders>
            <w:tcMar>
              <w:top w:w="15" w:type="dxa"/>
              <w:left w:w="15" w:type="dxa"/>
              <w:right w:w="15" w:type="dxa"/>
            </w:tcMar>
            <w:vAlign w:val="bottom"/>
          </w:tcPr>
          <w:p w14:paraId="6CFB23F7" w14:textId="2A7AC93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Glass: float glass and surface ground or polished glass, in sheets, non-wired, having an absorbent reflecting or non-reflecting layer</w:t>
            </w:r>
          </w:p>
        </w:tc>
      </w:tr>
      <w:tr w:rsidR="5C48A970" w:rsidRPr="00681D61" w14:paraId="0DB5EDA1"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52C5668" w14:textId="6A1EF4C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392062</w:t>
            </w:r>
          </w:p>
        </w:tc>
        <w:tc>
          <w:tcPr>
            <w:tcW w:w="7785" w:type="dxa"/>
            <w:tcBorders>
              <w:top w:val="nil"/>
              <w:left w:val="nil"/>
              <w:bottom w:val="nil"/>
              <w:right w:val="nil"/>
            </w:tcBorders>
            <w:tcMar>
              <w:top w:w="15" w:type="dxa"/>
              <w:left w:w="15" w:type="dxa"/>
              <w:right w:w="15" w:type="dxa"/>
            </w:tcMar>
            <w:vAlign w:val="bottom"/>
          </w:tcPr>
          <w:p w14:paraId="5057B2DC" w14:textId="294DF5A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plates, sheets, film, foil and strip (not self-adhesive), of poly(ethylene terephthalate), non-cellular and not reinforced, laminated, supported or similarly combined with other materials</w:t>
            </w:r>
          </w:p>
        </w:tc>
      </w:tr>
      <w:tr w:rsidR="5C48A970" w:rsidRPr="00681D61" w14:paraId="3237E5A1"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7425F93" w14:textId="40F2872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392030</w:t>
            </w:r>
          </w:p>
        </w:tc>
        <w:tc>
          <w:tcPr>
            <w:tcW w:w="7785" w:type="dxa"/>
            <w:tcBorders>
              <w:top w:val="nil"/>
              <w:left w:val="nil"/>
              <w:bottom w:val="nil"/>
              <w:right w:val="nil"/>
            </w:tcBorders>
            <w:tcMar>
              <w:top w:w="15" w:type="dxa"/>
              <w:left w:w="15" w:type="dxa"/>
              <w:right w:w="15" w:type="dxa"/>
            </w:tcMar>
            <w:vAlign w:val="bottom"/>
          </w:tcPr>
          <w:p w14:paraId="4C306D69" w14:textId="1B6A1E8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of polymers of styrene, plates, sheets, film, foil and strip (not self-adhesive), non-cellular and not reinforced, laminated, supported or similarly combined with other materials</w:t>
            </w:r>
          </w:p>
        </w:tc>
      </w:tr>
      <w:tr w:rsidR="5C48A970" w:rsidRPr="00681D61" w14:paraId="00F7D97F"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272DBE30" w14:textId="232E639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392010</w:t>
            </w:r>
          </w:p>
        </w:tc>
        <w:tc>
          <w:tcPr>
            <w:tcW w:w="7785" w:type="dxa"/>
            <w:tcBorders>
              <w:top w:val="nil"/>
              <w:left w:val="nil"/>
              <w:bottom w:val="nil"/>
              <w:right w:val="nil"/>
            </w:tcBorders>
            <w:tcMar>
              <w:top w:w="15" w:type="dxa"/>
              <w:left w:w="15" w:type="dxa"/>
              <w:right w:w="15" w:type="dxa"/>
            </w:tcMar>
            <w:vAlign w:val="bottom"/>
          </w:tcPr>
          <w:p w14:paraId="5B3DB961" w14:textId="64F5C0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plates, sheets, film, foil and strip (not self-adhesive), of polymers of ethylene, non-cellular and not reinforced, laminated, supported or similarly combined with other materials</w:t>
            </w:r>
          </w:p>
        </w:tc>
      </w:tr>
      <w:tr w:rsidR="5C48A970" w:rsidRPr="00681D61" w14:paraId="30F33905"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4F6773D6" w14:textId="61EF485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390761</w:t>
            </w:r>
          </w:p>
        </w:tc>
        <w:tc>
          <w:tcPr>
            <w:tcW w:w="7785" w:type="dxa"/>
            <w:tcBorders>
              <w:top w:val="nil"/>
              <w:left w:val="nil"/>
              <w:bottom w:val="nil"/>
              <w:right w:val="nil"/>
            </w:tcBorders>
            <w:tcMar>
              <w:top w:w="15" w:type="dxa"/>
              <w:left w:w="15" w:type="dxa"/>
              <w:right w:w="15" w:type="dxa"/>
            </w:tcMar>
            <w:vAlign w:val="bottom"/>
          </w:tcPr>
          <w:p w14:paraId="46CB32A3" w14:textId="0EB9921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Poly(ethylene terephthalate): in primary forms, having a viscosity of 78ml/g or higher</w:t>
            </w:r>
          </w:p>
        </w:tc>
      </w:tr>
      <w:tr w:rsidR="5C48A970" w:rsidRPr="00681D61" w14:paraId="071CB06F"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41307304" w14:textId="3E4ADB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390730</w:t>
            </w:r>
          </w:p>
        </w:tc>
        <w:tc>
          <w:tcPr>
            <w:tcW w:w="7785" w:type="dxa"/>
            <w:tcBorders>
              <w:top w:val="nil"/>
              <w:left w:val="nil"/>
              <w:bottom w:val="nil"/>
              <w:right w:val="nil"/>
            </w:tcBorders>
            <w:tcMar>
              <w:top w:w="15" w:type="dxa"/>
              <w:left w:w="15" w:type="dxa"/>
              <w:right w:w="15" w:type="dxa"/>
            </w:tcMar>
            <w:vAlign w:val="bottom"/>
          </w:tcPr>
          <w:p w14:paraId="544516F2" w14:textId="4286C2E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Epoxide resins: in primary forms</w:t>
            </w:r>
          </w:p>
        </w:tc>
      </w:tr>
      <w:tr w:rsidR="5C48A970" w:rsidRPr="00681D61" w14:paraId="246AD727"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6D3E415D" w14:textId="7B5E360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390469</w:t>
            </w:r>
          </w:p>
        </w:tc>
        <w:tc>
          <w:tcPr>
            <w:tcW w:w="7785" w:type="dxa"/>
            <w:tcBorders>
              <w:top w:val="nil"/>
              <w:left w:val="nil"/>
              <w:bottom w:val="nil"/>
              <w:right w:val="nil"/>
            </w:tcBorders>
            <w:tcMar>
              <w:top w:w="15" w:type="dxa"/>
              <w:left w:w="15" w:type="dxa"/>
              <w:right w:w="15" w:type="dxa"/>
            </w:tcMar>
            <w:vAlign w:val="bottom"/>
          </w:tcPr>
          <w:p w14:paraId="4718616D" w14:textId="79F2D07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Halogenated olefin polymers: fluoro-polymers (other than polytetrafluoroethylene), in primary forms</w:t>
            </w:r>
          </w:p>
        </w:tc>
      </w:tr>
      <w:tr w:rsidR="5C48A970" w:rsidRPr="00681D61" w14:paraId="1F269F79"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5FAD082" w14:textId="2F46F18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390130</w:t>
            </w:r>
          </w:p>
        </w:tc>
        <w:tc>
          <w:tcPr>
            <w:tcW w:w="7785" w:type="dxa"/>
            <w:tcBorders>
              <w:top w:val="nil"/>
              <w:left w:val="nil"/>
              <w:bottom w:val="nil"/>
              <w:right w:val="nil"/>
            </w:tcBorders>
            <w:tcMar>
              <w:top w:w="15" w:type="dxa"/>
              <w:left w:w="15" w:type="dxa"/>
              <w:right w:w="15" w:type="dxa"/>
            </w:tcMar>
            <w:vAlign w:val="bottom"/>
          </w:tcPr>
          <w:p w14:paraId="3C42BD54" w14:textId="53310C6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Ethylene polymers: in primary forms, ethylene-vinyl acetate copolymers</w:t>
            </w:r>
          </w:p>
        </w:tc>
      </w:tr>
      <w:tr w:rsidR="5C48A970" w:rsidRPr="00681D61" w14:paraId="669675BB"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5BA8B7F" w14:textId="3351525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381800</w:t>
            </w:r>
          </w:p>
        </w:tc>
        <w:tc>
          <w:tcPr>
            <w:tcW w:w="7785" w:type="dxa"/>
            <w:tcBorders>
              <w:top w:val="nil"/>
              <w:left w:val="nil"/>
              <w:bottom w:val="nil"/>
              <w:right w:val="nil"/>
            </w:tcBorders>
            <w:tcMar>
              <w:top w:w="15" w:type="dxa"/>
              <w:left w:w="15" w:type="dxa"/>
              <w:right w:w="15" w:type="dxa"/>
            </w:tcMar>
            <w:vAlign w:val="bottom"/>
          </w:tcPr>
          <w:p w14:paraId="0BF935F4" w14:textId="1FFF738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Chemical elements: doped for use in electronics, in the form of discs, wafers or similar forms: chemical compounds doped for use in electronics</w:t>
            </w:r>
          </w:p>
        </w:tc>
      </w:tr>
      <w:tr w:rsidR="5C48A970" w:rsidRPr="00681D61" w14:paraId="1B24D1C5"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7589201B" w14:textId="75C24F0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350610</w:t>
            </w:r>
          </w:p>
        </w:tc>
        <w:tc>
          <w:tcPr>
            <w:tcW w:w="7785" w:type="dxa"/>
            <w:tcBorders>
              <w:top w:val="nil"/>
              <w:left w:val="nil"/>
              <w:bottom w:val="nil"/>
              <w:right w:val="nil"/>
            </w:tcBorders>
            <w:tcMar>
              <w:top w:w="15" w:type="dxa"/>
              <w:left w:w="15" w:type="dxa"/>
              <w:right w:w="15" w:type="dxa"/>
            </w:tcMar>
            <w:vAlign w:val="bottom"/>
          </w:tcPr>
          <w:p w14:paraId="0B250BDC" w14:textId="1233D3A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Glues or adhesives: prepared, products suitable for use as glues or adhesives, put up for retail sale as glues or adhesives, not exceeding a net weight of 1kg</w:t>
            </w:r>
          </w:p>
        </w:tc>
      </w:tr>
      <w:tr w:rsidR="5C48A970" w:rsidRPr="00681D61" w14:paraId="536ECF5E"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B6BEBCD" w14:textId="4B3F1D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320890</w:t>
            </w:r>
          </w:p>
        </w:tc>
        <w:tc>
          <w:tcPr>
            <w:tcW w:w="7785" w:type="dxa"/>
            <w:tcBorders>
              <w:top w:val="nil"/>
              <w:left w:val="nil"/>
              <w:bottom w:val="nil"/>
              <w:right w:val="nil"/>
            </w:tcBorders>
            <w:tcMar>
              <w:top w:w="15" w:type="dxa"/>
              <w:left w:w="15" w:type="dxa"/>
              <w:right w:w="15" w:type="dxa"/>
            </w:tcMar>
            <w:vAlign w:val="bottom"/>
          </w:tcPr>
          <w:p w14:paraId="4C508ADE" w14:textId="3AA121A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Paints and varnishes: based on polymers n.e.c. in heading no. 3208, dispersed or dissolved in a non-aqueous medium</w:t>
            </w:r>
          </w:p>
        </w:tc>
      </w:tr>
      <w:tr w:rsidR="5C48A970" w:rsidRPr="00681D61" w14:paraId="5E5B3B2C"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401F1F85" w14:textId="681A965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281820</w:t>
            </w:r>
          </w:p>
        </w:tc>
        <w:tc>
          <w:tcPr>
            <w:tcW w:w="7785" w:type="dxa"/>
            <w:tcBorders>
              <w:top w:val="nil"/>
              <w:left w:val="nil"/>
              <w:bottom w:val="nil"/>
              <w:right w:val="nil"/>
            </w:tcBorders>
            <w:tcMar>
              <w:top w:w="15" w:type="dxa"/>
              <w:left w:w="15" w:type="dxa"/>
              <w:right w:w="15" w:type="dxa"/>
            </w:tcMar>
            <w:vAlign w:val="bottom"/>
          </w:tcPr>
          <w:p w14:paraId="2D7760DC" w14:textId="739CA88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r>
      <w:tr w:rsidR="5C48A970" w:rsidRPr="00681D61" w14:paraId="63C43EDE"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77394F71" w14:textId="52E42ED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281410</w:t>
            </w:r>
          </w:p>
        </w:tc>
        <w:tc>
          <w:tcPr>
            <w:tcW w:w="7785" w:type="dxa"/>
            <w:tcBorders>
              <w:top w:val="nil"/>
              <w:left w:val="nil"/>
              <w:bottom w:val="nil"/>
              <w:right w:val="nil"/>
            </w:tcBorders>
            <w:tcMar>
              <w:top w:w="15" w:type="dxa"/>
              <w:left w:w="15" w:type="dxa"/>
              <w:right w:w="15" w:type="dxa"/>
            </w:tcMar>
            <w:vAlign w:val="bottom"/>
          </w:tcPr>
          <w:p w14:paraId="590B3497" w14:textId="5632464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Ammonia: anhydrous</w:t>
            </w:r>
          </w:p>
        </w:tc>
      </w:tr>
      <w:tr w:rsidR="5C48A970" w:rsidRPr="00681D61" w14:paraId="468E38F6"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634BF34C" w14:textId="69FE468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280490</w:t>
            </w:r>
          </w:p>
        </w:tc>
        <w:tc>
          <w:tcPr>
            <w:tcW w:w="7785" w:type="dxa"/>
            <w:tcBorders>
              <w:top w:val="nil"/>
              <w:left w:val="nil"/>
              <w:bottom w:val="nil"/>
              <w:right w:val="nil"/>
            </w:tcBorders>
            <w:tcMar>
              <w:top w:w="15" w:type="dxa"/>
              <w:left w:w="15" w:type="dxa"/>
              <w:right w:w="15" w:type="dxa"/>
            </w:tcMar>
            <w:vAlign w:val="bottom"/>
          </w:tcPr>
          <w:p w14:paraId="4B286D8E" w14:textId="68CE37C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Selenium</w:t>
            </w:r>
          </w:p>
        </w:tc>
      </w:tr>
      <w:tr w:rsidR="5C48A970" w:rsidRPr="00681D61" w14:paraId="705B1BAA"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9586499" w14:textId="5CA8C34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280469</w:t>
            </w:r>
          </w:p>
        </w:tc>
        <w:tc>
          <w:tcPr>
            <w:tcW w:w="7785" w:type="dxa"/>
            <w:tcBorders>
              <w:top w:val="nil"/>
              <w:left w:val="nil"/>
              <w:bottom w:val="nil"/>
              <w:right w:val="nil"/>
            </w:tcBorders>
            <w:tcMar>
              <w:top w:w="15" w:type="dxa"/>
              <w:left w:w="15" w:type="dxa"/>
              <w:right w:w="15" w:type="dxa"/>
            </w:tcMar>
            <w:vAlign w:val="bottom"/>
          </w:tcPr>
          <w:p w14:paraId="57253B40" w14:textId="3DB6412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Silicon: containing by weight less than 99.99% of silicon</w:t>
            </w:r>
          </w:p>
        </w:tc>
      </w:tr>
      <w:tr w:rsidR="5C48A970" w:rsidRPr="00681D61" w14:paraId="58AD0C27"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2B5EB041" w14:textId="61B7DD5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280461</w:t>
            </w:r>
          </w:p>
        </w:tc>
        <w:tc>
          <w:tcPr>
            <w:tcW w:w="7785" w:type="dxa"/>
            <w:tcBorders>
              <w:top w:val="nil"/>
              <w:left w:val="nil"/>
              <w:bottom w:val="nil"/>
              <w:right w:val="nil"/>
            </w:tcBorders>
            <w:tcMar>
              <w:top w:w="15" w:type="dxa"/>
              <w:left w:w="15" w:type="dxa"/>
              <w:right w:w="15" w:type="dxa"/>
            </w:tcMar>
            <w:vAlign w:val="bottom"/>
          </w:tcPr>
          <w:p w14:paraId="308977B1" w14:textId="5F705D2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Silicon: containing by weight not less than 99.99% of silicon</w:t>
            </w:r>
          </w:p>
        </w:tc>
      </w:tr>
      <w:tr w:rsidR="5C48A970" w:rsidRPr="00681D61" w14:paraId="1C99F2B0"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3AE1203B" w14:textId="6801968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280450</w:t>
            </w:r>
          </w:p>
        </w:tc>
        <w:tc>
          <w:tcPr>
            <w:tcW w:w="7785" w:type="dxa"/>
            <w:tcBorders>
              <w:top w:val="nil"/>
              <w:left w:val="nil"/>
              <w:bottom w:val="nil"/>
              <w:right w:val="nil"/>
            </w:tcBorders>
            <w:tcMar>
              <w:top w:w="15" w:type="dxa"/>
              <w:left w:w="15" w:type="dxa"/>
              <w:right w:w="15" w:type="dxa"/>
            </w:tcMar>
            <w:vAlign w:val="bottom"/>
          </w:tcPr>
          <w:p w14:paraId="429315A5" w14:textId="5C43ED7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Boron: tellurium</w:t>
            </w:r>
          </w:p>
        </w:tc>
      </w:tr>
      <w:tr w:rsidR="5C48A970" w:rsidRPr="00681D61" w14:paraId="5A737C3C"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2DCB644D" w14:textId="5ECB591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261610</w:t>
            </w:r>
          </w:p>
        </w:tc>
        <w:tc>
          <w:tcPr>
            <w:tcW w:w="7785" w:type="dxa"/>
            <w:tcBorders>
              <w:top w:val="nil"/>
              <w:left w:val="nil"/>
              <w:bottom w:val="nil"/>
              <w:right w:val="nil"/>
            </w:tcBorders>
            <w:tcMar>
              <w:top w:w="15" w:type="dxa"/>
              <w:left w:w="15" w:type="dxa"/>
              <w:right w:w="15" w:type="dxa"/>
            </w:tcMar>
            <w:vAlign w:val="bottom"/>
          </w:tcPr>
          <w:p w14:paraId="0F0E4CE6" w14:textId="56DD310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Silver ores and concentrates</w:t>
            </w:r>
          </w:p>
        </w:tc>
      </w:tr>
      <w:tr w:rsidR="5C48A970" w:rsidRPr="00681D61" w14:paraId="111E31B0"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02BA6C6" w14:textId="584EE85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260900</w:t>
            </w:r>
          </w:p>
        </w:tc>
        <w:tc>
          <w:tcPr>
            <w:tcW w:w="7785" w:type="dxa"/>
            <w:tcBorders>
              <w:top w:val="nil"/>
              <w:left w:val="nil"/>
              <w:bottom w:val="nil"/>
              <w:right w:val="nil"/>
            </w:tcBorders>
            <w:tcMar>
              <w:top w:w="15" w:type="dxa"/>
              <w:left w:w="15" w:type="dxa"/>
              <w:right w:w="15" w:type="dxa"/>
            </w:tcMar>
            <w:vAlign w:val="bottom"/>
          </w:tcPr>
          <w:p w14:paraId="4CDC4D1C" w14:textId="1BD6471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Tin ores and concentrates</w:t>
            </w:r>
          </w:p>
        </w:tc>
      </w:tr>
      <w:tr w:rsidR="5C48A970" w:rsidRPr="00681D61" w14:paraId="080A1A87"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60276345" w14:textId="70E7099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260600</w:t>
            </w:r>
          </w:p>
        </w:tc>
        <w:tc>
          <w:tcPr>
            <w:tcW w:w="7785" w:type="dxa"/>
            <w:tcBorders>
              <w:top w:val="nil"/>
              <w:left w:val="nil"/>
              <w:bottom w:val="nil"/>
              <w:right w:val="nil"/>
            </w:tcBorders>
            <w:tcMar>
              <w:top w:w="15" w:type="dxa"/>
              <w:left w:w="15" w:type="dxa"/>
              <w:right w:w="15" w:type="dxa"/>
            </w:tcMar>
            <w:vAlign w:val="bottom"/>
          </w:tcPr>
          <w:p w14:paraId="225AC1C4" w14:textId="6308DDE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ores and concentrates</w:t>
            </w:r>
          </w:p>
        </w:tc>
      </w:tr>
      <w:tr w:rsidR="5C48A970" w:rsidRPr="00681D61" w14:paraId="3B548245"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5A450EAF" w14:textId="6D65FE7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785" w:type="dxa"/>
            <w:tcBorders>
              <w:top w:val="nil"/>
              <w:left w:val="nil"/>
              <w:bottom w:val="nil"/>
              <w:right w:val="nil"/>
            </w:tcBorders>
            <w:tcMar>
              <w:top w:w="15" w:type="dxa"/>
              <w:left w:w="15" w:type="dxa"/>
              <w:right w:w="15" w:type="dxa"/>
            </w:tcMar>
            <w:vAlign w:val="bottom"/>
          </w:tcPr>
          <w:p w14:paraId="7D888EAF" w14:textId="5CD9723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7CCA1E9F"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4EB4E119" w14:textId="49B1D3D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785" w:type="dxa"/>
            <w:tcBorders>
              <w:top w:val="nil"/>
              <w:left w:val="nil"/>
              <w:bottom w:val="nil"/>
              <w:right w:val="nil"/>
            </w:tcBorders>
            <w:tcMar>
              <w:top w:w="15" w:type="dxa"/>
              <w:left w:w="15" w:type="dxa"/>
              <w:right w:w="15" w:type="dxa"/>
            </w:tcMar>
            <w:vAlign w:val="bottom"/>
          </w:tcPr>
          <w:p w14:paraId="49F23EB9" w14:textId="527519B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5F822430"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0FF63A86" w14:textId="64C1512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251910</w:t>
            </w:r>
          </w:p>
        </w:tc>
        <w:tc>
          <w:tcPr>
            <w:tcW w:w="7785" w:type="dxa"/>
            <w:tcBorders>
              <w:top w:val="nil"/>
              <w:left w:val="nil"/>
              <w:bottom w:val="nil"/>
              <w:right w:val="nil"/>
            </w:tcBorders>
            <w:tcMar>
              <w:top w:w="15" w:type="dxa"/>
              <w:left w:w="15" w:type="dxa"/>
              <w:right w:w="15" w:type="dxa"/>
            </w:tcMar>
            <w:vAlign w:val="bottom"/>
          </w:tcPr>
          <w:p w14:paraId="6DAE4807" w14:textId="7438CD2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Magnesium carbonate (magnesite): natural</w:t>
            </w:r>
          </w:p>
        </w:tc>
      </w:tr>
      <w:tr w:rsidR="5C48A970" w:rsidRPr="00681D61" w14:paraId="111F4C65" w14:textId="77777777" w:rsidTr="4A0B9992">
        <w:trPr>
          <w:trHeight w:val="300"/>
        </w:trPr>
        <w:tc>
          <w:tcPr>
            <w:tcW w:w="1575" w:type="dxa"/>
            <w:tcBorders>
              <w:top w:val="nil"/>
              <w:left w:val="nil"/>
              <w:bottom w:val="nil"/>
              <w:right w:val="nil"/>
            </w:tcBorders>
            <w:tcMar>
              <w:top w:w="15" w:type="dxa"/>
              <w:left w:w="15" w:type="dxa"/>
              <w:right w:w="15" w:type="dxa"/>
            </w:tcMar>
            <w:vAlign w:val="bottom"/>
          </w:tcPr>
          <w:p w14:paraId="74206D8B" w14:textId="51B87D4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250510</w:t>
            </w:r>
          </w:p>
        </w:tc>
        <w:tc>
          <w:tcPr>
            <w:tcW w:w="7785" w:type="dxa"/>
            <w:tcBorders>
              <w:top w:val="nil"/>
              <w:left w:val="nil"/>
              <w:bottom w:val="nil"/>
              <w:right w:val="nil"/>
            </w:tcBorders>
            <w:tcMar>
              <w:top w:w="15" w:type="dxa"/>
              <w:left w:w="15" w:type="dxa"/>
              <w:right w:w="15" w:type="dxa"/>
            </w:tcMar>
            <w:vAlign w:val="bottom"/>
          </w:tcPr>
          <w:p w14:paraId="352F91A7" w14:textId="4812460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Sands: natural, silica and quartz sands, whether or not coloured</w:t>
            </w:r>
          </w:p>
        </w:tc>
      </w:tr>
    </w:tbl>
    <w:p w14:paraId="45B8C864" w14:textId="76ED9B8A" w:rsidR="5C48A970" w:rsidRPr="00681D61" w:rsidRDefault="5C48A970" w:rsidP="4A0B9992">
      <w:pPr>
        <w:spacing w:line="278" w:lineRule="auto"/>
        <w:rPr>
          <w:rFonts w:ascii="Times New Roman" w:eastAsia="Times New Roman" w:hAnsi="Times New Roman" w:cs="Times New Roman"/>
          <w:b/>
          <w:bCs/>
          <w:color w:val="000000" w:themeColor="text1"/>
          <w:sz w:val="20"/>
          <w:szCs w:val="20"/>
          <w:lang w:val="en-US"/>
        </w:rPr>
      </w:pPr>
    </w:p>
    <w:p w14:paraId="241BC34E" w14:textId="01D15605"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266388A5" w:rsidRPr="4A0B9992">
        <w:rPr>
          <w:rFonts w:ascii="Times New Roman" w:eastAsia="Times New Roman" w:hAnsi="Times New Roman" w:cs="Times New Roman"/>
          <w:b/>
          <w:bCs/>
          <w:color w:val="000000" w:themeColor="text1"/>
          <w:sz w:val="20"/>
          <w:szCs w:val="20"/>
          <w:lang w:val="en-US"/>
        </w:rPr>
        <w:t>2</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Wind Supply Chain</w:t>
      </w:r>
    </w:p>
    <w:tbl>
      <w:tblPr>
        <w:tblW w:w="0" w:type="auto"/>
        <w:tblLook w:val="06A0" w:firstRow="1" w:lastRow="0" w:firstColumn="1" w:lastColumn="0" w:noHBand="1" w:noVBand="1"/>
      </w:tblPr>
      <w:tblGrid>
        <w:gridCol w:w="1635"/>
        <w:gridCol w:w="7725"/>
      </w:tblGrid>
      <w:tr w:rsidR="5C48A970" w:rsidRPr="00681D61" w14:paraId="7E0FB30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FF41149" w14:textId="7F48AACD" w:rsidR="5C48A970" w:rsidRPr="00681D61" w:rsidRDefault="282C0923" w:rsidP="4A0B9992">
            <w:pPr>
              <w:spacing w:after="0"/>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725" w:type="dxa"/>
            <w:tcBorders>
              <w:top w:val="nil"/>
              <w:left w:val="nil"/>
              <w:bottom w:val="nil"/>
              <w:right w:val="nil"/>
            </w:tcBorders>
            <w:tcMar>
              <w:top w:w="15" w:type="dxa"/>
              <w:left w:w="15" w:type="dxa"/>
              <w:right w:w="15" w:type="dxa"/>
            </w:tcMar>
            <w:vAlign w:val="bottom"/>
          </w:tcPr>
          <w:p w14:paraId="27D56327" w14:textId="4AB4A1A5" w:rsidR="5C48A970" w:rsidRPr="00681D61" w:rsidRDefault="282C0923" w:rsidP="4A0B9992">
            <w:pPr>
              <w:spacing w:after="0"/>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4F6E0D9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D0E91FC" w14:textId="4F2BC41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903190</w:t>
            </w:r>
          </w:p>
        </w:tc>
        <w:tc>
          <w:tcPr>
            <w:tcW w:w="7725" w:type="dxa"/>
            <w:tcBorders>
              <w:top w:val="nil"/>
              <w:left w:val="nil"/>
              <w:bottom w:val="nil"/>
              <w:right w:val="nil"/>
            </w:tcBorders>
            <w:tcMar>
              <w:top w:w="15" w:type="dxa"/>
              <w:left w:w="15" w:type="dxa"/>
              <w:right w:w="15" w:type="dxa"/>
            </w:tcMar>
            <w:vAlign w:val="bottom"/>
          </w:tcPr>
          <w:p w14:paraId="058F6B43" w14:textId="0FD718C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appliances and machines: parts and accessories for those measuring or checking devices of heading no. 9031</w:t>
            </w:r>
          </w:p>
        </w:tc>
      </w:tr>
      <w:tr w:rsidR="5C48A970" w:rsidRPr="00681D61" w14:paraId="5170FFC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646AFBC" w14:textId="2639FDE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902920</w:t>
            </w:r>
          </w:p>
        </w:tc>
        <w:tc>
          <w:tcPr>
            <w:tcW w:w="7725" w:type="dxa"/>
            <w:tcBorders>
              <w:top w:val="nil"/>
              <w:left w:val="nil"/>
              <w:bottom w:val="nil"/>
              <w:right w:val="nil"/>
            </w:tcBorders>
            <w:tcMar>
              <w:top w:w="15" w:type="dxa"/>
              <w:left w:w="15" w:type="dxa"/>
              <w:right w:w="15" w:type="dxa"/>
            </w:tcMar>
            <w:vAlign w:val="bottom"/>
          </w:tcPr>
          <w:p w14:paraId="30004C6D" w14:textId="238E6FA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Meters: speed indicators and tachometers: stroboscopes</w:t>
            </w:r>
          </w:p>
        </w:tc>
      </w:tr>
      <w:tr w:rsidR="5C48A970" w:rsidRPr="00681D61" w14:paraId="5C17D18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D56C51A" w14:textId="7071B80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902830</w:t>
            </w:r>
          </w:p>
        </w:tc>
        <w:tc>
          <w:tcPr>
            <w:tcW w:w="7725" w:type="dxa"/>
            <w:tcBorders>
              <w:top w:val="nil"/>
              <w:left w:val="nil"/>
              <w:bottom w:val="nil"/>
              <w:right w:val="nil"/>
            </w:tcBorders>
            <w:tcMar>
              <w:top w:w="15" w:type="dxa"/>
              <w:left w:w="15" w:type="dxa"/>
              <w:right w:w="15" w:type="dxa"/>
            </w:tcMar>
            <w:vAlign w:val="bottom"/>
          </w:tcPr>
          <w:p w14:paraId="19550E2D" w14:textId="005679C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Meters: electricity supply or production meters, including calibrating meters thereof</w:t>
            </w:r>
          </w:p>
        </w:tc>
      </w:tr>
      <w:tr w:rsidR="5C48A970" w:rsidRPr="00681D61" w14:paraId="68547FCA"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800D0EF" w14:textId="697075F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902680</w:t>
            </w:r>
          </w:p>
        </w:tc>
        <w:tc>
          <w:tcPr>
            <w:tcW w:w="7725" w:type="dxa"/>
            <w:tcBorders>
              <w:top w:val="nil"/>
              <w:left w:val="nil"/>
              <w:bottom w:val="nil"/>
              <w:right w:val="nil"/>
            </w:tcBorders>
            <w:tcMar>
              <w:top w:w="15" w:type="dxa"/>
              <w:left w:w="15" w:type="dxa"/>
              <w:right w:w="15" w:type="dxa"/>
            </w:tcMar>
            <w:vAlign w:val="bottom"/>
          </w:tcPr>
          <w:p w14:paraId="012BA19D" w14:textId="19F4CAD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and apparatus: for measuring or checking variables of liquids or gases (excluding pressure or the flow and level of liquids and those of heading no. 9014, 9015, 9028 and 9032)</w:t>
            </w:r>
          </w:p>
        </w:tc>
      </w:tr>
      <w:tr w:rsidR="5C48A970" w:rsidRPr="00681D61" w14:paraId="317D3D0B"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8528FFA" w14:textId="2B7BBD7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902580</w:t>
            </w:r>
          </w:p>
        </w:tc>
        <w:tc>
          <w:tcPr>
            <w:tcW w:w="7725" w:type="dxa"/>
            <w:tcBorders>
              <w:top w:val="nil"/>
              <w:left w:val="nil"/>
              <w:bottom w:val="nil"/>
              <w:right w:val="nil"/>
            </w:tcBorders>
            <w:tcMar>
              <w:top w:w="15" w:type="dxa"/>
              <w:left w:w="15" w:type="dxa"/>
              <w:right w:w="15" w:type="dxa"/>
            </w:tcMar>
            <w:vAlign w:val="bottom"/>
          </w:tcPr>
          <w:p w14:paraId="4119D94B" w14:textId="1E2B7E5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Hydrometers and similar floating instruments, barometers, hygrometers, psychrometers, thermometers, pyrometers: recording or not, any combination of these instruments (excluding thermometers and barometers not combined with other instruments)</w:t>
            </w:r>
          </w:p>
        </w:tc>
      </w:tr>
      <w:tr w:rsidR="5C48A970" w:rsidRPr="00681D61" w14:paraId="110C219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37DE817" w14:textId="3E88884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870840</w:t>
            </w:r>
          </w:p>
        </w:tc>
        <w:tc>
          <w:tcPr>
            <w:tcW w:w="7725" w:type="dxa"/>
            <w:tcBorders>
              <w:top w:val="nil"/>
              <w:left w:val="nil"/>
              <w:bottom w:val="nil"/>
              <w:right w:val="nil"/>
            </w:tcBorders>
            <w:tcMar>
              <w:top w:w="15" w:type="dxa"/>
              <w:left w:w="15" w:type="dxa"/>
              <w:right w:w="15" w:type="dxa"/>
            </w:tcMar>
            <w:vAlign w:val="bottom"/>
          </w:tcPr>
          <w:p w14:paraId="4F592ECB" w14:textId="03E3DD6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Vehicle parts: gear boxes and parts thereof</w:t>
            </w:r>
          </w:p>
        </w:tc>
      </w:tr>
      <w:tr w:rsidR="5C48A970" w:rsidRPr="00681D61" w14:paraId="6FE9C79F"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A5A3CF2" w14:textId="0AE1F1C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870830</w:t>
            </w:r>
          </w:p>
        </w:tc>
        <w:tc>
          <w:tcPr>
            <w:tcW w:w="7725" w:type="dxa"/>
            <w:tcBorders>
              <w:top w:val="nil"/>
              <w:left w:val="nil"/>
              <w:bottom w:val="nil"/>
              <w:right w:val="nil"/>
            </w:tcBorders>
            <w:tcMar>
              <w:top w:w="15" w:type="dxa"/>
              <w:left w:w="15" w:type="dxa"/>
              <w:right w:w="15" w:type="dxa"/>
            </w:tcMar>
            <w:vAlign w:val="bottom"/>
          </w:tcPr>
          <w:p w14:paraId="4B1CCA5A" w14:textId="4E8D7E6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Vehicle parts: brakes, servo-brakes and parts thereof</w:t>
            </w:r>
          </w:p>
        </w:tc>
      </w:tr>
      <w:tr w:rsidR="5C48A970" w:rsidRPr="00681D61" w14:paraId="01245D0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4280946" w14:textId="213EDE0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854460</w:t>
            </w:r>
          </w:p>
        </w:tc>
        <w:tc>
          <w:tcPr>
            <w:tcW w:w="7725" w:type="dxa"/>
            <w:tcBorders>
              <w:top w:val="nil"/>
              <w:left w:val="nil"/>
              <w:bottom w:val="nil"/>
              <w:right w:val="nil"/>
            </w:tcBorders>
            <w:tcMar>
              <w:top w:w="15" w:type="dxa"/>
              <w:left w:w="15" w:type="dxa"/>
              <w:right w:w="15" w:type="dxa"/>
            </w:tcMar>
            <w:vAlign w:val="bottom"/>
          </w:tcPr>
          <w:p w14:paraId="0E87A68D" w14:textId="3DC18A6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Insulated electric conductors: for a voltage exceeding 1000 volts</w:t>
            </w:r>
          </w:p>
        </w:tc>
      </w:tr>
      <w:tr w:rsidR="5C48A970" w:rsidRPr="00681D61" w14:paraId="3784A8B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9F1AC66" w14:textId="7898F33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854411</w:t>
            </w:r>
          </w:p>
        </w:tc>
        <w:tc>
          <w:tcPr>
            <w:tcW w:w="7725" w:type="dxa"/>
            <w:tcBorders>
              <w:top w:val="nil"/>
              <w:left w:val="nil"/>
              <w:bottom w:val="nil"/>
              <w:right w:val="nil"/>
            </w:tcBorders>
            <w:tcMar>
              <w:top w:w="15" w:type="dxa"/>
              <w:left w:w="15" w:type="dxa"/>
              <w:right w:w="15" w:type="dxa"/>
            </w:tcMar>
            <w:vAlign w:val="bottom"/>
          </w:tcPr>
          <w:p w14:paraId="0B26A17B" w14:textId="0BBFD32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Insulated electric conductors: winding wire, of copper</w:t>
            </w:r>
          </w:p>
        </w:tc>
      </w:tr>
      <w:tr w:rsidR="5C48A970" w:rsidRPr="00681D61" w14:paraId="3396BF0B"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F366D51" w14:textId="65AB459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854390</w:t>
            </w:r>
          </w:p>
        </w:tc>
        <w:tc>
          <w:tcPr>
            <w:tcW w:w="7725" w:type="dxa"/>
            <w:tcBorders>
              <w:top w:val="nil"/>
              <w:left w:val="nil"/>
              <w:bottom w:val="nil"/>
              <w:right w:val="nil"/>
            </w:tcBorders>
            <w:tcMar>
              <w:top w:w="15" w:type="dxa"/>
              <w:left w:w="15" w:type="dxa"/>
              <w:right w:w="15" w:type="dxa"/>
            </w:tcMar>
            <w:vAlign w:val="bottom"/>
          </w:tcPr>
          <w:p w14:paraId="25C2CDFB" w14:textId="2B78D26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machines and apparatus: parts of the electrical goods of heading no. 8543</w:t>
            </w:r>
          </w:p>
        </w:tc>
      </w:tr>
      <w:tr w:rsidR="5C48A970" w:rsidRPr="00681D61" w14:paraId="5F2D79B6"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577921D" w14:textId="7B66CAB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854370</w:t>
            </w:r>
          </w:p>
        </w:tc>
        <w:tc>
          <w:tcPr>
            <w:tcW w:w="7725" w:type="dxa"/>
            <w:tcBorders>
              <w:top w:val="nil"/>
              <w:left w:val="nil"/>
              <w:bottom w:val="nil"/>
              <w:right w:val="nil"/>
            </w:tcBorders>
            <w:tcMar>
              <w:top w:w="15" w:type="dxa"/>
              <w:left w:w="15" w:type="dxa"/>
              <w:right w:w="15" w:type="dxa"/>
            </w:tcMar>
            <w:vAlign w:val="bottom"/>
          </w:tcPr>
          <w:p w14:paraId="73D1E564" w14:textId="682F22B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machines and apparatus: having individual functions, not specified or included elsewhere in this chapter, n.e.c. in heading no. 8543</w:t>
            </w:r>
          </w:p>
        </w:tc>
      </w:tr>
      <w:tr w:rsidR="5C48A970" w:rsidRPr="00681D61" w14:paraId="40251E5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7C6F1A7" w14:textId="6068ACE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853670</w:t>
            </w:r>
          </w:p>
        </w:tc>
        <w:tc>
          <w:tcPr>
            <w:tcW w:w="7725" w:type="dxa"/>
            <w:tcBorders>
              <w:top w:val="nil"/>
              <w:left w:val="nil"/>
              <w:bottom w:val="nil"/>
              <w:right w:val="nil"/>
            </w:tcBorders>
            <w:tcMar>
              <w:top w:w="15" w:type="dxa"/>
              <w:left w:w="15" w:type="dxa"/>
              <w:right w:w="15" w:type="dxa"/>
            </w:tcMar>
            <w:vAlign w:val="bottom"/>
          </w:tcPr>
          <w:p w14:paraId="40D82867" w14:textId="5636036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Connectors for optical fibres, optical fibre bundles or cables</w:t>
            </w:r>
          </w:p>
        </w:tc>
      </w:tr>
      <w:tr w:rsidR="5C48A970" w:rsidRPr="00681D61" w14:paraId="7AD2B7CB"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A306CF5" w14:textId="1D49677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853650</w:t>
            </w:r>
          </w:p>
        </w:tc>
        <w:tc>
          <w:tcPr>
            <w:tcW w:w="7725" w:type="dxa"/>
            <w:tcBorders>
              <w:top w:val="nil"/>
              <w:left w:val="nil"/>
              <w:bottom w:val="nil"/>
              <w:right w:val="nil"/>
            </w:tcBorders>
            <w:tcMar>
              <w:top w:w="15" w:type="dxa"/>
              <w:left w:w="15" w:type="dxa"/>
              <w:right w:w="15" w:type="dxa"/>
            </w:tcMar>
            <w:vAlign w:val="bottom"/>
          </w:tcPr>
          <w:p w14:paraId="0A6DD59C" w14:textId="34E72E0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apparatus: switches n.e.c. in heading no. 8536, for a voltage not exceeding 1000 volts</w:t>
            </w:r>
          </w:p>
        </w:tc>
      </w:tr>
      <w:tr w:rsidR="5C48A970" w:rsidRPr="00681D61" w14:paraId="4E828EE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7828CEA" w14:textId="7007A85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851580</w:t>
            </w:r>
          </w:p>
        </w:tc>
        <w:tc>
          <w:tcPr>
            <w:tcW w:w="7725" w:type="dxa"/>
            <w:tcBorders>
              <w:top w:val="nil"/>
              <w:left w:val="nil"/>
              <w:bottom w:val="nil"/>
              <w:right w:val="nil"/>
            </w:tcBorders>
            <w:tcMar>
              <w:top w:w="15" w:type="dxa"/>
              <w:left w:w="15" w:type="dxa"/>
              <w:right w:w="15" w:type="dxa"/>
            </w:tcMar>
            <w:vAlign w:val="bottom"/>
          </w:tcPr>
          <w:p w14:paraId="60EC9C7C" w14:textId="10D6B83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Welding machines and apparatus: n.e.c. in heading no. 8515, whether or not capable of cutting</w:t>
            </w:r>
          </w:p>
        </w:tc>
      </w:tr>
      <w:tr w:rsidR="5C48A970" w:rsidRPr="00681D61" w14:paraId="1C96F152"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382F209" w14:textId="2A4D1FB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851521</w:t>
            </w:r>
          </w:p>
        </w:tc>
        <w:tc>
          <w:tcPr>
            <w:tcW w:w="7725" w:type="dxa"/>
            <w:tcBorders>
              <w:top w:val="nil"/>
              <w:left w:val="nil"/>
              <w:bottom w:val="nil"/>
              <w:right w:val="nil"/>
            </w:tcBorders>
            <w:tcMar>
              <w:top w:w="15" w:type="dxa"/>
              <w:left w:w="15" w:type="dxa"/>
              <w:right w:w="15" w:type="dxa"/>
            </w:tcMar>
            <w:vAlign w:val="bottom"/>
          </w:tcPr>
          <w:p w14:paraId="783170B5" w14:textId="0494753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Welding machines and apparatus: for resistance welding of metal, fully or partly automatic, whether or not capable of cutting</w:t>
            </w:r>
          </w:p>
        </w:tc>
      </w:tr>
      <w:tr w:rsidR="5C48A970" w:rsidRPr="00681D61" w14:paraId="3B290DD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F207AD0" w14:textId="52C9A94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850519</w:t>
            </w:r>
          </w:p>
        </w:tc>
        <w:tc>
          <w:tcPr>
            <w:tcW w:w="7725" w:type="dxa"/>
            <w:tcBorders>
              <w:top w:val="nil"/>
              <w:left w:val="nil"/>
              <w:bottom w:val="nil"/>
              <w:right w:val="nil"/>
            </w:tcBorders>
            <w:tcMar>
              <w:top w:w="15" w:type="dxa"/>
              <w:left w:w="15" w:type="dxa"/>
              <w:right w:w="15" w:type="dxa"/>
            </w:tcMar>
            <w:vAlign w:val="bottom"/>
          </w:tcPr>
          <w:p w14:paraId="2EE7A042" w14:textId="5B7E2CD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Magnets: permanent magnets and articles intended to become permanent magnets after magnetisation, other than of metal</w:t>
            </w:r>
          </w:p>
        </w:tc>
      </w:tr>
      <w:tr w:rsidR="5C48A970" w:rsidRPr="00681D61" w14:paraId="1D1A5376"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3A7F9A3" w14:textId="37E3034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850511</w:t>
            </w:r>
          </w:p>
        </w:tc>
        <w:tc>
          <w:tcPr>
            <w:tcW w:w="7725" w:type="dxa"/>
            <w:tcBorders>
              <w:top w:val="nil"/>
              <w:left w:val="nil"/>
              <w:bottom w:val="nil"/>
              <w:right w:val="nil"/>
            </w:tcBorders>
            <w:tcMar>
              <w:top w:w="15" w:type="dxa"/>
              <w:left w:w="15" w:type="dxa"/>
              <w:right w:w="15" w:type="dxa"/>
            </w:tcMar>
            <w:vAlign w:val="bottom"/>
          </w:tcPr>
          <w:p w14:paraId="4E5AE920" w14:textId="710AB7F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Magnets: permanent magnets and articles intended to become permanent magnets after magnetisation, of metal</w:t>
            </w:r>
          </w:p>
        </w:tc>
      </w:tr>
      <w:tr w:rsidR="5C48A970" w:rsidRPr="00681D61" w14:paraId="5776EEE2"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39E6016" w14:textId="11F6724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850431</w:t>
            </w:r>
          </w:p>
        </w:tc>
        <w:tc>
          <w:tcPr>
            <w:tcW w:w="7725" w:type="dxa"/>
            <w:tcBorders>
              <w:top w:val="nil"/>
              <w:left w:val="nil"/>
              <w:bottom w:val="nil"/>
              <w:right w:val="nil"/>
            </w:tcBorders>
            <w:tcMar>
              <w:top w:w="15" w:type="dxa"/>
              <w:left w:w="15" w:type="dxa"/>
              <w:right w:w="15" w:type="dxa"/>
            </w:tcMar>
            <w:vAlign w:val="bottom"/>
          </w:tcPr>
          <w:p w14:paraId="6FE2E620" w14:textId="0C7497E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transformers: n.e.c. in item no. 8504.2, having a power handling capacity not exceeding 1kVA</w:t>
            </w:r>
          </w:p>
        </w:tc>
      </w:tr>
      <w:tr w:rsidR="5C48A970" w:rsidRPr="00681D61" w14:paraId="4A3A970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3FC4D65" w14:textId="520DCE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850300</w:t>
            </w:r>
          </w:p>
        </w:tc>
        <w:tc>
          <w:tcPr>
            <w:tcW w:w="7725" w:type="dxa"/>
            <w:tcBorders>
              <w:top w:val="nil"/>
              <w:left w:val="nil"/>
              <w:bottom w:val="nil"/>
              <w:right w:val="nil"/>
            </w:tcBorders>
            <w:tcMar>
              <w:top w:w="15" w:type="dxa"/>
              <w:left w:w="15" w:type="dxa"/>
              <w:right w:w="15" w:type="dxa"/>
            </w:tcMar>
            <w:vAlign w:val="bottom"/>
          </w:tcPr>
          <w:p w14:paraId="1C9A5E96" w14:textId="2FCD368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motors and generators: parts suitable for use solely or principally with the machines of heading no. 8501 or 8502</w:t>
            </w:r>
          </w:p>
        </w:tc>
      </w:tr>
      <w:tr w:rsidR="5C48A970" w:rsidRPr="00681D61" w14:paraId="6396FCFD"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A148ACD" w14:textId="15C5C39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850231</w:t>
            </w:r>
          </w:p>
        </w:tc>
        <w:tc>
          <w:tcPr>
            <w:tcW w:w="7725" w:type="dxa"/>
            <w:tcBorders>
              <w:top w:val="nil"/>
              <w:left w:val="nil"/>
              <w:bottom w:val="nil"/>
              <w:right w:val="nil"/>
            </w:tcBorders>
            <w:tcMar>
              <w:top w:w="15" w:type="dxa"/>
              <w:left w:w="15" w:type="dxa"/>
              <w:right w:w="15" w:type="dxa"/>
            </w:tcMar>
            <w:vAlign w:val="bottom"/>
          </w:tcPr>
          <w:p w14:paraId="0A36A160" w14:textId="4F11026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generating sets: wind-powered, (excluding those with spark-ignition or compression-ignition internal combustion piston engines)</w:t>
            </w:r>
          </w:p>
        </w:tc>
      </w:tr>
      <w:tr w:rsidR="5C48A970" w:rsidRPr="00681D61" w14:paraId="081E284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E8BB2CA" w14:textId="59A1D5E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850164</w:t>
            </w:r>
          </w:p>
        </w:tc>
        <w:tc>
          <w:tcPr>
            <w:tcW w:w="7725" w:type="dxa"/>
            <w:tcBorders>
              <w:top w:val="nil"/>
              <w:left w:val="nil"/>
              <w:bottom w:val="nil"/>
              <w:right w:val="nil"/>
            </w:tcBorders>
            <w:tcMar>
              <w:top w:w="15" w:type="dxa"/>
              <w:left w:w="15" w:type="dxa"/>
              <w:right w:w="15" w:type="dxa"/>
            </w:tcMar>
            <w:vAlign w:val="bottom"/>
          </w:tcPr>
          <w:p w14:paraId="632759BD" w14:textId="04D1997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generators: AC generators, (alternators), other than photovoltaic generators, of an output exceeding 750kVA</w:t>
            </w:r>
          </w:p>
        </w:tc>
      </w:tr>
      <w:tr w:rsidR="5C48A970" w:rsidRPr="00681D61" w14:paraId="2AFC668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0DD3ED5" w14:textId="236C4F0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850163</w:t>
            </w:r>
          </w:p>
        </w:tc>
        <w:tc>
          <w:tcPr>
            <w:tcW w:w="7725" w:type="dxa"/>
            <w:tcBorders>
              <w:top w:val="nil"/>
              <w:left w:val="nil"/>
              <w:bottom w:val="nil"/>
              <w:right w:val="nil"/>
            </w:tcBorders>
            <w:tcMar>
              <w:top w:w="15" w:type="dxa"/>
              <w:left w:w="15" w:type="dxa"/>
              <w:right w:w="15" w:type="dxa"/>
            </w:tcMar>
            <w:vAlign w:val="bottom"/>
          </w:tcPr>
          <w:p w14:paraId="068381FB" w14:textId="2482426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generators: AC generators, (alternators), other than photovoltaic generators, of an output exceeding 375kVA but not exceeding 750kVA</w:t>
            </w:r>
          </w:p>
        </w:tc>
      </w:tr>
      <w:tr w:rsidR="5C48A970" w:rsidRPr="00681D61" w14:paraId="111ACD68"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34B65A7" w14:textId="5EF09F1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850162</w:t>
            </w:r>
          </w:p>
        </w:tc>
        <w:tc>
          <w:tcPr>
            <w:tcW w:w="7725" w:type="dxa"/>
            <w:tcBorders>
              <w:top w:val="nil"/>
              <w:left w:val="nil"/>
              <w:bottom w:val="nil"/>
              <w:right w:val="nil"/>
            </w:tcBorders>
            <w:tcMar>
              <w:top w:w="15" w:type="dxa"/>
              <w:left w:w="15" w:type="dxa"/>
              <w:right w:w="15" w:type="dxa"/>
            </w:tcMar>
            <w:vAlign w:val="bottom"/>
          </w:tcPr>
          <w:p w14:paraId="42031782" w14:textId="0103D32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generators: AC generators, (alternators), other than photovoltaic generators, of an output exceeding 75kVA but not exceeding 375kVA</w:t>
            </w:r>
          </w:p>
        </w:tc>
      </w:tr>
      <w:tr w:rsidR="5C48A970" w:rsidRPr="00681D61" w14:paraId="37F89E18"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33F781A" w14:textId="6AF2503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850161</w:t>
            </w:r>
          </w:p>
        </w:tc>
        <w:tc>
          <w:tcPr>
            <w:tcW w:w="7725" w:type="dxa"/>
            <w:tcBorders>
              <w:top w:val="nil"/>
              <w:left w:val="nil"/>
              <w:bottom w:val="nil"/>
              <w:right w:val="nil"/>
            </w:tcBorders>
            <w:tcMar>
              <w:top w:w="15" w:type="dxa"/>
              <w:left w:w="15" w:type="dxa"/>
              <w:right w:w="15" w:type="dxa"/>
            </w:tcMar>
            <w:vAlign w:val="bottom"/>
          </w:tcPr>
          <w:p w14:paraId="7BFDF440" w14:textId="1F650DB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Generators: AC generators, (alternators), other than photovoltaic generators, of an output not exceeding 75kVA</w:t>
            </w:r>
          </w:p>
        </w:tc>
      </w:tr>
      <w:tr w:rsidR="5C48A970" w:rsidRPr="00681D61" w14:paraId="4F6889D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F8FDDDA" w14:textId="5508566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848360</w:t>
            </w:r>
          </w:p>
        </w:tc>
        <w:tc>
          <w:tcPr>
            <w:tcW w:w="7725" w:type="dxa"/>
            <w:tcBorders>
              <w:top w:val="nil"/>
              <w:left w:val="nil"/>
              <w:bottom w:val="nil"/>
              <w:right w:val="nil"/>
            </w:tcBorders>
            <w:tcMar>
              <w:top w:w="15" w:type="dxa"/>
              <w:left w:w="15" w:type="dxa"/>
              <w:right w:w="15" w:type="dxa"/>
            </w:tcMar>
            <w:vAlign w:val="bottom"/>
          </w:tcPr>
          <w:p w14:paraId="5570FF0E" w14:textId="185D3A2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Clutches and shaft couplings (including universal joints)</w:t>
            </w:r>
          </w:p>
        </w:tc>
      </w:tr>
      <w:tr w:rsidR="5C48A970" w:rsidRPr="00681D61" w14:paraId="5C08DF4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44E7F78" w14:textId="4F9A173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848340</w:t>
            </w:r>
          </w:p>
        </w:tc>
        <w:tc>
          <w:tcPr>
            <w:tcW w:w="7725" w:type="dxa"/>
            <w:tcBorders>
              <w:top w:val="nil"/>
              <w:left w:val="nil"/>
              <w:bottom w:val="nil"/>
              <w:right w:val="nil"/>
            </w:tcBorders>
            <w:tcMar>
              <w:top w:w="15" w:type="dxa"/>
              <w:left w:w="15" w:type="dxa"/>
              <w:right w:w="15" w:type="dxa"/>
            </w:tcMar>
            <w:vAlign w:val="bottom"/>
          </w:tcPr>
          <w:p w14:paraId="0DD4C0E0" w14:textId="7B8E14B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Gears and gearing: (not toothed wheels, chain sprockets and other transmission elements presented separately): ball or roller screws: gear boxes and other speed changers, including torque converters</w:t>
            </w:r>
          </w:p>
        </w:tc>
      </w:tr>
      <w:tr w:rsidR="5C48A970" w:rsidRPr="00681D61" w14:paraId="5CA5569F"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EF8E2F0" w14:textId="3C427E7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848330</w:t>
            </w:r>
          </w:p>
        </w:tc>
        <w:tc>
          <w:tcPr>
            <w:tcW w:w="7725" w:type="dxa"/>
            <w:tcBorders>
              <w:top w:val="nil"/>
              <w:left w:val="nil"/>
              <w:bottom w:val="nil"/>
              <w:right w:val="nil"/>
            </w:tcBorders>
            <w:tcMar>
              <w:top w:w="15" w:type="dxa"/>
              <w:left w:w="15" w:type="dxa"/>
              <w:right w:w="15" w:type="dxa"/>
            </w:tcMar>
            <w:vAlign w:val="bottom"/>
          </w:tcPr>
          <w:p w14:paraId="47644B08" w14:textId="7D12861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Bearing housings, not incorporating ball or roller bearings and plain shaft bearings</w:t>
            </w:r>
          </w:p>
        </w:tc>
      </w:tr>
      <w:tr w:rsidR="5C48A970" w:rsidRPr="00681D61" w14:paraId="75989BEA"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9AF13EF" w14:textId="062DDEC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848310</w:t>
            </w:r>
          </w:p>
        </w:tc>
        <w:tc>
          <w:tcPr>
            <w:tcW w:w="7725" w:type="dxa"/>
            <w:tcBorders>
              <w:top w:val="nil"/>
              <w:left w:val="nil"/>
              <w:bottom w:val="nil"/>
              <w:right w:val="nil"/>
            </w:tcBorders>
            <w:tcMar>
              <w:top w:w="15" w:type="dxa"/>
              <w:left w:w="15" w:type="dxa"/>
              <w:right w:w="15" w:type="dxa"/>
            </w:tcMar>
            <w:vAlign w:val="bottom"/>
          </w:tcPr>
          <w:p w14:paraId="322C1508" w14:textId="22CB9E7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Transmission shafts (including cam shafts and crank shafts) and cranks</w:t>
            </w:r>
          </w:p>
        </w:tc>
      </w:tr>
      <w:tr w:rsidR="5C48A970" w:rsidRPr="00681D61" w14:paraId="3C7855E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8F7E0B5" w14:textId="412115A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848299</w:t>
            </w:r>
          </w:p>
        </w:tc>
        <w:tc>
          <w:tcPr>
            <w:tcW w:w="7725" w:type="dxa"/>
            <w:tcBorders>
              <w:top w:val="nil"/>
              <w:left w:val="nil"/>
              <w:bottom w:val="nil"/>
              <w:right w:val="nil"/>
            </w:tcBorders>
            <w:tcMar>
              <w:top w:w="15" w:type="dxa"/>
              <w:left w:w="15" w:type="dxa"/>
              <w:right w:w="15" w:type="dxa"/>
            </w:tcMar>
            <w:vAlign w:val="bottom"/>
          </w:tcPr>
          <w:p w14:paraId="46687FB4" w14:textId="7A7F2EB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Bearings: parts, (other than balls, needles and rollers)</w:t>
            </w:r>
          </w:p>
        </w:tc>
      </w:tr>
      <w:tr w:rsidR="5C48A970" w:rsidRPr="00681D61" w14:paraId="1684C397"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26BD9E0" w14:textId="5C12C2A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848280</w:t>
            </w:r>
          </w:p>
        </w:tc>
        <w:tc>
          <w:tcPr>
            <w:tcW w:w="7725" w:type="dxa"/>
            <w:tcBorders>
              <w:top w:val="nil"/>
              <w:left w:val="nil"/>
              <w:bottom w:val="nil"/>
              <w:right w:val="nil"/>
            </w:tcBorders>
            <w:tcMar>
              <w:top w:w="15" w:type="dxa"/>
              <w:left w:w="15" w:type="dxa"/>
              <w:right w:w="15" w:type="dxa"/>
            </w:tcMar>
            <w:vAlign w:val="bottom"/>
          </w:tcPr>
          <w:p w14:paraId="394F076C" w14:textId="4122859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Bearings: n.e.c. in heading no. 8482, including combined ball/roller</w:t>
            </w:r>
          </w:p>
        </w:tc>
      </w:tr>
      <w:tr w:rsidR="5C48A970" w:rsidRPr="00681D61" w14:paraId="5DAF8DE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4EECA3F" w14:textId="7A951A1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848250</w:t>
            </w:r>
          </w:p>
        </w:tc>
        <w:tc>
          <w:tcPr>
            <w:tcW w:w="7725" w:type="dxa"/>
            <w:tcBorders>
              <w:top w:val="nil"/>
              <w:left w:val="nil"/>
              <w:bottom w:val="nil"/>
              <w:right w:val="nil"/>
            </w:tcBorders>
            <w:tcMar>
              <w:top w:w="15" w:type="dxa"/>
              <w:left w:w="15" w:type="dxa"/>
              <w:right w:w="15" w:type="dxa"/>
            </w:tcMar>
            <w:vAlign w:val="bottom"/>
          </w:tcPr>
          <w:p w14:paraId="48ACB780" w14:textId="6E806F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Bearings: cylindrical roller bearings, including cage and roller assemblies n.e.c. in heading no. 8482</w:t>
            </w:r>
          </w:p>
        </w:tc>
      </w:tr>
      <w:tr w:rsidR="5C48A970" w:rsidRPr="00681D61" w14:paraId="5482A13F"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2F21A09" w14:textId="5295FE9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848240</w:t>
            </w:r>
          </w:p>
        </w:tc>
        <w:tc>
          <w:tcPr>
            <w:tcW w:w="7725" w:type="dxa"/>
            <w:tcBorders>
              <w:top w:val="nil"/>
              <w:left w:val="nil"/>
              <w:bottom w:val="nil"/>
              <w:right w:val="nil"/>
            </w:tcBorders>
            <w:tcMar>
              <w:top w:w="15" w:type="dxa"/>
              <w:left w:w="15" w:type="dxa"/>
              <w:right w:w="15" w:type="dxa"/>
            </w:tcMar>
            <w:vAlign w:val="bottom"/>
          </w:tcPr>
          <w:p w14:paraId="478D4088" w14:textId="3E3D70C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Bearings: needle roller bearings, including cage and needle roller assemblies</w:t>
            </w:r>
          </w:p>
        </w:tc>
      </w:tr>
      <w:tr w:rsidR="5C48A970" w:rsidRPr="00681D61" w14:paraId="6E306CC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11EA3FD" w14:textId="404743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848230</w:t>
            </w:r>
          </w:p>
        </w:tc>
        <w:tc>
          <w:tcPr>
            <w:tcW w:w="7725" w:type="dxa"/>
            <w:tcBorders>
              <w:top w:val="nil"/>
              <w:left w:val="nil"/>
              <w:bottom w:val="nil"/>
              <w:right w:val="nil"/>
            </w:tcBorders>
            <w:tcMar>
              <w:top w:w="15" w:type="dxa"/>
              <w:left w:w="15" w:type="dxa"/>
              <w:right w:w="15" w:type="dxa"/>
            </w:tcMar>
            <w:vAlign w:val="bottom"/>
          </w:tcPr>
          <w:p w14:paraId="34F0FE65" w14:textId="05FBAEE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Bearings: spherical roller bearings</w:t>
            </w:r>
          </w:p>
        </w:tc>
      </w:tr>
      <w:tr w:rsidR="5C48A970" w:rsidRPr="00681D61" w14:paraId="72FD5F9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24F3D82" w14:textId="17DF633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848220</w:t>
            </w:r>
          </w:p>
        </w:tc>
        <w:tc>
          <w:tcPr>
            <w:tcW w:w="7725" w:type="dxa"/>
            <w:tcBorders>
              <w:top w:val="nil"/>
              <w:left w:val="nil"/>
              <w:bottom w:val="nil"/>
              <w:right w:val="nil"/>
            </w:tcBorders>
            <w:tcMar>
              <w:top w:w="15" w:type="dxa"/>
              <w:left w:w="15" w:type="dxa"/>
              <w:right w:w="15" w:type="dxa"/>
            </w:tcMar>
            <w:vAlign w:val="bottom"/>
          </w:tcPr>
          <w:p w14:paraId="2BA60CB7" w14:textId="3A9255B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Bearings: tapered roller bearings, including cone and tapered roller assemblies</w:t>
            </w:r>
          </w:p>
        </w:tc>
      </w:tr>
      <w:tr w:rsidR="5C48A970" w:rsidRPr="00681D61" w14:paraId="38B8544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D0851C0" w14:textId="36DCD21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848210</w:t>
            </w:r>
          </w:p>
        </w:tc>
        <w:tc>
          <w:tcPr>
            <w:tcW w:w="7725" w:type="dxa"/>
            <w:tcBorders>
              <w:top w:val="nil"/>
              <w:left w:val="nil"/>
              <w:bottom w:val="nil"/>
              <w:right w:val="nil"/>
            </w:tcBorders>
            <w:tcMar>
              <w:top w:w="15" w:type="dxa"/>
              <w:left w:w="15" w:type="dxa"/>
              <w:right w:w="15" w:type="dxa"/>
            </w:tcMar>
            <w:vAlign w:val="bottom"/>
          </w:tcPr>
          <w:p w14:paraId="578BB3C8" w14:textId="7B1AA0A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Ball bearings</w:t>
            </w:r>
          </w:p>
        </w:tc>
      </w:tr>
      <w:tr w:rsidR="5C48A970" w:rsidRPr="00681D61" w14:paraId="4A87DF0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538B3DA" w14:textId="1C3C264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847989</w:t>
            </w:r>
          </w:p>
        </w:tc>
        <w:tc>
          <w:tcPr>
            <w:tcW w:w="7725" w:type="dxa"/>
            <w:tcBorders>
              <w:top w:val="nil"/>
              <w:left w:val="nil"/>
              <w:bottom w:val="nil"/>
              <w:right w:val="nil"/>
            </w:tcBorders>
            <w:tcMar>
              <w:top w:w="15" w:type="dxa"/>
              <w:left w:w="15" w:type="dxa"/>
              <w:right w:w="15" w:type="dxa"/>
            </w:tcMar>
            <w:vAlign w:val="bottom"/>
          </w:tcPr>
          <w:p w14:paraId="0219FCD9" w14:textId="204C205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having individual functions, n.e.c. or included in this chapter</w:t>
            </w:r>
          </w:p>
        </w:tc>
      </w:tr>
      <w:tr w:rsidR="5C48A970" w:rsidRPr="00681D61" w14:paraId="6E43603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5C562A0" w14:textId="4C80AFF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847740</w:t>
            </w:r>
          </w:p>
        </w:tc>
        <w:tc>
          <w:tcPr>
            <w:tcW w:w="7725" w:type="dxa"/>
            <w:tcBorders>
              <w:top w:val="nil"/>
              <w:left w:val="nil"/>
              <w:bottom w:val="nil"/>
              <w:right w:val="nil"/>
            </w:tcBorders>
            <w:tcMar>
              <w:top w:w="15" w:type="dxa"/>
              <w:left w:w="15" w:type="dxa"/>
              <w:right w:w="15" w:type="dxa"/>
            </w:tcMar>
            <w:vAlign w:val="bottom"/>
          </w:tcPr>
          <w:p w14:paraId="6E6210F7" w14:textId="456D85B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vacuum moulding machines and other thermoforming machines, for working rubber or plastics or for the manufacture of products from these materials</w:t>
            </w:r>
          </w:p>
        </w:tc>
      </w:tr>
      <w:tr w:rsidR="5C48A970" w:rsidRPr="00681D61" w14:paraId="548252E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7F61CE8" w14:textId="44F0924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846224</w:t>
            </w:r>
          </w:p>
        </w:tc>
        <w:tc>
          <w:tcPr>
            <w:tcW w:w="7725" w:type="dxa"/>
            <w:tcBorders>
              <w:top w:val="nil"/>
              <w:left w:val="nil"/>
              <w:bottom w:val="nil"/>
              <w:right w:val="nil"/>
            </w:tcBorders>
            <w:tcMar>
              <w:top w:w="15" w:type="dxa"/>
              <w:left w:w="15" w:type="dxa"/>
              <w:right w:w="15" w:type="dxa"/>
            </w:tcMar>
            <w:vAlign w:val="bottom"/>
          </w:tcPr>
          <w:p w14:paraId="32B9BD8C" w14:textId="7126DAB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bending, folding, straightening or flattening machines (including presses), for working metal, numerically controlled panel benders</w:t>
            </w:r>
          </w:p>
        </w:tc>
      </w:tr>
      <w:tr w:rsidR="5C48A970" w:rsidRPr="00681D61" w14:paraId="1427835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9742167" w14:textId="5384E9E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846221</w:t>
            </w:r>
          </w:p>
        </w:tc>
        <w:tc>
          <w:tcPr>
            <w:tcW w:w="7725" w:type="dxa"/>
            <w:tcBorders>
              <w:top w:val="nil"/>
              <w:left w:val="nil"/>
              <w:bottom w:val="nil"/>
              <w:right w:val="nil"/>
            </w:tcBorders>
            <w:tcMar>
              <w:top w:w="15" w:type="dxa"/>
              <w:left w:w="15" w:type="dxa"/>
              <w:right w:w="15" w:type="dxa"/>
            </w:tcMar>
            <w:vAlign w:val="bottom"/>
          </w:tcPr>
          <w:p w14:paraId="2F195C3D" w14:textId="3107668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bending, folding, straightening or flattening machines (including presses), numerically controlled, for working metal</w:t>
            </w:r>
          </w:p>
        </w:tc>
      </w:tr>
      <w:tr w:rsidR="5C48A970" w:rsidRPr="00681D61" w14:paraId="7E0B487D"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44272A6" w14:textId="1855DCA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846039</w:t>
            </w:r>
          </w:p>
        </w:tc>
        <w:tc>
          <w:tcPr>
            <w:tcW w:w="7725" w:type="dxa"/>
            <w:tcBorders>
              <w:top w:val="nil"/>
              <w:left w:val="nil"/>
              <w:bottom w:val="nil"/>
              <w:right w:val="nil"/>
            </w:tcBorders>
            <w:tcMar>
              <w:top w:w="15" w:type="dxa"/>
              <w:left w:w="15" w:type="dxa"/>
              <w:right w:w="15" w:type="dxa"/>
            </w:tcMar>
            <w:vAlign w:val="bottom"/>
          </w:tcPr>
          <w:p w14:paraId="091DCC23" w14:textId="41905B2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sharpening (tool or cutter grinding) machines, other than numerically controlled</w:t>
            </w:r>
          </w:p>
        </w:tc>
      </w:tr>
      <w:tr w:rsidR="5C48A970" w:rsidRPr="00681D61" w14:paraId="6703081A"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57BE220" w14:textId="7C33781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845430</w:t>
            </w:r>
          </w:p>
        </w:tc>
        <w:tc>
          <w:tcPr>
            <w:tcW w:w="7725" w:type="dxa"/>
            <w:tcBorders>
              <w:top w:val="nil"/>
              <w:left w:val="nil"/>
              <w:bottom w:val="nil"/>
              <w:right w:val="nil"/>
            </w:tcBorders>
            <w:tcMar>
              <w:top w:w="15" w:type="dxa"/>
              <w:left w:w="15" w:type="dxa"/>
              <w:right w:w="15" w:type="dxa"/>
            </w:tcMar>
            <w:vAlign w:val="bottom"/>
          </w:tcPr>
          <w:p w14:paraId="424DDE75" w14:textId="6B618E8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Casting machines: of a kind used in metallurgy or in metal foundries</w:t>
            </w:r>
          </w:p>
        </w:tc>
      </w:tr>
      <w:tr w:rsidR="5C48A970" w:rsidRPr="00681D61" w14:paraId="6B34DCE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3E1B4E7" w14:textId="45BCE9C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844630</w:t>
            </w:r>
          </w:p>
        </w:tc>
        <w:tc>
          <w:tcPr>
            <w:tcW w:w="7725" w:type="dxa"/>
            <w:tcBorders>
              <w:top w:val="nil"/>
              <w:left w:val="nil"/>
              <w:bottom w:val="nil"/>
              <w:right w:val="nil"/>
            </w:tcBorders>
            <w:tcMar>
              <w:top w:w="15" w:type="dxa"/>
              <w:left w:w="15" w:type="dxa"/>
              <w:right w:w="15" w:type="dxa"/>
            </w:tcMar>
            <w:vAlign w:val="bottom"/>
          </w:tcPr>
          <w:p w14:paraId="3E26A9DB" w14:textId="6011E4B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Weaving machines (looms): for weaving fabrics of a width exceeding 30cm, shuttleless type</w:t>
            </w:r>
          </w:p>
        </w:tc>
      </w:tr>
      <w:tr w:rsidR="5C48A970" w:rsidRPr="00681D61" w14:paraId="4B76108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1C05A90" w14:textId="2B45FA9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842890</w:t>
            </w:r>
          </w:p>
        </w:tc>
        <w:tc>
          <w:tcPr>
            <w:tcW w:w="7725" w:type="dxa"/>
            <w:tcBorders>
              <w:top w:val="nil"/>
              <w:left w:val="nil"/>
              <w:bottom w:val="nil"/>
              <w:right w:val="nil"/>
            </w:tcBorders>
            <w:tcMar>
              <w:top w:w="15" w:type="dxa"/>
              <w:left w:w="15" w:type="dxa"/>
              <w:right w:w="15" w:type="dxa"/>
            </w:tcMar>
            <w:vAlign w:val="bottom"/>
          </w:tcPr>
          <w:p w14:paraId="2DAF630C" w14:textId="2EB5F42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Lifting, handling, loading or unloading machinery: n.e.c. in heading no. 8425, 8426, 8427 or 8428</w:t>
            </w:r>
          </w:p>
        </w:tc>
      </w:tr>
      <w:tr w:rsidR="5C48A970" w:rsidRPr="00681D61" w14:paraId="1AA1FA76"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D0591CD" w14:textId="2F61788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842691</w:t>
            </w:r>
          </w:p>
        </w:tc>
        <w:tc>
          <w:tcPr>
            <w:tcW w:w="7725" w:type="dxa"/>
            <w:tcBorders>
              <w:top w:val="nil"/>
              <w:left w:val="nil"/>
              <w:bottom w:val="nil"/>
              <w:right w:val="nil"/>
            </w:tcBorders>
            <w:tcMar>
              <w:top w:w="15" w:type="dxa"/>
              <w:left w:w="15" w:type="dxa"/>
              <w:right w:w="15" w:type="dxa"/>
            </w:tcMar>
            <w:vAlign w:val="bottom"/>
          </w:tcPr>
          <w:p w14:paraId="460E9D70" w14:textId="67EB9E5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Cranes and derricks: designed for mounting on road vehicles</w:t>
            </w:r>
          </w:p>
        </w:tc>
      </w:tr>
      <w:tr w:rsidR="5C48A970" w:rsidRPr="00681D61" w14:paraId="129D7C87"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10E4F9C" w14:textId="00E8FEF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842430</w:t>
            </w:r>
          </w:p>
        </w:tc>
        <w:tc>
          <w:tcPr>
            <w:tcW w:w="7725" w:type="dxa"/>
            <w:tcBorders>
              <w:top w:val="nil"/>
              <w:left w:val="nil"/>
              <w:bottom w:val="nil"/>
              <w:right w:val="nil"/>
            </w:tcBorders>
            <w:tcMar>
              <w:top w:w="15" w:type="dxa"/>
              <w:left w:w="15" w:type="dxa"/>
              <w:right w:w="15" w:type="dxa"/>
            </w:tcMar>
            <w:vAlign w:val="bottom"/>
          </w:tcPr>
          <w:p w14:paraId="56701098" w14:textId="1C3B440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Mechanical appliances: steam or sand blasting machines and similar jet projecting machines</w:t>
            </w:r>
          </w:p>
        </w:tc>
      </w:tr>
      <w:tr w:rsidR="5C48A970" w:rsidRPr="00681D61" w14:paraId="5C274FA8"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3BCC244" w14:textId="26708C1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842420</w:t>
            </w:r>
          </w:p>
        </w:tc>
        <w:tc>
          <w:tcPr>
            <w:tcW w:w="7725" w:type="dxa"/>
            <w:tcBorders>
              <w:top w:val="nil"/>
              <w:left w:val="nil"/>
              <w:bottom w:val="nil"/>
              <w:right w:val="nil"/>
            </w:tcBorders>
            <w:tcMar>
              <w:top w:w="15" w:type="dxa"/>
              <w:left w:w="15" w:type="dxa"/>
              <w:right w:w="15" w:type="dxa"/>
            </w:tcMar>
            <w:vAlign w:val="bottom"/>
          </w:tcPr>
          <w:p w14:paraId="44FE7CD0" w14:textId="0DEF3FB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Spray guns and similar appliances</w:t>
            </w:r>
          </w:p>
        </w:tc>
      </w:tr>
      <w:tr w:rsidR="5C48A970" w:rsidRPr="00681D61" w14:paraId="7AC4976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0B730B7" w14:textId="77ECA7B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841989</w:t>
            </w:r>
          </w:p>
        </w:tc>
        <w:tc>
          <w:tcPr>
            <w:tcW w:w="7725" w:type="dxa"/>
            <w:tcBorders>
              <w:top w:val="nil"/>
              <w:left w:val="nil"/>
              <w:bottom w:val="nil"/>
              <w:right w:val="nil"/>
            </w:tcBorders>
            <w:tcMar>
              <w:top w:w="15" w:type="dxa"/>
              <w:left w:w="15" w:type="dxa"/>
              <w:right w:w="15" w:type="dxa"/>
            </w:tcMar>
            <w:vAlign w:val="bottom"/>
          </w:tcPr>
          <w:p w14:paraId="0AC7D1D0" w14:textId="02CF371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r>
      <w:tr w:rsidR="5C48A970" w:rsidRPr="00681D61" w14:paraId="5281BCE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57A5685" w14:textId="2F54DA0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841290</w:t>
            </w:r>
          </w:p>
        </w:tc>
        <w:tc>
          <w:tcPr>
            <w:tcW w:w="7725" w:type="dxa"/>
            <w:tcBorders>
              <w:top w:val="nil"/>
              <w:left w:val="nil"/>
              <w:bottom w:val="nil"/>
              <w:right w:val="nil"/>
            </w:tcBorders>
            <w:tcMar>
              <w:top w:w="15" w:type="dxa"/>
              <w:left w:w="15" w:type="dxa"/>
              <w:right w:w="15" w:type="dxa"/>
            </w:tcMar>
            <w:vAlign w:val="bottom"/>
          </w:tcPr>
          <w:p w14:paraId="5F4B63FE" w14:textId="3903295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Engines: parts, for engines and motors of heading no. 8412</w:t>
            </w:r>
          </w:p>
        </w:tc>
      </w:tr>
      <w:tr w:rsidR="5C48A970" w:rsidRPr="00681D61" w14:paraId="588291E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AB01747" w14:textId="37253E6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841229</w:t>
            </w:r>
          </w:p>
        </w:tc>
        <w:tc>
          <w:tcPr>
            <w:tcW w:w="7725" w:type="dxa"/>
            <w:tcBorders>
              <w:top w:val="nil"/>
              <w:left w:val="nil"/>
              <w:bottom w:val="nil"/>
              <w:right w:val="nil"/>
            </w:tcBorders>
            <w:tcMar>
              <w:top w:w="15" w:type="dxa"/>
              <w:left w:w="15" w:type="dxa"/>
              <w:right w:w="15" w:type="dxa"/>
            </w:tcMar>
            <w:vAlign w:val="bottom"/>
          </w:tcPr>
          <w:p w14:paraId="14BBF7B3" w14:textId="491C44B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Engines: hydraulic power engines and motors, other than linear acting (cylinders)</w:t>
            </w:r>
          </w:p>
        </w:tc>
      </w:tr>
      <w:tr w:rsidR="5C48A970" w:rsidRPr="00681D61" w14:paraId="4CEEA48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68F7D2F" w14:textId="115B1C5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841221</w:t>
            </w:r>
          </w:p>
        </w:tc>
        <w:tc>
          <w:tcPr>
            <w:tcW w:w="7725" w:type="dxa"/>
            <w:tcBorders>
              <w:top w:val="nil"/>
              <w:left w:val="nil"/>
              <w:bottom w:val="nil"/>
              <w:right w:val="nil"/>
            </w:tcBorders>
            <w:tcMar>
              <w:top w:w="15" w:type="dxa"/>
              <w:left w:w="15" w:type="dxa"/>
              <w:right w:w="15" w:type="dxa"/>
            </w:tcMar>
            <w:vAlign w:val="bottom"/>
          </w:tcPr>
          <w:p w14:paraId="12CAD3E3" w14:textId="09390FE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Engines: hydraulic power engines and motors, linear acting (cylinders)</w:t>
            </w:r>
          </w:p>
        </w:tc>
      </w:tr>
      <w:tr w:rsidR="5C48A970" w:rsidRPr="00681D61" w14:paraId="34563B4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DDF9EF0" w14:textId="278FD8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820900</w:t>
            </w:r>
          </w:p>
        </w:tc>
        <w:tc>
          <w:tcPr>
            <w:tcW w:w="7725" w:type="dxa"/>
            <w:tcBorders>
              <w:top w:val="nil"/>
              <w:left w:val="nil"/>
              <w:bottom w:val="nil"/>
              <w:right w:val="nil"/>
            </w:tcBorders>
            <w:tcMar>
              <w:top w:w="15" w:type="dxa"/>
              <w:left w:w="15" w:type="dxa"/>
              <w:right w:w="15" w:type="dxa"/>
            </w:tcMar>
            <w:vAlign w:val="bottom"/>
          </w:tcPr>
          <w:p w14:paraId="45A3CFE0" w14:textId="3800015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Tools: plates, sticks, tips and the like for tools, unmounted, of sintered metal carbides or cermets</w:t>
            </w:r>
          </w:p>
        </w:tc>
      </w:tr>
      <w:tr w:rsidR="5C48A970" w:rsidRPr="00681D61" w14:paraId="52B04B5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73D262F" w14:textId="2ED1BD3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790111</w:t>
            </w:r>
          </w:p>
        </w:tc>
        <w:tc>
          <w:tcPr>
            <w:tcW w:w="7725" w:type="dxa"/>
            <w:tcBorders>
              <w:top w:val="nil"/>
              <w:left w:val="nil"/>
              <w:bottom w:val="nil"/>
              <w:right w:val="nil"/>
            </w:tcBorders>
            <w:tcMar>
              <w:top w:w="15" w:type="dxa"/>
              <w:left w:w="15" w:type="dxa"/>
              <w:right w:w="15" w:type="dxa"/>
            </w:tcMar>
            <w:vAlign w:val="bottom"/>
          </w:tcPr>
          <w:p w14:paraId="5700460E" w14:textId="5386722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Zinc: unwrought, (not alloyed), containing by weight 99.99% or more of zinc</w:t>
            </w:r>
          </w:p>
        </w:tc>
      </w:tr>
      <w:tr w:rsidR="5C48A970" w:rsidRPr="00681D61" w14:paraId="77A25A22"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5D279C4" w14:textId="5B28F52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760429</w:t>
            </w:r>
          </w:p>
        </w:tc>
        <w:tc>
          <w:tcPr>
            <w:tcW w:w="7725" w:type="dxa"/>
            <w:tcBorders>
              <w:top w:val="nil"/>
              <w:left w:val="nil"/>
              <w:bottom w:val="nil"/>
              <w:right w:val="nil"/>
            </w:tcBorders>
            <w:tcMar>
              <w:top w:w="15" w:type="dxa"/>
              <w:left w:w="15" w:type="dxa"/>
              <w:right w:w="15" w:type="dxa"/>
            </w:tcMar>
            <w:vAlign w:val="bottom"/>
          </w:tcPr>
          <w:p w14:paraId="19254980" w14:textId="12CFF96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alloys, bars, rods and profiles, other than hollow</w:t>
            </w:r>
          </w:p>
        </w:tc>
      </w:tr>
      <w:tr w:rsidR="5C48A970" w:rsidRPr="00681D61" w14:paraId="74DF21A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0CF2204" w14:textId="354013E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760110</w:t>
            </w:r>
          </w:p>
        </w:tc>
        <w:tc>
          <w:tcPr>
            <w:tcW w:w="7725" w:type="dxa"/>
            <w:tcBorders>
              <w:top w:val="nil"/>
              <w:left w:val="nil"/>
              <w:bottom w:val="nil"/>
              <w:right w:val="nil"/>
            </w:tcBorders>
            <w:tcMar>
              <w:top w:w="15" w:type="dxa"/>
              <w:left w:w="15" w:type="dxa"/>
              <w:right w:w="15" w:type="dxa"/>
            </w:tcMar>
            <w:vAlign w:val="bottom"/>
          </w:tcPr>
          <w:p w14:paraId="7CE15BE0" w14:textId="666A2AC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unwrought, (not alloyed)</w:t>
            </w:r>
          </w:p>
        </w:tc>
      </w:tr>
      <w:tr w:rsidR="5C48A970" w:rsidRPr="00681D61" w14:paraId="53582DA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1C0876C" w14:textId="6A0A451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740110</w:t>
            </w:r>
          </w:p>
        </w:tc>
        <w:tc>
          <w:tcPr>
            <w:tcW w:w="7725" w:type="dxa"/>
            <w:tcBorders>
              <w:top w:val="nil"/>
              <w:left w:val="nil"/>
              <w:bottom w:val="nil"/>
              <w:right w:val="nil"/>
            </w:tcBorders>
            <w:tcMar>
              <w:top w:w="15" w:type="dxa"/>
              <w:left w:w="15" w:type="dxa"/>
              <w:right w:w="15" w:type="dxa"/>
            </w:tcMar>
            <w:vAlign w:val="bottom"/>
          </w:tcPr>
          <w:p w14:paraId="5D899633" w14:textId="720BABC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copper mattes</w:t>
            </w:r>
          </w:p>
        </w:tc>
      </w:tr>
      <w:tr w:rsidR="5C48A970" w:rsidRPr="00681D61" w14:paraId="677A1A82"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CADA214" w14:textId="534938A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732690</w:t>
            </w:r>
          </w:p>
        </w:tc>
        <w:tc>
          <w:tcPr>
            <w:tcW w:w="7725" w:type="dxa"/>
            <w:tcBorders>
              <w:top w:val="nil"/>
              <w:left w:val="nil"/>
              <w:bottom w:val="nil"/>
              <w:right w:val="nil"/>
            </w:tcBorders>
            <w:tcMar>
              <w:top w:w="15" w:type="dxa"/>
              <w:left w:w="15" w:type="dxa"/>
              <w:right w:w="15" w:type="dxa"/>
            </w:tcMar>
            <w:vAlign w:val="bottom"/>
          </w:tcPr>
          <w:p w14:paraId="0BC20068" w14:textId="3884B0F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articles n.e.c. in heading 7326</w:t>
            </w:r>
          </w:p>
        </w:tc>
      </w:tr>
      <w:tr w:rsidR="5C48A970" w:rsidRPr="00681D61" w14:paraId="4C47B6F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BF3EEA4" w14:textId="5484550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732611</w:t>
            </w:r>
          </w:p>
        </w:tc>
        <w:tc>
          <w:tcPr>
            <w:tcW w:w="7725" w:type="dxa"/>
            <w:tcBorders>
              <w:top w:val="nil"/>
              <w:left w:val="nil"/>
              <w:bottom w:val="nil"/>
              <w:right w:val="nil"/>
            </w:tcBorders>
            <w:tcMar>
              <w:top w:w="15" w:type="dxa"/>
              <w:left w:w="15" w:type="dxa"/>
              <w:right w:w="15" w:type="dxa"/>
            </w:tcMar>
            <w:vAlign w:val="bottom"/>
          </w:tcPr>
          <w:p w14:paraId="2412FCBB" w14:textId="0CC831F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grinding balls and similar articles for mills, forged or stamped, but not further worked</w:t>
            </w:r>
          </w:p>
        </w:tc>
      </w:tr>
      <w:tr w:rsidR="5C48A970" w:rsidRPr="00681D61" w14:paraId="63AA8E9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FC6D187" w14:textId="4533F0E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732399</w:t>
            </w:r>
          </w:p>
        </w:tc>
        <w:tc>
          <w:tcPr>
            <w:tcW w:w="7725" w:type="dxa"/>
            <w:tcBorders>
              <w:top w:val="nil"/>
              <w:left w:val="nil"/>
              <w:bottom w:val="nil"/>
              <w:right w:val="nil"/>
            </w:tcBorders>
            <w:tcMar>
              <w:top w:w="15" w:type="dxa"/>
              <w:left w:w="15" w:type="dxa"/>
              <w:right w:w="15" w:type="dxa"/>
            </w:tcMar>
            <w:vAlign w:val="bottom"/>
          </w:tcPr>
          <w:p w14:paraId="52E39350" w14:textId="67FFF70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table, kitchen and other household articles and parts thereof, of iron or steel n.e.c. in heading no. 7323</w:t>
            </w:r>
          </w:p>
        </w:tc>
      </w:tr>
      <w:tr w:rsidR="5C48A970" w:rsidRPr="00681D61" w14:paraId="2804911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F3D073B" w14:textId="3F58601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730820</w:t>
            </w:r>
          </w:p>
        </w:tc>
        <w:tc>
          <w:tcPr>
            <w:tcW w:w="7725" w:type="dxa"/>
            <w:tcBorders>
              <w:top w:val="nil"/>
              <w:left w:val="nil"/>
              <w:bottom w:val="nil"/>
              <w:right w:val="nil"/>
            </w:tcBorders>
            <w:tcMar>
              <w:top w:w="15" w:type="dxa"/>
              <w:left w:w="15" w:type="dxa"/>
              <w:right w:w="15" w:type="dxa"/>
            </w:tcMar>
            <w:vAlign w:val="bottom"/>
          </w:tcPr>
          <w:p w14:paraId="675F2141" w14:textId="39020E3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structures and parts thereof, towers and lattice masts</w:t>
            </w:r>
          </w:p>
        </w:tc>
      </w:tr>
      <w:tr w:rsidR="5C48A970" w:rsidRPr="00681D61" w14:paraId="704DD177"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D8DD631" w14:textId="5AA5031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730799</w:t>
            </w:r>
          </w:p>
        </w:tc>
        <w:tc>
          <w:tcPr>
            <w:tcW w:w="7725" w:type="dxa"/>
            <w:tcBorders>
              <w:top w:val="nil"/>
              <w:left w:val="nil"/>
              <w:bottom w:val="nil"/>
              <w:right w:val="nil"/>
            </w:tcBorders>
            <w:tcMar>
              <w:top w:w="15" w:type="dxa"/>
              <w:left w:w="15" w:type="dxa"/>
              <w:right w:w="15" w:type="dxa"/>
            </w:tcMar>
            <w:vAlign w:val="bottom"/>
          </w:tcPr>
          <w:p w14:paraId="5ACE05BB" w14:textId="1099A6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tube or pipe fittings, n.e.c. in item no. 7307.9, other than stainless steel</w:t>
            </w:r>
          </w:p>
        </w:tc>
      </w:tr>
      <w:tr w:rsidR="5C48A970" w:rsidRPr="00681D61" w14:paraId="2364D3F7"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0289969" w14:textId="7A3EA02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730791</w:t>
            </w:r>
          </w:p>
        </w:tc>
        <w:tc>
          <w:tcPr>
            <w:tcW w:w="7725" w:type="dxa"/>
            <w:tcBorders>
              <w:top w:val="nil"/>
              <w:left w:val="nil"/>
              <w:bottom w:val="nil"/>
              <w:right w:val="nil"/>
            </w:tcBorders>
            <w:tcMar>
              <w:top w:w="15" w:type="dxa"/>
              <w:left w:w="15" w:type="dxa"/>
              <w:right w:w="15" w:type="dxa"/>
            </w:tcMar>
            <w:vAlign w:val="bottom"/>
          </w:tcPr>
          <w:p w14:paraId="4869F7F5" w14:textId="2F60D3F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tube or pipe fittings, flanges, other than stainless steel</w:t>
            </w:r>
          </w:p>
        </w:tc>
      </w:tr>
      <w:tr w:rsidR="5C48A970" w:rsidRPr="00681D61" w14:paraId="19C0C296"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E4F59C7" w14:textId="7D9298D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730640</w:t>
            </w:r>
          </w:p>
        </w:tc>
        <w:tc>
          <w:tcPr>
            <w:tcW w:w="7725" w:type="dxa"/>
            <w:tcBorders>
              <w:top w:val="nil"/>
              <w:left w:val="nil"/>
              <w:bottom w:val="nil"/>
              <w:right w:val="nil"/>
            </w:tcBorders>
            <w:tcMar>
              <w:top w:w="15" w:type="dxa"/>
              <w:left w:w="15" w:type="dxa"/>
              <w:right w:w="15" w:type="dxa"/>
            </w:tcMar>
            <w:vAlign w:val="bottom"/>
          </w:tcPr>
          <w:p w14:paraId="5F58E6A9" w14:textId="5CEC859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stainless: tubes, pipes and hollow profiles, welded, of circular cross-section, n.e.c. in chapter 73</w:t>
            </w:r>
          </w:p>
        </w:tc>
      </w:tr>
      <w:tr w:rsidR="5C48A970" w:rsidRPr="00681D61" w14:paraId="68A22FA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FA8346E" w14:textId="23DB3F7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730110</w:t>
            </w:r>
          </w:p>
        </w:tc>
        <w:tc>
          <w:tcPr>
            <w:tcW w:w="7725" w:type="dxa"/>
            <w:tcBorders>
              <w:top w:val="nil"/>
              <w:left w:val="nil"/>
              <w:bottom w:val="nil"/>
              <w:right w:val="nil"/>
            </w:tcBorders>
            <w:tcMar>
              <w:top w:w="15" w:type="dxa"/>
              <w:left w:w="15" w:type="dxa"/>
              <w:right w:w="15" w:type="dxa"/>
            </w:tcMar>
            <w:vAlign w:val="bottom"/>
          </w:tcPr>
          <w:p w14:paraId="678658C7" w14:textId="7A0DF66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sheet piling, whether or not drilled, punched or made from assembled elements</w:t>
            </w:r>
          </w:p>
        </w:tc>
      </w:tr>
      <w:tr w:rsidR="5C48A970" w:rsidRPr="00681D61" w14:paraId="182E3CD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E3FB426" w14:textId="0E1377F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681599</w:t>
            </w:r>
          </w:p>
        </w:tc>
        <w:tc>
          <w:tcPr>
            <w:tcW w:w="7725" w:type="dxa"/>
            <w:tcBorders>
              <w:top w:val="nil"/>
              <w:left w:val="nil"/>
              <w:bottom w:val="nil"/>
              <w:right w:val="nil"/>
            </w:tcBorders>
            <w:tcMar>
              <w:top w:w="15" w:type="dxa"/>
              <w:left w:w="15" w:type="dxa"/>
              <w:right w:w="15" w:type="dxa"/>
            </w:tcMar>
            <w:vAlign w:val="bottom"/>
          </w:tcPr>
          <w:p w14:paraId="649F1644" w14:textId="735C75A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Stone articles and articles of other mineral substances: n.e.c. or included in heading no. 6815</w:t>
            </w:r>
          </w:p>
        </w:tc>
      </w:tr>
      <w:tr w:rsidR="5C48A970" w:rsidRPr="00681D61" w14:paraId="1A6B2BD6"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D27A962" w14:textId="036F7ED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681511</w:t>
            </w:r>
          </w:p>
        </w:tc>
        <w:tc>
          <w:tcPr>
            <w:tcW w:w="7725" w:type="dxa"/>
            <w:tcBorders>
              <w:top w:val="nil"/>
              <w:left w:val="nil"/>
              <w:bottom w:val="nil"/>
              <w:right w:val="nil"/>
            </w:tcBorders>
            <w:tcMar>
              <w:top w:w="15" w:type="dxa"/>
              <w:left w:w="15" w:type="dxa"/>
              <w:right w:w="15" w:type="dxa"/>
            </w:tcMar>
            <w:vAlign w:val="bottom"/>
          </w:tcPr>
          <w:p w14:paraId="46F06F86" w14:textId="49202DC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Stone or other mineral substances not elsewhere specified or included: carbon fibres for non-electrical uses</w:t>
            </w:r>
          </w:p>
        </w:tc>
      </w:tr>
      <w:tr w:rsidR="5C48A970" w:rsidRPr="00681D61" w14:paraId="13DB322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5CC689C" w14:textId="4ECA7FE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401699</w:t>
            </w:r>
          </w:p>
        </w:tc>
        <w:tc>
          <w:tcPr>
            <w:tcW w:w="7725" w:type="dxa"/>
            <w:tcBorders>
              <w:top w:val="nil"/>
              <w:left w:val="nil"/>
              <w:bottom w:val="nil"/>
              <w:right w:val="nil"/>
            </w:tcBorders>
            <w:tcMar>
              <w:top w:w="15" w:type="dxa"/>
              <w:left w:w="15" w:type="dxa"/>
              <w:right w:w="15" w:type="dxa"/>
            </w:tcMar>
            <w:vAlign w:val="bottom"/>
          </w:tcPr>
          <w:p w14:paraId="5B1F6428" w14:textId="1C7D18C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Rubber: vulcanised (other than hard rubber), articles n.e.c. in heading no. 4016, of non-cellular rubber</w:t>
            </w:r>
          </w:p>
        </w:tc>
      </w:tr>
      <w:tr w:rsidR="5C48A970" w:rsidRPr="00681D61" w14:paraId="0E5B351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A57C8EF" w14:textId="6723F8E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401693</w:t>
            </w:r>
          </w:p>
        </w:tc>
        <w:tc>
          <w:tcPr>
            <w:tcW w:w="7725" w:type="dxa"/>
            <w:tcBorders>
              <w:top w:val="nil"/>
              <w:left w:val="nil"/>
              <w:bottom w:val="nil"/>
              <w:right w:val="nil"/>
            </w:tcBorders>
            <w:tcMar>
              <w:top w:w="15" w:type="dxa"/>
              <w:left w:w="15" w:type="dxa"/>
              <w:right w:w="15" w:type="dxa"/>
            </w:tcMar>
            <w:vAlign w:val="bottom"/>
          </w:tcPr>
          <w:p w14:paraId="164389C4" w14:textId="69C6F47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Rubber: vulcanised (other than hard rubber), gaskets, washers and other seals, of non-cellular rubber</w:t>
            </w:r>
          </w:p>
        </w:tc>
      </w:tr>
      <w:tr w:rsidR="5C48A970" w:rsidRPr="00681D61" w14:paraId="471638B5"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FA2AEE2" w14:textId="0BA0861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392690</w:t>
            </w:r>
          </w:p>
        </w:tc>
        <w:tc>
          <w:tcPr>
            <w:tcW w:w="7725" w:type="dxa"/>
            <w:tcBorders>
              <w:top w:val="nil"/>
              <w:left w:val="nil"/>
              <w:bottom w:val="nil"/>
              <w:right w:val="nil"/>
            </w:tcBorders>
            <w:tcMar>
              <w:top w:w="15" w:type="dxa"/>
              <w:left w:w="15" w:type="dxa"/>
              <w:right w:w="15" w:type="dxa"/>
            </w:tcMar>
            <w:vAlign w:val="bottom"/>
          </w:tcPr>
          <w:p w14:paraId="71B27D93" w14:textId="70EA598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other articles n.e.c. in chapter 39</w:t>
            </w:r>
          </w:p>
        </w:tc>
      </w:tr>
      <w:tr w:rsidR="5C48A970" w:rsidRPr="00681D61" w14:paraId="4E69340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4C24B2D3" w14:textId="54C1ED7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392590</w:t>
            </w:r>
          </w:p>
        </w:tc>
        <w:tc>
          <w:tcPr>
            <w:tcW w:w="7725" w:type="dxa"/>
            <w:tcBorders>
              <w:top w:val="nil"/>
              <w:left w:val="nil"/>
              <w:bottom w:val="nil"/>
              <w:right w:val="nil"/>
            </w:tcBorders>
            <w:tcMar>
              <w:top w:w="15" w:type="dxa"/>
              <w:left w:w="15" w:type="dxa"/>
              <w:right w:w="15" w:type="dxa"/>
            </w:tcMar>
            <w:vAlign w:val="bottom"/>
          </w:tcPr>
          <w:p w14:paraId="374F0B9B" w14:textId="09C952A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builders' ware, n.e.c. or included in heading no. 3925</w:t>
            </w:r>
          </w:p>
        </w:tc>
      </w:tr>
      <w:tr w:rsidR="5C48A970" w:rsidRPr="00681D61" w14:paraId="01BEE712"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02FBC3C" w14:textId="590CEA3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391732</w:t>
            </w:r>
          </w:p>
        </w:tc>
        <w:tc>
          <w:tcPr>
            <w:tcW w:w="7725" w:type="dxa"/>
            <w:tcBorders>
              <w:top w:val="nil"/>
              <w:left w:val="nil"/>
              <w:bottom w:val="nil"/>
              <w:right w:val="nil"/>
            </w:tcBorders>
            <w:tcMar>
              <w:top w:w="15" w:type="dxa"/>
              <w:left w:w="15" w:type="dxa"/>
              <w:right w:w="15" w:type="dxa"/>
            </w:tcMar>
            <w:vAlign w:val="bottom"/>
          </w:tcPr>
          <w:p w14:paraId="5AA6BB37" w14:textId="1EA527E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tubes, pipes and hoses thereof, other than those of item no. 3917.31, not reinforced or otherwise combined with other materials, without fittings</w:t>
            </w:r>
          </w:p>
        </w:tc>
      </w:tr>
      <w:tr w:rsidR="5C48A970" w:rsidRPr="00681D61" w14:paraId="4DA94705"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000E333" w14:textId="12453C8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391729</w:t>
            </w:r>
          </w:p>
        </w:tc>
        <w:tc>
          <w:tcPr>
            <w:tcW w:w="7725" w:type="dxa"/>
            <w:tcBorders>
              <w:top w:val="nil"/>
              <w:left w:val="nil"/>
              <w:bottom w:val="nil"/>
              <w:right w:val="nil"/>
            </w:tcBorders>
            <w:tcMar>
              <w:top w:w="15" w:type="dxa"/>
              <w:left w:w="15" w:type="dxa"/>
              <w:right w:w="15" w:type="dxa"/>
            </w:tcMar>
            <w:vAlign w:val="bottom"/>
          </w:tcPr>
          <w:p w14:paraId="08D84046" w14:textId="44EB8F7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tubes, pipes and hoses thereof, rigid, of plastics n.e.c. in heading no. 3917</w:t>
            </w:r>
          </w:p>
        </w:tc>
      </w:tr>
      <w:tr w:rsidR="5C48A970" w:rsidRPr="00681D61" w14:paraId="7B63316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48C7E82" w14:textId="5B1FD8F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391723</w:t>
            </w:r>
          </w:p>
        </w:tc>
        <w:tc>
          <w:tcPr>
            <w:tcW w:w="7725" w:type="dxa"/>
            <w:tcBorders>
              <w:top w:val="nil"/>
              <w:left w:val="nil"/>
              <w:bottom w:val="nil"/>
              <w:right w:val="nil"/>
            </w:tcBorders>
            <w:tcMar>
              <w:top w:w="15" w:type="dxa"/>
              <w:left w:w="15" w:type="dxa"/>
              <w:right w:w="15" w:type="dxa"/>
            </w:tcMar>
            <w:vAlign w:val="bottom"/>
          </w:tcPr>
          <w:p w14:paraId="4135DB34" w14:textId="4974C68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tubes, pipes and hoses thereof, rigid, of polymers of vinyl chloride</w:t>
            </w:r>
          </w:p>
        </w:tc>
      </w:tr>
      <w:tr w:rsidR="5C48A970" w:rsidRPr="00681D61" w14:paraId="5E5E8BD1"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156EA94" w14:textId="2644F95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391722</w:t>
            </w:r>
          </w:p>
        </w:tc>
        <w:tc>
          <w:tcPr>
            <w:tcW w:w="7725" w:type="dxa"/>
            <w:tcBorders>
              <w:top w:val="nil"/>
              <w:left w:val="nil"/>
              <w:bottom w:val="nil"/>
              <w:right w:val="nil"/>
            </w:tcBorders>
            <w:tcMar>
              <w:top w:w="15" w:type="dxa"/>
              <w:left w:w="15" w:type="dxa"/>
              <w:right w:w="15" w:type="dxa"/>
            </w:tcMar>
            <w:vAlign w:val="bottom"/>
          </w:tcPr>
          <w:p w14:paraId="682391A1" w14:textId="2A7323A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tubes, pipes and hoses thereof, rigid, of polymers of propylene</w:t>
            </w:r>
          </w:p>
        </w:tc>
      </w:tr>
      <w:tr w:rsidR="5C48A970" w:rsidRPr="00681D61" w14:paraId="02FB655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987C360" w14:textId="15F48F0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391721</w:t>
            </w:r>
          </w:p>
        </w:tc>
        <w:tc>
          <w:tcPr>
            <w:tcW w:w="7725" w:type="dxa"/>
            <w:tcBorders>
              <w:top w:val="nil"/>
              <w:left w:val="nil"/>
              <w:bottom w:val="nil"/>
              <w:right w:val="nil"/>
            </w:tcBorders>
            <w:tcMar>
              <w:top w:w="15" w:type="dxa"/>
              <w:left w:w="15" w:type="dxa"/>
              <w:right w:w="15" w:type="dxa"/>
            </w:tcMar>
            <w:vAlign w:val="bottom"/>
          </w:tcPr>
          <w:p w14:paraId="0CBA764F" w14:textId="7462067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tubes, pipes and hoses thereof, rigid, of polymers of ethylene</w:t>
            </w:r>
          </w:p>
        </w:tc>
      </w:tr>
      <w:tr w:rsidR="5C48A970" w:rsidRPr="00681D61" w14:paraId="2D93F4E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77C2545" w14:textId="3930991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390791</w:t>
            </w:r>
          </w:p>
        </w:tc>
        <w:tc>
          <w:tcPr>
            <w:tcW w:w="7725" w:type="dxa"/>
            <w:tcBorders>
              <w:top w:val="nil"/>
              <w:left w:val="nil"/>
              <w:bottom w:val="nil"/>
              <w:right w:val="nil"/>
            </w:tcBorders>
            <w:tcMar>
              <w:top w:w="15" w:type="dxa"/>
              <w:left w:w="15" w:type="dxa"/>
              <w:right w:w="15" w:type="dxa"/>
            </w:tcMar>
            <w:vAlign w:val="bottom"/>
          </w:tcPr>
          <w:p w14:paraId="642BEA55" w14:textId="0CA78E6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Polyesters: n.e.c. in heading no. 3907, unsaturated, in primary forms</w:t>
            </w:r>
          </w:p>
        </w:tc>
      </w:tr>
      <w:tr w:rsidR="5C48A970" w:rsidRPr="00681D61" w14:paraId="1B218569"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8F6F9F2" w14:textId="06F925D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390210</w:t>
            </w:r>
          </w:p>
        </w:tc>
        <w:tc>
          <w:tcPr>
            <w:tcW w:w="7725" w:type="dxa"/>
            <w:tcBorders>
              <w:top w:val="nil"/>
              <w:left w:val="nil"/>
              <w:bottom w:val="nil"/>
              <w:right w:val="nil"/>
            </w:tcBorders>
            <w:tcMar>
              <w:top w:w="15" w:type="dxa"/>
              <w:left w:w="15" w:type="dxa"/>
              <w:right w:w="15" w:type="dxa"/>
            </w:tcMar>
            <w:vAlign w:val="bottom"/>
          </w:tcPr>
          <w:p w14:paraId="322D8D67" w14:textId="4522587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Propylene, other olefin polymers: polypropylene in primary forms</w:t>
            </w:r>
          </w:p>
        </w:tc>
      </w:tr>
      <w:tr w:rsidR="5C48A970" w:rsidRPr="00681D61" w14:paraId="00B7186D"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1E93BE6" w14:textId="637D110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390110</w:t>
            </w:r>
          </w:p>
        </w:tc>
        <w:tc>
          <w:tcPr>
            <w:tcW w:w="7725" w:type="dxa"/>
            <w:tcBorders>
              <w:top w:val="nil"/>
              <w:left w:val="nil"/>
              <w:bottom w:val="nil"/>
              <w:right w:val="nil"/>
            </w:tcBorders>
            <w:tcMar>
              <w:top w:w="15" w:type="dxa"/>
              <w:left w:w="15" w:type="dxa"/>
              <w:right w:w="15" w:type="dxa"/>
            </w:tcMar>
            <w:vAlign w:val="bottom"/>
          </w:tcPr>
          <w:p w14:paraId="017D3E18" w14:textId="2CE9D65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Ethylene polymers: in primary forms, polyethylene having a specific gravity of less than 0.94</w:t>
            </w:r>
          </w:p>
        </w:tc>
      </w:tr>
      <w:tr w:rsidR="5C48A970" w:rsidRPr="00681D61" w14:paraId="64AE11FE"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28C283A" w14:textId="1D208B0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350691</w:t>
            </w:r>
          </w:p>
        </w:tc>
        <w:tc>
          <w:tcPr>
            <w:tcW w:w="7725" w:type="dxa"/>
            <w:tcBorders>
              <w:top w:val="nil"/>
              <w:left w:val="nil"/>
              <w:bottom w:val="nil"/>
              <w:right w:val="nil"/>
            </w:tcBorders>
            <w:tcMar>
              <w:top w:w="15" w:type="dxa"/>
              <w:left w:w="15" w:type="dxa"/>
              <w:right w:w="15" w:type="dxa"/>
            </w:tcMar>
            <w:vAlign w:val="bottom"/>
          </w:tcPr>
          <w:p w14:paraId="11A8D91D" w14:textId="75C8381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Adhesives: prepared, based on polymers of heading 3901 to 3913 or on rubber</w:t>
            </w:r>
          </w:p>
        </w:tc>
      </w:tr>
      <w:tr w:rsidR="5C48A970" w:rsidRPr="00681D61" w14:paraId="05EE0BC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56942230" w14:textId="56FA022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320890</w:t>
            </w:r>
          </w:p>
        </w:tc>
        <w:tc>
          <w:tcPr>
            <w:tcW w:w="7725" w:type="dxa"/>
            <w:tcBorders>
              <w:top w:val="nil"/>
              <w:left w:val="nil"/>
              <w:bottom w:val="nil"/>
              <w:right w:val="nil"/>
            </w:tcBorders>
            <w:tcMar>
              <w:top w:w="15" w:type="dxa"/>
              <w:left w:w="15" w:type="dxa"/>
              <w:right w:w="15" w:type="dxa"/>
            </w:tcMar>
            <w:vAlign w:val="bottom"/>
          </w:tcPr>
          <w:p w14:paraId="59E3B5F7" w14:textId="781306D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Paints and varnishes: based on polymers n.e.c. in heading no. 3208, dispersed or dissolved in a non-aqueous medium</w:t>
            </w:r>
          </w:p>
        </w:tc>
      </w:tr>
      <w:tr w:rsidR="5C48A970" w:rsidRPr="00681D61" w14:paraId="37E41DAD"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71B4907" w14:textId="046788F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290949</w:t>
            </w:r>
          </w:p>
        </w:tc>
        <w:tc>
          <w:tcPr>
            <w:tcW w:w="7725" w:type="dxa"/>
            <w:tcBorders>
              <w:top w:val="nil"/>
              <w:left w:val="nil"/>
              <w:bottom w:val="nil"/>
              <w:right w:val="nil"/>
            </w:tcBorders>
            <w:tcMar>
              <w:top w:w="15" w:type="dxa"/>
              <w:left w:w="15" w:type="dxa"/>
              <w:right w:w="15" w:type="dxa"/>
            </w:tcMar>
            <w:vAlign w:val="bottom"/>
          </w:tcPr>
          <w:p w14:paraId="722E1DA8" w14:textId="1DC6047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Ether-alcohols and their halogenated, sulphonated, nitrated or nitrosated derivatives: n.e.c. in item no. 2909.4</w:t>
            </w:r>
          </w:p>
        </w:tc>
      </w:tr>
      <w:tr w:rsidR="5C48A970" w:rsidRPr="00681D61" w14:paraId="2A289230"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1F285366" w14:textId="22F156B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281820</w:t>
            </w:r>
          </w:p>
        </w:tc>
        <w:tc>
          <w:tcPr>
            <w:tcW w:w="7725" w:type="dxa"/>
            <w:tcBorders>
              <w:top w:val="nil"/>
              <w:left w:val="nil"/>
              <w:bottom w:val="nil"/>
              <w:right w:val="nil"/>
            </w:tcBorders>
            <w:tcMar>
              <w:top w:w="15" w:type="dxa"/>
              <w:left w:w="15" w:type="dxa"/>
              <w:right w:w="15" w:type="dxa"/>
            </w:tcMar>
            <w:vAlign w:val="bottom"/>
          </w:tcPr>
          <w:p w14:paraId="765B44B8" w14:textId="688DB2F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r>
      <w:tr w:rsidR="5C48A970" w:rsidRPr="00681D61" w14:paraId="0D000522"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F400459" w14:textId="1D97045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280530</w:t>
            </w:r>
          </w:p>
        </w:tc>
        <w:tc>
          <w:tcPr>
            <w:tcW w:w="7725" w:type="dxa"/>
            <w:tcBorders>
              <w:top w:val="nil"/>
              <w:left w:val="nil"/>
              <w:bottom w:val="nil"/>
              <w:right w:val="nil"/>
            </w:tcBorders>
            <w:tcMar>
              <w:top w:w="15" w:type="dxa"/>
              <w:left w:w="15" w:type="dxa"/>
              <w:right w:w="15" w:type="dxa"/>
            </w:tcMar>
            <w:vAlign w:val="bottom"/>
          </w:tcPr>
          <w:p w14:paraId="4DAFFDD3" w14:textId="6129A5E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Earth-metals, rare: scandium and yttrium, whether or not intermixed or interalloyed</w:t>
            </w:r>
          </w:p>
        </w:tc>
      </w:tr>
      <w:tr w:rsidR="5C48A970" w:rsidRPr="00681D61" w14:paraId="6EB19C9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37259001" w14:textId="605A93B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261400</w:t>
            </w:r>
          </w:p>
        </w:tc>
        <w:tc>
          <w:tcPr>
            <w:tcW w:w="7725" w:type="dxa"/>
            <w:tcBorders>
              <w:top w:val="nil"/>
              <w:left w:val="nil"/>
              <w:bottom w:val="nil"/>
              <w:right w:val="nil"/>
            </w:tcBorders>
            <w:tcMar>
              <w:top w:w="15" w:type="dxa"/>
              <w:left w:w="15" w:type="dxa"/>
              <w:right w:w="15" w:type="dxa"/>
            </w:tcMar>
            <w:vAlign w:val="bottom"/>
          </w:tcPr>
          <w:p w14:paraId="6EB1FBFC" w14:textId="54D43BE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Titanium ores and concentrates</w:t>
            </w:r>
          </w:p>
        </w:tc>
      </w:tr>
      <w:tr w:rsidR="5C48A970" w:rsidRPr="00681D61" w14:paraId="0ADE9BD3"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89B5ACC" w14:textId="3814C00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261390</w:t>
            </w:r>
          </w:p>
        </w:tc>
        <w:tc>
          <w:tcPr>
            <w:tcW w:w="7725" w:type="dxa"/>
            <w:tcBorders>
              <w:top w:val="nil"/>
              <w:left w:val="nil"/>
              <w:bottom w:val="nil"/>
              <w:right w:val="nil"/>
            </w:tcBorders>
            <w:tcMar>
              <w:top w:w="15" w:type="dxa"/>
              <w:left w:w="15" w:type="dxa"/>
              <w:right w:w="15" w:type="dxa"/>
            </w:tcMar>
            <w:vAlign w:val="bottom"/>
          </w:tcPr>
          <w:p w14:paraId="28F5EC0E" w14:textId="1CF5B24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other than roasted</w:t>
            </w:r>
          </w:p>
        </w:tc>
      </w:tr>
      <w:tr w:rsidR="5C48A970" w:rsidRPr="00681D61" w14:paraId="207BB088"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912F8C0" w14:textId="085F69D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261310</w:t>
            </w:r>
          </w:p>
        </w:tc>
        <w:tc>
          <w:tcPr>
            <w:tcW w:w="7725" w:type="dxa"/>
            <w:tcBorders>
              <w:top w:val="nil"/>
              <w:left w:val="nil"/>
              <w:bottom w:val="nil"/>
              <w:right w:val="nil"/>
            </w:tcBorders>
            <w:tcMar>
              <w:top w:w="15" w:type="dxa"/>
              <w:left w:w="15" w:type="dxa"/>
              <w:right w:w="15" w:type="dxa"/>
            </w:tcMar>
            <w:vAlign w:val="bottom"/>
          </w:tcPr>
          <w:p w14:paraId="69D5A9DF" w14:textId="5F17AAE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roasted</w:t>
            </w:r>
          </w:p>
        </w:tc>
      </w:tr>
      <w:tr w:rsidR="5C48A970" w:rsidRPr="00681D61" w14:paraId="033E5E5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78C0FAA" w14:textId="5C6BB6D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261000</w:t>
            </w:r>
          </w:p>
        </w:tc>
        <w:tc>
          <w:tcPr>
            <w:tcW w:w="7725" w:type="dxa"/>
            <w:tcBorders>
              <w:top w:val="nil"/>
              <w:left w:val="nil"/>
              <w:bottom w:val="nil"/>
              <w:right w:val="nil"/>
            </w:tcBorders>
            <w:tcMar>
              <w:top w:w="15" w:type="dxa"/>
              <w:left w:w="15" w:type="dxa"/>
              <w:right w:w="15" w:type="dxa"/>
            </w:tcMar>
            <w:vAlign w:val="bottom"/>
          </w:tcPr>
          <w:p w14:paraId="2F05F9BE" w14:textId="32A5B4A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Chromium ores and concentrates</w:t>
            </w:r>
          </w:p>
        </w:tc>
      </w:tr>
      <w:tr w:rsidR="5C48A970" w:rsidRPr="00681D61" w14:paraId="08C96F58"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C3A6AFE" w14:textId="49D71A1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260800</w:t>
            </w:r>
          </w:p>
        </w:tc>
        <w:tc>
          <w:tcPr>
            <w:tcW w:w="7725" w:type="dxa"/>
            <w:tcBorders>
              <w:top w:val="nil"/>
              <w:left w:val="nil"/>
              <w:bottom w:val="nil"/>
              <w:right w:val="nil"/>
            </w:tcBorders>
            <w:tcMar>
              <w:top w:w="15" w:type="dxa"/>
              <w:left w:w="15" w:type="dxa"/>
              <w:right w:w="15" w:type="dxa"/>
            </w:tcMar>
            <w:vAlign w:val="bottom"/>
          </w:tcPr>
          <w:p w14:paraId="552719B7" w14:textId="431641A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Zinc ores and concentrates</w:t>
            </w:r>
          </w:p>
        </w:tc>
      </w:tr>
      <w:tr w:rsidR="5C48A970" w:rsidRPr="00681D61" w14:paraId="0E06B60C"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29958438" w14:textId="016650D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260600</w:t>
            </w:r>
          </w:p>
        </w:tc>
        <w:tc>
          <w:tcPr>
            <w:tcW w:w="7725" w:type="dxa"/>
            <w:tcBorders>
              <w:top w:val="nil"/>
              <w:left w:val="nil"/>
              <w:bottom w:val="nil"/>
              <w:right w:val="nil"/>
            </w:tcBorders>
            <w:tcMar>
              <w:top w:w="15" w:type="dxa"/>
              <w:left w:w="15" w:type="dxa"/>
              <w:right w:w="15" w:type="dxa"/>
            </w:tcMar>
            <w:vAlign w:val="bottom"/>
          </w:tcPr>
          <w:p w14:paraId="6B94F5E5" w14:textId="39DB18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ores and concentrates</w:t>
            </w:r>
          </w:p>
        </w:tc>
      </w:tr>
      <w:tr w:rsidR="5C48A970" w:rsidRPr="00681D61" w14:paraId="04C13005"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63302D1D" w14:textId="4BCB34C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725" w:type="dxa"/>
            <w:tcBorders>
              <w:top w:val="nil"/>
              <w:left w:val="nil"/>
              <w:bottom w:val="nil"/>
              <w:right w:val="nil"/>
            </w:tcBorders>
            <w:tcMar>
              <w:top w:w="15" w:type="dxa"/>
              <w:left w:w="15" w:type="dxa"/>
              <w:right w:w="15" w:type="dxa"/>
            </w:tcMar>
            <w:vAlign w:val="bottom"/>
          </w:tcPr>
          <w:p w14:paraId="52F00C22" w14:textId="0F38853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789376E4"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7D87AE4B" w14:textId="73C1BF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725" w:type="dxa"/>
            <w:tcBorders>
              <w:top w:val="nil"/>
              <w:left w:val="nil"/>
              <w:bottom w:val="nil"/>
              <w:right w:val="nil"/>
            </w:tcBorders>
            <w:tcMar>
              <w:top w:w="15" w:type="dxa"/>
              <w:left w:w="15" w:type="dxa"/>
              <w:right w:w="15" w:type="dxa"/>
            </w:tcMar>
            <w:vAlign w:val="bottom"/>
          </w:tcPr>
          <w:p w14:paraId="25ABE0D4" w14:textId="4E874C1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56C95C55" w14:textId="77777777" w:rsidTr="4A0B9992">
        <w:trPr>
          <w:trHeight w:val="300"/>
        </w:trPr>
        <w:tc>
          <w:tcPr>
            <w:tcW w:w="1635" w:type="dxa"/>
            <w:tcBorders>
              <w:top w:val="nil"/>
              <w:left w:val="nil"/>
              <w:bottom w:val="nil"/>
              <w:right w:val="nil"/>
            </w:tcBorders>
            <w:tcMar>
              <w:top w:w="15" w:type="dxa"/>
              <w:left w:w="15" w:type="dxa"/>
              <w:right w:w="15" w:type="dxa"/>
            </w:tcMar>
            <w:vAlign w:val="bottom"/>
          </w:tcPr>
          <w:p w14:paraId="051BE5DB" w14:textId="0483602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260200</w:t>
            </w:r>
          </w:p>
        </w:tc>
        <w:tc>
          <w:tcPr>
            <w:tcW w:w="7725" w:type="dxa"/>
            <w:tcBorders>
              <w:top w:val="nil"/>
              <w:left w:val="nil"/>
              <w:bottom w:val="nil"/>
              <w:right w:val="nil"/>
            </w:tcBorders>
            <w:tcMar>
              <w:top w:w="15" w:type="dxa"/>
              <w:left w:w="15" w:type="dxa"/>
              <w:right w:w="15" w:type="dxa"/>
            </w:tcMar>
            <w:vAlign w:val="bottom"/>
          </w:tcPr>
          <w:p w14:paraId="49ED7630" w14:textId="2A03126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Manganese ores and concentrates, including ferruginous manganese ores and concentrates with a manganese content of 20% or more, calculated on the dry weight</w:t>
            </w:r>
          </w:p>
        </w:tc>
      </w:tr>
    </w:tbl>
    <w:p w14:paraId="7768D200" w14:textId="312FF66B"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56C95E4B" w14:textId="17123C5A"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2A3C07C7" w:rsidRPr="4A0B9992">
        <w:rPr>
          <w:rFonts w:ascii="Times New Roman" w:eastAsia="Times New Roman" w:hAnsi="Times New Roman" w:cs="Times New Roman"/>
          <w:b/>
          <w:bCs/>
          <w:color w:val="000000" w:themeColor="text1"/>
          <w:sz w:val="20"/>
          <w:szCs w:val="20"/>
          <w:lang w:val="en-US"/>
        </w:rPr>
        <w:t>3</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Battery Supply Chain</w:t>
      </w:r>
    </w:p>
    <w:tbl>
      <w:tblPr>
        <w:tblW w:w="0" w:type="auto"/>
        <w:tblLook w:val="06A0" w:firstRow="1" w:lastRow="0" w:firstColumn="1" w:lastColumn="0" w:noHBand="1" w:noVBand="1"/>
      </w:tblPr>
      <w:tblGrid>
        <w:gridCol w:w="1440"/>
        <w:gridCol w:w="7920"/>
      </w:tblGrid>
      <w:tr w:rsidR="5C48A970" w:rsidRPr="00681D61" w14:paraId="30B8706C"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108A8E2" w14:textId="2A8BC32B"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920" w:type="dxa"/>
            <w:tcBorders>
              <w:top w:val="nil"/>
              <w:left w:val="nil"/>
              <w:bottom w:val="nil"/>
              <w:right w:val="nil"/>
            </w:tcBorders>
            <w:tcMar>
              <w:top w:w="15" w:type="dxa"/>
              <w:left w:w="15" w:type="dxa"/>
              <w:right w:w="15" w:type="dxa"/>
            </w:tcMar>
            <w:vAlign w:val="bottom"/>
          </w:tcPr>
          <w:p w14:paraId="5EDDC594" w14:textId="3DEF102C"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7EE80D18"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32C20AF" w14:textId="7029B94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903190</w:t>
            </w:r>
          </w:p>
        </w:tc>
        <w:tc>
          <w:tcPr>
            <w:tcW w:w="7920" w:type="dxa"/>
            <w:tcBorders>
              <w:top w:val="nil"/>
              <w:left w:val="nil"/>
              <w:bottom w:val="nil"/>
              <w:right w:val="nil"/>
            </w:tcBorders>
            <w:tcMar>
              <w:top w:w="15" w:type="dxa"/>
              <w:left w:w="15" w:type="dxa"/>
              <w:right w:w="15" w:type="dxa"/>
            </w:tcMar>
            <w:vAlign w:val="bottom"/>
          </w:tcPr>
          <w:p w14:paraId="3A5A0797" w14:textId="5E08924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appliances and machines: parts and accessories for those measuring or checking devices of heading no. 9031</w:t>
            </w:r>
          </w:p>
        </w:tc>
      </w:tr>
      <w:tr w:rsidR="5C48A970" w:rsidRPr="00681D61" w14:paraId="41005D1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8340799" w14:textId="1BE4A7C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903180</w:t>
            </w:r>
          </w:p>
        </w:tc>
        <w:tc>
          <w:tcPr>
            <w:tcW w:w="7920" w:type="dxa"/>
            <w:tcBorders>
              <w:top w:val="nil"/>
              <w:left w:val="nil"/>
              <w:bottom w:val="nil"/>
              <w:right w:val="nil"/>
            </w:tcBorders>
            <w:tcMar>
              <w:top w:w="15" w:type="dxa"/>
              <w:left w:w="15" w:type="dxa"/>
              <w:right w:w="15" w:type="dxa"/>
            </w:tcMar>
            <w:vAlign w:val="bottom"/>
          </w:tcPr>
          <w:p w14:paraId="17E843A9" w14:textId="56EB392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appliances and machines: for measuring or checking n.e.c. in chapter 90</w:t>
            </w:r>
          </w:p>
        </w:tc>
      </w:tr>
      <w:tr w:rsidR="5C48A970" w:rsidRPr="00681D61" w14:paraId="6CF916A6"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95FE66A" w14:textId="5A6F6E1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903149</w:t>
            </w:r>
          </w:p>
        </w:tc>
        <w:tc>
          <w:tcPr>
            <w:tcW w:w="7920" w:type="dxa"/>
            <w:tcBorders>
              <w:top w:val="nil"/>
              <w:left w:val="nil"/>
              <w:bottom w:val="nil"/>
              <w:right w:val="nil"/>
            </w:tcBorders>
            <w:tcMar>
              <w:top w:w="15" w:type="dxa"/>
              <w:left w:w="15" w:type="dxa"/>
              <w:right w:w="15" w:type="dxa"/>
            </w:tcMar>
            <w:vAlign w:val="bottom"/>
          </w:tcPr>
          <w:p w14:paraId="6F68DBDE" w14:textId="0EBFF4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Optical instruments and appliances: for measuring or checking, n.e.c. in chapter 90</w:t>
            </w:r>
          </w:p>
        </w:tc>
      </w:tr>
      <w:tr w:rsidR="5C48A970" w:rsidRPr="00681D61" w14:paraId="7AE58FB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E0CEF09" w14:textId="5488868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903089</w:t>
            </w:r>
          </w:p>
        </w:tc>
        <w:tc>
          <w:tcPr>
            <w:tcW w:w="7920" w:type="dxa"/>
            <w:tcBorders>
              <w:top w:val="nil"/>
              <w:left w:val="nil"/>
              <w:bottom w:val="nil"/>
              <w:right w:val="nil"/>
            </w:tcBorders>
            <w:tcMar>
              <w:top w:w="15" w:type="dxa"/>
              <w:left w:w="15" w:type="dxa"/>
              <w:right w:w="15" w:type="dxa"/>
            </w:tcMar>
            <w:vAlign w:val="bottom"/>
          </w:tcPr>
          <w:p w14:paraId="040B8397" w14:textId="1425820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and apparatus: n.e.c. in heading no. 9030, without a recording device</w:t>
            </w:r>
          </w:p>
        </w:tc>
      </w:tr>
      <w:tr w:rsidR="5C48A970" w:rsidRPr="00681D61" w14:paraId="23664138"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14DABFF" w14:textId="203B08F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903039</w:t>
            </w:r>
          </w:p>
        </w:tc>
        <w:tc>
          <w:tcPr>
            <w:tcW w:w="7920" w:type="dxa"/>
            <w:tcBorders>
              <w:top w:val="nil"/>
              <w:left w:val="nil"/>
              <w:bottom w:val="nil"/>
              <w:right w:val="nil"/>
            </w:tcBorders>
            <w:tcMar>
              <w:top w:w="15" w:type="dxa"/>
              <w:left w:w="15" w:type="dxa"/>
              <w:right w:w="15" w:type="dxa"/>
            </w:tcMar>
            <w:vAlign w:val="bottom"/>
          </w:tcPr>
          <w:p w14:paraId="23040CB6" w14:textId="64D3FEA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and apparatus: for measuring or checking voltage, current, resistance or power, with a recording device (excluding multimeters)</w:t>
            </w:r>
          </w:p>
        </w:tc>
      </w:tr>
      <w:tr w:rsidR="5C48A970" w:rsidRPr="00681D61" w14:paraId="61D6C270"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765328C" w14:textId="2D1B1EB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903033</w:t>
            </w:r>
          </w:p>
        </w:tc>
        <w:tc>
          <w:tcPr>
            <w:tcW w:w="7920" w:type="dxa"/>
            <w:tcBorders>
              <w:top w:val="nil"/>
              <w:left w:val="nil"/>
              <w:bottom w:val="nil"/>
              <w:right w:val="nil"/>
            </w:tcBorders>
            <w:tcMar>
              <w:top w:w="15" w:type="dxa"/>
              <w:left w:w="15" w:type="dxa"/>
              <w:right w:w="15" w:type="dxa"/>
            </w:tcMar>
            <w:vAlign w:val="bottom"/>
          </w:tcPr>
          <w:p w14:paraId="465F2292" w14:textId="4B9674C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and apparatus: for measuring or checking voltage, current, resistance or power, without a recording device (excluding multimeters)</w:t>
            </w:r>
          </w:p>
        </w:tc>
      </w:tr>
      <w:tr w:rsidR="5C48A970" w:rsidRPr="00681D61" w14:paraId="0B954E9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F8E4DFA" w14:textId="5E602B6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903031</w:t>
            </w:r>
          </w:p>
        </w:tc>
        <w:tc>
          <w:tcPr>
            <w:tcW w:w="7920" w:type="dxa"/>
            <w:tcBorders>
              <w:top w:val="nil"/>
              <w:left w:val="nil"/>
              <w:bottom w:val="nil"/>
              <w:right w:val="nil"/>
            </w:tcBorders>
            <w:tcMar>
              <w:top w:w="15" w:type="dxa"/>
              <w:left w:w="15" w:type="dxa"/>
              <w:right w:w="15" w:type="dxa"/>
            </w:tcMar>
            <w:vAlign w:val="bottom"/>
          </w:tcPr>
          <w:p w14:paraId="183CAABB" w14:textId="6652CFA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Multimeters: for measuring or checking voltage, current, resistance or power (other than those for measuring or checking semiconductor wafer or devices), without a recording device</w:t>
            </w:r>
          </w:p>
        </w:tc>
      </w:tr>
      <w:tr w:rsidR="5C48A970" w:rsidRPr="00681D61" w14:paraId="0F4F0CC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9184E4D" w14:textId="758198B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902780</w:t>
            </w:r>
          </w:p>
        </w:tc>
        <w:tc>
          <w:tcPr>
            <w:tcW w:w="7920" w:type="dxa"/>
            <w:tcBorders>
              <w:top w:val="nil"/>
              <w:left w:val="nil"/>
              <w:bottom w:val="nil"/>
              <w:right w:val="nil"/>
            </w:tcBorders>
            <w:tcMar>
              <w:top w:w="15" w:type="dxa"/>
              <w:left w:w="15" w:type="dxa"/>
              <w:right w:w="15" w:type="dxa"/>
            </w:tcMar>
            <w:vAlign w:val="bottom"/>
          </w:tcPr>
          <w:p w14:paraId="28951655" w14:textId="7A4AF5D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Instruments and apparatus: for physical or chemical analysis, for measuring or checking viscosity, porosity, expansion, surface tension or quantities of heat, sound or light, n.e.c. in heading no. 9027</w:t>
            </w:r>
          </w:p>
        </w:tc>
      </w:tr>
      <w:tr w:rsidR="5C48A970" w:rsidRPr="00681D61" w14:paraId="4F85B597"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4872FFF" w14:textId="2DAAC85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851580</w:t>
            </w:r>
          </w:p>
        </w:tc>
        <w:tc>
          <w:tcPr>
            <w:tcW w:w="7920" w:type="dxa"/>
            <w:tcBorders>
              <w:top w:val="nil"/>
              <w:left w:val="nil"/>
              <w:bottom w:val="nil"/>
              <w:right w:val="nil"/>
            </w:tcBorders>
            <w:tcMar>
              <w:top w:w="15" w:type="dxa"/>
              <w:left w:w="15" w:type="dxa"/>
              <w:right w:w="15" w:type="dxa"/>
            </w:tcMar>
            <w:vAlign w:val="bottom"/>
          </w:tcPr>
          <w:p w14:paraId="68FD6A26" w14:textId="7F45CBF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Welding machines and apparatus: n.e.c. in heading no. 8515, whether or not capable of cutting</w:t>
            </w:r>
          </w:p>
        </w:tc>
      </w:tr>
      <w:tr w:rsidR="5C48A970" w:rsidRPr="00681D61" w14:paraId="182405B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A327134" w14:textId="3FAFD45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850790</w:t>
            </w:r>
          </w:p>
        </w:tc>
        <w:tc>
          <w:tcPr>
            <w:tcW w:w="7920" w:type="dxa"/>
            <w:tcBorders>
              <w:top w:val="nil"/>
              <w:left w:val="nil"/>
              <w:bottom w:val="nil"/>
              <w:right w:val="nil"/>
            </w:tcBorders>
            <w:tcMar>
              <w:top w:w="15" w:type="dxa"/>
              <w:left w:w="15" w:type="dxa"/>
              <w:right w:w="15" w:type="dxa"/>
            </w:tcMar>
            <w:vAlign w:val="bottom"/>
          </w:tcPr>
          <w:p w14:paraId="6BDFB4B6" w14:textId="15DB106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accumulators: parts n.e.c. in heading no. 8507</w:t>
            </w:r>
          </w:p>
        </w:tc>
      </w:tr>
      <w:tr w:rsidR="5C48A970" w:rsidRPr="00681D61" w14:paraId="5D4E4E16"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261E0F6" w14:textId="052A6CF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850780</w:t>
            </w:r>
          </w:p>
        </w:tc>
        <w:tc>
          <w:tcPr>
            <w:tcW w:w="7920" w:type="dxa"/>
            <w:tcBorders>
              <w:top w:val="nil"/>
              <w:left w:val="nil"/>
              <w:bottom w:val="nil"/>
              <w:right w:val="nil"/>
            </w:tcBorders>
            <w:tcMar>
              <w:top w:w="15" w:type="dxa"/>
              <w:left w:w="15" w:type="dxa"/>
              <w:right w:w="15" w:type="dxa"/>
            </w:tcMar>
            <w:vAlign w:val="bottom"/>
          </w:tcPr>
          <w:p w14:paraId="7935B00A" w14:textId="12EDA17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accumulators: other than lead-acid, nickel-cadmium, nickel-metal hydride and lithium-ion, including separators, whether or not rectangular (including square)</w:t>
            </w:r>
          </w:p>
        </w:tc>
      </w:tr>
      <w:tr w:rsidR="5C48A970" w:rsidRPr="00681D61" w14:paraId="5462E82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F0B5390" w14:textId="69B9D9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850760</w:t>
            </w:r>
          </w:p>
        </w:tc>
        <w:tc>
          <w:tcPr>
            <w:tcW w:w="7920" w:type="dxa"/>
            <w:tcBorders>
              <w:top w:val="nil"/>
              <w:left w:val="nil"/>
              <w:bottom w:val="nil"/>
              <w:right w:val="nil"/>
            </w:tcBorders>
            <w:tcMar>
              <w:top w:w="15" w:type="dxa"/>
              <w:left w:w="15" w:type="dxa"/>
              <w:right w:w="15" w:type="dxa"/>
            </w:tcMar>
            <w:vAlign w:val="bottom"/>
          </w:tcPr>
          <w:p w14:paraId="6EA66F75" w14:textId="3116E87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accumulators: lithium-ion, including separators, whether or not rectangular (including square)</w:t>
            </w:r>
          </w:p>
        </w:tc>
      </w:tr>
      <w:tr w:rsidR="5C48A970" w:rsidRPr="00681D61" w14:paraId="21A1A651"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DB0250B" w14:textId="285F687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847989</w:t>
            </w:r>
          </w:p>
        </w:tc>
        <w:tc>
          <w:tcPr>
            <w:tcW w:w="7920" w:type="dxa"/>
            <w:tcBorders>
              <w:top w:val="nil"/>
              <w:left w:val="nil"/>
              <w:bottom w:val="nil"/>
              <w:right w:val="nil"/>
            </w:tcBorders>
            <w:tcMar>
              <w:top w:w="15" w:type="dxa"/>
              <w:left w:w="15" w:type="dxa"/>
              <w:right w:w="15" w:type="dxa"/>
            </w:tcMar>
            <w:vAlign w:val="bottom"/>
          </w:tcPr>
          <w:p w14:paraId="470B1131" w14:textId="0011BE3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having individual functions, n.e.c. or included in this chapter</w:t>
            </w:r>
          </w:p>
        </w:tc>
      </w:tr>
      <w:tr w:rsidR="5C48A970" w:rsidRPr="00681D61" w14:paraId="666F4327"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AAC6F87" w14:textId="607AF4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847982</w:t>
            </w:r>
          </w:p>
        </w:tc>
        <w:tc>
          <w:tcPr>
            <w:tcW w:w="7920" w:type="dxa"/>
            <w:tcBorders>
              <w:top w:val="nil"/>
              <w:left w:val="nil"/>
              <w:bottom w:val="nil"/>
              <w:right w:val="nil"/>
            </w:tcBorders>
            <w:tcMar>
              <w:top w:w="15" w:type="dxa"/>
              <w:left w:w="15" w:type="dxa"/>
              <w:right w:w="15" w:type="dxa"/>
            </w:tcMar>
            <w:vAlign w:val="bottom"/>
          </w:tcPr>
          <w:p w14:paraId="49C83077" w14:textId="7E44907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for mixing, kneading, crushing, grinding, screening, sifting, homogenising, emulsifying or stirring</w:t>
            </w:r>
          </w:p>
        </w:tc>
      </w:tr>
      <w:tr w:rsidR="5C48A970" w:rsidRPr="00681D61" w14:paraId="0AB67F9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D718824" w14:textId="6072087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847981</w:t>
            </w:r>
          </w:p>
        </w:tc>
        <w:tc>
          <w:tcPr>
            <w:tcW w:w="7920" w:type="dxa"/>
            <w:tcBorders>
              <w:top w:val="nil"/>
              <w:left w:val="nil"/>
              <w:bottom w:val="nil"/>
              <w:right w:val="nil"/>
            </w:tcBorders>
            <w:tcMar>
              <w:top w:w="15" w:type="dxa"/>
              <w:left w:w="15" w:type="dxa"/>
              <w:right w:w="15" w:type="dxa"/>
            </w:tcMar>
            <w:vAlign w:val="bottom"/>
          </w:tcPr>
          <w:p w14:paraId="6FBBD156" w14:textId="33E8D30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for treating metal, including electric wire coil-winders</w:t>
            </w:r>
          </w:p>
        </w:tc>
      </w:tr>
      <w:tr w:rsidR="5C48A970" w:rsidRPr="00681D61" w14:paraId="5B6EFF6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B0F9ECD" w14:textId="49DCE6F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847720</w:t>
            </w:r>
          </w:p>
        </w:tc>
        <w:tc>
          <w:tcPr>
            <w:tcW w:w="7920" w:type="dxa"/>
            <w:tcBorders>
              <w:top w:val="nil"/>
              <w:left w:val="nil"/>
              <w:bottom w:val="nil"/>
              <w:right w:val="nil"/>
            </w:tcBorders>
            <w:tcMar>
              <w:top w:w="15" w:type="dxa"/>
              <w:left w:w="15" w:type="dxa"/>
              <w:right w:w="15" w:type="dxa"/>
            </w:tcMar>
            <w:vAlign w:val="bottom"/>
          </w:tcPr>
          <w:p w14:paraId="30242472" w14:textId="63C9D29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extruders, for working rubber or plastics or for the manufacture of products from these materials</w:t>
            </w:r>
          </w:p>
        </w:tc>
      </w:tr>
      <w:tr w:rsidR="5C48A970" w:rsidRPr="00681D61" w14:paraId="15D03888"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19B34B3" w14:textId="0A0B97B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847710</w:t>
            </w:r>
          </w:p>
        </w:tc>
        <w:tc>
          <w:tcPr>
            <w:tcW w:w="7920" w:type="dxa"/>
            <w:tcBorders>
              <w:top w:val="nil"/>
              <w:left w:val="nil"/>
              <w:bottom w:val="nil"/>
              <w:right w:val="nil"/>
            </w:tcBorders>
            <w:tcMar>
              <w:top w:w="15" w:type="dxa"/>
              <w:left w:w="15" w:type="dxa"/>
              <w:right w:w="15" w:type="dxa"/>
            </w:tcMar>
            <w:vAlign w:val="bottom"/>
          </w:tcPr>
          <w:p w14:paraId="106A1EE0" w14:textId="0B6B40D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injection-moulding machines, for working rubber or plastics or for the manufacture of products from these materials</w:t>
            </w:r>
          </w:p>
        </w:tc>
      </w:tr>
      <w:tr w:rsidR="5C48A970" w:rsidRPr="00681D61" w14:paraId="2A26EDC9"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EEADD33" w14:textId="4662360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846223</w:t>
            </w:r>
          </w:p>
        </w:tc>
        <w:tc>
          <w:tcPr>
            <w:tcW w:w="7920" w:type="dxa"/>
            <w:tcBorders>
              <w:top w:val="nil"/>
              <w:left w:val="nil"/>
              <w:bottom w:val="nil"/>
              <w:right w:val="nil"/>
            </w:tcBorders>
            <w:tcMar>
              <w:top w:w="15" w:type="dxa"/>
              <w:left w:w="15" w:type="dxa"/>
              <w:right w:w="15" w:type="dxa"/>
            </w:tcMar>
            <w:vAlign w:val="bottom"/>
          </w:tcPr>
          <w:p w14:paraId="675925AA" w14:textId="3363EF4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bending, folding, straightening or flattening machines (including presses), for working metal, numerically controlled press brakes</w:t>
            </w:r>
          </w:p>
        </w:tc>
      </w:tr>
      <w:tr w:rsidR="5C48A970" w:rsidRPr="00681D61" w14:paraId="5B1D66C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FC47641" w14:textId="633CEF5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846150</w:t>
            </w:r>
          </w:p>
        </w:tc>
        <w:tc>
          <w:tcPr>
            <w:tcW w:w="7920" w:type="dxa"/>
            <w:tcBorders>
              <w:top w:val="nil"/>
              <w:left w:val="nil"/>
              <w:bottom w:val="nil"/>
              <w:right w:val="nil"/>
            </w:tcBorders>
            <w:tcMar>
              <w:top w:w="15" w:type="dxa"/>
              <w:left w:w="15" w:type="dxa"/>
              <w:right w:w="15" w:type="dxa"/>
            </w:tcMar>
            <w:vAlign w:val="bottom"/>
          </w:tcPr>
          <w:p w14:paraId="4747947A" w14:textId="6929479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sawing or cutting-off machines, working by removing metal, sintered metal carbides or cermets</w:t>
            </w:r>
          </w:p>
        </w:tc>
      </w:tr>
      <w:tr w:rsidR="5C48A970" w:rsidRPr="00681D61" w14:paraId="21C9FCA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102CB83" w14:textId="2E58B8B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845521</w:t>
            </w:r>
          </w:p>
        </w:tc>
        <w:tc>
          <w:tcPr>
            <w:tcW w:w="7920" w:type="dxa"/>
            <w:tcBorders>
              <w:top w:val="nil"/>
              <w:left w:val="nil"/>
              <w:bottom w:val="nil"/>
              <w:right w:val="nil"/>
            </w:tcBorders>
            <w:tcMar>
              <w:top w:w="15" w:type="dxa"/>
              <w:left w:w="15" w:type="dxa"/>
              <w:right w:w="15" w:type="dxa"/>
            </w:tcMar>
            <w:vAlign w:val="bottom"/>
          </w:tcPr>
          <w:p w14:paraId="62EAEC61" w14:textId="4D7A471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Metal-rolling mills: hot or combination hot and cold rolling mills</w:t>
            </w:r>
          </w:p>
        </w:tc>
      </w:tr>
      <w:tr w:rsidR="5C48A970" w:rsidRPr="00681D61" w14:paraId="5E079949"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D3FA783" w14:textId="2794AEB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842489</w:t>
            </w:r>
          </w:p>
        </w:tc>
        <w:tc>
          <w:tcPr>
            <w:tcW w:w="7920" w:type="dxa"/>
            <w:tcBorders>
              <w:top w:val="nil"/>
              <w:left w:val="nil"/>
              <w:bottom w:val="nil"/>
              <w:right w:val="nil"/>
            </w:tcBorders>
            <w:tcMar>
              <w:top w:w="15" w:type="dxa"/>
              <w:left w:w="15" w:type="dxa"/>
              <w:right w:w="15" w:type="dxa"/>
            </w:tcMar>
            <w:vAlign w:val="bottom"/>
          </w:tcPr>
          <w:p w14:paraId="746D0A5A" w14:textId="2FEF53F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Mechanical appliances: for projecting, dispersing or spraying liquids or powders, for other than agricultural or horticultural use, whether or not hand-operated</w:t>
            </w:r>
          </w:p>
        </w:tc>
      </w:tr>
      <w:tr w:rsidR="5C48A970" w:rsidRPr="00681D61" w14:paraId="4E36BE6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4705F3D" w14:textId="392F86B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842240</w:t>
            </w:r>
          </w:p>
        </w:tc>
        <w:tc>
          <w:tcPr>
            <w:tcW w:w="7920" w:type="dxa"/>
            <w:tcBorders>
              <w:top w:val="nil"/>
              <w:left w:val="nil"/>
              <w:bottom w:val="nil"/>
              <w:right w:val="nil"/>
            </w:tcBorders>
            <w:tcMar>
              <w:top w:w="15" w:type="dxa"/>
              <w:left w:w="15" w:type="dxa"/>
              <w:right w:w="15" w:type="dxa"/>
            </w:tcMar>
            <w:vAlign w:val="bottom"/>
          </w:tcPr>
          <w:p w14:paraId="36AAF657" w14:textId="51BBBE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for packing or wrapping</w:t>
            </w:r>
          </w:p>
        </w:tc>
      </w:tr>
      <w:tr w:rsidR="5C48A970" w:rsidRPr="00681D61" w14:paraId="534C4A87"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E5CDE09" w14:textId="6B5FD98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842119</w:t>
            </w:r>
          </w:p>
        </w:tc>
        <w:tc>
          <w:tcPr>
            <w:tcW w:w="7920" w:type="dxa"/>
            <w:tcBorders>
              <w:top w:val="nil"/>
              <w:left w:val="nil"/>
              <w:bottom w:val="nil"/>
              <w:right w:val="nil"/>
            </w:tcBorders>
            <w:tcMar>
              <w:top w:w="15" w:type="dxa"/>
              <w:left w:w="15" w:type="dxa"/>
              <w:right w:w="15" w:type="dxa"/>
            </w:tcMar>
            <w:vAlign w:val="bottom"/>
          </w:tcPr>
          <w:p w14:paraId="351C6297" w14:textId="3B0D133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Centrifuges: n.e.c. in heading no. 8421, including centrifugal dryers (but not clothes-dryers)</w:t>
            </w:r>
          </w:p>
        </w:tc>
      </w:tr>
      <w:tr w:rsidR="5C48A970" w:rsidRPr="00681D61" w14:paraId="69B561E9"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E696935" w14:textId="75DAE18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842010</w:t>
            </w:r>
          </w:p>
        </w:tc>
        <w:tc>
          <w:tcPr>
            <w:tcW w:w="7920" w:type="dxa"/>
            <w:tcBorders>
              <w:top w:val="nil"/>
              <w:left w:val="nil"/>
              <w:bottom w:val="nil"/>
              <w:right w:val="nil"/>
            </w:tcBorders>
            <w:tcMar>
              <w:top w:w="15" w:type="dxa"/>
              <w:left w:w="15" w:type="dxa"/>
              <w:right w:w="15" w:type="dxa"/>
            </w:tcMar>
            <w:vAlign w:val="bottom"/>
          </w:tcPr>
          <w:p w14:paraId="68845C2D" w14:textId="3D78D3F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calendering or other rolling machines, for other than metal or glass</w:t>
            </w:r>
          </w:p>
        </w:tc>
      </w:tr>
      <w:tr w:rsidR="5C48A970" w:rsidRPr="00681D61" w14:paraId="139BA65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F4D4979" w14:textId="49E36DF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841939</w:t>
            </w:r>
          </w:p>
        </w:tc>
        <w:tc>
          <w:tcPr>
            <w:tcW w:w="7920" w:type="dxa"/>
            <w:tcBorders>
              <w:top w:val="nil"/>
              <w:left w:val="nil"/>
              <w:bottom w:val="nil"/>
              <w:right w:val="nil"/>
            </w:tcBorders>
            <w:tcMar>
              <w:top w:w="15" w:type="dxa"/>
              <w:left w:w="15" w:type="dxa"/>
              <w:right w:w="15" w:type="dxa"/>
            </w:tcMar>
            <w:vAlign w:val="bottom"/>
          </w:tcPr>
          <w:p w14:paraId="2F881FFD" w14:textId="2BCDCE9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Dryers: for products n.e.c. in heading no. 8419, not used for domestic purposes</w:t>
            </w:r>
          </w:p>
        </w:tc>
      </w:tr>
      <w:tr w:rsidR="5C48A970" w:rsidRPr="00681D61" w14:paraId="2C616FAD"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1CFF930" w14:textId="695B000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811100</w:t>
            </w:r>
          </w:p>
        </w:tc>
        <w:tc>
          <w:tcPr>
            <w:tcW w:w="7920" w:type="dxa"/>
            <w:tcBorders>
              <w:top w:val="nil"/>
              <w:left w:val="nil"/>
              <w:bottom w:val="nil"/>
              <w:right w:val="nil"/>
            </w:tcBorders>
            <w:tcMar>
              <w:top w:w="15" w:type="dxa"/>
              <w:left w:w="15" w:type="dxa"/>
              <w:right w:w="15" w:type="dxa"/>
            </w:tcMar>
            <w:vAlign w:val="bottom"/>
          </w:tcPr>
          <w:p w14:paraId="07F03BC2" w14:textId="6DF3A08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Manganese: articles thereof, including waste and scrap</w:t>
            </w:r>
          </w:p>
        </w:tc>
      </w:tr>
      <w:tr w:rsidR="5C48A970" w:rsidRPr="00681D61" w14:paraId="6B893CA9"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3917499" w14:textId="684F5BF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810520</w:t>
            </w:r>
          </w:p>
        </w:tc>
        <w:tc>
          <w:tcPr>
            <w:tcW w:w="7920" w:type="dxa"/>
            <w:tcBorders>
              <w:top w:val="nil"/>
              <w:left w:val="nil"/>
              <w:bottom w:val="nil"/>
              <w:right w:val="nil"/>
            </w:tcBorders>
            <w:tcMar>
              <w:top w:w="15" w:type="dxa"/>
              <w:left w:w="15" w:type="dxa"/>
              <w:right w:w="15" w:type="dxa"/>
            </w:tcMar>
            <w:vAlign w:val="bottom"/>
          </w:tcPr>
          <w:p w14:paraId="674D204A" w14:textId="390870D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Cobalt: mattes and other intermediate products of cobalt metallurgy, unwrought cobalt, powders</w:t>
            </w:r>
          </w:p>
        </w:tc>
      </w:tr>
      <w:tr w:rsidR="5C48A970" w:rsidRPr="00681D61" w14:paraId="7E27D27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3CA9BAA" w14:textId="294BE34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761699</w:t>
            </w:r>
          </w:p>
        </w:tc>
        <w:tc>
          <w:tcPr>
            <w:tcW w:w="7920" w:type="dxa"/>
            <w:tcBorders>
              <w:top w:val="nil"/>
              <w:left w:val="nil"/>
              <w:bottom w:val="nil"/>
              <w:right w:val="nil"/>
            </w:tcBorders>
            <w:tcMar>
              <w:top w:w="15" w:type="dxa"/>
              <w:left w:w="15" w:type="dxa"/>
              <w:right w:w="15" w:type="dxa"/>
            </w:tcMar>
            <w:vAlign w:val="bottom"/>
          </w:tcPr>
          <w:p w14:paraId="0DAFC592" w14:textId="47F823E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articles n.e.c. in heading 7616</w:t>
            </w:r>
          </w:p>
        </w:tc>
      </w:tr>
      <w:tr w:rsidR="5C48A970" w:rsidRPr="00681D61" w14:paraId="57C2928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E18B937" w14:textId="7567AAD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760720</w:t>
            </w:r>
          </w:p>
        </w:tc>
        <w:tc>
          <w:tcPr>
            <w:tcW w:w="7920" w:type="dxa"/>
            <w:tcBorders>
              <w:top w:val="nil"/>
              <w:left w:val="nil"/>
              <w:bottom w:val="nil"/>
              <w:right w:val="nil"/>
            </w:tcBorders>
            <w:tcMar>
              <w:top w:w="15" w:type="dxa"/>
              <w:left w:w="15" w:type="dxa"/>
              <w:right w:w="15" w:type="dxa"/>
            </w:tcMar>
            <w:vAlign w:val="bottom"/>
          </w:tcPr>
          <w:p w14:paraId="7DCC0100" w14:textId="11A5089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foil, backed with paper, paperboard, plastics or similar backing materials, of a thickness (excluding any backing) not exceeding 0.2mm</w:t>
            </w:r>
          </w:p>
        </w:tc>
      </w:tr>
      <w:tr w:rsidR="5C48A970" w:rsidRPr="00681D61" w14:paraId="0D35D64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9EBC251" w14:textId="734B7F9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750120</w:t>
            </w:r>
          </w:p>
        </w:tc>
        <w:tc>
          <w:tcPr>
            <w:tcW w:w="7920" w:type="dxa"/>
            <w:tcBorders>
              <w:top w:val="nil"/>
              <w:left w:val="nil"/>
              <w:bottom w:val="nil"/>
              <w:right w:val="nil"/>
            </w:tcBorders>
            <w:tcMar>
              <w:top w:w="15" w:type="dxa"/>
              <w:left w:w="15" w:type="dxa"/>
              <w:right w:w="15" w:type="dxa"/>
            </w:tcMar>
            <w:vAlign w:val="bottom"/>
          </w:tcPr>
          <w:p w14:paraId="75C7E117" w14:textId="0D889D0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oxide sinters and other intermediate products of nickel metallurgy</w:t>
            </w:r>
          </w:p>
        </w:tc>
      </w:tr>
      <w:tr w:rsidR="5C48A970" w:rsidRPr="00681D61" w14:paraId="33D64AD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D2BF231" w14:textId="783F633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750110</w:t>
            </w:r>
          </w:p>
        </w:tc>
        <w:tc>
          <w:tcPr>
            <w:tcW w:w="7920" w:type="dxa"/>
            <w:tcBorders>
              <w:top w:val="nil"/>
              <w:left w:val="nil"/>
              <w:bottom w:val="nil"/>
              <w:right w:val="nil"/>
            </w:tcBorders>
            <w:tcMar>
              <w:top w:w="15" w:type="dxa"/>
              <w:left w:w="15" w:type="dxa"/>
              <w:right w:w="15" w:type="dxa"/>
            </w:tcMar>
            <w:vAlign w:val="bottom"/>
          </w:tcPr>
          <w:p w14:paraId="766ADC0A" w14:textId="4403F84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nickel mattes</w:t>
            </w:r>
          </w:p>
        </w:tc>
      </w:tr>
      <w:tr w:rsidR="5C48A970" w:rsidRPr="00681D61" w14:paraId="25775237"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BC90E5D" w14:textId="73E972F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392020</w:t>
            </w:r>
          </w:p>
        </w:tc>
        <w:tc>
          <w:tcPr>
            <w:tcW w:w="7920" w:type="dxa"/>
            <w:tcBorders>
              <w:top w:val="nil"/>
              <w:left w:val="nil"/>
              <w:bottom w:val="nil"/>
              <w:right w:val="nil"/>
            </w:tcBorders>
            <w:tcMar>
              <w:top w:w="15" w:type="dxa"/>
              <w:left w:w="15" w:type="dxa"/>
              <w:right w:w="15" w:type="dxa"/>
            </w:tcMar>
            <w:vAlign w:val="bottom"/>
          </w:tcPr>
          <w:p w14:paraId="56661A36" w14:textId="117CAE5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of polymers of propylene, plates, sheets, film, foil and strip (not self-adhesive), non-cellular and not reinforced, laminated, supported or similarly combined with other materials</w:t>
            </w:r>
          </w:p>
        </w:tc>
      </w:tr>
      <w:tr w:rsidR="5C48A970" w:rsidRPr="00681D61" w14:paraId="276FC46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2127EC4" w14:textId="77A8A43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392010</w:t>
            </w:r>
          </w:p>
        </w:tc>
        <w:tc>
          <w:tcPr>
            <w:tcW w:w="7920" w:type="dxa"/>
            <w:tcBorders>
              <w:top w:val="nil"/>
              <w:left w:val="nil"/>
              <w:bottom w:val="nil"/>
              <w:right w:val="nil"/>
            </w:tcBorders>
            <w:tcMar>
              <w:top w:w="15" w:type="dxa"/>
              <w:left w:w="15" w:type="dxa"/>
              <w:right w:w="15" w:type="dxa"/>
            </w:tcMar>
            <w:vAlign w:val="bottom"/>
          </w:tcPr>
          <w:p w14:paraId="64AF246C" w14:textId="72BBFEE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plates, sheets, film, foil and strip (not self-adhesive), of polymers of ethylene, non-cellular and not reinforced, laminated, supported or similarly combined with other materials</w:t>
            </w:r>
          </w:p>
        </w:tc>
      </w:tr>
      <w:tr w:rsidR="5C48A970" w:rsidRPr="00681D61" w14:paraId="4F57BD9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6B8805D" w14:textId="2F629E6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391910</w:t>
            </w:r>
          </w:p>
        </w:tc>
        <w:tc>
          <w:tcPr>
            <w:tcW w:w="7920" w:type="dxa"/>
            <w:tcBorders>
              <w:top w:val="nil"/>
              <w:left w:val="nil"/>
              <w:bottom w:val="nil"/>
              <w:right w:val="nil"/>
            </w:tcBorders>
            <w:tcMar>
              <w:top w:w="15" w:type="dxa"/>
              <w:left w:w="15" w:type="dxa"/>
              <w:right w:w="15" w:type="dxa"/>
            </w:tcMar>
            <w:vAlign w:val="bottom"/>
          </w:tcPr>
          <w:p w14:paraId="7E45A80F" w14:textId="379674E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Plastics: plates, sheets, film, foil, tape, strip, other flat shapes thereof, self-adhesive, in rolls of a width not exceeding 20cm</w:t>
            </w:r>
          </w:p>
        </w:tc>
      </w:tr>
      <w:tr w:rsidR="5C48A970" w:rsidRPr="00681D61" w14:paraId="1EB83AED"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DD5E0E8" w14:textId="4D1C2D8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391000</w:t>
            </w:r>
          </w:p>
        </w:tc>
        <w:tc>
          <w:tcPr>
            <w:tcW w:w="7920" w:type="dxa"/>
            <w:tcBorders>
              <w:top w:val="nil"/>
              <w:left w:val="nil"/>
              <w:bottom w:val="nil"/>
              <w:right w:val="nil"/>
            </w:tcBorders>
            <w:tcMar>
              <w:top w:w="15" w:type="dxa"/>
              <w:left w:w="15" w:type="dxa"/>
              <w:right w:w="15" w:type="dxa"/>
            </w:tcMar>
            <w:vAlign w:val="bottom"/>
          </w:tcPr>
          <w:p w14:paraId="0338910F" w14:textId="3BD07AB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Silicones: in primary forms</w:t>
            </w:r>
          </w:p>
        </w:tc>
      </w:tr>
      <w:tr w:rsidR="5C48A970" w:rsidRPr="00681D61" w14:paraId="2807D4F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E1C9D4B" w14:textId="7CFB036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390760</w:t>
            </w:r>
          </w:p>
        </w:tc>
        <w:tc>
          <w:tcPr>
            <w:tcW w:w="7920" w:type="dxa"/>
            <w:tcBorders>
              <w:top w:val="nil"/>
              <w:left w:val="nil"/>
              <w:bottom w:val="nil"/>
              <w:right w:val="nil"/>
            </w:tcBorders>
            <w:tcMar>
              <w:top w:w="15" w:type="dxa"/>
              <w:left w:w="15" w:type="dxa"/>
              <w:right w:w="15" w:type="dxa"/>
            </w:tcMar>
            <w:vAlign w:val="bottom"/>
          </w:tcPr>
          <w:p w14:paraId="58370CAC" w14:textId="1D71484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Poly(ethylene terephthalate): in primary forms</w:t>
            </w:r>
          </w:p>
        </w:tc>
      </w:tr>
      <w:tr w:rsidR="5C48A970" w:rsidRPr="00681D61" w14:paraId="0E9D9171"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271677B" w14:textId="6C591C3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390210</w:t>
            </w:r>
          </w:p>
        </w:tc>
        <w:tc>
          <w:tcPr>
            <w:tcW w:w="7920" w:type="dxa"/>
            <w:tcBorders>
              <w:top w:val="nil"/>
              <w:left w:val="nil"/>
              <w:bottom w:val="nil"/>
              <w:right w:val="nil"/>
            </w:tcBorders>
            <w:tcMar>
              <w:top w:w="15" w:type="dxa"/>
              <w:left w:w="15" w:type="dxa"/>
              <w:right w:w="15" w:type="dxa"/>
            </w:tcMar>
            <w:vAlign w:val="bottom"/>
          </w:tcPr>
          <w:p w14:paraId="33AD1B9F" w14:textId="6D986AE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Propylene, other olefin polymers: polypropylene in primary forms</w:t>
            </w:r>
          </w:p>
        </w:tc>
      </w:tr>
      <w:tr w:rsidR="5C48A970" w:rsidRPr="00681D61" w14:paraId="53B988E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D4DD312" w14:textId="6F3D408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382499</w:t>
            </w:r>
          </w:p>
        </w:tc>
        <w:tc>
          <w:tcPr>
            <w:tcW w:w="7920" w:type="dxa"/>
            <w:tcBorders>
              <w:top w:val="nil"/>
              <w:left w:val="nil"/>
              <w:bottom w:val="nil"/>
              <w:right w:val="nil"/>
            </w:tcBorders>
            <w:tcMar>
              <w:top w:w="15" w:type="dxa"/>
              <w:left w:w="15" w:type="dxa"/>
              <w:right w:w="15" w:type="dxa"/>
            </w:tcMar>
            <w:vAlign w:val="bottom"/>
          </w:tcPr>
          <w:p w14:paraId="7D66FC00" w14:textId="4E7782C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Chemical products, mixtures and preparations: n.e.c. heading 3824</w:t>
            </w:r>
          </w:p>
        </w:tc>
      </w:tr>
      <w:tr w:rsidR="5C48A970" w:rsidRPr="00681D61" w14:paraId="4D301B20"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DD9524B" w14:textId="5CBF63B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382490</w:t>
            </w:r>
          </w:p>
        </w:tc>
        <w:tc>
          <w:tcPr>
            <w:tcW w:w="7920" w:type="dxa"/>
            <w:tcBorders>
              <w:top w:val="nil"/>
              <w:left w:val="nil"/>
              <w:bottom w:val="nil"/>
              <w:right w:val="nil"/>
            </w:tcBorders>
            <w:tcMar>
              <w:top w:w="15" w:type="dxa"/>
              <w:left w:w="15" w:type="dxa"/>
              <w:right w:w="15" w:type="dxa"/>
            </w:tcMar>
            <w:vAlign w:val="bottom"/>
          </w:tcPr>
          <w:p w14:paraId="2F7FC25A" w14:textId="3AC2D36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Chemical products, preparations and residual products of the chemical or allied industries, n.e.c. or included in heading no. 3824</w:t>
            </w:r>
          </w:p>
        </w:tc>
      </w:tr>
      <w:tr w:rsidR="5C48A970" w:rsidRPr="00681D61" w14:paraId="5208EA99"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DA97A04" w14:textId="763B487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380190</w:t>
            </w:r>
          </w:p>
        </w:tc>
        <w:tc>
          <w:tcPr>
            <w:tcW w:w="7920" w:type="dxa"/>
            <w:tcBorders>
              <w:top w:val="nil"/>
              <w:left w:val="nil"/>
              <w:bottom w:val="nil"/>
              <w:right w:val="nil"/>
            </w:tcBorders>
            <w:tcMar>
              <w:top w:w="15" w:type="dxa"/>
              <w:left w:w="15" w:type="dxa"/>
              <w:right w:w="15" w:type="dxa"/>
            </w:tcMar>
            <w:vAlign w:val="bottom"/>
          </w:tcPr>
          <w:p w14:paraId="009381C0" w14:textId="47D6151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Graphite or other carbon based preparations: in the form of pastes, blocks, plates or other semi-manufactures</w:t>
            </w:r>
          </w:p>
        </w:tc>
      </w:tr>
      <w:tr w:rsidR="5C48A970" w:rsidRPr="00681D61" w14:paraId="08A91530"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071F542" w14:textId="12D4587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380110</w:t>
            </w:r>
          </w:p>
        </w:tc>
        <w:tc>
          <w:tcPr>
            <w:tcW w:w="7920" w:type="dxa"/>
            <w:tcBorders>
              <w:top w:val="nil"/>
              <w:left w:val="nil"/>
              <w:bottom w:val="nil"/>
              <w:right w:val="nil"/>
            </w:tcBorders>
            <w:tcMar>
              <w:top w:w="15" w:type="dxa"/>
              <w:left w:w="15" w:type="dxa"/>
              <w:right w:w="15" w:type="dxa"/>
            </w:tcMar>
            <w:vAlign w:val="bottom"/>
          </w:tcPr>
          <w:p w14:paraId="467FE88A" w14:textId="454BCB6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Graphite: artificial</w:t>
            </w:r>
          </w:p>
        </w:tc>
      </w:tr>
      <w:tr w:rsidR="5C48A970" w:rsidRPr="00681D61" w14:paraId="6B6ED46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4A0AA35" w14:textId="4D5497A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290122</w:t>
            </w:r>
          </w:p>
        </w:tc>
        <w:tc>
          <w:tcPr>
            <w:tcW w:w="7920" w:type="dxa"/>
            <w:tcBorders>
              <w:top w:val="nil"/>
              <w:left w:val="nil"/>
              <w:bottom w:val="nil"/>
              <w:right w:val="nil"/>
            </w:tcBorders>
            <w:tcMar>
              <w:top w:w="15" w:type="dxa"/>
              <w:left w:w="15" w:type="dxa"/>
              <w:right w:w="15" w:type="dxa"/>
            </w:tcMar>
            <w:vAlign w:val="bottom"/>
          </w:tcPr>
          <w:p w14:paraId="7DB51012" w14:textId="043B3AE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Acyclic hydrocarbons: unsaturated, propene (propylene)</w:t>
            </w:r>
          </w:p>
        </w:tc>
      </w:tr>
      <w:tr w:rsidR="5C48A970" w:rsidRPr="00681D61" w14:paraId="0033AAC8"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F1A4098" w14:textId="4277B2B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290121</w:t>
            </w:r>
          </w:p>
        </w:tc>
        <w:tc>
          <w:tcPr>
            <w:tcW w:w="7920" w:type="dxa"/>
            <w:tcBorders>
              <w:top w:val="nil"/>
              <w:left w:val="nil"/>
              <w:bottom w:val="nil"/>
              <w:right w:val="nil"/>
            </w:tcBorders>
            <w:tcMar>
              <w:top w:w="15" w:type="dxa"/>
              <w:left w:w="15" w:type="dxa"/>
              <w:right w:w="15" w:type="dxa"/>
            </w:tcMar>
            <w:vAlign w:val="bottom"/>
          </w:tcPr>
          <w:p w14:paraId="69D4364F" w14:textId="3D54C2C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Acyclic hydrocarbons: unsaturated, ethylene</w:t>
            </w:r>
          </w:p>
        </w:tc>
      </w:tr>
      <w:tr w:rsidR="5C48A970" w:rsidRPr="00681D61" w14:paraId="6333A011"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675A439" w14:textId="4756B22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285390</w:t>
            </w:r>
          </w:p>
        </w:tc>
        <w:tc>
          <w:tcPr>
            <w:tcW w:w="7920" w:type="dxa"/>
            <w:tcBorders>
              <w:top w:val="nil"/>
              <w:left w:val="nil"/>
              <w:bottom w:val="nil"/>
              <w:right w:val="nil"/>
            </w:tcBorders>
            <w:tcMar>
              <w:top w:w="15" w:type="dxa"/>
              <w:left w:w="15" w:type="dxa"/>
              <w:right w:w="15" w:type="dxa"/>
            </w:tcMar>
            <w:vAlign w:val="bottom"/>
          </w:tcPr>
          <w:p w14:paraId="32CCEB98" w14:textId="0DD4A00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Phosphides, chemically defined or not, not ferrophosphorus: other inorganic compounds n.e.c. (including distilled, conductivity water and water of like purity): liquid air, rare gases removed or not: compressed air: amalgams, not precious metal amalgams</w:t>
            </w:r>
          </w:p>
        </w:tc>
      </w:tr>
      <w:tr w:rsidR="5C48A970" w:rsidRPr="00681D61" w14:paraId="0D400DDD"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72E8324" w14:textId="6067A3D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284290</w:t>
            </w:r>
          </w:p>
        </w:tc>
        <w:tc>
          <w:tcPr>
            <w:tcW w:w="7920" w:type="dxa"/>
            <w:tcBorders>
              <w:top w:val="nil"/>
              <w:left w:val="nil"/>
              <w:bottom w:val="nil"/>
              <w:right w:val="nil"/>
            </w:tcBorders>
            <w:tcMar>
              <w:top w:w="15" w:type="dxa"/>
              <w:left w:w="15" w:type="dxa"/>
              <w:right w:w="15" w:type="dxa"/>
            </w:tcMar>
            <w:vAlign w:val="bottom"/>
          </w:tcPr>
          <w:p w14:paraId="3667C23A" w14:textId="00458AF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Salts: of inorganic acids or peroxoacids, other than double or complex silicates, including aluminosilicates, whether or not chemically, excluding azides</w:t>
            </w:r>
          </w:p>
        </w:tc>
      </w:tr>
      <w:tr w:rsidR="5C48A970" w:rsidRPr="00681D61" w14:paraId="5470BB7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7286471" w14:textId="123DC9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283699</w:t>
            </w:r>
          </w:p>
        </w:tc>
        <w:tc>
          <w:tcPr>
            <w:tcW w:w="7920" w:type="dxa"/>
            <w:tcBorders>
              <w:top w:val="nil"/>
              <w:left w:val="nil"/>
              <w:bottom w:val="nil"/>
              <w:right w:val="nil"/>
            </w:tcBorders>
            <w:tcMar>
              <w:top w:w="15" w:type="dxa"/>
              <w:left w:w="15" w:type="dxa"/>
              <w:right w:w="15" w:type="dxa"/>
            </w:tcMar>
            <w:vAlign w:val="bottom"/>
          </w:tcPr>
          <w:p w14:paraId="45F118AC" w14:textId="7E4777C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Carbonates: n.e.c. in heading no. 2836 and other than lithium or strontium</w:t>
            </w:r>
          </w:p>
        </w:tc>
      </w:tr>
      <w:tr w:rsidR="5C48A970" w:rsidRPr="00681D61" w14:paraId="4EA8532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CC0D9F9" w14:textId="46CF2BA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283691</w:t>
            </w:r>
          </w:p>
        </w:tc>
        <w:tc>
          <w:tcPr>
            <w:tcW w:w="7920" w:type="dxa"/>
            <w:tcBorders>
              <w:top w:val="nil"/>
              <w:left w:val="nil"/>
              <w:bottom w:val="nil"/>
              <w:right w:val="nil"/>
            </w:tcBorders>
            <w:tcMar>
              <w:top w:w="15" w:type="dxa"/>
              <w:left w:w="15" w:type="dxa"/>
              <w:right w:w="15" w:type="dxa"/>
            </w:tcMar>
            <w:vAlign w:val="bottom"/>
          </w:tcPr>
          <w:p w14:paraId="1D97B92D" w14:textId="18A8CFA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Carbonates: lithium carbonate</w:t>
            </w:r>
          </w:p>
        </w:tc>
      </w:tr>
      <w:tr w:rsidR="5C48A970" w:rsidRPr="00681D61" w14:paraId="63A6AEF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F6F863B" w14:textId="316D4E7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283529</w:t>
            </w:r>
          </w:p>
        </w:tc>
        <w:tc>
          <w:tcPr>
            <w:tcW w:w="7920" w:type="dxa"/>
            <w:tcBorders>
              <w:top w:val="nil"/>
              <w:left w:val="nil"/>
              <w:bottom w:val="nil"/>
              <w:right w:val="nil"/>
            </w:tcBorders>
            <w:tcMar>
              <w:top w:w="15" w:type="dxa"/>
              <w:left w:w="15" w:type="dxa"/>
              <w:right w:w="15" w:type="dxa"/>
            </w:tcMar>
            <w:vAlign w:val="bottom"/>
          </w:tcPr>
          <w:p w14:paraId="0129E4D2" w14:textId="0DE8961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Phosphates: (other than of mono- or disodium, other than of potassium or of calcium hydrogenorthophosphate (dicalcium phosphate) and excluding other phosphates of calcium), whether or not chemically defined</w:t>
            </w:r>
          </w:p>
        </w:tc>
      </w:tr>
      <w:tr w:rsidR="5C48A970" w:rsidRPr="00681D61" w14:paraId="4752ECD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BBA830B" w14:textId="35F2A3D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283329</w:t>
            </w:r>
          </w:p>
        </w:tc>
        <w:tc>
          <w:tcPr>
            <w:tcW w:w="7920" w:type="dxa"/>
            <w:tcBorders>
              <w:top w:val="nil"/>
              <w:left w:val="nil"/>
              <w:bottom w:val="nil"/>
              <w:right w:val="nil"/>
            </w:tcBorders>
            <w:tcMar>
              <w:top w:w="15" w:type="dxa"/>
              <w:left w:w="15" w:type="dxa"/>
              <w:right w:w="15" w:type="dxa"/>
            </w:tcMar>
            <w:vAlign w:val="bottom"/>
          </w:tcPr>
          <w:p w14:paraId="731FB9DD" w14:textId="696CB4F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Sulphates: n.e.c. in item no. 2833.2</w:t>
            </w:r>
          </w:p>
        </w:tc>
      </w:tr>
      <w:tr w:rsidR="5C48A970" w:rsidRPr="00681D61" w14:paraId="581E12F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1F060B1" w14:textId="2B3249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283324</w:t>
            </w:r>
          </w:p>
        </w:tc>
        <w:tc>
          <w:tcPr>
            <w:tcW w:w="7920" w:type="dxa"/>
            <w:tcBorders>
              <w:top w:val="nil"/>
              <w:left w:val="nil"/>
              <w:bottom w:val="nil"/>
              <w:right w:val="nil"/>
            </w:tcBorders>
            <w:tcMar>
              <w:top w:w="15" w:type="dxa"/>
              <w:left w:w="15" w:type="dxa"/>
              <w:right w:w="15" w:type="dxa"/>
            </w:tcMar>
            <w:vAlign w:val="bottom"/>
          </w:tcPr>
          <w:p w14:paraId="4A3BE8BD" w14:textId="234D980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Sulphates: of nickel</w:t>
            </w:r>
          </w:p>
        </w:tc>
      </w:tr>
      <w:tr w:rsidR="5C48A970" w:rsidRPr="00681D61" w14:paraId="4D6291A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F89C992" w14:textId="2DFF499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282690</w:t>
            </w:r>
          </w:p>
        </w:tc>
        <w:tc>
          <w:tcPr>
            <w:tcW w:w="7920" w:type="dxa"/>
            <w:tcBorders>
              <w:top w:val="nil"/>
              <w:left w:val="nil"/>
              <w:bottom w:val="nil"/>
              <w:right w:val="nil"/>
            </w:tcBorders>
            <w:tcMar>
              <w:top w:w="15" w:type="dxa"/>
              <w:left w:w="15" w:type="dxa"/>
              <w:right w:w="15" w:type="dxa"/>
            </w:tcMar>
            <w:vAlign w:val="bottom"/>
          </w:tcPr>
          <w:p w14:paraId="7F49342D" w14:textId="504B264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Fluorides: fluorosilicates, fluoroaluminates and other complex fluorine salts, n.e.c. in heading no. 2826</w:t>
            </w:r>
          </w:p>
        </w:tc>
      </w:tr>
      <w:tr w:rsidR="5C48A970" w:rsidRPr="00681D61" w14:paraId="2361A56C"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FDEC192" w14:textId="0220328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282619</w:t>
            </w:r>
          </w:p>
        </w:tc>
        <w:tc>
          <w:tcPr>
            <w:tcW w:w="7920" w:type="dxa"/>
            <w:tcBorders>
              <w:top w:val="nil"/>
              <w:left w:val="nil"/>
              <w:bottom w:val="nil"/>
              <w:right w:val="nil"/>
            </w:tcBorders>
            <w:tcMar>
              <w:top w:w="15" w:type="dxa"/>
              <w:left w:w="15" w:type="dxa"/>
              <w:right w:w="15" w:type="dxa"/>
            </w:tcMar>
            <w:vAlign w:val="bottom"/>
          </w:tcPr>
          <w:p w14:paraId="540B44D1" w14:textId="1DADAAB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Fluorides: other than of aluminium</w:t>
            </w:r>
          </w:p>
        </w:tc>
      </w:tr>
      <w:tr w:rsidR="5C48A970" w:rsidRPr="00681D61" w14:paraId="2D4D8B87"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C8DA227" w14:textId="6C4249A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282540</w:t>
            </w:r>
          </w:p>
        </w:tc>
        <w:tc>
          <w:tcPr>
            <w:tcW w:w="7920" w:type="dxa"/>
            <w:tcBorders>
              <w:top w:val="nil"/>
              <w:left w:val="nil"/>
              <w:bottom w:val="nil"/>
              <w:right w:val="nil"/>
            </w:tcBorders>
            <w:tcMar>
              <w:top w:w="15" w:type="dxa"/>
              <w:left w:w="15" w:type="dxa"/>
              <w:right w:w="15" w:type="dxa"/>
            </w:tcMar>
            <w:vAlign w:val="bottom"/>
          </w:tcPr>
          <w:p w14:paraId="41F55113" w14:textId="3BD4514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oxides and hydroxides</w:t>
            </w:r>
          </w:p>
        </w:tc>
      </w:tr>
      <w:tr w:rsidR="5C48A970" w:rsidRPr="00681D61" w14:paraId="5C29A1A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FE92066" w14:textId="73CACDD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282520</w:t>
            </w:r>
          </w:p>
        </w:tc>
        <w:tc>
          <w:tcPr>
            <w:tcW w:w="7920" w:type="dxa"/>
            <w:tcBorders>
              <w:top w:val="nil"/>
              <w:left w:val="nil"/>
              <w:bottom w:val="nil"/>
              <w:right w:val="nil"/>
            </w:tcBorders>
            <w:tcMar>
              <w:top w:w="15" w:type="dxa"/>
              <w:left w:w="15" w:type="dxa"/>
              <w:right w:w="15" w:type="dxa"/>
            </w:tcMar>
            <w:vAlign w:val="bottom"/>
          </w:tcPr>
          <w:p w14:paraId="7FE9CC33" w14:textId="5280586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Lithium oxide and hydroxide</w:t>
            </w:r>
          </w:p>
        </w:tc>
      </w:tr>
      <w:tr w:rsidR="5C48A970" w:rsidRPr="00681D61" w14:paraId="506FA74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7D079E7" w14:textId="62E1804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282510</w:t>
            </w:r>
          </w:p>
        </w:tc>
        <w:tc>
          <w:tcPr>
            <w:tcW w:w="7920" w:type="dxa"/>
            <w:tcBorders>
              <w:top w:val="nil"/>
              <w:left w:val="nil"/>
              <w:bottom w:val="nil"/>
              <w:right w:val="nil"/>
            </w:tcBorders>
            <w:tcMar>
              <w:top w:w="15" w:type="dxa"/>
              <w:left w:w="15" w:type="dxa"/>
              <w:right w:w="15" w:type="dxa"/>
            </w:tcMar>
            <w:vAlign w:val="bottom"/>
          </w:tcPr>
          <w:p w14:paraId="2025B306" w14:textId="671476F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Hydrazine and hydroxylamine and their inorganic salts</w:t>
            </w:r>
          </w:p>
        </w:tc>
      </w:tr>
      <w:tr w:rsidR="5C48A970" w:rsidRPr="00681D61" w14:paraId="7B2F1DEE"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F49ABAE" w14:textId="01FB94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282200</w:t>
            </w:r>
          </w:p>
        </w:tc>
        <w:tc>
          <w:tcPr>
            <w:tcW w:w="7920" w:type="dxa"/>
            <w:tcBorders>
              <w:top w:val="nil"/>
              <w:left w:val="nil"/>
              <w:bottom w:val="nil"/>
              <w:right w:val="nil"/>
            </w:tcBorders>
            <w:tcMar>
              <w:top w:w="15" w:type="dxa"/>
              <w:left w:w="15" w:type="dxa"/>
              <w:right w:w="15" w:type="dxa"/>
            </w:tcMar>
            <w:vAlign w:val="bottom"/>
          </w:tcPr>
          <w:p w14:paraId="74A0FDBE" w14:textId="36173F8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Cobalt oxides and hydroxides: commercial cobalt oxides</w:t>
            </w:r>
          </w:p>
        </w:tc>
      </w:tr>
      <w:tr w:rsidR="5C48A970" w:rsidRPr="00681D61" w14:paraId="4A8920C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8AFBFB1" w14:textId="64DB794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282090</w:t>
            </w:r>
          </w:p>
        </w:tc>
        <w:tc>
          <w:tcPr>
            <w:tcW w:w="7920" w:type="dxa"/>
            <w:tcBorders>
              <w:top w:val="nil"/>
              <w:left w:val="nil"/>
              <w:bottom w:val="nil"/>
              <w:right w:val="nil"/>
            </w:tcBorders>
            <w:tcMar>
              <w:top w:w="15" w:type="dxa"/>
              <w:left w:w="15" w:type="dxa"/>
              <w:right w:w="15" w:type="dxa"/>
            </w:tcMar>
            <w:vAlign w:val="bottom"/>
          </w:tcPr>
          <w:p w14:paraId="0DEA3B1E" w14:textId="3897E46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Manganese oxides: excluding manganese dioxide</w:t>
            </w:r>
          </w:p>
        </w:tc>
      </w:tr>
      <w:tr w:rsidR="5C48A970" w:rsidRPr="00681D61" w14:paraId="1B8B66E8"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7ED5E07" w14:textId="6A87709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282010</w:t>
            </w:r>
          </w:p>
        </w:tc>
        <w:tc>
          <w:tcPr>
            <w:tcW w:w="7920" w:type="dxa"/>
            <w:tcBorders>
              <w:top w:val="nil"/>
              <w:left w:val="nil"/>
              <w:bottom w:val="nil"/>
              <w:right w:val="nil"/>
            </w:tcBorders>
            <w:tcMar>
              <w:top w:w="15" w:type="dxa"/>
              <w:left w:w="15" w:type="dxa"/>
              <w:right w:w="15" w:type="dxa"/>
            </w:tcMar>
            <w:vAlign w:val="bottom"/>
          </w:tcPr>
          <w:p w14:paraId="3CA65EA3" w14:textId="4F43266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Manganese dioxide</w:t>
            </w:r>
          </w:p>
        </w:tc>
      </w:tr>
      <w:tr w:rsidR="5C48A970" w:rsidRPr="00681D61" w14:paraId="623EB2B7"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97F8E6D" w14:textId="70746E6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281820</w:t>
            </w:r>
          </w:p>
        </w:tc>
        <w:tc>
          <w:tcPr>
            <w:tcW w:w="7920" w:type="dxa"/>
            <w:tcBorders>
              <w:top w:val="nil"/>
              <w:left w:val="nil"/>
              <w:bottom w:val="nil"/>
              <w:right w:val="nil"/>
            </w:tcBorders>
            <w:tcMar>
              <w:top w:w="15" w:type="dxa"/>
              <w:left w:w="15" w:type="dxa"/>
              <w:right w:w="15" w:type="dxa"/>
            </w:tcMar>
            <w:vAlign w:val="bottom"/>
          </w:tcPr>
          <w:p w14:paraId="7DE30F00" w14:textId="1A58F21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r>
      <w:tr w:rsidR="5C48A970" w:rsidRPr="00681D61" w14:paraId="04D6C0F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F7A905E" w14:textId="3CC6A61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280519</w:t>
            </w:r>
          </w:p>
        </w:tc>
        <w:tc>
          <w:tcPr>
            <w:tcW w:w="7920" w:type="dxa"/>
            <w:tcBorders>
              <w:top w:val="nil"/>
              <w:left w:val="nil"/>
              <w:bottom w:val="nil"/>
              <w:right w:val="nil"/>
            </w:tcBorders>
            <w:tcMar>
              <w:top w:w="15" w:type="dxa"/>
              <w:left w:w="15" w:type="dxa"/>
              <w:right w:w="15" w:type="dxa"/>
            </w:tcMar>
            <w:vAlign w:val="bottom"/>
          </w:tcPr>
          <w:p w14:paraId="46F01754" w14:textId="60CE5E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Alkali or alkali-earth metals: other than sodium and calcium</w:t>
            </w:r>
          </w:p>
        </w:tc>
      </w:tr>
      <w:tr w:rsidR="5C48A970" w:rsidRPr="00681D61" w14:paraId="0C52FFD6"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393261D" w14:textId="780BE8D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271312</w:t>
            </w:r>
          </w:p>
        </w:tc>
        <w:tc>
          <w:tcPr>
            <w:tcW w:w="7920" w:type="dxa"/>
            <w:tcBorders>
              <w:top w:val="nil"/>
              <w:left w:val="nil"/>
              <w:bottom w:val="nil"/>
              <w:right w:val="nil"/>
            </w:tcBorders>
            <w:tcMar>
              <w:top w:w="15" w:type="dxa"/>
              <w:left w:w="15" w:type="dxa"/>
              <w:right w:w="15" w:type="dxa"/>
            </w:tcMar>
            <w:vAlign w:val="bottom"/>
          </w:tcPr>
          <w:p w14:paraId="0795E0AC" w14:textId="4603829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Petroleum coke: calcined, obtained from bituminous minerals</w:t>
            </w:r>
          </w:p>
        </w:tc>
      </w:tr>
      <w:tr w:rsidR="5C48A970" w:rsidRPr="00681D61" w14:paraId="571E29B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5B5B035" w14:textId="3B0D7C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270400</w:t>
            </w:r>
          </w:p>
        </w:tc>
        <w:tc>
          <w:tcPr>
            <w:tcW w:w="7920" w:type="dxa"/>
            <w:tcBorders>
              <w:top w:val="nil"/>
              <w:left w:val="nil"/>
              <w:bottom w:val="nil"/>
              <w:right w:val="nil"/>
            </w:tcBorders>
            <w:tcMar>
              <w:top w:w="15" w:type="dxa"/>
              <w:left w:w="15" w:type="dxa"/>
              <w:right w:w="15" w:type="dxa"/>
            </w:tcMar>
            <w:vAlign w:val="bottom"/>
          </w:tcPr>
          <w:p w14:paraId="21BADBD2" w14:textId="5C2277B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Coke and semi-coke: of coal, lignite or peat, whether or not agglomerated: retort carbon</w:t>
            </w:r>
          </w:p>
        </w:tc>
      </w:tr>
      <w:tr w:rsidR="5C48A970" w:rsidRPr="00681D61" w14:paraId="0DDF64AE"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2651E06" w14:textId="6DF66FF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260600</w:t>
            </w:r>
          </w:p>
        </w:tc>
        <w:tc>
          <w:tcPr>
            <w:tcW w:w="7920" w:type="dxa"/>
            <w:tcBorders>
              <w:top w:val="nil"/>
              <w:left w:val="nil"/>
              <w:bottom w:val="nil"/>
              <w:right w:val="nil"/>
            </w:tcBorders>
            <w:tcMar>
              <w:top w:w="15" w:type="dxa"/>
              <w:left w:w="15" w:type="dxa"/>
              <w:right w:w="15" w:type="dxa"/>
            </w:tcMar>
            <w:vAlign w:val="bottom"/>
          </w:tcPr>
          <w:p w14:paraId="27A1283B" w14:textId="48307B7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ores and concentrates</w:t>
            </w:r>
          </w:p>
        </w:tc>
      </w:tr>
      <w:tr w:rsidR="5C48A970" w:rsidRPr="00681D61" w14:paraId="40CF3D3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FA5E6A6" w14:textId="4EF6975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260500</w:t>
            </w:r>
          </w:p>
        </w:tc>
        <w:tc>
          <w:tcPr>
            <w:tcW w:w="7920" w:type="dxa"/>
            <w:tcBorders>
              <w:top w:val="nil"/>
              <w:left w:val="nil"/>
              <w:bottom w:val="nil"/>
              <w:right w:val="nil"/>
            </w:tcBorders>
            <w:tcMar>
              <w:top w:w="15" w:type="dxa"/>
              <w:left w:w="15" w:type="dxa"/>
              <w:right w:w="15" w:type="dxa"/>
            </w:tcMar>
            <w:vAlign w:val="bottom"/>
          </w:tcPr>
          <w:p w14:paraId="5E2BB575" w14:textId="5299EFE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Cobalt ores and concentrates</w:t>
            </w:r>
          </w:p>
        </w:tc>
      </w:tr>
      <w:tr w:rsidR="5C48A970" w:rsidRPr="00681D61" w14:paraId="20B91ADC"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62B736D" w14:textId="4B9CEFD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920" w:type="dxa"/>
            <w:tcBorders>
              <w:top w:val="nil"/>
              <w:left w:val="nil"/>
              <w:bottom w:val="nil"/>
              <w:right w:val="nil"/>
            </w:tcBorders>
            <w:tcMar>
              <w:top w:w="15" w:type="dxa"/>
              <w:left w:w="15" w:type="dxa"/>
              <w:right w:w="15" w:type="dxa"/>
            </w:tcMar>
            <w:vAlign w:val="bottom"/>
          </w:tcPr>
          <w:p w14:paraId="052D046D" w14:textId="28E4AAE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615B5B0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6985433" w14:textId="491B3C3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920" w:type="dxa"/>
            <w:tcBorders>
              <w:top w:val="nil"/>
              <w:left w:val="nil"/>
              <w:bottom w:val="nil"/>
              <w:right w:val="nil"/>
            </w:tcBorders>
            <w:tcMar>
              <w:top w:w="15" w:type="dxa"/>
              <w:left w:w="15" w:type="dxa"/>
              <w:right w:w="15" w:type="dxa"/>
            </w:tcMar>
            <w:vAlign w:val="bottom"/>
          </w:tcPr>
          <w:p w14:paraId="7F672246" w14:textId="1C2C2F9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41A39BEC"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150F08B" w14:textId="19131EF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260200</w:t>
            </w:r>
          </w:p>
        </w:tc>
        <w:tc>
          <w:tcPr>
            <w:tcW w:w="7920" w:type="dxa"/>
            <w:tcBorders>
              <w:top w:val="nil"/>
              <w:left w:val="nil"/>
              <w:bottom w:val="nil"/>
              <w:right w:val="nil"/>
            </w:tcBorders>
            <w:tcMar>
              <w:top w:w="15" w:type="dxa"/>
              <w:left w:w="15" w:type="dxa"/>
              <w:right w:w="15" w:type="dxa"/>
            </w:tcMar>
            <w:vAlign w:val="bottom"/>
          </w:tcPr>
          <w:p w14:paraId="09E2B0BD" w14:textId="160C5C4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Manganese ores and concentrates, including ferruginous manganese ores and concentrates with a manganese content of 20% or more, calculated on the dry weight</w:t>
            </w:r>
          </w:p>
        </w:tc>
      </w:tr>
      <w:tr w:rsidR="5C48A970" w:rsidRPr="00681D61" w14:paraId="5C0EC6F0"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15F76D1" w14:textId="241F79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260120</w:t>
            </w:r>
          </w:p>
        </w:tc>
        <w:tc>
          <w:tcPr>
            <w:tcW w:w="7920" w:type="dxa"/>
            <w:tcBorders>
              <w:top w:val="nil"/>
              <w:left w:val="nil"/>
              <w:bottom w:val="nil"/>
              <w:right w:val="nil"/>
            </w:tcBorders>
            <w:tcMar>
              <w:top w:w="15" w:type="dxa"/>
              <w:left w:w="15" w:type="dxa"/>
              <w:right w:w="15" w:type="dxa"/>
            </w:tcMar>
            <w:vAlign w:val="bottom"/>
          </w:tcPr>
          <w:p w14:paraId="001AD6CC" w14:textId="301AFED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pyrites: roasted</w:t>
            </w:r>
          </w:p>
        </w:tc>
      </w:tr>
      <w:tr w:rsidR="5C48A970" w:rsidRPr="00681D61" w14:paraId="4C21A9A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927B67F" w14:textId="689B8C8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260112</w:t>
            </w:r>
          </w:p>
        </w:tc>
        <w:tc>
          <w:tcPr>
            <w:tcW w:w="7920" w:type="dxa"/>
            <w:tcBorders>
              <w:top w:val="nil"/>
              <w:left w:val="nil"/>
              <w:bottom w:val="nil"/>
              <w:right w:val="nil"/>
            </w:tcBorders>
            <w:tcMar>
              <w:top w:w="15" w:type="dxa"/>
              <w:left w:w="15" w:type="dxa"/>
              <w:right w:w="15" w:type="dxa"/>
            </w:tcMar>
            <w:vAlign w:val="bottom"/>
          </w:tcPr>
          <w:p w14:paraId="1A68CA19" w14:textId="1795A96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agglomerated (excluding roasted iron pyrites)</w:t>
            </w:r>
          </w:p>
        </w:tc>
      </w:tr>
      <w:tr w:rsidR="5C48A970" w:rsidRPr="00681D61" w14:paraId="37A4EE4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CA8FE0A" w14:textId="0B84F31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260111</w:t>
            </w:r>
          </w:p>
        </w:tc>
        <w:tc>
          <w:tcPr>
            <w:tcW w:w="7920" w:type="dxa"/>
            <w:tcBorders>
              <w:top w:val="nil"/>
              <w:left w:val="nil"/>
              <w:bottom w:val="nil"/>
              <w:right w:val="nil"/>
            </w:tcBorders>
            <w:tcMar>
              <w:top w:w="15" w:type="dxa"/>
              <w:left w:w="15" w:type="dxa"/>
              <w:right w:w="15" w:type="dxa"/>
            </w:tcMar>
            <w:vAlign w:val="bottom"/>
          </w:tcPr>
          <w:p w14:paraId="051EE576" w14:textId="520C766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non-agglomerated</w:t>
            </w:r>
          </w:p>
        </w:tc>
      </w:tr>
      <w:tr w:rsidR="5C48A970" w:rsidRPr="00681D61" w14:paraId="569B1C5A" w14:textId="77777777" w:rsidTr="4A0B9992">
        <w:trPr>
          <w:trHeight w:val="450"/>
        </w:trPr>
        <w:tc>
          <w:tcPr>
            <w:tcW w:w="1440" w:type="dxa"/>
            <w:tcBorders>
              <w:top w:val="nil"/>
              <w:left w:val="nil"/>
              <w:bottom w:val="nil"/>
              <w:right w:val="nil"/>
            </w:tcBorders>
            <w:tcMar>
              <w:top w:w="15" w:type="dxa"/>
              <w:left w:w="15" w:type="dxa"/>
              <w:right w:w="15" w:type="dxa"/>
            </w:tcMar>
            <w:vAlign w:val="bottom"/>
          </w:tcPr>
          <w:p w14:paraId="515A798D" w14:textId="2671C43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251020</w:t>
            </w:r>
          </w:p>
        </w:tc>
        <w:tc>
          <w:tcPr>
            <w:tcW w:w="7920" w:type="dxa"/>
            <w:tcBorders>
              <w:top w:val="nil"/>
              <w:left w:val="nil"/>
              <w:bottom w:val="nil"/>
              <w:right w:val="nil"/>
            </w:tcBorders>
            <w:tcMar>
              <w:top w:w="15" w:type="dxa"/>
              <w:left w:w="15" w:type="dxa"/>
              <w:right w:w="15" w:type="dxa"/>
            </w:tcMar>
            <w:vAlign w:val="bottom"/>
          </w:tcPr>
          <w:p w14:paraId="1BD3DBC7" w14:textId="6CAED0E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Natural calcium phosphates, natural aluminium calcium phosphates and phosphatic chalk: ground</w:t>
            </w:r>
          </w:p>
        </w:tc>
      </w:tr>
      <w:tr w:rsidR="5C48A970" w:rsidRPr="00681D61" w14:paraId="365589A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570AE52" w14:textId="0E5BF31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250410</w:t>
            </w:r>
          </w:p>
        </w:tc>
        <w:tc>
          <w:tcPr>
            <w:tcW w:w="7920" w:type="dxa"/>
            <w:tcBorders>
              <w:top w:val="nil"/>
              <w:left w:val="nil"/>
              <w:bottom w:val="nil"/>
              <w:right w:val="nil"/>
            </w:tcBorders>
            <w:tcMar>
              <w:top w:w="15" w:type="dxa"/>
              <w:left w:w="15" w:type="dxa"/>
              <w:right w:w="15" w:type="dxa"/>
            </w:tcMar>
            <w:vAlign w:val="bottom"/>
          </w:tcPr>
          <w:p w14:paraId="6FF56C34" w14:textId="08E4872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Graphite: natural, in powder or in flakes</w:t>
            </w:r>
          </w:p>
        </w:tc>
      </w:tr>
    </w:tbl>
    <w:p w14:paraId="35BA9DA3" w14:textId="06D1B231"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3BFCAE79" w14:textId="5C184E45" w:rsidR="0A966538" w:rsidRPr="00681D61" w:rsidRDefault="0A966538"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374A8DF7" w:rsidRPr="4A0B9992">
        <w:rPr>
          <w:rFonts w:ascii="Times New Roman" w:eastAsia="Times New Roman" w:hAnsi="Times New Roman" w:cs="Times New Roman"/>
          <w:b/>
          <w:bCs/>
          <w:color w:val="000000" w:themeColor="text1"/>
          <w:sz w:val="20"/>
          <w:szCs w:val="20"/>
          <w:lang w:val="en-US"/>
        </w:rPr>
        <w:t>4</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Biofuel Supply Chain</w:t>
      </w:r>
    </w:p>
    <w:tbl>
      <w:tblPr>
        <w:tblW w:w="0" w:type="auto"/>
        <w:tblLook w:val="06A0" w:firstRow="1" w:lastRow="0" w:firstColumn="1" w:lastColumn="0" w:noHBand="1" w:noVBand="1"/>
      </w:tblPr>
      <w:tblGrid>
        <w:gridCol w:w="1320"/>
        <w:gridCol w:w="8040"/>
      </w:tblGrid>
      <w:tr w:rsidR="5C48A970" w:rsidRPr="00681D61" w14:paraId="1581DE17"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45E26CC6" w14:textId="5D4D6CCC"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8040" w:type="dxa"/>
            <w:tcBorders>
              <w:top w:val="nil"/>
              <w:left w:val="nil"/>
              <w:bottom w:val="nil"/>
              <w:right w:val="nil"/>
            </w:tcBorders>
            <w:tcMar>
              <w:top w:w="15" w:type="dxa"/>
              <w:left w:w="15" w:type="dxa"/>
              <w:right w:w="15" w:type="dxa"/>
            </w:tcMar>
            <w:vAlign w:val="bottom"/>
          </w:tcPr>
          <w:p w14:paraId="09929839" w14:textId="545BEA28"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42D70F78"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4D6C73EE" w14:textId="3DE578A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842139</w:t>
            </w:r>
          </w:p>
        </w:tc>
        <w:tc>
          <w:tcPr>
            <w:tcW w:w="8040" w:type="dxa"/>
            <w:tcBorders>
              <w:top w:val="nil"/>
              <w:left w:val="nil"/>
              <w:bottom w:val="nil"/>
              <w:right w:val="nil"/>
            </w:tcBorders>
            <w:tcMar>
              <w:top w:w="15" w:type="dxa"/>
              <w:left w:w="15" w:type="dxa"/>
              <w:right w:w="15" w:type="dxa"/>
            </w:tcMar>
            <w:vAlign w:val="bottom"/>
          </w:tcPr>
          <w:p w14:paraId="678D6B41" w14:textId="49DF0C2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for filtering or purifying gases, other than intake air filters, catalytic converters or particulate filters for internal combustion engines</w:t>
            </w:r>
          </w:p>
        </w:tc>
      </w:tr>
      <w:tr w:rsidR="5C48A970" w:rsidRPr="00681D61" w14:paraId="659CD165"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241C02FD" w14:textId="72EB4DA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842121</w:t>
            </w:r>
          </w:p>
        </w:tc>
        <w:tc>
          <w:tcPr>
            <w:tcW w:w="8040" w:type="dxa"/>
            <w:tcBorders>
              <w:top w:val="nil"/>
              <w:left w:val="nil"/>
              <w:bottom w:val="nil"/>
              <w:right w:val="nil"/>
            </w:tcBorders>
            <w:tcMar>
              <w:top w:w="15" w:type="dxa"/>
              <w:left w:w="15" w:type="dxa"/>
              <w:right w:w="15" w:type="dxa"/>
            </w:tcMar>
            <w:vAlign w:val="bottom"/>
          </w:tcPr>
          <w:p w14:paraId="40B9E595" w14:textId="1537DA2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for filtering or purifying water</w:t>
            </w:r>
          </w:p>
        </w:tc>
      </w:tr>
      <w:tr w:rsidR="5C48A970" w:rsidRPr="00681D61" w14:paraId="3EAEFD34"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5F1ECD1" w14:textId="4AF9D8D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842119</w:t>
            </w:r>
          </w:p>
        </w:tc>
        <w:tc>
          <w:tcPr>
            <w:tcW w:w="8040" w:type="dxa"/>
            <w:tcBorders>
              <w:top w:val="nil"/>
              <w:left w:val="nil"/>
              <w:bottom w:val="nil"/>
              <w:right w:val="nil"/>
            </w:tcBorders>
            <w:tcMar>
              <w:top w:w="15" w:type="dxa"/>
              <w:left w:w="15" w:type="dxa"/>
              <w:right w:w="15" w:type="dxa"/>
            </w:tcMar>
            <w:vAlign w:val="bottom"/>
          </w:tcPr>
          <w:p w14:paraId="34F7363F" w14:textId="37A483D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Centrifuges: n.e.c. in heading no. 8421, including centrifugal dryers (but not clothes-dryers)</w:t>
            </w:r>
          </w:p>
        </w:tc>
      </w:tr>
      <w:tr w:rsidR="5C48A970" w:rsidRPr="00681D61" w14:paraId="67C2757A"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39A608D8" w14:textId="2EA8B4F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841990</w:t>
            </w:r>
          </w:p>
        </w:tc>
        <w:tc>
          <w:tcPr>
            <w:tcW w:w="8040" w:type="dxa"/>
            <w:tcBorders>
              <w:top w:val="nil"/>
              <w:left w:val="nil"/>
              <w:bottom w:val="nil"/>
              <w:right w:val="nil"/>
            </w:tcBorders>
            <w:tcMar>
              <w:top w:w="15" w:type="dxa"/>
              <w:left w:w="15" w:type="dxa"/>
              <w:right w:w="15" w:type="dxa"/>
            </w:tcMar>
            <w:vAlign w:val="bottom"/>
          </w:tcPr>
          <w:p w14:paraId="2D1D262C" w14:textId="7CC3D81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plant and laboratory equipment: parts of equipment for treating materials by a process involving a change of temperature</w:t>
            </w:r>
          </w:p>
        </w:tc>
      </w:tr>
      <w:tr w:rsidR="5C48A970" w:rsidRPr="00681D61" w14:paraId="5F39570C"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34C3ABB8" w14:textId="4CB264A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841989</w:t>
            </w:r>
          </w:p>
        </w:tc>
        <w:tc>
          <w:tcPr>
            <w:tcW w:w="8040" w:type="dxa"/>
            <w:tcBorders>
              <w:top w:val="nil"/>
              <w:left w:val="nil"/>
              <w:bottom w:val="nil"/>
              <w:right w:val="nil"/>
            </w:tcBorders>
            <w:tcMar>
              <w:top w:w="15" w:type="dxa"/>
              <w:left w:w="15" w:type="dxa"/>
              <w:right w:w="15" w:type="dxa"/>
            </w:tcMar>
            <w:vAlign w:val="bottom"/>
          </w:tcPr>
          <w:p w14:paraId="422D8167" w14:textId="1316C70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r>
      <w:tr w:rsidR="5C48A970" w:rsidRPr="00681D61" w14:paraId="0CED346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6253588C" w14:textId="242AA9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841950</w:t>
            </w:r>
          </w:p>
        </w:tc>
        <w:tc>
          <w:tcPr>
            <w:tcW w:w="8040" w:type="dxa"/>
            <w:tcBorders>
              <w:top w:val="nil"/>
              <w:left w:val="nil"/>
              <w:bottom w:val="nil"/>
              <w:right w:val="nil"/>
            </w:tcBorders>
            <w:tcMar>
              <w:top w:w="15" w:type="dxa"/>
              <w:left w:w="15" w:type="dxa"/>
              <w:right w:w="15" w:type="dxa"/>
            </w:tcMar>
            <w:vAlign w:val="bottom"/>
          </w:tcPr>
          <w:p w14:paraId="79301856" w14:textId="4E3E2FC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Heat exchange units: not used for domestic purposes</w:t>
            </w:r>
          </w:p>
        </w:tc>
      </w:tr>
      <w:tr w:rsidR="5C48A970" w:rsidRPr="00681D61" w14:paraId="2FAF96F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9E6EE47" w14:textId="6A4B0AE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841940</w:t>
            </w:r>
          </w:p>
        </w:tc>
        <w:tc>
          <w:tcPr>
            <w:tcW w:w="8040" w:type="dxa"/>
            <w:tcBorders>
              <w:top w:val="nil"/>
              <w:left w:val="nil"/>
              <w:bottom w:val="nil"/>
              <w:right w:val="nil"/>
            </w:tcBorders>
            <w:tcMar>
              <w:top w:w="15" w:type="dxa"/>
              <w:left w:w="15" w:type="dxa"/>
              <w:right w:w="15" w:type="dxa"/>
            </w:tcMar>
            <w:vAlign w:val="bottom"/>
          </w:tcPr>
          <w:p w14:paraId="320E1FAA" w14:textId="4404CB5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Distilling or rectifying plant: not used for domestic purposes</w:t>
            </w:r>
          </w:p>
        </w:tc>
      </w:tr>
      <w:tr w:rsidR="5C48A970" w:rsidRPr="00681D61" w14:paraId="1DEFB97E"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609B9DAD" w14:textId="5BD210E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841939</w:t>
            </w:r>
          </w:p>
        </w:tc>
        <w:tc>
          <w:tcPr>
            <w:tcW w:w="8040" w:type="dxa"/>
            <w:tcBorders>
              <w:top w:val="nil"/>
              <w:left w:val="nil"/>
              <w:bottom w:val="nil"/>
              <w:right w:val="nil"/>
            </w:tcBorders>
            <w:tcMar>
              <w:top w:w="15" w:type="dxa"/>
              <w:left w:w="15" w:type="dxa"/>
              <w:right w:w="15" w:type="dxa"/>
            </w:tcMar>
            <w:vAlign w:val="bottom"/>
          </w:tcPr>
          <w:p w14:paraId="42347ABB" w14:textId="24DEAA7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Dryers: for products n.e.c. in heading no. 8419, not used for domestic purposes</w:t>
            </w:r>
          </w:p>
        </w:tc>
      </w:tr>
      <w:tr w:rsidR="5C48A970" w:rsidRPr="00681D61" w14:paraId="347FBF0D"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E20FA88" w14:textId="405C8E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841430</w:t>
            </w:r>
          </w:p>
        </w:tc>
        <w:tc>
          <w:tcPr>
            <w:tcW w:w="8040" w:type="dxa"/>
            <w:tcBorders>
              <w:top w:val="nil"/>
              <w:left w:val="nil"/>
              <w:bottom w:val="nil"/>
              <w:right w:val="nil"/>
            </w:tcBorders>
            <w:tcMar>
              <w:top w:w="15" w:type="dxa"/>
              <w:left w:w="15" w:type="dxa"/>
              <w:right w:w="15" w:type="dxa"/>
            </w:tcMar>
            <w:vAlign w:val="bottom"/>
          </w:tcPr>
          <w:p w14:paraId="1204F51A" w14:textId="1790858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Compressors: of a kind used in refrigerating equipment</w:t>
            </w:r>
          </w:p>
        </w:tc>
      </w:tr>
      <w:tr w:rsidR="5C48A970" w:rsidRPr="00681D61" w14:paraId="71F88BB0"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C158533" w14:textId="394855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841410</w:t>
            </w:r>
          </w:p>
        </w:tc>
        <w:tc>
          <w:tcPr>
            <w:tcW w:w="8040" w:type="dxa"/>
            <w:tcBorders>
              <w:top w:val="nil"/>
              <w:left w:val="nil"/>
              <w:bottom w:val="nil"/>
              <w:right w:val="nil"/>
            </w:tcBorders>
            <w:tcMar>
              <w:top w:w="15" w:type="dxa"/>
              <w:left w:w="15" w:type="dxa"/>
              <w:right w:w="15" w:type="dxa"/>
            </w:tcMar>
            <w:vAlign w:val="bottom"/>
          </w:tcPr>
          <w:p w14:paraId="1E4C7C61" w14:textId="4B862C5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vacuum</w:t>
            </w:r>
          </w:p>
        </w:tc>
      </w:tr>
      <w:tr w:rsidR="5C48A970" w:rsidRPr="00681D61" w14:paraId="71698F6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728F571" w14:textId="1459C4C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841381</w:t>
            </w:r>
          </w:p>
        </w:tc>
        <w:tc>
          <w:tcPr>
            <w:tcW w:w="8040" w:type="dxa"/>
            <w:tcBorders>
              <w:top w:val="nil"/>
              <w:left w:val="nil"/>
              <w:bottom w:val="nil"/>
              <w:right w:val="nil"/>
            </w:tcBorders>
            <w:tcMar>
              <w:top w:w="15" w:type="dxa"/>
              <w:left w:w="15" w:type="dxa"/>
              <w:right w:w="15" w:type="dxa"/>
            </w:tcMar>
            <w:vAlign w:val="bottom"/>
          </w:tcPr>
          <w:p w14:paraId="345F320F" w14:textId="1AC2ADC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and liquid elevators: n.e.c. in heading no. 8413</w:t>
            </w:r>
          </w:p>
        </w:tc>
      </w:tr>
      <w:tr w:rsidR="5C48A970" w:rsidRPr="00681D61" w14:paraId="0D50361C"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12665582" w14:textId="175F1F3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840619</w:t>
            </w:r>
          </w:p>
        </w:tc>
        <w:tc>
          <w:tcPr>
            <w:tcW w:w="8040" w:type="dxa"/>
            <w:tcBorders>
              <w:top w:val="nil"/>
              <w:left w:val="nil"/>
              <w:bottom w:val="nil"/>
              <w:right w:val="nil"/>
            </w:tcBorders>
            <w:tcMar>
              <w:top w:w="15" w:type="dxa"/>
              <w:left w:w="15" w:type="dxa"/>
              <w:right w:w="15" w:type="dxa"/>
            </w:tcMar>
            <w:vAlign w:val="bottom"/>
          </w:tcPr>
          <w:p w14:paraId="2D10FA85" w14:textId="6C69018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Turbines: steam and other vapour turbines, for other than marine propulsion</w:t>
            </w:r>
          </w:p>
        </w:tc>
      </w:tr>
      <w:tr w:rsidR="5C48A970" w:rsidRPr="00681D61" w14:paraId="5C107140"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2DE5500A" w14:textId="057E1E1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840211</w:t>
            </w:r>
          </w:p>
        </w:tc>
        <w:tc>
          <w:tcPr>
            <w:tcW w:w="8040" w:type="dxa"/>
            <w:tcBorders>
              <w:top w:val="nil"/>
              <w:left w:val="nil"/>
              <w:bottom w:val="nil"/>
              <w:right w:val="nil"/>
            </w:tcBorders>
            <w:tcMar>
              <w:top w:w="15" w:type="dxa"/>
              <w:left w:w="15" w:type="dxa"/>
              <w:right w:w="15" w:type="dxa"/>
            </w:tcMar>
            <w:vAlign w:val="bottom"/>
          </w:tcPr>
          <w:p w14:paraId="2AF258AA" w14:textId="1D25E0C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Boilers: watertube boilers with a steam production exceeding 45t per hour</w:t>
            </w:r>
          </w:p>
        </w:tc>
      </w:tr>
      <w:tr w:rsidR="5C48A970" w:rsidRPr="00681D61" w14:paraId="7D17A4C6"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15AD4E2F" w14:textId="26762BB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810210</w:t>
            </w:r>
          </w:p>
        </w:tc>
        <w:tc>
          <w:tcPr>
            <w:tcW w:w="8040" w:type="dxa"/>
            <w:tcBorders>
              <w:top w:val="nil"/>
              <w:left w:val="nil"/>
              <w:bottom w:val="nil"/>
              <w:right w:val="nil"/>
            </w:tcBorders>
            <w:tcMar>
              <w:top w:w="15" w:type="dxa"/>
              <w:left w:w="15" w:type="dxa"/>
              <w:right w:w="15" w:type="dxa"/>
            </w:tcMar>
            <w:vAlign w:val="bottom"/>
          </w:tcPr>
          <w:p w14:paraId="5D05C7CF" w14:textId="4A9D4C1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articles thereof, including waste and scrap, powders</w:t>
            </w:r>
          </w:p>
        </w:tc>
      </w:tr>
      <w:tr w:rsidR="5C48A970" w:rsidRPr="00681D61" w14:paraId="6B5CA9D2"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9260834" w14:textId="7923EC7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810110</w:t>
            </w:r>
          </w:p>
        </w:tc>
        <w:tc>
          <w:tcPr>
            <w:tcW w:w="8040" w:type="dxa"/>
            <w:tcBorders>
              <w:top w:val="nil"/>
              <w:left w:val="nil"/>
              <w:bottom w:val="nil"/>
              <w:right w:val="nil"/>
            </w:tcBorders>
            <w:tcMar>
              <w:top w:w="15" w:type="dxa"/>
              <w:left w:w="15" w:type="dxa"/>
              <w:right w:w="15" w:type="dxa"/>
            </w:tcMar>
            <w:vAlign w:val="bottom"/>
          </w:tcPr>
          <w:p w14:paraId="55176678" w14:textId="415C059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Tungsten (wolfram): articles thereof, including waste and scrap, powders</w:t>
            </w:r>
          </w:p>
        </w:tc>
      </w:tr>
      <w:tr w:rsidR="5C48A970" w:rsidRPr="00681D61" w14:paraId="31A13450"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11E2DF59" w14:textId="508DE7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711021</w:t>
            </w:r>
          </w:p>
        </w:tc>
        <w:tc>
          <w:tcPr>
            <w:tcW w:w="8040" w:type="dxa"/>
            <w:tcBorders>
              <w:top w:val="nil"/>
              <w:left w:val="nil"/>
              <w:bottom w:val="nil"/>
              <w:right w:val="nil"/>
            </w:tcBorders>
            <w:tcMar>
              <w:top w:w="15" w:type="dxa"/>
              <w:left w:w="15" w:type="dxa"/>
              <w:right w:w="15" w:type="dxa"/>
            </w:tcMar>
            <w:vAlign w:val="bottom"/>
          </w:tcPr>
          <w:p w14:paraId="3E71747E" w14:textId="22D9EDE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Metals: palladium, unwrought or in powder form</w:t>
            </w:r>
          </w:p>
        </w:tc>
      </w:tr>
      <w:tr w:rsidR="5C48A970" w:rsidRPr="00681D61" w14:paraId="3DFCAACE"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2701564" w14:textId="071C12D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711011</w:t>
            </w:r>
          </w:p>
        </w:tc>
        <w:tc>
          <w:tcPr>
            <w:tcW w:w="8040" w:type="dxa"/>
            <w:tcBorders>
              <w:top w:val="nil"/>
              <w:left w:val="nil"/>
              <w:bottom w:val="nil"/>
              <w:right w:val="nil"/>
            </w:tcBorders>
            <w:tcMar>
              <w:top w:w="15" w:type="dxa"/>
              <w:left w:w="15" w:type="dxa"/>
              <w:right w:w="15" w:type="dxa"/>
            </w:tcMar>
            <w:vAlign w:val="bottom"/>
          </w:tcPr>
          <w:p w14:paraId="4745EC1E" w14:textId="610083E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Metals: platinum, unwrought or in powder form</w:t>
            </w:r>
          </w:p>
        </w:tc>
      </w:tr>
      <w:tr w:rsidR="5C48A970" w:rsidRPr="00681D61" w14:paraId="5EDEEDA5"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29A06729" w14:textId="2B0683E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440130</w:t>
            </w:r>
          </w:p>
        </w:tc>
        <w:tc>
          <w:tcPr>
            <w:tcW w:w="8040" w:type="dxa"/>
            <w:tcBorders>
              <w:top w:val="nil"/>
              <w:left w:val="nil"/>
              <w:bottom w:val="nil"/>
              <w:right w:val="nil"/>
            </w:tcBorders>
            <w:tcMar>
              <w:top w:w="15" w:type="dxa"/>
              <w:left w:w="15" w:type="dxa"/>
              <w:right w:w="15" w:type="dxa"/>
            </w:tcMar>
            <w:vAlign w:val="bottom"/>
          </w:tcPr>
          <w:p w14:paraId="7453720A" w14:textId="187B734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Wood: sawdust, waste and scrap, whether or not agglomerated in logs, briquettes, pellets or similar forms</w:t>
            </w:r>
          </w:p>
        </w:tc>
      </w:tr>
      <w:tr w:rsidR="5C48A970" w:rsidRPr="00681D61" w14:paraId="6CB07F1F"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37C68E56" w14:textId="3F7AA71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440122</w:t>
            </w:r>
          </w:p>
        </w:tc>
        <w:tc>
          <w:tcPr>
            <w:tcW w:w="8040" w:type="dxa"/>
            <w:tcBorders>
              <w:top w:val="nil"/>
              <w:left w:val="nil"/>
              <w:bottom w:val="nil"/>
              <w:right w:val="nil"/>
            </w:tcBorders>
            <w:tcMar>
              <w:top w:w="15" w:type="dxa"/>
              <w:left w:w="15" w:type="dxa"/>
              <w:right w:w="15" w:type="dxa"/>
            </w:tcMar>
            <w:vAlign w:val="bottom"/>
          </w:tcPr>
          <w:p w14:paraId="130E56ED" w14:textId="17124CC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Wood: for fuel, in chips or particles, non-coniferous, whether or not agglomerated</w:t>
            </w:r>
          </w:p>
        </w:tc>
      </w:tr>
      <w:tr w:rsidR="5C48A970" w:rsidRPr="00681D61" w14:paraId="3A3B1D11"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3F577CC" w14:textId="10F2B58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440121</w:t>
            </w:r>
          </w:p>
        </w:tc>
        <w:tc>
          <w:tcPr>
            <w:tcW w:w="8040" w:type="dxa"/>
            <w:tcBorders>
              <w:top w:val="nil"/>
              <w:left w:val="nil"/>
              <w:bottom w:val="nil"/>
              <w:right w:val="nil"/>
            </w:tcBorders>
            <w:tcMar>
              <w:top w:w="15" w:type="dxa"/>
              <w:left w:w="15" w:type="dxa"/>
              <w:right w:w="15" w:type="dxa"/>
            </w:tcMar>
            <w:vAlign w:val="bottom"/>
          </w:tcPr>
          <w:p w14:paraId="3B781977" w14:textId="2CF903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Wood: for fuel, in chips or particles, coniferous, whether or not agglomerated</w:t>
            </w:r>
          </w:p>
        </w:tc>
      </w:tr>
      <w:tr w:rsidR="5C48A970" w:rsidRPr="00681D61" w14:paraId="0B5E24BC"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8F27C2C" w14:textId="0E2BF51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440110</w:t>
            </w:r>
          </w:p>
        </w:tc>
        <w:tc>
          <w:tcPr>
            <w:tcW w:w="8040" w:type="dxa"/>
            <w:tcBorders>
              <w:top w:val="nil"/>
              <w:left w:val="nil"/>
              <w:bottom w:val="nil"/>
              <w:right w:val="nil"/>
            </w:tcBorders>
            <w:tcMar>
              <w:top w:w="15" w:type="dxa"/>
              <w:left w:w="15" w:type="dxa"/>
              <w:right w:w="15" w:type="dxa"/>
            </w:tcMar>
            <w:vAlign w:val="bottom"/>
          </w:tcPr>
          <w:p w14:paraId="6A8D85D8" w14:textId="02204EA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Wood: for fuel, in logs, billets, twigs, faggots or similar forms, whether or not agglomerated</w:t>
            </w:r>
          </w:p>
        </w:tc>
      </w:tr>
      <w:tr w:rsidR="5C48A970" w:rsidRPr="00681D61" w14:paraId="23557825"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E3069AA" w14:textId="5E6B059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381519</w:t>
            </w:r>
          </w:p>
        </w:tc>
        <w:tc>
          <w:tcPr>
            <w:tcW w:w="8040" w:type="dxa"/>
            <w:tcBorders>
              <w:top w:val="nil"/>
              <w:left w:val="nil"/>
              <w:bottom w:val="nil"/>
              <w:right w:val="nil"/>
            </w:tcBorders>
            <w:tcMar>
              <w:top w:w="15" w:type="dxa"/>
              <w:left w:w="15" w:type="dxa"/>
              <w:right w:w="15" w:type="dxa"/>
            </w:tcMar>
            <w:vAlign w:val="bottom"/>
          </w:tcPr>
          <w:p w14:paraId="1423FB17" w14:textId="27E7F81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an active substance other than nickel or precious metals or their compounds, n.e.c. or included</w:t>
            </w:r>
          </w:p>
        </w:tc>
      </w:tr>
      <w:tr w:rsidR="5C48A970" w:rsidRPr="00681D61" w14:paraId="546BD7F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657D57F7" w14:textId="6DCF203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381512</w:t>
            </w:r>
          </w:p>
        </w:tc>
        <w:tc>
          <w:tcPr>
            <w:tcW w:w="8040" w:type="dxa"/>
            <w:tcBorders>
              <w:top w:val="nil"/>
              <w:left w:val="nil"/>
              <w:bottom w:val="nil"/>
              <w:right w:val="nil"/>
            </w:tcBorders>
            <w:tcMar>
              <w:top w:w="15" w:type="dxa"/>
              <w:left w:w="15" w:type="dxa"/>
              <w:right w:w="15" w:type="dxa"/>
            </w:tcMar>
            <w:vAlign w:val="bottom"/>
          </w:tcPr>
          <w:p w14:paraId="01FFC6F1" w14:textId="0EF0830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precious metal or precious metal compounds as the active substance, n.e.c. or included</w:t>
            </w:r>
          </w:p>
        </w:tc>
      </w:tr>
      <w:tr w:rsidR="5C48A970" w:rsidRPr="00681D61" w14:paraId="574E7D41"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465E3CEB" w14:textId="2AB3A69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381511</w:t>
            </w:r>
          </w:p>
        </w:tc>
        <w:tc>
          <w:tcPr>
            <w:tcW w:w="8040" w:type="dxa"/>
            <w:tcBorders>
              <w:top w:val="nil"/>
              <w:left w:val="nil"/>
              <w:bottom w:val="nil"/>
              <w:right w:val="nil"/>
            </w:tcBorders>
            <w:tcMar>
              <w:top w:w="15" w:type="dxa"/>
              <w:left w:w="15" w:type="dxa"/>
              <w:right w:w="15" w:type="dxa"/>
            </w:tcMar>
            <w:vAlign w:val="bottom"/>
          </w:tcPr>
          <w:p w14:paraId="39E4D2F7" w14:textId="75D337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nickel or nickel compounds as the active substance, n.e.c. or included</w:t>
            </w:r>
          </w:p>
        </w:tc>
      </w:tr>
      <w:tr w:rsidR="5C48A970" w:rsidRPr="00681D61" w14:paraId="12503D23"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E1F9315" w14:textId="7EAE247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293290</w:t>
            </w:r>
          </w:p>
        </w:tc>
        <w:tc>
          <w:tcPr>
            <w:tcW w:w="8040" w:type="dxa"/>
            <w:tcBorders>
              <w:top w:val="nil"/>
              <w:left w:val="nil"/>
              <w:bottom w:val="nil"/>
              <w:right w:val="nil"/>
            </w:tcBorders>
            <w:tcMar>
              <w:top w:w="15" w:type="dxa"/>
              <w:left w:w="15" w:type="dxa"/>
              <w:right w:w="15" w:type="dxa"/>
            </w:tcMar>
            <w:vAlign w:val="bottom"/>
          </w:tcPr>
          <w:p w14:paraId="4CBB8B2A" w14:textId="368902A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Heterocyclic compounds: n.e.s. in heading no. 2932</w:t>
            </w:r>
          </w:p>
        </w:tc>
      </w:tr>
      <w:tr w:rsidR="5C48A970" w:rsidRPr="00681D61" w14:paraId="53F9002E"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10D48A16" w14:textId="33D6E5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290514</w:t>
            </w:r>
          </w:p>
        </w:tc>
        <w:tc>
          <w:tcPr>
            <w:tcW w:w="8040" w:type="dxa"/>
            <w:tcBorders>
              <w:top w:val="nil"/>
              <w:left w:val="nil"/>
              <w:bottom w:val="nil"/>
              <w:right w:val="nil"/>
            </w:tcBorders>
            <w:tcMar>
              <w:top w:w="15" w:type="dxa"/>
              <w:left w:w="15" w:type="dxa"/>
              <w:right w:w="15" w:type="dxa"/>
            </w:tcMar>
            <w:vAlign w:val="bottom"/>
          </w:tcPr>
          <w:p w14:paraId="3F423D1B" w14:textId="12B7F7F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Alcohols: saturated monohydric, butanols excluding item no. 2905.13</w:t>
            </w:r>
          </w:p>
        </w:tc>
      </w:tr>
      <w:tr w:rsidR="5C48A970" w:rsidRPr="00681D61" w14:paraId="22A0DAC6"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6C46FE7" w14:textId="073C00B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284210</w:t>
            </w:r>
          </w:p>
        </w:tc>
        <w:tc>
          <w:tcPr>
            <w:tcW w:w="8040" w:type="dxa"/>
            <w:tcBorders>
              <w:top w:val="nil"/>
              <w:left w:val="nil"/>
              <w:bottom w:val="nil"/>
              <w:right w:val="nil"/>
            </w:tcBorders>
            <w:tcMar>
              <w:top w:w="15" w:type="dxa"/>
              <w:left w:w="15" w:type="dxa"/>
              <w:right w:w="15" w:type="dxa"/>
            </w:tcMar>
            <w:vAlign w:val="bottom"/>
          </w:tcPr>
          <w:p w14:paraId="69ABF64D" w14:textId="063709D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Salts of inorganic acids or peroxoacids, double or complex silicates, including aluminosilicates, whether or not chemically defined, excluding azides</w:t>
            </w:r>
          </w:p>
        </w:tc>
      </w:tr>
      <w:tr w:rsidR="5C48A970" w:rsidRPr="00681D61" w14:paraId="6CE26F3B"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17D356DB" w14:textId="2034718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283324</w:t>
            </w:r>
          </w:p>
        </w:tc>
        <w:tc>
          <w:tcPr>
            <w:tcW w:w="8040" w:type="dxa"/>
            <w:tcBorders>
              <w:top w:val="nil"/>
              <w:left w:val="nil"/>
              <w:bottom w:val="nil"/>
              <w:right w:val="nil"/>
            </w:tcBorders>
            <w:tcMar>
              <w:top w:w="15" w:type="dxa"/>
              <w:left w:w="15" w:type="dxa"/>
              <w:right w:w="15" w:type="dxa"/>
            </w:tcMar>
            <w:vAlign w:val="bottom"/>
          </w:tcPr>
          <w:p w14:paraId="7471CD53" w14:textId="7F61258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Sulphates: of nickel</w:t>
            </w:r>
          </w:p>
        </w:tc>
      </w:tr>
      <w:tr w:rsidR="5C48A970" w:rsidRPr="00681D61" w14:paraId="0208049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C093155" w14:textId="6F28B66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282560</w:t>
            </w:r>
          </w:p>
        </w:tc>
        <w:tc>
          <w:tcPr>
            <w:tcW w:w="8040" w:type="dxa"/>
            <w:tcBorders>
              <w:top w:val="nil"/>
              <w:left w:val="nil"/>
              <w:bottom w:val="nil"/>
              <w:right w:val="nil"/>
            </w:tcBorders>
            <w:tcMar>
              <w:top w:w="15" w:type="dxa"/>
              <w:left w:w="15" w:type="dxa"/>
              <w:right w:w="15" w:type="dxa"/>
            </w:tcMar>
            <w:vAlign w:val="bottom"/>
          </w:tcPr>
          <w:p w14:paraId="0478F901" w14:textId="7818CEB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Germanium oxides and zirconium dioxide</w:t>
            </w:r>
          </w:p>
        </w:tc>
      </w:tr>
      <w:tr w:rsidR="5C48A970" w:rsidRPr="00681D61" w14:paraId="103632FE"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4B539E39" w14:textId="3D596C5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282300</w:t>
            </w:r>
          </w:p>
        </w:tc>
        <w:tc>
          <w:tcPr>
            <w:tcW w:w="8040" w:type="dxa"/>
            <w:tcBorders>
              <w:top w:val="nil"/>
              <w:left w:val="nil"/>
              <w:bottom w:val="nil"/>
              <w:right w:val="nil"/>
            </w:tcBorders>
            <w:tcMar>
              <w:top w:w="15" w:type="dxa"/>
              <w:left w:w="15" w:type="dxa"/>
              <w:right w:w="15" w:type="dxa"/>
            </w:tcMar>
            <w:vAlign w:val="bottom"/>
          </w:tcPr>
          <w:p w14:paraId="0E0F6345" w14:textId="619C556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Titanium oxides</w:t>
            </w:r>
          </w:p>
        </w:tc>
      </w:tr>
      <w:tr w:rsidR="5C48A970" w:rsidRPr="00681D61" w14:paraId="7F395EDA"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12B56454" w14:textId="10F0908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282200</w:t>
            </w:r>
          </w:p>
        </w:tc>
        <w:tc>
          <w:tcPr>
            <w:tcW w:w="8040" w:type="dxa"/>
            <w:tcBorders>
              <w:top w:val="nil"/>
              <w:left w:val="nil"/>
              <w:bottom w:val="nil"/>
              <w:right w:val="nil"/>
            </w:tcBorders>
            <w:tcMar>
              <w:top w:w="15" w:type="dxa"/>
              <w:left w:w="15" w:type="dxa"/>
              <w:right w:w="15" w:type="dxa"/>
            </w:tcMar>
            <w:vAlign w:val="bottom"/>
          </w:tcPr>
          <w:p w14:paraId="3B328E8C" w14:textId="3F363B2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Cobalt oxides and hydroxides: commercial cobalt oxides</w:t>
            </w:r>
          </w:p>
        </w:tc>
      </w:tr>
      <w:tr w:rsidR="5C48A970" w:rsidRPr="00681D61" w14:paraId="6014501E"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42B1A7DD" w14:textId="406F01C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281830</w:t>
            </w:r>
          </w:p>
        </w:tc>
        <w:tc>
          <w:tcPr>
            <w:tcW w:w="8040" w:type="dxa"/>
            <w:tcBorders>
              <w:top w:val="nil"/>
              <w:left w:val="nil"/>
              <w:bottom w:val="nil"/>
              <w:right w:val="nil"/>
            </w:tcBorders>
            <w:tcMar>
              <w:top w:w="15" w:type="dxa"/>
              <w:left w:w="15" w:type="dxa"/>
              <w:right w:w="15" w:type="dxa"/>
            </w:tcMar>
            <w:vAlign w:val="bottom"/>
          </w:tcPr>
          <w:p w14:paraId="478FC480" w14:textId="7379E5E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hydroxide</w:t>
            </w:r>
          </w:p>
        </w:tc>
      </w:tr>
      <w:tr w:rsidR="5C48A970" w:rsidRPr="00681D61" w14:paraId="6ED533E4"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26F259BA" w14:textId="0858C4A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281820</w:t>
            </w:r>
          </w:p>
        </w:tc>
        <w:tc>
          <w:tcPr>
            <w:tcW w:w="8040" w:type="dxa"/>
            <w:tcBorders>
              <w:top w:val="nil"/>
              <w:left w:val="nil"/>
              <w:bottom w:val="nil"/>
              <w:right w:val="nil"/>
            </w:tcBorders>
            <w:tcMar>
              <w:top w:w="15" w:type="dxa"/>
              <w:left w:w="15" w:type="dxa"/>
              <w:right w:w="15" w:type="dxa"/>
            </w:tcMar>
            <w:vAlign w:val="bottom"/>
          </w:tcPr>
          <w:p w14:paraId="15AAB3E7" w14:textId="1F1F821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r>
      <w:tr w:rsidR="5C48A970" w:rsidRPr="00681D61" w14:paraId="2FE63A42"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97E60C8" w14:textId="102EB2A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281511</w:t>
            </w:r>
          </w:p>
        </w:tc>
        <w:tc>
          <w:tcPr>
            <w:tcW w:w="8040" w:type="dxa"/>
            <w:tcBorders>
              <w:top w:val="nil"/>
              <w:left w:val="nil"/>
              <w:bottom w:val="nil"/>
              <w:right w:val="nil"/>
            </w:tcBorders>
            <w:tcMar>
              <w:top w:w="15" w:type="dxa"/>
              <w:left w:w="15" w:type="dxa"/>
              <w:right w:w="15" w:type="dxa"/>
            </w:tcMar>
            <w:vAlign w:val="bottom"/>
          </w:tcPr>
          <w:p w14:paraId="75FE1522" w14:textId="700EE52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Sodium hydroxide (caustic soda): solid</w:t>
            </w:r>
          </w:p>
        </w:tc>
      </w:tr>
      <w:tr w:rsidR="5C48A970" w:rsidRPr="00681D61" w14:paraId="3066AEE3"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13EDBD28" w14:textId="21D215B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261510</w:t>
            </w:r>
          </w:p>
        </w:tc>
        <w:tc>
          <w:tcPr>
            <w:tcW w:w="8040" w:type="dxa"/>
            <w:tcBorders>
              <w:top w:val="nil"/>
              <w:left w:val="nil"/>
              <w:bottom w:val="nil"/>
              <w:right w:val="nil"/>
            </w:tcBorders>
            <w:tcMar>
              <w:top w:w="15" w:type="dxa"/>
              <w:left w:w="15" w:type="dxa"/>
              <w:right w:w="15" w:type="dxa"/>
            </w:tcMar>
            <w:vAlign w:val="bottom"/>
          </w:tcPr>
          <w:p w14:paraId="5869A4FE" w14:textId="2DA406D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Zirconium ores and concentrates</w:t>
            </w:r>
          </w:p>
        </w:tc>
      </w:tr>
      <w:tr w:rsidR="5C48A970" w:rsidRPr="00681D61" w14:paraId="5B3C8C8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73AACD6" w14:textId="453A716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261400</w:t>
            </w:r>
          </w:p>
        </w:tc>
        <w:tc>
          <w:tcPr>
            <w:tcW w:w="8040" w:type="dxa"/>
            <w:tcBorders>
              <w:top w:val="nil"/>
              <w:left w:val="nil"/>
              <w:bottom w:val="nil"/>
              <w:right w:val="nil"/>
            </w:tcBorders>
            <w:tcMar>
              <w:top w:w="15" w:type="dxa"/>
              <w:left w:w="15" w:type="dxa"/>
              <w:right w:w="15" w:type="dxa"/>
            </w:tcMar>
            <w:vAlign w:val="bottom"/>
          </w:tcPr>
          <w:p w14:paraId="05005D37" w14:textId="511DB99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Titanium ores and concentrates</w:t>
            </w:r>
          </w:p>
        </w:tc>
      </w:tr>
      <w:tr w:rsidR="5C48A970" w:rsidRPr="00681D61" w14:paraId="5363A270"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9AB3DDF" w14:textId="3E7F383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261310</w:t>
            </w:r>
          </w:p>
        </w:tc>
        <w:tc>
          <w:tcPr>
            <w:tcW w:w="8040" w:type="dxa"/>
            <w:tcBorders>
              <w:top w:val="nil"/>
              <w:left w:val="nil"/>
              <w:bottom w:val="nil"/>
              <w:right w:val="nil"/>
            </w:tcBorders>
            <w:tcMar>
              <w:top w:w="15" w:type="dxa"/>
              <w:left w:w="15" w:type="dxa"/>
              <w:right w:w="15" w:type="dxa"/>
            </w:tcMar>
            <w:vAlign w:val="bottom"/>
          </w:tcPr>
          <w:p w14:paraId="5CA84970" w14:textId="485E653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roasted</w:t>
            </w:r>
          </w:p>
        </w:tc>
      </w:tr>
      <w:tr w:rsidR="5C48A970" w:rsidRPr="00681D61" w14:paraId="24744C5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0979A30" w14:textId="6B5351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261100</w:t>
            </w:r>
          </w:p>
        </w:tc>
        <w:tc>
          <w:tcPr>
            <w:tcW w:w="8040" w:type="dxa"/>
            <w:tcBorders>
              <w:top w:val="nil"/>
              <w:left w:val="nil"/>
              <w:bottom w:val="nil"/>
              <w:right w:val="nil"/>
            </w:tcBorders>
            <w:tcMar>
              <w:top w:w="15" w:type="dxa"/>
              <w:left w:w="15" w:type="dxa"/>
              <w:right w:w="15" w:type="dxa"/>
            </w:tcMar>
            <w:vAlign w:val="bottom"/>
          </w:tcPr>
          <w:p w14:paraId="20EAB376" w14:textId="7CF86ED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Tungsten ores and concentrates</w:t>
            </w:r>
          </w:p>
        </w:tc>
      </w:tr>
      <w:tr w:rsidR="5C48A970" w:rsidRPr="00681D61" w14:paraId="208DC5AF"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67FAE295" w14:textId="4C39A13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260500</w:t>
            </w:r>
          </w:p>
        </w:tc>
        <w:tc>
          <w:tcPr>
            <w:tcW w:w="8040" w:type="dxa"/>
            <w:tcBorders>
              <w:top w:val="nil"/>
              <w:left w:val="nil"/>
              <w:bottom w:val="nil"/>
              <w:right w:val="nil"/>
            </w:tcBorders>
            <w:tcMar>
              <w:top w:w="15" w:type="dxa"/>
              <w:left w:w="15" w:type="dxa"/>
              <w:right w:w="15" w:type="dxa"/>
            </w:tcMar>
            <w:vAlign w:val="bottom"/>
          </w:tcPr>
          <w:p w14:paraId="18639896" w14:textId="5D5C720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Cobalt ores and concentrates</w:t>
            </w:r>
          </w:p>
        </w:tc>
      </w:tr>
      <w:tr w:rsidR="5C48A970" w:rsidRPr="00681D61" w14:paraId="20B8654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214DCEB2" w14:textId="610012E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8040" w:type="dxa"/>
            <w:tcBorders>
              <w:top w:val="nil"/>
              <w:left w:val="nil"/>
              <w:bottom w:val="nil"/>
              <w:right w:val="nil"/>
            </w:tcBorders>
            <w:tcMar>
              <w:top w:w="15" w:type="dxa"/>
              <w:left w:w="15" w:type="dxa"/>
              <w:right w:w="15" w:type="dxa"/>
            </w:tcMar>
            <w:vAlign w:val="bottom"/>
          </w:tcPr>
          <w:p w14:paraId="55435303" w14:textId="7C8397E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605A6FC1"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3B42E8B" w14:textId="1ABA44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220720</w:t>
            </w:r>
          </w:p>
        </w:tc>
        <w:tc>
          <w:tcPr>
            <w:tcW w:w="8040" w:type="dxa"/>
            <w:tcBorders>
              <w:top w:val="nil"/>
              <w:left w:val="nil"/>
              <w:bottom w:val="nil"/>
              <w:right w:val="nil"/>
            </w:tcBorders>
            <w:tcMar>
              <w:top w:w="15" w:type="dxa"/>
              <w:left w:w="15" w:type="dxa"/>
              <w:right w:w="15" w:type="dxa"/>
            </w:tcMar>
            <w:vAlign w:val="bottom"/>
          </w:tcPr>
          <w:p w14:paraId="7CA656AE" w14:textId="3A808E5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Ethyl alcohol and other spirits: denatured, of any strength</w:t>
            </w:r>
          </w:p>
        </w:tc>
      </w:tr>
      <w:tr w:rsidR="5C48A970" w:rsidRPr="00681D61" w14:paraId="18FDDEB1"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3EDE8FC1" w14:textId="441E6AB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151610</w:t>
            </w:r>
          </w:p>
        </w:tc>
        <w:tc>
          <w:tcPr>
            <w:tcW w:w="8040" w:type="dxa"/>
            <w:tcBorders>
              <w:top w:val="nil"/>
              <w:left w:val="nil"/>
              <w:bottom w:val="nil"/>
              <w:right w:val="nil"/>
            </w:tcBorders>
            <w:tcMar>
              <w:top w:w="15" w:type="dxa"/>
              <w:left w:w="15" w:type="dxa"/>
              <w:right w:w="15" w:type="dxa"/>
            </w:tcMar>
            <w:vAlign w:val="bottom"/>
          </w:tcPr>
          <w:p w14:paraId="6CBAD1D4" w14:textId="0E74EB6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Animal fats and oils and their fractions: partly or wholly hydrogenated, inter-esterified, re-esterified or elaidinised, whether or not refined, but not further prepared</w:t>
            </w:r>
          </w:p>
        </w:tc>
      </w:tr>
      <w:tr w:rsidR="5C48A970" w:rsidRPr="00681D61" w14:paraId="1061E4D2"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4A529ADC" w14:textId="50C5D16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151529</w:t>
            </w:r>
          </w:p>
        </w:tc>
        <w:tc>
          <w:tcPr>
            <w:tcW w:w="8040" w:type="dxa"/>
            <w:tcBorders>
              <w:top w:val="nil"/>
              <w:left w:val="nil"/>
              <w:bottom w:val="nil"/>
              <w:right w:val="nil"/>
            </w:tcBorders>
            <w:tcMar>
              <w:top w:w="15" w:type="dxa"/>
              <w:left w:w="15" w:type="dxa"/>
              <w:right w:w="15" w:type="dxa"/>
            </w:tcMar>
            <w:vAlign w:val="bottom"/>
          </w:tcPr>
          <w:p w14:paraId="1DF5B1EF" w14:textId="21D1B4C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Vegetable oils: maize (corn) oil and its fractions, other than crude, whether or not refined, but not chemically modified</w:t>
            </w:r>
          </w:p>
        </w:tc>
      </w:tr>
      <w:tr w:rsidR="5C48A970" w:rsidRPr="00681D61" w14:paraId="742EB5F9"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C2F7402" w14:textId="2EB444E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151521</w:t>
            </w:r>
          </w:p>
        </w:tc>
        <w:tc>
          <w:tcPr>
            <w:tcW w:w="8040" w:type="dxa"/>
            <w:tcBorders>
              <w:top w:val="nil"/>
              <w:left w:val="nil"/>
              <w:bottom w:val="nil"/>
              <w:right w:val="nil"/>
            </w:tcBorders>
            <w:tcMar>
              <w:top w:w="15" w:type="dxa"/>
              <w:left w:w="15" w:type="dxa"/>
              <w:right w:w="15" w:type="dxa"/>
            </w:tcMar>
            <w:vAlign w:val="bottom"/>
          </w:tcPr>
          <w:p w14:paraId="1EB562A7" w14:textId="2586D41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Vegetable oils: maize (corn) oil and its fractions, crude, not chemically modified</w:t>
            </w:r>
          </w:p>
        </w:tc>
      </w:tr>
      <w:tr w:rsidR="5C48A970" w:rsidRPr="00681D61" w14:paraId="6BAED31F"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6A00E32" w14:textId="1B7B30D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151490</w:t>
            </w:r>
          </w:p>
        </w:tc>
        <w:tc>
          <w:tcPr>
            <w:tcW w:w="8040" w:type="dxa"/>
            <w:tcBorders>
              <w:top w:val="nil"/>
              <w:left w:val="nil"/>
              <w:bottom w:val="nil"/>
              <w:right w:val="nil"/>
            </w:tcBorders>
            <w:tcMar>
              <w:top w:w="15" w:type="dxa"/>
              <w:left w:w="15" w:type="dxa"/>
              <w:right w:w="15" w:type="dxa"/>
            </w:tcMar>
            <w:vAlign w:val="bottom"/>
          </w:tcPr>
          <w:p w14:paraId="0E71FCE0" w14:textId="6C9113C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Vegetable oils: rape, colza or mustard oil and their fractions, other than crude, whether or not refined, but not chemically modified</w:t>
            </w:r>
          </w:p>
        </w:tc>
      </w:tr>
      <w:tr w:rsidR="5C48A970" w:rsidRPr="00681D61" w14:paraId="50CBA79E"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06BBBB85" w14:textId="74FEC86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151329</w:t>
            </w:r>
          </w:p>
        </w:tc>
        <w:tc>
          <w:tcPr>
            <w:tcW w:w="8040" w:type="dxa"/>
            <w:tcBorders>
              <w:top w:val="nil"/>
              <w:left w:val="nil"/>
              <w:bottom w:val="nil"/>
              <w:right w:val="nil"/>
            </w:tcBorders>
            <w:tcMar>
              <w:top w:w="15" w:type="dxa"/>
              <w:left w:w="15" w:type="dxa"/>
              <w:right w:w="15" w:type="dxa"/>
            </w:tcMar>
            <w:vAlign w:val="bottom"/>
          </w:tcPr>
          <w:p w14:paraId="07F0FA4F" w14:textId="35A9A09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Vegetable oils: palm kernel or babassu oil and their fractions, other than crude, whether or not refined, but not chemically modified</w:t>
            </w:r>
          </w:p>
        </w:tc>
      </w:tr>
      <w:tr w:rsidR="5C48A970" w:rsidRPr="00681D61" w14:paraId="7C8A8A8F"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D5AC9A1" w14:textId="0B04E7E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151000</w:t>
            </w:r>
          </w:p>
        </w:tc>
        <w:tc>
          <w:tcPr>
            <w:tcW w:w="8040" w:type="dxa"/>
            <w:tcBorders>
              <w:top w:val="nil"/>
              <w:left w:val="nil"/>
              <w:bottom w:val="nil"/>
              <w:right w:val="nil"/>
            </w:tcBorders>
            <w:tcMar>
              <w:top w:w="15" w:type="dxa"/>
              <w:left w:w="15" w:type="dxa"/>
              <w:right w:w="15" w:type="dxa"/>
            </w:tcMar>
            <w:vAlign w:val="bottom"/>
          </w:tcPr>
          <w:p w14:paraId="6834B486" w14:textId="352066F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Vegetable oils: oils and their fractions n.e.c. in chapter 15, obtained solely from olives, whether or not refined, but not chemically modified, including blends of these oils or fractions with oils or fractions of heading no. 1509</w:t>
            </w:r>
          </w:p>
        </w:tc>
      </w:tr>
      <w:tr w:rsidR="5C48A970" w:rsidRPr="00681D61" w14:paraId="485B4CC8"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5511FE17" w14:textId="531966C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150790</w:t>
            </w:r>
          </w:p>
        </w:tc>
        <w:tc>
          <w:tcPr>
            <w:tcW w:w="8040" w:type="dxa"/>
            <w:tcBorders>
              <w:top w:val="nil"/>
              <w:left w:val="nil"/>
              <w:bottom w:val="nil"/>
              <w:right w:val="nil"/>
            </w:tcBorders>
            <w:tcMar>
              <w:top w:w="15" w:type="dxa"/>
              <w:left w:w="15" w:type="dxa"/>
              <w:right w:w="15" w:type="dxa"/>
            </w:tcMar>
            <w:vAlign w:val="bottom"/>
          </w:tcPr>
          <w:p w14:paraId="73AB9531" w14:textId="664B111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Vegetable oils: soya-bean oil and its fractions, other than crude, whether or not refined, but not chemically modified</w:t>
            </w:r>
          </w:p>
        </w:tc>
      </w:tr>
      <w:tr w:rsidR="5C48A970" w:rsidRPr="00681D61" w14:paraId="63C0AEAE"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42423106" w14:textId="5F5ECBF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121300</w:t>
            </w:r>
          </w:p>
        </w:tc>
        <w:tc>
          <w:tcPr>
            <w:tcW w:w="8040" w:type="dxa"/>
            <w:tcBorders>
              <w:top w:val="nil"/>
              <w:left w:val="nil"/>
              <w:bottom w:val="nil"/>
              <w:right w:val="nil"/>
            </w:tcBorders>
            <w:tcMar>
              <w:top w:w="15" w:type="dxa"/>
              <w:left w:w="15" w:type="dxa"/>
              <w:right w:w="15" w:type="dxa"/>
            </w:tcMar>
            <w:vAlign w:val="bottom"/>
          </w:tcPr>
          <w:p w14:paraId="7E37ABA9" w14:textId="1345C61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Cereal straw and husks: unprepared, whether or not chopped, ground, pressed or in the form of pellets</w:t>
            </w:r>
          </w:p>
        </w:tc>
      </w:tr>
      <w:tr w:rsidR="5C48A970" w:rsidRPr="00681D61" w14:paraId="41B16BD4" w14:textId="77777777" w:rsidTr="4A0B9992">
        <w:trPr>
          <w:trHeight w:val="285"/>
        </w:trPr>
        <w:tc>
          <w:tcPr>
            <w:tcW w:w="1320" w:type="dxa"/>
            <w:tcBorders>
              <w:top w:val="nil"/>
              <w:left w:val="nil"/>
              <w:bottom w:val="nil"/>
              <w:right w:val="nil"/>
            </w:tcBorders>
            <w:tcMar>
              <w:top w:w="15" w:type="dxa"/>
              <w:left w:w="15" w:type="dxa"/>
              <w:right w:w="15" w:type="dxa"/>
            </w:tcMar>
            <w:vAlign w:val="bottom"/>
          </w:tcPr>
          <w:p w14:paraId="7C63F51F" w14:textId="6A5DC7C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121292</w:t>
            </w:r>
          </w:p>
        </w:tc>
        <w:tc>
          <w:tcPr>
            <w:tcW w:w="8040" w:type="dxa"/>
            <w:tcBorders>
              <w:top w:val="nil"/>
              <w:left w:val="nil"/>
              <w:bottom w:val="nil"/>
              <w:right w:val="nil"/>
            </w:tcBorders>
            <w:tcMar>
              <w:top w:w="15" w:type="dxa"/>
              <w:left w:w="15" w:type="dxa"/>
              <w:right w:w="15" w:type="dxa"/>
            </w:tcMar>
            <w:vAlign w:val="bottom"/>
          </w:tcPr>
          <w:p w14:paraId="6E1E9ACA" w14:textId="6E4AA34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Locust beans (carob): fit for human consumption, fresh, chilled, frozen or dried, whether or not ground</w:t>
            </w:r>
          </w:p>
        </w:tc>
      </w:tr>
    </w:tbl>
    <w:p w14:paraId="45C3ACFB" w14:textId="5D711120"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4C51DB63" w14:textId="31C1CB96" w:rsidR="006D7CCA" w:rsidRPr="00681D61" w:rsidRDefault="759167E4"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7296C7B4" w:rsidRPr="4A0B9992">
        <w:rPr>
          <w:rFonts w:ascii="Times New Roman" w:eastAsia="Times New Roman" w:hAnsi="Times New Roman" w:cs="Times New Roman"/>
          <w:b/>
          <w:bCs/>
          <w:color w:val="000000" w:themeColor="text1"/>
          <w:sz w:val="20"/>
          <w:szCs w:val="20"/>
          <w:lang w:val="en-US"/>
        </w:rPr>
        <w:t>5</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Geothermal Supply Chain</w:t>
      </w:r>
    </w:p>
    <w:tbl>
      <w:tblPr>
        <w:tblW w:w="0" w:type="auto"/>
        <w:tblLook w:val="06A0" w:firstRow="1" w:lastRow="0" w:firstColumn="1" w:lastColumn="0" w:noHBand="1" w:noVBand="1"/>
      </w:tblPr>
      <w:tblGrid>
        <w:gridCol w:w="1485"/>
        <w:gridCol w:w="7875"/>
      </w:tblGrid>
      <w:tr w:rsidR="5C48A970" w:rsidRPr="00681D61" w14:paraId="6BF4570E"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D178644" w14:textId="01A57FCC"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875" w:type="dxa"/>
            <w:tcBorders>
              <w:top w:val="nil"/>
              <w:left w:val="nil"/>
              <w:bottom w:val="nil"/>
              <w:right w:val="nil"/>
            </w:tcBorders>
            <w:tcMar>
              <w:top w:w="15" w:type="dxa"/>
              <w:left w:w="15" w:type="dxa"/>
              <w:right w:w="15" w:type="dxa"/>
            </w:tcMar>
            <w:vAlign w:val="bottom"/>
          </w:tcPr>
          <w:p w14:paraId="5FA64907" w14:textId="77DF8D65"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Description</w:t>
            </w:r>
          </w:p>
        </w:tc>
      </w:tr>
      <w:tr w:rsidR="5C48A970" w:rsidRPr="00681D61" w14:paraId="1EC2C4F8"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946EAFC" w14:textId="09A6A3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851580</w:t>
            </w:r>
          </w:p>
        </w:tc>
        <w:tc>
          <w:tcPr>
            <w:tcW w:w="7875" w:type="dxa"/>
            <w:tcBorders>
              <w:top w:val="nil"/>
              <w:left w:val="nil"/>
              <w:bottom w:val="nil"/>
              <w:right w:val="nil"/>
            </w:tcBorders>
            <w:tcMar>
              <w:top w:w="15" w:type="dxa"/>
              <w:left w:w="15" w:type="dxa"/>
              <w:right w:w="15" w:type="dxa"/>
            </w:tcMar>
            <w:vAlign w:val="bottom"/>
          </w:tcPr>
          <w:p w14:paraId="5EF0EC71" w14:textId="329E185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Welding machines and apparatus: n.e.c. in heading no. 8515, whether or not capable of cutting</w:t>
            </w:r>
          </w:p>
        </w:tc>
      </w:tr>
      <w:tr w:rsidR="5C48A970" w:rsidRPr="00681D61" w14:paraId="7EC29517"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D339ADC" w14:textId="3C4D15B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851539</w:t>
            </w:r>
          </w:p>
        </w:tc>
        <w:tc>
          <w:tcPr>
            <w:tcW w:w="7875" w:type="dxa"/>
            <w:tcBorders>
              <w:top w:val="nil"/>
              <w:left w:val="nil"/>
              <w:bottom w:val="nil"/>
              <w:right w:val="nil"/>
            </w:tcBorders>
            <w:tcMar>
              <w:top w:w="15" w:type="dxa"/>
              <w:left w:w="15" w:type="dxa"/>
              <w:right w:w="15" w:type="dxa"/>
            </w:tcMar>
            <w:vAlign w:val="bottom"/>
          </w:tcPr>
          <w:p w14:paraId="1DD25BBD" w14:textId="36AE3C4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Welding machines and apparatus: for arc (including plasma arc) welding of metals, other than fully or partly automatic, whether or not capable of cutting</w:t>
            </w:r>
          </w:p>
        </w:tc>
      </w:tr>
      <w:tr w:rsidR="5C48A970" w:rsidRPr="00681D61" w14:paraId="4E97215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D00D0D9" w14:textId="44261F3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851531</w:t>
            </w:r>
          </w:p>
        </w:tc>
        <w:tc>
          <w:tcPr>
            <w:tcW w:w="7875" w:type="dxa"/>
            <w:tcBorders>
              <w:top w:val="nil"/>
              <w:left w:val="nil"/>
              <w:bottom w:val="nil"/>
              <w:right w:val="nil"/>
            </w:tcBorders>
            <w:tcMar>
              <w:top w:w="15" w:type="dxa"/>
              <w:left w:w="15" w:type="dxa"/>
              <w:right w:w="15" w:type="dxa"/>
            </w:tcMar>
            <w:vAlign w:val="bottom"/>
          </w:tcPr>
          <w:p w14:paraId="35EC67AA" w14:textId="0F6344A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Welding machines and apparatus: for arc (including plasma arc) welding of metals, fully or partly automatic, whether or not capable of cutting</w:t>
            </w:r>
          </w:p>
        </w:tc>
      </w:tr>
      <w:tr w:rsidR="5C48A970" w:rsidRPr="00681D61" w14:paraId="028FA866"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EF5277C" w14:textId="2F01F08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851490</w:t>
            </w:r>
          </w:p>
        </w:tc>
        <w:tc>
          <w:tcPr>
            <w:tcW w:w="7875" w:type="dxa"/>
            <w:tcBorders>
              <w:top w:val="nil"/>
              <w:left w:val="nil"/>
              <w:bottom w:val="nil"/>
              <w:right w:val="nil"/>
            </w:tcBorders>
            <w:tcMar>
              <w:top w:w="15" w:type="dxa"/>
              <w:left w:w="15" w:type="dxa"/>
              <w:right w:w="15" w:type="dxa"/>
            </w:tcMar>
            <w:vAlign w:val="bottom"/>
          </w:tcPr>
          <w:p w14:paraId="47A2DE4F" w14:textId="576E84E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Furnaces, ovens and heating equipment: parts of the industrial or laboratory equipment of heading no. 8514</w:t>
            </w:r>
          </w:p>
        </w:tc>
      </w:tr>
      <w:tr w:rsidR="5C48A970" w:rsidRPr="00681D61" w14:paraId="07D85398"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B22909C" w14:textId="0F64BB4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851430</w:t>
            </w:r>
          </w:p>
        </w:tc>
        <w:tc>
          <w:tcPr>
            <w:tcW w:w="7875" w:type="dxa"/>
            <w:tcBorders>
              <w:top w:val="nil"/>
              <w:left w:val="nil"/>
              <w:bottom w:val="nil"/>
              <w:right w:val="nil"/>
            </w:tcBorders>
            <w:tcMar>
              <w:top w:w="15" w:type="dxa"/>
              <w:left w:w="15" w:type="dxa"/>
              <w:right w:w="15" w:type="dxa"/>
            </w:tcMar>
            <w:vAlign w:val="bottom"/>
          </w:tcPr>
          <w:p w14:paraId="5D99CD2A" w14:textId="09F8C44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Furnaces and ovens: electric, for industrial or laboratory use, other than those functioning by induction, dielectric loss or resistance heated</w:t>
            </w:r>
          </w:p>
        </w:tc>
      </w:tr>
      <w:tr w:rsidR="5C48A970" w:rsidRPr="00681D61" w14:paraId="4D2E7D91"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A692C4D" w14:textId="2FD09CC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850239</w:t>
            </w:r>
          </w:p>
        </w:tc>
        <w:tc>
          <w:tcPr>
            <w:tcW w:w="7875" w:type="dxa"/>
            <w:tcBorders>
              <w:top w:val="nil"/>
              <w:left w:val="nil"/>
              <w:bottom w:val="nil"/>
              <w:right w:val="nil"/>
            </w:tcBorders>
            <w:tcMar>
              <w:top w:w="15" w:type="dxa"/>
              <w:left w:w="15" w:type="dxa"/>
              <w:right w:w="15" w:type="dxa"/>
            </w:tcMar>
            <w:vAlign w:val="bottom"/>
          </w:tcPr>
          <w:p w14:paraId="470415A2" w14:textId="0566FBB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 generating sets: (excluding those with spark-ignition or compression-ignition internal combustion piston engines), other than wind powered</w:t>
            </w:r>
          </w:p>
        </w:tc>
      </w:tr>
      <w:tr w:rsidR="5C48A970" w:rsidRPr="00681D61" w14:paraId="766DE779"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5A572ED" w14:textId="73FB88A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848210</w:t>
            </w:r>
          </w:p>
        </w:tc>
        <w:tc>
          <w:tcPr>
            <w:tcW w:w="7875" w:type="dxa"/>
            <w:tcBorders>
              <w:top w:val="nil"/>
              <w:left w:val="nil"/>
              <w:bottom w:val="nil"/>
              <w:right w:val="nil"/>
            </w:tcBorders>
            <w:tcMar>
              <w:top w:w="15" w:type="dxa"/>
              <w:left w:w="15" w:type="dxa"/>
              <w:right w:w="15" w:type="dxa"/>
            </w:tcMar>
            <w:vAlign w:val="bottom"/>
          </w:tcPr>
          <w:p w14:paraId="639FC8AE" w14:textId="2D83055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Ball bearings</w:t>
            </w:r>
          </w:p>
        </w:tc>
      </w:tr>
      <w:tr w:rsidR="5C48A970" w:rsidRPr="00681D61" w14:paraId="3AFD060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4008789" w14:textId="3AC3713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847982</w:t>
            </w:r>
          </w:p>
        </w:tc>
        <w:tc>
          <w:tcPr>
            <w:tcW w:w="7875" w:type="dxa"/>
            <w:tcBorders>
              <w:top w:val="nil"/>
              <w:left w:val="nil"/>
              <w:bottom w:val="nil"/>
              <w:right w:val="nil"/>
            </w:tcBorders>
            <w:tcMar>
              <w:top w:w="15" w:type="dxa"/>
              <w:left w:w="15" w:type="dxa"/>
              <w:right w:w="15" w:type="dxa"/>
            </w:tcMar>
            <w:vAlign w:val="bottom"/>
          </w:tcPr>
          <w:p w14:paraId="4E67C89D" w14:textId="63E4675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for mixing, kneading, crushing, grinding, screening, sifting, homogenising, emulsifying or stirring</w:t>
            </w:r>
          </w:p>
        </w:tc>
      </w:tr>
      <w:tr w:rsidR="5C48A970" w:rsidRPr="00681D61" w14:paraId="0059A59A"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2875478" w14:textId="0EA59E1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846630</w:t>
            </w:r>
          </w:p>
        </w:tc>
        <w:tc>
          <w:tcPr>
            <w:tcW w:w="7875" w:type="dxa"/>
            <w:tcBorders>
              <w:top w:val="nil"/>
              <w:left w:val="nil"/>
              <w:bottom w:val="nil"/>
              <w:right w:val="nil"/>
            </w:tcBorders>
            <w:tcMar>
              <w:top w:w="15" w:type="dxa"/>
              <w:left w:w="15" w:type="dxa"/>
              <w:right w:w="15" w:type="dxa"/>
            </w:tcMar>
            <w:vAlign w:val="bottom"/>
          </w:tcPr>
          <w:p w14:paraId="141880A1" w14:textId="1A7E342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Parts &amp; accessories suited for use solely/principally with machines of headings 8456-8465: dividing heads and other special attachments for machines</w:t>
            </w:r>
          </w:p>
        </w:tc>
      </w:tr>
      <w:tr w:rsidR="5C48A970" w:rsidRPr="00681D61" w14:paraId="6A455BA1"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7E6CB52" w14:textId="4596C78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846210</w:t>
            </w:r>
          </w:p>
        </w:tc>
        <w:tc>
          <w:tcPr>
            <w:tcW w:w="7875" w:type="dxa"/>
            <w:tcBorders>
              <w:top w:val="nil"/>
              <w:left w:val="nil"/>
              <w:bottom w:val="nil"/>
              <w:right w:val="nil"/>
            </w:tcBorders>
            <w:tcMar>
              <w:top w:w="15" w:type="dxa"/>
              <w:left w:w="15" w:type="dxa"/>
              <w:right w:w="15" w:type="dxa"/>
            </w:tcMar>
            <w:vAlign w:val="bottom"/>
          </w:tcPr>
          <w:p w14:paraId="4BE73946" w14:textId="5CAFD39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forging or die-stamping machines (including presses) and hammers, for working metal</w:t>
            </w:r>
          </w:p>
        </w:tc>
      </w:tr>
      <w:tr w:rsidR="5C48A970" w:rsidRPr="00681D61" w14:paraId="34DB0CBE"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9E877FA" w14:textId="44E0758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846090</w:t>
            </w:r>
          </w:p>
        </w:tc>
        <w:tc>
          <w:tcPr>
            <w:tcW w:w="7875" w:type="dxa"/>
            <w:tcBorders>
              <w:top w:val="nil"/>
              <w:left w:val="nil"/>
              <w:bottom w:val="nil"/>
              <w:right w:val="nil"/>
            </w:tcBorders>
            <w:tcMar>
              <w:top w:w="15" w:type="dxa"/>
              <w:left w:w="15" w:type="dxa"/>
              <w:right w:w="15" w:type="dxa"/>
            </w:tcMar>
            <w:vAlign w:val="bottom"/>
          </w:tcPr>
          <w:p w14:paraId="429626D8" w14:textId="61A86CD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deburring, grinding, polishing or otherwise finishing metal, sintered metal carbides or cermets by means of grinding stones, abrasives or polishing products, n.e.c. in heading no. 8460</w:t>
            </w:r>
          </w:p>
        </w:tc>
      </w:tr>
      <w:tr w:rsidR="5C48A970" w:rsidRPr="00681D61" w14:paraId="0E974CA0"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BD13A95" w14:textId="490E55F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846021</w:t>
            </w:r>
          </w:p>
        </w:tc>
        <w:tc>
          <w:tcPr>
            <w:tcW w:w="7875" w:type="dxa"/>
            <w:tcBorders>
              <w:top w:val="nil"/>
              <w:left w:val="nil"/>
              <w:bottom w:val="nil"/>
              <w:right w:val="nil"/>
            </w:tcBorders>
            <w:tcMar>
              <w:top w:w="15" w:type="dxa"/>
              <w:left w:w="15" w:type="dxa"/>
              <w:right w:w="15" w:type="dxa"/>
            </w:tcMar>
            <w:vAlign w:val="bottom"/>
          </w:tcPr>
          <w:p w14:paraId="7A717587" w14:textId="73A2441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grinding machines (other than flat-surface), in which positioning in any one axis can be set up to at least an accuracy of 0.01mm, numerically controlled</w:t>
            </w:r>
          </w:p>
        </w:tc>
      </w:tr>
      <w:tr w:rsidR="5C48A970" w:rsidRPr="00681D61" w14:paraId="592C49C7"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1EAAA76" w14:textId="48E94BF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845961</w:t>
            </w:r>
          </w:p>
        </w:tc>
        <w:tc>
          <w:tcPr>
            <w:tcW w:w="7875" w:type="dxa"/>
            <w:tcBorders>
              <w:top w:val="nil"/>
              <w:left w:val="nil"/>
              <w:bottom w:val="nil"/>
              <w:right w:val="nil"/>
            </w:tcBorders>
            <w:tcMar>
              <w:top w:w="15" w:type="dxa"/>
              <w:left w:w="15" w:type="dxa"/>
              <w:right w:w="15" w:type="dxa"/>
            </w:tcMar>
            <w:vAlign w:val="bottom"/>
          </w:tcPr>
          <w:p w14:paraId="21A26503" w14:textId="258B68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milling by removing metal, (not knee-type), numerically controlled</w:t>
            </w:r>
          </w:p>
        </w:tc>
      </w:tr>
      <w:tr w:rsidR="5C48A970" w:rsidRPr="00681D61" w14:paraId="3CD18CD7"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4D94D63" w14:textId="0FA7A79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845931</w:t>
            </w:r>
          </w:p>
        </w:tc>
        <w:tc>
          <w:tcPr>
            <w:tcW w:w="7875" w:type="dxa"/>
            <w:tcBorders>
              <w:top w:val="nil"/>
              <w:left w:val="nil"/>
              <w:bottom w:val="nil"/>
              <w:right w:val="nil"/>
            </w:tcBorders>
            <w:tcMar>
              <w:top w:w="15" w:type="dxa"/>
              <w:left w:w="15" w:type="dxa"/>
              <w:right w:w="15" w:type="dxa"/>
            </w:tcMar>
            <w:vAlign w:val="bottom"/>
          </w:tcPr>
          <w:p w14:paraId="41689742" w14:textId="4D2C209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boring-milling by removing metal, numerically controlled</w:t>
            </w:r>
          </w:p>
        </w:tc>
      </w:tr>
      <w:tr w:rsidR="5C48A970" w:rsidRPr="00681D61" w14:paraId="21A4E889"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E04C5E8" w14:textId="05138C9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845921</w:t>
            </w:r>
          </w:p>
        </w:tc>
        <w:tc>
          <w:tcPr>
            <w:tcW w:w="7875" w:type="dxa"/>
            <w:tcBorders>
              <w:top w:val="nil"/>
              <w:left w:val="nil"/>
              <w:bottom w:val="nil"/>
              <w:right w:val="nil"/>
            </w:tcBorders>
            <w:tcMar>
              <w:top w:w="15" w:type="dxa"/>
              <w:left w:w="15" w:type="dxa"/>
              <w:right w:w="15" w:type="dxa"/>
            </w:tcMar>
            <w:vAlign w:val="bottom"/>
          </w:tcPr>
          <w:p w14:paraId="0036C296" w14:textId="00726C7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drilling by removing metal, numerically controlled</w:t>
            </w:r>
          </w:p>
        </w:tc>
      </w:tr>
      <w:tr w:rsidR="5C48A970" w:rsidRPr="00681D61" w14:paraId="7D9CD1C1"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06AA0DB" w14:textId="52D890F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845891</w:t>
            </w:r>
          </w:p>
        </w:tc>
        <w:tc>
          <w:tcPr>
            <w:tcW w:w="7875" w:type="dxa"/>
            <w:tcBorders>
              <w:top w:val="nil"/>
              <w:left w:val="nil"/>
              <w:bottom w:val="nil"/>
              <w:right w:val="nil"/>
            </w:tcBorders>
            <w:tcMar>
              <w:top w:w="15" w:type="dxa"/>
              <w:left w:w="15" w:type="dxa"/>
              <w:right w:w="15" w:type="dxa"/>
            </w:tcMar>
            <w:vAlign w:val="bottom"/>
          </w:tcPr>
          <w:p w14:paraId="6428BE85" w14:textId="5D2EEEC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Lathes: for removing metal, numerically controlled, other than horizontal lathes</w:t>
            </w:r>
          </w:p>
        </w:tc>
      </w:tr>
      <w:tr w:rsidR="5C48A970" w:rsidRPr="00681D61" w14:paraId="0698BBB6"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8527A9B" w14:textId="7BCD03D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845710</w:t>
            </w:r>
          </w:p>
        </w:tc>
        <w:tc>
          <w:tcPr>
            <w:tcW w:w="7875" w:type="dxa"/>
            <w:tcBorders>
              <w:top w:val="nil"/>
              <w:left w:val="nil"/>
              <w:bottom w:val="nil"/>
              <w:right w:val="nil"/>
            </w:tcBorders>
            <w:tcMar>
              <w:top w:w="15" w:type="dxa"/>
              <w:left w:w="15" w:type="dxa"/>
              <w:right w:w="15" w:type="dxa"/>
            </w:tcMar>
            <w:vAlign w:val="bottom"/>
          </w:tcPr>
          <w:p w14:paraId="66A78A1F" w14:textId="4FBB1A6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Machining centres: for working metal</w:t>
            </w:r>
          </w:p>
        </w:tc>
      </w:tr>
      <w:tr w:rsidR="5C48A970" w:rsidRPr="00681D61" w14:paraId="31328A95"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BB40849" w14:textId="2F9484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845640</w:t>
            </w:r>
          </w:p>
        </w:tc>
        <w:tc>
          <w:tcPr>
            <w:tcW w:w="7875" w:type="dxa"/>
            <w:tcBorders>
              <w:top w:val="nil"/>
              <w:left w:val="nil"/>
              <w:bottom w:val="nil"/>
              <w:right w:val="nil"/>
            </w:tcBorders>
            <w:tcMar>
              <w:top w:w="15" w:type="dxa"/>
              <w:left w:w="15" w:type="dxa"/>
              <w:right w:w="15" w:type="dxa"/>
            </w:tcMar>
            <w:vAlign w:val="bottom"/>
          </w:tcPr>
          <w:p w14:paraId="053F60E9" w14:textId="49146D7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 tools: for working any material by removal of material: operated by plasma arc processes:</w:t>
            </w:r>
          </w:p>
        </w:tc>
      </w:tr>
      <w:tr w:rsidR="5C48A970" w:rsidRPr="00681D61" w14:paraId="226EB42C"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03DC02A" w14:textId="0C2C019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845610</w:t>
            </w:r>
          </w:p>
        </w:tc>
        <w:tc>
          <w:tcPr>
            <w:tcW w:w="7875" w:type="dxa"/>
            <w:tcBorders>
              <w:top w:val="nil"/>
              <w:left w:val="nil"/>
              <w:bottom w:val="nil"/>
              <w:right w:val="nil"/>
            </w:tcBorders>
            <w:tcMar>
              <w:top w:w="15" w:type="dxa"/>
              <w:left w:w="15" w:type="dxa"/>
              <w:right w:w="15" w:type="dxa"/>
            </w:tcMar>
            <w:vAlign w:val="bottom"/>
          </w:tcPr>
          <w:p w14:paraId="28E20E16" w14:textId="380046D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working any material by removal of material, operated by laser or other light or photon beam processes</w:t>
            </w:r>
          </w:p>
        </w:tc>
      </w:tr>
      <w:tr w:rsidR="5C48A970" w:rsidRPr="00681D61" w14:paraId="29850476"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89E7677" w14:textId="13C0A5B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845521</w:t>
            </w:r>
          </w:p>
        </w:tc>
        <w:tc>
          <w:tcPr>
            <w:tcW w:w="7875" w:type="dxa"/>
            <w:tcBorders>
              <w:top w:val="nil"/>
              <w:left w:val="nil"/>
              <w:bottom w:val="nil"/>
              <w:right w:val="nil"/>
            </w:tcBorders>
            <w:tcMar>
              <w:top w:w="15" w:type="dxa"/>
              <w:left w:w="15" w:type="dxa"/>
              <w:right w:w="15" w:type="dxa"/>
            </w:tcMar>
            <w:vAlign w:val="bottom"/>
          </w:tcPr>
          <w:p w14:paraId="45EB71F8" w14:textId="533663E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Metal-rolling mills: hot or combination hot and cold rolling mills</w:t>
            </w:r>
          </w:p>
        </w:tc>
      </w:tr>
      <w:tr w:rsidR="5C48A970" w:rsidRPr="00681D61" w14:paraId="73FCD0F0"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5A0D055" w14:textId="209A1C6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845510</w:t>
            </w:r>
          </w:p>
        </w:tc>
        <w:tc>
          <w:tcPr>
            <w:tcW w:w="7875" w:type="dxa"/>
            <w:tcBorders>
              <w:top w:val="nil"/>
              <w:left w:val="nil"/>
              <w:bottom w:val="nil"/>
              <w:right w:val="nil"/>
            </w:tcBorders>
            <w:tcMar>
              <w:top w:w="15" w:type="dxa"/>
              <w:left w:w="15" w:type="dxa"/>
              <w:right w:w="15" w:type="dxa"/>
            </w:tcMar>
            <w:vAlign w:val="bottom"/>
          </w:tcPr>
          <w:p w14:paraId="51D81913" w14:textId="12CA2CF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Metal-rolling mills: tube mills</w:t>
            </w:r>
          </w:p>
        </w:tc>
      </w:tr>
      <w:tr w:rsidR="5C48A970" w:rsidRPr="00681D61" w14:paraId="2AE19CE1"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EA7760E" w14:textId="75F6CCB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845430</w:t>
            </w:r>
          </w:p>
        </w:tc>
        <w:tc>
          <w:tcPr>
            <w:tcW w:w="7875" w:type="dxa"/>
            <w:tcBorders>
              <w:top w:val="nil"/>
              <w:left w:val="nil"/>
              <w:bottom w:val="nil"/>
              <w:right w:val="nil"/>
            </w:tcBorders>
            <w:tcMar>
              <w:top w:w="15" w:type="dxa"/>
              <w:left w:w="15" w:type="dxa"/>
              <w:right w:w="15" w:type="dxa"/>
            </w:tcMar>
            <w:vAlign w:val="bottom"/>
          </w:tcPr>
          <w:p w14:paraId="6755D73D" w14:textId="3EA9B13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Casting machines: of a kind used in metallurgy or in metal foundries</w:t>
            </w:r>
          </w:p>
        </w:tc>
      </w:tr>
      <w:tr w:rsidR="5C48A970" w:rsidRPr="00681D61" w14:paraId="75C01659"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4C23A87" w14:textId="7D72B5C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843143</w:t>
            </w:r>
          </w:p>
        </w:tc>
        <w:tc>
          <w:tcPr>
            <w:tcW w:w="7875" w:type="dxa"/>
            <w:tcBorders>
              <w:top w:val="nil"/>
              <w:left w:val="nil"/>
              <w:bottom w:val="nil"/>
              <w:right w:val="nil"/>
            </w:tcBorders>
            <w:tcMar>
              <w:top w:w="15" w:type="dxa"/>
              <w:left w:w="15" w:type="dxa"/>
              <w:right w:w="15" w:type="dxa"/>
            </w:tcMar>
            <w:vAlign w:val="bottom"/>
          </w:tcPr>
          <w:p w14:paraId="62119FED" w14:textId="7024348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Boring or sinking machinery: parts for boring or sinking machinery of subheading 8430.41 or 8430.49</w:t>
            </w:r>
          </w:p>
        </w:tc>
      </w:tr>
      <w:tr w:rsidR="5C48A970" w:rsidRPr="00681D61" w14:paraId="4138F93C"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C4EA37B" w14:textId="2165ED4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843049</w:t>
            </w:r>
          </w:p>
        </w:tc>
        <w:tc>
          <w:tcPr>
            <w:tcW w:w="7875" w:type="dxa"/>
            <w:tcBorders>
              <w:top w:val="nil"/>
              <w:left w:val="nil"/>
              <w:bottom w:val="nil"/>
              <w:right w:val="nil"/>
            </w:tcBorders>
            <w:tcMar>
              <w:top w:w="15" w:type="dxa"/>
              <w:left w:w="15" w:type="dxa"/>
              <w:right w:w="15" w:type="dxa"/>
            </w:tcMar>
            <w:vAlign w:val="bottom"/>
          </w:tcPr>
          <w:p w14:paraId="7B9CECC2" w14:textId="2654D32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Boring and sinking machinery: not self-propelled</w:t>
            </w:r>
          </w:p>
        </w:tc>
      </w:tr>
      <w:tr w:rsidR="5C48A970" w:rsidRPr="00681D61" w14:paraId="76A3228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B9FC5F5" w14:textId="19B3AC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843041</w:t>
            </w:r>
          </w:p>
        </w:tc>
        <w:tc>
          <w:tcPr>
            <w:tcW w:w="7875" w:type="dxa"/>
            <w:tcBorders>
              <w:top w:val="nil"/>
              <w:left w:val="nil"/>
              <w:bottom w:val="nil"/>
              <w:right w:val="nil"/>
            </w:tcBorders>
            <w:tcMar>
              <w:top w:w="15" w:type="dxa"/>
              <w:left w:w="15" w:type="dxa"/>
              <w:right w:w="15" w:type="dxa"/>
            </w:tcMar>
            <w:vAlign w:val="bottom"/>
          </w:tcPr>
          <w:p w14:paraId="2BEA7784" w14:textId="090D24E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Boring or sinking machinery: self-propelled, n.e.c. in heading no. 8430</w:t>
            </w:r>
          </w:p>
        </w:tc>
      </w:tr>
      <w:tr w:rsidR="5C48A970" w:rsidRPr="00681D61" w14:paraId="7003958F"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C89BD33" w14:textId="740E6E2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842641</w:t>
            </w:r>
          </w:p>
        </w:tc>
        <w:tc>
          <w:tcPr>
            <w:tcW w:w="7875" w:type="dxa"/>
            <w:tcBorders>
              <w:top w:val="nil"/>
              <w:left w:val="nil"/>
              <w:bottom w:val="nil"/>
              <w:right w:val="nil"/>
            </w:tcBorders>
            <w:tcMar>
              <w:top w:w="15" w:type="dxa"/>
              <w:left w:w="15" w:type="dxa"/>
              <w:right w:w="15" w:type="dxa"/>
            </w:tcMar>
            <w:vAlign w:val="bottom"/>
          </w:tcPr>
          <w:p w14:paraId="29202DCD" w14:textId="629AFB0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Cranes: self-propelled derricks and cranes, on tyres, n.e.c. in heading no. 8426</w:t>
            </w:r>
          </w:p>
        </w:tc>
      </w:tr>
      <w:tr w:rsidR="5C48A970" w:rsidRPr="00681D61" w14:paraId="337E156C"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661B7C0" w14:textId="2D66E22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842139</w:t>
            </w:r>
          </w:p>
        </w:tc>
        <w:tc>
          <w:tcPr>
            <w:tcW w:w="7875" w:type="dxa"/>
            <w:tcBorders>
              <w:top w:val="nil"/>
              <w:left w:val="nil"/>
              <w:bottom w:val="nil"/>
              <w:right w:val="nil"/>
            </w:tcBorders>
            <w:tcMar>
              <w:top w:w="15" w:type="dxa"/>
              <w:left w:w="15" w:type="dxa"/>
              <w:right w:w="15" w:type="dxa"/>
            </w:tcMar>
            <w:vAlign w:val="bottom"/>
          </w:tcPr>
          <w:p w14:paraId="1E056A3F" w14:textId="0D3E66A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for filtering or purifying gases, other than intake air filters, catalytic converters or particulate filters for internal combustion engines</w:t>
            </w:r>
          </w:p>
        </w:tc>
      </w:tr>
      <w:tr w:rsidR="5C48A970" w:rsidRPr="00681D61" w14:paraId="0B110291"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C8109A7" w14:textId="3E52EDF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841989</w:t>
            </w:r>
          </w:p>
        </w:tc>
        <w:tc>
          <w:tcPr>
            <w:tcW w:w="7875" w:type="dxa"/>
            <w:tcBorders>
              <w:top w:val="nil"/>
              <w:left w:val="nil"/>
              <w:bottom w:val="nil"/>
              <w:right w:val="nil"/>
            </w:tcBorders>
            <w:tcMar>
              <w:top w:w="15" w:type="dxa"/>
              <w:left w:w="15" w:type="dxa"/>
              <w:right w:w="15" w:type="dxa"/>
            </w:tcMar>
            <w:vAlign w:val="bottom"/>
          </w:tcPr>
          <w:p w14:paraId="4870F1B7" w14:textId="38D9661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r>
      <w:tr w:rsidR="5C48A970" w:rsidRPr="00681D61" w14:paraId="47D99AFF"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E4673E6" w14:textId="1246766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841950</w:t>
            </w:r>
          </w:p>
        </w:tc>
        <w:tc>
          <w:tcPr>
            <w:tcW w:w="7875" w:type="dxa"/>
            <w:tcBorders>
              <w:top w:val="nil"/>
              <w:left w:val="nil"/>
              <w:bottom w:val="nil"/>
              <w:right w:val="nil"/>
            </w:tcBorders>
            <w:tcMar>
              <w:top w:w="15" w:type="dxa"/>
              <w:left w:w="15" w:type="dxa"/>
              <w:right w:w="15" w:type="dxa"/>
            </w:tcMar>
            <w:vAlign w:val="bottom"/>
          </w:tcPr>
          <w:p w14:paraId="0D2F0D66" w14:textId="1B3FBE1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Heat exchange units: not used for domestic purposes</w:t>
            </w:r>
          </w:p>
        </w:tc>
      </w:tr>
      <w:tr w:rsidR="5C48A970" w:rsidRPr="00681D61" w14:paraId="5618B935"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E2AA431" w14:textId="3140E60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841710</w:t>
            </w:r>
          </w:p>
        </w:tc>
        <w:tc>
          <w:tcPr>
            <w:tcW w:w="7875" w:type="dxa"/>
            <w:tcBorders>
              <w:top w:val="nil"/>
              <w:left w:val="nil"/>
              <w:bottom w:val="nil"/>
              <w:right w:val="nil"/>
            </w:tcBorders>
            <w:tcMar>
              <w:top w:w="15" w:type="dxa"/>
              <w:left w:w="15" w:type="dxa"/>
              <w:right w:w="15" w:type="dxa"/>
            </w:tcMar>
            <w:vAlign w:val="bottom"/>
          </w:tcPr>
          <w:p w14:paraId="700AE81D" w14:textId="09EC301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Furnaces and ovens: non-electric, for the roasting, melting or other heat-treatment of ores, pyrites or of metals, for industrial or laboratory use</w:t>
            </w:r>
          </w:p>
        </w:tc>
      </w:tr>
      <w:tr w:rsidR="5C48A970" w:rsidRPr="00681D61" w14:paraId="69DD05F0"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4FEEBE21" w14:textId="3C9F92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841391</w:t>
            </w:r>
          </w:p>
        </w:tc>
        <w:tc>
          <w:tcPr>
            <w:tcW w:w="7875" w:type="dxa"/>
            <w:tcBorders>
              <w:top w:val="nil"/>
              <w:left w:val="nil"/>
              <w:bottom w:val="nil"/>
              <w:right w:val="nil"/>
            </w:tcBorders>
            <w:tcMar>
              <w:top w:w="15" w:type="dxa"/>
              <w:left w:w="15" w:type="dxa"/>
              <w:right w:w="15" w:type="dxa"/>
            </w:tcMar>
            <w:vAlign w:val="bottom"/>
          </w:tcPr>
          <w:p w14:paraId="5FE4BEB3" w14:textId="0D3CFDF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parts thereof</w:t>
            </w:r>
          </w:p>
        </w:tc>
      </w:tr>
      <w:tr w:rsidR="5C48A970" w:rsidRPr="00681D61" w14:paraId="29A5052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41F4DA71" w14:textId="2BE7DBA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840690</w:t>
            </w:r>
          </w:p>
        </w:tc>
        <w:tc>
          <w:tcPr>
            <w:tcW w:w="7875" w:type="dxa"/>
            <w:tcBorders>
              <w:top w:val="nil"/>
              <w:left w:val="nil"/>
              <w:bottom w:val="nil"/>
              <w:right w:val="nil"/>
            </w:tcBorders>
            <w:tcMar>
              <w:top w:w="15" w:type="dxa"/>
              <w:left w:w="15" w:type="dxa"/>
              <w:right w:w="15" w:type="dxa"/>
            </w:tcMar>
            <w:vAlign w:val="bottom"/>
          </w:tcPr>
          <w:p w14:paraId="522C3590" w14:textId="1F9FB74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Turbines: parts of steam and other vapour turbines</w:t>
            </w:r>
          </w:p>
        </w:tc>
      </w:tr>
      <w:tr w:rsidR="5C48A970" w:rsidRPr="00681D61" w14:paraId="58FC1231"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264C8ED" w14:textId="4E8CAF1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840682</w:t>
            </w:r>
          </w:p>
        </w:tc>
        <w:tc>
          <w:tcPr>
            <w:tcW w:w="7875" w:type="dxa"/>
            <w:tcBorders>
              <w:top w:val="nil"/>
              <w:left w:val="nil"/>
              <w:bottom w:val="nil"/>
              <w:right w:val="nil"/>
            </w:tcBorders>
            <w:tcMar>
              <w:top w:w="15" w:type="dxa"/>
              <w:left w:w="15" w:type="dxa"/>
              <w:right w:w="15" w:type="dxa"/>
            </w:tcMar>
            <w:vAlign w:val="bottom"/>
          </w:tcPr>
          <w:p w14:paraId="7B096A86" w14:textId="77D20A1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Turbines: steam and other vapour turbines, (for other than marine propulsion), of an output not exceeding 40MW</w:t>
            </w:r>
          </w:p>
        </w:tc>
      </w:tr>
      <w:tr w:rsidR="5C48A970" w:rsidRPr="00681D61" w14:paraId="08FD50F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569EA1C" w14:textId="16D859F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840681</w:t>
            </w:r>
          </w:p>
        </w:tc>
        <w:tc>
          <w:tcPr>
            <w:tcW w:w="7875" w:type="dxa"/>
            <w:tcBorders>
              <w:top w:val="nil"/>
              <w:left w:val="nil"/>
              <w:bottom w:val="nil"/>
              <w:right w:val="nil"/>
            </w:tcBorders>
            <w:tcMar>
              <w:top w:w="15" w:type="dxa"/>
              <w:left w:w="15" w:type="dxa"/>
              <w:right w:w="15" w:type="dxa"/>
            </w:tcMar>
            <w:vAlign w:val="bottom"/>
          </w:tcPr>
          <w:p w14:paraId="0F71271E" w14:textId="0519AD7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Turbines: steam and other vapour turbines, (for other than marine propulsion), of an output exceeding 40MW</w:t>
            </w:r>
          </w:p>
        </w:tc>
      </w:tr>
      <w:tr w:rsidR="5C48A970" w:rsidRPr="00681D61" w14:paraId="61D5FD63"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1BC6858" w14:textId="35D72FC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840420</w:t>
            </w:r>
          </w:p>
        </w:tc>
        <w:tc>
          <w:tcPr>
            <w:tcW w:w="7875" w:type="dxa"/>
            <w:tcBorders>
              <w:top w:val="nil"/>
              <w:left w:val="nil"/>
              <w:bottom w:val="nil"/>
              <w:right w:val="nil"/>
            </w:tcBorders>
            <w:tcMar>
              <w:top w:w="15" w:type="dxa"/>
              <w:left w:w="15" w:type="dxa"/>
              <w:right w:w="15" w:type="dxa"/>
            </w:tcMar>
            <w:vAlign w:val="bottom"/>
          </w:tcPr>
          <w:p w14:paraId="6B7E7FD9" w14:textId="2A7192D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Boilers: condensers, for steam or other vapour power units</w:t>
            </w:r>
          </w:p>
        </w:tc>
      </w:tr>
      <w:tr w:rsidR="5C48A970" w:rsidRPr="00681D61" w14:paraId="51DF4972"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5336FF6" w14:textId="3DBDC52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820750</w:t>
            </w:r>
          </w:p>
        </w:tc>
        <w:tc>
          <w:tcPr>
            <w:tcW w:w="7875" w:type="dxa"/>
            <w:tcBorders>
              <w:top w:val="nil"/>
              <w:left w:val="nil"/>
              <w:bottom w:val="nil"/>
              <w:right w:val="nil"/>
            </w:tcBorders>
            <w:tcMar>
              <w:top w:w="15" w:type="dxa"/>
              <w:left w:w="15" w:type="dxa"/>
              <w:right w:w="15" w:type="dxa"/>
            </w:tcMar>
            <w:vAlign w:val="bottom"/>
          </w:tcPr>
          <w:p w14:paraId="0C9E3CCC" w14:textId="66AB574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Tools, interchangeable: (for machine or hand tools, whether or not power-operated), tools for drilling (other than rock)</w:t>
            </w:r>
          </w:p>
        </w:tc>
      </w:tr>
      <w:tr w:rsidR="5C48A970" w:rsidRPr="00681D61" w14:paraId="2D66623B"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45B6C15F" w14:textId="7614839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820719</w:t>
            </w:r>
          </w:p>
        </w:tc>
        <w:tc>
          <w:tcPr>
            <w:tcW w:w="7875" w:type="dxa"/>
            <w:tcBorders>
              <w:top w:val="nil"/>
              <w:left w:val="nil"/>
              <w:bottom w:val="nil"/>
              <w:right w:val="nil"/>
            </w:tcBorders>
            <w:tcMar>
              <w:top w:w="15" w:type="dxa"/>
              <w:left w:w="15" w:type="dxa"/>
              <w:right w:w="15" w:type="dxa"/>
            </w:tcMar>
            <w:vAlign w:val="bottom"/>
          </w:tcPr>
          <w:p w14:paraId="07DA1BA4" w14:textId="443CC68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Tools, interchangeable: rock drilling or earth boring tools, with working part (other than of cermets), whether or not power operated, including parts</w:t>
            </w:r>
          </w:p>
        </w:tc>
      </w:tr>
      <w:tr w:rsidR="5C48A970" w:rsidRPr="00681D61" w14:paraId="6787E036"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970A454" w14:textId="02C3335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732620</w:t>
            </w:r>
          </w:p>
        </w:tc>
        <w:tc>
          <w:tcPr>
            <w:tcW w:w="7875" w:type="dxa"/>
            <w:tcBorders>
              <w:top w:val="nil"/>
              <w:left w:val="nil"/>
              <w:bottom w:val="nil"/>
              <w:right w:val="nil"/>
            </w:tcBorders>
            <w:tcMar>
              <w:top w:w="15" w:type="dxa"/>
              <w:left w:w="15" w:type="dxa"/>
              <w:right w:w="15" w:type="dxa"/>
            </w:tcMar>
            <w:vAlign w:val="bottom"/>
          </w:tcPr>
          <w:p w14:paraId="54532A53" w14:textId="5F7CC00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wire articles</w:t>
            </w:r>
          </w:p>
        </w:tc>
      </w:tr>
      <w:tr w:rsidR="5C48A970" w:rsidRPr="00681D61" w14:paraId="4019F916"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85AD6F5" w14:textId="688B4E4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731815</w:t>
            </w:r>
          </w:p>
        </w:tc>
        <w:tc>
          <w:tcPr>
            <w:tcW w:w="7875" w:type="dxa"/>
            <w:tcBorders>
              <w:top w:val="nil"/>
              <w:left w:val="nil"/>
              <w:bottom w:val="nil"/>
              <w:right w:val="nil"/>
            </w:tcBorders>
            <w:tcMar>
              <w:top w:w="15" w:type="dxa"/>
              <w:left w:w="15" w:type="dxa"/>
              <w:right w:w="15" w:type="dxa"/>
            </w:tcMar>
            <w:vAlign w:val="bottom"/>
          </w:tcPr>
          <w:p w14:paraId="32F6273B" w14:textId="0F2D456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threaded screws and bolts n.e.c. in item no. 7318.1, whether or not with their nuts or washers</w:t>
            </w:r>
          </w:p>
        </w:tc>
      </w:tr>
      <w:tr w:rsidR="5C48A970" w:rsidRPr="00681D61" w14:paraId="7433C1A7"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1CA3943" w14:textId="69ACB65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730791</w:t>
            </w:r>
          </w:p>
        </w:tc>
        <w:tc>
          <w:tcPr>
            <w:tcW w:w="7875" w:type="dxa"/>
            <w:tcBorders>
              <w:top w:val="nil"/>
              <w:left w:val="nil"/>
              <w:bottom w:val="nil"/>
              <w:right w:val="nil"/>
            </w:tcBorders>
            <w:tcMar>
              <w:top w:w="15" w:type="dxa"/>
              <w:left w:w="15" w:type="dxa"/>
              <w:right w:w="15" w:type="dxa"/>
            </w:tcMar>
            <w:vAlign w:val="bottom"/>
          </w:tcPr>
          <w:p w14:paraId="20B58D5F" w14:textId="149D611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tube or pipe fittings, flanges, other than stainless steel</w:t>
            </w:r>
          </w:p>
        </w:tc>
      </w:tr>
      <w:tr w:rsidR="5C48A970" w:rsidRPr="00681D61" w14:paraId="300D8108"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194B874" w14:textId="07C91AC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730721</w:t>
            </w:r>
          </w:p>
        </w:tc>
        <w:tc>
          <w:tcPr>
            <w:tcW w:w="7875" w:type="dxa"/>
            <w:tcBorders>
              <w:top w:val="nil"/>
              <w:left w:val="nil"/>
              <w:bottom w:val="nil"/>
              <w:right w:val="nil"/>
            </w:tcBorders>
            <w:tcMar>
              <w:top w:w="15" w:type="dxa"/>
              <w:left w:w="15" w:type="dxa"/>
              <w:right w:w="15" w:type="dxa"/>
            </w:tcMar>
            <w:vAlign w:val="bottom"/>
          </w:tcPr>
          <w:p w14:paraId="1D87B415" w14:textId="00BB547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stainless: tube or pipe fittings, flanges, of stainless steel</w:t>
            </w:r>
          </w:p>
        </w:tc>
      </w:tr>
      <w:tr w:rsidR="5C48A970" w:rsidRPr="00681D61" w14:paraId="7AE2157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130EB68" w14:textId="170897E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730420</w:t>
            </w:r>
          </w:p>
        </w:tc>
        <w:tc>
          <w:tcPr>
            <w:tcW w:w="7875" w:type="dxa"/>
            <w:tcBorders>
              <w:top w:val="nil"/>
              <w:left w:val="nil"/>
              <w:bottom w:val="nil"/>
              <w:right w:val="nil"/>
            </w:tcBorders>
            <w:tcMar>
              <w:top w:w="15" w:type="dxa"/>
              <w:left w:w="15" w:type="dxa"/>
              <w:right w:w="15" w:type="dxa"/>
            </w:tcMar>
            <w:vAlign w:val="bottom"/>
          </w:tcPr>
          <w:p w14:paraId="7CA9D349" w14:textId="4650193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steel (other than cast iron): seamless casing, tubing and drill pipe, of a kind used in drilling for oil or gas</w:t>
            </w:r>
          </w:p>
        </w:tc>
      </w:tr>
      <w:tr w:rsidR="5C48A970" w:rsidRPr="00681D61" w14:paraId="383860E6"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4F694D1" w14:textId="628217C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722490</w:t>
            </w:r>
          </w:p>
        </w:tc>
        <w:tc>
          <w:tcPr>
            <w:tcW w:w="7875" w:type="dxa"/>
            <w:tcBorders>
              <w:top w:val="nil"/>
              <w:left w:val="nil"/>
              <w:bottom w:val="nil"/>
              <w:right w:val="nil"/>
            </w:tcBorders>
            <w:tcMar>
              <w:top w:w="15" w:type="dxa"/>
              <w:left w:w="15" w:type="dxa"/>
              <w:right w:w="15" w:type="dxa"/>
            </w:tcMar>
            <w:vAlign w:val="bottom"/>
          </w:tcPr>
          <w:p w14:paraId="13C0337D" w14:textId="3FBFA4F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alloy: semi-finished products</w:t>
            </w:r>
          </w:p>
        </w:tc>
      </w:tr>
      <w:tr w:rsidR="5C48A970" w:rsidRPr="00681D61" w14:paraId="4B2F001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614A21D" w14:textId="63B9E25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722410</w:t>
            </w:r>
          </w:p>
        </w:tc>
        <w:tc>
          <w:tcPr>
            <w:tcW w:w="7875" w:type="dxa"/>
            <w:tcBorders>
              <w:top w:val="nil"/>
              <w:left w:val="nil"/>
              <w:bottom w:val="nil"/>
              <w:right w:val="nil"/>
            </w:tcBorders>
            <w:tcMar>
              <w:top w:w="15" w:type="dxa"/>
              <w:left w:w="15" w:type="dxa"/>
              <w:right w:w="15" w:type="dxa"/>
            </w:tcMar>
            <w:vAlign w:val="bottom"/>
          </w:tcPr>
          <w:p w14:paraId="117359B1" w14:textId="3718F53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alloy: ingots and other primary forms</w:t>
            </w:r>
          </w:p>
        </w:tc>
      </w:tr>
      <w:tr w:rsidR="5C48A970" w:rsidRPr="00681D61" w14:paraId="2907A7B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4F541C6A" w14:textId="308D743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720610</w:t>
            </w:r>
          </w:p>
        </w:tc>
        <w:tc>
          <w:tcPr>
            <w:tcW w:w="7875" w:type="dxa"/>
            <w:tcBorders>
              <w:top w:val="nil"/>
              <w:left w:val="nil"/>
              <w:bottom w:val="nil"/>
              <w:right w:val="nil"/>
            </w:tcBorders>
            <w:tcMar>
              <w:top w:w="15" w:type="dxa"/>
              <w:left w:w="15" w:type="dxa"/>
              <w:right w:w="15" w:type="dxa"/>
            </w:tcMar>
            <w:vAlign w:val="bottom"/>
          </w:tcPr>
          <w:p w14:paraId="0D358223" w14:textId="640812C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 non-alloy steel: ingots (excluding iron of heading no. 7203)</w:t>
            </w:r>
          </w:p>
        </w:tc>
      </w:tr>
      <w:tr w:rsidR="5C48A970" w:rsidRPr="00681D61" w14:paraId="645B460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80E78C2" w14:textId="1CBCE62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720291</w:t>
            </w:r>
          </w:p>
        </w:tc>
        <w:tc>
          <w:tcPr>
            <w:tcW w:w="7875" w:type="dxa"/>
            <w:tcBorders>
              <w:top w:val="nil"/>
              <w:left w:val="nil"/>
              <w:bottom w:val="nil"/>
              <w:right w:val="nil"/>
            </w:tcBorders>
            <w:tcMar>
              <w:top w:w="15" w:type="dxa"/>
              <w:left w:w="15" w:type="dxa"/>
              <w:right w:w="15" w:type="dxa"/>
            </w:tcMar>
            <w:vAlign w:val="bottom"/>
          </w:tcPr>
          <w:p w14:paraId="79DF3AE2" w14:textId="4D7AD78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ferro-titanium and ferro-silico-titanium</w:t>
            </w:r>
          </w:p>
        </w:tc>
      </w:tr>
      <w:tr w:rsidR="5C48A970" w:rsidRPr="00681D61" w14:paraId="6B38824C"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24D8949" w14:textId="0E26ADF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720270</w:t>
            </w:r>
          </w:p>
        </w:tc>
        <w:tc>
          <w:tcPr>
            <w:tcW w:w="7875" w:type="dxa"/>
            <w:tcBorders>
              <w:top w:val="nil"/>
              <w:left w:val="nil"/>
              <w:bottom w:val="nil"/>
              <w:right w:val="nil"/>
            </w:tcBorders>
            <w:tcMar>
              <w:top w:w="15" w:type="dxa"/>
              <w:left w:w="15" w:type="dxa"/>
              <w:right w:w="15" w:type="dxa"/>
            </w:tcMar>
            <w:vAlign w:val="bottom"/>
          </w:tcPr>
          <w:p w14:paraId="6A86722E" w14:textId="3B6F2D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ferro-molybdenum</w:t>
            </w:r>
          </w:p>
        </w:tc>
      </w:tr>
      <w:tr w:rsidR="5C48A970" w:rsidRPr="00681D61" w14:paraId="451E1C95"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30181BC" w14:textId="6D6FEFF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720260</w:t>
            </w:r>
          </w:p>
        </w:tc>
        <w:tc>
          <w:tcPr>
            <w:tcW w:w="7875" w:type="dxa"/>
            <w:tcBorders>
              <w:top w:val="nil"/>
              <w:left w:val="nil"/>
              <w:bottom w:val="nil"/>
              <w:right w:val="nil"/>
            </w:tcBorders>
            <w:tcMar>
              <w:top w:w="15" w:type="dxa"/>
              <w:left w:w="15" w:type="dxa"/>
              <w:right w:w="15" w:type="dxa"/>
            </w:tcMar>
            <w:vAlign w:val="bottom"/>
          </w:tcPr>
          <w:p w14:paraId="3C630586" w14:textId="6A5C67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ferro-nickel</w:t>
            </w:r>
          </w:p>
        </w:tc>
      </w:tr>
      <w:tr w:rsidR="5C48A970" w:rsidRPr="00681D61" w14:paraId="2B3D6E5E"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0222178" w14:textId="171A51A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720249</w:t>
            </w:r>
          </w:p>
        </w:tc>
        <w:tc>
          <w:tcPr>
            <w:tcW w:w="7875" w:type="dxa"/>
            <w:tcBorders>
              <w:top w:val="nil"/>
              <w:left w:val="nil"/>
              <w:bottom w:val="nil"/>
              <w:right w:val="nil"/>
            </w:tcBorders>
            <w:tcMar>
              <w:top w:w="15" w:type="dxa"/>
              <w:left w:w="15" w:type="dxa"/>
              <w:right w:w="15" w:type="dxa"/>
            </w:tcMar>
            <w:vAlign w:val="bottom"/>
          </w:tcPr>
          <w:p w14:paraId="1079686B" w14:textId="46FDCBE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ferro-chromium, containing by weight 4% or less of carbon</w:t>
            </w:r>
          </w:p>
        </w:tc>
      </w:tr>
      <w:tr w:rsidR="5C48A970" w:rsidRPr="00681D61" w14:paraId="223D211B"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E3E6661" w14:textId="3CB6D24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720230</w:t>
            </w:r>
          </w:p>
        </w:tc>
        <w:tc>
          <w:tcPr>
            <w:tcW w:w="7875" w:type="dxa"/>
            <w:tcBorders>
              <w:top w:val="nil"/>
              <w:left w:val="nil"/>
              <w:bottom w:val="nil"/>
              <w:right w:val="nil"/>
            </w:tcBorders>
            <w:tcMar>
              <w:top w:w="15" w:type="dxa"/>
              <w:left w:w="15" w:type="dxa"/>
              <w:right w:w="15" w:type="dxa"/>
            </w:tcMar>
            <w:vAlign w:val="bottom"/>
          </w:tcPr>
          <w:p w14:paraId="71635211" w14:textId="6B2AB16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ferro-silico-manganese</w:t>
            </w:r>
          </w:p>
        </w:tc>
      </w:tr>
      <w:tr w:rsidR="5C48A970" w:rsidRPr="00681D61" w14:paraId="27A25D5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F52C607" w14:textId="6867349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710510</w:t>
            </w:r>
          </w:p>
        </w:tc>
        <w:tc>
          <w:tcPr>
            <w:tcW w:w="7875" w:type="dxa"/>
            <w:tcBorders>
              <w:top w:val="nil"/>
              <w:left w:val="nil"/>
              <w:bottom w:val="nil"/>
              <w:right w:val="nil"/>
            </w:tcBorders>
            <w:tcMar>
              <w:top w:w="15" w:type="dxa"/>
              <w:left w:w="15" w:type="dxa"/>
              <w:right w:w="15" w:type="dxa"/>
            </w:tcMar>
            <w:vAlign w:val="bottom"/>
          </w:tcPr>
          <w:p w14:paraId="4F1EB776" w14:textId="254FDBD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Stones: precious and semi-precious, dust and powder, of diamonds</w:t>
            </w:r>
          </w:p>
        </w:tc>
      </w:tr>
      <w:tr w:rsidR="5C48A970" w:rsidRPr="00681D61" w14:paraId="23B5FA4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40E0073D" w14:textId="665E613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710229</w:t>
            </w:r>
          </w:p>
        </w:tc>
        <w:tc>
          <w:tcPr>
            <w:tcW w:w="7875" w:type="dxa"/>
            <w:tcBorders>
              <w:top w:val="nil"/>
              <w:left w:val="nil"/>
              <w:bottom w:val="nil"/>
              <w:right w:val="nil"/>
            </w:tcBorders>
            <w:tcMar>
              <w:top w:w="15" w:type="dxa"/>
              <w:left w:w="15" w:type="dxa"/>
              <w:right w:w="15" w:type="dxa"/>
            </w:tcMar>
            <w:vAlign w:val="bottom"/>
          </w:tcPr>
          <w:p w14:paraId="6586B6D6" w14:textId="321B64C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Diamonds: industrial, (other than unworked or simply sawn, cleaved or bruted), but not mounted or set</w:t>
            </w:r>
          </w:p>
        </w:tc>
      </w:tr>
      <w:tr w:rsidR="5C48A970" w:rsidRPr="00681D61" w14:paraId="43F92C90"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410A730" w14:textId="7695926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401693</w:t>
            </w:r>
          </w:p>
        </w:tc>
        <w:tc>
          <w:tcPr>
            <w:tcW w:w="7875" w:type="dxa"/>
            <w:tcBorders>
              <w:top w:val="nil"/>
              <w:left w:val="nil"/>
              <w:bottom w:val="nil"/>
              <w:right w:val="nil"/>
            </w:tcBorders>
            <w:tcMar>
              <w:top w:w="15" w:type="dxa"/>
              <w:left w:w="15" w:type="dxa"/>
              <w:right w:w="15" w:type="dxa"/>
            </w:tcMar>
            <w:vAlign w:val="bottom"/>
          </w:tcPr>
          <w:p w14:paraId="33542086" w14:textId="0A3FF99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Rubber: vulcanised (other than hard rubber), gaskets, washers and other seals, of non-cellular rubber</w:t>
            </w:r>
          </w:p>
        </w:tc>
      </w:tr>
      <w:tr w:rsidR="5C48A970" w:rsidRPr="00681D61" w14:paraId="5AE85375"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FC25B43" w14:textId="44EF5A9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400259</w:t>
            </w:r>
          </w:p>
        </w:tc>
        <w:tc>
          <w:tcPr>
            <w:tcW w:w="7875" w:type="dxa"/>
            <w:tcBorders>
              <w:top w:val="nil"/>
              <w:left w:val="nil"/>
              <w:bottom w:val="nil"/>
              <w:right w:val="nil"/>
            </w:tcBorders>
            <w:tcMar>
              <w:top w:w="15" w:type="dxa"/>
              <w:left w:w="15" w:type="dxa"/>
              <w:right w:w="15" w:type="dxa"/>
            </w:tcMar>
            <w:vAlign w:val="bottom"/>
          </w:tcPr>
          <w:p w14:paraId="3EEE3E18" w14:textId="39C6174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Rubber: synthetic, acrylonitrile-butadiene rubber (NBR), (other than latex), in primary forms or in plates, sheets or strip</w:t>
            </w:r>
          </w:p>
        </w:tc>
      </w:tr>
      <w:tr w:rsidR="5C48A970" w:rsidRPr="00681D61" w14:paraId="002A1C33"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6B3919D" w14:textId="57FA1AB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400249</w:t>
            </w:r>
          </w:p>
        </w:tc>
        <w:tc>
          <w:tcPr>
            <w:tcW w:w="7875" w:type="dxa"/>
            <w:tcBorders>
              <w:top w:val="nil"/>
              <w:left w:val="nil"/>
              <w:bottom w:val="nil"/>
              <w:right w:val="nil"/>
            </w:tcBorders>
            <w:tcMar>
              <w:top w:w="15" w:type="dxa"/>
              <w:left w:w="15" w:type="dxa"/>
              <w:right w:w="15" w:type="dxa"/>
            </w:tcMar>
            <w:vAlign w:val="bottom"/>
          </w:tcPr>
          <w:p w14:paraId="2743C0B5" w14:textId="218A087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Rubber: synthetic, chloroprene (chlorobutadiene) rubber (CR), (other than latex), in primary forms or in plates, sheets or strip</w:t>
            </w:r>
          </w:p>
        </w:tc>
      </w:tr>
      <w:tr w:rsidR="5C48A970" w:rsidRPr="00681D61" w14:paraId="213592F8"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4CE5FB1" w14:textId="1827588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391000</w:t>
            </w:r>
          </w:p>
        </w:tc>
        <w:tc>
          <w:tcPr>
            <w:tcW w:w="7875" w:type="dxa"/>
            <w:tcBorders>
              <w:top w:val="nil"/>
              <w:left w:val="nil"/>
              <w:bottom w:val="nil"/>
              <w:right w:val="nil"/>
            </w:tcBorders>
            <w:tcMar>
              <w:top w:w="15" w:type="dxa"/>
              <w:left w:w="15" w:type="dxa"/>
              <w:right w:w="15" w:type="dxa"/>
            </w:tcMar>
            <w:vAlign w:val="bottom"/>
          </w:tcPr>
          <w:p w14:paraId="28B096D4" w14:textId="03560FF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Silicones: in primary forms</w:t>
            </w:r>
          </w:p>
        </w:tc>
      </w:tr>
      <w:tr w:rsidR="5C48A970" w:rsidRPr="00681D61" w14:paraId="2F86E31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A0A905C" w14:textId="0D8BD8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390461</w:t>
            </w:r>
          </w:p>
        </w:tc>
        <w:tc>
          <w:tcPr>
            <w:tcW w:w="7875" w:type="dxa"/>
            <w:tcBorders>
              <w:top w:val="nil"/>
              <w:left w:val="nil"/>
              <w:bottom w:val="nil"/>
              <w:right w:val="nil"/>
            </w:tcBorders>
            <w:tcMar>
              <w:top w:w="15" w:type="dxa"/>
              <w:left w:w="15" w:type="dxa"/>
              <w:right w:w="15" w:type="dxa"/>
            </w:tcMar>
            <w:vAlign w:val="bottom"/>
          </w:tcPr>
          <w:p w14:paraId="7E55CC59" w14:textId="565DD35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Halogenated olefin polymers: fluoro-polymers, polytetrafluoroethylene, in primary forms</w:t>
            </w:r>
          </w:p>
        </w:tc>
      </w:tr>
      <w:tr w:rsidR="5C48A970" w:rsidRPr="00681D61" w14:paraId="34BD697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1461E2B" w14:textId="38D02CE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340399</w:t>
            </w:r>
          </w:p>
        </w:tc>
        <w:tc>
          <w:tcPr>
            <w:tcW w:w="7875" w:type="dxa"/>
            <w:tcBorders>
              <w:top w:val="nil"/>
              <w:left w:val="nil"/>
              <w:bottom w:val="nil"/>
              <w:right w:val="nil"/>
            </w:tcBorders>
            <w:tcMar>
              <w:top w:w="15" w:type="dxa"/>
              <w:left w:w="15" w:type="dxa"/>
              <w:right w:w="15" w:type="dxa"/>
            </w:tcMar>
            <w:vAlign w:val="bottom"/>
          </w:tcPr>
          <w:p w14:paraId="1CAB7E1F" w14:textId="17A59E6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Lubricating preparations: other than for the treatment of textile and similar materials, not containing petroleum oils or oils obtained from bituminous minerals</w:t>
            </w:r>
          </w:p>
        </w:tc>
      </w:tr>
      <w:tr w:rsidR="5C48A970" w:rsidRPr="00681D61" w14:paraId="010E3635"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FB34377" w14:textId="292EB0F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283620</w:t>
            </w:r>
          </w:p>
        </w:tc>
        <w:tc>
          <w:tcPr>
            <w:tcW w:w="7875" w:type="dxa"/>
            <w:tcBorders>
              <w:top w:val="nil"/>
              <w:left w:val="nil"/>
              <w:bottom w:val="nil"/>
              <w:right w:val="nil"/>
            </w:tcBorders>
            <w:tcMar>
              <w:top w:w="15" w:type="dxa"/>
              <w:left w:w="15" w:type="dxa"/>
              <w:right w:w="15" w:type="dxa"/>
            </w:tcMar>
            <w:vAlign w:val="bottom"/>
          </w:tcPr>
          <w:p w14:paraId="5012BB01" w14:textId="440811E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Carbonates: disodium carbonate</w:t>
            </w:r>
          </w:p>
        </w:tc>
      </w:tr>
      <w:tr w:rsidR="5C48A970" w:rsidRPr="00681D61" w14:paraId="28642B3C"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FE9CED0" w14:textId="5F16A48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271114</w:t>
            </w:r>
          </w:p>
        </w:tc>
        <w:tc>
          <w:tcPr>
            <w:tcW w:w="7875" w:type="dxa"/>
            <w:tcBorders>
              <w:top w:val="nil"/>
              <w:left w:val="nil"/>
              <w:bottom w:val="nil"/>
              <w:right w:val="nil"/>
            </w:tcBorders>
            <w:tcMar>
              <w:top w:w="15" w:type="dxa"/>
              <w:left w:w="15" w:type="dxa"/>
              <w:right w:w="15" w:type="dxa"/>
            </w:tcMar>
            <w:vAlign w:val="bottom"/>
          </w:tcPr>
          <w:p w14:paraId="2DA99F7E" w14:textId="77126F8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Petroleum gases and other gaseous hydrocarbons: liquefied, ethylene, propylene, butylene and butadiene</w:t>
            </w:r>
          </w:p>
        </w:tc>
      </w:tr>
      <w:tr w:rsidR="5C48A970" w:rsidRPr="00681D61" w14:paraId="6E79BF8E"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F2F3980" w14:textId="2DD85BB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271000</w:t>
            </w:r>
          </w:p>
        </w:tc>
        <w:tc>
          <w:tcPr>
            <w:tcW w:w="7875" w:type="dxa"/>
            <w:tcBorders>
              <w:top w:val="nil"/>
              <w:left w:val="nil"/>
              <w:bottom w:val="nil"/>
              <w:right w:val="nil"/>
            </w:tcBorders>
            <w:tcMar>
              <w:top w:w="15" w:type="dxa"/>
              <w:left w:w="15" w:type="dxa"/>
              <w:right w:w="15" w:type="dxa"/>
            </w:tcMar>
            <w:vAlign w:val="bottom"/>
          </w:tcPr>
          <w:p w14:paraId="4480763B" w14:textId="312AAC5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Petroleum oils and oils from bituminous minerals, not crude: preparations n.e.c. containing by weight 70% or more of petroleum oils or oils from bituminous minerals: these being the basic constituents of the preparations: waste oils</w:t>
            </w:r>
          </w:p>
        </w:tc>
      </w:tr>
      <w:tr w:rsidR="5C48A970" w:rsidRPr="00681D61" w14:paraId="397BF0FF"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6E6F727" w14:textId="73F9BF9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270900</w:t>
            </w:r>
          </w:p>
        </w:tc>
        <w:tc>
          <w:tcPr>
            <w:tcW w:w="7875" w:type="dxa"/>
            <w:tcBorders>
              <w:top w:val="nil"/>
              <w:left w:val="nil"/>
              <w:bottom w:val="nil"/>
              <w:right w:val="nil"/>
            </w:tcBorders>
            <w:tcMar>
              <w:top w:w="15" w:type="dxa"/>
              <w:left w:w="15" w:type="dxa"/>
              <w:right w:w="15" w:type="dxa"/>
            </w:tcMar>
            <w:vAlign w:val="bottom"/>
          </w:tcPr>
          <w:p w14:paraId="44CD3E8F" w14:textId="08A9993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Oils: petroleum oils and oils obtained from bituminous minerals, crude</w:t>
            </w:r>
          </w:p>
        </w:tc>
      </w:tr>
      <w:tr w:rsidR="5C48A970" w:rsidRPr="00681D61" w14:paraId="67BEF461"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0EFC068" w14:textId="6F2DFA2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261400</w:t>
            </w:r>
          </w:p>
        </w:tc>
        <w:tc>
          <w:tcPr>
            <w:tcW w:w="7875" w:type="dxa"/>
            <w:tcBorders>
              <w:top w:val="nil"/>
              <w:left w:val="nil"/>
              <w:bottom w:val="nil"/>
              <w:right w:val="nil"/>
            </w:tcBorders>
            <w:tcMar>
              <w:top w:w="15" w:type="dxa"/>
              <w:left w:w="15" w:type="dxa"/>
              <w:right w:w="15" w:type="dxa"/>
            </w:tcMar>
            <w:vAlign w:val="bottom"/>
          </w:tcPr>
          <w:p w14:paraId="152F6AC9" w14:textId="4AD671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Titanium ores and concentrates</w:t>
            </w:r>
          </w:p>
        </w:tc>
      </w:tr>
      <w:tr w:rsidR="5C48A970" w:rsidRPr="00681D61" w14:paraId="13363B9C"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E279BF0" w14:textId="59691F1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261390</w:t>
            </w:r>
          </w:p>
        </w:tc>
        <w:tc>
          <w:tcPr>
            <w:tcW w:w="7875" w:type="dxa"/>
            <w:tcBorders>
              <w:top w:val="nil"/>
              <w:left w:val="nil"/>
              <w:bottom w:val="nil"/>
              <w:right w:val="nil"/>
            </w:tcBorders>
            <w:tcMar>
              <w:top w:w="15" w:type="dxa"/>
              <w:left w:w="15" w:type="dxa"/>
              <w:right w:w="15" w:type="dxa"/>
            </w:tcMar>
            <w:vAlign w:val="bottom"/>
          </w:tcPr>
          <w:p w14:paraId="7EC455C5" w14:textId="0167F80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other than roasted</w:t>
            </w:r>
          </w:p>
        </w:tc>
      </w:tr>
      <w:tr w:rsidR="5C48A970" w:rsidRPr="00681D61" w14:paraId="25C33CA3"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220C934" w14:textId="1859D5F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261000</w:t>
            </w:r>
          </w:p>
        </w:tc>
        <w:tc>
          <w:tcPr>
            <w:tcW w:w="7875" w:type="dxa"/>
            <w:tcBorders>
              <w:top w:val="nil"/>
              <w:left w:val="nil"/>
              <w:bottom w:val="nil"/>
              <w:right w:val="nil"/>
            </w:tcBorders>
            <w:tcMar>
              <w:top w:w="15" w:type="dxa"/>
              <w:left w:w="15" w:type="dxa"/>
              <w:right w:w="15" w:type="dxa"/>
            </w:tcMar>
            <w:vAlign w:val="bottom"/>
          </w:tcPr>
          <w:p w14:paraId="57950ACB" w14:textId="6E62A0B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Chromium ores and concentrates</w:t>
            </w:r>
          </w:p>
        </w:tc>
      </w:tr>
      <w:tr w:rsidR="5C48A970" w:rsidRPr="00681D61" w14:paraId="3BBBD01B"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52D4EEC" w14:textId="6D329F5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260600</w:t>
            </w:r>
          </w:p>
        </w:tc>
        <w:tc>
          <w:tcPr>
            <w:tcW w:w="7875" w:type="dxa"/>
            <w:tcBorders>
              <w:top w:val="nil"/>
              <w:left w:val="nil"/>
              <w:bottom w:val="nil"/>
              <w:right w:val="nil"/>
            </w:tcBorders>
            <w:tcMar>
              <w:top w:w="15" w:type="dxa"/>
              <w:left w:w="15" w:type="dxa"/>
              <w:right w:w="15" w:type="dxa"/>
            </w:tcMar>
            <w:vAlign w:val="bottom"/>
          </w:tcPr>
          <w:p w14:paraId="3A588AE5" w14:textId="3AD7F88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ores and concentrates</w:t>
            </w:r>
          </w:p>
        </w:tc>
      </w:tr>
      <w:tr w:rsidR="5C48A970" w:rsidRPr="00681D61" w14:paraId="2C6A5E6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C535D1F" w14:textId="56B0EC5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875" w:type="dxa"/>
            <w:tcBorders>
              <w:top w:val="nil"/>
              <w:left w:val="nil"/>
              <w:bottom w:val="nil"/>
              <w:right w:val="nil"/>
            </w:tcBorders>
            <w:tcMar>
              <w:top w:w="15" w:type="dxa"/>
              <w:left w:w="15" w:type="dxa"/>
              <w:right w:w="15" w:type="dxa"/>
            </w:tcMar>
            <w:vAlign w:val="bottom"/>
          </w:tcPr>
          <w:p w14:paraId="36DF1C0B" w14:textId="0F95B4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4C6598B7"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3CE4EA28" w14:textId="11811B0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875" w:type="dxa"/>
            <w:tcBorders>
              <w:top w:val="nil"/>
              <w:left w:val="nil"/>
              <w:bottom w:val="nil"/>
              <w:right w:val="nil"/>
            </w:tcBorders>
            <w:tcMar>
              <w:top w:w="15" w:type="dxa"/>
              <w:left w:w="15" w:type="dxa"/>
              <w:right w:w="15" w:type="dxa"/>
            </w:tcMar>
            <w:vAlign w:val="bottom"/>
          </w:tcPr>
          <w:p w14:paraId="25CF9713" w14:textId="3B1B08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1F1A34FE"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5A10DA30" w14:textId="7EF2409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260200</w:t>
            </w:r>
          </w:p>
        </w:tc>
        <w:tc>
          <w:tcPr>
            <w:tcW w:w="7875" w:type="dxa"/>
            <w:tcBorders>
              <w:top w:val="nil"/>
              <w:left w:val="nil"/>
              <w:bottom w:val="nil"/>
              <w:right w:val="nil"/>
            </w:tcBorders>
            <w:tcMar>
              <w:top w:w="15" w:type="dxa"/>
              <w:left w:w="15" w:type="dxa"/>
              <w:right w:w="15" w:type="dxa"/>
            </w:tcMar>
            <w:vAlign w:val="bottom"/>
          </w:tcPr>
          <w:p w14:paraId="454AAEBA" w14:textId="112000B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Manganese ores and concentrates, including ferruginous manganese ores and concentrates with a manganese content of 20% or more, calculated on the dry weight</w:t>
            </w:r>
          </w:p>
        </w:tc>
      </w:tr>
      <w:tr w:rsidR="5C48A970" w:rsidRPr="00681D61" w14:paraId="4501802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22D71500" w14:textId="0415E8A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260120</w:t>
            </w:r>
          </w:p>
        </w:tc>
        <w:tc>
          <w:tcPr>
            <w:tcW w:w="7875" w:type="dxa"/>
            <w:tcBorders>
              <w:top w:val="nil"/>
              <w:left w:val="nil"/>
              <w:bottom w:val="nil"/>
              <w:right w:val="nil"/>
            </w:tcBorders>
            <w:tcMar>
              <w:top w:w="15" w:type="dxa"/>
              <w:left w:w="15" w:type="dxa"/>
              <w:right w:w="15" w:type="dxa"/>
            </w:tcMar>
            <w:vAlign w:val="bottom"/>
          </w:tcPr>
          <w:p w14:paraId="0FAE9B5D" w14:textId="7748559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pyrites: roasted</w:t>
            </w:r>
          </w:p>
        </w:tc>
      </w:tr>
      <w:tr w:rsidR="5C48A970" w:rsidRPr="00681D61" w14:paraId="06875DBA"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1D5E2B4" w14:textId="4A154F5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260112</w:t>
            </w:r>
          </w:p>
        </w:tc>
        <w:tc>
          <w:tcPr>
            <w:tcW w:w="7875" w:type="dxa"/>
            <w:tcBorders>
              <w:top w:val="nil"/>
              <w:left w:val="nil"/>
              <w:bottom w:val="nil"/>
              <w:right w:val="nil"/>
            </w:tcBorders>
            <w:tcMar>
              <w:top w:w="15" w:type="dxa"/>
              <w:left w:w="15" w:type="dxa"/>
              <w:right w:w="15" w:type="dxa"/>
            </w:tcMar>
            <w:vAlign w:val="bottom"/>
          </w:tcPr>
          <w:p w14:paraId="53B94C53" w14:textId="0EABDBD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agglomerated (excluding roasted iron pyrites)</w:t>
            </w:r>
          </w:p>
        </w:tc>
      </w:tr>
      <w:tr w:rsidR="5C48A970" w:rsidRPr="00681D61" w14:paraId="05BB038D"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08531CED" w14:textId="3B869F6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260111</w:t>
            </w:r>
          </w:p>
        </w:tc>
        <w:tc>
          <w:tcPr>
            <w:tcW w:w="7875" w:type="dxa"/>
            <w:tcBorders>
              <w:top w:val="nil"/>
              <w:left w:val="nil"/>
              <w:bottom w:val="nil"/>
              <w:right w:val="nil"/>
            </w:tcBorders>
            <w:tcMar>
              <w:top w:w="15" w:type="dxa"/>
              <w:left w:w="15" w:type="dxa"/>
              <w:right w:w="15" w:type="dxa"/>
            </w:tcMar>
            <w:vAlign w:val="bottom"/>
          </w:tcPr>
          <w:p w14:paraId="00319532" w14:textId="0CB780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non-agglomerated</w:t>
            </w:r>
          </w:p>
        </w:tc>
      </w:tr>
      <w:tr w:rsidR="5C48A970" w:rsidRPr="00681D61" w14:paraId="78978EF7"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1263FE69" w14:textId="484FA7A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252520</w:t>
            </w:r>
          </w:p>
        </w:tc>
        <w:tc>
          <w:tcPr>
            <w:tcW w:w="7875" w:type="dxa"/>
            <w:tcBorders>
              <w:top w:val="nil"/>
              <w:left w:val="nil"/>
              <w:bottom w:val="nil"/>
              <w:right w:val="nil"/>
            </w:tcBorders>
            <w:tcMar>
              <w:top w:w="15" w:type="dxa"/>
              <w:left w:w="15" w:type="dxa"/>
              <w:right w:w="15" w:type="dxa"/>
            </w:tcMar>
            <w:vAlign w:val="bottom"/>
          </w:tcPr>
          <w:p w14:paraId="5020B263" w14:textId="1483272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Mica: powder</w:t>
            </w:r>
          </w:p>
        </w:tc>
      </w:tr>
      <w:tr w:rsidR="5C48A970" w:rsidRPr="00681D61" w14:paraId="42E3B080"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6446C38C" w14:textId="3E284C9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252330</w:t>
            </w:r>
          </w:p>
        </w:tc>
        <w:tc>
          <w:tcPr>
            <w:tcW w:w="7875" w:type="dxa"/>
            <w:tcBorders>
              <w:top w:val="nil"/>
              <w:left w:val="nil"/>
              <w:bottom w:val="nil"/>
              <w:right w:val="nil"/>
            </w:tcBorders>
            <w:tcMar>
              <w:top w:w="15" w:type="dxa"/>
              <w:left w:w="15" w:type="dxa"/>
              <w:right w:w="15" w:type="dxa"/>
            </w:tcMar>
            <w:vAlign w:val="bottom"/>
          </w:tcPr>
          <w:p w14:paraId="139348BF" w14:textId="27E5530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Cement: aluminous (ciment fondu), whether or not coloured or in the form of clinkers</w:t>
            </w:r>
          </w:p>
        </w:tc>
      </w:tr>
      <w:tr w:rsidR="5C48A970" w:rsidRPr="00681D61" w14:paraId="4863CFE4"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772F192" w14:textId="324DEE3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252100</w:t>
            </w:r>
          </w:p>
        </w:tc>
        <w:tc>
          <w:tcPr>
            <w:tcW w:w="7875" w:type="dxa"/>
            <w:tcBorders>
              <w:top w:val="nil"/>
              <w:left w:val="nil"/>
              <w:bottom w:val="nil"/>
              <w:right w:val="nil"/>
            </w:tcBorders>
            <w:tcMar>
              <w:top w:w="15" w:type="dxa"/>
              <w:left w:w="15" w:type="dxa"/>
              <w:right w:w="15" w:type="dxa"/>
            </w:tcMar>
            <w:vAlign w:val="bottom"/>
          </w:tcPr>
          <w:p w14:paraId="41924D96" w14:textId="60A0776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Limestone flux: limestone and other calcareous stone, of a kind used for the manufacture of lime or cement</w:t>
            </w:r>
          </w:p>
        </w:tc>
      </w:tr>
      <w:tr w:rsidR="5C48A970" w:rsidRPr="00681D61" w14:paraId="47C13E9A" w14:textId="77777777" w:rsidTr="4A0B9992">
        <w:trPr>
          <w:trHeight w:val="285"/>
        </w:trPr>
        <w:tc>
          <w:tcPr>
            <w:tcW w:w="1485" w:type="dxa"/>
            <w:tcBorders>
              <w:top w:val="nil"/>
              <w:left w:val="nil"/>
              <w:bottom w:val="nil"/>
              <w:right w:val="nil"/>
            </w:tcBorders>
            <w:tcMar>
              <w:top w:w="15" w:type="dxa"/>
              <w:left w:w="15" w:type="dxa"/>
              <w:right w:w="15" w:type="dxa"/>
            </w:tcMar>
            <w:vAlign w:val="bottom"/>
          </w:tcPr>
          <w:p w14:paraId="7E2DC48B" w14:textId="4927A42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250810</w:t>
            </w:r>
          </w:p>
        </w:tc>
        <w:tc>
          <w:tcPr>
            <w:tcW w:w="7875" w:type="dxa"/>
            <w:tcBorders>
              <w:top w:val="nil"/>
              <w:left w:val="nil"/>
              <w:bottom w:val="nil"/>
              <w:right w:val="nil"/>
            </w:tcBorders>
            <w:tcMar>
              <w:top w:w="15" w:type="dxa"/>
              <w:left w:w="15" w:type="dxa"/>
              <w:right w:w="15" w:type="dxa"/>
            </w:tcMar>
            <w:vAlign w:val="bottom"/>
          </w:tcPr>
          <w:p w14:paraId="0EF86549" w14:textId="29D1650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Clays (excluding expanded clays of heading no. 6806): bentonite, whether or not calcined</w:t>
            </w:r>
          </w:p>
        </w:tc>
      </w:tr>
    </w:tbl>
    <w:p w14:paraId="57951077" w14:textId="19E27A1D"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102ED76E" w14:textId="445BEF1B"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26857586" w14:textId="3AC021C8" w:rsidR="006D7CCA" w:rsidRPr="00681D61" w:rsidRDefault="759167E4"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716B3C74" w:rsidRPr="4A0B9992">
        <w:rPr>
          <w:rFonts w:ascii="Times New Roman" w:eastAsia="Times New Roman" w:hAnsi="Times New Roman" w:cs="Times New Roman"/>
          <w:b/>
          <w:bCs/>
          <w:color w:val="000000" w:themeColor="text1"/>
          <w:sz w:val="20"/>
          <w:szCs w:val="20"/>
          <w:lang w:val="en-US"/>
        </w:rPr>
        <w:t>6</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Nuclear Supply Chain</w:t>
      </w:r>
    </w:p>
    <w:tbl>
      <w:tblPr>
        <w:tblW w:w="0" w:type="auto"/>
        <w:tblLook w:val="06A0" w:firstRow="1" w:lastRow="0" w:firstColumn="1" w:lastColumn="0" w:noHBand="1" w:noVBand="1"/>
      </w:tblPr>
      <w:tblGrid>
        <w:gridCol w:w="1440"/>
        <w:gridCol w:w="7920"/>
      </w:tblGrid>
      <w:tr w:rsidR="5C48A970" w:rsidRPr="00681D61" w14:paraId="66393FA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16CFEC2" w14:textId="38F8A47B"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920" w:type="dxa"/>
            <w:tcBorders>
              <w:top w:val="nil"/>
              <w:left w:val="nil"/>
              <w:bottom w:val="nil"/>
              <w:right w:val="nil"/>
            </w:tcBorders>
            <w:tcMar>
              <w:top w:w="15" w:type="dxa"/>
              <w:left w:w="15" w:type="dxa"/>
              <w:right w:w="15" w:type="dxa"/>
            </w:tcMar>
            <w:vAlign w:val="bottom"/>
          </w:tcPr>
          <w:p w14:paraId="02EB6EA7" w14:textId="5B516C14"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72B80D8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07B0608" w14:textId="45805B4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845430</w:t>
            </w:r>
          </w:p>
        </w:tc>
        <w:tc>
          <w:tcPr>
            <w:tcW w:w="7920" w:type="dxa"/>
            <w:tcBorders>
              <w:top w:val="nil"/>
              <w:left w:val="nil"/>
              <w:bottom w:val="nil"/>
              <w:right w:val="nil"/>
            </w:tcBorders>
            <w:tcMar>
              <w:top w:w="15" w:type="dxa"/>
              <w:left w:w="15" w:type="dxa"/>
              <w:right w:w="15" w:type="dxa"/>
            </w:tcMar>
            <w:vAlign w:val="bottom"/>
          </w:tcPr>
          <w:p w14:paraId="7F235CFD" w14:textId="415A49C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Casting machines: of a kind used in metallurgy or in metal foundries</w:t>
            </w:r>
          </w:p>
        </w:tc>
      </w:tr>
      <w:tr w:rsidR="5C48A970" w:rsidRPr="00681D61" w14:paraId="2C440C7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EF4EE98" w14:textId="2ECE2F4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841989</w:t>
            </w:r>
          </w:p>
        </w:tc>
        <w:tc>
          <w:tcPr>
            <w:tcW w:w="7920" w:type="dxa"/>
            <w:tcBorders>
              <w:top w:val="nil"/>
              <w:left w:val="nil"/>
              <w:bottom w:val="nil"/>
              <w:right w:val="nil"/>
            </w:tcBorders>
            <w:tcMar>
              <w:top w:w="15" w:type="dxa"/>
              <w:left w:w="15" w:type="dxa"/>
              <w:right w:w="15" w:type="dxa"/>
            </w:tcMar>
            <w:vAlign w:val="bottom"/>
          </w:tcPr>
          <w:p w14:paraId="1AD25AE8" w14:textId="690BE6A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r>
      <w:tr w:rsidR="5C48A970" w:rsidRPr="00681D61" w14:paraId="57E54C1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83A3F7B" w14:textId="5D48945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841940</w:t>
            </w:r>
          </w:p>
        </w:tc>
        <w:tc>
          <w:tcPr>
            <w:tcW w:w="7920" w:type="dxa"/>
            <w:tcBorders>
              <w:top w:val="nil"/>
              <w:left w:val="nil"/>
              <w:bottom w:val="nil"/>
              <w:right w:val="nil"/>
            </w:tcBorders>
            <w:tcMar>
              <w:top w:w="15" w:type="dxa"/>
              <w:left w:w="15" w:type="dxa"/>
              <w:right w:w="15" w:type="dxa"/>
            </w:tcMar>
            <w:vAlign w:val="bottom"/>
          </w:tcPr>
          <w:p w14:paraId="46DBE549" w14:textId="052AD2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Distilling or rectifying plant: not used for domestic purposes</w:t>
            </w:r>
          </w:p>
        </w:tc>
      </w:tr>
      <w:tr w:rsidR="5C48A970" w:rsidRPr="00681D61" w14:paraId="79F00B0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5B68954" w14:textId="2AD5E94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841780</w:t>
            </w:r>
          </w:p>
        </w:tc>
        <w:tc>
          <w:tcPr>
            <w:tcW w:w="7920" w:type="dxa"/>
            <w:tcBorders>
              <w:top w:val="nil"/>
              <w:left w:val="nil"/>
              <w:bottom w:val="nil"/>
              <w:right w:val="nil"/>
            </w:tcBorders>
            <w:tcMar>
              <w:top w:w="15" w:type="dxa"/>
              <w:left w:w="15" w:type="dxa"/>
              <w:right w:w="15" w:type="dxa"/>
            </w:tcMar>
            <w:vAlign w:val="bottom"/>
          </w:tcPr>
          <w:p w14:paraId="67476514" w14:textId="5544A00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Furnaces and ovens: including incinerators, non-electric, for industrial or laboratory use, n.e.c. in heading no. 8417</w:t>
            </w:r>
          </w:p>
        </w:tc>
      </w:tr>
      <w:tr w:rsidR="5C48A970" w:rsidRPr="00681D61" w14:paraId="4CD2A5C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53B2F27" w14:textId="1B8713D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840690</w:t>
            </w:r>
          </w:p>
        </w:tc>
        <w:tc>
          <w:tcPr>
            <w:tcW w:w="7920" w:type="dxa"/>
            <w:tcBorders>
              <w:top w:val="nil"/>
              <w:left w:val="nil"/>
              <w:bottom w:val="nil"/>
              <w:right w:val="nil"/>
            </w:tcBorders>
            <w:tcMar>
              <w:top w:w="15" w:type="dxa"/>
              <w:left w:w="15" w:type="dxa"/>
              <w:right w:w="15" w:type="dxa"/>
            </w:tcMar>
            <w:vAlign w:val="bottom"/>
          </w:tcPr>
          <w:p w14:paraId="3F6762FE" w14:textId="3473AD0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Turbines: parts of steam and other vapour turbines</w:t>
            </w:r>
          </w:p>
        </w:tc>
      </w:tr>
      <w:tr w:rsidR="5C48A970" w:rsidRPr="00681D61" w14:paraId="1261534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41C0659" w14:textId="774AA8C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840681</w:t>
            </w:r>
          </w:p>
        </w:tc>
        <w:tc>
          <w:tcPr>
            <w:tcW w:w="7920" w:type="dxa"/>
            <w:tcBorders>
              <w:top w:val="nil"/>
              <w:left w:val="nil"/>
              <w:bottom w:val="nil"/>
              <w:right w:val="nil"/>
            </w:tcBorders>
            <w:tcMar>
              <w:top w:w="15" w:type="dxa"/>
              <w:left w:w="15" w:type="dxa"/>
              <w:right w:w="15" w:type="dxa"/>
            </w:tcMar>
            <w:vAlign w:val="bottom"/>
          </w:tcPr>
          <w:p w14:paraId="437B9C45" w14:textId="6343B74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Turbines: steam and other vapour turbines, (for other than marine propulsion), of an output exceeding 40MW</w:t>
            </w:r>
          </w:p>
        </w:tc>
      </w:tr>
      <w:tr w:rsidR="5C48A970" w:rsidRPr="00681D61" w14:paraId="2BF174E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5F42AD7" w14:textId="731DCD9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840420</w:t>
            </w:r>
          </w:p>
        </w:tc>
        <w:tc>
          <w:tcPr>
            <w:tcW w:w="7920" w:type="dxa"/>
            <w:tcBorders>
              <w:top w:val="nil"/>
              <w:left w:val="nil"/>
              <w:bottom w:val="nil"/>
              <w:right w:val="nil"/>
            </w:tcBorders>
            <w:tcMar>
              <w:top w:w="15" w:type="dxa"/>
              <w:left w:w="15" w:type="dxa"/>
              <w:right w:w="15" w:type="dxa"/>
            </w:tcMar>
            <w:vAlign w:val="bottom"/>
          </w:tcPr>
          <w:p w14:paraId="7B0D65F4" w14:textId="444AE9F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Boilers: condensers, for steam or other vapour power units</w:t>
            </w:r>
          </w:p>
        </w:tc>
      </w:tr>
      <w:tr w:rsidR="5C48A970" w:rsidRPr="00681D61" w14:paraId="00B8467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46BF9E2" w14:textId="2E90633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840140</w:t>
            </w:r>
          </w:p>
        </w:tc>
        <w:tc>
          <w:tcPr>
            <w:tcW w:w="7920" w:type="dxa"/>
            <w:tcBorders>
              <w:top w:val="nil"/>
              <w:left w:val="nil"/>
              <w:bottom w:val="nil"/>
              <w:right w:val="nil"/>
            </w:tcBorders>
            <w:tcMar>
              <w:top w:w="15" w:type="dxa"/>
              <w:left w:w="15" w:type="dxa"/>
              <w:right w:w="15" w:type="dxa"/>
            </w:tcMar>
            <w:vAlign w:val="bottom"/>
          </w:tcPr>
          <w:p w14:paraId="0414A206" w14:textId="6CB4230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Nuclear reactors: parts thereof</w:t>
            </w:r>
          </w:p>
        </w:tc>
      </w:tr>
      <w:tr w:rsidR="5C48A970" w:rsidRPr="00681D61" w14:paraId="4B78F0C0"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973B372" w14:textId="62E54D1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840130</w:t>
            </w:r>
          </w:p>
        </w:tc>
        <w:tc>
          <w:tcPr>
            <w:tcW w:w="7920" w:type="dxa"/>
            <w:tcBorders>
              <w:top w:val="nil"/>
              <w:left w:val="nil"/>
              <w:bottom w:val="nil"/>
              <w:right w:val="nil"/>
            </w:tcBorders>
            <w:tcMar>
              <w:top w:w="15" w:type="dxa"/>
              <w:left w:w="15" w:type="dxa"/>
              <w:right w:w="15" w:type="dxa"/>
            </w:tcMar>
            <w:vAlign w:val="bottom"/>
          </w:tcPr>
          <w:p w14:paraId="4800297D" w14:textId="19BEBB9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Fuel elements (cartridges): non-irradiated</w:t>
            </w:r>
          </w:p>
        </w:tc>
      </w:tr>
      <w:tr w:rsidR="5C48A970" w:rsidRPr="00681D61" w14:paraId="0751F79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375BEAE" w14:textId="378F5CB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840120</w:t>
            </w:r>
          </w:p>
        </w:tc>
        <w:tc>
          <w:tcPr>
            <w:tcW w:w="7920" w:type="dxa"/>
            <w:tcBorders>
              <w:top w:val="nil"/>
              <w:left w:val="nil"/>
              <w:bottom w:val="nil"/>
              <w:right w:val="nil"/>
            </w:tcBorders>
            <w:tcMar>
              <w:top w:w="15" w:type="dxa"/>
              <w:left w:w="15" w:type="dxa"/>
              <w:right w:w="15" w:type="dxa"/>
            </w:tcMar>
            <w:vAlign w:val="bottom"/>
          </w:tcPr>
          <w:p w14:paraId="762754D3" w14:textId="1033E2C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and apparatus: for isotopic separation, and parts thereof</w:t>
            </w:r>
          </w:p>
        </w:tc>
      </w:tr>
      <w:tr w:rsidR="5C48A970" w:rsidRPr="00681D61" w14:paraId="01C8BF9C"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F9F7752" w14:textId="38B31CB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840110</w:t>
            </w:r>
          </w:p>
        </w:tc>
        <w:tc>
          <w:tcPr>
            <w:tcW w:w="7920" w:type="dxa"/>
            <w:tcBorders>
              <w:top w:val="nil"/>
              <w:left w:val="nil"/>
              <w:bottom w:val="nil"/>
              <w:right w:val="nil"/>
            </w:tcBorders>
            <w:tcMar>
              <w:top w:w="15" w:type="dxa"/>
              <w:left w:w="15" w:type="dxa"/>
              <w:right w:w="15" w:type="dxa"/>
            </w:tcMar>
            <w:vAlign w:val="bottom"/>
          </w:tcPr>
          <w:p w14:paraId="0A490FD1" w14:textId="6371342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Nuclear reactors</w:t>
            </w:r>
          </w:p>
        </w:tc>
      </w:tr>
      <w:tr w:rsidR="5C48A970" w:rsidRPr="00681D61" w14:paraId="19D1953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97AA567" w14:textId="4895726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810990</w:t>
            </w:r>
          </w:p>
        </w:tc>
        <w:tc>
          <w:tcPr>
            <w:tcW w:w="7920" w:type="dxa"/>
            <w:tcBorders>
              <w:top w:val="nil"/>
              <w:left w:val="nil"/>
              <w:bottom w:val="nil"/>
              <w:right w:val="nil"/>
            </w:tcBorders>
            <w:tcMar>
              <w:top w:w="15" w:type="dxa"/>
              <w:left w:w="15" w:type="dxa"/>
              <w:right w:w="15" w:type="dxa"/>
            </w:tcMar>
            <w:vAlign w:val="bottom"/>
          </w:tcPr>
          <w:p w14:paraId="32A10D80" w14:textId="52925F0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Zirconium: other than unwrought, n.e.c. in heading no. 8109</w:t>
            </w:r>
          </w:p>
        </w:tc>
      </w:tr>
      <w:tr w:rsidR="5C48A970" w:rsidRPr="00681D61" w14:paraId="392C3F4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9FF07B6" w14:textId="1AFCD76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722790</w:t>
            </w:r>
          </w:p>
        </w:tc>
        <w:tc>
          <w:tcPr>
            <w:tcW w:w="7920" w:type="dxa"/>
            <w:tcBorders>
              <w:top w:val="nil"/>
              <w:left w:val="nil"/>
              <w:bottom w:val="nil"/>
              <w:right w:val="nil"/>
            </w:tcBorders>
            <w:tcMar>
              <w:top w:w="15" w:type="dxa"/>
              <w:left w:w="15" w:type="dxa"/>
              <w:right w:w="15" w:type="dxa"/>
            </w:tcMar>
            <w:vAlign w:val="bottom"/>
          </w:tcPr>
          <w:p w14:paraId="16CC0A78" w14:textId="2721830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alloy: bars and rods, hot-rolled, in irregularly wound coils, n.e.c. in heading no. 7227</w:t>
            </w:r>
          </w:p>
        </w:tc>
      </w:tr>
      <w:tr w:rsidR="5C48A970" w:rsidRPr="00681D61" w14:paraId="11E13963"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F7B777F" w14:textId="11DA21D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721922</w:t>
            </w:r>
          </w:p>
        </w:tc>
        <w:tc>
          <w:tcPr>
            <w:tcW w:w="7920" w:type="dxa"/>
            <w:tcBorders>
              <w:top w:val="nil"/>
              <w:left w:val="nil"/>
              <w:bottom w:val="nil"/>
              <w:right w:val="nil"/>
            </w:tcBorders>
            <w:tcMar>
              <w:top w:w="15" w:type="dxa"/>
              <w:left w:w="15" w:type="dxa"/>
              <w:right w:w="15" w:type="dxa"/>
            </w:tcMar>
            <w:vAlign w:val="bottom"/>
          </w:tcPr>
          <w:p w14:paraId="3EB1E6CA" w14:textId="5A4BC43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stainless: flat-rolled, width 600mm or more, hot-rolled, (not in coils), of a thickness of 4.75mm or more but not exceeding 10mm</w:t>
            </w:r>
          </w:p>
        </w:tc>
      </w:tr>
      <w:tr w:rsidR="5C48A970" w:rsidRPr="00681D61" w14:paraId="0A317F46"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7305071" w14:textId="6160860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721921</w:t>
            </w:r>
          </w:p>
        </w:tc>
        <w:tc>
          <w:tcPr>
            <w:tcW w:w="7920" w:type="dxa"/>
            <w:tcBorders>
              <w:top w:val="nil"/>
              <w:left w:val="nil"/>
              <w:bottom w:val="nil"/>
              <w:right w:val="nil"/>
            </w:tcBorders>
            <w:tcMar>
              <w:top w:w="15" w:type="dxa"/>
              <w:left w:w="15" w:type="dxa"/>
              <w:right w:w="15" w:type="dxa"/>
            </w:tcMar>
            <w:vAlign w:val="bottom"/>
          </w:tcPr>
          <w:p w14:paraId="1B6ECFA9" w14:textId="73F54F6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stainless: flat-rolled, width 600mm or more, hot-rolled, (not in coils), of a thickness exceeding 10mm</w:t>
            </w:r>
          </w:p>
        </w:tc>
      </w:tr>
      <w:tr w:rsidR="5C48A970" w:rsidRPr="00681D61" w14:paraId="10B05917"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440AFC1" w14:textId="7480E9D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720270</w:t>
            </w:r>
          </w:p>
        </w:tc>
        <w:tc>
          <w:tcPr>
            <w:tcW w:w="7920" w:type="dxa"/>
            <w:tcBorders>
              <w:top w:val="nil"/>
              <w:left w:val="nil"/>
              <w:bottom w:val="nil"/>
              <w:right w:val="nil"/>
            </w:tcBorders>
            <w:tcMar>
              <w:top w:w="15" w:type="dxa"/>
              <w:left w:w="15" w:type="dxa"/>
              <w:right w:w="15" w:type="dxa"/>
            </w:tcMar>
            <w:vAlign w:val="bottom"/>
          </w:tcPr>
          <w:p w14:paraId="35E19771" w14:textId="25DD856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ferro-molybdenum</w:t>
            </w:r>
          </w:p>
        </w:tc>
      </w:tr>
      <w:tr w:rsidR="5C48A970" w:rsidRPr="00681D61" w14:paraId="1E78BA0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E701C61" w14:textId="4C1AFB2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720260</w:t>
            </w:r>
          </w:p>
        </w:tc>
        <w:tc>
          <w:tcPr>
            <w:tcW w:w="7920" w:type="dxa"/>
            <w:tcBorders>
              <w:top w:val="nil"/>
              <w:left w:val="nil"/>
              <w:bottom w:val="nil"/>
              <w:right w:val="nil"/>
            </w:tcBorders>
            <w:tcMar>
              <w:top w:w="15" w:type="dxa"/>
              <w:left w:w="15" w:type="dxa"/>
              <w:right w:w="15" w:type="dxa"/>
            </w:tcMar>
            <w:vAlign w:val="bottom"/>
          </w:tcPr>
          <w:p w14:paraId="34C13C38" w14:textId="1B9C170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ferro-nickel</w:t>
            </w:r>
          </w:p>
        </w:tc>
      </w:tr>
      <w:tr w:rsidR="5C48A970" w:rsidRPr="00681D61" w14:paraId="6937AFD0"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442E72C" w14:textId="0C51E1B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681099</w:t>
            </w:r>
          </w:p>
        </w:tc>
        <w:tc>
          <w:tcPr>
            <w:tcW w:w="7920" w:type="dxa"/>
            <w:tcBorders>
              <w:top w:val="nil"/>
              <w:left w:val="nil"/>
              <w:bottom w:val="nil"/>
              <w:right w:val="nil"/>
            </w:tcBorders>
            <w:tcMar>
              <w:top w:w="15" w:type="dxa"/>
              <w:left w:w="15" w:type="dxa"/>
              <w:right w:w="15" w:type="dxa"/>
            </w:tcMar>
            <w:vAlign w:val="bottom"/>
          </w:tcPr>
          <w:p w14:paraId="360CF3CC" w14:textId="60AF71C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Cement, concrete or artificial stone: articles (other than prefabricated structural components for building or civil engineering), whether or not reinforced, n.e.c. in heading no. 6810</w:t>
            </w:r>
          </w:p>
        </w:tc>
      </w:tr>
      <w:tr w:rsidR="5C48A970" w:rsidRPr="00681D61" w14:paraId="1A1EFFD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635B32C" w14:textId="509FC36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380110</w:t>
            </w:r>
          </w:p>
        </w:tc>
        <w:tc>
          <w:tcPr>
            <w:tcW w:w="7920" w:type="dxa"/>
            <w:tcBorders>
              <w:top w:val="nil"/>
              <w:left w:val="nil"/>
              <w:bottom w:val="nil"/>
              <w:right w:val="nil"/>
            </w:tcBorders>
            <w:tcMar>
              <w:top w:w="15" w:type="dxa"/>
              <w:left w:w="15" w:type="dxa"/>
              <w:right w:w="15" w:type="dxa"/>
            </w:tcMar>
            <w:vAlign w:val="bottom"/>
          </w:tcPr>
          <w:p w14:paraId="7AA92F58" w14:textId="630B3BB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Graphite: artificial</w:t>
            </w:r>
          </w:p>
        </w:tc>
      </w:tr>
      <w:tr w:rsidR="5C48A970" w:rsidRPr="00681D61" w14:paraId="29D7CDB6"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F2B9623" w14:textId="210C27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284510</w:t>
            </w:r>
          </w:p>
        </w:tc>
        <w:tc>
          <w:tcPr>
            <w:tcW w:w="7920" w:type="dxa"/>
            <w:tcBorders>
              <w:top w:val="nil"/>
              <w:left w:val="nil"/>
              <w:bottom w:val="nil"/>
              <w:right w:val="nil"/>
            </w:tcBorders>
            <w:tcMar>
              <w:top w:w="15" w:type="dxa"/>
              <w:left w:w="15" w:type="dxa"/>
              <w:right w:w="15" w:type="dxa"/>
            </w:tcMar>
            <w:vAlign w:val="bottom"/>
          </w:tcPr>
          <w:p w14:paraId="42149DA0" w14:textId="0A8A322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Heavy water (deuterium oxide)</w:t>
            </w:r>
          </w:p>
        </w:tc>
      </w:tr>
      <w:tr w:rsidR="5C48A970" w:rsidRPr="00681D61" w14:paraId="566167C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313E3E6" w14:textId="03C71B3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284450</w:t>
            </w:r>
          </w:p>
        </w:tc>
        <w:tc>
          <w:tcPr>
            <w:tcW w:w="7920" w:type="dxa"/>
            <w:tcBorders>
              <w:top w:val="nil"/>
              <w:left w:val="nil"/>
              <w:bottom w:val="nil"/>
              <w:right w:val="nil"/>
            </w:tcBorders>
            <w:tcMar>
              <w:top w:w="15" w:type="dxa"/>
              <w:left w:w="15" w:type="dxa"/>
              <w:right w:w="15" w:type="dxa"/>
            </w:tcMar>
            <w:vAlign w:val="bottom"/>
          </w:tcPr>
          <w:p w14:paraId="2678D227" w14:textId="088FAB8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Spent (irradiated) fuel elements (cartridges) of nuclear reactors</w:t>
            </w:r>
          </w:p>
        </w:tc>
      </w:tr>
      <w:tr w:rsidR="5C48A970" w:rsidRPr="00681D61" w14:paraId="68E8BD2E"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15E374D" w14:textId="20E683F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284430</w:t>
            </w:r>
          </w:p>
        </w:tc>
        <w:tc>
          <w:tcPr>
            <w:tcW w:w="7920" w:type="dxa"/>
            <w:tcBorders>
              <w:top w:val="nil"/>
              <w:left w:val="nil"/>
              <w:bottom w:val="nil"/>
              <w:right w:val="nil"/>
            </w:tcBorders>
            <w:tcMar>
              <w:top w:w="15" w:type="dxa"/>
              <w:left w:w="15" w:type="dxa"/>
              <w:right w:w="15" w:type="dxa"/>
            </w:tcMar>
            <w:vAlign w:val="bottom"/>
          </w:tcPr>
          <w:p w14:paraId="0540782D" w14:textId="4454AB4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Uranium: depleted in U235, thorium, their compounds, alloys, dispersions (including cermets), ceramic products and mixtures containing uranium depleted in U235, thorium: compounds of these products</w:t>
            </w:r>
          </w:p>
        </w:tc>
      </w:tr>
      <w:tr w:rsidR="5C48A970" w:rsidRPr="00681D61" w14:paraId="3D69D808"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3BF869B" w14:textId="05D7680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284420</w:t>
            </w:r>
          </w:p>
        </w:tc>
        <w:tc>
          <w:tcPr>
            <w:tcW w:w="7920" w:type="dxa"/>
            <w:tcBorders>
              <w:top w:val="nil"/>
              <w:left w:val="nil"/>
              <w:bottom w:val="nil"/>
              <w:right w:val="nil"/>
            </w:tcBorders>
            <w:tcMar>
              <w:top w:w="15" w:type="dxa"/>
              <w:left w:w="15" w:type="dxa"/>
              <w:right w:w="15" w:type="dxa"/>
            </w:tcMar>
            <w:vAlign w:val="bottom"/>
          </w:tcPr>
          <w:p w14:paraId="3BD7F8B1" w14:textId="6D01F5D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Uranium: enriched in U235, plutonium, their compounds, alloys dispersions (including cermets), ceramic products and mixtures containing uranium enriched in U235, plutonium or compounds of these products</w:t>
            </w:r>
          </w:p>
        </w:tc>
      </w:tr>
      <w:tr w:rsidR="5C48A970" w:rsidRPr="00681D61" w14:paraId="679BD864"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1CAFD61" w14:textId="6E7CAA8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284410</w:t>
            </w:r>
          </w:p>
        </w:tc>
        <w:tc>
          <w:tcPr>
            <w:tcW w:w="7920" w:type="dxa"/>
            <w:tcBorders>
              <w:top w:val="nil"/>
              <w:left w:val="nil"/>
              <w:bottom w:val="nil"/>
              <w:right w:val="nil"/>
            </w:tcBorders>
            <w:tcMar>
              <w:top w:w="15" w:type="dxa"/>
              <w:left w:w="15" w:type="dxa"/>
              <w:right w:w="15" w:type="dxa"/>
            </w:tcMar>
            <w:vAlign w:val="bottom"/>
          </w:tcPr>
          <w:p w14:paraId="674CA756" w14:textId="11C4EB5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Uranium: natural uranium and its compounds, alloys, dispersions (including cermets), ceramic products and mixtures containing natural uranium or natural uranium compounds</w:t>
            </w:r>
          </w:p>
        </w:tc>
      </w:tr>
      <w:tr w:rsidR="5C48A970" w:rsidRPr="00681D61" w14:paraId="22BFDCF1"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6967312" w14:textId="4EE7CD3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282611</w:t>
            </w:r>
          </w:p>
        </w:tc>
        <w:tc>
          <w:tcPr>
            <w:tcW w:w="7920" w:type="dxa"/>
            <w:tcBorders>
              <w:top w:val="nil"/>
              <w:left w:val="nil"/>
              <w:bottom w:val="nil"/>
              <w:right w:val="nil"/>
            </w:tcBorders>
            <w:tcMar>
              <w:top w:w="15" w:type="dxa"/>
              <w:left w:w="15" w:type="dxa"/>
              <w:right w:w="15" w:type="dxa"/>
            </w:tcMar>
            <w:vAlign w:val="bottom"/>
          </w:tcPr>
          <w:p w14:paraId="1C856573" w14:textId="44855F8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Fluorides: of ammonium or of sodium</w:t>
            </w:r>
          </w:p>
        </w:tc>
      </w:tr>
      <w:tr w:rsidR="5C48A970" w:rsidRPr="00681D61" w14:paraId="77F6386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E661FC9" w14:textId="68A032D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282520</w:t>
            </w:r>
          </w:p>
        </w:tc>
        <w:tc>
          <w:tcPr>
            <w:tcW w:w="7920" w:type="dxa"/>
            <w:tcBorders>
              <w:top w:val="nil"/>
              <w:left w:val="nil"/>
              <w:bottom w:val="nil"/>
              <w:right w:val="nil"/>
            </w:tcBorders>
            <w:tcMar>
              <w:top w:w="15" w:type="dxa"/>
              <w:left w:w="15" w:type="dxa"/>
              <w:right w:w="15" w:type="dxa"/>
            </w:tcMar>
            <w:vAlign w:val="bottom"/>
          </w:tcPr>
          <w:p w14:paraId="6CE100C0" w14:textId="5FEA148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Lithium oxide and hydroxide</w:t>
            </w:r>
          </w:p>
        </w:tc>
      </w:tr>
      <w:tr w:rsidR="5C48A970" w:rsidRPr="00681D61" w14:paraId="0DBD8DB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B60A09F" w14:textId="732B477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281290</w:t>
            </w:r>
          </w:p>
        </w:tc>
        <w:tc>
          <w:tcPr>
            <w:tcW w:w="7920" w:type="dxa"/>
            <w:tcBorders>
              <w:top w:val="nil"/>
              <w:left w:val="nil"/>
              <w:bottom w:val="nil"/>
              <w:right w:val="nil"/>
            </w:tcBorders>
            <w:tcMar>
              <w:top w:w="15" w:type="dxa"/>
              <w:left w:w="15" w:type="dxa"/>
              <w:right w:w="15" w:type="dxa"/>
            </w:tcMar>
            <w:vAlign w:val="bottom"/>
          </w:tcPr>
          <w:p w14:paraId="3CFBA4CE" w14:textId="3D3F481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Halides and halide oxides of non-metals: excluding chloride</w:t>
            </w:r>
          </w:p>
        </w:tc>
      </w:tr>
      <w:tr w:rsidR="5C48A970" w:rsidRPr="00681D61" w14:paraId="7FEF180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03F4F390" w14:textId="00DE690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281000</w:t>
            </w:r>
          </w:p>
        </w:tc>
        <w:tc>
          <w:tcPr>
            <w:tcW w:w="7920" w:type="dxa"/>
            <w:tcBorders>
              <w:top w:val="nil"/>
              <w:left w:val="nil"/>
              <w:bottom w:val="nil"/>
              <w:right w:val="nil"/>
            </w:tcBorders>
            <w:tcMar>
              <w:top w:w="15" w:type="dxa"/>
              <w:left w:w="15" w:type="dxa"/>
              <w:right w:w="15" w:type="dxa"/>
            </w:tcMar>
            <w:vAlign w:val="bottom"/>
          </w:tcPr>
          <w:p w14:paraId="0FC18459" w14:textId="427968F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Oxides of boron: boric acids</w:t>
            </w:r>
          </w:p>
        </w:tc>
      </w:tr>
      <w:tr w:rsidR="5C48A970" w:rsidRPr="00681D61" w14:paraId="07555FE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935D5C2" w14:textId="15EB14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261510</w:t>
            </w:r>
          </w:p>
        </w:tc>
        <w:tc>
          <w:tcPr>
            <w:tcW w:w="7920" w:type="dxa"/>
            <w:tcBorders>
              <w:top w:val="nil"/>
              <w:left w:val="nil"/>
              <w:bottom w:val="nil"/>
              <w:right w:val="nil"/>
            </w:tcBorders>
            <w:tcMar>
              <w:top w:w="15" w:type="dxa"/>
              <w:left w:w="15" w:type="dxa"/>
              <w:right w:w="15" w:type="dxa"/>
            </w:tcMar>
            <w:vAlign w:val="bottom"/>
          </w:tcPr>
          <w:p w14:paraId="06CB9F42" w14:textId="2EF7F56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Zirconium ores and concentrates</w:t>
            </w:r>
          </w:p>
        </w:tc>
      </w:tr>
      <w:tr w:rsidR="5C48A970" w:rsidRPr="00681D61" w14:paraId="22D2DCB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89266DA" w14:textId="7CACC3C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261390</w:t>
            </w:r>
          </w:p>
        </w:tc>
        <w:tc>
          <w:tcPr>
            <w:tcW w:w="7920" w:type="dxa"/>
            <w:tcBorders>
              <w:top w:val="nil"/>
              <w:left w:val="nil"/>
              <w:bottom w:val="nil"/>
              <w:right w:val="nil"/>
            </w:tcBorders>
            <w:tcMar>
              <w:top w:w="15" w:type="dxa"/>
              <w:left w:w="15" w:type="dxa"/>
              <w:right w:w="15" w:type="dxa"/>
            </w:tcMar>
            <w:vAlign w:val="bottom"/>
          </w:tcPr>
          <w:p w14:paraId="3590AFFB" w14:textId="3DBC611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other than roasted</w:t>
            </w:r>
          </w:p>
        </w:tc>
      </w:tr>
      <w:tr w:rsidR="5C48A970" w:rsidRPr="00681D61" w14:paraId="27FF3B0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544A398F" w14:textId="7778C59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261210</w:t>
            </w:r>
          </w:p>
        </w:tc>
        <w:tc>
          <w:tcPr>
            <w:tcW w:w="7920" w:type="dxa"/>
            <w:tcBorders>
              <w:top w:val="nil"/>
              <w:left w:val="nil"/>
              <w:bottom w:val="nil"/>
              <w:right w:val="nil"/>
            </w:tcBorders>
            <w:tcMar>
              <w:top w:w="15" w:type="dxa"/>
              <w:left w:w="15" w:type="dxa"/>
              <w:right w:w="15" w:type="dxa"/>
            </w:tcMar>
            <w:vAlign w:val="bottom"/>
          </w:tcPr>
          <w:p w14:paraId="3D468B29" w14:textId="4AC0FA2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Uranium ores and concentrates</w:t>
            </w:r>
          </w:p>
        </w:tc>
      </w:tr>
      <w:tr w:rsidR="5C48A970" w:rsidRPr="00681D61" w14:paraId="0B4A441D"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37EC002" w14:textId="6CD42D8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261000</w:t>
            </w:r>
          </w:p>
        </w:tc>
        <w:tc>
          <w:tcPr>
            <w:tcW w:w="7920" w:type="dxa"/>
            <w:tcBorders>
              <w:top w:val="nil"/>
              <w:left w:val="nil"/>
              <w:bottom w:val="nil"/>
              <w:right w:val="nil"/>
            </w:tcBorders>
            <w:tcMar>
              <w:top w:w="15" w:type="dxa"/>
              <w:left w:w="15" w:type="dxa"/>
              <w:right w:w="15" w:type="dxa"/>
            </w:tcMar>
            <w:vAlign w:val="bottom"/>
          </w:tcPr>
          <w:p w14:paraId="382DD305" w14:textId="4D2AB25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Chromium ores and concentrates</w:t>
            </w:r>
          </w:p>
        </w:tc>
      </w:tr>
      <w:tr w:rsidR="5C48A970" w:rsidRPr="00681D61" w14:paraId="17099A78"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0A2D3CD" w14:textId="0204D7B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260700</w:t>
            </w:r>
          </w:p>
        </w:tc>
        <w:tc>
          <w:tcPr>
            <w:tcW w:w="7920" w:type="dxa"/>
            <w:tcBorders>
              <w:top w:val="nil"/>
              <w:left w:val="nil"/>
              <w:bottom w:val="nil"/>
              <w:right w:val="nil"/>
            </w:tcBorders>
            <w:tcMar>
              <w:top w:w="15" w:type="dxa"/>
              <w:left w:w="15" w:type="dxa"/>
              <w:right w:w="15" w:type="dxa"/>
            </w:tcMar>
            <w:vAlign w:val="bottom"/>
          </w:tcPr>
          <w:p w14:paraId="7D51BAD4" w14:textId="0B0AAD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Lead ores and concentrates</w:t>
            </w:r>
          </w:p>
        </w:tc>
      </w:tr>
      <w:tr w:rsidR="5C48A970" w:rsidRPr="00681D61" w14:paraId="6D0762E2"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0F556C7" w14:textId="4F3BCA2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920" w:type="dxa"/>
            <w:tcBorders>
              <w:top w:val="nil"/>
              <w:left w:val="nil"/>
              <w:bottom w:val="nil"/>
              <w:right w:val="nil"/>
            </w:tcBorders>
            <w:tcMar>
              <w:top w:w="15" w:type="dxa"/>
              <w:left w:w="15" w:type="dxa"/>
              <w:right w:w="15" w:type="dxa"/>
            </w:tcMar>
            <w:vAlign w:val="bottom"/>
          </w:tcPr>
          <w:p w14:paraId="172E116B" w14:textId="0CBD6BC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67A64A3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C5F85F8" w14:textId="06A2112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920" w:type="dxa"/>
            <w:tcBorders>
              <w:top w:val="nil"/>
              <w:left w:val="nil"/>
              <w:bottom w:val="nil"/>
              <w:right w:val="nil"/>
            </w:tcBorders>
            <w:tcMar>
              <w:top w:w="15" w:type="dxa"/>
              <w:left w:w="15" w:type="dxa"/>
              <w:right w:w="15" w:type="dxa"/>
            </w:tcMar>
            <w:vAlign w:val="bottom"/>
          </w:tcPr>
          <w:p w14:paraId="21AC800B" w14:textId="27C44EA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7A683DE1"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19696339" w14:textId="0C048D6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260200</w:t>
            </w:r>
          </w:p>
        </w:tc>
        <w:tc>
          <w:tcPr>
            <w:tcW w:w="7920" w:type="dxa"/>
            <w:tcBorders>
              <w:top w:val="nil"/>
              <w:left w:val="nil"/>
              <w:bottom w:val="nil"/>
              <w:right w:val="nil"/>
            </w:tcBorders>
            <w:tcMar>
              <w:top w:w="15" w:type="dxa"/>
              <w:left w:w="15" w:type="dxa"/>
              <w:right w:w="15" w:type="dxa"/>
            </w:tcMar>
            <w:vAlign w:val="bottom"/>
          </w:tcPr>
          <w:p w14:paraId="0DDD2F19" w14:textId="3101812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Manganese ores and concentrates, including ferruginous manganese ores and concentrates with a manganese content of 20% or more, calculated on the dry weight</w:t>
            </w:r>
          </w:p>
        </w:tc>
      </w:tr>
      <w:tr w:rsidR="5C48A970" w:rsidRPr="00681D61" w14:paraId="5F0A6985"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4C392AC9" w14:textId="5687FC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260120</w:t>
            </w:r>
          </w:p>
        </w:tc>
        <w:tc>
          <w:tcPr>
            <w:tcW w:w="7920" w:type="dxa"/>
            <w:tcBorders>
              <w:top w:val="nil"/>
              <w:left w:val="nil"/>
              <w:bottom w:val="nil"/>
              <w:right w:val="nil"/>
            </w:tcBorders>
            <w:tcMar>
              <w:top w:w="15" w:type="dxa"/>
              <w:left w:w="15" w:type="dxa"/>
              <w:right w:w="15" w:type="dxa"/>
            </w:tcMar>
            <w:vAlign w:val="bottom"/>
          </w:tcPr>
          <w:p w14:paraId="003F519C" w14:textId="42B39F3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pyrites: roasted</w:t>
            </w:r>
          </w:p>
        </w:tc>
      </w:tr>
      <w:tr w:rsidR="5C48A970" w:rsidRPr="00681D61" w14:paraId="68D43B9B"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3C5F91B1" w14:textId="13A4A10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260112</w:t>
            </w:r>
          </w:p>
        </w:tc>
        <w:tc>
          <w:tcPr>
            <w:tcW w:w="7920" w:type="dxa"/>
            <w:tcBorders>
              <w:top w:val="nil"/>
              <w:left w:val="nil"/>
              <w:bottom w:val="nil"/>
              <w:right w:val="nil"/>
            </w:tcBorders>
            <w:tcMar>
              <w:top w:w="15" w:type="dxa"/>
              <w:left w:w="15" w:type="dxa"/>
              <w:right w:w="15" w:type="dxa"/>
            </w:tcMar>
            <w:vAlign w:val="bottom"/>
          </w:tcPr>
          <w:p w14:paraId="783B090E" w14:textId="0ACD36C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agglomerated (excluding roasted iron pyrites)</w:t>
            </w:r>
          </w:p>
        </w:tc>
      </w:tr>
      <w:tr w:rsidR="5C48A970" w:rsidRPr="00681D61" w14:paraId="7A8B599A"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66D4DD82" w14:textId="5768118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260111</w:t>
            </w:r>
          </w:p>
        </w:tc>
        <w:tc>
          <w:tcPr>
            <w:tcW w:w="7920" w:type="dxa"/>
            <w:tcBorders>
              <w:top w:val="nil"/>
              <w:left w:val="nil"/>
              <w:bottom w:val="nil"/>
              <w:right w:val="nil"/>
            </w:tcBorders>
            <w:tcMar>
              <w:top w:w="15" w:type="dxa"/>
              <w:left w:w="15" w:type="dxa"/>
              <w:right w:w="15" w:type="dxa"/>
            </w:tcMar>
            <w:vAlign w:val="bottom"/>
          </w:tcPr>
          <w:p w14:paraId="1E9F8D08" w14:textId="2AB44DF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non-agglomerated</w:t>
            </w:r>
          </w:p>
        </w:tc>
      </w:tr>
      <w:tr w:rsidR="5C48A970" w:rsidRPr="00681D61" w14:paraId="1DCB811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21744474" w14:textId="17094C3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252890</w:t>
            </w:r>
          </w:p>
        </w:tc>
        <w:tc>
          <w:tcPr>
            <w:tcW w:w="7920" w:type="dxa"/>
            <w:tcBorders>
              <w:top w:val="nil"/>
              <w:left w:val="nil"/>
              <w:bottom w:val="nil"/>
              <w:right w:val="nil"/>
            </w:tcBorders>
            <w:tcMar>
              <w:top w:w="15" w:type="dxa"/>
              <w:left w:w="15" w:type="dxa"/>
              <w:right w:w="15" w:type="dxa"/>
            </w:tcMar>
            <w:vAlign w:val="bottom"/>
          </w:tcPr>
          <w:p w14:paraId="2B12C74B" w14:textId="48070C4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Borates: natural, and concentrates thereof, n.e.c. in heading no. 2528, excluding borates separated from natural brine: natural boric acid containing not more than 85% of H3Bo3 calculated on the dry weight</w:t>
            </w:r>
          </w:p>
        </w:tc>
      </w:tr>
      <w:tr w:rsidR="5C48A970" w:rsidRPr="00681D61" w14:paraId="183329FF" w14:textId="77777777" w:rsidTr="4A0B9992">
        <w:trPr>
          <w:trHeight w:val="285"/>
        </w:trPr>
        <w:tc>
          <w:tcPr>
            <w:tcW w:w="1440" w:type="dxa"/>
            <w:tcBorders>
              <w:top w:val="nil"/>
              <w:left w:val="nil"/>
              <w:bottom w:val="nil"/>
              <w:right w:val="nil"/>
            </w:tcBorders>
            <w:tcMar>
              <w:top w:w="15" w:type="dxa"/>
              <w:left w:w="15" w:type="dxa"/>
              <w:right w:w="15" w:type="dxa"/>
            </w:tcMar>
            <w:vAlign w:val="bottom"/>
          </w:tcPr>
          <w:p w14:paraId="7AC2749B" w14:textId="5E4992A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250410</w:t>
            </w:r>
          </w:p>
        </w:tc>
        <w:tc>
          <w:tcPr>
            <w:tcW w:w="7920" w:type="dxa"/>
            <w:tcBorders>
              <w:top w:val="nil"/>
              <w:left w:val="nil"/>
              <w:bottom w:val="nil"/>
              <w:right w:val="nil"/>
            </w:tcBorders>
            <w:tcMar>
              <w:top w:w="15" w:type="dxa"/>
              <w:left w:w="15" w:type="dxa"/>
              <w:right w:w="15" w:type="dxa"/>
            </w:tcMar>
            <w:vAlign w:val="bottom"/>
          </w:tcPr>
          <w:p w14:paraId="3717AA3F" w14:textId="5153D9E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Graphite: natural, in powder or in flakes</w:t>
            </w:r>
          </w:p>
        </w:tc>
      </w:tr>
    </w:tbl>
    <w:p w14:paraId="58E67C4E" w14:textId="1CD3AD38"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3F07F8E4" w14:textId="1EC48394"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7EED7FAC" w:rsidRPr="4A0B9992">
        <w:rPr>
          <w:rFonts w:ascii="Times New Roman" w:eastAsia="Times New Roman" w:hAnsi="Times New Roman" w:cs="Times New Roman"/>
          <w:b/>
          <w:bCs/>
          <w:color w:val="000000" w:themeColor="text1"/>
          <w:sz w:val="20"/>
          <w:szCs w:val="20"/>
          <w:lang w:val="en-US"/>
        </w:rPr>
        <w:t>7</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Electrolyzer</w:t>
      </w:r>
      <w:r w:rsidR="00E72369" w:rsidRPr="4A0B9992">
        <w:rPr>
          <w:rFonts w:ascii="Times New Roman" w:eastAsia="Times New Roman" w:hAnsi="Times New Roman" w:cs="Times New Roman"/>
          <w:color w:val="000000" w:themeColor="text1"/>
          <w:sz w:val="20"/>
          <w:szCs w:val="20"/>
          <w:lang w:val="en-US"/>
        </w:rPr>
        <w:t>s</w:t>
      </w:r>
      <w:r w:rsidRPr="4A0B9992">
        <w:rPr>
          <w:rFonts w:ascii="Times New Roman" w:eastAsia="Times New Roman" w:hAnsi="Times New Roman" w:cs="Times New Roman"/>
          <w:color w:val="000000" w:themeColor="text1"/>
          <w:sz w:val="20"/>
          <w:szCs w:val="20"/>
          <w:lang w:val="en-US"/>
        </w:rPr>
        <w:t xml:space="preserve"> Supply Chain</w:t>
      </w:r>
    </w:p>
    <w:tbl>
      <w:tblPr>
        <w:tblW w:w="0" w:type="auto"/>
        <w:tblLook w:val="06A0" w:firstRow="1" w:lastRow="0" w:firstColumn="1" w:lastColumn="0" w:noHBand="1" w:noVBand="1"/>
      </w:tblPr>
      <w:tblGrid>
        <w:gridCol w:w="1455"/>
        <w:gridCol w:w="7905"/>
      </w:tblGrid>
      <w:tr w:rsidR="5C48A970" w:rsidRPr="00681D61" w14:paraId="49E364CF"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69B2F240" w14:textId="0AD3C24C"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905" w:type="dxa"/>
            <w:tcBorders>
              <w:top w:val="nil"/>
              <w:left w:val="nil"/>
              <w:bottom w:val="nil"/>
              <w:right w:val="nil"/>
            </w:tcBorders>
            <w:tcMar>
              <w:top w:w="15" w:type="dxa"/>
              <w:left w:w="15" w:type="dxa"/>
              <w:right w:w="15" w:type="dxa"/>
            </w:tcMar>
            <w:vAlign w:val="bottom"/>
          </w:tcPr>
          <w:p w14:paraId="7BE28B2C" w14:textId="4F5B68CC"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6D1962F4" w14:textId="77777777" w:rsidTr="4A0B9992">
        <w:trPr>
          <w:trHeight w:val="315"/>
        </w:trPr>
        <w:tc>
          <w:tcPr>
            <w:tcW w:w="1455" w:type="dxa"/>
            <w:tcBorders>
              <w:top w:val="nil"/>
              <w:left w:val="nil"/>
              <w:bottom w:val="nil"/>
              <w:right w:val="nil"/>
            </w:tcBorders>
            <w:tcMar>
              <w:top w:w="15" w:type="dxa"/>
              <w:left w:w="15" w:type="dxa"/>
              <w:right w:w="15" w:type="dxa"/>
            </w:tcMar>
            <w:vAlign w:val="bottom"/>
          </w:tcPr>
          <w:p w14:paraId="1393B98C" w14:textId="3C73EFF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901380</w:t>
            </w:r>
          </w:p>
        </w:tc>
        <w:tc>
          <w:tcPr>
            <w:tcW w:w="7905" w:type="dxa"/>
            <w:tcBorders>
              <w:top w:val="nil"/>
              <w:left w:val="nil"/>
              <w:bottom w:val="nil"/>
              <w:right w:val="nil"/>
            </w:tcBorders>
            <w:tcMar>
              <w:top w:w="15" w:type="dxa"/>
              <w:left w:w="15" w:type="dxa"/>
              <w:right w:w="15" w:type="dxa"/>
            </w:tcMar>
            <w:vAlign w:val="bottom"/>
          </w:tcPr>
          <w:p w14:paraId="645BCC6B" w14:textId="64E7219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Optical devices, appliances and instruments: n.e.c. in heading no. 9013</w:t>
            </w:r>
          </w:p>
        </w:tc>
      </w:tr>
      <w:tr w:rsidR="5C48A970" w:rsidRPr="00681D61" w14:paraId="5179D0EB"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06BD220" w14:textId="66BFA47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854380</w:t>
            </w:r>
          </w:p>
        </w:tc>
        <w:tc>
          <w:tcPr>
            <w:tcW w:w="7905" w:type="dxa"/>
            <w:tcBorders>
              <w:top w:val="nil"/>
              <w:left w:val="nil"/>
              <w:bottom w:val="nil"/>
              <w:right w:val="nil"/>
            </w:tcBorders>
            <w:tcMar>
              <w:top w:w="15" w:type="dxa"/>
              <w:left w:w="15" w:type="dxa"/>
              <w:right w:w="15" w:type="dxa"/>
            </w:tcMar>
            <w:vAlign w:val="bottom"/>
          </w:tcPr>
          <w:p w14:paraId="04DC41C5" w14:textId="3BC0075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machines and apparatus: having individual functions, n.e.s. in heading no. 8543</w:t>
            </w:r>
          </w:p>
        </w:tc>
      </w:tr>
      <w:tr w:rsidR="5C48A970" w:rsidRPr="00681D61" w14:paraId="1BF6B04F"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B6A89BC" w14:textId="3EC7133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854370</w:t>
            </w:r>
          </w:p>
        </w:tc>
        <w:tc>
          <w:tcPr>
            <w:tcW w:w="7905" w:type="dxa"/>
            <w:tcBorders>
              <w:top w:val="nil"/>
              <w:left w:val="nil"/>
              <w:bottom w:val="nil"/>
              <w:right w:val="nil"/>
            </w:tcBorders>
            <w:tcMar>
              <w:top w:w="15" w:type="dxa"/>
              <w:left w:w="15" w:type="dxa"/>
              <w:right w:w="15" w:type="dxa"/>
            </w:tcMar>
            <w:vAlign w:val="bottom"/>
          </w:tcPr>
          <w:p w14:paraId="0A2E0AF3" w14:textId="1D11E4A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machines and apparatus: having individual functions, not specified or included elsewhere in this chapter, n.e.c. in heading no. 8543</w:t>
            </w:r>
          </w:p>
        </w:tc>
      </w:tr>
      <w:tr w:rsidR="5C48A970" w:rsidRPr="00681D61" w14:paraId="737DF273"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631D93E9" w14:textId="1D78A35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854330</w:t>
            </w:r>
          </w:p>
        </w:tc>
        <w:tc>
          <w:tcPr>
            <w:tcW w:w="7905" w:type="dxa"/>
            <w:tcBorders>
              <w:top w:val="nil"/>
              <w:left w:val="nil"/>
              <w:bottom w:val="nil"/>
              <w:right w:val="nil"/>
            </w:tcBorders>
            <w:tcMar>
              <w:top w:w="15" w:type="dxa"/>
              <w:left w:w="15" w:type="dxa"/>
              <w:right w:w="15" w:type="dxa"/>
            </w:tcMar>
            <w:vAlign w:val="bottom"/>
          </w:tcPr>
          <w:p w14:paraId="5635149A" w14:textId="45155D6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machines and apparatus: for electroplating, electrolysis or electrophoresis</w:t>
            </w:r>
          </w:p>
        </w:tc>
      </w:tr>
      <w:tr w:rsidR="5C48A970" w:rsidRPr="00681D61" w14:paraId="39C29AA3"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5204B1A" w14:textId="52D6B2C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851430</w:t>
            </w:r>
          </w:p>
        </w:tc>
        <w:tc>
          <w:tcPr>
            <w:tcW w:w="7905" w:type="dxa"/>
            <w:tcBorders>
              <w:top w:val="nil"/>
              <w:left w:val="nil"/>
              <w:bottom w:val="nil"/>
              <w:right w:val="nil"/>
            </w:tcBorders>
            <w:tcMar>
              <w:top w:w="15" w:type="dxa"/>
              <w:left w:w="15" w:type="dxa"/>
              <w:right w:w="15" w:type="dxa"/>
            </w:tcMar>
            <w:vAlign w:val="bottom"/>
          </w:tcPr>
          <w:p w14:paraId="2AC3D958" w14:textId="4C60526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Furnaces and ovens: electric, for industrial or laboratory use, other than those functioning by induction, dielectric loss or resistance heated</w:t>
            </w:r>
          </w:p>
        </w:tc>
      </w:tr>
      <w:tr w:rsidR="5C48A970" w:rsidRPr="00681D61" w14:paraId="1C0BA5AE"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3600C40" w14:textId="5F91200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847982</w:t>
            </w:r>
          </w:p>
        </w:tc>
        <w:tc>
          <w:tcPr>
            <w:tcW w:w="7905" w:type="dxa"/>
            <w:tcBorders>
              <w:top w:val="nil"/>
              <w:left w:val="nil"/>
              <w:bottom w:val="nil"/>
              <w:right w:val="nil"/>
            </w:tcBorders>
            <w:tcMar>
              <w:top w:w="15" w:type="dxa"/>
              <w:left w:w="15" w:type="dxa"/>
              <w:right w:w="15" w:type="dxa"/>
            </w:tcMar>
            <w:vAlign w:val="bottom"/>
          </w:tcPr>
          <w:p w14:paraId="79539B11" w14:textId="3503A6F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for mixing, kneading, crushing, grinding, screening, sifting, homogenising, emulsifying or stirring</w:t>
            </w:r>
          </w:p>
        </w:tc>
      </w:tr>
      <w:tr w:rsidR="5C48A970" w:rsidRPr="00681D61" w14:paraId="719186A8"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6BEF2898" w14:textId="0D26464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847981</w:t>
            </w:r>
          </w:p>
        </w:tc>
        <w:tc>
          <w:tcPr>
            <w:tcW w:w="7905" w:type="dxa"/>
            <w:tcBorders>
              <w:top w:val="nil"/>
              <w:left w:val="nil"/>
              <w:bottom w:val="nil"/>
              <w:right w:val="nil"/>
            </w:tcBorders>
            <w:tcMar>
              <w:top w:w="15" w:type="dxa"/>
              <w:left w:w="15" w:type="dxa"/>
              <w:right w:w="15" w:type="dxa"/>
            </w:tcMar>
            <w:vAlign w:val="bottom"/>
          </w:tcPr>
          <w:p w14:paraId="598A7016" w14:textId="770F8CE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for treating metal, including electric wire coil-winders</w:t>
            </w:r>
          </w:p>
        </w:tc>
      </w:tr>
      <w:tr w:rsidR="5C48A970" w:rsidRPr="00681D61" w14:paraId="4F009345"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27AD6C07" w14:textId="6447A67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846261</w:t>
            </w:r>
          </w:p>
        </w:tc>
        <w:tc>
          <w:tcPr>
            <w:tcW w:w="7905" w:type="dxa"/>
            <w:tcBorders>
              <w:top w:val="nil"/>
              <w:left w:val="nil"/>
              <w:bottom w:val="nil"/>
              <w:right w:val="nil"/>
            </w:tcBorders>
            <w:tcMar>
              <w:top w:w="15" w:type="dxa"/>
              <w:left w:w="15" w:type="dxa"/>
              <w:right w:w="15" w:type="dxa"/>
            </w:tcMar>
            <w:vAlign w:val="bottom"/>
          </w:tcPr>
          <w:p w14:paraId="7222377F" w14:textId="2ECEA2D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cold metal working presses, hydraulic presses</w:t>
            </w:r>
          </w:p>
        </w:tc>
      </w:tr>
      <w:tr w:rsidR="5C48A970" w:rsidRPr="00681D61" w14:paraId="632878BB"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22E4C31" w14:textId="4671B4A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846241</w:t>
            </w:r>
          </w:p>
        </w:tc>
        <w:tc>
          <w:tcPr>
            <w:tcW w:w="7905" w:type="dxa"/>
            <w:tcBorders>
              <w:top w:val="nil"/>
              <w:left w:val="nil"/>
              <w:bottom w:val="nil"/>
              <w:right w:val="nil"/>
            </w:tcBorders>
            <w:tcMar>
              <w:top w:w="15" w:type="dxa"/>
              <w:left w:w="15" w:type="dxa"/>
              <w:right w:w="15" w:type="dxa"/>
            </w:tcMar>
            <w:vAlign w:val="bottom"/>
          </w:tcPr>
          <w:p w14:paraId="48FD74C8" w14:textId="72DE172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punching or notching machines (including presses), including combined punching and shearing machines, numerically controlled, for working metal</w:t>
            </w:r>
          </w:p>
        </w:tc>
      </w:tr>
      <w:tr w:rsidR="5C48A970" w:rsidRPr="00681D61" w14:paraId="4E9FFAC5"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5DF4DCF" w14:textId="1B06F7C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846150</w:t>
            </w:r>
          </w:p>
        </w:tc>
        <w:tc>
          <w:tcPr>
            <w:tcW w:w="7905" w:type="dxa"/>
            <w:tcBorders>
              <w:top w:val="nil"/>
              <w:left w:val="nil"/>
              <w:bottom w:val="nil"/>
              <w:right w:val="nil"/>
            </w:tcBorders>
            <w:tcMar>
              <w:top w:w="15" w:type="dxa"/>
              <w:left w:w="15" w:type="dxa"/>
              <w:right w:w="15" w:type="dxa"/>
            </w:tcMar>
            <w:vAlign w:val="bottom"/>
          </w:tcPr>
          <w:p w14:paraId="55D9938A" w14:textId="407C0C3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sawing or cutting-off machines, working by removing metal, sintered metal carbides or cermets</w:t>
            </w:r>
          </w:p>
        </w:tc>
      </w:tr>
      <w:tr w:rsidR="5C48A970" w:rsidRPr="00681D61" w14:paraId="09E75349"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B8EEC60" w14:textId="30602D4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845611</w:t>
            </w:r>
          </w:p>
        </w:tc>
        <w:tc>
          <w:tcPr>
            <w:tcW w:w="7905" w:type="dxa"/>
            <w:tcBorders>
              <w:top w:val="nil"/>
              <w:left w:val="nil"/>
              <w:bottom w:val="nil"/>
              <w:right w:val="nil"/>
            </w:tcBorders>
            <w:tcMar>
              <w:top w:w="15" w:type="dxa"/>
              <w:left w:w="15" w:type="dxa"/>
              <w:right w:w="15" w:type="dxa"/>
            </w:tcMar>
            <w:vAlign w:val="bottom"/>
          </w:tcPr>
          <w:p w14:paraId="43DA22D8" w14:textId="69AD525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working any material by removal of material: operated by laser</w:t>
            </w:r>
          </w:p>
        </w:tc>
      </w:tr>
      <w:tr w:rsidR="5C48A970" w:rsidRPr="00681D61" w14:paraId="70C44C6F"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E286BD7" w14:textId="1AE8AF1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844319</w:t>
            </w:r>
          </w:p>
        </w:tc>
        <w:tc>
          <w:tcPr>
            <w:tcW w:w="7905" w:type="dxa"/>
            <w:tcBorders>
              <w:top w:val="nil"/>
              <w:left w:val="nil"/>
              <w:bottom w:val="nil"/>
              <w:right w:val="nil"/>
            </w:tcBorders>
            <w:tcMar>
              <w:top w:w="15" w:type="dxa"/>
              <w:left w:w="15" w:type="dxa"/>
              <w:right w:w="15" w:type="dxa"/>
            </w:tcMar>
            <w:vAlign w:val="bottom"/>
          </w:tcPr>
          <w:p w14:paraId="55847C7C" w14:textId="613EA73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Printing machinery: used for printing by means of plates, cylinders and other printing components of heading 84.42, n.e.c. in item no. 8443.1</w:t>
            </w:r>
          </w:p>
        </w:tc>
      </w:tr>
      <w:tr w:rsidR="5C48A970" w:rsidRPr="00681D61" w14:paraId="74DD611C"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429A70B" w14:textId="1C6F592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842489</w:t>
            </w:r>
          </w:p>
        </w:tc>
        <w:tc>
          <w:tcPr>
            <w:tcW w:w="7905" w:type="dxa"/>
            <w:tcBorders>
              <w:top w:val="nil"/>
              <w:left w:val="nil"/>
              <w:bottom w:val="nil"/>
              <w:right w:val="nil"/>
            </w:tcBorders>
            <w:tcMar>
              <w:top w:w="15" w:type="dxa"/>
              <w:left w:w="15" w:type="dxa"/>
              <w:right w:w="15" w:type="dxa"/>
            </w:tcMar>
            <w:vAlign w:val="bottom"/>
          </w:tcPr>
          <w:p w14:paraId="6CD4A3F5" w14:textId="5FA1561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Mechanical appliances: for projecting, dispersing or spraying liquids or powders, for other than agricultural or horticultural use, whether or not hand-operated</w:t>
            </w:r>
          </w:p>
        </w:tc>
      </w:tr>
      <w:tr w:rsidR="5C48A970" w:rsidRPr="00681D61" w14:paraId="750F3EE2"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59DC546" w14:textId="0ED6712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842139</w:t>
            </w:r>
          </w:p>
        </w:tc>
        <w:tc>
          <w:tcPr>
            <w:tcW w:w="7905" w:type="dxa"/>
            <w:tcBorders>
              <w:top w:val="nil"/>
              <w:left w:val="nil"/>
              <w:bottom w:val="nil"/>
              <w:right w:val="nil"/>
            </w:tcBorders>
            <w:tcMar>
              <w:top w:w="15" w:type="dxa"/>
              <w:left w:w="15" w:type="dxa"/>
              <w:right w:w="15" w:type="dxa"/>
            </w:tcMar>
            <w:vAlign w:val="bottom"/>
          </w:tcPr>
          <w:p w14:paraId="37E3963B" w14:textId="2A9B339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for filtering or purifying gases, other than intake air filters, catalytic converters or particulate filters for internal combustion engines</w:t>
            </w:r>
          </w:p>
        </w:tc>
      </w:tr>
      <w:tr w:rsidR="5C48A970" w:rsidRPr="00681D61" w14:paraId="45F5C888"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3C746760" w14:textId="011F4A0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842121</w:t>
            </w:r>
          </w:p>
        </w:tc>
        <w:tc>
          <w:tcPr>
            <w:tcW w:w="7905" w:type="dxa"/>
            <w:tcBorders>
              <w:top w:val="nil"/>
              <w:left w:val="nil"/>
              <w:bottom w:val="nil"/>
              <w:right w:val="nil"/>
            </w:tcBorders>
            <w:tcMar>
              <w:top w:w="15" w:type="dxa"/>
              <w:left w:w="15" w:type="dxa"/>
              <w:right w:w="15" w:type="dxa"/>
            </w:tcMar>
            <w:vAlign w:val="bottom"/>
          </w:tcPr>
          <w:p w14:paraId="76261353" w14:textId="56F1AC0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for filtering or purifying water</w:t>
            </w:r>
          </w:p>
        </w:tc>
      </w:tr>
      <w:tr w:rsidR="5C48A970" w:rsidRPr="00681D61" w14:paraId="7718108F"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2C3CB40D" w14:textId="187D209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841990</w:t>
            </w:r>
          </w:p>
        </w:tc>
        <w:tc>
          <w:tcPr>
            <w:tcW w:w="7905" w:type="dxa"/>
            <w:tcBorders>
              <w:top w:val="nil"/>
              <w:left w:val="nil"/>
              <w:bottom w:val="nil"/>
              <w:right w:val="nil"/>
            </w:tcBorders>
            <w:tcMar>
              <w:top w:w="15" w:type="dxa"/>
              <w:left w:w="15" w:type="dxa"/>
              <w:right w:w="15" w:type="dxa"/>
            </w:tcMar>
            <w:vAlign w:val="bottom"/>
          </w:tcPr>
          <w:p w14:paraId="433FE8BC" w14:textId="50C3ED3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plant and laboratory equipment: parts of equipment for treating materials by a process involving a change of temperature</w:t>
            </w:r>
          </w:p>
        </w:tc>
      </w:tr>
      <w:tr w:rsidR="5C48A970" w:rsidRPr="00681D61" w14:paraId="1FE4115A"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D0A9EB7" w14:textId="65AC7D4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841950</w:t>
            </w:r>
          </w:p>
        </w:tc>
        <w:tc>
          <w:tcPr>
            <w:tcW w:w="7905" w:type="dxa"/>
            <w:tcBorders>
              <w:top w:val="nil"/>
              <w:left w:val="nil"/>
              <w:bottom w:val="nil"/>
              <w:right w:val="nil"/>
            </w:tcBorders>
            <w:tcMar>
              <w:top w:w="15" w:type="dxa"/>
              <w:left w:w="15" w:type="dxa"/>
              <w:right w:w="15" w:type="dxa"/>
            </w:tcMar>
            <w:vAlign w:val="bottom"/>
          </w:tcPr>
          <w:p w14:paraId="49F84847" w14:textId="433738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Heat exchange units: not used for domestic purposes</w:t>
            </w:r>
          </w:p>
        </w:tc>
      </w:tr>
      <w:tr w:rsidR="5C48A970" w:rsidRPr="00681D61" w14:paraId="727F9235"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2141516C" w14:textId="724005C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841939</w:t>
            </w:r>
          </w:p>
        </w:tc>
        <w:tc>
          <w:tcPr>
            <w:tcW w:w="7905" w:type="dxa"/>
            <w:tcBorders>
              <w:top w:val="nil"/>
              <w:left w:val="nil"/>
              <w:bottom w:val="nil"/>
              <w:right w:val="nil"/>
            </w:tcBorders>
            <w:tcMar>
              <w:top w:w="15" w:type="dxa"/>
              <w:left w:w="15" w:type="dxa"/>
              <w:right w:w="15" w:type="dxa"/>
            </w:tcMar>
            <w:vAlign w:val="bottom"/>
          </w:tcPr>
          <w:p w14:paraId="66FA6042" w14:textId="2019D24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Dryers: for products n.e.c. in heading no. 8419, not used for domestic purposes</w:t>
            </w:r>
          </w:p>
        </w:tc>
      </w:tr>
      <w:tr w:rsidR="5C48A970" w:rsidRPr="00681D61" w14:paraId="0C1F3FC3"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04EBA309" w14:textId="2377873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841899</w:t>
            </w:r>
          </w:p>
        </w:tc>
        <w:tc>
          <w:tcPr>
            <w:tcW w:w="7905" w:type="dxa"/>
            <w:tcBorders>
              <w:top w:val="nil"/>
              <w:left w:val="nil"/>
              <w:bottom w:val="nil"/>
              <w:right w:val="nil"/>
            </w:tcBorders>
            <w:tcMar>
              <w:top w:w="15" w:type="dxa"/>
              <w:left w:w="15" w:type="dxa"/>
              <w:right w:w="15" w:type="dxa"/>
            </w:tcMar>
            <w:vAlign w:val="bottom"/>
          </w:tcPr>
          <w:p w14:paraId="0E6D0F28" w14:textId="3E5904E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Refrigerating or freezing equipment: parts thereof, other than furniture</w:t>
            </w:r>
          </w:p>
        </w:tc>
      </w:tr>
      <w:tr w:rsidR="5C48A970" w:rsidRPr="00681D61" w14:paraId="3ADBA98A"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E4FC308" w14:textId="5BD1508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841869</w:t>
            </w:r>
          </w:p>
        </w:tc>
        <w:tc>
          <w:tcPr>
            <w:tcW w:w="7905" w:type="dxa"/>
            <w:tcBorders>
              <w:top w:val="nil"/>
              <w:left w:val="nil"/>
              <w:bottom w:val="nil"/>
              <w:right w:val="nil"/>
            </w:tcBorders>
            <w:tcMar>
              <w:top w:w="15" w:type="dxa"/>
              <w:left w:w="15" w:type="dxa"/>
              <w:right w:w="15" w:type="dxa"/>
            </w:tcMar>
            <w:vAlign w:val="bottom"/>
          </w:tcPr>
          <w:p w14:paraId="3C784B8C" w14:textId="3B0BF22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Refrigerating or freezing equipment: n.e.c. in heading no. 8418</w:t>
            </w:r>
          </w:p>
        </w:tc>
      </w:tr>
      <w:tr w:rsidR="5C48A970" w:rsidRPr="00681D61" w14:paraId="74402085"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F162BFF" w14:textId="2F8C0C7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841861</w:t>
            </w:r>
          </w:p>
        </w:tc>
        <w:tc>
          <w:tcPr>
            <w:tcW w:w="7905" w:type="dxa"/>
            <w:tcBorders>
              <w:top w:val="nil"/>
              <w:left w:val="nil"/>
              <w:bottom w:val="nil"/>
              <w:right w:val="nil"/>
            </w:tcBorders>
            <w:tcMar>
              <w:top w:w="15" w:type="dxa"/>
              <w:left w:w="15" w:type="dxa"/>
              <w:right w:w="15" w:type="dxa"/>
            </w:tcMar>
            <w:vAlign w:val="bottom"/>
          </w:tcPr>
          <w:p w14:paraId="3E26F7CF" w14:textId="7147772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Heat pumps: other than air conditioning machines of heading no. 8415</w:t>
            </w:r>
          </w:p>
        </w:tc>
      </w:tr>
      <w:tr w:rsidR="5C48A970" w:rsidRPr="00681D61" w14:paraId="084E2B8E"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E52ECB0" w14:textId="2CDDCFD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841490</w:t>
            </w:r>
          </w:p>
        </w:tc>
        <w:tc>
          <w:tcPr>
            <w:tcW w:w="7905" w:type="dxa"/>
            <w:tcBorders>
              <w:top w:val="nil"/>
              <w:left w:val="nil"/>
              <w:bottom w:val="nil"/>
              <w:right w:val="nil"/>
            </w:tcBorders>
            <w:tcMar>
              <w:top w:w="15" w:type="dxa"/>
              <w:left w:w="15" w:type="dxa"/>
              <w:right w:w="15" w:type="dxa"/>
            </w:tcMar>
            <w:vAlign w:val="bottom"/>
          </w:tcPr>
          <w:p w14:paraId="55E796D8" w14:textId="7C12108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and compressors: parts, of air or vacuum pumps, air or other gas compressors and fans, ventilating or recycling hoods incorporating a fan</w:t>
            </w:r>
          </w:p>
        </w:tc>
      </w:tr>
      <w:tr w:rsidR="5C48A970" w:rsidRPr="00681D61" w14:paraId="4E201B64"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9DB073C" w14:textId="66F696B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841370</w:t>
            </w:r>
          </w:p>
        </w:tc>
        <w:tc>
          <w:tcPr>
            <w:tcW w:w="7905" w:type="dxa"/>
            <w:tcBorders>
              <w:top w:val="nil"/>
              <w:left w:val="nil"/>
              <w:bottom w:val="nil"/>
              <w:right w:val="nil"/>
            </w:tcBorders>
            <w:tcMar>
              <w:top w:w="15" w:type="dxa"/>
              <w:left w:w="15" w:type="dxa"/>
              <w:right w:w="15" w:type="dxa"/>
            </w:tcMar>
            <w:vAlign w:val="bottom"/>
          </w:tcPr>
          <w:p w14:paraId="69ED0208" w14:textId="4BA9E49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centrifugal, n.e.c. in heading no. 8413, for liquids</w:t>
            </w:r>
          </w:p>
        </w:tc>
      </w:tr>
      <w:tr w:rsidR="5C48A970" w:rsidRPr="00681D61" w14:paraId="64346844"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23D634FF" w14:textId="326105F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820730</w:t>
            </w:r>
          </w:p>
        </w:tc>
        <w:tc>
          <w:tcPr>
            <w:tcW w:w="7905" w:type="dxa"/>
            <w:tcBorders>
              <w:top w:val="nil"/>
              <w:left w:val="nil"/>
              <w:bottom w:val="nil"/>
              <w:right w:val="nil"/>
            </w:tcBorders>
            <w:tcMar>
              <w:top w:w="15" w:type="dxa"/>
              <w:left w:w="15" w:type="dxa"/>
              <w:right w:w="15" w:type="dxa"/>
            </w:tcMar>
            <w:vAlign w:val="bottom"/>
          </w:tcPr>
          <w:p w14:paraId="161E7DE1" w14:textId="07977B4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Tools, interchangeable: (for machine or hand tools, whether or not power-operated), tools for pressing, stamping or punching</w:t>
            </w:r>
          </w:p>
        </w:tc>
      </w:tr>
      <w:tr w:rsidR="5C48A970" w:rsidRPr="00681D61" w14:paraId="3D7BD22F"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600BBDFD" w14:textId="10070B4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810210</w:t>
            </w:r>
          </w:p>
        </w:tc>
        <w:tc>
          <w:tcPr>
            <w:tcW w:w="7905" w:type="dxa"/>
            <w:tcBorders>
              <w:top w:val="nil"/>
              <w:left w:val="nil"/>
              <w:bottom w:val="nil"/>
              <w:right w:val="nil"/>
            </w:tcBorders>
            <w:tcMar>
              <w:top w:w="15" w:type="dxa"/>
              <w:left w:w="15" w:type="dxa"/>
              <w:right w:w="15" w:type="dxa"/>
            </w:tcMar>
            <w:vAlign w:val="bottom"/>
          </w:tcPr>
          <w:p w14:paraId="053644C6" w14:textId="3303061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articles thereof, including waste and scrap, powders</w:t>
            </w:r>
          </w:p>
        </w:tc>
      </w:tr>
      <w:tr w:rsidR="5C48A970" w:rsidRPr="00681D61" w14:paraId="0F79F3AD"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3D854CB1" w14:textId="04CC247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810110</w:t>
            </w:r>
          </w:p>
        </w:tc>
        <w:tc>
          <w:tcPr>
            <w:tcW w:w="7905" w:type="dxa"/>
            <w:tcBorders>
              <w:top w:val="nil"/>
              <w:left w:val="nil"/>
              <w:bottom w:val="nil"/>
              <w:right w:val="nil"/>
            </w:tcBorders>
            <w:tcMar>
              <w:top w:w="15" w:type="dxa"/>
              <w:left w:w="15" w:type="dxa"/>
              <w:right w:w="15" w:type="dxa"/>
            </w:tcMar>
            <w:vAlign w:val="bottom"/>
          </w:tcPr>
          <w:p w14:paraId="46E2D497" w14:textId="7292DCB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Tungsten (wolfram): articles thereof, including waste and scrap, powders</w:t>
            </w:r>
          </w:p>
        </w:tc>
      </w:tr>
      <w:tr w:rsidR="5C48A970" w:rsidRPr="00681D61" w14:paraId="7F02779A"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9E65495" w14:textId="124F14A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711041</w:t>
            </w:r>
          </w:p>
        </w:tc>
        <w:tc>
          <w:tcPr>
            <w:tcW w:w="7905" w:type="dxa"/>
            <w:tcBorders>
              <w:top w:val="nil"/>
              <w:left w:val="nil"/>
              <w:bottom w:val="nil"/>
              <w:right w:val="nil"/>
            </w:tcBorders>
            <w:tcMar>
              <w:top w:w="15" w:type="dxa"/>
              <w:left w:w="15" w:type="dxa"/>
              <w:right w:w="15" w:type="dxa"/>
            </w:tcMar>
            <w:vAlign w:val="bottom"/>
          </w:tcPr>
          <w:p w14:paraId="1D86BEE7" w14:textId="15C8D7F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Metals: iridium, osmium, ruthenium, unwrought or in powder form</w:t>
            </w:r>
          </w:p>
        </w:tc>
      </w:tr>
      <w:tr w:rsidR="5C48A970" w:rsidRPr="00681D61" w14:paraId="37CB5D8F"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98389D9" w14:textId="7C06BF8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711021</w:t>
            </w:r>
          </w:p>
        </w:tc>
        <w:tc>
          <w:tcPr>
            <w:tcW w:w="7905" w:type="dxa"/>
            <w:tcBorders>
              <w:top w:val="nil"/>
              <w:left w:val="nil"/>
              <w:bottom w:val="nil"/>
              <w:right w:val="nil"/>
            </w:tcBorders>
            <w:tcMar>
              <w:top w:w="15" w:type="dxa"/>
              <w:left w:w="15" w:type="dxa"/>
              <w:right w:w="15" w:type="dxa"/>
            </w:tcMar>
            <w:vAlign w:val="bottom"/>
          </w:tcPr>
          <w:p w14:paraId="3D19D0C3" w14:textId="66A2A46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Metals: palladium, unwrought or in powder form</w:t>
            </w:r>
          </w:p>
        </w:tc>
      </w:tr>
      <w:tr w:rsidR="5C48A970" w:rsidRPr="00681D61" w14:paraId="6C12D449"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E56D7E4" w14:textId="556F900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711011</w:t>
            </w:r>
          </w:p>
        </w:tc>
        <w:tc>
          <w:tcPr>
            <w:tcW w:w="7905" w:type="dxa"/>
            <w:tcBorders>
              <w:top w:val="nil"/>
              <w:left w:val="nil"/>
              <w:bottom w:val="nil"/>
              <w:right w:val="nil"/>
            </w:tcBorders>
            <w:tcMar>
              <w:top w:w="15" w:type="dxa"/>
              <w:left w:w="15" w:type="dxa"/>
              <w:right w:w="15" w:type="dxa"/>
            </w:tcMar>
            <w:vAlign w:val="bottom"/>
          </w:tcPr>
          <w:p w14:paraId="55B35941" w14:textId="3A37F8F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Metals: platinum, unwrought or in powder form</w:t>
            </w:r>
          </w:p>
        </w:tc>
      </w:tr>
      <w:tr w:rsidR="5C48A970" w:rsidRPr="00681D61" w14:paraId="7081E956"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E54D333" w14:textId="560D61F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400270</w:t>
            </w:r>
          </w:p>
        </w:tc>
        <w:tc>
          <w:tcPr>
            <w:tcW w:w="7905" w:type="dxa"/>
            <w:tcBorders>
              <w:top w:val="nil"/>
              <w:left w:val="nil"/>
              <w:bottom w:val="nil"/>
              <w:right w:val="nil"/>
            </w:tcBorders>
            <w:tcMar>
              <w:top w:w="15" w:type="dxa"/>
              <w:left w:w="15" w:type="dxa"/>
              <w:right w:w="15" w:type="dxa"/>
            </w:tcMar>
            <w:vAlign w:val="bottom"/>
          </w:tcPr>
          <w:p w14:paraId="31701735" w14:textId="7D7BBBF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Rubber: synthetic, ethylene-propylene-non-conjugated diene rubber (EPDM), in primary forms or in plates, sheets or strip</w:t>
            </w:r>
          </w:p>
        </w:tc>
      </w:tr>
      <w:tr w:rsidR="5C48A970" w:rsidRPr="00681D61" w14:paraId="5270CB9E"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7BED651" w14:textId="04EC1C6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391400</w:t>
            </w:r>
          </w:p>
        </w:tc>
        <w:tc>
          <w:tcPr>
            <w:tcW w:w="7905" w:type="dxa"/>
            <w:tcBorders>
              <w:top w:val="nil"/>
              <w:left w:val="nil"/>
              <w:bottom w:val="nil"/>
              <w:right w:val="nil"/>
            </w:tcBorders>
            <w:tcMar>
              <w:top w:w="15" w:type="dxa"/>
              <w:left w:w="15" w:type="dxa"/>
              <w:right w:w="15" w:type="dxa"/>
            </w:tcMar>
            <w:vAlign w:val="bottom"/>
          </w:tcPr>
          <w:p w14:paraId="39D9066A" w14:textId="46E847F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Ion-exchangers: based on polymers of heading no. 3901 to 3913, in primary forms</w:t>
            </w:r>
          </w:p>
        </w:tc>
      </w:tr>
      <w:tr w:rsidR="5C48A970" w:rsidRPr="00681D61" w14:paraId="7EA1F6B8"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1EE2EDD" w14:textId="134315C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391000</w:t>
            </w:r>
          </w:p>
        </w:tc>
        <w:tc>
          <w:tcPr>
            <w:tcW w:w="7905" w:type="dxa"/>
            <w:tcBorders>
              <w:top w:val="nil"/>
              <w:left w:val="nil"/>
              <w:bottom w:val="nil"/>
              <w:right w:val="nil"/>
            </w:tcBorders>
            <w:tcMar>
              <w:top w:w="15" w:type="dxa"/>
              <w:left w:w="15" w:type="dxa"/>
              <w:right w:w="15" w:type="dxa"/>
            </w:tcMar>
            <w:vAlign w:val="bottom"/>
          </w:tcPr>
          <w:p w14:paraId="56583C53" w14:textId="3F6226B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Silicones: in primary forms</w:t>
            </w:r>
          </w:p>
        </w:tc>
      </w:tr>
      <w:tr w:rsidR="5C48A970" w:rsidRPr="00681D61" w14:paraId="41561CDB"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D782360" w14:textId="2A2DFDE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390290</w:t>
            </w:r>
          </w:p>
        </w:tc>
        <w:tc>
          <w:tcPr>
            <w:tcW w:w="7905" w:type="dxa"/>
            <w:tcBorders>
              <w:top w:val="nil"/>
              <w:left w:val="nil"/>
              <w:bottom w:val="nil"/>
              <w:right w:val="nil"/>
            </w:tcBorders>
            <w:tcMar>
              <w:top w:w="15" w:type="dxa"/>
              <w:left w:w="15" w:type="dxa"/>
              <w:right w:w="15" w:type="dxa"/>
            </w:tcMar>
            <w:vAlign w:val="bottom"/>
          </w:tcPr>
          <w:p w14:paraId="3BB12BC6" w14:textId="5418A03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Propylene, other olefin polymers: n.e.c. in heading no. 3902, in primary forms</w:t>
            </w:r>
          </w:p>
        </w:tc>
      </w:tr>
      <w:tr w:rsidR="5C48A970" w:rsidRPr="00681D61" w14:paraId="7D10E685"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967E895" w14:textId="648F831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390230</w:t>
            </w:r>
          </w:p>
        </w:tc>
        <w:tc>
          <w:tcPr>
            <w:tcW w:w="7905" w:type="dxa"/>
            <w:tcBorders>
              <w:top w:val="nil"/>
              <w:left w:val="nil"/>
              <w:bottom w:val="nil"/>
              <w:right w:val="nil"/>
            </w:tcBorders>
            <w:tcMar>
              <w:top w:w="15" w:type="dxa"/>
              <w:left w:w="15" w:type="dxa"/>
              <w:right w:w="15" w:type="dxa"/>
            </w:tcMar>
            <w:vAlign w:val="bottom"/>
          </w:tcPr>
          <w:p w14:paraId="23CCEA3F" w14:textId="0738FC6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Propylene, other olefin polymers: propylene copolymers in primary forms</w:t>
            </w:r>
          </w:p>
        </w:tc>
      </w:tr>
      <w:tr w:rsidR="5C48A970" w:rsidRPr="00681D61" w14:paraId="79E4A48B"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6580E37" w14:textId="53A5377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390190</w:t>
            </w:r>
          </w:p>
        </w:tc>
        <w:tc>
          <w:tcPr>
            <w:tcW w:w="7905" w:type="dxa"/>
            <w:tcBorders>
              <w:top w:val="nil"/>
              <w:left w:val="nil"/>
              <w:bottom w:val="nil"/>
              <w:right w:val="nil"/>
            </w:tcBorders>
            <w:tcMar>
              <w:top w:w="15" w:type="dxa"/>
              <w:left w:w="15" w:type="dxa"/>
              <w:right w:w="15" w:type="dxa"/>
            </w:tcMar>
            <w:vAlign w:val="bottom"/>
          </w:tcPr>
          <w:p w14:paraId="28E22A22" w14:textId="05402AE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Ethylene polymers: in primary forms, n.e.c. in heading no. 3901</w:t>
            </w:r>
          </w:p>
        </w:tc>
      </w:tr>
      <w:tr w:rsidR="5C48A970" w:rsidRPr="00681D61" w14:paraId="51609DAB"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60ED11A7" w14:textId="434DAD7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390130</w:t>
            </w:r>
          </w:p>
        </w:tc>
        <w:tc>
          <w:tcPr>
            <w:tcW w:w="7905" w:type="dxa"/>
            <w:tcBorders>
              <w:top w:val="nil"/>
              <w:left w:val="nil"/>
              <w:bottom w:val="nil"/>
              <w:right w:val="nil"/>
            </w:tcBorders>
            <w:tcMar>
              <w:top w:w="15" w:type="dxa"/>
              <w:left w:w="15" w:type="dxa"/>
              <w:right w:w="15" w:type="dxa"/>
            </w:tcMar>
            <w:vAlign w:val="bottom"/>
          </w:tcPr>
          <w:p w14:paraId="7F35A559" w14:textId="0E9AB61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Ethylene polymers: in primary forms, ethylene-vinyl acetate copolymers</w:t>
            </w:r>
          </w:p>
        </w:tc>
      </w:tr>
      <w:tr w:rsidR="5C48A970" w:rsidRPr="00681D61" w14:paraId="1977DE64"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E6D4F11" w14:textId="66493FB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381512</w:t>
            </w:r>
          </w:p>
        </w:tc>
        <w:tc>
          <w:tcPr>
            <w:tcW w:w="7905" w:type="dxa"/>
            <w:tcBorders>
              <w:top w:val="nil"/>
              <w:left w:val="nil"/>
              <w:bottom w:val="nil"/>
              <w:right w:val="nil"/>
            </w:tcBorders>
            <w:tcMar>
              <w:top w:w="15" w:type="dxa"/>
              <w:left w:w="15" w:type="dxa"/>
              <w:right w:w="15" w:type="dxa"/>
            </w:tcMar>
            <w:vAlign w:val="bottom"/>
          </w:tcPr>
          <w:p w14:paraId="1F392BB9" w14:textId="6BB9AA7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precious metal or precious metal compounds as the active substance, n.e.c. or included</w:t>
            </w:r>
          </w:p>
        </w:tc>
      </w:tr>
      <w:tr w:rsidR="5C48A970" w:rsidRPr="00681D61" w14:paraId="02AF0396"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C19198F" w14:textId="38F3E19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381511</w:t>
            </w:r>
          </w:p>
        </w:tc>
        <w:tc>
          <w:tcPr>
            <w:tcW w:w="7905" w:type="dxa"/>
            <w:tcBorders>
              <w:top w:val="nil"/>
              <w:left w:val="nil"/>
              <w:bottom w:val="nil"/>
              <w:right w:val="nil"/>
            </w:tcBorders>
            <w:tcMar>
              <w:top w:w="15" w:type="dxa"/>
              <w:left w:w="15" w:type="dxa"/>
              <w:right w:w="15" w:type="dxa"/>
            </w:tcMar>
            <w:vAlign w:val="bottom"/>
          </w:tcPr>
          <w:p w14:paraId="0FDE0AD9" w14:textId="55A0376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nickel or nickel compounds as the active substance, n.e.c. or included</w:t>
            </w:r>
          </w:p>
        </w:tc>
      </w:tr>
      <w:tr w:rsidR="5C48A970" w:rsidRPr="00681D61" w14:paraId="47F3A1B8"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0A9BD1BF" w14:textId="71F947C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284330</w:t>
            </w:r>
          </w:p>
        </w:tc>
        <w:tc>
          <w:tcPr>
            <w:tcW w:w="7905" w:type="dxa"/>
            <w:tcBorders>
              <w:top w:val="nil"/>
              <w:left w:val="nil"/>
              <w:bottom w:val="nil"/>
              <w:right w:val="nil"/>
            </w:tcBorders>
            <w:tcMar>
              <w:top w:w="15" w:type="dxa"/>
              <w:left w:w="15" w:type="dxa"/>
              <w:right w:w="15" w:type="dxa"/>
            </w:tcMar>
            <w:vAlign w:val="bottom"/>
          </w:tcPr>
          <w:p w14:paraId="4D628AD2" w14:textId="7DBA593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Gold compounds</w:t>
            </w:r>
          </w:p>
        </w:tc>
      </w:tr>
      <w:tr w:rsidR="5C48A970" w:rsidRPr="00681D61" w14:paraId="3DECA5F1"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D3B5ECC" w14:textId="39F4E29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283699</w:t>
            </w:r>
          </w:p>
        </w:tc>
        <w:tc>
          <w:tcPr>
            <w:tcW w:w="7905" w:type="dxa"/>
            <w:tcBorders>
              <w:top w:val="nil"/>
              <w:left w:val="nil"/>
              <w:bottom w:val="nil"/>
              <w:right w:val="nil"/>
            </w:tcBorders>
            <w:tcMar>
              <w:top w:w="15" w:type="dxa"/>
              <w:left w:w="15" w:type="dxa"/>
              <w:right w:w="15" w:type="dxa"/>
            </w:tcMar>
            <w:vAlign w:val="bottom"/>
          </w:tcPr>
          <w:p w14:paraId="69A9DC3A" w14:textId="0D517DA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Carbonates: n.e.c. in heading no. 2836 and other than lithium or strontium</w:t>
            </w:r>
          </w:p>
        </w:tc>
      </w:tr>
      <w:tr w:rsidR="5C48A970" w:rsidRPr="00681D61" w14:paraId="5B394B42"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01B99D34" w14:textId="6F3C73B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283329</w:t>
            </w:r>
          </w:p>
        </w:tc>
        <w:tc>
          <w:tcPr>
            <w:tcW w:w="7905" w:type="dxa"/>
            <w:tcBorders>
              <w:top w:val="nil"/>
              <w:left w:val="nil"/>
              <w:bottom w:val="nil"/>
              <w:right w:val="nil"/>
            </w:tcBorders>
            <w:tcMar>
              <w:top w:w="15" w:type="dxa"/>
              <w:left w:w="15" w:type="dxa"/>
              <w:right w:w="15" w:type="dxa"/>
            </w:tcMar>
            <w:vAlign w:val="bottom"/>
          </w:tcPr>
          <w:p w14:paraId="2C300CC3" w14:textId="6E25908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Sulphates: n.e.c. in item no. 2833.2</w:t>
            </w:r>
          </w:p>
        </w:tc>
      </w:tr>
      <w:tr w:rsidR="5C48A970" w:rsidRPr="00681D61" w14:paraId="60C7F00C"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AEBCFB6" w14:textId="4356267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283324</w:t>
            </w:r>
          </w:p>
        </w:tc>
        <w:tc>
          <w:tcPr>
            <w:tcW w:w="7905" w:type="dxa"/>
            <w:tcBorders>
              <w:top w:val="nil"/>
              <w:left w:val="nil"/>
              <w:bottom w:val="nil"/>
              <w:right w:val="nil"/>
            </w:tcBorders>
            <w:tcMar>
              <w:top w:w="15" w:type="dxa"/>
              <w:left w:w="15" w:type="dxa"/>
              <w:right w:w="15" w:type="dxa"/>
            </w:tcMar>
            <w:vAlign w:val="bottom"/>
          </w:tcPr>
          <w:p w14:paraId="73D270F9" w14:textId="25CE934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Sulphates: of nickel</w:t>
            </w:r>
          </w:p>
        </w:tc>
      </w:tr>
      <w:tr w:rsidR="5C48A970" w:rsidRPr="00681D61" w14:paraId="2AA1CD23"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59CD0817" w14:textId="412C573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282300</w:t>
            </w:r>
          </w:p>
        </w:tc>
        <w:tc>
          <w:tcPr>
            <w:tcW w:w="7905" w:type="dxa"/>
            <w:tcBorders>
              <w:top w:val="nil"/>
              <w:left w:val="nil"/>
              <w:bottom w:val="nil"/>
              <w:right w:val="nil"/>
            </w:tcBorders>
            <w:tcMar>
              <w:top w:w="15" w:type="dxa"/>
              <w:left w:w="15" w:type="dxa"/>
              <w:right w:w="15" w:type="dxa"/>
            </w:tcMar>
            <w:vAlign w:val="bottom"/>
          </w:tcPr>
          <w:p w14:paraId="57EEB842" w14:textId="5A1197D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Titanium oxides</w:t>
            </w:r>
          </w:p>
        </w:tc>
      </w:tr>
      <w:tr w:rsidR="5C48A970" w:rsidRPr="00681D61" w14:paraId="50424234"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44C88D46" w14:textId="15CA27A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282200</w:t>
            </w:r>
          </w:p>
        </w:tc>
        <w:tc>
          <w:tcPr>
            <w:tcW w:w="7905" w:type="dxa"/>
            <w:tcBorders>
              <w:top w:val="nil"/>
              <w:left w:val="nil"/>
              <w:bottom w:val="nil"/>
              <w:right w:val="nil"/>
            </w:tcBorders>
            <w:tcMar>
              <w:top w:w="15" w:type="dxa"/>
              <w:left w:w="15" w:type="dxa"/>
              <w:right w:w="15" w:type="dxa"/>
            </w:tcMar>
            <w:vAlign w:val="bottom"/>
          </w:tcPr>
          <w:p w14:paraId="32B6B8DB" w14:textId="070CFC9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Cobalt oxides and hydroxides: commercial cobalt oxides</w:t>
            </w:r>
          </w:p>
        </w:tc>
      </w:tr>
      <w:tr w:rsidR="5C48A970" w:rsidRPr="00681D61" w14:paraId="53A0D752"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F55CAA9" w14:textId="0A56B2F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261400</w:t>
            </w:r>
          </w:p>
        </w:tc>
        <w:tc>
          <w:tcPr>
            <w:tcW w:w="7905" w:type="dxa"/>
            <w:tcBorders>
              <w:top w:val="nil"/>
              <w:left w:val="nil"/>
              <w:bottom w:val="nil"/>
              <w:right w:val="nil"/>
            </w:tcBorders>
            <w:tcMar>
              <w:top w:w="15" w:type="dxa"/>
              <w:left w:w="15" w:type="dxa"/>
              <w:right w:w="15" w:type="dxa"/>
            </w:tcMar>
            <w:vAlign w:val="bottom"/>
          </w:tcPr>
          <w:p w14:paraId="7C316705" w14:textId="58C22CD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Titanium ores and concentrates</w:t>
            </w:r>
          </w:p>
        </w:tc>
      </w:tr>
      <w:tr w:rsidR="5C48A970" w:rsidRPr="00681D61" w14:paraId="5B9A11B1"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3A1F8E98" w14:textId="44E1F3C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261390</w:t>
            </w:r>
          </w:p>
        </w:tc>
        <w:tc>
          <w:tcPr>
            <w:tcW w:w="7905" w:type="dxa"/>
            <w:tcBorders>
              <w:top w:val="nil"/>
              <w:left w:val="nil"/>
              <w:bottom w:val="nil"/>
              <w:right w:val="nil"/>
            </w:tcBorders>
            <w:tcMar>
              <w:top w:w="15" w:type="dxa"/>
              <w:left w:w="15" w:type="dxa"/>
              <w:right w:w="15" w:type="dxa"/>
            </w:tcMar>
            <w:vAlign w:val="bottom"/>
          </w:tcPr>
          <w:p w14:paraId="0954C9CF" w14:textId="0724A12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other than roasted</w:t>
            </w:r>
          </w:p>
        </w:tc>
      </w:tr>
      <w:tr w:rsidR="5C48A970" w:rsidRPr="00681D61" w14:paraId="50D9DAB2"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3EABD2D0" w14:textId="60454F4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261310</w:t>
            </w:r>
          </w:p>
        </w:tc>
        <w:tc>
          <w:tcPr>
            <w:tcW w:w="7905" w:type="dxa"/>
            <w:tcBorders>
              <w:top w:val="nil"/>
              <w:left w:val="nil"/>
              <w:bottom w:val="nil"/>
              <w:right w:val="nil"/>
            </w:tcBorders>
            <w:tcMar>
              <w:top w:w="15" w:type="dxa"/>
              <w:left w:w="15" w:type="dxa"/>
              <w:right w:w="15" w:type="dxa"/>
            </w:tcMar>
            <w:vAlign w:val="bottom"/>
          </w:tcPr>
          <w:p w14:paraId="1AA13162" w14:textId="277CC4B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roasted</w:t>
            </w:r>
          </w:p>
        </w:tc>
      </w:tr>
      <w:tr w:rsidR="5C48A970" w:rsidRPr="00681D61" w14:paraId="533BE5B1"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8A39095" w14:textId="31198C0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261100</w:t>
            </w:r>
          </w:p>
        </w:tc>
        <w:tc>
          <w:tcPr>
            <w:tcW w:w="7905" w:type="dxa"/>
            <w:tcBorders>
              <w:top w:val="nil"/>
              <w:left w:val="nil"/>
              <w:bottom w:val="nil"/>
              <w:right w:val="nil"/>
            </w:tcBorders>
            <w:tcMar>
              <w:top w:w="15" w:type="dxa"/>
              <w:left w:w="15" w:type="dxa"/>
              <w:right w:w="15" w:type="dxa"/>
            </w:tcMar>
            <w:vAlign w:val="bottom"/>
          </w:tcPr>
          <w:p w14:paraId="4763E6C0" w14:textId="32C3A7B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Tungsten ores and concentrates</w:t>
            </w:r>
          </w:p>
        </w:tc>
      </w:tr>
      <w:tr w:rsidR="5C48A970" w:rsidRPr="00681D61" w14:paraId="18734837"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7C0C99AC" w14:textId="277C24F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260500</w:t>
            </w:r>
          </w:p>
        </w:tc>
        <w:tc>
          <w:tcPr>
            <w:tcW w:w="7905" w:type="dxa"/>
            <w:tcBorders>
              <w:top w:val="nil"/>
              <w:left w:val="nil"/>
              <w:bottom w:val="nil"/>
              <w:right w:val="nil"/>
            </w:tcBorders>
            <w:tcMar>
              <w:top w:w="15" w:type="dxa"/>
              <w:left w:w="15" w:type="dxa"/>
              <w:right w:w="15" w:type="dxa"/>
            </w:tcMar>
            <w:vAlign w:val="bottom"/>
          </w:tcPr>
          <w:p w14:paraId="2C42EB8D" w14:textId="3AC829B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Cobalt ores and concentrates</w:t>
            </w:r>
          </w:p>
        </w:tc>
      </w:tr>
      <w:tr w:rsidR="5C48A970" w:rsidRPr="00681D61" w14:paraId="00595597" w14:textId="77777777" w:rsidTr="4A0B9992">
        <w:trPr>
          <w:trHeight w:val="285"/>
        </w:trPr>
        <w:tc>
          <w:tcPr>
            <w:tcW w:w="1455" w:type="dxa"/>
            <w:tcBorders>
              <w:top w:val="nil"/>
              <w:left w:val="nil"/>
              <w:bottom w:val="nil"/>
              <w:right w:val="nil"/>
            </w:tcBorders>
            <w:tcMar>
              <w:top w:w="15" w:type="dxa"/>
              <w:left w:w="15" w:type="dxa"/>
              <w:right w:w="15" w:type="dxa"/>
            </w:tcMar>
            <w:vAlign w:val="bottom"/>
          </w:tcPr>
          <w:p w14:paraId="177D72B8" w14:textId="4FF2BDF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905" w:type="dxa"/>
            <w:tcBorders>
              <w:top w:val="nil"/>
              <w:left w:val="nil"/>
              <w:bottom w:val="nil"/>
              <w:right w:val="nil"/>
            </w:tcBorders>
            <w:tcMar>
              <w:top w:w="15" w:type="dxa"/>
              <w:left w:w="15" w:type="dxa"/>
              <w:right w:w="15" w:type="dxa"/>
            </w:tcMar>
            <w:vAlign w:val="bottom"/>
          </w:tcPr>
          <w:p w14:paraId="48A87D21" w14:textId="4CC0390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bl>
    <w:p w14:paraId="5165839C" w14:textId="72B7031A"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5257AB54" w14:textId="6D16E575" w:rsidR="6F59B7AC"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7CA1ADC3" w:rsidRPr="4A0B9992">
        <w:rPr>
          <w:rFonts w:ascii="Times New Roman" w:eastAsia="Times New Roman" w:hAnsi="Times New Roman" w:cs="Times New Roman"/>
          <w:b/>
          <w:bCs/>
          <w:color w:val="000000" w:themeColor="text1"/>
          <w:sz w:val="20"/>
          <w:szCs w:val="20"/>
          <w:lang w:val="en-US"/>
        </w:rPr>
        <w:t>8</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Heat Pump Supply Chain</w:t>
      </w:r>
    </w:p>
    <w:tbl>
      <w:tblPr>
        <w:tblW w:w="0" w:type="auto"/>
        <w:tblLook w:val="06A0" w:firstRow="1" w:lastRow="0" w:firstColumn="1" w:lastColumn="0" w:noHBand="1" w:noVBand="1"/>
      </w:tblPr>
      <w:tblGrid>
        <w:gridCol w:w="1380"/>
        <w:gridCol w:w="7980"/>
      </w:tblGrid>
      <w:tr w:rsidR="5C48A970" w:rsidRPr="00681D61" w14:paraId="176DFDF5"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12CD694F" w14:textId="59811133"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980" w:type="dxa"/>
            <w:tcBorders>
              <w:top w:val="nil"/>
              <w:left w:val="nil"/>
              <w:bottom w:val="nil"/>
              <w:right w:val="nil"/>
            </w:tcBorders>
            <w:tcMar>
              <w:top w:w="15" w:type="dxa"/>
              <w:left w:w="15" w:type="dxa"/>
              <w:right w:w="15" w:type="dxa"/>
            </w:tcMar>
            <w:vAlign w:val="bottom"/>
          </w:tcPr>
          <w:p w14:paraId="34F94F27" w14:textId="4021BD33"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4098A046"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353D3F3B" w14:textId="0E3FA07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841581</w:t>
            </w:r>
          </w:p>
        </w:tc>
        <w:tc>
          <w:tcPr>
            <w:tcW w:w="7980" w:type="dxa"/>
            <w:tcBorders>
              <w:top w:val="nil"/>
              <w:left w:val="nil"/>
              <w:bottom w:val="nil"/>
              <w:right w:val="nil"/>
            </w:tcBorders>
            <w:tcMar>
              <w:top w:w="15" w:type="dxa"/>
              <w:left w:w="15" w:type="dxa"/>
              <w:right w:w="15" w:type="dxa"/>
            </w:tcMar>
            <w:vAlign w:val="bottom"/>
          </w:tcPr>
          <w:p w14:paraId="1BB73C17" w14:textId="72ADCE4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Air conditioning machines: containing a motor driven fan, other than window or wall types, incorporating a refrigerating unit and a valve for reversal of the cooling/heat cycle (reversible heat pumps)</w:t>
            </w:r>
          </w:p>
        </w:tc>
      </w:tr>
      <w:tr w:rsidR="5C48A970" w:rsidRPr="00681D61" w14:paraId="108CF08F"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7884FDC0" w14:textId="68D3044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841861</w:t>
            </w:r>
          </w:p>
        </w:tc>
        <w:tc>
          <w:tcPr>
            <w:tcW w:w="7980" w:type="dxa"/>
            <w:tcBorders>
              <w:top w:val="nil"/>
              <w:left w:val="nil"/>
              <w:bottom w:val="nil"/>
              <w:right w:val="nil"/>
            </w:tcBorders>
            <w:tcMar>
              <w:top w:w="15" w:type="dxa"/>
              <w:left w:w="15" w:type="dxa"/>
              <w:right w:w="15" w:type="dxa"/>
            </w:tcMar>
            <w:vAlign w:val="bottom"/>
          </w:tcPr>
          <w:p w14:paraId="09C7A85B" w14:textId="728C716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Heat pumps: other than air conditioning machines of heading no. 8415</w:t>
            </w:r>
          </w:p>
        </w:tc>
      </w:tr>
      <w:tr w:rsidR="5C48A970" w:rsidRPr="00681D61" w14:paraId="1ADDD096"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C4ACDAD" w14:textId="4F22C05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841430</w:t>
            </w:r>
          </w:p>
        </w:tc>
        <w:tc>
          <w:tcPr>
            <w:tcW w:w="7980" w:type="dxa"/>
            <w:tcBorders>
              <w:top w:val="nil"/>
              <w:left w:val="nil"/>
              <w:bottom w:val="nil"/>
              <w:right w:val="nil"/>
            </w:tcBorders>
            <w:tcMar>
              <w:top w:w="15" w:type="dxa"/>
              <w:left w:w="15" w:type="dxa"/>
              <w:right w:w="15" w:type="dxa"/>
            </w:tcMar>
            <w:vAlign w:val="bottom"/>
          </w:tcPr>
          <w:p w14:paraId="437BF1EB" w14:textId="4F60B17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Compressors: of a kind used in refrigerating equipment</w:t>
            </w:r>
          </w:p>
        </w:tc>
      </w:tr>
      <w:tr w:rsidR="5C48A970" w:rsidRPr="00681D61" w14:paraId="73E2DCF3"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636E2D69" w14:textId="1872574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841590</w:t>
            </w:r>
          </w:p>
        </w:tc>
        <w:tc>
          <w:tcPr>
            <w:tcW w:w="7980" w:type="dxa"/>
            <w:tcBorders>
              <w:top w:val="nil"/>
              <w:left w:val="nil"/>
              <w:bottom w:val="nil"/>
              <w:right w:val="nil"/>
            </w:tcBorders>
            <w:tcMar>
              <w:top w:w="15" w:type="dxa"/>
              <w:left w:w="15" w:type="dxa"/>
              <w:right w:w="15" w:type="dxa"/>
            </w:tcMar>
            <w:vAlign w:val="bottom"/>
          </w:tcPr>
          <w:p w14:paraId="59BAA7B2" w14:textId="6E00DBF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Air conditioning machines: with motor driven fan and elements for temperature control, parts thereof</w:t>
            </w:r>
          </w:p>
        </w:tc>
      </w:tr>
      <w:tr w:rsidR="5C48A970" w:rsidRPr="00681D61" w14:paraId="2C5D2B8B"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12C2DF67" w14:textId="1EC5E12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841410</w:t>
            </w:r>
          </w:p>
        </w:tc>
        <w:tc>
          <w:tcPr>
            <w:tcW w:w="7980" w:type="dxa"/>
            <w:tcBorders>
              <w:top w:val="nil"/>
              <w:left w:val="nil"/>
              <w:bottom w:val="nil"/>
              <w:right w:val="nil"/>
            </w:tcBorders>
            <w:tcMar>
              <w:top w:w="15" w:type="dxa"/>
              <w:left w:w="15" w:type="dxa"/>
              <w:right w:w="15" w:type="dxa"/>
            </w:tcMar>
            <w:vAlign w:val="bottom"/>
          </w:tcPr>
          <w:p w14:paraId="3D32A3ED" w14:textId="5E36190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vacuum</w:t>
            </w:r>
          </w:p>
        </w:tc>
      </w:tr>
      <w:tr w:rsidR="5C48A970" w:rsidRPr="00681D61" w14:paraId="4E1DDC23"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617D2EB7" w14:textId="563CD17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841381</w:t>
            </w:r>
          </w:p>
        </w:tc>
        <w:tc>
          <w:tcPr>
            <w:tcW w:w="7980" w:type="dxa"/>
            <w:tcBorders>
              <w:top w:val="nil"/>
              <w:left w:val="nil"/>
              <w:bottom w:val="nil"/>
              <w:right w:val="nil"/>
            </w:tcBorders>
            <w:tcMar>
              <w:top w:w="15" w:type="dxa"/>
              <w:left w:w="15" w:type="dxa"/>
              <w:right w:w="15" w:type="dxa"/>
            </w:tcMar>
            <w:vAlign w:val="bottom"/>
          </w:tcPr>
          <w:p w14:paraId="298476E0" w14:textId="00BAD37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and liquid elevators: n.e.c. in heading no. 8413</w:t>
            </w:r>
          </w:p>
        </w:tc>
      </w:tr>
      <w:tr w:rsidR="5C48A970" w:rsidRPr="00681D61" w14:paraId="51606C66"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098B378" w14:textId="098EE1D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841490</w:t>
            </w:r>
          </w:p>
        </w:tc>
        <w:tc>
          <w:tcPr>
            <w:tcW w:w="7980" w:type="dxa"/>
            <w:tcBorders>
              <w:top w:val="nil"/>
              <w:left w:val="nil"/>
              <w:bottom w:val="nil"/>
              <w:right w:val="nil"/>
            </w:tcBorders>
            <w:tcMar>
              <w:top w:w="15" w:type="dxa"/>
              <w:left w:w="15" w:type="dxa"/>
              <w:right w:w="15" w:type="dxa"/>
            </w:tcMar>
            <w:vAlign w:val="bottom"/>
          </w:tcPr>
          <w:p w14:paraId="3440CA11" w14:textId="31862C7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Pumps and compressors: parts, of air or vacuum pumps, air or other gas compressors and fans, ventilating or recycling hoods incorporating a fan</w:t>
            </w:r>
          </w:p>
        </w:tc>
      </w:tr>
      <w:tr w:rsidR="5C48A970" w:rsidRPr="00681D61" w14:paraId="679227F2"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3861F089" w14:textId="53F5D51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840290</w:t>
            </w:r>
          </w:p>
        </w:tc>
        <w:tc>
          <w:tcPr>
            <w:tcW w:w="7980" w:type="dxa"/>
            <w:tcBorders>
              <w:top w:val="nil"/>
              <w:left w:val="nil"/>
              <w:bottom w:val="nil"/>
              <w:right w:val="nil"/>
            </w:tcBorders>
            <w:tcMar>
              <w:top w:w="15" w:type="dxa"/>
              <w:left w:w="15" w:type="dxa"/>
              <w:right w:w="15" w:type="dxa"/>
            </w:tcMar>
            <w:vAlign w:val="bottom"/>
          </w:tcPr>
          <w:p w14:paraId="5D2C5542" w14:textId="77B55A5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Boilers: parts of steam or other vapour generating boilers</w:t>
            </w:r>
          </w:p>
        </w:tc>
      </w:tr>
      <w:tr w:rsidR="5C48A970" w:rsidRPr="00681D61" w14:paraId="29287B40"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48342078" w14:textId="443C711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841899</w:t>
            </w:r>
          </w:p>
        </w:tc>
        <w:tc>
          <w:tcPr>
            <w:tcW w:w="7980" w:type="dxa"/>
            <w:tcBorders>
              <w:top w:val="nil"/>
              <w:left w:val="nil"/>
              <w:bottom w:val="nil"/>
              <w:right w:val="nil"/>
            </w:tcBorders>
            <w:tcMar>
              <w:top w:w="15" w:type="dxa"/>
              <w:left w:w="15" w:type="dxa"/>
              <w:right w:w="15" w:type="dxa"/>
            </w:tcMar>
            <w:vAlign w:val="bottom"/>
          </w:tcPr>
          <w:p w14:paraId="4E4892AE" w14:textId="7AB583E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Refrigerating or freezing equipment: parts thereof, other than furniture</w:t>
            </w:r>
          </w:p>
        </w:tc>
      </w:tr>
      <w:tr w:rsidR="5C48A970" w:rsidRPr="00681D61" w14:paraId="7904616F"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3E1CEC9" w14:textId="4985240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846241</w:t>
            </w:r>
          </w:p>
        </w:tc>
        <w:tc>
          <w:tcPr>
            <w:tcW w:w="7980" w:type="dxa"/>
            <w:tcBorders>
              <w:top w:val="nil"/>
              <w:left w:val="nil"/>
              <w:bottom w:val="nil"/>
              <w:right w:val="nil"/>
            </w:tcBorders>
            <w:tcMar>
              <w:top w:w="15" w:type="dxa"/>
              <w:left w:w="15" w:type="dxa"/>
              <w:right w:w="15" w:type="dxa"/>
            </w:tcMar>
            <w:vAlign w:val="bottom"/>
          </w:tcPr>
          <w:p w14:paraId="76D12DB3" w14:textId="78E15EB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punching or notching machines (including presses), including combined punching and shearing machines, numerically controlled, for working metal</w:t>
            </w:r>
          </w:p>
        </w:tc>
      </w:tr>
      <w:tr w:rsidR="5C48A970" w:rsidRPr="00681D61" w14:paraId="67DA3970"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2355C26" w14:textId="6DA664A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846229</w:t>
            </w:r>
          </w:p>
        </w:tc>
        <w:tc>
          <w:tcPr>
            <w:tcW w:w="7980" w:type="dxa"/>
            <w:tcBorders>
              <w:top w:val="nil"/>
              <w:left w:val="nil"/>
              <w:bottom w:val="nil"/>
              <w:right w:val="nil"/>
            </w:tcBorders>
            <w:tcMar>
              <w:top w:w="15" w:type="dxa"/>
              <w:left w:w="15" w:type="dxa"/>
              <w:right w:w="15" w:type="dxa"/>
            </w:tcMar>
            <w:vAlign w:val="bottom"/>
          </w:tcPr>
          <w:p w14:paraId="10E44505" w14:textId="6964244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bending, folding, straightening or flattening machines (including press brakes), for working metal, numerically controlled n.e.c. in item 84.62.2</w:t>
            </w:r>
          </w:p>
        </w:tc>
      </w:tr>
      <w:tr w:rsidR="5C48A970" w:rsidRPr="00681D61" w14:paraId="1A2ABC0A"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3340CAAE" w14:textId="24C7826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851521</w:t>
            </w:r>
          </w:p>
        </w:tc>
        <w:tc>
          <w:tcPr>
            <w:tcW w:w="7980" w:type="dxa"/>
            <w:tcBorders>
              <w:top w:val="nil"/>
              <w:left w:val="nil"/>
              <w:bottom w:val="nil"/>
              <w:right w:val="nil"/>
            </w:tcBorders>
            <w:tcMar>
              <w:top w:w="15" w:type="dxa"/>
              <w:left w:w="15" w:type="dxa"/>
              <w:right w:w="15" w:type="dxa"/>
            </w:tcMar>
            <w:vAlign w:val="bottom"/>
          </w:tcPr>
          <w:p w14:paraId="7FBF4D69" w14:textId="4182640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Welding machines and apparatus: for resistance welding of metal, fully or partly automatic, whether or not capable of cutting</w:t>
            </w:r>
          </w:p>
        </w:tc>
      </w:tr>
      <w:tr w:rsidR="5C48A970" w:rsidRPr="00681D61" w14:paraId="4F3F4A66"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9C4FC86" w14:textId="70D97D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846150</w:t>
            </w:r>
          </w:p>
        </w:tc>
        <w:tc>
          <w:tcPr>
            <w:tcW w:w="7980" w:type="dxa"/>
            <w:tcBorders>
              <w:top w:val="nil"/>
              <w:left w:val="nil"/>
              <w:bottom w:val="nil"/>
              <w:right w:val="nil"/>
            </w:tcBorders>
            <w:tcMar>
              <w:top w:w="15" w:type="dxa"/>
              <w:left w:w="15" w:type="dxa"/>
              <w:right w:w="15" w:type="dxa"/>
            </w:tcMar>
            <w:vAlign w:val="bottom"/>
          </w:tcPr>
          <w:p w14:paraId="5FCE6972" w14:textId="7ED7CB8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sawing or cutting-off machines, working by removing metal, sintered metal carbides or cermets</w:t>
            </w:r>
          </w:p>
        </w:tc>
      </w:tr>
      <w:tr w:rsidR="5C48A970" w:rsidRPr="00681D61" w14:paraId="6260926F"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C0CC3AF" w14:textId="75ACE8D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820720</w:t>
            </w:r>
          </w:p>
        </w:tc>
        <w:tc>
          <w:tcPr>
            <w:tcW w:w="7980" w:type="dxa"/>
            <w:tcBorders>
              <w:top w:val="nil"/>
              <w:left w:val="nil"/>
              <w:bottom w:val="nil"/>
              <w:right w:val="nil"/>
            </w:tcBorders>
            <w:tcMar>
              <w:top w:w="15" w:type="dxa"/>
              <w:left w:w="15" w:type="dxa"/>
              <w:right w:w="15" w:type="dxa"/>
            </w:tcMar>
            <w:vAlign w:val="bottom"/>
          </w:tcPr>
          <w:p w14:paraId="1CDBB12B" w14:textId="56FB9ED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Tools, interchangeable: (for machine or hand tools, whether or not power-operated), dies for drawing or extruding metal</w:t>
            </w:r>
          </w:p>
        </w:tc>
      </w:tr>
      <w:tr w:rsidR="5C48A970" w:rsidRPr="00681D61" w14:paraId="678CCC95"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15CB3C9B" w14:textId="4E35505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841582</w:t>
            </w:r>
          </w:p>
        </w:tc>
        <w:tc>
          <w:tcPr>
            <w:tcW w:w="7980" w:type="dxa"/>
            <w:tcBorders>
              <w:top w:val="nil"/>
              <w:left w:val="nil"/>
              <w:bottom w:val="nil"/>
              <w:right w:val="nil"/>
            </w:tcBorders>
            <w:tcMar>
              <w:top w:w="15" w:type="dxa"/>
              <w:left w:w="15" w:type="dxa"/>
              <w:right w:w="15" w:type="dxa"/>
            </w:tcMar>
            <w:vAlign w:val="bottom"/>
          </w:tcPr>
          <w:p w14:paraId="15F7E255" w14:textId="4FD72FA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Air conditioning machines: containing a motor driven fan, other than window or wall types, incorporating a refrigerating unit</w:t>
            </w:r>
          </w:p>
        </w:tc>
      </w:tr>
      <w:tr w:rsidR="5C48A970" w:rsidRPr="00681D61" w14:paraId="0FCA6C15"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3AA9ADD7" w14:textId="3CDB7B5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252921</w:t>
            </w:r>
          </w:p>
        </w:tc>
        <w:tc>
          <w:tcPr>
            <w:tcW w:w="7980" w:type="dxa"/>
            <w:tcBorders>
              <w:top w:val="nil"/>
              <w:left w:val="nil"/>
              <w:bottom w:val="nil"/>
              <w:right w:val="nil"/>
            </w:tcBorders>
            <w:tcMar>
              <w:top w:w="15" w:type="dxa"/>
              <w:left w:w="15" w:type="dxa"/>
              <w:right w:w="15" w:type="dxa"/>
            </w:tcMar>
            <w:vAlign w:val="bottom"/>
          </w:tcPr>
          <w:p w14:paraId="267C8433" w14:textId="20FF6C6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Fluorspar: containing by weight 97% or less of calcium fluoride</w:t>
            </w:r>
          </w:p>
        </w:tc>
      </w:tr>
      <w:tr w:rsidR="5C48A970" w:rsidRPr="00681D61" w14:paraId="474E035E"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486EFF46" w14:textId="0F2721D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853400</w:t>
            </w:r>
          </w:p>
        </w:tc>
        <w:tc>
          <w:tcPr>
            <w:tcW w:w="7980" w:type="dxa"/>
            <w:tcBorders>
              <w:top w:val="nil"/>
              <w:left w:val="nil"/>
              <w:bottom w:val="nil"/>
              <w:right w:val="nil"/>
            </w:tcBorders>
            <w:tcMar>
              <w:top w:w="15" w:type="dxa"/>
              <w:left w:w="15" w:type="dxa"/>
              <w:right w:w="15" w:type="dxa"/>
            </w:tcMar>
            <w:vAlign w:val="bottom"/>
          </w:tcPr>
          <w:p w14:paraId="6F1B4165" w14:textId="6EFD8C3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Circuits: printed</w:t>
            </w:r>
          </w:p>
        </w:tc>
      </w:tr>
      <w:tr w:rsidR="5C48A970" w:rsidRPr="00681D61" w14:paraId="3B1FAAE7"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C6D6F91" w14:textId="4637FEA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741110</w:t>
            </w:r>
          </w:p>
        </w:tc>
        <w:tc>
          <w:tcPr>
            <w:tcW w:w="7980" w:type="dxa"/>
            <w:tcBorders>
              <w:top w:val="nil"/>
              <w:left w:val="nil"/>
              <w:bottom w:val="nil"/>
              <w:right w:val="nil"/>
            </w:tcBorders>
            <w:tcMar>
              <w:top w:w="15" w:type="dxa"/>
              <w:left w:w="15" w:type="dxa"/>
              <w:right w:w="15" w:type="dxa"/>
            </w:tcMar>
            <w:vAlign w:val="bottom"/>
          </w:tcPr>
          <w:p w14:paraId="29DACF48" w14:textId="409DC6D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tubes and pipes, of refined copper</w:t>
            </w:r>
          </w:p>
        </w:tc>
      </w:tr>
      <w:tr w:rsidR="5C48A970" w:rsidRPr="00681D61" w14:paraId="78013308"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48C3CCC2" w14:textId="39E9251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760820</w:t>
            </w:r>
          </w:p>
        </w:tc>
        <w:tc>
          <w:tcPr>
            <w:tcW w:w="7980" w:type="dxa"/>
            <w:tcBorders>
              <w:top w:val="nil"/>
              <w:left w:val="nil"/>
              <w:bottom w:val="nil"/>
              <w:right w:val="nil"/>
            </w:tcBorders>
            <w:tcMar>
              <w:top w:w="15" w:type="dxa"/>
              <w:left w:w="15" w:type="dxa"/>
              <w:right w:w="15" w:type="dxa"/>
            </w:tcMar>
            <w:vAlign w:val="bottom"/>
          </w:tcPr>
          <w:p w14:paraId="419C5EC9" w14:textId="02FA292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tubes and pipes, alloys</w:t>
            </w:r>
          </w:p>
        </w:tc>
      </w:tr>
      <w:tr w:rsidR="5C48A970" w:rsidRPr="00681D61" w14:paraId="212564C5"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6E5D288A" w14:textId="76FA944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740313</w:t>
            </w:r>
          </w:p>
        </w:tc>
        <w:tc>
          <w:tcPr>
            <w:tcW w:w="7980" w:type="dxa"/>
            <w:tcBorders>
              <w:top w:val="nil"/>
              <w:left w:val="nil"/>
              <w:bottom w:val="nil"/>
              <w:right w:val="nil"/>
            </w:tcBorders>
            <w:tcMar>
              <w:top w:w="15" w:type="dxa"/>
              <w:left w:w="15" w:type="dxa"/>
              <w:right w:w="15" w:type="dxa"/>
            </w:tcMar>
            <w:vAlign w:val="bottom"/>
          </w:tcPr>
          <w:p w14:paraId="48CD4653" w14:textId="0CF3FE2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refined, unwrought, billets</w:t>
            </w:r>
          </w:p>
        </w:tc>
      </w:tr>
      <w:tr w:rsidR="5C48A970" w:rsidRPr="00681D61" w14:paraId="7CE93A4B"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CDF42A8" w14:textId="0D3C83E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740110</w:t>
            </w:r>
          </w:p>
        </w:tc>
        <w:tc>
          <w:tcPr>
            <w:tcW w:w="7980" w:type="dxa"/>
            <w:tcBorders>
              <w:top w:val="nil"/>
              <w:left w:val="nil"/>
              <w:bottom w:val="nil"/>
              <w:right w:val="nil"/>
            </w:tcBorders>
            <w:tcMar>
              <w:top w:w="15" w:type="dxa"/>
              <w:left w:w="15" w:type="dxa"/>
              <w:right w:w="15" w:type="dxa"/>
            </w:tcMar>
            <w:vAlign w:val="bottom"/>
          </w:tcPr>
          <w:p w14:paraId="53B0469B" w14:textId="713820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copper mattes</w:t>
            </w:r>
          </w:p>
        </w:tc>
      </w:tr>
      <w:tr w:rsidR="5C48A970" w:rsidRPr="00681D61" w14:paraId="4C295724"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64247EC4" w14:textId="386C0E0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760120</w:t>
            </w:r>
          </w:p>
        </w:tc>
        <w:tc>
          <w:tcPr>
            <w:tcW w:w="7980" w:type="dxa"/>
            <w:tcBorders>
              <w:top w:val="nil"/>
              <w:left w:val="nil"/>
              <w:bottom w:val="nil"/>
              <w:right w:val="nil"/>
            </w:tcBorders>
            <w:tcMar>
              <w:top w:w="15" w:type="dxa"/>
              <w:left w:w="15" w:type="dxa"/>
              <w:right w:w="15" w:type="dxa"/>
            </w:tcMar>
            <w:vAlign w:val="bottom"/>
          </w:tcPr>
          <w:p w14:paraId="552B2630" w14:textId="34FD5D1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unwrought, alloys</w:t>
            </w:r>
          </w:p>
        </w:tc>
      </w:tr>
      <w:tr w:rsidR="5C48A970" w:rsidRPr="00681D61" w14:paraId="07409F6F"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02474407" w14:textId="3C121D3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281820</w:t>
            </w:r>
          </w:p>
        </w:tc>
        <w:tc>
          <w:tcPr>
            <w:tcW w:w="7980" w:type="dxa"/>
            <w:tcBorders>
              <w:top w:val="nil"/>
              <w:left w:val="nil"/>
              <w:bottom w:val="nil"/>
              <w:right w:val="nil"/>
            </w:tcBorders>
            <w:tcMar>
              <w:top w:w="15" w:type="dxa"/>
              <w:left w:w="15" w:type="dxa"/>
              <w:right w:w="15" w:type="dxa"/>
            </w:tcMar>
            <w:vAlign w:val="bottom"/>
          </w:tcPr>
          <w:p w14:paraId="25248F23" w14:textId="1D4C4D1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r>
      <w:tr w:rsidR="5C48A970" w:rsidRPr="00681D61" w14:paraId="6C650D4E"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B97A31E" w14:textId="1A0F0A0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980" w:type="dxa"/>
            <w:tcBorders>
              <w:top w:val="nil"/>
              <w:left w:val="nil"/>
              <w:bottom w:val="nil"/>
              <w:right w:val="nil"/>
            </w:tcBorders>
            <w:tcMar>
              <w:top w:w="15" w:type="dxa"/>
              <w:left w:w="15" w:type="dxa"/>
              <w:right w:w="15" w:type="dxa"/>
            </w:tcMar>
            <w:vAlign w:val="bottom"/>
          </w:tcPr>
          <w:p w14:paraId="52C4541A" w14:textId="5D51CC0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103786F7"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121A41A5" w14:textId="06C92BD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260600</w:t>
            </w:r>
          </w:p>
        </w:tc>
        <w:tc>
          <w:tcPr>
            <w:tcW w:w="7980" w:type="dxa"/>
            <w:tcBorders>
              <w:top w:val="nil"/>
              <w:left w:val="nil"/>
              <w:bottom w:val="nil"/>
              <w:right w:val="nil"/>
            </w:tcBorders>
            <w:tcMar>
              <w:top w:w="15" w:type="dxa"/>
              <w:left w:w="15" w:type="dxa"/>
              <w:right w:w="15" w:type="dxa"/>
            </w:tcMar>
            <w:vAlign w:val="bottom"/>
          </w:tcPr>
          <w:p w14:paraId="3BF96457" w14:textId="563C320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ores and concentrates</w:t>
            </w:r>
          </w:p>
        </w:tc>
      </w:tr>
      <w:tr w:rsidR="5C48A970" w:rsidRPr="00681D61" w14:paraId="005181F9"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7A3A170D" w14:textId="0A75069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261390</w:t>
            </w:r>
          </w:p>
        </w:tc>
        <w:tc>
          <w:tcPr>
            <w:tcW w:w="7980" w:type="dxa"/>
            <w:tcBorders>
              <w:top w:val="nil"/>
              <w:left w:val="nil"/>
              <w:bottom w:val="nil"/>
              <w:right w:val="nil"/>
            </w:tcBorders>
            <w:tcMar>
              <w:top w:w="15" w:type="dxa"/>
              <w:left w:w="15" w:type="dxa"/>
              <w:right w:w="15" w:type="dxa"/>
            </w:tcMar>
            <w:vAlign w:val="bottom"/>
          </w:tcPr>
          <w:p w14:paraId="49FB055E" w14:textId="0DA05E7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Molybdenum ores and concentrates: other than roasted</w:t>
            </w:r>
          </w:p>
        </w:tc>
      </w:tr>
      <w:tr w:rsidR="5C48A970" w:rsidRPr="00681D61" w14:paraId="2E89057E"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269D6ED5" w14:textId="1FEEF43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980" w:type="dxa"/>
            <w:tcBorders>
              <w:top w:val="nil"/>
              <w:left w:val="nil"/>
              <w:bottom w:val="nil"/>
              <w:right w:val="nil"/>
            </w:tcBorders>
            <w:tcMar>
              <w:top w:w="15" w:type="dxa"/>
              <w:left w:w="15" w:type="dxa"/>
              <w:right w:w="15" w:type="dxa"/>
            </w:tcMar>
            <w:vAlign w:val="bottom"/>
          </w:tcPr>
          <w:p w14:paraId="2B5C0925" w14:textId="3B13BC3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58A495ED" w14:textId="77777777" w:rsidTr="4A0B9992">
        <w:trPr>
          <w:trHeight w:val="285"/>
        </w:trPr>
        <w:tc>
          <w:tcPr>
            <w:tcW w:w="1380" w:type="dxa"/>
            <w:tcBorders>
              <w:top w:val="nil"/>
              <w:left w:val="nil"/>
              <w:bottom w:val="nil"/>
              <w:right w:val="nil"/>
            </w:tcBorders>
            <w:tcMar>
              <w:top w:w="15" w:type="dxa"/>
              <w:left w:w="15" w:type="dxa"/>
              <w:right w:w="15" w:type="dxa"/>
            </w:tcMar>
            <w:vAlign w:val="bottom"/>
          </w:tcPr>
          <w:p w14:paraId="5A35FF46" w14:textId="387D926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251910</w:t>
            </w:r>
          </w:p>
        </w:tc>
        <w:tc>
          <w:tcPr>
            <w:tcW w:w="7980" w:type="dxa"/>
            <w:tcBorders>
              <w:top w:val="nil"/>
              <w:left w:val="nil"/>
              <w:bottom w:val="nil"/>
              <w:right w:val="nil"/>
            </w:tcBorders>
            <w:tcMar>
              <w:top w:w="15" w:type="dxa"/>
              <w:left w:w="15" w:type="dxa"/>
              <w:right w:w="15" w:type="dxa"/>
            </w:tcMar>
            <w:vAlign w:val="bottom"/>
          </w:tcPr>
          <w:p w14:paraId="0DABFB0C" w14:textId="69D16BE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Magnesium carbonate (magnesite): natural</w:t>
            </w:r>
          </w:p>
        </w:tc>
      </w:tr>
    </w:tbl>
    <w:p w14:paraId="6D88AA53" w14:textId="470D6715"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721F22C7" w14:textId="7B82B197" w:rsidR="000A3657" w:rsidRPr="00681D61" w:rsidRDefault="3C5A6377"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72830309" w:rsidRPr="4A0B9992">
        <w:rPr>
          <w:rFonts w:ascii="Times New Roman" w:eastAsia="Times New Roman" w:hAnsi="Times New Roman" w:cs="Times New Roman"/>
          <w:b/>
          <w:bCs/>
          <w:color w:val="000000" w:themeColor="text1"/>
          <w:sz w:val="20"/>
          <w:szCs w:val="20"/>
          <w:lang w:val="en-US"/>
        </w:rPr>
        <w:t>9</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Permanent Magnet Supply Chain</w:t>
      </w:r>
    </w:p>
    <w:tbl>
      <w:tblPr>
        <w:tblW w:w="0" w:type="auto"/>
        <w:tblLook w:val="06A0" w:firstRow="1" w:lastRow="0" w:firstColumn="1" w:lastColumn="0" w:noHBand="1" w:noVBand="1"/>
      </w:tblPr>
      <w:tblGrid>
        <w:gridCol w:w="1410"/>
        <w:gridCol w:w="7950"/>
      </w:tblGrid>
      <w:tr w:rsidR="5C48A970" w:rsidRPr="00681D61" w14:paraId="111049DC"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1C33C9B3" w14:textId="208E9686"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950" w:type="dxa"/>
            <w:tcBorders>
              <w:top w:val="nil"/>
              <w:left w:val="nil"/>
              <w:bottom w:val="nil"/>
              <w:right w:val="nil"/>
            </w:tcBorders>
            <w:tcMar>
              <w:top w:w="15" w:type="dxa"/>
              <w:left w:w="15" w:type="dxa"/>
              <w:right w:w="15" w:type="dxa"/>
            </w:tcMar>
            <w:vAlign w:val="bottom"/>
          </w:tcPr>
          <w:p w14:paraId="40AA1CBC" w14:textId="371F67B0"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4F099259"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4A117B6A" w14:textId="5DFC6EA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854330</w:t>
            </w:r>
          </w:p>
        </w:tc>
        <w:tc>
          <w:tcPr>
            <w:tcW w:w="7950" w:type="dxa"/>
            <w:tcBorders>
              <w:top w:val="nil"/>
              <w:left w:val="nil"/>
              <w:bottom w:val="nil"/>
              <w:right w:val="nil"/>
            </w:tcBorders>
            <w:tcMar>
              <w:top w:w="15" w:type="dxa"/>
              <w:left w:w="15" w:type="dxa"/>
              <w:right w:w="15" w:type="dxa"/>
            </w:tcMar>
            <w:vAlign w:val="bottom"/>
          </w:tcPr>
          <w:p w14:paraId="426CB1C9" w14:textId="1BB9AD4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machines and apparatus: for electroplating, electrolysis or electrophoresis</w:t>
            </w:r>
          </w:p>
        </w:tc>
      </w:tr>
      <w:tr w:rsidR="5C48A970" w:rsidRPr="00681D61" w14:paraId="17D48A94"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5F68684E" w14:textId="52222F2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851440</w:t>
            </w:r>
          </w:p>
        </w:tc>
        <w:tc>
          <w:tcPr>
            <w:tcW w:w="7950" w:type="dxa"/>
            <w:tcBorders>
              <w:top w:val="nil"/>
              <w:left w:val="nil"/>
              <w:bottom w:val="nil"/>
              <w:right w:val="nil"/>
            </w:tcBorders>
            <w:tcMar>
              <w:top w:w="15" w:type="dxa"/>
              <w:left w:w="15" w:type="dxa"/>
              <w:right w:w="15" w:type="dxa"/>
            </w:tcMar>
            <w:vAlign w:val="bottom"/>
          </w:tcPr>
          <w:p w14:paraId="68CA300E" w14:textId="4F0933B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Heating equipment: for the heat treatment of materials by induction or dielectric loss, industrial or laboratory, other than furnaces and ovens</w:t>
            </w:r>
          </w:p>
        </w:tc>
      </w:tr>
      <w:tr w:rsidR="5C48A970" w:rsidRPr="00681D61" w14:paraId="497D5B23"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18DC39D8" w14:textId="11938FF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850519</w:t>
            </w:r>
          </w:p>
        </w:tc>
        <w:tc>
          <w:tcPr>
            <w:tcW w:w="7950" w:type="dxa"/>
            <w:tcBorders>
              <w:top w:val="nil"/>
              <w:left w:val="nil"/>
              <w:bottom w:val="nil"/>
              <w:right w:val="nil"/>
            </w:tcBorders>
            <w:tcMar>
              <w:top w:w="15" w:type="dxa"/>
              <w:left w:w="15" w:type="dxa"/>
              <w:right w:w="15" w:type="dxa"/>
            </w:tcMar>
            <w:vAlign w:val="bottom"/>
          </w:tcPr>
          <w:p w14:paraId="29F6CC92" w14:textId="275FC4C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Magnets: permanent magnets and articles intended to become permanent magnets after magnetisation, other than of metal</w:t>
            </w:r>
          </w:p>
        </w:tc>
      </w:tr>
      <w:tr w:rsidR="5C48A970" w:rsidRPr="00681D61" w14:paraId="1EF79981"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54F243CA" w14:textId="5414C52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850511</w:t>
            </w:r>
          </w:p>
        </w:tc>
        <w:tc>
          <w:tcPr>
            <w:tcW w:w="7950" w:type="dxa"/>
            <w:tcBorders>
              <w:top w:val="nil"/>
              <w:left w:val="nil"/>
              <w:bottom w:val="nil"/>
              <w:right w:val="nil"/>
            </w:tcBorders>
            <w:tcMar>
              <w:top w:w="15" w:type="dxa"/>
              <w:left w:w="15" w:type="dxa"/>
              <w:right w:w="15" w:type="dxa"/>
            </w:tcMar>
            <w:vAlign w:val="bottom"/>
          </w:tcPr>
          <w:p w14:paraId="2136AE0C" w14:textId="75847DC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Magnets: permanent magnets and articles intended to become permanent magnets after magnetisation, of metal</w:t>
            </w:r>
          </w:p>
        </w:tc>
      </w:tr>
      <w:tr w:rsidR="5C48A970" w:rsidRPr="00681D61" w14:paraId="23908AE8"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37578680" w14:textId="169E4AF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847989</w:t>
            </w:r>
          </w:p>
        </w:tc>
        <w:tc>
          <w:tcPr>
            <w:tcW w:w="7950" w:type="dxa"/>
            <w:tcBorders>
              <w:top w:val="nil"/>
              <w:left w:val="nil"/>
              <w:bottom w:val="nil"/>
              <w:right w:val="nil"/>
            </w:tcBorders>
            <w:tcMar>
              <w:top w:w="15" w:type="dxa"/>
              <w:left w:w="15" w:type="dxa"/>
              <w:right w:w="15" w:type="dxa"/>
            </w:tcMar>
            <w:vAlign w:val="bottom"/>
          </w:tcPr>
          <w:p w14:paraId="4D10FCD3" w14:textId="0563C5F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having individual functions, n.e.c. or included in this chapter</w:t>
            </w:r>
          </w:p>
        </w:tc>
      </w:tr>
      <w:tr w:rsidR="5C48A970" w:rsidRPr="00681D61" w14:paraId="78AACC8B"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67C1F0C1" w14:textId="45253F4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847982</w:t>
            </w:r>
          </w:p>
        </w:tc>
        <w:tc>
          <w:tcPr>
            <w:tcW w:w="7950" w:type="dxa"/>
            <w:tcBorders>
              <w:top w:val="nil"/>
              <w:left w:val="nil"/>
              <w:bottom w:val="nil"/>
              <w:right w:val="nil"/>
            </w:tcBorders>
            <w:tcMar>
              <w:top w:w="15" w:type="dxa"/>
              <w:left w:w="15" w:type="dxa"/>
              <w:right w:w="15" w:type="dxa"/>
            </w:tcMar>
            <w:vAlign w:val="bottom"/>
          </w:tcPr>
          <w:p w14:paraId="0680B406" w14:textId="1641C52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for mixing, kneading, crushing, grinding, screening, sifting, homogenising, emulsifying or stirring</w:t>
            </w:r>
          </w:p>
        </w:tc>
      </w:tr>
      <w:tr w:rsidR="5C48A970" w:rsidRPr="00681D61" w14:paraId="1D63688D"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54C3ED96" w14:textId="49A347C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845630</w:t>
            </w:r>
          </w:p>
        </w:tc>
        <w:tc>
          <w:tcPr>
            <w:tcW w:w="7950" w:type="dxa"/>
            <w:tcBorders>
              <w:top w:val="nil"/>
              <w:left w:val="nil"/>
              <w:bottom w:val="nil"/>
              <w:right w:val="nil"/>
            </w:tcBorders>
            <w:tcMar>
              <w:top w:w="15" w:type="dxa"/>
              <w:left w:w="15" w:type="dxa"/>
              <w:right w:w="15" w:type="dxa"/>
            </w:tcMar>
            <w:vAlign w:val="bottom"/>
          </w:tcPr>
          <w:p w14:paraId="5DD625EE" w14:textId="002A704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for working any material by removal of material, operated by electro-discharge processes</w:t>
            </w:r>
          </w:p>
        </w:tc>
      </w:tr>
      <w:tr w:rsidR="5C48A970" w:rsidRPr="00681D61" w14:paraId="122380F0"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5F81E4D7" w14:textId="626F564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820720</w:t>
            </w:r>
          </w:p>
        </w:tc>
        <w:tc>
          <w:tcPr>
            <w:tcW w:w="7950" w:type="dxa"/>
            <w:tcBorders>
              <w:top w:val="nil"/>
              <w:left w:val="nil"/>
              <w:bottom w:val="nil"/>
              <w:right w:val="nil"/>
            </w:tcBorders>
            <w:tcMar>
              <w:top w:w="15" w:type="dxa"/>
              <w:left w:w="15" w:type="dxa"/>
              <w:right w:w="15" w:type="dxa"/>
            </w:tcMar>
            <w:vAlign w:val="bottom"/>
          </w:tcPr>
          <w:p w14:paraId="4B56F523" w14:textId="7DA4307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Tools, interchangeable: (for machine or hand tools, whether or not power-operated), dies for drawing or extruding metal</w:t>
            </w:r>
          </w:p>
        </w:tc>
      </w:tr>
      <w:tr w:rsidR="5C48A970" w:rsidRPr="00681D61" w14:paraId="22E21B5C"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768862E4" w14:textId="7256B76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760120</w:t>
            </w:r>
          </w:p>
        </w:tc>
        <w:tc>
          <w:tcPr>
            <w:tcW w:w="7950" w:type="dxa"/>
            <w:tcBorders>
              <w:top w:val="nil"/>
              <w:left w:val="nil"/>
              <w:bottom w:val="nil"/>
              <w:right w:val="nil"/>
            </w:tcBorders>
            <w:tcMar>
              <w:top w:w="15" w:type="dxa"/>
              <w:left w:w="15" w:type="dxa"/>
              <w:right w:w="15" w:type="dxa"/>
            </w:tcMar>
            <w:vAlign w:val="bottom"/>
          </w:tcPr>
          <w:p w14:paraId="1C2DBCBC" w14:textId="16C42D0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unwrought, alloys</w:t>
            </w:r>
          </w:p>
        </w:tc>
      </w:tr>
      <w:tr w:rsidR="5C48A970" w:rsidRPr="00681D61" w14:paraId="3DCD551A"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34027A0F" w14:textId="7F84E2D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720293</w:t>
            </w:r>
          </w:p>
        </w:tc>
        <w:tc>
          <w:tcPr>
            <w:tcW w:w="7950" w:type="dxa"/>
            <w:tcBorders>
              <w:top w:val="nil"/>
              <w:left w:val="nil"/>
              <w:bottom w:val="nil"/>
              <w:right w:val="nil"/>
            </w:tcBorders>
            <w:tcMar>
              <w:top w:w="15" w:type="dxa"/>
              <w:left w:w="15" w:type="dxa"/>
              <w:right w:w="15" w:type="dxa"/>
            </w:tcMar>
            <w:vAlign w:val="bottom"/>
          </w:tcPr>
          <w:p w14:paraId="766598F6" w14:textId="6FD4E9C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Ferro-alloys: ferro-niobium</w:t>
            </w:r>
          </w:p>
        </w:tc>
      </w:tr>
      <w:tr w:rsidR="5C48A970" w:rsidRPr="00681D61" w14:paraId="3EA07F43"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6538CBDD" w14:textId="7684718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680421</w:t>
            </w:r>
          </w:p>
        </w:tc>
        <w:tc>
          <w:tcPr>
            <w:tcW w:w="7950" w:type="dxa"/>
            <w:tcBorders>
              <w:top w:val="nil"/>
              <w:left w:val="nil"/>
              <w:bottom w:val="nil"/>
              <w:right w:val="nil"/>
            </w:tcBorders>
            <w:tcMar>
              <w:top w:w="15" w:type="dxa"/>
              <w:left w:w="15" w:type="dxa"/>
              <w:right w:w="15" w:type="dxa"/>
            </w:tcMar>
            <w:vAlign w:val="bottom"/>
          </w:tcPr>
          <w:p w14:paraId="623970ED" w14:textId="03FEDE4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Millstones, grindstones, grinding wheels and the like: of agglomerated synthetic or natural diamond</w:t>
            </w:r>
          </w:p>
        </w:tc>
      </w:tr>
      <w:tr w:rsidR="5C48A970" w:rsidRPr="00681D61" w14:paraId="2E36745B"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50366475" w14:textId="55C4B99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284690</w:t>
            </w:r>
          </w:p>
        </w:tc>
        <w:tc>
          <w:tcPr>
            <w:tcW w:w="7950" w:type="dxa"/>
            <w:tcBorders>
              <w:top w:val="nil"/>
              <w:left w:val="nil"/>
              <w:bottom w:val="nil"/>
              <w:right w:val="nil"/>
            </w:tcBorders>
            <w:tcMar>
              <w:top w:w="15" w:type="dxa"/>
              <w:left w:w="15" w:type="dxa"/>
              <w:right w:w="15" w:type="dxa"/>
            </w:tcMar>
            <w:vAlign w:val="bottom"/>
          </w:tcPr>
          <w:p w14:paraId="60C04399" w14:textId="198C420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Compounds, inorganic or organic (excluding cerium), of rare-earth metals, of yttrium, scandium or of mixtures of these metals</w:t>
            </w:r>
          </w:p>
        </w:tc>
      </w:tr>
      <w:tr w:rsidR="5C48A970" w:rsidRPr="00681D61" w14:paraId="4D3FFABB"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46F036E0" w14:textId="5A520C4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283324</w:t>
            </w:r>
          </w:p>
        </w:tc>
        <w:tc>
          <w:tcPr>
            <w:tcW w:w="7950" w:type="dxa"/>
            <w:tcBorders>
              <w:top w:val="nil"/>
              <w:left w:val="nil"/>
              <w:bottom w:val="nil"/>
              <w:right w:val="nil"/>
            </w:tcBorders>
            <w:tcMar>
              <w:top w:w="15" w:type="dxa"/>
              <w:left w:w="15" w:type="dxa"/>
              <w:right w:w="15" w:type="dxa"/>
            </w:tcMar>
            <w:vAlign w:val="bottom"/>
          </w:tcPr>
          <w:p w14:paraId="562CDF75" w14:textId="6167232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Sulphates: of nickel</w:t>
            </w:r>
          </w:p>
        </w:tc>
      </w:tr>
      <w:tr w:rsidR="5C48A970" w:rsidRPr="00681D61" w14:paraId="115AFBE5"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323F2361" w14:textId="5E1CDAE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280530</w:t>
            </w:r>
          </w:p>
        </w:tc>
        <w:tc>
          <w:tcPr>
            <w:tcW w:w="7950" w:type="dxa"/>
            <w:tcBorders>
              <w:top w:val="nil"/>
              <w:left w:val="nil"/>
              <w:bottom w:val="nil"/>
              <w:right w:val="nil"/>
            </w:tcBorders>
            <w:tcMar>
              <w:top w:w="15" w:type="dxa"/>
              <w:left w:w="15" w:type="dxa"/>
              <w:right w:w="15" w:type="dxa"/>
            </w:tcMar>
            <w:vAlign w:val="bottom"/>
          </w:tcPr>
          <w:p w14:paraId="57E32BB8" w14:textId="4FE946E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Earth-metals, rare: scandium and yttrium, whether or not intermixed or interalloyed</w:t>
            </w:r>
          </w:p>
        </w:tc>
      </w:tr>
      <w:tr w:rsidR="5C48A970" w:rsidRPr="00681D61" w14:paraId="48693728"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5FAB671A" w14:textId="43E2409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261590</w:t>
            </w:r>
          </w:p>
        </w:tc>
        <w:tc>
          <w:tcPr>
            <w:tcW w:w="7950" w:type="dxa"/>
            <w:tcBorders>
              <w:top w:val="nil"/>
              <w:left w:val="nil"/>
              <w:bottom w:val="nil"/>
              <w:right w:val="nil"/>
            </w:tcBorders>
            <w:tcMar>
              <w:top w:w="15" w:type="dxa"/>
              <w:left w:w="15" w:type="dxa"/>
              <w:right w:w="15" w:type="dxa"/>
            </w:tcMar>
            <w:vAlign w:val="bottom"/>
          </w:tcPr>
          <w:p w14:paraId="04367353" w14:textId="495DFDB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Niobium, tantalum, vanadium ores and concentrates</w:t>
            </w:r>
          </w:p>
        </w:tc>
      </w:tr>
      <w:tr w:rsidR="5C48A970" w:rsidRPr="00681D61" w14:paraId="0B7D0BA5"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6E05FE27" w14:textId="624BEEF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260600</w:t>
            </w:r>
          </w:p>
        </w:tc>
        <w:tc>
          <w:tcPr>
            <w:tcW w:w="7950" w:type="dxa"/>
            <w:tcBorders>
              <w:top w:val="nil"/>
              <w:left w:val="nil"/>
              <w:bottom w:val="nil"/>
              <w:right w:val="nil"/>
            </w:tcBorders>
            <w:tcMar>
              <w:top w:w="15" w:type="dxa"/>
              <w:left w:w="15" w:type="dxa"/>
              <w:right w:w="15" w:type="dxa"/>
            </w:tcMar>
            <w:vAlign w:val="bottom"/>
          </w:tcPr>
          <w:p w14:paraId="21C6D6A2" w14:textId="4B5AF1B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ores and concentrates</w:t>
            </w:r>
          </w:p>
        </w:tc>
      </w:tr>
      <w:tr w:rsidR="5C48A970" w:rsidRPr="00681D61" w14:paraId="20818EC7"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6202F730" w14:textId="3F4D504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260400</w:t>
            </w:r>
          </w:p>
        </w:tc>
        <w:tc>
          <w:tcPr>
            <w:tcW w:w="7950" w:type="dxa"/>
            <w:tcBorders>
              <w:top w:val="nil"/>
              <w:left w:val="nil"/>
              <w:bottom w:val="nil"/>
              <w:right w:val="nil"/>
            </w:tcBorders>
            <w:tcMar>
              <w:top w:w="15" w:type="dxa"/>
              <w:left w:w="15" w:type="dxa"/>
              <w:right w:w="15" w:type="dxa"/>
            </w:tcMar>
            <w:vAlign w:val="bottom"/>
          </w:tcPr>
          <w:p w14:paraId="4AA34025" w14:textId="15872B9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Nickel ores and concentrates</w:t>
            </w:r>
          </w:p>
        </w:tc>
      </w:tr>
      <w:tr w:rsidR="5C48A970" w:rsidRPr="00681D61" w14:paraId="26E17C1A"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291C3BA1" w14:textId="58A5C92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950" w:type="dxa"/>
            <w:tcBorders>
              <w:top w:val="nil"/>
              <w:left w:val="nil"/>
              <w:bottom w:val="nil"/>
              <w:right w:val="nil"/>
            </w:tcBorders>
            <w:tcMar>
              <w:top w:w="15" w:type="dxa"/>
              <w:left w:w="15" w:type="dxa"/>
              <w:right w:w="15" w:type="dxa"/>
            </w:tcMar>
            <w:vAlign w:val="bottom"/>
          </w:tcPr>
          <w:p w14:paraId="5335C81E" w14:textId="10ED374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09EC1820" w14:textId="77777777" w:rsidTr="4A0B9992">
        <w:trPr>
          <w:trHeight w:val="285"/>
        </w:trPr>
        <w:tc>
          <w:tcPr>
            <w:tcW w:w="1410" w:type="dxa"/>
            <w:tcBorders>
              <w:top w:val="nil"/>
              <w:left w:val="nil"/>
              <w:bottom w:val="nil"/>
              <w:right w:val="nil"/>
            </w:tcBorders>
            <w:tcMar>
              <w:top w:w="15" w:type="dxa"/>
              <w:left w:w="15" w:type="dxa"/>
              <w:right w:w="15" w:type="dxa"/>
            </w:tcMar>
            <w:vAlign w:val="bottom"/>
          </w:tcPr>
          <w:p w14:paraId="21E7C399" w14:textId="4C6E03E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260120</w:t>
            </w:r>
          </w:p>
        </w:tc>
        <w:tc>
          <w:tcPr>
            <w:tcW w:w="7950" w:type="dxa"/>
            <w:tcBorders>
              <w:top w:val="nil"/>
              <w:left w:val="nil"/>
              <w:bottom w:val="nil"/>
              <w:right w:val="nil"/>
            </w:tcBorders>
            <w:tcMar>
              <w:top w:w="15" w:type="dxa"/>
              <w:left w:w="15" w:type="dxa"/>
              <w:right w:w="15" w:type="dxa"/>
            </w:tcMar>
            <w:vAlign w:val="bottom"/>
          </w:tcPr>
          <w:p w14:paraId="7D04F593" w14:textId="2E2F1DE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pyrites: roasted</w:t>
            </w:r>
          </w:p>
        </w:tc>
      </w:tr>
    </w:tbl>
    <w:p w14:paraId="7BF04207" w14:textId="610271D1"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7AF325A2" w14:textId="000C2973" w:rsidR="5C48A970"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5E0C4D86" w:rsidRPr="4A0B9992">
        <w:rPr>
          <w:rFonts w:ascii="Times New Roman" w:eastAsia="Times New Roman" w:hAnsi="Times New Roman" w:cs="Times New Roman"/>
          <w:b/>
          <w:bCs/>
          <w:color w:val="000000" w:themeColor="text1"/>
          <w:sz w:val="20"/>
          <w:szCs w:val="20"/>
          <w:lang w:val="en-US"/>
        </w:rPr>
        <w:t>1</w:t>
      </w:r>
      <w:r w:rsidR="429384D0" w:rsidRPr="4A0B9992">
        <w:rPr>
          <w:rFonts w:ascii="Times New Roman" w:eastAsia="Times New Roman" w:hAnsi="Times New Roman" w:cs="Times New Roman"/>
          <w:b/>
          <w:bCs/>
          <w:color w:val="000000" w:themeColor="text1"/>
          <w:sz w:val="20"/>
          <w:szCs w:val="20"/>
          <w:lang w:val="en-US"/>
        </w:rPr>
        <w:t>0</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Transmission Supply Chain</w:t>
      </w:r>
    </w:p>
    <w:tbl>
      <w:tblPr>
        <w:tblW w:w="0" w:type="auto"/>
        <w:tblLook w:val="06A0" w:firstRow="1" w:lastRow="0" w:firstColumn="1" w:lastColumn="0" w:noHBand="1" w:noVBand="1"/>
      </w:tblPr>
      <w:tblGrid>
        <w:gridCol w:w="1515"/>
        <w:gridCol w:w="7845"/>
      </w:tblGrid>
      <w:tr w:rsidR="5C48A970" w:rsidRPr="00681D61" w14:paraId="71E8C8DC"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00045753" w14:textId="4686059D"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Product Code</w:t>
            </w:r>
          </w:p>
        </w:tc>
        <w:tc>
          <w:tcPr>
            <w:tcW w:w="7845" w:type="dxa"/>
            <w:tcBorders>
              <w:top w:val="nil"/>
              <w:left w:val="nil"/>
              <w:bottom w:val="nil"/>
              <w:right w:val="nil"/>
            </w:tcBorders>
            <w:tcMar>
              <w:top w:w="15" w:type="dxa"/>
              <w:left w:w="15" w:type="dxa"/>
              <w:right w:w="15" w:type="dxa"/>
            </w:tcMar>
            <w:vAlign w:val="bottom"/>
          </w:tcPr>
          <w:p w14:paraId="2EE8BE57" w14:textId="68AE2C15" w:rsidR="5C48A970" w:rsidRPr="00681D61" w:rsidRDefault="282C0923" w:rsidP="4A0B9992">
            <w:pPr>
              <w:spacing w:after="0"/>
              <w:jc w:val="center"/>
              <w:rPr>
                <w:rFonts w:ascii="Times New Roman" w:eastAsia="Times New Roman" w:hAnsi="Times New Roman" w:cs="Times New Roman"/>
                <w:b/>
                <w:bCs/>
                <w:color w:val="000000" w:themeColor="text1"/>
                <w:sz w:val="20"/>
                <w:szCs w:val="20"/>
              </w:rPr>
            </w:pPr>
            <w:r w:rsidRPr="4A0B9992">
              <w:rPr>
                <w:rFonts w:ascii="Times New Roman" w:eastAsia="Times New Roman" w:hAnsi="Times New Roman" w:cs="Times New Roman"/>
                <w:b/>
                <w:bCs/>
                <w:color w:val="000000" w:themeColor="text1"/>
                <w:sz w:val="20"/>
                <w:szCs w:val="20"/>
              </w:rPr>
              <w:t xml:space="preserve">Product Description </w:t>
            </w:r>
          </w:p>
        </w:tc>
      </w:tr>
      <w:tr w:rsidR="5C48A970" w:rsidRPr="00681D61" w14:paraId="4BFCBC37"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65BD38DC" w14:textId="0FC51BA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850431</w:t>
            </w:r>
          </w:p>
        </w:tc>
        <w:tc>
          <w:tcPr>
            <w:tcW w:w="7845" w:type="dxa"/>
            <w:tcBorders>
              <w:top w:val="nil"/>
              <w:left w:val="nil"/>
              <w:bottom w:val="nil"/>
              <w:right w:val="nil"/>
            </w:tcBorders>
            <w:tcMar>
              <w:top w:w="15" w:type="dxa"/>
              <w:left w:w="15" w:type="dxa"/>
              <w:right w:w="15" w:type="dxa"/>
            </w:tcMar>
            <w:vAlign w:val="bottom"/>
          </w:tcPr>
          <w:p w14:paraId="4350D230" w14:textId="70DB32F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transformers: n.e.c. in item no. 8504.2, having a power handling capacity not exceeding 1kVA</w:t>
            </w:r>
          </w:p>
        </w:tc>
      </w:tr>
      <w:tr w:rsidR="5C48A970" w:rsidRPr="00681D61" w14:paraId="33C11814"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23677044" w14:textId="3E3DBDA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850432</w:t>
            </w:r>
          </w:p>
        </w:tc>
        <w:tc>
          <w:tcPr>
            <w:tcW w:w="7845" w:type="dxa"/>
            <w:tcBorders>
              <w:top w:val="nil"/>
              <w:left w:val="nil"/>
              <w:bottom w:val="nil"/>
              <w:right w:val="nil"/>
            </w:tcBorders>
            <w:tcMar>
              <w:top w:w="15" w:type="dxa"/>
              <w:left w:w="15" w:type="dxa"/>
              <w:right w:w="15" w:type="dxa"/>
            </w:tcMar>
            <w:vAlign w:val="bottom"/>
          </w:tcPr>
          <w:p w14:paraId="441601AA" w14:textId="23BBEC4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Transformers: n.e.c. in item no. 8504.2, having a power handling capacity exceeding 1kVA but not exceeding 16kVA</w:t>
            </w:r>
          </w:p>
        </w:tc>
      </w:tr>
      <w:tr w:rsidR="5C48A970" w:rsidRPr="00681D61" w14:paraId="36A5919D"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5A92C795" w14:textId="24D675C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850433</w:t>
            </w:r>
          </w:p>
        </w:tc>
        <w:tc>
          <w:tcPr>
            <w:tcW w:w="7845" w:type="dxa"/>
            <w:tcBorders>
              <w:top w:val="nil"/>
              <w:left w:val="nil"/>
              <w:bottom w:val="nil"/>
              <w:right w:val="nil"/>
            </w:tcBorders>
            <w:tcMar>
              <w:top w:w="15" w:type="dxa"/>
              <w:left w:w="15" w:type="dxa"/>
              <w:right w:w="15" w:type="dxa"/>
            </w:tcMar>
            <w:vAlign w:val="bottom"/>
          </w:tcPr>
          <w:p w14:paraId="1B9667BA" w14:textId="1368EFB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Transformers: n.e.c. in item no. 8504.2, having a power handling capacity exceeding 16kVA but not exceeding 500kVA</w:t>
            </w:r>
          </w:p>
        </w:tc>
      </w:tr>
      <w:tr w:rsidR="5C48A970" w:rsidRPr="00681D61" w14:paraId="0F1B6D15"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252666A4" w14:textId="4264416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850434</w:t>
            </w:r>
          </w:p>
        </w:tc>
        <w:tc>
          <w:tcPr>
            <w:tcW w:w="7845" w:type="dxa"/>
            <w:tcBorders>
              <w:top w:val="nil"/>
              <w:left w:val="nil"/>
              <w:bottom w:val="nil"/>
              <w:right w:val="nil"/>
            </w:tcBorders>
            <w:tcMar>
              <w:top w:w="15" w:type="dxa"/>
              <w:left w:w="15" w:type="dxa"/>
              <w:right w:w="15" w:type="dxa"/>
            </w:tcMar>
            <w:vAlign w:val="bottom"/>
          </w:tcPr>
          <w:p w14:paraId="155A9DF8" w14:textId="1FDBFDD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Transformers: n.e.c. in item no. 8504.2, having a power handling capacity exceeding 500kVA</w:t>
            </w:r>
          </w:p>
        </w:tc>
      </w:tr>
      <w:tr w:rsidR="5C48A970" w:rsidRPr="00681D61" w14:paraId="2A371727"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0001EBEA" w14:textId="2193B89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850490</w:t>
            </w:r>
          </w:p>
        </w:tc>
        <w:tc>
          <w:tcPr>
            <w:tcW w:w="7845" w:type="dxa"/>
            <w:tcBorders>
              <w:top w:val="nil"/>
              <w:left w:val="nil"/>
              <w:bottom w:val="nil"/>
              <w:right w:val="nil"/>
            </w:tcBorders>
            <w:tcMar>
              <w:top w:w="15" w:type="dxa"/>
              <w:left w:w="15" w:type="dxa"/>
              <w:right w:w="15" w:type="dxa"/>
            </w:tcMar>
            <w:vAlign w:val="bottom"/>
          </w:tcPr>
          <w:p w14:paraId="3508EEA1" w14:textId="2ABF4B1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transformers, static converters and inductors: parts thereof</w:t>
            </w:r>
          </w:p>
        </w:tc>
      </w:tr>
      <w:tr w:rsidR="5C48A970" w:rsidRPr="00681D61" w14:paraId="7BE5D690"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6EFA67E7" w14:textId="78650D3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846150</w:t>
            </w:r>
          </w:p>
        </w:tc>
        <w:tc>
          <w:tcPr>
            <w:tcW w:w="7845" w:type="dxa"/>
            <w:tcBorders>
              <w:top w:val="nil"/>
              <w:left w:val="nil"/>
              <w:bottom w:val="nil"/>
              <w:right w:val="nil"/>
            </w:tcBorders>
            <w:tcMar>
              <w:top w:w="15" w:type="dxa"/>
              <w:left w:w="15" w:type="dxa"/>
              <w:right w:w="15" w:type="dxa"/>
            </w:tcMar>
            <w:vAlign w:val="bottom"/>
          </w:tcPr>
          <w:p w14:paraId="0ECB5094" w14:textId="3A40218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sawing or cutting-off machines, working by removing metal, sintered metal carbides or cermets</w:t>
            </w:r>
          </w:p>
        </w:tc>
      </w:tr>
      <w:tr w:rsidR="5C48A970" w:rsidRPr="00681D61" w14:paraId="37DC2A26"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6CD4EDED" w14:textId="596E88AB"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846241</w:t>
            </w:r>
          </w:p>
        </w:tc>
        <w:tc>
          <w:tcPr>
            <w:tcW w:w="7845" w:type="dxa"/>
            <w:tcBorders>
              <w:top w:val="nil"/>
              <w:left w:val="nil"/>
              <w:bottom w:val="nil"/>
              <w:right w:val="nil"/>
            </w:tcBorders>
            <w:tcMar>
              <w:top w:w="15" w:type="dxa"/>
              <w:left w:w="15" w:type="dxa"/>
              <w:right w:w="15" w:type="dxa"/>
            </w:tcMar>
            <w:vAlign w:val="bottom"/>
          </w:tcPr>
          <w:p w14:paraId="79C2FC64" w14:textId="6D652A7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punching or notching machines (including presses), including combined punching and shearing machines, numerically controlled, for working metal</w:t>
            </w:r>
          </w:p>
        </w:tc>
      </w:tr>
      <w:tr w:rsidR="5C48A970" w:rsidRPr="00681D61" w14:paraId="0663D495"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21E355DF" w14:textId="1DDD928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846249</w:t>
            </w:r>
          </w:p>
        </w:tc>
        <w:tc>
          <w:tcPr>
            <w:tcW w:w="7845" w:type="dxa"/>
            <w:tcBorders>
              <w:top w:val="nil"/>
              <w:left w:val="nil"/>
              <w:bottom w:val="nil"/>
              <w:right w:val="nil"/>
            </w:tcBorders>
            <w:tcMar>
              <w:top w:w="15" w:type="dxa"/>
              <w:left w:w="15" w:type="dxa"/>
              <w:right w:w="15" w:type="dxa"/>
            </w:tcMar>
            <w:vAlign w:val="bottom"/>
          </w:tcPr>
          <w:p w14:paraId="2E42C5EF" w14:textId="4E82DDC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Machine-tools: punching, notching or nibbling machines (excluding presses) for flat products including combined punching and shearing machines, other than numerically controlled, for working metal</w:t>
            </w:r>
          </w:p>
        </w:tc>
      </w:tr>
      <w:tr w:rsidR="5C48A970" w:rsidRPr="00681D61" w14:paraId="13026946"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7FBDF7D6" w14:textId="27AA292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842890</w:t>
            </w:r>
          </w:p>
        </w:tc>
        <w:tc>
          <w:tcPr>
            <w:tcW w:w="7845" w:type="dxa"/>
            <w:tcBorders>
              <w:top w:val="nil"/>
              <w:left w:val="nil"/>
              <w:bottom w:val="nil"/>
              <w:right w:val="nil"/>
            </w:tcBorders>
            <w:tcMar>
              <w:top w:w="15" w:type="dxa"/>
              <w:left w:w="15" w:type="dxa"/>
              <w:right w:w="15" w:type="dxa"/>
            </w:tcMar>
            <w:vAlign w:val="bottom"/>
          </w:tcPr>
          <w:p w14:paraId="7007EC16" w14:textId="164E365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Lifting, handling, loading or unloading machinery: n.e.c. in heading no. 8425, 8426, 8427 or 8428</w:t>
            </w:r>
          </w:p>
        </w:tc>
      </w:tr>
      <w:tr w:rsidR="5C48A970" w:rsidRPr="00681D61" w14:paraId="046B2223"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34A15A3B" w14:textId="6D7BFBC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847981</w:t>
            </w:r>
          </w:p>
        </w:tc>
        <w:tc>
          <w:tcPr>
            <w:tcW w:w="7845" w:type="dxa"/>
            <w:tcBorders>
              <w:top w:val="nil"/>
              <w:left w:val="nil"/>
              <w:bottom w:val="nil"/>
              <w:right w:val="nil"/>
            </w:tcBorders>
            <w:tcMar>
              <w:top w:w="15" w:type="dxa"/>
              <w:left w:w="15" w:type="dxa"/>
              <w:right w:w="15" w:type="dxa"/>
            </w:tcMar>
            <w:vAlign w:val="bottom"/>
          </w:tcPr>
          <w:p w14:paraId="55A0DD32" w14:textId="24953E2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for treating metal, including electric wire coil-winders</w:t>
            </w:r>
          </w:p>
        </w:tc>
      </w:tr>
      <w:tr w:rsidR="5C48A970" w:rsidRPr="00681D61" w14:paraId="31B30A4E"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6F03EFCD" w14:textId="21EBBF0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841939</w:t>
            </w:r>
          </w:p>
        </w:tc>
        <w:tc>
          <w:tcPr>
            <w:tcW w:w="7845" w:type="dxa"/>
            <w:tcBorders>
              <w:top w:val="nil"/>
              <w:left w:val="nil"/>
              <w:bottom w:val="nil"/>
              <w:right w:val="nil"/>
            </w:tcBorders>
            <w:tcMar>
              <w:top w:w="15" w:type="dxa"/>
              <w:left w:w="15" w:type="dxa"/>
              <w:right w:w="15" w:type="dxa"/>
            </w:tcMar>
            <w:vAlign w:val="bottom"/>
          </w:tcPr>
          <w:p w14:paraId="497D51AD" w14:textId="6049409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Dryers: for products n.e.c. in heading no. 8419, not used for domestic purposes</w:t>
            </w:r>
          </w:p>
        </w:tc>
      </w:tr>
      <w:tr w:rsidR="5C48A970" w:rsidRPr="00681D61" w14:paraId="403EAFEC"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1795B9A8" w14:textId="3BE4E43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847989</w:t>
            </w:r>
          </w:p>
        </w:tc>
        <w:tc>
          <w:tcPr>
            <w:tcW w:w="7845" w:type="dxa"/>
            <w:tcBorders>
              <w:top w:val="nil"/>
              <w:left w:val="nil"/>
              <w:bottom w:val="nil"/>
              <w:right w:val="nil"/>
            </w:tcBorders>
            <w:tcMar>
              <w:top w:w="15" w:type="dxa"/>
              <w:left w:w="15" w:type="dxa"/>
              <w:right w:w="15" w:type="dxa"/>
            </w:tcMar>
            <w:vAlign w:val="bottom"/>
          </w:tcPr>
          <w:p w14:paraId="1323066F" w14:textId="56367EE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Machines and mechanical appliances: having individual functions, n.e.c. or included in this chapter</w:t>
            </w:r>
          </w:p>
        </w:tc>
      </w:tr>
      <w:tr w:rsidR="5C48A970" w:rsidRPr="00681D61" w14:paraId="5DC60358"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1037E440" w14:textId="2451D4E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842230</w:t>
            </w:r>
          </w:p>
        </w:tc>
        <w:tc>
          <w:tcPr>
            <w:tcW w:w="7845" w:type="dxa"/>
            <w:tcBorders>
              <w:top w:val="nil"/>
              <w:left w:val="nil"/>
              <w:bottom w:val="nil"/>
              <w:right w:val="nil"/>
            </w:tcBorders>
            <w:tcMar>
              <w:top w:w="15" w:type="dxa"/>
              <w:left w:w="15" w:type="dxa"/>
              <w:right w:w="15" w:type="dxa"/>
            </w:tcMar>
            <w:vAlign w:val="bottom"/>
          </w:tcPr>
          <w:p w14:paraId="793C9E66" w14:textId="31C6EA1A"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Machinery: for filling, closing, sealing, capsuling or labelling bottles, cans, bags or other containers, machinery for aerating beverages</w:t>
            </w:r>
          </w:p>
        </w:tc>
      </w:tr>
      <w:tr w:rsidR="5C48A970" w:rsidRPr="00681D61" w14:paraId="2D029762"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4552E3CD" w14:textId="1DEF12C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854690</w:t>
            </w:r>
          </w:p>
        </w:tc>
        <w:tc>
          <w:tcPr>
            <w:tcW w:w="7845" w:type="dxa"/>
            <w:tcBorders>
              <w:top w:val="nil"/>
              <w:left w:val="nil"/>
              <w:bottom w:val="nil"/>
              <w:right w:val="nil"/>
            </w:tcBorders>
            <w:tcMar>
              <w:top w:w="15" w:type="dxa"/>
              <w:left w:w="15" w:type="dxa"/>
              <w:right w:w="15" w:type="dxa"/>
            </w:tcMar>
            <w:vAlign w:val="bottom"/>
          </w:tcPr>
          <w:p w14:paraId="6BE675D1" w14:textId="659472C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Electrical insulators: other than of glass and ceramics</w:t>
            </w:r>
          </w:p>
        </w:tc>
      </w:tr>
      <w:tr w:rsidR="5C48A970" w:rsidRPr="00681D61" w14:paraId="288AC1B1"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46FC278A" w14:textId="6D80F7C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722611</w:t>
            </w:r>
          </w:p>
        </w:tc>
        <w:tc>
          <w:tcPr>
            <w:tcW w:w="7845" w:type="dxa"/>
            <w:tcBorders>
              <w:top w:val="nil"/>
              <w:left w:val="nil"/>
              <w:bottom w:val="nil"/>
              <w:right w:val="nil"/>
            </w:tcBorders>
            <w:tcMar>
              <w:top w:w="15" w:type="dxa"/>
              <w:left w:w="15" w:type="dxa"/>
              <w:right w:w="15" w:type="dxa"/>
            </w:tcMar>
            <w:vAlign w:val="bottom"/>
          </w:tcPr>
          <w:p w14:paraId="2625CD43" w14:textId="4015630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Steel, alloy: flat-rolled, width less than 600mm, of silicon-electrical steel, grain-oriented</w:t>
            </w:r>
          </w:p>
        </w:tc>
      </w:tr>
      <w:tr w:rsidR="5C48A970" w:rsidRPr="00681D61" w14:paraId="1183B328"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3E6DCCC2" w14:textId="3AD072F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845530</w:t>
            </w:r>
          </w:p>
        </w:tc>
        <w:tc>
          <w:tcPr>
            <w:tcW w:w="7845" w:type="dxa"/>
            <w:tcBorders>
              <w:top w:val="nil"/>
              <w:left w:val="nil"/>
              <w:bottom w:val="nil"/>
              <w:right w:val="nil"/>
            </w:tcBorders>
            <w:tcMar>
              <w:top w:w="15" w:type="dxa"/>
              <w:left w:w="15" w:type="dxa"/>
              <w:right w:w="15" w:type="dxa"/>
            </w:tcMar>
            <w:vAlign w:val="bottom"/>
          </w:tcPr>
          <w:p w14:paraId="16B7BA72" w14:textId="700659C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Metal-rolling mills: rolls thereof</w:t>
            </w:r>
          </w:p>
        </w:tc>
      </w:tr>
      <w:tr w:rsidR="5C48A970" w:rsidRPr="00681D61" w14:paraId="67F7B4BE"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6608BE20" w14:textId="48FE2F22"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845522</w:t>
            </w:r>
          </w:p>
        </w:tc>
        <w:tc>
          <w:tcPr>
            <w:tcW w:w="7845" w:type="dxa"/>
            <w:tcBorders>
              <w:top w:val="nil"/>
              <w:left w:val="nil"/>
              <w:bottom w:val="nil"/>
              <w:right w:val="nil"/>
            </w:tcBorders>
            <w:tcMar>
              <w:top w:w="15" w:type="dxa"/>
              <w:left w:w="15" w:type="dxa"/>
              <w:right w:w="15" w:type="dxa"/>
            </w:tcMar>
            <w:vAlign w:val="bottom"/>
          </w:tcPr>
          <w:p w14:paraId="0E74B3D9" w14:textId="3070327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Metal-rolling mills: cold</w:t>
            </w:r>
          </w:p>
        </w:tc>
      </w:tr>
      <w:tr w:rsidR="5C48A970" w:rsidRPr="00681D61" w14:paraId="6EFDFA31"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468B234E" w14:textId="12EB64D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841710</w:t>
            </w:r>
          </w:p>
        </w:tc>
        <w:tc>
          <w:tcPr>
            <w:tcW w:w="7845" w:type="dxa"/>
            <w:tcBorders>
              <w:top w:val="nil"/>
              <w:left w:val="nil"/>
              <w:bottom w:val="nil"/>
              <w:right w:val="nil"/>
            </w:tcBorders>
            <w:tcMar>
              <w:top w:w="15" w:type="dxa"/>
              <w:left w:w="15" w:type="dxa"/>
              <w:right w:w="15" w:type="dxa"/>
            </w:tcMar>
            <w:vAlign w:val="bottom"/>
          </w:tcPr>
          <w:p w14:paraId="41C04296" w14:textId="2C91F28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Furnaces and ovens: non-electric, for the roasting, melting or other heat-treatment of ores, pyrites or of metals, for industrial or laboratory use</w:t>
            </w:r>
          </w:p>
        </w:tc>
      </w:tr>
      <w:tr w:rsidR="5C48A970" w:rsidRPr="00681D61" w14:paraId="7CF52DEC"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67509621" w14:textId="08AE607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760521</w:t>
            </w:r>
          </w:p>
        </w:tc>
        <w:tc>
          <w:tcPr>
            <w:tcW w:w="7845" w:type="dxa"/>
            <w:tcBorders>
              <w:top w:val="nil"/>
              <w:left w:val="nil"/>
              <w:bottom w:val="nil"/>
              <w:right w:val="nil"/>
            </w:tcBorders>
            <w:tcMar>
              <w:top w:w="15" w:type="dxa"/>
              <w:left w:w="15" w:type="dxa"/>
              <w:right w:w="15" w:type="dxa"/>
            </w:tcMar>
            <w:vAlign w:val="bottom"/>
          </w:tcPr>
          <w:p w14:paraId="1B8ADA0A" w14:textId="55F4ECA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alloys, wire, maximum cross-sectional dimension exceeding 7mm</w:t>
            </w:r>
          </w:p>
        </w:tc>
      </w:tr>
      <w:tr w:rsidR="5C48A970" w:rsidRPr="00681D61" w14:paraId="24CDCA6E"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015B3B4D" w14:textId="2AE8DD3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740811</w:t>
            </w:r>
          </w:p>
        </w:tc>
        <w:tc>
          <w:tcPr>
            <w:tcW w:w="7845" w:type="dxa"/>
            <w:tcBorders>
              <w:top w:val="nil"/>
              <w:left w:val="nil"/>
              <w:bottom w:val="nil"/>
              <w:right w:val="nil"/>
            </w:tcBorders>
            <w:tcMar>
              <w:top w:w="15" w:type="dxa"/>
              <w:left w:w="15" w:type="dxa"/>
              <w:right w:w="15" w:type="dxa"/>
            </w:tcMar>
            <w:vAlign w:val="bottom"/>
          </w:tcPr>
          <w:p w14:paraId="68BDD3A9" w14:textId="35ADBAC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wire, of refined copper, of which the maximum cross-sectional dimension exceeds 6mm</w:t>
            </w:r>
          </w:p>
        </w:tc>
      </w:tr>
      <w:tr w:rsidR="5C48A970" w:rsidRPr="00681D61" w14:paraId="79E50543"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3EDE0CAE" w14:textId="408F4D4D"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281290</w:t>
            </w:r>
          </w:p>
        </w:tc>
        <w:tc>
          <w:tcPr>
            <w:tcW w:w="7845" w:type="dxa"/>
            <w:tcBorders>
              <w:top w:val="nil"/>
              <w:left w:val="nil"/>
              <w:bottom w:val="nil"/>
              <w:right w:val="nil"/>
            </w:tcBorders>
            <w:tcMar>
              <w:top w:w="15" w:type="dxa"/>
              <w:left w:w="15" w:type="dxa"/>
              <w:right w:w="15" w:type="dxa"/>
            </w:tcMar>
            <w:vAlign w:val="bottom"/>
          </w:tcPr>
          <w:p w14:paraId="554D08BE" w14:textId="1698519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Halides and halide oxides of non-metals: excluding chloride</w:t>
            </w:r>
          </w:p>
        </w:tc>
      </w:tr>
      <w:tr w:rsidR="5C48A970" w:rsidRPr="00681D61" w14:paraId="625DF27F"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5774F70B" w14:textId="24EB0D8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740110</w:t>
            </w:r>
          </w:p>
        </w:tc>
        <w:tc>
          <w:tcPr>
            <w:tcW w:w="7845" w:type="dxa"/>
            <w:tcBorders>
              <w:top w:val="nil"/>
              <w:left w:val="nil"/>
              <w:bottom w:val="nil"/>
              <w:right w:val="nil"/>
            </w:tcBorders>
            <w:tcMar>
              <w:top w:w="15" w:type="dxa"/>
              <w:left w:w="15" w:type="dxa"/>
              <w:right w:w="15" w:type="dxa"/>
            </w:tcMar>
            <w:vAlign w:val="bottom"/>
          </w:tcPr>
          <w:p w14:paraId="441902A3" w14:textId="3817CD5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copper mattes</w:t>
            </w:r>
          </w:p>
        </w:tc>
      </w:tr>
      <w:tr w:rsidR="5C48A970" w:rsidRPr="00681D61" w14:paraId="72D927D2"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2BD772F4" w14:textId="3151D5F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281820</w:t>
            </w:r>
          </w:p>
        </w:tc>
        <w:tc>
          <w:tcPr>
            <w:tcW w:w="7845" w:type="dxa"/>
            <w:tcBorders>
              <w:top w:val="nil"/>
              <w:left w:val="nil"/>
              <w:bottom w:val="nil"/>
              <w:right w:val="nil"/>
            </w:tcBorders>
            <w:tcMar>
              <w:top w:w="15" w:type="dxa"/>
              <w:left w:w="15" w:type="dxa"/>
              <w:right w:w="15" w:type="dxa"/>
            </w:tcMar>
            <w:vAlign w:val="bottom"/>
          </w:tcPr>
          <w:p w14:paraId="08A8CC9C" w14:textId="33475B29"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r>
      <w:tr w:rsidR="5C48A970" w:rsidRPr="00681D61" w14:paraId="3220CB45"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68768B0D" w14:textId="1941858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260111</w:t>
            </w:r>
          </w:p>
        </w:tc>
        <w:tc>
          <w:tcPr>
            <w:tcW w:w="7845" w:type="dxa"/>
            <w:tcBorders>
              <w:top w:val="nil"/>
              <w:left w:val="nil"/>
              <w:bottom w:val="nil"/>
              <w:right w:val="nil"/>
            </w:tcBorders>
            <w:tcMar>
              <w:top w:w="15" w:type="dxa"/>
              <w:left w:w="15" w:type="dxa"/>
              <w:right w:w="15" w:type="dxa"/>
            </w:tcMar>
            <w:vAlign w:val="bottom"/>
          </w:tcPr>
          <w:p w14:paraId="41DD50C6" w14:textId="09CBB06F"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non-agglomerated</w:t>
            </w:r>
          </w:p>
        </w:tc>
      </w:tr>
      <w:tr w:rsidR="5C48A970" w:rsidRPr="00681D61" w14:paraId="3585E7EB"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0C60AFB7" w14:textId="717E8CA5"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260112</w:t>
            </w:r>
          </w:p>
        </w:tc>
        <w:tc>
          <w:tcPr>
            <w:tcW w:w="7845" w:type="dxa"/>
            <w:tcBorders>
              <w:top w:val="nil"/>
              <w:left w:val="nil"/>
              <w:bottom w:val="nil"/>
              <w:right w:val="nil"/>
            </w:tcBorders>
            <w:tcMar>
              <w:top w:w="15" w:type="dxa"/>
              <w:left w:w="15" w:type="dxa"/>
              <w:right w:w="15" w:type="dxa"/>
            </w:tcMar>
            <w:vAlign w:val="bottom"/>
          </w:tcPr>
          <w:p w14:paraId="2FCDB0AB" w14:textId="21AAD616"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ores and concentrates: agglomerated (excluding roasted iron pyrites)</w:t>
            </w:r>
          </w:p>
        </w:tc>
      </w:tr>
      <w:tr w:rsidR="5C48A970" w:rsidRPr="00681D61" w14:paraId="14ACF226"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302968A9" w14:textId="794C9304"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260120</w:t>
            </w:r>
          </w:p>
        </w:tc>
        <w:tc>
          <w:tcPr>
            <w:tcW w:w="7845" w:type="dxa"/>
            <w:tcBorders>
              <w:top w:val="nil"/>
              <w:left w:val="nil"/>
              <w:bottom w:val="nil"/>
              <w:right w:val="nil"/>
            </w:tcBorders>
            <w:tcMar>
              <w:top w:w="15" w:type="dxa"/>
              <w:left w:w="15" w:type="dxa"/>
              <w:right w:w="15" w:type="dxa"/>
            </w:tcMar>
            <w:vAlign w:val="bottom"/>
          </w:tcPr>
          <w:p w14:paraId="61945DE5" w14:textId="3B852211"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Iron pyrites: roasted</w:t>
            </w:r>
          </w:p>
        </w:tc>
      </w:tr>
      <w:tr w:rsidR="5C48A970" w:rsidRPr="00681D61" w14:paraId="28029A13"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5668692A" w14:textId="7AA948E3"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260300</w:t>
            </w:r>
          </w:p>
        </w:tc>
        <w:tc>
          <w:tcPr>
            <w:tcW w:w="7845" w:type="dxa"/>
            <w:tcBorders>
              <w:top w:val="nil"/>
              <w:left w:val="nil"/>
              <w:bottom w:val="nil"/>
              <w:right w:val="nil"/>
            </w:tcBorders>
            <w:tcMar>
              <w:top w:w="15" w:type="dxa"/>
              <w:left w:w="15" w:type="dxa"/>
              <w:right w:w="15" w:type="dxa"/>
            </w:tcMar>
            <w:vAlign w:val="bottom"/>
          </w:tcPr>
          <w:p w14:paraId="69B398B6" w14:textId="19B02DF7"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Copper ores and concentrates</w:t>
            </w:r>
          </w:p>
        </w:tc>
      </w:tr>
      <w:tr w:rsidR="5C48A970" w:rsidRPr="00681D61" w14:paraId="0A767D6E"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3CD8FBD8" w14:textId="488544DC"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260600</w:t>
            </w:r>
          </w:p>
        </w:tc>
        <w:tc>
          <w:tcPr>
            <w:tcW w:w="7845" w:type="dxa"/>
            <w:tcBorders>
              <w:top w:val="nil"/>
              <w:left w:val="nil"/>
              <w:bottom w:val="nil"/>
              <w:right w:val="nil"/>
            </w:tcBorders>
            <w:tcMar>
              <w:top w:w="15" w:type="dxa"/>
              <w:left w:w="15" w:type="dxa"/>
              <w:right w:w="15" w:type="dxa"/>
            </w:tcMar>
            <w:vAlign w:val="bottom"/>
          </w:tcPr>
          <w:p w14:paraId="5C5C2313" w14:textId="127F9E30"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Aluminium ores and concentrates</w:t>
            </w:r>
          </w:p>
        </w:tc>
      </w:tr>
      <w:tr w:rsidR="5C48A970" w:rsidRPr="00681D61" w14:paraId="12F09C61" w14:textId="77777777" w:rsidTr="4A0B9992">
        <w:trPr>
          <w:trHeight w:val="285"/>
        </w:trPr>
        <w:tc>
          <w:tcPr>
            <w:tcW w:w="1515" w:type="dxa"/>
            <w:tcBorders>
              <w:top w:val="nil"/>
              <w:left w:val="nil"/>
              <w:bottom w:val="nil"/>
              <w:right w:val="nil"/>
            </w:tcBorders>
            <w:tcMar>
              <w:top w:w="15" w:type="dxa"/>
              <w:left w:w="15" w:type="dxa"/>
              <w:right w:w="15" w:type="dxa"/>
            </w:tcMar>
            <w:vAlign w:val="bottom"/>
          </w:tcPr>
          <w:p w14:paraId="358B3505" w14:textId="7DA002F8"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270900</w:t>
            </w:r>
          </w:p>
        </w:tc>
        <w:tc>
          <w:tcPr>
            <w:tcW w:w="7845" w:type="dxa"/>
            <w:tcBorders>
              <w:top w:val="nil"/>
              <w:left w:val="nil"/>
              <w:bottom w:val="nil"/>
              <w:right w:val="nil"/>
            </w:tcBorders>
            <w:tcMar>
              <w:top w:w="15" w:type="dxa"/>
              <w:left w:w="15" w:type="dxa"/>
              <w:right w:w="15" w:type="dxa"/>
            </w:tcMar>
            <w:vAlign w:val="bottom"/>
          </w:tcPr>
          <w:p w14:paraId="4964440D" w14:textId="3A09CDFE" w:rsidR="5C48A970" w:rsidRPr="00681D61" w:rsidRDefault="5C48A970" w:rsidP="4A0B9992">
            <w:pPr>
              <w:spacing w:after="0"/>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Oils: petroleum oils and oils obtained from bituminous minerals, crude</w:t>
            </w:r>
          </w:p>
        </w:tc>
      </w:tr>
    </w:tbl>
    <w:p w14:paraId="13CA9A0B" w14:textId="0D092E86" w:rsidR="5C48A970" w:rsidRPr="00681D61" w:rsidRDefault="5C48A970" w:rsidP="4A0B9992">
      <w:pPr>
        <w:spacing w:line="278" w:lineRule="auto"/>
        <w:rPr>
          <w:rFonts w:ascii="Times New Roman" w:eastAsia="Times New Roman" w:hAnsi="Times New Roman" w:cs="Times New Roman"/>
          <w:color w:val="000000" w:themeColor="text1"/>
          <w:sz w:val="20"/>
          <w:szCs w:val="20"/>
          <w:lang w:val="en-US"/>
        </w:rPr>
      </w:pPr>
    </w:p>
    <w:p w14:paraId="06800F9A" w14:textId="7BC6C272" w:rsidR="2A93C1FB" w:rsidRPr="00681D61" w:rsidRDefault="2A93C1FB" w:rsidP="4A0B9992">
      <w:pPr>
        <w:spacing w:line="278" w:lineRule="auto"/>
        <w:rPr>
          <w:rFonts w:ascii="Times New Roman" w:eastAsia="Times New Roman" w:hAnsi="Times New Roman" w:cs="Times New Roman"/>
          <w:sz w:val="20"/>
          <w:szCs w:val="20"/>
        </w:rPr>
      </w:pPr>
      <w:r w:rsidRPr="4A0B9992">
        <w:rPr>
          <w:rFonts w:ascii="Times New Roman" w:eastAsia="Times New Roman" w:hAnsi="Times New Roman" w:cs="Times New Roman"/>
          <w:b/>
          <w:bCs/>
          <w:color w:val="000000" w:themeColor="text1"/>
          <w:sz w:val="20"/>
          <w:szCs w:val="20"/>
          <w:lang w:val="en-US"/>
        </w:rPr>
        <w:t>Cross validation diagnostics</w:t>
      </w:r>
    </w:p>
    <w:p w14:paraId="52990041" w14:textId="15A3C512" w:rsidR="2A93C1FB" w:rsidRPr="00681D61" w:rsidRDefault="2A93C1FB"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color w:val="000000" w:themeColor="text1"/>
          <w:sz w:val="20"/>
          <w:szCs w:val="20"/>
          <w:lang w:val="en-US"/>
        </w:rPr>
        <w:t>The following section provides cross validation results for each</w:t>
      </w:r>
      <w:r w:rsidR="6AB9405A" w:rsidRPr="4A0B9992">
        <w:rPr>
          <w:rFonts w:ascii="Times New Roman" w:eastAsia="Times New Roman" w:hAnsi="Times New Roman" w:cs="Times New Roman"/>
          <w:color w:val="000000" w:themeColor="text1"/>
          <w:sz w:val="20"/>
          <w:szCs w:val="20"/>
          <w:lang w:val="en-US"/>
        </w:rPr>
        <w:t xml:space="preserve"> random forest</w:t>
      </w:r>
      <w:r w:rsidRPr="4A0B9992">
        <w:rPr>
          <w:rFonts w:ascii="Times New Roman" w:eastAsia="Times New Roman" w:hAnsi="Times New Roman" w:cs="Times New Roman"/>
          <w:color w:val="000000" w:themeColor="text1"/>
          <w:sz w:val="20"/>
          <w:szCs w:val="20"/>
          <w:lang w:val="en-US"/>
        </w:rPr>
        <w:t xml:space="preserve"> model. We use 5-fold cross validation </w:t>
      </w:r>
      <w:r w:rsidR="26CBE425" w:rsidRPr="4A0B9992">
        <w:rPr>
          <w:rFonts w:ascii="Times New Roman" w:eastAsia="Times New Roman" w:hAnsi="Times New Roman" w:cs="Times New Roman"/>
          <w:color w:val="000000" w:themeColor="text1"/>
          <w:sz w:val="20"/>
          <w:szCs w:val="20"/>
          <w:lang w:val="en-US"/>
        </w:rPr>
        <w:t xml:space="preserve">(CV) </w:t>
      </w:r>
      <w:r w:rsidRPr="4A0B9992">
        <w:rPr>
          <w:rFonts w:ascii="Times New Roman" w:eastAsia="Times New Roman" w:hAnsi="Times New Roman" w:cs="Times New Roman"/>
          <w:color w:val="000000" w:themeColor="text1"/>
          <w:sz w:val="20"/>
          <w:szCs w:val="20"/>
          <w:lang w:val="en-US"/>
        </w:rPr>
        <w:t xml:space="preserve">and test accuracy on a left-out test set. We use tree depths of 5, 10, and 15, and 50, 100, and 150 estimators to test the </w:t>
      </w:r>
      <w:r w:rsidR="3A54DF90" w:rsidRPr="4A0B9992">
        <w:rPr>
          <w:rFonts w:ascii="Times New Roman" w:eastAsia="Times New Roman" w:hAnsi="Times New Roman" w:cs="Times New Roman"/>
          <w:color w:val="000000" w:themeColor="text1"/>
          <w:sz w:val="20"/>
          <w:szCs w:val="20"/>
          <w:lang w:val="en-US"/>
        </w:rPr>
        <w:t>CV a</w:t>
      </w:r>
      <w:r w:rsidRPr="4A0B9992">
        <w:rPr>
          <w:rFonts w:ascii="Times New Roman" w:eastAsia="Times New Roman" w:hAnsi="Times New Roman" w:cs="Times New Roman"/>
          <w:color w:val="000000" w:themeColor="text1"/>
          <w:sz w:val="20"/>
          <w:szCs w:val="20"/>
          <w:lang w:val="en-US"/>
        </w:rPr>
        <w:t>ccuracy of each model</w:t>
      </w:r>
      <w:r w:rsidR="2B05AE27" w:rsidRPr="4A0B9992">
        <w:rPr>
          <w:rFonts w:ascii="Times New Roman" w:eastAsia="Times New Roman" w:hAnsi="Times New Roman" w:cs="Times New Roman"/>
          <w:color w:val="000000" w:themeColor="text1"/>
          <w:sz w:val="20"/>
          <w:szCs w:val="20"/>
          <w:lang w:val="en-US"/>
        </w:rPr>
        <w:t>, leveraging multiple metrics of classification accuracy</w:t>
      </w:r>
      <w:r w:rsidRPr="4A0B9992">
        <w:rPr>
          <w:rFonts w:ascii="Times New Roman" w:eastAsia="Times New Roman" w:hAnsi="Times New Roman" w:cs="Times New Roman"/>
          <w:color w:val="000000" w:themeColor="text1"/>
          <w:sz w:val="20"/>
          <w:szCs w:val="20"/>
          <w:lang w:val="en-US"/>
        </w:rPr>
        <w:t xml:space="preserve">. We select the </w:t>
      </w:r>
      <w:r w:rsidR="1CB44626" w:rsidRPr="4A0B9992">
        <w:rPr>
          <w:rFonts w:ascii="Times New Roman" w:eastAsia="Times New Roman" w:hAnsi="Times New Roman" w:cs="Times New Roman"/>
          <w:color w:val="000000" w:themeColor="text1"/>
          <w:sz w:val="20"/>
          <w:szCs w:val="20"/>
          <w:lang w:val="en-US"/>
        </w:rPr>
        <w:t>specification</w:t>
      </w:r>
      <w:r w:rsidRPr="4A0B9992">
        <w:rPr>
          <w:rFonts w:ascii="Times New Roman" w:eastAsia="Times New Roman" w:hAnsi="Times New Roman" w:cs="Times New Roman"/>
          <w:color w:val="000000" w:themeColor="text1"/>
          <w:sz w:val="20"/>
          <w:szCs w:val="20"/>
          <w:lang w:val="en-US"/>
        </w:rPr>
        <w:t xml:space="preserve"> that maximizes CV accuracy without running into issues of memorization. </w:t>
      </w:r>
    </w:p>
    <w:p w14:paraId="55D25D9C" w14:textId="3C7436AD"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5369713A" w:rsidRPr="4A0B9992">
        <w:rPr>
          <w:rFonts w:ascii="Times New Roman" w:eastAsia="Times New Roman" w:hAnsi="Times New Roman" w:cs="Times New Roman"/>
          <w:b/>
          <w:bCs/>
          <w:color w:val="000000" w:themeColor="text1"/>
          <w:sz w:val="20"/>
          <w:szCs w:val="20"/>
          <w:lang w:val="en-US"/>
        </w:rPr>
        <w:t>1</w:t>
      </w:r>
      <w:r w:rsidR="7E117166" w:rsidRPr="4A0B9992">
        <w:rPr>
          <w:rFonts w:ascii="Times New Roman" w:eastAsia="Times New Roman" w:hAnsi="Times New Roman" w:cs="Times New Roman"/>
          <w:b/>
          <w:bCs/>
          <w:color w:val="000000" w:themeColor="text1"/>
          <w:sz w:val="20"/>
          <w:szCs w:val="20"/>
          <w:lang w:val="en-US"/>
        </w:rPr>
        <w:t>1</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Solar Cross Validation</w:t>
      </w:r>
    </w:p>
    <w:p w14:paraId="6CD2826C" w14:textId="2FF59E65" w:rsidR="009B09E2" w:rsidRPr="00681D61" w:rsidRDefault="00CD3327" w:rsidP="4A0B9992">
      <w:pPr>
        <w:spacing w:line="278" w:lineRule="auto"/>
        <w:rPr>
          <w:rFonts w:ascii="Times New Roman" w:eastAsia="Times New Roman" w:hAnsi="Times New Roman" w:cs="Times New Roman"/>
          <w:color w:val="000000" w:themeColor="text1"/>
          <w:sz w:val="20"/>
          <w:szCs w:val="20"/>
          <w:lang w:val="en-US"/>
        </w:rPr>
      </w:pPr>
      <w:r>
        <w:rPr>
          <w:noProof/>
        </w:rPr>
        <w:drawing>
          <wp:inline distT="0" distB="0" distL="0" distR="0" wp14:anchorId="7CCA490D" wp14:editId="056FE97C">
            <wp:extent cx="5943600" cy="2474595"/>
            <wp:effectExtent l="0" t="0" r="0" b="1905"/>
            <wp:docPr id="2072543205" name="Picture 11"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3205" name="Picture 11" descr="A graph of a number of poin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45444197" w14:textId="51696A9E" w:rsidR="00E048F5"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73B5C168" w:rsidRPr="4A0B9992">
        <w:rPr>
          <w:rFonts w:ascii="Times New Roman" w:eastAsia="Times New Roman" w:hAnsi="Times New Roman" w:cs="Times New Roman"/>
          <w:b/>
          <w:bCs/>
          <w:color w:val="000000" w:themeColor="text1"/>
          <w:sz w:val="20"/>
          <w:szCs w:val="20"/>
          <w:lang w:val="en-US"/>
        </w:rPr>
        <w:t>1</w:t>
      </w:r>
      <w:r w:rsidR="35515228" w:rsidRPr="4A0B9992">
        <w:rPr>
          <w:rFonts w:ascii="Times New Roman" w:eastAsia="Times New Roman" w:hAnsi="Times New Roman" w:cs="Times New Roman"/>
          <w:b/>
          <w:bCs/>
          <w:color w:val="000000" w:themeColor="text1"/>
          <w:sz w:val="20"/>
          <w:szCs w:val="20"/>
          <w:lang w:val="en-US"/>
        </w:rPr>
        <w:t>2</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 xml:space="preserve">Wind </w:t>
      </w:r>
      <w:r w:rsidR="7B6757F3" w:rsidRPr="4A0B9992">
        <w:rPr>
          <w:rFonts w:ascii="Times New Roman" w:eastAsia="Times New Roman" w:hAnsi="Times New Roman" w:cs="Times New Roman"/>
          <w:color w:val="000000" w:themeColor="text1"/>
          <w:sz w:val="20"/>
          <w:szCs w:val="20"/>
          <w:lang w:val="en-US"/>
        </w:rPr>
        <w:t>Cross Validation</w:t>
      </w:r>
    </w:p>
    <w:p w14:paraId="00A98CE9" w14:textId="2236A258" w:rsidR="00803BCA" w:rsidRPr="00681D61" w:rsidRDefault="002B1A17" w:rsidP="4A0B9992">
      <w:pPr>
        <w:spacing w:line="278" w:lineRule="auto"/>
        <w:rPr>
          <w:rFonts w:ascii="Times New Roman" w:eastAsia="Times New Roman" w:hAnsi="Times New Roman" w:cs="Times New Roman"/>
          <w:color w:val="000000" w:themeColor="text1"/>
          <w:sz w:val="20"/>
          <w:szCs w:val="20"/>
          <w:lang w:val="en-US"/>
        </w:rPr>
      </w:pPr>
      <w:r>
        <w:rPr>
          <w:noProof/>
        </w:rPr>
        <w:drawing>
          <wp:inline distT="0" distB="0" distL="0" distR="0" wp14:anchorId="24FEC670" wp14:editId="513F2339">
            <wp:extent cx="5943600" cy="2474595"/>
            <wp:effectExtent l="0" t="0" r="0" b="1905"/>
            <wp:docPr id="2045530996"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0996" name="Picture 1" descr="A graph of a number of objec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78D97D62" w14:textId="769DECF4" w:rsidR="00E048F5"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3A3ECE14" w:rsidRPr="4A0B9992">
        <w:rPr>
          <w:rFonts w:ascii="Times New Roman" w:eastAsia="Times New Roman" w:hAnsi="Times New Roman" w:cs="Times New Roman"/>
          <w:b/>
          <w:bCs/>
          <w:color w:val="000000" w:themeColor="text1"/>
          <w:sz w:val="20"/>
          <w:szCs w:val="20"/>
          <w:lang w:val="en-US"/>
        </w:rPr>
        <w:t>1</w:t>
      </w:r>
      <w:r w:rsidR="64235897" w:rsidRPr="4A0B9992">
        <w:rPr>
          <w:rFonts w:ascii="Times New Roman" w:eastAsia="Times New Roman" w:hAnsi="Times New Roman" w:cs="Times New Roman"/>
          <w:b/>
          <w:bCs/>
          <w:color w:val="000000" w:themeColor="text1"/>
          <w:sz w:val="20"/>
          <w:szCs w:val="20"/>
          <w:lang w:val="en-US"/>
        </w:rPr>
        <w:t>3</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 xml:space="preserve">Battery </w:t>
      </w:r>
      <w:r w:rsidR="7B6757F3" w:rsidRPr="4A0B9992">
        <w:rPr>
          <w:rFonts w:ascii="Times New Roman" w:eastAsia="Times New Roman" w:hAnsi="Times New Roman" w:cs="Times New Roman"/>
          <w:color w:val="000000" w:themeColor="text1"/>
          <w:sz w:val="20"/>
          <w:szCs w:val="20"/>
          <w:lang w:val="en-US"/>
        </w:rPr>
        <w:t>Cross Validation</w:t>
      </w:r>
    </w:p>
    <w:p w14:paraId="4DEA48A6" w14:textId="3845D0DC" w:rsidR="00C00508" w:rsidRPr="00681D61" w:rsidRDefault="002B1A17" w:rsidP="4A0B9992">
      <w:pPr>
        <w:spacing w:line="278" w:lineRule="auto"/>
        <w:rPr>
          <w:rFonts w:ascii="Times New Roman" w:eastAsia="Times New Roman" w:hAnsi="Times New Roman" w:cs="Times New Roman"/>
          <w:color w:val="000000" w:themeColor="text1"/>
          <w:sz w:val="20"/>
          <w:szCs w:val="20"/>
          <w:lang w:val="en-US"/>
        </w:rPr>
      </w:pPr>
      <w:r>
        <w:rPr>
          <w:noProof/>
        </w:rPr>
        <w:drawing>
          <wp:inline distT="0" distB="0" distL="0" distR="0" wp14:anchorId="696A5E63" wp14:editId="2D68646E">
            <wp:extent cx="5943600" cy="2474595"/>
            <wp:effectExtent l="0" t="0" r="0" b="1905"/>
            <wp:docPr id="459648783" name="Picture 2"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48783" name="Picture 2" descr="A graph of a number of poin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2CFBC90F" w14:textId="60A71D97" w:rsidR="00E048F5" w:rsidRPr="00681D61" w:rsidRDefault="795F6D79"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59229929" w:rsidRPr="4A0B9992">
        <w:rPr>
          <w:rFonts w:ascii="Times New Roman" w:eastAsia="Times New Roman" w:hAnsi="Times New Roman" w:cs="Times New Roman"/>
          <w:b/>
          <w:bCs/>
          <w:color w:val="000000" w:themeColor="text1"/>
          <w:sz w:val="20"/>
          <w:szCs w:val="20"/>
          <w:lang w:val="en-US"/>
        </w:rPr>
        <w:t>14</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 xml:space="preserve">Biofuel </w:t>
      </w:r>
      <w:r w:rsidR="7B6757F3" w:rsidRPr="4A0B9992">
        <w:rPr>
          <w:rFonts w:ascii="Times New Roman" w:eastAsia="Times New Roman" w:hAnsi="Times New Roman" w:cs="Times New Roman"/>
          <w:color w:val="000000" w:themeColor="text1"/>
          <w:sz w:val="20"/>
          <w:szCs w:val="20"/>
          <w:lang w:val="en-US"/>
        </w:rPr>
        <w:t>Cross Validation</w:t>
      </w:r>
    </w:p>
    <w:p w14:paraId="682EFF19" w14:textId="5BFFAFE0" w:rsidR="2CE30FEF" w:rsidRPr="00681D61" w:rsidRDefault="00156E6D" w:rsidP="4A0B9992">
      <w:pPr>
        <w:spacing w:line="278" w:lineRule="auto"/>
        <w:rPr>
          <w:rFonts w:ascii="Times New Roman" w:eastAsia="Times New Roman" w:hAnsi="Times New Roman" w:cs="Times New Roman"/>
          <w:sz w:val="20"/>
          <w:szCs w:val="20"/>
        </w:rPr>
      </w:pPr>
      <w:r>
        <w:rPr>
          <w:noProof/>
        </w:rPr>
        <w:drawing>
          <wp:inline distT="0" distB="0" distL="0" distR="0" wp14:anchorId="7B0AFC30" wp14:editId="6427E8BF">
            <wp:extent cx="5943600" cy="2474595"/>
            <wp:effectExtent l="0" t="0" r="0" b="1905"/>
            <wp:docPr id="1505753507"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53507" name="Picture 3" descr="A graph with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21F74CFF" w14:textId="27AED94A" w:rsidR="00E048F5" w:rsidRPr="00681D61" w:rsidRDefault="759167E4"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18E20467" w:rsidRPr="4A0B9992">
        <w:rPr>
          <w:rFonts w:ascii="Times New Roman" w:eastAsia="Times New Roman" w:hAnsi="Times New Roman" w:cs="Times New Roman"/>
          <w:b/>
          <w:bCs/>
          <w:color w:val="000000" w:themeColor="text1"/>
          <w:sz w:val="20"/>
          <w:szCs w:val="20"/>
          <w:lang w:val="en-US"/>
        </w:rPr>
        <w:t>1</w:t>
      </w:r>
      <w:r w:rsidR="591F8126" w:rsidRPr="4A0B9992">
        <w:rPr>
          <w:rFonts w:ascii="Times New Roman" w:eastAsia="Times New Roman" w:hAnsi="Times New Roman" w:cs="Times New Roman"/>
          <w:b/>
          <w:bCs/>
          <w:color w:val="000000" w:themeColor="text1"/>
          <w:sz w:val="20"/>
          <w:szCs w:val="20"/>
          <w:lang w:val="en-US"/>
        </w:rPr>
        <w:t>5</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 xml:space="preserve">Geothermal </w:t>
      </w:r>
      <w:r w:rsidR="7B6757F3" w:rsidRPr="4A0B9992">
        <w:rPr>
          <w:rFonts w:ascii="Times New Roman" w:eastAsia="Times New Roman" w:hAnsi="Times New Roman" w:cs="Times New Roman"/>
          <w:color w:val="000000" w:themeColor="text1"/>
          <w:sz w:val="20"/>
          <w:szCs w:val="20"/>
          <w:lang w:val="en-US"/>
        </w:rPr>
        <w:t>Cross Validation</w:t>
      </w:r>
    </w:p>
    <w:p w14:paraId="305769C9" w14:textId="46A6BDF3" w:rsidR="7A7AB77E" w:rsidRPr="00681D61" w:rsidRDefault="00156E6D" w:rsidP="4A0B9992">
      <w:pPr>
        <w:spacing w:line="278" w:lineRule="auto"/>
        <w:rPr>
          <w:rFonts w:ascii="Times New Roman" w:eastAsia="Times New Roman" w:hAnsi="Times New Roman" w:cs="Times New Roman"/>
          <w:sz w:val="20"/>
          <w:szCs w:val="20"/>
        </w:rPr>
      </w:pPr>
      <w:r>
        <w:rPr>
          <w:noProof/>
        </w:rPr>
        <w:drawing>
          <wp:inline distT="0" distB="0" distL="0" distR="0" wp14:anchorId="05D200E7" wp14:editId="23F5597F">
            <wp:extent cx="5943600" cy="2474595"/>
            <wp:effectExtent l="0" t="0" r="0" b="1905"/>
            <wp:docPr id="570578411" name="Picture 4"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8411" name="Picture 4" descr="A graph of a number of poin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195C8ABD" w14:textId="1862AE13" w:rsidR="00E048F5" w:rsidRPr="00681D61" w:rsidRDefault="795F6D79"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281686F3" w:rsidRPr="4A0B9992">
        <w:rPr>
          <w:rFonts w:ascii="Times New Roman" w:eastAsia="Times New Roman" w:hAnsi="Times New Roman" w:cs="Times New Roman"/>
          <w:b/>
          <w:bCs/>
          <w:color w:val="000000" w:themeColor="text1"/>
          <w:sz w:val="20"/>
          <w:szCs w:val="20"/>
          <w:lang w:val="en-US"/>
        </w:rPr>
        <w:t>1</w:t>
      </w:r>
      <w:r w:rsidR="63F8B513" w:rsidRPr="4A0B9992">
        <w:rPr>
          <w:rFonts w:ascii="Times New Roman" w:eastAsia="Times New Roman" w:hAnsi="Times New Roman" w:cs="Times New Roman"/>
          <w:b/>
          <w:bCs/>
          <w:color w:val="000000" w:themeColor="text1"/>
          <w:sz w:val="20"/>
          <w:szCs w:val="20"/>
          <w:lang w:val="en-US"/>
        </w:rPr>
        <w:t>6</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 xml:space="preserve">Nuclear </w:t>
      </w:r>
      <w:r w:rsidR="7B6757F3" w:rsidRPr="4A0B9992">
        <w:rPr>
          <w:rFonts w:ascii="Times New Roman" w:eastAsia="Times New Roman" w:hAnsi="Times New Roman" w:cs="Times New Roman"/>
          <w:color w:val="000000" w:themeColor="text1"/>
          <w:sz w:val="20"/>
          <w:szCs w:val="20"/>
          <w:lang w:val="en-US"/>
        </w:rPr>
        <w:t>Cross Validation</w:t>
      </w:r>
    </w:p>
    <w:p w14:paraId="46074193" w14:textId="70A82FB8" w:rsidR="002E00DE" w:rsidRPr="00681D61" w:rsidRDefault="00156E6D" w:rsidP="4A0B9992">
      <w:pPr>
        <w:spacing w:line="278" w:lineRule="auto"/>
        <w:rPr>
          <w:rFonts w:ascii="Times New Roman" w:eastAsia="Times New Roman" w:hAnsi="Times New Roman" w:cs="Times New Roman"/>
          <w:color w:val="000000" w:themeColor="text1"/>
          <w:sz w:val="20"/>
          <w:szCs w:val="20"/>
          <w:lang w:val="en-US"/>
        </w:rPr>
      </w:pPr>
      <w:r>
        <w:rPr>
          <w:noProof/>
        </w:rPr>
        <w:drawing>
          <wp:inline distT="0" distB="0" distL="0" distR="0" wp14:anchorId="7F3BA1EC" wp14:editId="00B9C14E">
            <wp:extent cx="5943600" cy="2474595"/>
            <wp:effectExtent l="0" t="0" r="0" b="1905"/>
            <wp:docPr id="1944029194" name="Picture 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29194" name="Picture 5" descr="A graph with lines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064C51A6" w14:textId="5F5AECE6" w:rsidR="00E048F5" w:rsidRPr="00681D61" w:rsidRDefault="44445F28" w:rsidP="4A0B9992">
      <w:pPr>
        <w:spacing w:line="278" w:lineRule="auto"/>
        <w:rPr>
          <w:rFonts w:ascii="Times New Roman" w:eastAsia="Times New Roman" w:hAnsi="Times New Roman" w:cs="Times New Roman"/>
          <w:color w:val="000000" w:themeColor="text1"/>
          <w:sz w:val="20"/>
          <w:szCs w:val="20"/>
          <w:lang w:val="en-US"/>
        </w:rPr>
      </w:pPr>
      <w:bookmarkStart w:id="0" w:name="_Int_DZU6l2x1"/>
      <w:r w:rsidRPr="1860C14D">
        <w:rPr>
          <w:rFonts w:ascii="Times New Roman" w:eastAsia="Times New Roman" w:hAnsi="Times New Roman" w:cs="Times New Roman"/>
          <w:b/>
          <w:bCs/>
          <w:color w:val="000000" w:themeColor="text1"/>
          <w:sz w:val="20"/>
          <w:szCs w:val="20"/>
          <w:lang w:val="en-US"/>
        </w:rPr>
        <w:t>Figure SI.</w:t>
      </w:r>
      <w:bookmarkEnd w:id="0"/>
      <w:r w:rsidR="78915535" w:rsidRPr="1860C14D">
        <w:rPr>
          <w:rFonts w:ascii="Times New Roman" w:eastAsia="Times New Roman" w:hAnsi="Times New Roman" w:cs="Times New Roman"/>
          <w:b/>
          <w:bCs/>
          <w:color w:val="000000" w:themeColor="text1"/>
          <w:sz w:val="20"/>
          <w:szCs w:val="20"/>
          <w:lang w:val="en-US"/>
        </w:rPr>
        <w:t>1</w:t>
      </w:r>
      <w:r w:rsidR="6C3A6D45" w:rsidRPr="1860C14D">
        <w:rPr>
          <w:rFonts w:ascii="Times New Roman" w:eastAsia="Times New Roman" w:hAnsi="Times New Roman" w:cs="Times New Roman"/>
          <w:b/>
          <w:bCs/>
          <w:color w:val="000000" w:themeColor="text1"/>
          <w:sz w:val="20"/>
          <w:szCs w:val="20"/>
          <w:lang w:val="en-US"/>
        </w:rPr>
        <w:t>7</w:t>
      </w:r>
      <w:r w:rsidRPr="1860C14D">
        <w:rPr>
          <w:rFonts w:ascii="Times New Roman" w:eastAsia="Times New Roman" w:hAnsi="Times New Roman" w:cs="Times New Roman"/>
          <w:b/>
          <w:bCs/>
          <w:color w:val="000000" w:themeColor="text1"/>
          <w:sz w:val="20"/>
          <w:szCs w:val="20"/>
          <w:lang w:val="en-US"/>
        </w:rPr>
        <w:t xml:space="preserve">. </w:t>
      </w:r>
      <w:r w:rsidRPr="1860C14D">
        <w:rPr>
          <w:rFonts w:ascii="Times New Roman" w:eastAsia="Times New Roman" w:hAnsi="Times New Roman" w:cs="Times New Roman"/>
          <w:color w:val="000000" w:themeColor="text1"/>
          <w:sz w:val="20"/>
          <w:szCs w:val="20"/>
          <w:lang w:val="en-US"/>
        </w:rPr>
        <w:t>Electrolyzer</w:t>
      </w:r>
      <w:r w:rsidR="391B73EE" w:rsidRPr="1860C14D">
        <w:rPr>
          <w:rFonts w:ascii="Times New Roman" w:eastAsia="Times New Roman" w:hAnsi="Times New Roman" w:cs="Times New Roman"/>
          <w:color w:val="000000" w:themeColor="text1"/>
          <w:sz w:val="20"/>
          <w:szCs w:val="20"/>
          <w:lang w:val="en-US"/>
        </w:rPr>
        <w:t>s</w:t>
      </w:r>
      <w:r w:rsidRPr="1860C14D">
        <w:rPr>
          <w:rFonts w:ascii="Times New Roman" w:eastAsia="Times New Roman" w:hAnsi="Times New Roman" w:cs="Times New Roman"/>
          <w:color w:val="000000" w:themeColor="text1"/>
          <w:sz w:val="20"/>
          <w:szCs w:val="20"/>
          <w:lang w:val="en-US"/>
        </w:rPr>
        <w:t xml:space="preserve"> </w:t>
      </w:r>
      <w:r w:rsidR="48CF9CF4" w:rsidRPr="1860C14D">
        <w:rPr>
          <w:rFonts w:ascii="Times New Roman" w:eastAsia="Times New Roman" w:hAnsi="Times New Roman" w:cs="Times New Roman"/>
          <w:color w:val="000000" w:themeColor="text1"/>
          <w:sz w:val="20"/>
          <w:szCs w:val="20"/>
          <w:lang w:val="en-US"/>
        </w:rPr>
        <w:t>Cross Validation</w:t>
      </w:r>
    </w:p>
    <w:p w14:paraId="45846047" w14:textId="1B742C80" w:rsidR="009B09E2" w:rsidRPr="00681D61" w:rsidRDefault="00156E6D" w:rsidP="4A0B9992">
      <w:pPr>
        <w:spacing w:line="278" w:lineRule="auto"/>
        <w:rPr>
          <w:rFonts w:ascii="Times New Roman" w:eastAsia="Times New Roman" w:hAnsi="Times New Roman" w:cs="Times New Roman"/>
          <w:color w:val="000000" w:themeColor="text1"/>
          <w:sz w:val="20"/>
          <w:szCs w:val="20"/>
          <w:lang w:val="en-US"/>
        </w:rPr>
      </w:pPr>
      <w:r>
        <w:rPr>
          <w:noProof/>
        </w:rPr>
        <w:drawing>
          <wp:inline distT="0" distB="0" distL="0" distR="0" wp14:anchorId="52DBD9C7" wp14:editId="138C8935">
            <wp:extent cx="5943600" cy="2474595"/>
            <wp:effectExtent l="0" t="0" r="0" b="1905"/>
            <wp:docPr id="1623533200" name="Picture 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33200" name="Picture 6" descr="A graph with lines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78E8DF24" w14:textId="44F50942" w:rsidR="00E048F5"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29FE3101" w:rsidRPr="4A0B9992">
        <w:rPr>
          <w:rFonts w:ascii="Times New Roman" w:eastAsia="Times New Roman" w:hAnsi="Times New Roman" w:cs="Times New Roman"/>
          <w:b/>
          <w:bCs/>
          <w:color w:val="000000" w:themeColor="text1"/>
          <w:sz w:val="20"/>
          <w:szCs w:val="20"/>
          <w:lang w:val="en-US"/>
        </w:rPr>
        <w:t>1</w:t>
      </w:r>
      <w:r w:rsidR="0F41053D" w:rsidRPr="4A0B9992">
        <w:rPr>
          <w:rFonts w:ascii="Times New Roman" w:eastAsia="Times New Roman" w:hAnsi="Times New Roman" w:cs="Times New Roman"/>
          <w:b/>
          <w:bCs/>
          <w:color w:val="000000" w:themeColor="text1"/>
          <w:sz w:val="20"/>
          <w:szCs w:val="20"/>
          <w:lang w:val="en-US"/>
        </w:rPr>
        <w:t>8</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 xml:space="preserve">Heat Pump </w:t>
      </w:r>
      <w:r w:rsidR="7B6757F3" w:rsidRPr="4A0B9992">
        <w:rPr>
          <w:rFonts w:ascii="Times New Roman" w:eastAsia="Times New Roman" w:hAnsi="Times New Roman" w:cs="Times New Roman"/>
          <w:color w:val="000000" w:themeColor="text1"/>
          <w:sz w:val="20"/>
          <w:szCs w:val="20"/>
          <w:lang w:val="en-US"/>
        </w:rPr>
        <w:t>Cross Validation</w:t>
      </w:r>
    </w:p>
    <w:p w14:paraId="476F808B" w14:textId="551E6C34" w:rsidR="002E00DE" w:rsidRPr="00681D61" w:rsidRDefault="00CD3327" w:rsidP="4A0B9992">
      <w:pPr>
        <w:spacing w:line="278" w:lineRule="auto"/>
        <w:rPr>
          <w:rFonts w:ascii="Times New Roman" w:eastAsia="Times New Roman" w:hAnsi="Times New Roman" w:cs="Times New Roman"/>
          <w:sz w:val="20"/>
          <w:szCs w:val="20"/>
        </w:rPr>
      </w:pPr>
      <w:r>
        <w:rPr>
          <w:noProof/>
        </w:rPr>
        <w:drawing>
          <wp:inline distT="0" distB="0" distL="0" distR="0" wp14:anchorId="0B29E12F" wp14:editId="7EEC1DCB">
            <wp:extent cx="5943600" cy="2474595"/>
            <wp:effectExtent l="0" t="0" r="0" b="1905"/>
            <wp:docPr id="1796650744" name="Picture 8"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50744" name="Picture 8" descr="A graph of a number of poin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5CC1984A" w14:textId="740F40D8" w:rsidR="00E048F5" w:rsidRPr="00681D61" w:rsidRDefault="0FE282FF"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b/>
          <w:bCs/>
          <w:color w:val="000000" w:themeColor="text1"/>
          <w:sz w:val="20"/>
          <w:szCs w:val="20"/>
        </w:rPr>
        <w:t>Figure SI.</w:t>
      </w:r>
      <w:r w:rsidR="1AE867CE" w:rsidRPr="4A0B9992">
        <w:rPr>
          <w:rFonts w:ascii="Times New Roman" w:eastAsia="Times New Roman" w:hAnsi="Times New Roman" w:cs="Times New Roman"/>
          <w:b/>
          <w:bCs/>
          <w:color w:val="000000" w:themeColor="text1"/>
          <w:sz w:val="20"/>
          <w:szCs w:val="20"/>
        </w:rPr>
        <w:t>1</w:t>
      </w:r>
      <w:r w:rsidR="3B1D76C6" w:rsidRPr="4A0B9992">
        <w:rPr>
          <w:rFonts w:ascii="Times New Roman" w:eastAsia="Times New Roman" w:hAnsi="Times New Roman" w:cs="Times New Roman"/>
          <w:b/>
          <w:bCs/>
          <w:color w:val="000000" w:themeColor="text1"/>
          <w:sz w:val="20"/>
          <w:szCs w:val="20"/>
        </w:rPr>
        <w:t>9</w:t>
      </w:r>
      <w:r w:rsidRPr="4A0B9992">
        <w:rPr>
          <w:rFonts w:ascii="Times New Roman" w:eastAsia="Times New Roman" w:hAnsi="Times New Roman" w:cs="Times New Roman"/>
          <w:b/>
          <w:bCs/>
          <w:color w:val="000000" w:themeColor="text1"/>
          <w:sz w:val="20"/>
          <w:szCs w:val="20"/>
        </w:rPr>
        <w:t xml:space="preserve">.  </w:t>
      </w:r>
      <w:r w:rsidRPr="4A0B9992">
        <w:rPr>
          <w:rFonts w:ascii="Times New Roman" w:eastAsia="Times New Roman" w:hAnsi="Times New Roman" w:cs="Times New Roman"/>
          <w:color w:val="000000" w:themeColor="text1"/>
          <w:sz w:val="20"/>
          <w:szCs w:val="20"/>
        </w:rPr>
        <w:t>Permanent Magnet</w:t>
      </w:r>
      <w:r w:rsidR="5CE683C8" w:rsidRPr="4A0B9992">
        <w:rPr>
          <w:rFonts w:ascii="Times New Roman" w:eastAsia="Times New Roman" w:hAnsi="Times New Roman" w:cs="Times New Roman"/>
          <w:color w:val="000000" w:themeColor="text1"/>
          <w:sz w:val="20"/>
          <w:szCs w:val="20"/>
        </w:rPr>
        <w:t>s</w:t>
      </w:r>
      <w:r w:rsidRPr="4A0B9992">
        <w:rPr>
          <w:rFonts w:ascii="Times New Roman" w:eastAsia="Times New Roman" w:hAnsi="Times New Roman" w:cs="Times New Roman"/>
          <w:color w:val="000000" w:themeColor="text1"/>
          <w:sz w:val="20"/>
          <w:szCs w:val="20"/>
        </w:rPr>
        <w:t xml:space="preserve"> </w:t>
      </w:r>
      <w:r w:rsidR="7B6757F3" w:rsidRPr="4A0B9992">
        <w:rPr>
          <w:rFonts w:ascii="Times New Roman" w:eastAsia="Times New Roman" w:hAnsi="Times New Roman" w:cs="Times New Roman"/>
          <w:color w:val="000000" w:themeColor="text1"/>
          <w:sz w:val="20"/>
          <w:szCs w:val="20"/>
        </w:rPr>
        <w:t>Cross Validation</w:t>
      </w:r>
    </w:p>
    <w:p w14:paraId="04910625" w14:textId="09DAC4A0" w:rsidR="00E048F5" w:rsidRPr="00681D61" w:rsidRDefault="00CD3327" w:rsidP="4A0B9992">
      <w:pPr>
        <w:spacing w:line="278" w:lineRule="auto"/>
        <w:rPr>
          <w:rFonts w:ascii="Times New Roman" w:eastAsia="Times New Roman" w:hAnsi="Times New Roman" w:cs="Times New Roman"/>
          <w:sz w:val="20"/>
          <w:szCs w:val="20"/>
        </w:rPr>
      </w:pPr>
      <w:r>
        <w:rPr>
          <w:noProof/>
        </w:rPr>
        <w:drawing>
          <wp:inline distT="0" distB="0" distL="0" distR="0" wp14:anchorId="28B5E8B8" wp14:editId="008ED059">
            <wp:extent cx="5943600" cy="2474595"/>
            <wp:effectExtent l="0" t="0" r="0" b="1905"/>
            <wp:docPr id="1953057776" name="Picture 9"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7776" name="Picture 9" descr="A graph of a number of poin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25D76230" w14:textId="7D60DFC0" w:rsidR="00E048F5" w:rsidRPr="00681D61" w:rsidRDefault="6F59B7AC" w:rsidP="4A0B9992">
      <w:pPr>
        <w:spacing w:line="278" w:lineRule="auto"/>
        <w:rPr>
          <w:rFonts w:ascii="Times New Roman" w:eastAsia="Times New Roman" w:hAnsi="Times New Roman" w:cs="Times New Roman"/>
          <w:sz w:val="20"/>
          <w:szCs w:val="20"/>
        </w:rPr>
      </w:pPr>
      <w:r w:rsidRPr="4A0B9992">
        <w:rPr>
          <w:rFonts w:ascii="Times New Roman" w:eastAsia="Times New Roman" w:hAnsi="Times New Roman" w:cs="Times New Roman"/>
          <w:b/>
          <w:bCs/>
          <w:color w:val="000000" w:themeColor="text1"/>
          <w:sz w:val="20"/>
          <w:szCs w:val="20"/>
          <w:lang w:val="en-US"/>
        </w:rPr>
        <w:t>Figure SI.</w:t>
      </w:r>
      <w:r w:rsidR="2DE4AD30" w:rsidRPr="4A0B9992">
        <w:rPr>
          <w:rFonts w:ascii="Times New Roman" w:eastAsia="Times New Roman" w:hAnsi="Times New Roman" w:cs="Times New Roman"/>
          <w:b/>
          <w:bCs/>
          <w:color w:val="000000" w:themeColor="text1"/>
          <w:sz w:val="20"/>
          <w:szCs w:val="20"/>
          <w:lang w:val="en-US"/>
        </w:rPr>
        <w:t>2</w:t>
      </w:r>
      <w:r w:rsidR="6626388C" w:rsidRPr="4A0B9992">
        <w:rPr>
          <w:rFonts w:ascii="Times New Roman" w:eastAsia="Times New Roman" w:hAnsi="Times New Roman" w:cs="Times New Roman"/>
          <w:b/>
          <w:bCs/>
          <w:color w:val="000000" w:themeColor="text1"/>
          <w:sz w:val="20"/>
          <w:szCs w:val="20"/>
          <w:lang w:val="en-US"/>
        </w:rPr>
        <w:t>0</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 xml:space="preserve">Transmission </w:t>
      </w:r>
      <w:r w:rsidR="7B6757F3" w:rsidRPr="4A0B9992">
        <w:rPr>
          <w:rFonts w:ascii="Times New Roman" w:eastAsia="Times New Roman" w:hAnsi="Times New Roman" w:cs="Times New Roman"/>
          <w:color w:val="000000" w:themeColor="text1"/>
          <w:sz w:val="20"/>
          <w:szCs w:val="20"/>
          <w:lang w:val="en-US"/>
        </w:rPr>
        <w:t>Cross Validation</w:t>
      </w:r>
    </w:p>
    <w:p w14:paraId="34B18C04" w14:textId="58E63B14" w:rsidR="00191D7B" w:rsidRPr="00681D61" w:rsidRDefault="00CD3327" w:rsidP="4A0B9992">
      <w:pPr>
        <w:spacing w:line="278" w:lineRule="auto"/>
        <w:rPr>
          <w:rFonts w:ascii="Times New Roman" w:eastAsia="Times New Roman" w:hAnsi="Times New Roman" w:cs="Times New Roman"/>
          <w:sz w:val="20"/>
          <w:szCs w:val="20"/>
        </w:rPr>
      </w:pPr>
      <w:r>
        <w:rPr>
          <w:noProof/>
        </w:rPr>
        <w:drawing>
          <wp:inline distT="0" distB="0" distL="0" distR="0" wp14:anchorId="5A5C4A26" wp14:editId="50A93AF6">
            <wp:extent cx="5943600" cy="2474595"/>
            <wp:effectExtent l="0" t="0" r="0" b="1905"/>
            <wp:docPr id="1907574598"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74598" name="Picture 10" descr="A graph with a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74595"/>
                    </a:xfrm>
                    <a:prstGeom prst="rect">
                      <a:avLst/>
                    </a:prstGeom>
                  </pic:spPr>
                </pic:pic>
              </a:graphicData>
            </a:graphic>
          </wp:inline>
        </w:drawing>
      </w:r>
    </w:p>
    <w:p w14:paraId="3CC03B4B" w14:textId="01644FCB" w:rsidR="2A93C1FB" w:rsidRPr="00681D61" w:rsidRDefault="2A93C1FB" w:rsidP="4A0B9992">
      <w:pPr>
        <w:spacing w:line="278" w:lineRule="auto"/>
        <w:rPr>
          <w:rFonts w:ascii="Times New Roman" w:eastAsia="Times New Roman" w:hAnsi="Times New Roman" w:cs="Times New Roman"/>
          <w:b/>
          <w:bCs/>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Features by mean absolute z-score of SHAP value </w:t>
      </w:r>
      <w:r w:rsidR="12C01AB9" w:rsidRPr="4A0B9992">
        <w:rPr>
          <w:rFonts w:ascii="Times New Roman" w:eastAsia="Times New Roman" w:hAnsi="Times New Roman" w:cs="Times New Roman"/>
          <w:b/>
          <w:bCs/>
          <w:color w:val="000000" w:themeColor="text1"/>
          <w:sz w:val="20"/>
          <w:szCs w:val="20"/>
          <w:lang w:val="en-US"/>
        </w:rPr>
        <w:t>(&gt;</w:t>
      </w:r>
      <w:r w:rsidRPr="4A0B9992">
        <w:rPr>
          <w:rFonts w:ascii="Times New Roman" w:eastAsia="Times New Roman" w:hAnsi="Times New Roman" w:cs="Times New Roman"/>
          <w:b/>
          <w:bCs/>
          <w:color w:val="000000" w:themeColor="text1"/>
          <w:sz w:val="20"/>
          <w:szCs w:val="20"/>
          <w:lang w:val="en-US"/>
        </w:rPr>
        <w:t xml:space="preserve"> 0.5) by technology </w:t>
      </w:r>
    </w:p>
    <w:p w14:paraId="1C4EB374" w14:textId="2B94D459" w:rsidR="2A93C1FB" w:rsidRPr="00681D61" w:rsidRDefault="2A93C1FB"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color w:val="000000" w:themeColor="text1"/>
          <w:sz w:val="20"/>
          <w:szCs w:val="20"/>
          <w:lang w:val="en-US"/>
        </w:rPr>
        <w:t>Below, we list the HS codes and country-level independent variables that have a mean absolute z-score above our cutoff of 0.</w:t>
      </w:r>
      <w:r w:rsidR="00114A2B" w:rsidRPr="4A0B9992">
        <w:rPr>
          <w:rFonts w:ascii="Times New Roman" w:eastAsia="Times New Roman" w:hAnsi="Times New Roman" w:cs="Times New Roman"/>
          <w:color w:val="000000" w:themeColor="text1"/>
          <w:sz w:val="20"/>
          <w:szCs w:val="20"/>
          <w:lang w:val="en-US"/>
        </w:rPr>
        <w:t>5</w:t>
      </w:r>
      <w:r w:rsidRPr="4A0B9992">
        <w:rPr>
          <w:rFonts w:ascii="Times New Roman" w:eastAsia="Times New Roman" w:hAnsi="Times New Roman" w:cs="Times New Roman"/>
          <w:color w:val="000000" w:themeColor="text1"/>
          <w:sz w:val="20"/>
          <w:szCs w:val="20"/>
          <w:lang w:val="en-US"/>
        </w:rPr>
        <w:t xml:space="preserve"> which suggests a moderate-to-high impact on the </w:t>
      </w:r>
      <w:r w:rsidR="59EAF2AD" w:rsidRPr="4A0B9992">
        <w:rPr>
          <w:rFonts w:ascii="Times New Roman" w:eastAsia="Times New Roman" w:hAnsi="Times New Roman" w:cs="Times New Roman"/>
          <w:color w:val="000000" w:themeColor="text1"/>
          <w:sz w:val="20"/>
          <w:szCs w:val="20"/>
          <w:lang w:val="en-US"/>
        </w:rPr>
        <w:t>model</w:t>
      </w:r>
      <w:r w:rsidRPr="4A0B9992">
        <w:rPr>
          <w:rFonts w:ascii="Times New Roman" w:eastAsia="Times New Roman" w:hAnsi="Times New Roman" w:cs="Times New Roman"/>
          <w:color w:val="000000" w:themeColor="text1"/>
          <w:sz w:val="20"/>
          <w:szCs w:val="20"/>
          <w:lang w:val="en-US"/>
        </w:rPr>
        <w:t xml:space="preserve"> predictions. We report features by each technology, and include the HS codes, their descriptions, and category of technology.</w:t>
      </w:r>
    </w:p>
    <w:p w14:paraId="07E2668A" w14:textId="68C0DE34"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1BC245C3" w:rsidRPr="4A0B9992">
        <w:rPr>
          <w:rFonts w:ascii="Times New Roman" w:eastAsia="Times New Roman" w:hAnsi="Times New Roman" w:cs="Times New Roman"/>
          <w:b/>
          <w:bCs/>
          <w:color w:val="000000" w:themeColor="text1"/>
          <w:sz w:val="20"/>
          <w:szCs w:val="20"/>
          <w:lang w:val="en-US"/>
        </w:rPr>
        <w:t>2</w:t>
      </w:r>
      <w:r w:rsidR="10DA28E6" w:rsidRPr="4A0B9992">
        <w:rPr>
          <w:rFonts w:ascii="Times New Roman" w:eastAsia="Times New Roman" w:hAnsi="Times New Roman" w:cs="Times New Roman"/>
          <w:b/>
          <w:bCs/>
          <w:color w:val="000000" w:themeColor="text1"/>
          <w:sz w:val="20"/>
          <w:szCs w:val="20"/>
          <w:lang w:val="en-US"/>
        </w:rPr>
        <w:t>1</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Solar features by mean absolute z-score</w:t>
      </w:r>
    </w:p>
    <w:tbl>
      <w:tblPr>
        <w:tblStyle w:val="TableGrid"/>
        <w:tblW w:w="0" w:type="auto"/>
        <w:tblLook w:val="04A0" w:firstRow="1" w:lastRow="0" w:firstColumn="1" w:lastColumn="0" w:noHBand="0" w:noVBand="1"/>
      </w:tblPr>
      <w:tblGrid>
        <w:gridCol w:w="1308"/>
        <w:gridCol w:w="4894"/>
        <w:gridCol w:w="1623"/>
        <w:gridCol w:w="1525"/>
      </w:tblGrid>
      <w:tr w:rsidR="0022119A" w:rsidRPr="00681D61" w14:paraId="31557F87" w14:textId="77777777" w:rsidTr="4A0B9992">
        <w:trPr>
          <w:trHeight w:val="320"/>
        </w:trPr>
        <w:tc>
          <w:tcPr>
            <w:tcW w:w="1308" w:type="dxa"/>
            <w:noWrap/>
            <w:hideMark/>
          </w:tcPr>
          <w:p w14:paraId="773083CB" w14:textId="77777777" w:rsidR="0022119A" w:rsidRPr="00681D61" w:rsidRDefault="0022119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94" w:type="dxa"/>
            <w:noWrap/>
            <w:hideMark/>
          </w:tcPr>
          <w:p w14:paraId="1B3D07D2" w14:textId="77777777" w:rsidR="0022119A" w:rsidRPr="00681D61" w:rsidRDefault="0022119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23" w:type="dxa"/>
            <w:noWrap/>
            <w:hideMark/>
          </w:tcPr>
          <w:p w14:paraId="0F61CD8C" w14:textId="77777777" w:rsidR="0022119A" w:rsidRPr="00681D61" w:rsidRDefault="0022119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25" w:type="dxa"/>
            <w:noWrap/>
            <w:hideMark/>
          </w:tcPr>
          <w:p w14:paraId="36172790" w14:textId="77777777" w:rsidR="0022119A" w:rsidRPr="00681D61" w:rsidRDefault="0022119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D11211" w:rsidRPr="00681D61" w14:paraId="2CF8001C" w14:textId="77777777" w:rsidTr="4A0B9992">
        <w:trPr>
          <w:trHeight w:val="320"/>
        </w:trPr>
        <w:tc>
          <w:tcPr>
            <w:tcW w:w="1308" w:type="dxa"/>
            <w:noWrap/>
            <w:hideMark/>
          </w:tcPr>
          <w:p w14:paraId="380A2B12" w14:textId="54EB52D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830249</w:t>
            </w:r>
          </w:p>
        </w:tc>
        <w:tc>
          <w:tcPr>
            <w:tcW w:w="4894" w:type="dxa"/>
            <w:noWrap/>
            <w:hideMark/>
          </w:tcPr>
          <w:p w14:paraId="792320E3" w14:textId="6194D1C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Mountings, fittings and similar articles; suitable for other than buildings or furniture, of base metal</w:t>
            </w:r>
          </w:p>
        </w:tc>
        <w:tc>
          <w:tcPr>
            <w:tcW w:w="1623" w:type="dxa"/>
            <w:noWrap/>
            <w:hideMark/>
          </w:tcPr>
          <w:p w14:paraId="53B18C04" w14:textId="684BCCA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Metals</w:t>
            </w:r>
          </w:p>
        </w:tc>
        <w:tc>
          <w:tcPr>
            <w:tcW w:w="1525" w:type="dxa"/>
            <w:noWrap/>
            <w:hideMark/>
          </w:tcPr>
          <w:p w14:paraId="5D555057" w14:textId="2C9998D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0.715290588</w:t>
            </w:r>
          </w:p>
        </w:tc>
      </w:tr>
      <w:tr w:rsidR="00D11211" w:rsidRPr="00681D61" w14:paraId="4AAE38BB" w14:textId="77777777" w:rsidTr="4A0B9992">
        <w:trPr>
          <w:trHeight w:val="320"/>
        </w:trPr>
        <w:tc>
          <w:tcPr>
            <w:tcW w:w="1308" w:type="dxa"/>
            <w:noWrap/>
            <w:hideMark/>
          </w:tcPr>
          <w:p w14:paraId="4128F83B" w14:textId="4FE880CB"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392350</w:t>
            </w:r>
          </w:p>
        </w:tc>
        <w:tc>
          <w:tcPr>
            <w:tcW w:w="4894" w:type="dxa"/>
            <w:noWrap/>
            <w:hideMark/>
          </w:tcPr>
          <w:p w14:paraId="5BC7C2E7" w14:textId="4C9B60D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Plastics; stoppers, lids, caps and other closures, for the conveyance or packing of goods</w:t>
            </w:r>
          </w:p>
        </w:tc>
        <w:tc>
          <w:tcPr>
            <w:tcW w:w="1623" w:type="dxa"/>
            <w:noWrap/>
            <w:hideMark/>
          </w:tcPr>
          <w:p w14:paraId="198CFF19" w14:textId="299DE3F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51231A21" w14:textId="52AC254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0.659440095</w:t>
            </w:r>
          </w:p>
        </w:tc>
      </w:tr>
      <w:tr w:rsidR="00D11211" w:rsidRPr="00681D61" w14:paraId="15011CB6" w14:textId="77777777" w:rsidTr="4A0B9992">
        <w:trPr>
          <w:trHeight w:val="320"/>
        </w:trPr>
        <w:tc>
          <w:tcPr>
            <w:tcW w:w="1308" w:type="dxa"/>
            <w:noWrap/>
            <w:hideMark/>
          </w:tcPr>
          <w:p w14:paraId="18C3487C" w14:textId="66E3EB1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851440</w:t>
            </w:r>
          </w:p>
        </w:tc>
        <w:tc>
          <w:tcPr>
            <w:tcW w:w="4894" w:type="dxa"/>
            <w:noWrap/>
            <w:hideMark/>
          </w:tcPr>
          <w:p w14:paraId="16C07BC4" w14:textId="24CD0DF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Heating equipment; for the heat treatment of materials by induction or dielectric loss, industrial or laboratory, other than furnaces and ovens</w:t>
            </w:r>
          </w:p>
        </w:tc>
        <w:tc>
          <w:tcPr>
            <w:tcW w:w="1623" w:type="dxa"/>
            <w:noWrap/>
            <w:hideMark/>
          </w:tcPr>
          <w:p w14:paraId="7158C2F3" w14:textId="3814217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Electronics</w:t>
            </w:r>
          </w:p>
        </w:tc>
        <w:tc>
          <w:tcPr>
            <w:tcW w:w="1525" w:type="dxa"/>
            <w:noWrap/>
            <w:hideMark/>
          </w:tcPr>
          <w:p w14:paraId="753BDFAE" w14:textId="5AC8F5F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0.626772306</w:t>
            </w:r>
          </w:p>
        </w:tc>
      </w:tr>
      <w:tr w:rsidR="00D11211" w:rsidRPr="00681D61" w14:paraId="0A0E58A7" w14:textId="77777777" w:rsidTr="4A0B9992">
        <w:trPr>
          <w:trHeight w:val="320"/>
        </w:trPr>
        <w:tc>
          <w:tcPr>
            <w:tcW w:w="1308" w:type="dxa"/>
            <w:noWrap/>
            <w:hideMark/>
          </w:tcPr>
          <w:p w14:paraId="66B72764" w14:textId="7F79153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851430</w:t>
            </w:r>
          </w:p>
        </w:tc>
        <w:tc>
          <w:tcPr>
            <w:tcW w:w="4894" w:type="dxa"/>
            <w:noWrap/>
            <w:hideMark/>
          </w:tcPr>
          <w:p w14:paraId="1B6F06CA" w14:textId="3D726CC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Furnaces and ovens; industrial or laboratory, other than those functioning by induction, dielectric loss or resistance heated</w:t>
            </w:r>
          </w:p>
        </w:tc>
        <w:tc>
          <w:tcPr>
            <w:tcW w:w="1623" w:type="dxa"/>
            <w:noWrap/>
            <w:hideMark/>
          </w:tcPr>
          <w:p w14:paraId="0D643699" w14:textId="78AD652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Electronics</w:t>
            </w:r>
          </w:p>
        </w:tc>
        <w:tc>
          <w:tcPr>
            <w:tcW w:w="1525" w:type="dxa"/>
            <w:noWrap/>
            <w:hideMark/>
          </w:tcPr>
          <w:p w14:paraId="588F3C6F" w14:textId="3834CC3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0.623957749</w:t>
            </w:r>
          </w:p>
        </w:tc>
      </w:tr>
      <w:tr w:rsidR="00D11211" w:rsidRPr="00681D61" w14:paraId="18011B62" w14:textId="77777777" w:rsidTr="4A0B9992">
        <w:trPr>
          <w:trHeight w:val="320"/>
        </w:trPr>
        <w:tc>
          <w:tcPr>
            <w:tcW w:w="1308" w:type="dxa"/>
            <w:noWrap/>
            <w:hideMark/>
          </w:tcPr>
          <w:p w14:paraId="636BA87A" w14:textId="77777777" w:rsidR="00D11211" w:rsidRPr="00681D61" w:rsidRDefault="00D11211" w:rsidP="4A0B9992">
            <w:pPr>
              <w:spacing w:line="278" w:lineRule="auto"/>
              <w:rPr>
                <w:rFonts w:ascii="Times New Roman" w:eastAsia="Times New Roman" w:hAnsi="Times New Roman" w:cs="Times New Roman"/>
                <w:color w:val="000000" w:themeColor="text1"/>
                <w:sz w:val="20"/>
                <w:szCs w:val="20"/>
              </w:rPr>
            </w:pPr>
          </w:p>
        </w:tc>
        <w:tc>
          <w:tcPr>
            <w:tcW w:w="4894" w:type="dxa"/>
            <w:noWrap/>
            <w:hideMark/>
          </w:tcPr>
          <w:p w14:paraId="342B37CC" w14:textId="0A32311C" w:rsidR="00D11211" w:rsidRPr="00681D61" w:rsidRDefault="00D11211" w:rsidP="4A0B9992">
            <w:pPr>
              <w:spacing w:line="278" w:lineRule="auto"/>
              <w:rPr>
                <w:rFonts w:ascii="Times New Roman" w:eastAsia="Times New Roman" w:hAnsi="Times New Roman" w:cs="Times New Roman"/>
                <w:sz w:val="20"/>
                <w:szCs w:val="20"/>
              </w:rPr>
            </w:pPr>
            <w:r w:rsidRPr="4A0B9992">
              <w:rPr>
                <w:rFonts w:ascii="Times New Roman" w:eastAsia="Times New Roman" w:hAnsi="Times New Roman" w:cs="Times New Roman"/>
                <w:sz w:val="20"/>
                <w:szCs w:val="20"/>
              </w:rPr>
              <w:t>Industry % GDP</w:t>
            </w:r>
          </w:p>
        </w:tc>
        <w:tc>
          <w:tcPr>
            <w:tcW w:w="1623" w:type="dxa"/>
            <w:noWrap/>
            <w:hideMark/>
          </w:tcPr>
          <w:p w14:paraId="79086107" w14:textId="10C83CE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Non-HS</w:t>
            </w:r>
          </w:p>
        </w:tc>
        <w:tc>
          <w:tcPr>
            <w:tcW w:w="1525" w:type="dxa"/>
            <w:noWrap/>
            <w:hideMark/>
          </w:tcPr>
          <w:p w14:paraId="517F342A" w14:textId="2E58376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0.604842659</w:t>
            </w:r>
          </w:p>
        </w:tc>
      </w:tr>
      <w:tr w:rsidR="00D11211" w:rsidRPr="00681D61" w14:paraId="50BBEC36" w14:textId="77777777" w:rsidTr="4A0B9992">
        <w:trPr>
          <w:trHeight w:val="320"/>
        </w:trPr>
        <w:tc>
          <w:tcPr>
            <w:tcW w:w="1308" w:type="dxa"/>
            <w:noWrap/>
            <w:hideMark/>
          </w:tcPr>
          <w:p w14:paraId="7D843632" w14:textId="52684C36"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730890</w:t>
            </w:r>
          </w:p>
        </w:tc>
        <w:tc>
          <w:tcPr>
            <w:tcW w:w="4894" w:type="dxa"/>
            <w:noWrap/>
            <w:hideMark/>
          </w:tcPr>
          <w:p w14:paraId="542013D3" w14:textId="73F8A4C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Iron or steel; structures and parts thereof, n.e.s. in heading no. 7308</w:t>
            </w:r>
          </w:p>
        </w:tc>
        <w:tc>
          <w:tcPr>
            <w:tcW w:w="1623" w:type="dxa"/>
            <w:noWrap/>
            <w:hideMark/>
          </w:tcPr>
          <w:p w14:paraId="6DA562A3" w14:textId="36D7CB6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Metals</w:t>
            </w:r>
          </w:p>
        </w:tc>
        <w:tc>
          <w:tcPr>
            <w:tcW w:w="1525" w:type="dxa"/>
            <w:noWrap/>
            <w:hideMark/>
          </w:tcPr>
          <w:p w14:paraId="7CC5F103" w14:textId="6179B4E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0.604073196</w:t>
            </w:r>
          </w:p>
        </w:tc>
      </w:tr>
      <w:tr w:rsidR="00D11211" w:rsidRPr="00681D61" w14:paraId="252C1AE2" w14:textId="77777777" w:rsidTr="4A0B9992">
        <w:trPr>
          <w:trHeight w:val="320"/>
        </w:trPr>
        <w:tc>
          <w:tcPr>
            <w:tcW w:w="1308" w:type="dxa"/>
            <w:noWrap/>
            <w:hideMark/>
          </w:tcPr>
          <w:p w14:paraId="5461B1A7" w14:textId="66AFDCD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940390</w:t>
            </w:r>
          </w:p>
        </w:tc>
        <w:tc>
          <w:tcPr>
            <w:tcW w:w="4894" w:type="dxa"/>
            <w:noWrap/>
            <w:hideMark/>
          </w:tcPr>
          <w:p w14:paraId="42E92BEF" w14:textId="36B7FE4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Furniture; parts</w:t>
            </w:r>
          </w:p>
        </w:tc>
        <w:tc>
          <w:tcPr>
            <w:tcW w:w="1623" w:type="dxa"/>
            <w:noWrap/>
            <w:hideMark/>
          </w:tcPr>
          <w:p w14:paraId="0647489E" w14:textId="647956E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Machinery</w:t>
            </w:r>
          </w:p>
        </w:tc>
        <w:tc>
          <w:tcPr>
            <w:tcW w:w="1525" w:type="dxa"/>
            <w:noWrap/>
            <w:hideMark/>
          </w:tcPr>
          <w:p w14:paraId="77B9923D" w14:textId="3457009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0.602998191</w:t>
            </w:r>
          </w:p>
        </w:tc>
      </w:tr>
      <w:tr w:rsidR="00D11211" w:rsidRPr="00681D61" w14:paraId="584A10CC" w14:textId="77777777" w:rsidTr="4A0B9992">
        <w:trPr>
          <w:trHeight w:val="320"/>
        </w:trPr>
        <w:tc>
          <w:tcPr>
            <w:tcW w:w="1308" w:type="dxa"/>
            <w:noWrap/>
            <w:hideMark/>
          </w:tcPr>
          <w:p w14:paraId="28101929" w14:textId="0DC6783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732690</w:t>
            </w:r>
          </w:p>
        </w:tc>
        <w:tc>
          <w:tcPr>
            <w:tcW w:w="4894" w:type="dxa"/>
            <w:noWrap/>
            <w:hideMark/>
          </w:tcPr>
          <w:p w14:paraId="0CA1F132" w14:textId="014794B6"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Iron or steel; articles n.e.s. in heading no. 7326</w:t>
            </w:r>
          </w:p>
        </w:tc>
        <w:tc>
          <w:tcPr>
            <w:tcW w:w="1623" w:type="dxa"/>
            <w:noWrap/>
            <w:hideMark/>
          </w:tcPr>
          <w:p w14:paraId="3BAEC097" w14:textId="2E6C528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Metals</w:t>
            </w:r>
          </w:p>
        </w:tc>
        <w:tc>
          <w:tcPr>
            <w:tcW w:w="1525" w:type="dxa"/>
            <w:noWrap/>
            <w:hideMark/>
          </w:tcPr>
          <w:p w14:paraId="3A1F27E3" w14:textId="536A33D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0.601553918</w:t>
            </w:r>
          </w:p>
        </w:tc>
      </w:tr>
      <w:tr w:rsidR="00D11211" w:rsidRPr="00681D61" w14:paraId="61B1FCDC" w14:textId="77777777" w:rsidTr="4A0B9992">
        <w:trPr>
          <w:trHeight w:val="320"/>
        </w:trPr>
        <w:tc>
          <w:tcPr>
            <w:tcW w:w="1308" w:type="dxa"/>
            <w:noWrap/>
            <w:hideMark/>
          </w:tcPr>
          <w:p w14:paraId="2C733A14" w14:textId="28024BC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392069</w:t>
            </w:r>
          </w:p>
        </w:tc>
        <w:tc>
          <w:tcPr>
            <w:tcW w:w="4894" w:type="dxa"/>
            <w:noWrap/>
            <w:hideMark/>
          </w:tcPr>
          <w:p w14:paraId="5B87CE2E" w14:textId="39DF57C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Plastics; plates, sheets, film, foil and strip, of polyesters n.e.s. in heading no. 3920, non-cellular and not reinforced, laminated, supported or similarly combined with other materials</w:t>
            </w:r>
          </w:p>
        </w:tc>
        <w:tc>
          <w:tcPr>
            <w:tcW w:w="1623" w:type="dxa"/>
            <w:noWrap/>
            <w:hideMark/>
          </w:tcPr>
          <w:p w14:paraId="03FDAE67" w14:textId="389AAFB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36186A47" w14:textId="303F5A55"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0.593027456</w:t>
            </w:r>
          </w:p>
        </w:tc>
      </w:tr>
      <w:tr w:rsidR="00D11211" w:rsidRPr="00681D61" w14:paraId="7234EA71" w14:textId="77777777" w:rsidTr="4A0B9992">
        <w:trPr>
          <w:trHeight w:val="320"/>
        </w:trPr>
        <w:tc>
          <w:tcPr>
            <w:tcW w:w="1308" w:type="dxa"/>
            <w:noWrap/>
            <w:hideMark/>
          </w:tcPr>
          <w:p w14:paraId="043E6050" w14:textId="77777777" w:rsidR="00D11211" w:rsidRPr="00681D61" w:rsidRDefault="00D11211" w:rsidP="4A0B9992">
            <w:pPr>
              <w:spacing w:line="278" w:lineRule="auto"/>
              <w:rPr>
                <w:rFonts w:ascii="Times New Roman" w:eastAsia="Times New Roman" w:hAnsi="Times New Roman" w:cs="Times New Roman"/>
                <w:color w:val="000000" w:themeColor="text1"/>
                <w:sz w:val="20"/>
                <w:szCs w:val="20"/>
              </w:rPr>
            </w:pPr>
          </w:p>
        </w:tc>
        <w:tc>
          <w:tcPr>
            <w:tcW w:w="4894" w:type="dxa"/>
            <w:noWrap/>
            <w:hideMark/>
          </w:tcPr>
          <w:p w14:paraId="68018F1D" w14:textId="09B7313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Trade % GDP</w:t>
            </w:r>
          </w:p>
        </w:tc>
        <w:tc>
          <w:tcPr>
            <w:tcW w:w="1623" w:type="dxa"/>
            <w:noWrap/>
            <w:hideMark/>
          </w:tcPr>
          <w:p w14:paraId="1EDC3244" w14:textId="2D5A6D9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Non-HS</w:t>
            </w:r>
          </w:p>
        </w:tc>
        <w:tc>
          <w:tcPr>
            <w:tcW w:w="1525" w:type="dxa"/>
            <w:noWrap/>
            <w:hideMark/>
          </w:tcPr>
          <w:p w14:paraId="00810F4F" w14:textId="07A92DE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0.592948072</w:t>
            </w:r>
          </w:p>
        </w:tc>
      </w:tr>
      <w:tr w:rsidR="00D11211" w:rsidRPr="00681D61" w14:paraId="3A3EB62C" w14:textId="77777777" w:rsidTr="4A0B9992">
        <w:trPr>
          <w:trHeight w:val="320"/>
        </w:trPr>
        <w:tc>
          <w:tcPr>
            <w:tcW w:w="1308" w:type="dxa"/>
            <w:noWrap/>
            <w:hideMark/>
          </w:tcPr>
          <w:p w14:paraId="7312D959" w14:textId="1CF021D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854389</w:t>
            </w:r>
          </w:p>
        </w:tc>
        <w:tc>
          <w:tcPr>
            <w:tcW w:w="4894" w:type="dxa"/>
            <w:noWrap/>
            <w:hideMark/>
          </w:tcPr>
          <w:p w14:paraId="35293114" w14:textId="4ACDCC1B"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Electrical machines and apparatus; n.e.s. in heading no. 8543, (other than proximity cards or tags), having individual functions n.e.s. in chapter 85</w:t>
            </w:r>
          </w:p>
        </w:tc>
        <w:tc>
          <w:tcPr>
            <w:tcW w:w="1623" w:type="dxa"/>
            <w:noWrap/>
            <w:hideMark/>
          </w:tcPr>
          <w:p w14:paraId="084CAEF3" w14:textId="524145E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Electronics</w:t>
            </w:r>
          </w:p>
        </w:tc>
        <w:tc>
          <w:tcPr>
            <w:tcW w:w="1525" w:type="dxa"/>
            <w:noWrap/>
            <w:hideMark/>
          </w:tcPr>
          <w:p w14:paraId="00E05C39" w14:textId="66B2E20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0.578359649</w:t>
            </w:r>
          </w:p>
        </w:tc>
      </w:tr>
      <w:tr w:rsidR="00D11211" w:rsidRPr="00681D61" w14:paraId="21D1C693" w14:textId="77777777" w:rsidTr="4A0B9992">
        <w:trPr>
          <w:trHeight w:val="320"/>
        </w:trPr>
        <w:tc>
          <w:tcPr>
            <w:tcW w:w="1308" w:type="dxa"/>
            <w:noWrap/>
            <w:hideMark/>
          </w:tcPr>
          <w:p w14:paraId="12DF8A0F" w14:textId="5D49AF2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700719</w:t>
            </w:r>
          </w:p>
        </w:tc>
        <w:tc>
          <w:tcPr>
            <w:tcW w:w="4894" w:type="dxa"/>
            <w:noWrap/>
            <w:hideMark/>
          </w:tcPr>
          <w:p w14:paraId="24C018C0" w14:textId="5407D2A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Glass; safety glass, toughened (tempered), (not of a size and shape suitable for incorporation in vehicles, aircraft, spacecraft or vessels)</w:t>
            </w:r>
          </w:p>
        </w:tc>
        <w:tc>
          <w:tcPr>
            <w:tcW w:w="1623" w:type="dxa"/>
            <w:noWrap/>
            <w:hideMark/>
          </w:tcPr>
          <w:p w14:paraId="7882332C" w14:textId="73819C0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Industrial Materials</w:t>
            </w:r>
          </w:p>
        </w:tc>
        <w:tc>
          <w:tcPr>
            <w:tcW w:w="1525" w:type="dxa"/>
            <w:noWrap/>
            <w:hideMark/>
          </w:tcPr>
          <w:p w14:paraId="35F20C61" w14:textId="298DBEA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0.566543511</w:t>
            </w:r>
          </w:p>
        </w:tc>
      </w:tr>
      <w:tr w:rsidR="00D11211" w:rsidRPr="00681D61" w14:paraId="7066AD29" w14:textId="77777777" w:rsidTr="4A0B9992">
        <w:trPr>
          <w:trHeight w:val="320"/>
        </w:trPr>
        <w:tc>
          <w:tcPr>
            <w:tcW w:w="1308" w:type="dxa"/>
            <w:noWrap/>
            <w:hideMark/>
          </w:tcPr>
          <w:p w14:paraId="07BBA702" w14:textId="78C7AFA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848041</w:t>
            </w:r>
          </w:p>
        </w:tc>
        <w:tc>
          <w:tcPr>
            <w:tcW w:w="4894" w:type="dxa"/>
            <w:noWrap/>
            <w:hideMark/>
          </w:tcPr>
          <w:p w14:paraId="4502B4A5" w14:textId="4AF24F66"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Moulds; for metal or metal carbides, injection or compression types</w:t>
            </w:r>
          </w:p>
        </w:tc>
        <w:tc>
          <w:tcPr>
            <w:tcW w:w="1623" w:type="dxa"/>
            <w:noWrap/>
            <w:hideMark/>
          </w:tcPr>
          <w:p w14:paraId="13D8EB45" w14:textId="4CE73C4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Machinery</w:t>
            </w:r>
          </w:p>
        </w:tc>
        <w:tc>
          <w:tcPr>
            <w:tcW w:w="1525" w:type="dxa"/>
            <w:noWrap/>
            <w:hideMark/>
          </w:tcPr>
          <w:p w14:paraId="03C67AEE" w14:textId="76001AB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0.565481457</w:t>
            </w:r>
          </w:p>
        </w:tc>
      </w:tr>
      <w:tr w:rsidR="00D11211" w:rsidRPr="00681D61" w14:paraId="6745BADB" w14:textId="77777777" w:rsidTr="4A0B9992">
        <w:trPr>
          <w:trHeight w:val="320"/>
        </w:trPr>
        <w:tc>
          <w:tcPr>
            <w:tcW w:w="1308" w:type="dxa"/>
            <w:noWrap/>
            <w:hideMark/>
          </w:tcPr>
          <w:p w14:paraId="2E0E00A5" w14:textId="4608C0B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320910</w:t>
            </w:r>
          </w:p>
        </w:tc>
        <w:tc>
          <w:tcPr>
            <w:tcW w:w="4894" w:type="dxa"/>
            <w:noWrap/>
            <w:hideMark/>
          </w:tcPr>
          <w:p w14:paraId="6A3B926E" w14:textId="02FF999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Paints and varnishes; based on acrylic or vinyl polymers, dispersed or dissolved in an aqueous medium</w:t>
            </w:r>
          </w:p>
        </w:tc>
        <w:tc>
          <w:tcPr>
            <w:tcW w:w="1623" w:type="dxa"/>
            <w:noWrap/>
            <w:hideMark/>
          </w:tcPr>
          <w:p w14:paraId="0A6D73A9" w14:textId="789017D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23FACAE0" w14:textId="6565DEB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0.565010539</w:t>
            </w:r>
          </w:p>
        </w:tc>
      </w:tr>
      <w:tr w:rsidR="00D11211" w:rsidRPr="00681D61" w14:paraId="64334CD8" w14:textId="77777777" w:rsidTr="4A0B9992">
        <w:trPr>
          <w:trHeight w:val="320"/>
        </w:trPr>
        <w:tc>
          <w:tcPr>
            <w:tcW w:w="1308" w:type="dxa"/>
            <w:noWrap/>
            <w:hideMark/>
          </w:tcPr>
          <w:p w14:paraId="791E4856" w14:textId="3F823E4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847790</w:t>
            </w:r>
          </w:p>
        </w:tc>
        <w:tc>
          <w:tcPr>
            <w:tcW w:w="4894" w:type="dxa"/>
            <w:noWrap/>
            <w:hideMark/>
          </w:tcPr>
          <w:p w14:paraId="19C9F0D9" w14:textId="578F101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Machinery; parts of those for working rubber or plastics</w:t>
            </w:r>
          </w:p>
        </w:tc>
        <w:tc>
          <w:tcPr>
            <w:tcW w:w="1623" w:type="dxa"/>
            <w:noWrap/>
            <w:hideMark/>
          </w:tcPr>
          <w:p w14:paraId="732973FE" w14:textId="0F72DDF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Machinery</w:t>
            </w:r>
          </w:p>
        </w:tc>
        <w:tc>
          <w:tcPr>
            <w:tcW w:w="1525" w:type="dxa"/>
            <w:noWrap/>
            <w:hideMark/>
          </w:tcPr>
          <w:p w14:paraId="1853DC33" w14:textId="3B68300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0.560462817</w:t>
            </w:r>
          </w:p>
        </w:tc>
      </w:tr>
      <w:tr w:rsidR="00D11211" w:rsidRPr="00681D61" w14:paraId="1F937CF8" w14:textId="77777777" w:rsidTr="4A0B9992">
        <w:trPr>
          <w:trHeight w:val="320"/>
        </w:trPr>
        <w:tc>
          <w:tcPr>
            <w:tcW w:w="1308" w:type="dxa"/>
            <w:noWrap/>
            <w:hideMark/>
          </w:tcPr>
          <w:p w14:paraId="1F17DCC7" w14:textId="484B8AF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400270</w:t>
            </w:r>
          </w:p>
        </w:tc>
        <w:tc>
          <w:tcPr>
            <w:tcW w:w="4894" w:type="dxa"/>
            <w:noWrap/>
            <w:hideMark/>
          </w:tcPr>
          <w:p w14:paraId="717D7DC1" w14:textId="7483F7C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Rubber; synthetic, ethylene-propylene-non-conjugated diene rubber (EPDM), in primary forms or in plates, sheets or strip</w:t>
            </w:r>
          </w:p>
        </w:tc>
        <w:tc>
          <w:tcPr>
            <w:tcW w:w="1623" w:type="dxa"/>
            <w:noWrap/>
            <w:hideMark/>
          </w:tcPr>
          <w:p w14:paraId="764E4F8B" w14:textId="1051E57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354E800F" w14:textId="31B8AC8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0.55712462</w:t>
            </w:r>
          </w:p>
        </w:tc>
      </w:tr>
      <w:tr w:rsidR="00D11211" w:rsidRPr="00681D61" w14:paraId="7F26D5C4" w14:textId="77777777" w:rsidTr="4A0B9992">
        <w:trPr>
          <w:trHeight w:val="320"/>
        </w:trPr>
        <w:tc>
          <w:tcPr>
            <w:tcW w:w="1308" w:type="dxa"/>
            <w:noWrap/>
            <w:hideMark/>
          </w:tcPr>
          <w:p w14:paraId="782DEE70" w14:textId="7D0D29CB"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280461</w:t>
            </w:r>
          </w:p>
        </w:tc>
        <w:tc>
          <w:tcPr>
            <w:tcW w:w="4894" w:type="dxa"/>
            <w:noWrap/>
            <w:hideMark/>
          </w:tcPr>
          <w:p w14:paraId="15212F4F" w14:textId="69312EE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Silicon; containing by weight not less than 99.99% of silicon</w:t>
            </w:r>
          </w:p>
        </w:tc>
        <w:tc>
          <w:tcPr>
            <w:tcW w:w="1623" w:type="dxa"/>
            <w:noWrap/>
            <w:hideMark/>
          </w:tcPr>
          <w:p w14:paraId="35209D7A" w14:textId="5F0A538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3F461881" w14:textId="30B4A75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0.54892292</w:t>
            </w:r>
          </w:p>
        </w:tc>
      </w:tr>
      <w:tr w:rsidR="00D11211" w:rsidRPr="00681D61" w14:paraId="3DDCA8CA" w14:textId="77777777" w:rsidTr="4A0B9992">
        <w:trPr>
          <w:trHeight w:val="320"/>
        </w:trPr>
        <w:tc>
          <w:tcPr>
            <w:tcW w:w="1308" w:type="dxa"/>
            <w:noWrap/>
            <w:hideMark/>
          </w:tcPr>
          <w:p w14:paraId="0FE3B64B" w14:textId="6A2C880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320990</w:t>
            </w:r>
          </w:p>
        </w:tc>
        <w:tc>
          <w:tcPr>
            <w:tcW w:w="4894" w:type="dxa"/>
            <w:noWrap/>
            <w:hideMark/>
          </w:tcPr>
          <w:p w14:paraId="2DD518EA" w14:textId="21BC715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Paints and varnishes; (based on polymers other than acrylic or vinyl), dispersed or dissolved in an aqueous medium</w:t>
            </w:r>
          </w:p>
        </w:tc>
        <w:tc>
          <w:tcPr>
            <w:tcW w:w="1623" w:type="dxa"/>
            <w:noWrap/>
            <w:hideMark/>
          </w:tcPr>
          <w:p w14:paraId="63298F4A" w14:textId="14B01DA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4C6AF242" w14:textId="7A62D97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0.548305093</w:t>
            </w:r>
          </w:p>
        </w:tc>
      </w:tr>
      <w:tr w:rsidR="00D11211" w:rsidRPr="00681D61" w14:paraId="7C203346" w14:textId="77777777" w:rsidTr="4A0B9992">
        <w:trPr>
          <w:trHeight w:val="320"/>
        </w:trPr>
        <w:tc>
          <w:tcPr>
            <w:tcW w:w="1308" w:type="dxa"/>
            <w:noWrap/>
            <w:hideMark/>
          </w:tcPr>
          <w:p w14:paraId="55442CEA" w14:textId="06B0FD2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320820</w:t>
            </w:r>
          </w:p>
        </w:tc>
        <w:tc>
          <w:tcPr>
            <w:tcW w:w="4894" w:type="dxa"/>
            <w:noWrap/>
            <w:hideMark/>
          </w:tcPr>
          <w:p w14:paraId="337BFD8D" w14:textId="7C758AD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Paints and varnishes; based on acrylic or vinyl polymers, dispersed or dissolved in a non-aqueous medium</w:t>
            </w:r>
          </w:p>
        </w:tc>
        <w:tc>
          <w:tcPr>
            <w:tcW w:w="1623" w:type="dxa"/>
            <w:noWrap/>
            <w:hideMark/>
          </w:tcPr>
          <w:p w14:paraId="36BADD52" w14:textId="557217F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39C95720" w14:textId="641D5FD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0.543997916</w:t>
            </w:r>
          </w:p>
        </w:tc>
      </w:tr>
      <w:tr w:rsidR="00D11211" w:rsidRPr="00681D61" w14:paraId="26697188" w14:textId="77777777" w:rsidTr="4A0B9992">
        <w:trPr>
          <w:trHeight w:val="320"/>
        </w:trPr>
        <w:tc>
          <w:tcPr>
            <w:tcW w:w="1308" w:type="dxa"/>
            <w:noWrap/>
            <w:hideMark/>
          </w:tcPr>
          <w:p w14:paraId="7A5BFDA9" w14:textId="4995CBD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320890</w:t>
            </w:r>
          </w:p>
        </w:tc>
        <w:tc>
          <w:tcPr>
            <w:tcW w:w="4894" w:type="dxa"/>
            <w:noWrap/>
            <w:hideMark/>
          </w:tcPr>
          <w:p w14:paraId="361F388D" w14:textId="1196DF0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Paints and varnishes; based on polymers n.e.s. in heading no. 3208, dispersed or dissolved in a non-aqueous medium</w:t>
            </w:r>
          </w:p>
        </w:tc>
        <w:tc>
          <w:tcPr>
            <w:tcW w:w="1623" w:type="dxa"/>
            <w:noWrap/>
            <w:hideMark/>
          </w:tcPr>
          <w:p w14:paraId="66C9524F" w14:textId="6703F9DB"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54679FC7" w14:textId="5F8C1B3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0.543177822</w:t>
            </w:r>
          </w:p>
        </w:tc>
      </w:tr>
      <w:tr w:rsidR="00D11211" w:rsidRPr="00681D61" w14:paraId="12792C7E" w14:textId="77777777" w:rsidTr="4A0B9992">
        <w:trPr>
          <w:trHeight w:val="320"/>
        </w:trPr>
        <w:tc>
          <w:tcPr>
            <w:tcW w:w="1308" w:type="dxa"/>
            <w:noWrap/>
            <w:hideMark/>
          </w:tcPr>
          <w:p w14:paraId="363538E3" w14:textId="77777777" w:rsidR="00D11211" w:rsidRPr="00681D61" w:rsidRDefault="00D11211" w:rsidP="4A0B9992">
            <w:pPr>
              <w:spacing w:line="278" w:lineRule="auto"/>
              <w:rPr>
                <w:rFonts w:ascii="Times New Roman" w:eastAsia="Times New Roman" w:hAnsi="Times New Roman" w:cs="Times New Roman"/>
                <w:color w:val="000000" w:themeColor="text1"/>
                <w:sz w:val="20"/>
                <w:szCs w:val="20"/>
              </w:rPr>
            </w:pPr>
          </w:p>
        </w:tc>
        <w:tc>
          <w:tcPr>
            <w:tcW w:w="4894" w:type="dxa"/>
            <w:noWrap/>
            <w:hideMark/>
          </w:tcPr>
          <w:p w14:paraId="32D42512" w14:textId="3FD6612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GDP</w:t>
            </w:r>
          </w:p>
        </w:tc>
        <w:tc>
          <w:tcPr>
            <w:tcW w:w="1623" w:type="dxa"/>
            <w:noWrap/>
            <w:hideMark/>
          </w:tcPr>
          <w:p w14:paraId="0F9EFDC2" w14:textId="78AC2E7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Non-HS</w:t>
            </w:r>
          </w:p>
        </w:tc>
        <w:tc>
          <w:tcPr>
            <w:tcW w:w="1525" w:type="dxa"/>
            <w:noWrap/>
            <w:hideMark/>
          </w:tcPr>
          <w:p w14:paraId="6179A343" w14:textId="613BF90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0.543163236</w:t>
            </w:r>
          </w:p>
        </w:tc>
      </w:tr>
      <w:tr w:rsidR="00D11211" w:rsidRPr="00681D61" w14:paraId="62FD25D9" w14:textId="77777777" w:rsidTr="4A0B9992">
        <w:trPr>
          <w:trHeight w:val="320"/>
        </w:trPr>
        <w:tc>
          <w:tcPr>
            <w:tcW w:w="1308" w:type="dxa"/>
            <w:noWrap/>
            <w:hideMark/>
          </w:tcPr>
          <w:p w14:paraId="4DAC8782" w14:textId="559EEF5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390730</w:t>
            </w:r>
          </w:p>
        </w:tc>
        <w:tc>
          <w:tcPr>
            <w:tcW w:w="4894" w:type="dxa"/>
            <w:noWrap/>
            <w:hideMark/>
          </w:tcPr>
          <w:p w14:paraId="6ED766BB" w14:textId="5A60B42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Epoxide resins; in primary forms</w:t>
            </w:r>
          </w:p>
        </w:tc>
        <w:tc>
          <w:tcPr>
            <w:tcW w:w="1623" w:type="dxa"/>
            <w:noWrap/>
            <w:hideMark/>
          </w:tcPr>
          <w:p w14:paraId="588D1256" w14:textId="5079392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37055791" w14:textId="5C5583E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0.542555852</w:t>
            </w:r>
          </w:p>
        </w:tc>
      </w:tr>
      <w:tr w:rsidR="00D11211" w:rsidRPr="00681D61" w14:paraId="44D90B26" w14:textId="77777777" w:rsidTr="4A0B9992">
        <w:trPr>
          <w:trHeight w:val="320"/>
        </w:trPr>
        <w:tc>
          <w:tcPr>
            <w:tcW w:w="1308" w:type="dxa"/>
            <w:noWrap/>
            <w:hideMark/>
          </w:tcPr>
          <w:p w14:paraId="24A1DD4F" w14:textId="4D4D0A4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760421</w:t>
            </w:r>
          </w:p>
        </w:tc>
        <w:tc>
          <w:tcPr>
            <w:tcW w:w="4894" w:type="dxa"/>
            <w:noWrap/>
            <w:hideMark/>
          </w:tcPr>
          <w:p w14:paraId="70B3F39E" w14:textId="4EE1EAC5"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Aluminium; alloys, hollow profiles</w:t>
            </w:r>
          </w:p>
        </w:tc>
        <w:tc>
          <w:tcPr>
            <w:tcW w:w="1623" w:type="dxa"/>
            <w:noWrap/>
            <w:hideMark/>
          </w:tcPr>
          <w:p w14:paraId="4295DF06" w14:textId="11703375"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Metals</w:t>
            </w:r>
          </w:p>
        </w:tc>
        <w:tc>
          <w:tcPr>
            <w:tcW w:w="1525" w:type="dxa"/>
            <w:noWrap/>
            <w:hideMark/>
          </w:tcPr>
          <w:p w14:paraId="0A99AEF1" w14:textId="08440B1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0.541923155</w:t>
            </w:r>
          </w:p>
        </w:tc>
      </w:tr>
      <w:tr w:rsidR="00D11211" w:rsidRPr="00681D61" w14:paraId="172AFA58" w14:textId="77777777" w:rsidTr="4A0B9992">
        <w:trPr>
          <w:trHeight w:val="320"/>
        </w:trPr>
        <w:tc>
          <w:tcPr>
            <w:tcW w:w="1308" w:type="dxa"/>
            <w:noWrap/>
            <w:hideMark/>
          </w:tcPr>
          <w:p w14:paraId="558D821A" w14:textId="6830312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851519</w:t>
            </w:r>
          </w:p>
        </w:tc>
        <w:tc>
          <w:tcPr>
            <w:tcW w:w="4894" w:type="dxa"/>
            <w:noWrap/>
            <w:hideMark/>
          </w:tcPr>
          <w:p w14:paraId="30C4FC5C" w14:textId="1444E7D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Brazing or soldering machines and apparatus; other than soldering irons and guns, whether or not capable of cutting</w:t>
            </w:r>
          </w:p>
        </w:tc>
        <w:tc>
          <w:tcPr>
            <w:tcW w:w="1623" w:type="dxa"/>
            <w:noWrap/>
            <w:hideMark/>
          </w:tcPr>
          <w:p w14:paraId="101211E4" w14:textId="661AFD4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Electronics</w:t>
            </w:r>
          </w:p>
        </w:tc>
        <w:tc>
          <w:tcPr>
            <w:tcW w:w="1525" w:type="dxa"/>
            <w:noWrap/>
            <w:hideMark/>
          </w:tcPr>
          <w:p w14:paraId="204521B6" w14:textId="796F469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0.53264397</w:t>
            </w:r>
          </w:p>
        </w:tc>
      </w:tr>
      <w:tr w:rsidR="00D11211" w:rsidRPr="00681D61" w14:paraId="3482F10C" w14:textId="77777777" w:rsidTr="4A0B9992">
        <w:trPr>
          <w:trHeight w:val="320"/>
        </w:trPr>
        <w:tc>
          <w:tcPr>
            <w:tcW w:w="1308" w:type="dxa"/>
            <w:noWrap/>
            <w:hideMark/>
          </w:tcPr>
          <w:p w14:paraId="66D2B06C" w14:textId="63F081A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391000</w:t>
            </w:r>
          </w:p>
        </w:tc>
        <w:tc>
          <w:tcPr>
            <w:tcW w:w="4894" w:type="dxa"/>
            <w:noWrap/>
            <w:hideMark/>
          </w:tcPr>
          <w:p w14:paraId="3BC710C0" w14:textId="7E129B5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Silicones; in primary forms</w:t>
            </w:r>
          </w:p>
        </w:tc>
        <w:tc>
          <w:tcPr>
            <w:tcW w:w="1623" w:type="dxa"/>
            <w:noWrap/>
            <w:hideMark/>
          </w:tcPr>
          <w:p w14:paraId="5EDA76B5" w14:textId="493F80A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7E08D93D" w14:textId="642BD98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0.529292983</w:t>
            </w:r>
          </w:p>
        </w:tc>
      </w:tr>
      <w:tr w:rsidR="00D11211" w:rsidRPr="00681D61" w14:paraId="5F9C197C" w14:textId="77777777" w:rsidTr="4A0B9992">
        <w:trPr>
          <w:trHeight w:val="320"/>
        </w:trPr>
        <w:tc>
          <w:tcPr>
            <w:tcW w:w="1308" w:type="dxa"/>
            <w:noWrap/>
            <w:hideMark/>
          </w:tcPr>
          <w:p w14:paraId="1E6624D1" w14:textId="2FA6F8F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390469</w:t>
            </w:r>
          </w:p>
        </w:tc>
        <w:tc>
          <w:tcPr>
            <w:tcW w:w="4894" w:type="dxa"/>
            <w:noWrap/>
            <w:hideMark/>
          </w:tcPr>
          <w:p w14:paraId="4F9F1607" w14:textId="442EFC2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Halogenated olefin polymers; fluoro-polymers (other than polytetrafluoroethylene), in primary forms</w:t>
            </w:r>
          </w:p>
        </w:tc>
        <w:tc>
          <w:tcPr>
            <w:tcW w:w="1623" w:type="dxa"/>
            <w:noWrap/>
            <w:hideMark/>
          </w:tcPr>
          <w:p w14:paraId="251CFBE9" w14:textId="1D4DBB0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63F8ECAA" w14:textId="79D604C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0.524661117</w:t>
            </w:r>
          </w:p>
        </w:tc>
      </w:tr>
      <w:tr w:rsidR="00D11211" w:rsidRPr="00681D61" w14:paraId="4775B999" w14:textId="77777777" w:rsidTr="4A0B9992">
        <w:trPr>
          <w:trHeight w:val="320"/>
        </w:trPr>
        <w:tc>
          <w:tcPr>
            <w:tcW w:w="1308" w:type="dxa"/>
            <w:noWrap/>
            <w:hideMark/>
          </w:tcPr>
          <w:p w14:paraId="028AA130" w14:textId="269EEF9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847990</w:t>
            </w:r>
          </w:p>
        </w:tc>
        <w:tc>
          <w:tcPr>
            <w:tcW w:w="4894" w:type="dxa"/>
            <w:noWrap/>
            <w:hideMark/>
          </w:tcPr>
          <w:p w14:paraId="1B565A93" w14:textId="13C25AAB"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Machines and mechanical appliances; parts, of those having individual functions</w:t>
            </w:r>
          </w:p>
        </w:tc>
        <w:tc>
          <w:tcPr>
            <w:tcW w:w="1623" w:type="dxa"/>
            <w:noWrap/>
            <w:hideMark/>
          </w:tcPr>
          <w:p w14:paraId="5ADD6C5B" w14:textId="528B80C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Machinery</w:t>
            </w:r>
          </w:p>
        </w:tc>
        <w:tc>
          <w:tcPr>
            <w:tcW w:w="1525" w:type="dxa"/>
            <w:noWrap/>
            <w:hideMark/>
          </w:tcPr>
          <w:p w14:paraId="7B92BD51" w14:textId="309FDA0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0.524498482</w:t>
            </w:r>
          </w:p>
        </w:tc>
      </w:tr>
      <w:tr w:rsidR="00D11211" w:rsidRPr="00681D61" w14:paraId="2F491731" w14:textId="77777777" w:rsidTr="4A0B9992">
        <w:trPr>
          <w:trHeight w:val="320"/>
        </w:trPr>
        <w:tc>
          <w:tcPr>
            <w:tcW w:w="1308" w:type="dxa"/>
            <w:noWrap/>
            <w:hideMark/>
          </w:tcPr>
          <w:p w14:paraId="0A5DEF16" w14:textId="33EE6A5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761010</w:t>
            </w:r>
          </w:p>
        </w:tc>
        <w:tc>
          <w:tcPr>
            <w:tcW w:w="4894" w:type="dxa"/>
            <w:noWrap/>
            <w:hideMark/>
          </w:tcPr>
          <w:p w14:paraId="50A9E3ED" w14:textId="0407A09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Aluminium; structures (excluding prefabricated buildings of heading no. 9406) and parts of structures, doors, windows and their frames and thresholds for doors</w:t>
            </w:r>
          </w:p>
        </w:tc>
        <w:tc>
          <w:tcPr>
            <w:tcW w:w="1623" w:type="dxa"/>
            <w:noWrap/>
            <w:hideMark/>
          </w:tcPr>
          <w:p w14:paraId="2099D923" w14:textId="7E565B0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Metals</w:t>
            </w:r>
          </w:p>
        </w:tc>
        <w:tc>
          <w:tcPr>
            <w:tcW w:w="1525" w:type="dxa"/>
            <w:noWrap/>
            <w:hideMark/>
          </w:tcPr>
          <w:p w14:paraId="492BC59E" w14:textId="092903E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0.52287353</w:t>
            </w:r>
          </w:p>
        </w:tc>
      </w:tr>
      <w:tr w:rsidR="00D11211" w:rsidRPr="00681D61" w14:paraId="52B288C9" w14:textId="77777777" w:rsidTr="4A0B9992">
        <w:trPr>
          <w:trHeight w:val="320"/>
        </w:trPr>
        <w:tc>
          <w:tcPr>
            <w:tcW w:w="1308" w:type="dxa"/>
            <w:noWrap/>
            <w:hideMark/>
          </w:tcPr>
          <w:p w14:paraId="220B6FA5" w14:textId="77777777" w:rsidR="00D11211" w:rsidRPr="00681D61" w:rsidRDefault="00D11211" w:rsidP="4A0B9992">
            <w:pPr>
              <w:spacing w:line="278" w:lineRule="auto"/>
              <w:rPr>
                <w:rFonts w:ascii="Times New Roman" w:eastAsia="Times New Roman" w:hAnsi="Times New Roman" w:cs="Times New Roman"/>
                <w:color w:val="000000" w:themeColor="text1"/>
                <w:sz w:val="20"/>
                <w:szCs w:val="20"/>
              </w:rPr>
            </w:pPr>
          </w:p>
        </w:tc>
        <w:tc>
          <w:tcPr>
            <w:tcW w:w="4894" w:type="dxa"/>
            <w:noWrap/>
            <w:hideMark/>
          </w:tcPr>
          <w:p w14:paraId="2BC6D34D" w14:textId="1FC0A51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Manufacturing % GDP</w:t>
            </w:r>
          </w:p>
        </w:tc>
        <w:tc>
          <w:tcPr>
            <w:tcW w:w="1623" w:type="dxa"/>
            <w:noWrap/>
            <w:hideMark/>
          </w:tcPr>
          <w:p w14:paraId="05A4F9F5" w14:textId="236ADE8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Non-HS</w:t>
            </w:r>
          </w:p>
        </w:tc>
        <w:tc>
          <w:tcPr>
            <w:tcW w:w="1525" w:type="dxa"/>
            <w:noWrap/>
            <w:hideMark/>
          </w:tcPr>
          <w:p w14:paraId="2515DC56" w14:textId="1C56C90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0.521764733</w:t>
            </w:r>
          </w:p>
        </w:tc>
      </w:tr>
      <w:tr w:rsidR="00D11211" w:rsidRPr="00681D61" w14:paraId="7E0944C4" w14:textId="77777777" w:rsidTr="4A0B9992">
        <w:trPr>
          <w:trHeight w:val="320"/>
        </w:trPr>
        <w:tc>
          <w:tcPr>
            <w:tcW w:w="1308" w:type="dxa"/>
            <w:noWrap/>
            <w:hideMark/>
          </w:tcPr>
          <w:p w14:paraId="2636740B" w14:textId="446B331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392030</w:t>
            </w:r>
          </w:p>
        </w:tc>
        <w:tc>
          <w:tcPr>
            <w:tcW w:w="4894" w:type="dxa"/>
            <w:noWrap/>
            <w:hideMark/>
          </w:tcPr>
          <w:p w14:paraId="120E887D" w14:textId="51C744D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Plastics; of polymers of styrene, plates, sheets, film, foil and strip, non-cellular and not reinforced, laminated, supported or similarly combined with other materials</w:t>
            </w:r>
          </w:p>
        </w:tc>
        <w:tc>
          <w:tcPr>
            <w:tcW w:w="1623" w:type="dxa"/>
            <w:noWrap/>
            <w:hideMark/>
          </w:tcPr>
          <w:p w14:paraId="5296E99E" w14:textId="26D3208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028D33CF" w14:textId="714843A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0.52119055</w:t>
            </w:r>
          </w:p>
        </w:tc>
      </w:tr>
      <w:tr w:rsidR="00D11211" w:rsidRPr="00681D61" w14:paraId="37A697DA" w14:textId="77777777" w:rsidTr="4A0B9992">
        <w:trPr>
          <w:trHeight w:val="320"/>
        </w:trPr>
        <w:tc>
          <w:tcPr>
            <w:tcW w:w="1308" w:type="dxa"/>
            <w:noWrap/>
            <w:hideMark/>
          </w:tcPr>
          <w:p w14:paraId="44A018BA" w14:textId="725E8CB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761090</w:t>
            </w:r>
          </w:p>
        </w:tc>
        <w:tc>
          <w:tcPr>
            <w:tcW w:w="4894" w:type="dxa"/>
            <w:noWrap/>
            <w:hideMark/>
          </w:tcPr>
          <w:p w14:paraId="4CE17C33" w14:textId="5DB3C8C6"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Aluminium; structures (excluding prefabricated buildings of heading no. 9406) and parts of structures, n.e.s. in heading no. 7610, plates, rods, profiles, tubes and the like</w:t>
            </w:r>
          </w:p>
        </w:tc>
        <w:tc>
          <w:tcPr>
            <w:tcW w:w="1623" w:type="dxa"/>
            <w:noWrap/>
            <w:hideMark/>
          </w:tcPr>
          <w:p w14:paraId="01668833" w14:textId="4ECE88D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Metals</w:t>
            </w:r>
          </w:p>
        </w:tc>
        <w:tc>
          <w:tcPr>
            <w:tcW w:w="1525" w:type="dxa"/>
            <w:noWrap/>
            <w:hideMark/>
          </w:tcPr>
          <w:p w14:paraId="5583AD92" w14:textId="251EE40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0.52074065</w:t>
            </w:r>
          </w:p>
        </w:tc>
      </w:tr>
      <w:tr w:rsidR="00D11211" w:rsidRPr="00681D61" w14:paraId="4E66A9CD" w14:textId="77777777" w:rsidTr="4A0B9992">
        <w:trPr>
          <w:trHeight w:val="320"/>
        </w:trPr>
        <w:tc>
          <w:tcPr>
            <w:tcW w:w="1308" w:type="dxa"/>
            <w:noWrap/>
            <w:hideMark/>
          </w:tcPr>
          <w:p w14:paraId="0D1C5506" w14:textId="6EAFE60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281820</w:t>
            </w:r>
          </w:p>
        </w:tc>
        <w:tc>
          <w:tcPr>
            <w:tcW w:w="4894" w:type="dxa"/>
            <w:noWrap/>
            <w:hideMark/>
          </w:tcPr>
          <w:p w14:paraId="12F67DF5" w14:textId="00833A3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Aluminium oxide; other than artificial corundum</w:t>
            </w:r>
          </w:p>
        </w:tc>
        <w:tc>
          <w:tcPr>
            <w:tcW w:w="1623" w:type="dxa"/>
            <w:noWrap/>
            <w:hideMark/>
          </w:tcPr>
          <w:p w14:paraId="154ACB04" w14:textId="730E0CD6"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715B15F7" w14:textId="5070375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0.520595088</w:t>
            </w:r>
          </w:p>
        </w:tc>
      </w:tr>
      <w:tr w:rsidR="00D11211" w:rsidRPr="00681D61" w14:paraId="7EEB272E" w14:textId="77777777" w:rsidTr="4A0B9992">
        <w:trPr>
          <w:trHeight w:val="320"/>
        </w:trPr>
        <w:tc>
          <w:tcPr>
            <w:tcW w:w="1308" w:type="dxa"/>
            <w:noWrap/>
            <w:hideMark/>
          </w:tcPr>
          <w:p w14:paraId="538D0E17" w14:textId="3CF1A15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760429</w:t>
            </w:r>
          </w:p>
        </w:tc>
        <w:tc>
          <w:tcPr>
            <w:tcW w:w="4894" w:type="dxa"/>
            <w:noWrap/>
            <w:hideMark/>
          </w:tcPr>
          <w:p w14:paraId="6562626B" w14:textId="135672B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Aluminium; alloys, bars, rods and profiles, other than hollow</w:t>
            </w:r>
          </w:p>
        </w:tc>
        <w:tc>
          <w:tcPr>
            <w:tcW w:w="1623" w:type="dxa"/>
            <w:noWrap/>
            <w:hideMark/>
          </w:tcPr>
          <w:p w14:paraId="0A668974" w14:textId="063E5C6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Metals</w:t>
            </w:r>
          </w:p>
        </w:tc>
        <w:tc>
          <w:tcPr>
            <w:tcW w:w="1525" w:type="dxa"/>
            <w:noWrap/>
            <w:hideMark/>
          </w:tcPr>
          <w:p w14:paraId="1AB3CDCE" w14:textId="246FC703"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0.519805152</w:t>
            </w:r>
          </w:p>
        </w:tc>
      </w:tr>
      <w:tr w:rsidR="00D11211" w:rsidRPr="00681D61" w14:paraId="2E3D6744" w14:textId="77777777" w:rsidTr="4A0B9992">
        <w:trPr>
          <w:trHeight w:val="320"/>
        </w:trPr>
        <w:tc>
          <w:tcPr>
            <w:tcW w:w="1308" w:type="dxa"/>
            <w:noWrap/>
            <w:hideMark/>
          </w:tcPr>
          <w:p w14:paraId="1E4B1DA1" w14:textId="77777777" w:rsidR="00D11211" w:rsidRPr="00681D61" w:rsidRDefault="00D11211" w:rsidP="4A0B9992">
            <w:pPr>
              <w:spacing w:line="278" w:lineRule="auto"/>
              <w:rPr>
                <w:rFonts w:ascii="Times New Roman" w:eastAsia="Times New Roman" w:hAnsi="Times New Roman" w:cs="Times New Roman"/>
                <w:color w:val="000000" w:themeColor="text1"/>
                <w:sz w:val="20"/>
                <w:szCs w:val="20"/>
              </w:rPr>
            </w:pPr>
          </w:p>
        </w:tc>
        <w:tc>
          <w:tcPr>
            <w:tcW w:w="4894" w:type="dxa"/>
            <w:noWrap/>
            <w:hideMark/>
          </w:tcPr>
          <w:p w14:paraId="42BC5E03" w14:textId="7E7D8AD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Tariff Implementation</w:t>
            </w:r>
          </w:p>
        </w:tc>
        <w:tc>
          <w:tcPr>
            <w:tcW w:w="1623" w:type="dxa"/>
            <w:noWrap/>
            <w:hideMark/>
          </w:tcPr>
          <w:p w14:paraId="4F6F7F97" w14:textId="42C8D23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Non-HS</w:t>
            </w:r>
          </w:p>
        </w:tc>
        <w:tc>
          <w:tcPr>
            <w:tcW w:w="1525" w:type="dxa"/>
            <w:noWrap/>
            <w:hideMark/>
          </w:tcPr>
          <w:p w14:paraId="037EB048" w14:textId="770743A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0.519111482</w:t>
            </w:r>
          </w:p>
        </w:tc>
      </w:tr>
      <w:tr w:rsidR="00D11211" w:rsidRPr="00681D61" w14:paraId="64E534EF" w14:textId="77777777" w:rsidTr="4A0B9992">
        <w:trPr>
          <w:trHeight w:val="320"/>
        </w:trPr>
        <w:tc>
          <w:tcPr>
            <w:tcW w:w="1308" w:type="dxa"/>
            <w:noWrap/>
            <w:hideMark/>
          </w:tcPr>
          <w:p w14:paraId="04AF5C85" w14:textId="691BBC0E"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850131</w:t>
            </w:r>
          </w:p>
        </w:tc>
        <w:tc>
          <w:tcPr>
            <w:tcW w:w="4894" w:type="dxa"/>
            <w:noWrap/>
            <w:hideMark/>
          </w:tcPr>
          <w:p w14:paraId="567D125D" w14:textId="6F69F5B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Electric motors and generators; DC, of an output not exceeding 750W</w:t>
            </w:r>
          </w:p>
        </w:tc>
        <w:tc>
          <w:tcPr>
            <w:tcW w:w="1623" w:type="dxa"/>
            <w:noWrap/>
            <w:hideMark/>
          </w:tcPr>
          <w:p w14:paraId="17364E88" w14:textId="2284B9EB"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Electronics</w:t>
            </w:r>
          </w:p>
        </w:tc>
        <w:tc>
          <w:tcPr>
            <w:tcW w:w="1525" w:type="dxa"/>
            <w:noWrap/>
            <w:hideMark/>
          </w:tcPr>
          <w:p w14:paraId="196F7B98" w14:textId="3ADB82C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0.516762882</w:t>
            </w:r>
          </w:p>
        </w:tc>
      </w:tr>
      <w:tr w:rsidR="00D11211" w:rsidRPr="00681D61" w14:paraId="05097AD7" w14:textId="77777777" w:rsidTr="4A0B9992">
        <w:trPr>
          <w:trHeight w:val="320"/>
        </w:trPr>
        <w:tc>
          <w:tcPr>
            <w:tcW w:w="1308" w:type="dxa"/>
            <w:noWrap/>
            <w:hideMark/>
          </w:tcPr>
          <w:p w14:paraId="482C8FF0" w14:textId="3253E89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281410</w:t>
            </w:r>
          </w:p>
        </w:tc>
        <w:tc>
          <w:tcPr>
            <w:tcW w:w="4894" w:type="dxa"/>
            <w:noWrap/>
            <w:hideMark/>
          </w:tcPr>
          <w:p w14:paraId="709ABF3A" w14:textId="64EC5A5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Ammonia; anhydrous</w:t>
            </w:r>
          </w:p>
        </w:tc>
        <w:tc>
          <w:tcPr>
            <w:tcW w:w="1623" w:type="dxa"/>
            <w:noWrap/>
            <w:hideMark/>
          </w:tcPr>
          <w:p w14:paraId="7BA71A7D" w14:textId="154E7BA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54B0285E" w14:textId="2F4196BC"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0.515460358</w:t>
            </w:r>
          </w:p>
        </w:tc>
      </w:tr>
      <w:tr w:rsidR="00D11211" w:rsidRPr="00681D61" w14:paraId="0561C4AD" w14:textId="77777777" w:rsidTr="4A0B9992">
        <w:trPr>
          <w:trHeight w:val="320"/>
        </w:trPr>
        <w:tc>
          <w:tcPr>
            <w:tcW w:w="1308" w:type="dxa"/>
            <w:noWrap/>
            <w:hideMark/>
          </w:tcPr>
          <w:p w14:paraId="57BA31AB" w14:textId="7BCFF5C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321490</w:t>
            </w:r>
          </w:p>
        </w:tc>
        <w:tc>
          <w:tcPr>
            <w:tcW w:w="4894" w:type="dxa"/>
            <w:noWrap/>
            <w:hideMark/>
          </w:tcPr>
          <w:p w14:paraId="1D10435E" w14:textId="69A491D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Mastics; n.e.s. in heading no. 3214</w:t>
            </w:r>
          </w:p>
        </w:tc>
        <w:tc>
          <w:tcPr>
            <w:tcW w:w="1623" w:type="dxa"/>
            <w:noWrap/>
            <w:hideMark/>
          </w:tcPr>
          <w:p w14:paraId="13F52340" w14:textId="3CC6037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3E560745" w14:textId="134C5F2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0.513360915</w:t>
            </w:r>
          </w:p>
        </w:tc>
      </w:tr>
      <w:tr w:rsidR="00D11211" w:rsidRPr="00681D61" w14:paraId="5541DED7" w14:textId="77777777" w:rsidTr="4A0B9992">
        <w:trPr>
          <w:trHeight w:val="320"/>
        </w:trPr>
        <w:tc>
          <w:tcPr>
            <w:tcW w:w="1308" w:type="dxa"/>
            <w:noWrap/>
            <w:hideMark/>
          </w:tcPr>
          <w:p w14:paraId="12C2D5D3" w14:textId="0922367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250510</w:t>
            </w:r>
          </w:p>
        </w:tc>
        <w:tc>
          <w:tcPr>
            <w:tcW w:w="4894" w:type="dxa"/>
            <w:noWrap/>
            <w:hideMark/>
          </w:tcPr>
          <w:p w14:paraId="5791C33D" w14:textId="5688BF11"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Sands; natural, silica and quartz sands, whether or not coloured</w:t>
            </w:r>
          </w:p>
        </w:tc>
        <w:tc>
          <w:tcPr>
            <w:tcW w:w="1623" w:type="dxa"/>
            <w:noWrap/>
            <w:hideMark/>
          </w:tcPr>
          <w:p w14:paraId="0DFBCEDC" w14:textId="245D8B3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Industrial Materials</w:t>
            </w:r>
          </w:p>
        </w:tc>
        <w:tc>
          <w:tcPr>
            <w:tcW w:w="1525" w:type="dxa"/>
            <w:noWrap/>
            <w:hideMark/>
          </w:tcPr>
          <w:p w14:paraId="103B7D48" w14:textId="6E88BDC8"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0.51056715</w:t>
            </w:r>
          </w:p>
        </w:tc>
      </w:tr>
      <w:tr w:rsidR="00D11211" w:rsidRPr="00681D61" w14:paraId="2B4E42B7" w14:textId="77777777" w:rsidTr="4A0B9992">
        <w:trPr>
          <w:trHeight w:val="320"/>
        </w:trPr>
        <w:tc>
          <w:tcPr>
            <w:tcW w:w="1308" w:type="dxa"/>
            <w:noWrap/>
            <w:hideMark/>
          </w:tcPr>
          <w:p w14:paraId="5B0EB3F9" w14:textId="1951742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392010</w:t>
            </w:r>
          </w:p>
        </w:tc>
        <w:tc>
          <w:tcPr>
            <w:tcW w:w="4894" w:type="dxa"/>
            <w:noWrap/>
            <w:hideMark/>
          </w:tcPr>
          <w:p w14:paraId="5E1B3770" w14:textId="65245F9B"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Plastics; plates, sheets, film, foil and strip, of polymers of ethylene, non-cellular and not reinforced, laminated, supported or similarly combined with other materials</w:t>
            </w:r>
          </w:p>
        </w:tc>
        <w:tc>
          <w:tcPr>
            <w:tcW w:w="1623" w:type="dxa"/>
            <w:noWrap/>
            <w:hideMark/>
          </w:tcPr>
          <w:p w14:paraId="552AB7AD" w14:textId="7866EC7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62D54894" w14:textId="504B6B8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0.510554223</w:t>
            </w:r>
          </w:p>
        </w:tc>
      </w:tr>
      <w:tr w:rsidR="00D11211" w:rsidRPr="00681D61" w14:paraId="33ED6084" w14:textId="77777777" w:rsidTr="4A0B9992">
        <w:trPr>
          <w:trHeight w:val="320"/>
        </w:trPr>
        <w:tc>
          <w:tcPr>
            <w:tcW w:w="1308" w:type="dxa"/>
            <w:noWrap/>
            <w:hideMark/>
          </w:tcPr>
          <w:p w14:paraId="74621E00" w14:textId="6CA61F2D"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392062</w:t>
            </w:r>
          </w:p>
        </w:tc>
        <w:tc>
          <w:tcPr>
            <w:tcW w:w="4894" w:type="dxa"/>
            <w:noWrap/>
            <w:hideMark/>
          </w:tcPr>
          <w:p w14:paraId="7325D6B0" w14:textId="73AB11C7"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Plastics; plates, sheets, film, foil and strip, of poly(ethylene terephthalate), non-cellular and not reinforced, laminated, supported or similarly combined with other materials</w:t>
            </w:r>
          </w:p>
        </w:tc>
        <w:tc>
          <w:tcPr>
            <w:tcW w:w="1623" w:type="dxa"/>
            <w:noWrap/>
            <w:hideMark/>
          </w:tcPr>
          <w:p w14:paraId="0DAA2556" w14:textId="1ED7726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53671069" w14:textId="00DB1F3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0.507496145</w:t>
            </w:r>
          </w:p>
        </w:tc>
      </w:tr>
      <w:tr w:rsidR="00D11211" w:rsidRPr="00681D61" w14:paraId="6F2A3B00" w14:textId="77777777" w:rsidTr="4A0B9992">
        <w:trPr>
          <w:trHeight w:val="320"/>
        </w:trPr>
        <w:tc>
          <w:tcPr>
            <w:tcW w:w="1308" w:type="dxa"/>
            <w:noWrap/>
            <w:hideMark/>
          </w:tcPr>
          <w:p w14:paraId="349C6FA9" w14:textId="2BB71C35"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390740</w:t>
            </w:r>
          </w:p>
        </w:tc>
        <w:tc>
          <w:tcPr>
            <w:tcW w:w="4894" w:type="dxa"/>
            <w:noWrap/>
            <w:hideMark/>
          </w:tcPr>
          <w:p w14:paraId="707479B6" w14:textId="6A5451E0"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Polycarbonates; in primary forms</w:t>
            </w:r>
          </w:p>
        </w:tc>
        <w:tc>
          <w:tcPr>
            <w:tcW w:w="1623" w:type="dxa"/>
            <w:noWrap/>
            <w:hideMark/>
          </w:tcPr>
          <w:p w14:paraId="3F6E3AB8" w14:textId="0F3E0952"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02CF8B93" w14:textId="25496E6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0.504188694</w:t>
            </w:r>
          </w:p>
        </w:tc>
      </w:tr>
      <w:tr w:rsidR="00D11211" w:rsidRPr="00681D61" w14:paraId="7464E039" w14:textId="77777777" w:rsidTr="4A0B9992">
        <w:trPr>
          <w:trHeight w:val="320"/>
        </w:trPr>
        <w:tc>
          <w:tcPr>
            <w:tcW w:w="1308" w:type="dxa"/>
            <w:noWrap/>
            <w:hideMark/>
          </w:tcPr>
          <w:p w14:paraId="42265C79" w14:textId="3E097CD4"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370130</w:t>
            </w:r>
          </w:p>
        </w:tc>
        <w:tc>
          <w:tcPr>
            <w:tcW w:w="4894" w:type="dxa"/>
            <w:noWrap/>
            <w:hideMark/>
          </w:tcPr>
          <w:p w14:paraId="54B666E5" w14:textId="523777DA"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Photographic plates and film; in the flat, sensitised, unexposed, with any side exceeding 225mm, of any materials other than paper, paperboard or textiles</w:t>
            </w:r>
          </w:p>
        </w:tc>
        <w:tc>
          <w:tcPr>
            <w:tcW w:w="1623" w:type="dxa"/>
            <w:noWrap/>
            <w:hideMark/>
          </w:tcPr>
          <w:p w14:paraId="74965055" w14:textId="085D8CAF"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Chemicals</w:t>
            </w:r>
          </w:p>
        </w:tc>
        <w:tc>
          <w:tcPr>
            <w:tcW w:w="1525" w:type="dxa"/>
            <w:noWrap/>
            <w:hideMark/>
          </w:tcPr>
          <w:p w14:paraId="4594B15C" w14:textId="54555339" w:rsidR="00D11211" w:rsidRPr="00681D61" w:rsidRDefault="00D1121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sz w:val="20"/>
                <w:szCs w:val="20"/>
              </w:rPr>
              <w:t>0.503073061</w:t>
            </w:r>
          </w:p>
        </w:tc>
      </w:tr>
    </w:tbl>
    <w:p w14:paraId="44D456EF" w14:textId="77777777" w:rsidR="0022119A" w:rsidRPr="00681D61" w:rsidRDefault="0022119A" w:rsidP="4A0B9992">
      <w:pPr>
        <w:spacing w:line="278" w:lineRule="auto"/>
        <w:rPr>
          <w:rFonts w:ascii="Times New Roman" w:eastAsia="Times New Roman" w:hAnsi="Times New Roman" w:cs="Times New Roman"/>
          <w:color w:val="000000" w:themeColor="text1"/>
          <w:sz w:val="20"/>
          <w:szCs w:val="20"/>
          <w:lang w:val="en-US"/>
        </w:rPr>
      </w:pPr>
    </w:p>
    <w:p w14:paraId="63A6FDCF" w14:textId="2505EE2A"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2FBD7365" w:rsidRPr="4A0B9992">
        <w:rPr>
          <w:rFonts w:ascii="Times New Roman" w:eastAsia="Times New Roman" w:hAnsi="Times New Roman" w:cs="Times New Roman"/>
          <w:b/>
          <w:bCs/>
          <w:color w:val="000000" w:themeColor="text1"/>
          <w:sz w:val="20"/>
          <w:szCs w:val="20"/>
          <w:lang w:val="en-US"/>
        </w:rPr>
        <w:t>2</w:t>
      </w:r>
      <w:r w:rsidR="008D6EE0" w:rsidRPr="4A0B9992">
        <w:rPr>
          <w:rFonts w:ascii="Times New Roman" w:eastAsia="Times New Roman" w:hAnsi="Times New Roman" w:cs="Times New Roman"/>
          <w:b/>
          <w:bCs/>
          <w:color w:val="000000" w:themeColor="text1"/>
          <w:sz w:val="20"/>
          <w:szCs w:val="20"/>
          <w:lang w:val="en-US"/>
        </w:rPr>
        <w:t>2</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Wind features by mean absolute z-score</w:t>
      </w:r>
    </w:p>
    <w:tbl>
      <w:tblPr>
        <w:tblStyle w:val="TableGrid"/>
        <w:tblW w:w="0" w:type="auto"/>
        <w:tblLook w:val="04A0" w:firstRow="1" w:lastRow="0" w:firstColumn="1" w:lastColumn="0" w:noHBand="0" w:noVBand="1"/>
      </w:tblPr>
      <w:tblGrid>
        <w:gridCol w:w="1308"/>
        <w:gridCol w:w="4877"/>
        <w:gridCol w:w="1640"/>
        <w:gridCol w:w="1525"/>
      </w:tblGrid>
      <w:tr w:rsidR="0010449C" w:rsidRPr="00681D61" w14:paraId="77516E2D" w14:textId="77777777" w:rsidTr="4A0B9992">
        <w:trPr>
          <w:trHeight w:val="320"/>
        </w:trPr>
        <w:tc>
          <w:tcPr>
            <w:tcW w:w="1308" w:type="dxa"/>
            <w:noWrap/>
            <w:hideMark/>
          </w:tcPr>
          <w:p w14:paraId="58FFA5D7" w14:textId="77777777" w:rsidR="0010449C" w:rsidRPr="00681D61" w:rsidRDefault="001044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77" w:type="dxa"/>
            <w:noWrap/>
            <w:hideMark/>
          </w:tcPr>
          <w:p w14:paraId="628A12AE" w14:textId="77777777" w:rsidR="0010449C" w:rsidRPr="00681D61" w:rsidRDefault="001044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40" w:type="dxa"/>
            <w:noWrap/>
            <w:hideMark/>
          </w:tcPr>
          <w:p w14:paraId="65FB7FE4" w14:textId="77777777" w:rsidR="0010449C" w:rsidRPr="00681D61" w:rsidRDefault="001044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25" w:type="dxa"/>
            <w:noWrap/>
            <w:hideMark/>
          </w:tcPr>
          <w:p w14:paraId="7C663021" w14:textId="77777777" w:rsidR="0010449C" w:rsidRPr="00681D61" w:rsidRDefault="001044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B15E83" w:rsidRPr="00681D61" w14:paraId="0FF4D10C" w14:textId="77777777" w:rsidTr="4A0B9992">
        <w:trPr>
          <w:trHeight w:val="320"/>
        </w:trPr>
        <w:tc>
          <w:tcPr>
            <w:tcW w:w="1308" w:type="dxa"/>
            <w:noWrap/>
            <w:vAlign w:val="bottom"/>
            <w:hideMark/>
          </w:tcPr>
          <w:p w14:paraId="09FCAEDC" w14:textId="5155D06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732690</w:t>
            </w:r>
          </w:p>
        </w:tc>
        <w:tc>
          <w:tcPr>
            <w:tcW w:w="4877" w:type="dxa"/>
            <w:noWrap/>
            <w:vAlign w:val="bottom"/>
            <w:hideMark/>
          </w:tcPr>
          <w:p w14:paraId="3DCCE0CC" w14:textId="304041C2"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steel; articles n.e.s. in heading no. 7326</w:t>
            </w:r>
          </w:p>
        </w:tc>
        <w:tc>
          <w:tcPr>
            <w:tcW w:w="1640" w:type="dxa"/>
            <w:noWrap/>
            <w:vAlign w:val="bottom"/>
            <w:hideMark/>
          </w:tcPr>
          <w:p w14:paraId="77D8D8C2" w14:textId="01BAD1E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550084D5" w14:textId="31238CE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0.69001176</w:t>
            </w:r>
          </w:p>
        </w:tc>
      </w:tr>
      <w:tr w:rsidR="00B15E83" w:rsidRPr="00681D61" w14:paraId="6607AA18" w14:textId="77777777" w:rsidTr="4A0B9992">
        <w:trPr>
          <w:trHeight w:val="320"/>
        </w:trPr>
        <w:tc>
          <w:tcPr>
            <w:tcW w:w="1308" w:type="dxa"/>
            <w:noWrap/>
            <w:vAlign w:val="bottom"/>
            <w:hideMark/>
          </w:tcPr>
          <w:p w14:paraId="3E0481E4" w14:textId="26CB12A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401693</w:t>
            </w:r>
          </w:p>
        </w:tc>
        <w:tc>
          <w:tcPr>
            <w:tcW w:w="4877" w:type="dxa"/>
            <w:noWrap/>
            <w:vAlign w:val="bottom"/>
            <w:hideMark/>
          </w:tcPr>
          <w:p w14:paraId="4DF7DB13" w14:textId="4C02043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Rubber; vulcanised (other than hard rubber), gaskets, washers and other seals, of non-cellular rubber</w:t>
            </w:r>
          </w:p>
        </w:tc>
        <w:tc>
          <w:tcPr>
            <w:tcW w:w="1640" w:type="dxa"/>
            <w:noWrap/>
            <w:vAlign w:val="bottom"/>
            <w:hideMark/>
          </w:tcPr>
          <w:p w14:paraId="389C3A2D" w14:textId="67707B1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C7094C1" w14:textId="119BDF2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0.665057</w:t>
            </w:r>
          </w:p>
        </w:tc>
      </w:tr>
      <w:tr w:rsidR="00B15E83" w:rsidRPr="00681D61" w14:paraId="66DEDAA1" w14:textId="77777777" w:rsidTr="4A0B9992">
        <w:trPr>
          <w:trHeight w:val="320"/>
        </w:trPr>
        <w:tc>
          <w:tcPr>
            <w:tcW w:w="1308" w:type="dxa"/>
            <w:noWrap/>
            <w:vAlign w:val="bottom"/>
            <w:hideMark/>
          </w:tcPr>
          <w:p w14:paraId="4F154FD5" w14:textId="7BC2480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870810</w:t>
            </w:r>
          </w:p>
        </w:tc>
        <w:tc>
          <w:tcPr>
            <w:tcW w:w="4877" w:type="dxa"/>
            <w:noWrap/>
            <w:vAlign w:val="bottom"/>
            <w:hideMark/>
          </w:tcPr>
          <w:p w14:paraId="7FA4748B" w14:textId="33A1F50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bumpers and parts thereof, for the vehicles of heading no. 8701 to 8705</w:t>
            </w:r>
          </w:p>
        </w:tc>
        <w:tc>
          <w:tcPr>
            <w:tcW w:w="1640" w:type="dxa"/>
            <w:noWrap/>
            <w:vAlign w:val="bottom"/>
            <w:hideMark/>
          </w:tcPr>
          <w:p w14:paraId="6317F45A" w14:textId="0101592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29060447" w14:textId="3DFD621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0.64808389</w:t>
            </w:r>
          </w:p>
        </w:tc>
      </w:tr>
      <w:tr w:rsidR="00B15E83" w:rsidRPr="00681D61" w14:paraId="5EAE63B4" w14:textId="77777777" w:rsidTr="4A0B9992">
        <w:trPr>
          <w:trHeight w:val="320"/>
        </w:trPr>
        <w:tc>
          <w:tcPr>
            <w:tcW w:w="1308" w:type="dxa"/>
            <w:noWrap/>
            <w:vAlign w:val="bottom"/>
            <w:hideMark/>
          </w:tcPr>
          <w:p w14:paraId="0E762D3B" w14:textId="3CA8BC93" w:rsidR="00B15E83" w:rsidRPr="00681D61" w:rsidRDefault="00B15E83" w:rsidP="4A0B9992">
            <w:pPr>
              <w:spacing w:line="278" w:lineRule="auto"/>
              <w:rPr>
                <w:rFonts w:ascii="Times New Roman" w:eastAsia="Times New Roman" w:hAnsi="Times New Roman" w:cs="Times New Roman"/>
                <w:color w:val="000000" w:themeColor="text1"/>
                <w:sz w:val="20"/>
                <w:szCs w:val="20"/>
              </w:rPr>
            </w:pPr>
          </w:p>
        </w:tc>
        <w:tc>
          <w:tcPr>
            <w:tcW w:w="4877" w:type="dxa"/>
            <w:noWrap/>
            <w:vAlign w:val="bottom"/>
            <w:hideMark/>
          </w:tcPr>
          <w:p w14:paraId="66B1E2A2" w14:textId="17E8DDC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640" w:type="dxa"/>
            <w:noWrap/>
            <w:vAlign w:val="bottom"/>
            <w:hideMark/>
          </w:tcPr>
          <w:p w14:paraId="51505584" w14:textId="09B92E25"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11ED7BAD" w14:textId="54004EC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0.64780776</w:t>
            </w:r>
          </w:p>
        </w:tc>
      </w:tr>
      <w:tr w:rsidR="00B15E83" w:rsidRPr="00681D61" w14:paraId="710D6F65" w14:textId="77777777" w:rsidTr="4A0B9992">
        <w:trPr>
          <w:trHeight w:val="320"/>
        </w:trPr>
        <w:tc>
          <w:tcPr>
            <w:tcW w:w="1308" w:type="dxa"/>
            <w:noWrap/>
            <w:vAlign w:val="bottom"/>
            <w:hideMark/>
          </w:tcPr>
          <w:p w14:paraId="6333D1A5" w14:textId="2ADB22C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842890</w:t>
            </w:r>
          </w:p>
        </w:tc>
        <w:tc>
          <w:tcPr>
            <w:tcW w:w="4877" w:type="dxa"/>
            <w:noWrap/>
            <w:vAlign w:val="bottom"/>
            <w:hideMark/>
          </w:tcPr>
          <w:p w14:paraId="55FE9E4D" w14:textId="3DA6ABE6" w:rsidR="00B15E83" w:rsidRPr="00681D61" w:rsidRDefault="00B15E83" w:rsidP="4A0B9992">
            <w:pPr>
              <w:spacing w:line="278" w:lineRule="auto"/>
              <w:rPr>
                <w:rFonts w:ascii="Times New Roman" w:eastAsia="Times New Roman" w:hAnsi="Times New Roman" w:cs="Times New Roman"/>
                <w:sz w:val="20"/>
                <w:szCs w:val="20"/>
              </w:rPr>
            </w:pPr>
            <w:r w:rsidRPr="4A0B9992">
              <w:rPr>
                <w:rFonts w:ascii="Times New Roman" w:eastAsia="Times New Roman" w:hAnsi="Times New Roman" w:cs="Times New Roman"/>
                <w:color w:val="000000" w:themeColor="text1"/>
                <w:sz w:val="20"/>
                <w:szCs w:val="20"/>
              </w:rPr>
              <w:t>Lifting machinery; handling, loading or unloading machinery n.e.s. in heading no. 8428</w:t>
            </w:r>
          </w:p>
        </w:tc>
        <w:tc>
          <w:tcPr>
            <w:tcW w:w="1640" w:type="dxa"/>
            <w:noWrap/>
            <w:vAlign w:val="bottom"/>
            <w:hideMark/>
          </w:tcPr>
          <w:p w14:paraId="240BD760" w14:textId="0A2B875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5524AD3" w14:textId="1FF320E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0.63512302</w:t>
            </w:r>
          </w:p>
        </w:tc>
      </w:tr>
      <w:tr w:rsidR="00B15E83" w:rsidRPr="00681D61" w14:paraId="3F907EC1" w14:textId="77777777" w:rsidTr="4A0B9992">
        <w:trPr>
          <w:trHeight w:val="320"/>
        </w:trPr>
        <w:tc>
          <w:tcPr>
            <w:tcW w:w="1308" w:type="dxa"/>
            <w:noWrap/>
            <w:vAlign w:val="bottom"/>
            <w:hideMark/>
          </w:tcPr>
          <w:p w14:paraId="2B77615D" w14:textId="059D2BA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730640</w:t>
            </w:r>
          </w:p>
        </w:tc>
        <w:tc>
          <w:tcPr>
            <w:tcW w:w="4877" w:type="dxa"/>
            <w:noWrap/>
            <w:vAlign w:val="bottom"/>
            <w:hideMark/>
          </w:tcPr>
          <w:p w14:paraId="1DDF0760" w14:textId="2921077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Steel, stainless; tubes and pipes, welded, of circular cross-section</w:t>
            </w:r>
          </w:p>
        </w:tc>
        <w:tc>
          <w:tcPr>
            <w:tcW w:w="1640" w:type="dxa"/>
            <w:noWrap/>
            <w:vAlign w:val="bottom"/>
            <w:hideMark/>
          </w:tcPr>
          <w:p w14:paraId="102AB882" w14:textId="6194AEE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51F50368" w14:textId="61AB82D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0.62659438</w:t>
            </w:r>
          </w:p>
        </w:tc>
      </w:tr>
      <w:tr w:rsidR="00B15E83" w:rsidRPr="00681D61" w14:paraId="0625E908" w14:textId="77777777" w:rsidTr="4A0B9992">
        <w:trPr>
          <w:trHeight w:val="320"/>
        </w:trPr>
        <w:tc>
          <w:tcPr>
            <w:tcW w:w="1308" w:type="dxa"/>
            <w:noWrap/>
            <w:vAlign w:val="bottom"/>
            <w:hideMark/>
          </w:tcPr>
          <w:p w14:paraId="255B8104" w14:textId="0C73A5D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321490</w:t>
            </w:r>
          </w:p>
        </w:tc>
        <w:tc>
          <w:tcPr>
            <w:tcW w:w="4877" w:type="dxa"/>
            <w:noWrap/>
            <w:vAlign w:val="bottom"/>
            <w:hideMark/>
          </w:tcPr>
          <w:p w14:paraId="42713432" w14:textId="7D271DA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Mastics; n.e.s. in heading no. 3214</w:t>
            </w:r>
          </w:p>
        </w:tc>
        <w:tc>
          <w:tcPr>
            <w:tcW w:w="1640" w:type="dxa"/>
            <w:noWrap/>
            <w:vAlign w:val="bottom"/>
            <w:hideMark/>
          </w:tcPr>
          <w:p w14:paraId="0BEC2F6B" w14:textId="4285716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EE3D9C2" w14:textId="3E087032"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0.62585638</w:t>
            </w:r>
          </w:p>
        </w:tc>
      </w:tr>
      <w:tr w:rsidR="00B15E83" w:rsidRPr="00681D61" w14:paraId="28ACC4C7" w14:textId="77777777" w:rsidTr="4A0B9992">
        <w:trPr>
          <w:trHeight w:val="320"/>
        </w:trPr>
        <w:tc>
          <w:tcPr>
            <w:tcW w:w="1308" w:type="dxa"/>
            <w:noWrap/>
            <w:vAlign w:val="bottom"/>
            <w:hideMark/>
          </w:tcPr>
          <w:p w14:paraId="77698DA0" w14:textId="780166D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846221</w:t>
            </w:r>
          </w:p>
        </w:tc>
        <w:tc>
          <w:tcPr>
            <w:tcW w:w="4877" w:type="dxa"/>
            <w:noWrap/>
            <w:vAlign w:val="bottom"/>
            <w:hideMark/>
          </w:tcPr>
          <w:p w14:paraId="276B3C65" w14:textId="643B432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bending, folding, straightening or flattening machines (including presses), numerically controlled, for working metal</w:t>
            </w:r>
          </w:p>
        </w:tc>
        <w:tc>
          <w:tcPr>
            <w:tcW w:w="1640" w:type="dxa"/>
            <w:noWrap/>
            <w:vAlign w:val="bottom"/>
            <w:hideMark/>
          </w:tcPr>
          <w:p w14:paraId="57F8BF8A" w14:textId="313810B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CD8EA98" w14:textId="4202DC7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0.62256009</w:t>
            </w:r>
          </w:p>
        </w:tc>
      </w:tr>
      <w:tr w:rsidR="00B15E83" w:rsidRPr="00681D61" w14:paraId="3A826129" w14:textId="77777777" w:rsidTr="4A0B9992">
        <w:trPr>
          <w:trHeight w:val="320"/>
        </w:trPr>
        <w:tc>
          <w:tcPr>
            <w:tcW w:w="1308" w:type="dxa"/>
            <w:noWrap/>
            <w:vAlign w:val="bottom"/>
            <w:hideMark/>
          </w:tcPr>
          <w:p w14:paraId="0705CE01" w14:textId="414B95D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260300</w:t>
            </w:r>
          </w:p>
        </w:tc>
        <w:tc>
          <w:tcPr>
            <w:tcW w:w="4877" w:type="dxa"/>
            <w:noWrap/>
            <w:vAlign w:val="bottom"/>
            <w:hideMark/>
          </w:tcPr>
          <w:p w14:paraId="04BCA953" w14:textId="1284C65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ores and concentrates</w:t>
            </w:r>
          </w:p>
        </w:tc>
        <w:tc>
          <w:tcPr>
            <w:tcW w:w="1640" w:type="dxa"/>
            <w:noWrap/>
            <w:vAlign w:val="bottom"/>
            <w:hideMark/>
          </w:tcPr>
          <w:p w14:paraId="54B88807" w14:textId="3B7060C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46475B32" w14:textId="0DCBED5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0.61088462</w:t>
            </w:r>
          </w:p>
        </w:tc>
      </w:tr>
      <w:tr w:rsidR="00B15E83" w:rsidRPr="00681D61" w14:paraId="003FAA3B" w14:textId="77777777" w:rsidTr="4A0B9992">
        <w:trPr>
          <w:trHeight w:val="320"/>
        </w:trPr>
        <w:tc>
          <w:tcPr>
            <w:tcW w:w="1308" w:type="dxa"/>
            <w:noWrap/>
            <w:vAlign w:val="bottom"/>
            <w:hideMark/>
          </w:tcPr>
          <w:p w14:paraId="36D62D20" w14:textId="635CEEC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870850</w:t>
            </w:r>
          </w:p>
        </w:tc>
        <w:tc>
          <w:tcPr>
            <w:tcW w:w="4877" w:type="dxa"/>
            <w:noWrap/>
            <w:vAlign w:val="bottom"/>
            <w:hideMark/>
          </w:tcPr>
          <w:p w14:paraId="518DE630" w14:textId="2D35A44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parts, drive-axles with differential, whether or not provided with other transmission components</w:t>
            </w:r>
          </w:p>
        </w:tc>
        <w:tc>
          <w:tcPr>
            <w:tcW w:w="1640" w:type="dxa"/>
            <w:noWrap/>
            <w:vAlign w:val="bottom"/>
            <w:hideMark/>
          </w:tcPr>
          <w:p w14:paraId="4BC496CE" w14:textId="69BA087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FDA2EBB" w14:textId="6ECA037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0.60748419</w:t>
            </w:r>
          </w:p>
        </w:tc>
      </w:tr>
      <w:tr w:rsidR="00B15E83" w:rsidRPr="00681D61" w14:paraId="46A7C9C6" w14:textId="77777777" w:rsidTr="4A0B9992">
        <w:trPr>
          <w:trHeight w:val="320"/>
        </w:trPr>
        <w:tc>
          <w:tcPr>
            <w:tcW w:w="1308" w:type="dxa"/>
            <w:noWrap/>
            <w:vAlign w:val="bottom"/>
            <w:hideMark/>
          </w:tcPr>
          <w:p w14:paraId="25725B4C" w14:textId="68829BE5"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850164</w:t>
            </w:r>
          </w:p>
        </w:tc>
        <w:tc>
          <w:tcPr>
            <w:tcW w:w="4877" w:type="dxa"/>
            <w:noWrap/>
            <w:vAlign w:val="bottom"/>
            <w:hideMark/>
          </w:tcPr>
          <w:p w14:paraId="2F253F7D" w14:textId="1DEBDB4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 generators; AC generators, (alternators), of an output exceeding 750kVA</w:t>
            </w:r>
          </w:p>
        </w:tc>
        <w:tc>
          <w:tcPr>
            <w:tcW w:w="1640" w:type="dxa"/>
            <w:noWrap/>
            <w:vAlign w:val="bottom"/>
            <w:hideMark/>
          </w:tcPr>
          <w:p w14:paraId="43016E35" w14:textId="0635D86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28EDD241" w14:textId="7C5743D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0.6026569</w:t>
            </w:r>
          </w:p>
        </w:tc>
      </w:tr>
      <w:tr w:rsidR="00B15E83" w:rsidRPr="00681D61" w14:paraId="62F646F5" w14:textId="77777777" w:rsidTr="4A0B9992">
        <w:trPr>
          <w:trHeight w:val="320"/>
        </w:trPr>
        <w:tc>
          <w:tcPr>
            <w:tcW w:w="1308" w:type="dxa"/>
            <w:noWrap/>
            <w:vAlign w:val="bottom"/>
            <w:hideMark/>
          </w:tcPr>
          <w:p w14:paraId="2DF499AE" w14:textId="655371D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401699</w:t>
            </w:r>
          </w:p>
        </w:tc>
        <w:tc>
          <w:tcPr>
            <w:tcW w:w="4877" w:type="dxa"/>
            <w:noWrap/>
            <w:vAlign w:val="bottom"/>
            <w:hideMark/>
          </w:tcPr>
          <w:p w14:paraId="1BB87F81" w14:textId="033D49B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Rubber; vulcanised (other than hard rubber), articles n.e.s. in heading no. 4016, of non-cellular rubber</w:t>
            </w:r>
          </w:p>
        </w:tc>
        <w:tc>
          <w:tcPr>
            <w:tcW w:w="1640" w:type="dxa"/>
            <w:noWrap/>
            <w:vAlign w:val="bottom"/>
            <w:hideMark/>
          </w:tcPr>
          <w:p w14:paraId="100042CB" w14:textId="2934F84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50F31CC" w14:textId="0A49E73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0.59994805</w:t>
            </w:r>
          </w:p>
        </w:tc>
      </w:tr>
      <w:tr w:rsidR="00B15E83" w:rsidRPr="00681D61" w14:paraId="17FE017A" w14:textId="77777777" w:rsidTr="4A0B9992">
        <w:trPr>
          <w:trHeight w:val="320"/>
        </w:trPr>
        <w:tc>
          <w:tcPr>
            <w:tcW w:w="1308" w:type="dxa"/>
            <w:noWrap/>
            <w:vAlign w:val="bottom"/>
            <w:hideMark/>
          </w:tcPr>
          <w:p w14:paraId="1D0D1BC5" w14:textId="04294A35"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260800</w:t>
            </w:r>
          </w:p>
        </w:tc>
        <w:tc>
          <w:tcPr>
            <w:tcW w:w="4877" w:type="dxa"/>
            <w:noWrap/>
            <w:vAlign w:val="bottom"/>
            <w:hideMark/>
          </w:tcPr>
          <w:p w14:paraId="1AEF0439" w14:textId="7522273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Zinc ores and concentrates</w:t>
            </w:r>
          </w:p>
        </w:tc>
        <w:tc>
          <w:tcPr>
            <w:tcW w:w="1640" w:type="dxa"/>
            <w:noWrap/>
            <w:vAlign w:val="bottom"/>
            <w:hideMark/>
          </w:tcPr>
          <w:p w14:paraId="5E81C643" w14:textId="7161809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339FE416" w14:textId="571E7A5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0.59576495</w:t>
            </w:r>
          </w:p>
        </w:tc>
      </w:tr>
      <w:tr w:rsidR="00B15E83" w:rsidRPr="00681D61" w14:paraId="537953BA" w14:textId="77777777" w:rsidTr="4A0B9992">
        <w:trPr>
          <w:trHeight w:val="320"/>
        </w:trPr>
        <w:tc>
          <w:tcPr>
            <w:tcW w:w="1308" w:type="dxa"/>
            <w:noWrap/>
            <w:vAlign w:val="bottom"/>
            <w:hideMark/>
          </w:tcPr>
          <w:p w14:paraId="068B64DD" w14:textId="3B14271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841989</w:t>
            </w:r>
          </w:p>
        </w:tc>
        <w:tc>
          <w:tcPr>
            <w:tcW w:w="4877" w:type="dxa"/>
            <w:noWrap/>
            <w:vAlign w:val="bottom"/>
            <w:hideMark/>
          </w:tcPr>
          <w:p w14:paraId="2CA926F6" w14:textId="52513A8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c>
          <w:tcPr>
            <w:tcW w:w="1640" w:type="dxa"/>
            <w:noWrap/>
            <w:vAlign w:val="bottom"/>
            <w:hideMark/>
          </w:tcPr>
          <w:p w14:paraId="70487971" w14:textId="45CDCCB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2767C83B" w14:textId="3AF7FD2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0.5938265</w:t>
            </w:r>
          </w:p>
        </w:tc>
      </w:tr>
      <w:tr w:rsidR="00B15E83" w:rsidRPr="00681D61" w14:paraId="368E15A0" w14:textId="77777777" w:rsidTr="4A0B9992">
        <w:trPr>
          <w:trHeight w:val="320"/>
        </w:trPr>
        <w:tc>
          <w:tcPr>
            <w:tcW w:w="1308" w:type="dxa"/>
            <w:noWrap/>
            <w:vAlign w:val="bottom"/>
            <w:hideMark/>
          </w:tcPr>
          <w:p w14:paraId="708DEDAB" w14:textId="5772E192"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730799</w:t>
            </w:r>
          </w:p>
        </w:tc>
        <w:tc>
          <w:tcPr>
            <w:tcW w:w="4877" w:type="dxa"/>
            <w:noWrap/>
            <w:vAlign w:val="bottom"/>
            <w:hideMark/>
          </w:tcPr>
          <w:p w14:paraId="0FE3B6EE" w14:textId="79F39F2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steel; tube or pipe fittings, n.e.s. in item no. 7307.9, other than stainless steel</w:t>
            </w:r>
          </w:p>
        </w:tc>
        <w:tc>
          <w:tcPr>
            <w:tcW w:w="1640" w:type="dxa"/>
            <w:noWrap/>
            <w:vAlign w:val="bottom"/>
            <w:hideMark/>
          </w:tcPr>
          <w:p w14:paraId="2DED7B0A" w14:textId="0678957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0A95F96A" w14:textId="4B07DB4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0.59148227</w:t>
            </w:r>
          </w:p>
        </w:tc>
      </w:tr>
      <w:tr w:rsidR="00B15E83" w:rsidRPr="00681D61" w14:paraId="4AEE4D04" w14:textId="77777777" w:rsidTr="4A0B9992">
        <w:trPr>
          <w:trHeight w:val="320"/>
        </w:trPr>
        <w:tc>
          <w:tcPr>
            <w:tcW w:w="1308" w:type="dxa"/>
            <w:noWrap/>
            <w:vAlign w:val="bottom"/>
            <w:hideMark/>
          </w:tcPr>
          <w:p w14:paraId="03E064DC" w14:textId="634FD315"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260700</w:t>
            </w:r>
          </w:p>
        </w:tc>
        <w:tc>
          <w:tcPr>
            <w:tcW w:w="4877" w:type="dxa"/>
            <w:noWrap/>
            <w:vAlign w:val="bottom"/>
            <w:hideMark/>
          </w:tcPr>
          <w:p w14:paraId="5289F535" w14:textId="2A803E9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Lead ores and concentrates</w:t>
            </w:r>
          </w:p>
        </w:tc>
        <w:tc>
          <w:tcPr>
            <w:tcW w:w="1640" w:type="dxa"/>
            <w:noWrap/>
            <w:vAlign w:val="bottom"/>
            <w:hideMark/>
          </w:tcPr>
          <w:p w14:paraId="1190CF51" w14:textId="29DA2B0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7B6E20D4" w14:textId="16EBC53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0.58940333</w:t>
            </w:r>
          </w:p>
        </w:tc>
      </w:tr>
      <w:tr w:rsidR="00B15E83" w:rsidRPr="00681D61" w14:paraId="796E5F11" w14:textId="77777777" w:rsidTr="4A0B9992">
        <w:trPr>
          <w:trHeight w:val="320"/>
        </w:trPr>
        <w:tc>
          <w:tcPr>
            <w:tcW w:w="1308" w:type="dxa"/>
            <w:noWrap/>
            <w:vAlign w:val="bottom"/>
            <w:hideMark/>
          </w:tcPr>
          <w:p w14:paraId="330D70CA" w14:textId="2409AA3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260200</w:t>
            </w:r>
          </w:p>
        </w:tc>
        <w:tc>
          <w:tcPr>
            <w:tcW w:w="4877" w:type="dxa"/>
            <w:noWrap/>
            <w:vAlign w:val="bottom"/>
            <w:hideMark/>
          </w:tcPr>
          <w:p w14:paraId="25ACC329" w14:textId="2B7C581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Manganese ores and concentrates, including ferruginous manganese ores and concentrates with a manganese content of 20% or more, calculated on the dry weight</w:t>
            </w:r>
          </w:p>
        </w:tc>
        <w:tc>
          <w:tcPr>
            <w:tcW w:w="1640" w:type="dxa"/>
            <w:noWrap/>
            <w:vAlign w:val="bottom"/>
            <w:hideMark/>
          </w:tcPr>
          <w:p w14:paraId="6FC7C433" w14:textId="0F32D4B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5DBEBD3B" w14:textId="78E5FBD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0.58217395</w:t>
            </w:r>
          </w:p>
        </w:tc>
      </w:tr>
      <w:tr w:rsidR="00B15E83" w:rsidRPr="00681D61" w14:paraId="0DF5A9E6" w14:textId="77777777" w:rsidTr="4A0B9992">
        <w:trPr>
          <w:trHeight w:val="320"/>
        </w:trPr>
        <w:tc>
          <w:tcPr>
            <w:tcW w:w="1308" w:type="dxa"/>
            <w:noWrap/>
            <w:vAlign w:val="bottom"/>
            <w:hideMark/>
          </w:tcPr>
          <w:p w14:paraId="1A41F8D4" w14:textId="465C6C1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391723</w:t>
            </w:r>
          </w:p>
        </w:tc>
        <w:tc>
          <w:tcPr>
            <w:tcW w:w="4877" w:type="dxa"/>
            <w:noWrap/>
            <w:vAlign w:val="bottom"/>
            <w:hideMark/>
          </w:tcPr>
          <w:p w14:paraId="6FF394D6" w14:textId="460AF12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Plastics; tubes, pipes and hoses thereof, rigid, of polymers of vinyl chloride</w:t>
            </w:r>
          </w:p>
        </w:tc>
        <w:tc>
          <w:tcPr>
            <w:tcW w:w="1640" w:type="dxa"/>
            <w:noWrap/>
            <w:vAlign w:val="bottom"/>
            <w:hideMark/>
          </w:tcPr>
          <w:p w14:paraId="6EA1BBF1" w14:textId="18A862D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4DB40376" w14:textId="59E0946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0.58142438</w:t>
            </w:r>
          </w:p>
        </w:tc>
      </w:tr>
      <w:tr w:rsidR="00B15E83" w:rsidRPr="00681D61" w14:paraId="236346D9" w14:textId="77777777" w:rsidTr="4A0B9992">
        <w:trPr>
          <w:trHeight w:val="320"/>
        </w:trPr>
        <w:tc>
          <w:tcPr>
            <w:tcW w:w="1308" w:type="dxa"/>
            <w:noWrap/>
            <w:vAlign w:val="bottom"/>
            <w:hideMark/>
          </w:tcPr>
          <w:p w14:paraId="2483A2D7" w14:textId="7B3CE1E2"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761699</w:t>
            </w:r>
          </w:p>
        </w:tc>
        <w:tc>
          <w:tcPr>
            <w:tcW w:w="4877" w:type="dxa"/>
            <w:noWrap/>
            <w:vAlign w:val="bottom"/>
            <w:hideMark/>
          </w:tcPr>
          <w:p w14:paraId="690AD41D" w14:textId="01F4886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n.e.s. in heading no. 7616</w:t>
            </w:r>
          </w:p>
        </w:tc>
        <w:tc>
          <w:tcPr>
            <w:tcW w:w="1640" w:type="dxa"/>
            <w:noWrap/>
            <w:vAlign w:val="bottom"/>
            <w:hideMark/>
          </w:tcPr>
          <w:p w14:paraId="5F785DB6" w14:textId="44547F6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27AFEEA7" w14:textId="11EC2E7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0.58081504</w:t>
            </w:r>
          </w:p>
        </w:tc>
      </w:tr>
      <w:tr w:rsidR="00B15E83" w:rsidRPr="00681D61" w14:paraId="46B9FAEA" w14:textId="77777777" w:rsidTr="4A0B9992">
        <w:trPr>
          <w:trHeight w:val="320"/>
        </w:trPr>
        <w:tc>
          <w:tcPr>
            <w:tcW w:w="1308" w:type="dxa"/>
            <w:noWrap/>
            <w:vAlign w:val="bottom"/>
            <w:hideMark/>
          </w:tcPr>
          <w:p w14:paraId="32A1C5EE" w14:textId="2AF2E7F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730890</w:t>
            </w:r>
          </w:p>
        </w:tc>
        <w:tc>
          <w:tcPr>
            <w:tcW w:w="4877" w:type="dxa"/>
            <w:noWrap/>
            <w:vAlign w:val="bottom"/>
            <w:hideMark/>
          </w:tcPr>
          <w:p w14:paraId="0332FFCD" w14:textId="539F23F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steel; structures and parts thereof, n.e.s. in heading no. 7308</w:t>
            </w:r>
          </w:p>
        </w:tc>
        <w:tc>
          <w:tcPr>
            <w:tcW w:w="1640" w:type="dxa"/>
            <w:noWrap/>
            <w:vAlign w:val="bottom"/>
            <w:hideMark/>
          </w:tcPr>
          <w:p w14:paraId="568C01C3" w14:textId="497DD09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542C68B6" w14:textId="0395C84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0.57960859</w:t>
            </w:r>
          </w:p>
        </w:tc>
      </w:tr>
      <w:tr w:rsidR="00B15E83" w:rsidRPr="00681D61" w14:paraId="48689E05" w14:textId="77777777" w:rsidTr="4A0B9992">
        <w:trPr>
          <w:trHeight w:val="320"/>
        </w:trPr>
        <w:tc>
          <w:tcPr>
            <w:tcW w:w="1308" w:type="dxa"/>
            <w:noWrap/>
            <w:vAlign w:val="bottom"/>
            <w:hideMark/>
          </w:tcPr>
          <w:p w14:paraId="67DBB2F4" w14:textId="24314C4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261000</w:t>
            </w:r>
          </w:p>
        </w:tc>
        <w:tc>
          <w:tcPr>
            <w:tcW w:w="4877" w:type="dxa"/>
            <w:noWrap/>
            <w:vAlign w:val="bottom"/>
            <w:hideMark/>
          </w:tcPr>
          <w:p w14:paraId="726D3392" w14:textId="0CFF22A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Chromium ores and concentrates</w:t>
            </w:r>
          </w:p>
        </w:tc>
        <w:tc>
          <w:tcPr>
            <w:tcW w:w="1640" w:type="dxa"/>
            <w:noWrap/>
            <w:vAlign w:val="bottom"/>
            <w:hideMark/>
          </w:tcPr>
          <w:p w14:paraId="62606EAF" w14:textId="040A505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28831926" w14:textId="5E30A4C4"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0.57331309</w:t>
            </w:r>
          </w:p>
        </w:tc>
      </w:tr>
      <w:tr w:rsidR="00B15E83" w:rsidRPr="00681D61" w14:paraId="6B5F93E7" w14:textId="77777777" w:rsidTr="4A0B9992">
        <w:trPr>
          <w:trHeight w:val="320"/>
        </w:trPr>
        <w:tc>
          <w:tcPr>
            <w:tcW w:w="1308" w:type="dxa"/>
            <w:noWrap/>
            <w:vAlign w:val="bottom"/>
            <w:hideMark/>
          </w:tcPr>
          <w:p w14:paraId="70831023" w14:textId="77454EF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845430</w:t>
            </w:r>
          </w:p>
        </w:tc>
        <w:tc>
          <w:tcPr>
            <w:tcW w:w="4877" w:type="dxa"/>
            <w:noWrap/>
            <w:vAlign w:val="bottom"/>
            <w:hideMark/>
          </w:tcPr>
          <w:p w14:paraId="6F0F0540" w14:textId="0533E774"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Casting machines; of a kind used in metallurgy or in metal foundries</w:t>
            </w:r>
          </w:p>
        </w:tc>
        <w:tc>
          <w:tcPr>
            <w:tcW w:w="1640" w:type="dxa"/>
            <w:noWrap/>
            <w:vAlign w:val="bottom"/>
            <w:hideMark/>
          </w:tcPr>
          <w:p w14:paraId="2E494FBA" w14:textId="2F0241F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D846690" w14:textId="7F442C4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0.57114079</w:t>
            </w:r>
          </w:p>
        </w:tc>
      </w:tr>
      <w:tr w:rsidR="00B15E83" w:rsidRPr="00681D61" w14:paraId="575DB2A7" w14:textId="77777777" w:rsidTr="4A0B9992">
        <w:trPr>
          <w:trHeight w:val="320"/>
        </w:trPr>
        <w:tc>
          <w:tcPr>
            <w:tcW w:w="1308" w:type="dxa"/>
            <w:noWrap/>
            <w:vAlign w:val="bottom"/>
            <w:hideMark/>
          </w:tcPr>
          <w:p w14:paraId="4CB9ECD8" w14:textId="7564ABB6" w:rsidR="00B15E83" w:rsidRPr="00681D61" w:rsidRDefault="00B15E83" w:rsidP="4A0B9992">
            <w:pPr>
              <w:spacing w:line="278" w:lineRule="auto"/>
              <w:rPr>
                <w:rFonts w:ascii="Times New Roman" w:eastAsia="Times New Roman" w:hAnsi="Times New Roman" w:cs="Times New Roman"/>
                <w:color w:val="000000" w:themeColor="text1"/>
                <w:sz w:val="20"/>
                <w:szCs w:val="20"/>
              </w:rPr>
            </w:pPr>
          </w:p>
        </w:tc>
        <w:tc>
          <w:tcPr>
            <w:tcW w:w="4877" w:type="dxa"/>
            <w:noWrap/>
            <w:vAlign w:val="bottom"/>
            <w:hideMark/>
          </w:tcPr>
          <w:p w14:paraId="13BFF1EA" w14:textId="05315A82"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Industry % GDP</w:t>
            </w:r>
          </w:p>
        </w:tc>
        <w:tc>
          <w:tcPr>
            <w:tcW w:w="1640" w:type="dxa"/>
            <w:noWrap/>
            <w:vAlign w:val="bottom"/>
            <w:hideMark/>
          </w:tcPr>
          <w:p w14:paraId="45B05082" w14:textId="648DDA3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180D7567" w14:textId="47469764"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0.56875005</w:t>
            </w:r>
          </w:p>
        </w:tc>
      </w:tr>
      <w:tr w:rsidR="00B15E83" w:rsidRPr="00681D61" w14:paraId="44C05894" w14:textId="77777777" w:rsidTr="4A0B9992">
        <w:trPr>
          <w:trHeight w:val="320"/>
        </w:trPr>
        <w:tc>
          <w:tcPr>
            <w:tcW w:w="1308" w:type="dxa"/>
            <w:noWrap/>
            <w:vAlign w:val="bottom"/>
            <w:hideMark/>
          </w:tcPr>
          <w:p w14:paraId="409BA063" w14:textId="5500979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854411</w:t>
            </w:r>
          </w:p>
        </w:tc>
        <w:tc>
          <w:tcPr>
            <w:tcW w:w="4877" w:type="dxa"/>
            <w:noWrap/>
            <w:vAlign w:val="bottom"/>
            <w:hideMark/>
          </w:tcPr>
          <w:p w14:paraId="2D64C923" w14:textId="13D0000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Insulated electric conductors; winding wire, of copper</w:t>
            </w:r>
          </w:p>
        </w:tc>
        <w:tc>
          <w:tcPr>
            <w:tcW w:w="1640" w:type="dxa"/>
            <w:noWrap/>
            <w:vAlign w:val="bottom"/>
            <w:hideMark/>
          </w:tcPr>
          <w:p w14:paraId="0E850F05" w14:textId="2ECFC92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219DFB59" w14:textId="4DB5422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0.56474075</w:t>
            </w:r>
          </w:p>
        </w:tc>
      </w:tr>
      <w:tr w:rsidR="00B15E83" w:rsidRPr="00681D61" w14:paraId="421960F9" w14:textId="77777777" w:rsidTr="4A0B9992">
        <w:trPr>
          <w:trHeight w:val="320"/>
        </w:trPr>
        <w:tc>
          <w:tcPr>
            <w:tcW w:w="1308" w:type="dxa"/>
            <w:noWrap/>
            <w:vAlign w:val="bottom"/>
            <w:hideMark/>
          </w:tcPr>
          <w:p w14:paraId="2212F80A" w14:textId="4A4E9A6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842420</w:t>
            </w:r>
          </w:p>
        </w:tc>
        <w:tc>
          <w:tcPr>
            <w:tcW w:w="4877" w:type="dxa"/>
            <w:noWrap/>
            <w:vAlign w:val="bottom"/>
            <w:hideMark/>
          </w:tcPr>
          <w:p w14:paraId="4CC25C0B" w14:textId="66CB27A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Spray guns and similar appliances</w:t>
            </w:r>
          </w:p>
        </w:tc>
        <w:tc>
          <w:tcPr>
            <w:tcW w:w="1640" w:type="dxa"/>
            <w:noWrap/>
            <w:vAlign w:val="bottom"/>
            <w:hideMark/>
          </w:tcPr>
          <w:p w14:paraId="5751E59D" w14:textId="4E13AAD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BE2AD25" w14:textId="6B15E79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0.56435206</w:t>
            </w:r>
          </w:p>
        </w:tc>
      </w:tr>
      <w:tr w:rsidR="00B15E83" w:rsidRPr="00681D61" w14:paraId="265A7F58" w14:textId="77777777" w:rsidTr="4A0B9992">
        <w:trPr>
          <w:trHeight w:val="320"/>
        </w:trPr>
        <w:tc>
          <w:tcPr>
            <w:tcW w:w="1308" w:type="dxa"/>
            <w:noWrap/>
            <w:vAlign w:val="bottom"/>
            <w:hideMark/>
          </w:tcPr>
          <w:p w14:paraId="62AA05F3" w14:textId="368481B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850163</w:t>
            </w:r>
          </w:p>
        </w:tc>
        <w:tc>
          <w:tcPr>
            <w:tcW w:w="4877" w:type="dxa"/>
            <w:noWrap/>
            <w:vAlign w:val="bottom"/>
            <w:hideMark/>
          </w:tcPr>
          <w:p w14:paraId="2FB31EC9" w14:textId="65B51F8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 generators; AC generators, (alternators), of an output exceeding 375kVA but not exceeding 750kVA</w:t>
            </w:r>
          </w:p>
        </w:tc>
        <w:tc>
          <w:tcPr>
            <w:tcW w:w="1640" w:type="dxa"/>
            <w:noWrap/>
            <w:vAlign w:val="bottom"/>
            <w:hideMark/>
          </w:tcPr>
          <w:p w14:paraId="05B0C0E4" w14:textId="17C3F6E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68E4A352" w14:textId="774D043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0.55903551</w:t>
            </w:r>
          </w:p>
        </w:tc>
      </w:tr>
      <w:tr w:rsidR="00B15E83" w:rsidRPr="00681D61" w14:paraId="360371F9" w14:textId="77777777" w:rsidTr="4A0B9992">
        <w:trPr>
          <w:trHeight w:val="320"/>
        </w:trPr>
        <w:tc>
          <w:tcPr>
            <w:tcW w:w="1308" w:type="dxa"/>
            <w:noWrap/>
            <w:vAlign w:val="bottom"/>
            <w:hideMark/>
          </w:tcPr>
          <w:p w14:paraId="78D424CA" w14:textId="784966F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732399</w:t>
            </w:r>
          </w:p>
        </w:tc>
        <w:tc>
          <w:tcPr>
            <w:tcW w:w="4877" w:type="dxa"/>
            <w:noWrap/>
            <w:vAlign w:val="bottom"/>
            <w:hideMark/>
          </w:tcPr>
          <w:p w14:paraId="7D9440B5" w14:textId="4663ABE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steel; table, kitchen and other household articles and parts thereof, of iron or steel n.e.s. in heading no. 7323</w:t>
            </w:r>
          </w:p>
        </w:tc>
        <w:tc>
          <w:tcPr>
            <w:tcW w:w="1640" w:type="dxa"/>
            <w:noWrap/>
            <w:vAlign w:val="bottom"/>
            <w:hideMark/>
          </w:tcPr>
          <w:p w14:paraId="3B834C2D" w14:textId="7B943CF5"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370E2DE5" w14:textId="163A39D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0.55593057</w:t>
            </w:r>
          </w:p>
        </w:tc>
      </w:tr>
      <w:tr w:rsidR="00B15E83" w:rsidRPr="00681D61" w14:paraId="10BE13F6" w14:textId="77777777" w:rsidTr="4A0B9992">
        <w:trPr>
          <w:trHeight w:val="320"/>
        </w:trPr>
        <w:tc>
          <w:tcPr>
            <w:tcW w:w="1308" w:type="dxa"/>
            <w:noWrap/>
            <w:vAlign w:val="bottom"/>
            <w:hideMark/>
          </w:tcPr>
          <w:p w14:paraId="3D3837BF" w14:textId="7D109725"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870894</w:t>
            </w:r>
          </w:p>
        </w:tc>
        <w:tc>
          <w:tcPr>
            <w:tcW w:w="4877" w:type="dxa"/>
            <w:noWrap/>
            <w:vAlign w:val="bottom"/>
            <w:hideMark/>
          </w:tcPr>
          <w:p w14:paraId="30BF6F82" w14:textId="49C3D39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parts, steering wheels, columns and boxes</w:t>
            </w:r>
          </w:p>
        </w:tc>
        <w:tc>
          <w:tcPr>
            <w:tcW w:w="1640" w:type="dxa"/>
            <w:noWrap/>
            <w:vAlign w:val="bottom"/>
            <w:hideMark/>
          </w:tcPr>
          <w:p w14:paraId="3B258EE4" w14:textId="4003378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2AE7914D" w14:textId="0F53E8D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0.55541207</w:t>
            </w:r>
          </w:p>
        </w:tc>
      </w:tr>
      <w:tr w:rsidR="00B15E83" w:rsidRPr="00681D61" w14:paraId="0FD14E07" w14:textId="77777777" w:rsidTr="4A0B9992">
        <w:trPr>
          <w:trHeight w:val="320"/>
        </w:trPr>
        <w:tc>
          <w:tcPr>
            <w:tcW w:w="1308" w:type="dxa"/>
            <w:noWrap/>
            <w:vAlign w:val="bottom"/>
            <w:hideMark/>
          </w:tcPr>
          <w:p w14:paraId="671087CD" w14:textId="21182E5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850511</w:t>
            </w:r>
          </w:p>
        </w:tc>
        <w:tc>
          <w:tcPr>
            <w:tcW w:w="4877" w:type="dxa"/>
            <w:noWrap/>
            <w:vAlign w:val="bottom"/>
            <w:hideMark/>
          </w:tcPr>
          <w:p w14:paraId="0036AF99" w14:textId="6DD4198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Magnets; permanent magnets and articles intended to become permanent magnets after magnetisation, of metal</w:t>
            </w:r>
          </w:p>
        </w:tc>
        <w:tc>
          <w:tcPr>
            <w:tcW w:w="1640" w:type="dxa"/>
            <w:noWrap/>
            <w:vAlign w:val="bottom"/>
            <w:hideMark/>
          </w:tcPr>
          <w:p w14:paraId="4CFB382E" w14:textId="46FC7A8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5CA70E02" w14:textId="71D876D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0.55490903</w:t>
            </w:r>
          </w:p>
        </w:tc>
      </w:tr>
      <w:tr w:rsidR="00B15E83" w:rsidRPr="00681D61" w14:paraId="0B2C6872" w14:textId="77777777" w:rsidTr="4A0B9992">
        <w:trPr>
          <w:trHeight w:val="320"/>
        </w:trPr>
        <w:tc>
          <w:tcPr>
            <w:tcW w:w="1308" w:type="dxa"/>
            <w:noWrap/>
            <w:vAlign w:val="bottom"/>
            <w:hideMark/>
          </w:tcPr>
          <w:p w14:paraId="6BAB1A36" w14:textId="7D7B678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850519</w:t>
            </w:r>
          </w:p>
        </w:tc>
        <w:tc>
          <w:tcPr>
            <w:tcW w:w="4877" w:type="dxa"/>
            <w:noWrap/>
            <w:vAlign w:val="bottom"/>
            <w:hideMark/>
          </w:tcPr>
          <w:p w14:paraId="1E198840" w14:textId="0AA13852"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Magnets; permanent magnets and articles intended to become permanent magnets after magnetisation, other than of metal</w:t>
            </w:r>
          </w:p>
        </w:tc>
        <w:tc>
          <w:tcPr>
            <w:tcW w:w="1640" w:type="dxa"/>
            <w:noWrap/>
            <w:vAlign w:val="bottom"/>
            <w:hideMark/>
          </w:tcPr>
          <w:p w14:paraId="548CB1AD" w14:textId="5083506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34891D0E" w14:textId="0C5540C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0.55385156</w:t>
            </w:r>
          </w:p>
        </w:tc>
      </w:tr>
      <w:tr w:rsidR="00B15E83" w:rsidRPr="00681D61" w14:paraId="40C6C7BE" w14:textId="77777777" w:rsidTr="4A0B9992">
        <w:trPr>
          <w:trHeight w:val="320"/>
        </w:trPr>
        <w:tc>
          <w:tcPr>
            <w:tcW w:w="1308" w:type="dxa"/>
            <w:noWrap/>
            <w:vAlign w:val="bottom"/>
            <w:hideMark/>
          </w:tcPr>
          <w:p w14:paraId="41AFA665" w14:textId="3C86820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840999</w:t>
            </w:r>
          </w:p>
        </w:tc>
        <w:tc>
          <w:tcPr>
            <w:tcW w:w="4877" w:type="dxa"/>
            <w:noWrap/>
            <w:vAlign w:val="bottom"/>
            <w:hideMark/>
          </w:tcPr>
          <w:p w14:paraId="0A8F4763" w14:textId="60D9A95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Engines; parts for internal combustion piston engines (excluding spark-ignition)</w:t>
            </w:r>
          </w:p>
        </w:tc>
        <w:tc>
          <w:tcPr>
            <w:tcW w:w="1640" w:type="dxa"/>
            <w:noWrap/>
            <w:vAlign w:val="bottom"/>
            <w:hideMark/>
          </w:tcPr>
          <w:p w14:paraId="35B25A83" w14:textId="4E38EDD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6471A40" w14:textId="7BD08CB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0.55188002</w:t>
            </w:r>
          </w:p>
        </w:tc>
      </w:tr>
      <w:tr w:rsidR="00B15E83" w:rsidRPr="00681D61" w14:paraId="5B15B072" w14:textId="77777777" w:rsidTr="4A0B9992">
        <w:trPr>
          <w:trHeight w:val="320"/>
        </w:trPr>
        <w:tc>
          <w:tcPr>
            <w:tcW w:w="1308" w:type="dxa"/>
            <w:noWrap/>
            <w:vAlign w:val="bottom"/>
            <w:hideMark/>
          </w:tcPr>
          <w:p w14:paraId="24E98A3C" w14:textId="0AB22D75" w:rsidR="00B15E83" w:rsidRPr="00681D61" w:rsidRDefault="00B15E83" w:rsidP="4A0B9992">
            <w:pPr>
              <w:spacing w:line="278" w:lineRule="auto"/>
              <w:rPr>
                <w:rFonts w:ascii="Times New Roman" w:eastAsia="Times New Roman" w:hAnsi="Times New Roman" w:cs="Times New Roman"/>
                <w:color w:val="000000" w:themeColor="text1"/>
                <w:sz w:val="20"/>
                <w:szCs w:val="20"/>
              </w:rPr>
            </w:pPr>
          </w:p>
        </w:tc>
        <w:tc>
          <w:tcPr>
            <w:tcW w:w="4877" w:type="dxa"/>
            <w:noWrap/>
            <w:vAlign w:val="bottom"/>
            <w:hideMark/>
          </w:tcPr>
          <w:p w14:paraId="2E68DAD7" w14:textId="7722267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Manufacturing % GDP</w:t>
            </w:r>
          </w:p>
        </w:tc>
        <w:tc>
          <w:tcPr>
            <w:tcW w:w="1640" w:type="dxa"/>
            <w:noWrap/>
            <w:vAlign w:val="bottom"/>
            <w:hideMark/>
          </w:tcPr>
          <w:p w14:paraId="07A0490B" w14:textId="78B1500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2B1EE3CB" w14:textId="7198963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0.55027515</w:t>
            </w:r>
          </w:p>
        </w:tc>
      </w:tr>
      <w:tr w:rsidR="00B15E83" w:rsidRPr="00681D61" w14:paraId="1A375D1B" w14:textId="77777777" w:rsidTr="4A0B9992">
        <w:trPr>
          <w:trHeight w:val="320"/>
        </w:trPr>
        <w:tc>
          <w:tcPr>
            <w:tcW w:w="1308" w:type="dxa"/>
            <w:noWrap/>
            <w:vAlign w:val="bottom"/>
            <w:hideMark/>
          </w:tcPr>
          <w:p w14:paraId="6A1EED1D" w14:textId="6B88451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260600</w:t>
            </w:r>
          </w:p>
        </w:tc>
        <w:tc>
          <w:tcPr>
            <w:tcW w:w="4877" w:type="dxa"/>
            <w:noWrap/>
            <w:vAlign w:val="bottom"/>
            <w:hideMark/>
          </w:tcPr>
          <w:p w14:paraId="3F7B5A5C" w14:textId="4ADBA34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ores and concentrates</w:t>
            </w:r>
          </w:p>
        </w:tc>
        <w:tc>
          <w:tcPr>
            <w:tcW w:w="1640" w:type="dxa"/>
            <w:noWrap/>
            <w:vAlign w:val="bottom"/>
            <w:hideMark/>
          </w:tcPr>
          <w:p w14:paraId="7A4659AE" w14:textId="20CB1DF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77EB5561" w14:textId="348A1EE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0.54802463</w:t>
            </w:r>
          </w:p>
        </w:tc>
      </w:tr>
      <w:tr w:rsidR="00B15E83" w:rsidRPr="00681D61" w14:paraId="0E28CDA5" w14:textId="77777777" w:rsidTr="4A0B9992">
        <w:trPr>
          <w:trHeight w:val="320"/>
        </w:trPr>
        <w:tc>
          <w:tcPr>
            <w:tcW w:w="1308" w:type="dxa"/>
            <w:noWrap/>
            <w:vAlign w:val="bottom"/>
            <w:hideMark/>
          </w:tcPr>
          <w:p w14:paraId="58FB99D1" w14:textId="31D0EA1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848299</w:t>
            </w:r>
          </w:p>
        </w:tc>
        <w:tc>
          <w:tcPr>
            <w:tcW w:w="4877" w:type="dxa"/>
            <w:noWrap/>
            <w:vAlign w:val="bottom"/>
            <w:hideMark/>
          </w:tcPr>
          <w:p w14:paraId="4748CBEE" w14:textId="5691216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Bearings; parts, (other than balls, needles and rollers)</w:t>
            </w:r>
          </w:p>
        </w:tc>
        <w:tc>
          <w:tcPr>
            <w:tcW w:w="1640" w:type="dxa"/>
            <w:noWrap/>
            <w:vAlign w:val="bottom"/>
            <w:hideMark/>
          </w:tcPr>
          <w:p w14:paraId="4EC43D9B" w14:textId="6931A235"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97C3C79" w14:textId="25F5B17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0.54774891</w:t>
            </w:r>
          </w:p>
        </w:tc>
      </w:tr>
      <w:tr w:rsidR="00B15E83" w:rsidRPr="00681D61" w14:paraId="13A71F92" w14:textId="77777777" w:rsidTr="4A0B9992">
        <w:trPr>
          <w:trHeight w:val="320"/>
        </w:trPr>
        <w:tc>
          <w:tcPr>
            <w:tcW w:w="1308" w:type="dxa"/>
            <w:noWrap/>
            <w:vAlign w:val="bottom"/>
            <w:hideMark/>
          </w:tcPr>
          <w:p w14:paraId="4E65E4B1" w14:textId="6750B6C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870839</w:t>
            </w:r>
          </w:p>
        </w:tc>
        <w:tc>
          <w:tcPr>
            <w:tcW w:w="4877" w:type="dxa"/>
            <w:noWrap/>
            <w:vAlign w:val="bottom"/>
            <w:hideMark/>
          </w:tcPr>
          <w:p w14:paraId="36034B85" w14:textId="3BF719E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brakes, servo brakes and parts, not mounted brake linings</w:t>
            </w:r>
          </w:p>
        </w:tc>
        <w:tc>
          <w:tcPr>
            <w:tcW w:w="1640" w:type="dxa"/>
            <w:noWrap/>
            <w:vAlign w:val="bottom"/>
            <w:hideMark/>
          </w:tcPr>
          <w:p w14:paraId="3774F267" w14:textId="3C0EFB7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C841F07" w14:textId="7833FB6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0.54399238</w:t>
            </w:r>
          </w:p>
        </w:tc>
      </w:tr>
      <w:tr w:rsidR="00B15E83" w:rsidRPr="00681D61" w14:paraId="47C8FFFD" w14:textId="77777777" w:rsidTr="4A0B9992">
        <w:trPr>
          <w:trHeight w:val="320"/>
        </w:trPr>
        <w:tc>
          <w:tcPr>
            <w:tcW w:w="1308" w:type="dxa"/>
            <w:noWrap/>
            <w:vAlign w:val="bottom"/>
            <w:hideMark/>
          </w:tcPr>
          <w:p w14:paraId="0D72D738" w14:textId="5265E2B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820900</w:t>
            </w:r>
          </w:p>
        </w:tc>
        <w:tc>
          <w:tcPr>
            <w:tcW w:w="4877" w:type="dxa"/>
            <w:noWrap/>
            <w:vAlign w:val="bottom"/>
            <w:hideMark/>
          </w:tcPr>
          <w:p w14:paraId="09B73525" w14:textId="5564EC2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Tools; plates, sticks, tips and the like for tools, unmounted, of sintered metal carbides or cermets</w:t>
            </w:r>
          </w:p>
        </w:tc>
        <w:tc>
          <w:tcPr>
            <w:tcW w:w="1640" w:type="dxa"/>
            <w:noWrap/>
            <w:vAlign w:val="bottom"/>
            <w:hideMark/>
          </w:tcPr>
          <w:p w14:paraId="547E8FF3" w14:textId="0A27E6C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1665505F" w14:textId="2801DBF8"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0.54350756</w:t>
            </w:r>
          </w:p>
        </w:tc>
      </w:tr>
      <w:tr w:rsidR="00B15E83" w:rsidRPr="00681D61" w14:paraId="2964BE3B" w14:textId="77777777" w:rsidTr="4A0B9992">
        <w:trPr>
          <w:trHeight w:val="320"/>
        </w:trPr>
        <w:tc>
          <w:tcPr>
            <w:tcW w:w="1308" w:type="dxa"/>
            <w:noWrap/>
            <w:vAlign w:val="bottom"/>
            <w:hideMark/>
          </w:tcPr>
          <w:p w14:paraId="05115E96" w14:textId="14D2396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903180</w:t>
            </w:r>
          </w:p>
        </w:tc>
        <w:tc>
          <w:tcPr>
            <w:tcW w:w="4877" w:type="dxa"/>
            <w:noWrap/>
            <w:vAlign w:val="bottom"/>
            <w:hideMark/>
          </w:tcPr>
          <w:p w14:paraId="06665386" w14:textId="62087DFD"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Instruments, appliances and machines; for measuring or checking n.e.s. in chapter 90</w:t>
            </w:r>
          </w:p>
        </w:tc>
        <w:tc>
          <w:tcPr>
            <w:tcW w:w="1640" w:type="dxa"/>
            <w:noWrap/>
            <w:vAlign w:val="bottom"/>
            <w:hideMark/>
          </w:tcPr>
          <w:p w14:paraId="1E9EE38B" w14:textId="0A2B5DA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08C173F" w14:textId="4D946FB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0.53887325</w:t>
            </w:r>
          </w:p>
        </w:tc>
      </w:tr>
      <w:tr w:rsidR="00B15E83" w:rsidRPr="00681D61" w14:paraId="7249709A" w14:textId="77777777" w:rsidTr="4A0B9992">
        <w:trPr>
          <w:trHeight w:val="320"/>
        </w:trPr>
        <w:tc>
          <w:tcPr>
            <w:tcW w:w="1308" w:type="dxa"/>
            <w:noWrap/>
            <w:vAlign w:val="bottom"/>
            <w:hideMark/>
          </w:tcPr>
          <w:p w14:paraId="18E297F5" w14:textId="2F2D1BD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320810</w:t>
            </w:r>
          </w:p>
        </w:tc>
        <w:tc>
          <w:tcPr>
            <w:tcW w:w="4877" w:type="dxa"/>
            <w:noWrap/>
            <w:vAlign w:val="bottom"/>
            <w:hideMark/>
          </w:tcPr>
          <w:p w14:paraId="47EC4029" w14:textId="1ECA192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Paints and varnishes; based on polyesters, dispersed or dissolved in a non-aqueous medium</w:t>
            </w:r>
          </w:p>
        </w:tc>
        <w:tc>
          <w:tcPr>
            <w:tcW w:w="1640" w:type="dxa"/>
            <w:noWrap/>
            <w:vAlign w:val="bottom"/>
            <w:hideMark/>
          </w:tcPr>
          <w:p w14:paraId="4D663A89" w14:textId="54B07432"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65E08B35" w14:textId="4881AF1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0.53821126</w:t>
            </w:r>
          </w:p>
        </w:tc>
      </w:tr>
      <w:tr w:rsidR="00B15E83" w:rsidRPr="00681D61" w14:paraId="4F418322" w14:textId="77777777" w:rsidTr="4A0B9992">
        <w:trPr>
          <w:trHeight w:val="320"/>
        </w:trPr>
        <w:tc>
          <w:tcPr>
            <w:tcW w:w="1308" w:type="dxa"/>
            <w:noWrap/>
            <w:vAlign w:val="bottom"/>
            <w:hideMark/>
          </w:tcPr>
          <w:p w14:paraId="0671C9EC" w14:textId="102C3079"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850162</w:t>
            </w:r>
          </w:p>
        </w:tc>
        <w:tc>
          <w:tcPr>
            <w:tcW w:w="4877" w:type="dxa"/>
            <w:noWrap/>
            <w:vAlign w:val="bottom"/>
            <w:hideMark/>
          </w:tcPr>
          <w:p w14:paraId="565C0D84" w14:textId="29B1D4C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 generators; AC generators, (alternators), of an output exceeding 75kVA but not exceeding 375kVA</w:t>
            </w:r>
          </w:p>
        </w:tc>
        <w:tc>
          <w:tcPr>
            <w:tcW w:w="1640" w:type="dxa"/>
            <w:noWrap/>
            <w:vAlign w:val="bottom"/>
            <w:hideMark/>
          </w:tcPr>
          <w:p w14:paraId="247F764B" w14:textId="7C081607"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48E9DFF5" w14:textId="48ABDE41"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0.53396801</w:t>
            </w:r>
          </w:p>
        </w:tc>
      </w:tr>
      <w:tr w:rsidR="00B15E83" w:rsidRPr="00681D61" w14:paraId="29630BB6" w14:textId="77777777" w:rsidTr="4A0B9992">
        <w:trPr>
          <w:trHeight w:val="320"/>
        </w:trPr>
        <w:tc>
          <w:tcPr>
            <w:tcW w:w="1308" w:type="dxa"/>
            <w:noWrap/>
            <w:vAlign w:val="bottom"/>
            <w:hideMark/>
          </w:tcPr>
          <w:p w14:paraId="1F5093FC" w14:textId="047A4D1E" w:rsidR="00B15E83" w:rsidRPr="00681D61" w:rsidRDefault="00B15E83" w:rsidP="4A0B9992">
            <w:pPr>
              <w:spacing w:line="278" w:lineRule="auto"/>
              <w:rPr>
                <w:rFonts w:ascii="Times New Roman" w:eastAsia="Times New Roman" w:hAnsi="Times New Roman" w:cs="Times New Roman"/>
                <w:color w:val="000000" w:themeColor="text1"/>
                <w:sz w:val="20"/>
                <w:szCs w:val="20"/>
              </w:rPr>
            </w:pPr>
          </w:p>
        </w:tc>
        <w:tc>
          <w:tcPr>
            <w:tcW w:w="4877" w:type="dxa"/>
            <w:noWrap/>
            <w:vAlign w:val="bottom"/>
            <w:hideMark/>
          </w:tcPr>
          <w:p w14:paraId="7149DBD9" w14:textId="3E35E41A"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Trade</w:t>
            </w:r>
          </w:p>
        </w:tc>
        <w:tc>
          <w:tcPr>
            <w:tcW w:w="1640" w:type="dxa"/>
            <w:noWrap/>
            <w:vAlign w:val="bottom"/>
            <w:hideMark/>
          </w:tcPr>
          <w:p w14:paraId="3984019A" w14:textId="28A9FA86"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183E4ED5" w14:textId="46E628DB"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0.5338306</w:t>
            </w:r>
          </w:p>
        </w:tc>
      </w:tr>
      <w:tr w:rsidR="00B15E83" w:rsidRPr="00681D61" w14:paraId="23792E38" w14:textId="77777777" w:rsidTr="4A0B9992">
        <w:trPr>
          <w:trHeight w:val="320"/>
        </w:trPr>
        <w:tc>
          <w:tcPr>
            <w:tcW w:w="1308" w:type="dxa"/>
            <w:noWrap/>
            <w:vAlign w:val="bottom"/>
            <w:hideMark/>
          </w:tcPr>
          <w:p w14:paraId="57C4FFC9" w14:textId="2FF0E620"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320820</w:t>
            </w:r>
          </w:p>
        </w:tc>
        <w:tc>
          <w:tcPr>
            <w:tcW w:w="4877" w:type="dxa"/>
            <w:noWrap/>
            <w:vAlign w:val="bottom"/>
            <w:hideMark/>
          </w:tcPr>
          <w:p w14:paraId="3B95A47A" w14:textId="24E745B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Paints and varnishes; based on acrylic or vinyl polymers, dispersed or dissolved in a non-aqueous medium</w:t>
            </w:r>
          </w:p>
        </w:tc>
        <w:tc>
          <w:tcPr>
            <w:tcW w:w="1640" w:type="dxa"/>
            <w:noWrap/>
            <w:vAlign w:val="bottom"/>
            <w:hideMark/>
          </w:tcPr>
          <w:p w14:paraId="76D3A9B8" w14:textId="0D3B8F9E"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3122EA09" w14:textId="6DFDE76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0.52568015</w:t>
            </w:r>
          </w:p>
        </w:tc>
      </w:tr>
      <w:tr w:rsidR="00B15E83" w:rsidRPr="00681D61" w14:paraId="56210E6C" w14:textId="77777777" w:rsidTr="4A0B9992">
        <w:trPr>
          <w:trHeight w:val="320"/>
        </w:trPr>
        <w:tc>
          <w:tcPr>
            <w:tcW w:w="1308" w:type="dxa"/>
            <w:noWrap/>
            <w:vAlign w:val="bottom"/>
            <w:hideMark/>
          </w:tcPr>
          <w:p w14:paraId="7AEED0BD" w14:textId="3A3ED564"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846231</w:t>
            </w:r>
          </w:p>
        </w:tc>
        <w:tc>
          <w:tcPr>
            <w:tcW w:w="4877" w:type="dxa"/>
            <w:noWrap/>
            <w:vAlign w:val="bottom"/>
            <w:hideMark/>
          </w:tcPr>
          <w:p w14:paraId="36CADDEB" w14:textId="20C39033"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shearing machines (including presses), (other than combined punching and shearing machines), numerically controlled, for working metal</w:t>
            </w:r>
          </w:p>
        </w:tc>
        <w:tc>
          <w:tcPr>
            <w:tcW w:w="1640" w:type="dxa"/>
            <w:noWrap/>
            <w:vAlign w:val="bottom"/>
            <w:hideMark/>
          </w:tcPr>
          <w:p w14:paraId="1FB05292" w14:textId="02F80D8C"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A5C687B" w14:textId="1D60189F" w:rsidR="00B15E83" w:rsidRPr="00681D61" w:rsidRDefault="00B15E83"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0.52501836</w:t>
            </w:r>
          </w:p>
        </w:tc>
      </w:tr>
      <w:tr w:rsidR="003C2244" w:rsidRPr="00681D61" w14:paraId="4A3555AB" w14:textId="77777777" w:rsidTr="4A0B9992">
        <w:trPr>
          <w:trHeight w:val="320"/>
        </w:trPr>
        <w:tc>
          <w:tcPr>
            <w:tcW w:w="1308" w:type="dxa"/>
            <w:noWrap/>
            <w:vAlign w:val="bottom"/>
          </w:tcPr>
          <w:p w14:paraId="7155E5E7" w14:textId="2EEC99BF"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848220</w:t>
            </w:r>
          </w:p>
        </w:tc>
        <w:tc>
          <w:tcPr>
            <w:tcW w:w="4877" w:type="dxa"/>
            <w:noWrap/>
            <w:vAlign w:val="bottom"/>
          </w:tcPr>
          <w:p w14:paraId="0761D3C5" w14:textId="45D312F2"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Bearings; tapered roller bearings, including cone and tapered roller assemblies</w:t>
            </w:r>
          </w:p>
        </w:tc>
        <w:tc>
          <w:tcPr>
            <w:tcW w:w="1640" w:type="dxa"/>
            <w:noWrap/>
            <w:vAlign w:val="bottom"/>
          </w:tcPr>
          <w:p w14:paraId="4F05E1FD" w14:textId="4D8AB098"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tcPr>
          <w:p w14:paraId="2FBB944F" w14:textId="5CA59986"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0.52217813</w:t>
            </w:r>
          </w:p>
        </w:tc>
      </w:tr>
      <w:tr w:rsidR="003C2244" w:rsidRPr="00681D61" w14:paraId="6E327055" w14:textId="77777777" w:rsidTr="4A0B9992">
        <w:trPr>
          <w:trHeight w:val="320"/>
        </w:trPr>
        <w:tc>
          <w:tcPr>
            <w:tcW w:w="1308" w:type="dxa"/>
            <w:noWrap/>
            <w:vAlign w:val="bottom"/>
          </w:tcPr>
          <w:p w14:paraId="102FD859" w14:textId="57FF8F82"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848291</w:t>
            </w:r>
          </w:p>
        </w:tc>
        <w:tc>
          <w:tcPr>
            <w:tcW w:w="4877" w:type="dxa"/>
            <w:noWrap/>
            <w:vAlign w:val="bottom"/>
          </w:tcPr>
          <w:p w14:paraId="168B83D6" w14:textId="0231424D"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Bearings; parts, balls, needles and rollers</w:t>
            </w:r>
          </w:p>
        </w:tc>
        <w:tc>
          <w:tcPr>
            <w:tcW w:w="1640" w:type="dxa"/>
            <w:noWrap/>
            <w:vAlign w:val="bottom"/>
          </w:tcPr>
          <w:p w14:paraId="014D5BE3" w14:textId="36C92FCE"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tcPr>
          <w:p w14:paraId="0FCAB29A" w14:textId="5F3BD5A4"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0.52023517</w:t>
            </w:r>
          </w:p>
        </w:tc>
      </w:tr>
      <w:tr w:rsidR="003C2244" w:rsidRPr="00681D61" w14:paraId="0B8C3869" w14:textId="77777777" w:rsidTr="4A0B9992">
        <w:trPr>
          <w:trHeight w:val="320"/>
        </w:trPr>
        <w:tc>
          <w:tcPr>
            <w:tcW w:w="1308" w:type="dxa"/>
            <w:noWrap/>
            <w:vAlign w:val="bottom"/>
          </w:tcPr>
          <w:p w14:paraId="53B4EF30" w14:textId="157FE353"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441520</w:t>
            </w:r>
          </w:p>
        </w:tc>
        <w:tc>
          <w:tcPr>
            <w:tcW w:w="4877" w:type="dxa"/>
            <w:noWrap/>
            <w:vAlign w:val="bottom"/>
          </w:tcPr>
          <w:p w14:paraId="5F48EF0F" w14:textId="6640AC76"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Wood; pallets, box pallets and other load boards; pallet collars</w:t>
            </w:r>
          </w:p>
        </w:tc>
        <w:tc>
          <w:tcPr>
            <w:tcW w:w="1640" w:type="dxa"/>
            <w:noWrap/>
            <w:vAlign w:val="bottom"/>
          </w:tcPr>
          <w:p w14:paraId="0C07FE80" w14:textId="5A250561"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Industrial Materials</w:t>
            </w:r>
          </w:p>
        </w:tc>
        <w:tc>
          <w:tcPr>
            <w:tcW w:w="1525" w:type="dxa"/>
            <w:noWrap/>
            <w:vAlign w:val="bottom"/>
          </w:tcPr>
          <w:p w14:paraId="29BB2521" w14:textId="594C4443"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0.5131568</w:t>
            </w:r>
          </w:p>
        </w:tc>
      </w:tr>
      <w:tr w:rsidR="003C2244" w:rsidRPr="00681D61" w14:paraId="4229C824" w14:textId="77777777" w:rsidTr="4A0B9992">
        <w:trPr>
          <w:trHeight w:val="320"/>
        </w:trPr>
        <w:tc>
          <w:tcPr>
            <w:tcW w:w="1308" w:type="dxa"/>
            <w:noWrap/>
            <w:vAlign w:val="bottom"/>
          </w:tcPr>
          <w:p w14:paraId="076289CB" w14:textId="5DE39900"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841221</w:t>
            </w:r>
          </w:p>
        </w:tc>
        <w:tc>
          <w:tcPr>
            <w:tcW w:w="4877" w:type="dxa"/>
            <w:noWrap/>
            <w:vAlign w:val="bottom"/>
          </w:tcPr>
          <w:p w14:paraId="6A4CEFD5" w14:textId="7F718CF5"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Engines; hydraulic power engines and motors, linear acting (cylinders)</w:t>
            </w:r>
          </w:p>
        </w:tc>
        <w:tc>
          <w:tcPr>
            <w:tcW w:w="1640" w:type="dxa"/>
            <w:noWrap/>
            <w:vAlign w:val="bottom"/>
          </w:tcPr>
          <w:p w14:paraId="2499BC56" w14:textId="42398BCA"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tcPr>
          <w:p w14:paraId="38DAEFAE" w14:textId="34B496BB"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0.50935689</w:t>
            </w:r>
          </w:p>
        </w:tc>
      </w:tr>
      <w:tr w:rsidR="003C2244" w:rsidRPr="00681D61" w14:paraId="16921672" w14:textId="77777777" w:rsidTr="4A0B9992">
        <w:trPr>
          <w:trHeight w:val="320"/>
        </w:trPr>
        <w:tc>
          <w:tcPr>
            <w:tcW w:w="1308" w:type="dxa"/>
            <w:noWrap/>
            <w:vAlign w:val="bottom"/>
          </w:tcPr>
          <w:p w14:paraId="280686F0" w14:textId="0F074F51"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850161</w:t>
            </w:r>
          </w:p>
        </w:tc>
        <w:tc>
          <w:tcPr>
            <w:tcW w:w="4877" w:type="dxa"/>
            <w:noWrap/>
            <w:vAlign w:val="bottom"/>
          </w:tcPr>
          <w:p w14:paraId="1D736A33" w14:textId="267A7F90"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Generators; AC generators, (alternators), of an output not exceeding 75kVA</w:t>
            </w:r>
          </w:p>
        </w:tc>
        <w:tc>
          <w:tcPr>
            <w:tcW w:w="1640" w:type="dxa"/>
            <w:noWrap/>
            <w:vAlign w:val="bottom"/>
          </w:tcPr>
          <w:p w14:paraId="6FBDE52A" w14:textId="447C8670"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tcPr>
          <w:p w14:paraId="630D76C4" w14:textId="783E4955"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0.50884444</w:t>
            </w:r>
          </w:p>
        </w:tc>
      </w:tr>
      <w:tr w:rsidR="003C2244" w:rsidRPr="00681D61" w14:paraId="06145946" w14:textId="77777777" w:rsidTr="4A0B9992">
        <w:trPr>
          <w:trHeight w:val="320"/>
        </w:trPr>
        <w:tc>
          <w:tcPr>
            <w:tcW w:w="1308" w:type="dxa"/>
            <w:noWrap/>
            <w:vAlign w:val="bottom"/>
          </w:tcPr>
          <w:p w14:paraId="2B15B0D4" w14:textId="08902922"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392690</w:t>
            </w:r>
          </w:p>
        </w:tc>
        <w:tc>
          <w:tcPr>
            <w:tcW w:w="4877" w:type="dxa"/>
            <w:noWrap/>
            <w:vAlign w:val="bottom"/>
          </w:tcPr>
          <w:p w14:paraId="7A2D8749" w14:textId="1D86BC5E"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Plastics; other articles n.e.s. in chapter 39</w:t>
            </w:r>
          </w:p>
        </w:tc>
        <w:tc>
          <w:tcPr>
            <w:tcW w:w="1640" w:type="dxa"/>
            <w:noWrap/>
            <w:vAlign w:val="bottom"/>
          </w:tcPr>
          <w:p w14:paraId="3FABE64B" w14:textId="54F532C5"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tcPr>
          <w:p w14:paraId="40AE9EF1" w14:textId="5DA99A7D"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0.50860024</w:t>
            </w:r>
          </w:p>
        </w:tc>
      </w:tr>
      <w:tr w:rsidR="003C2244" w:rsidRPr="00681D61" w14:paraId="5B96605B" w14:textId="77777777" w:rsidTr="4A0B9992">
        <w:trPr>
          <w:trHeight w:val="320"/>
        </w:trPr>
        <w:tc>
          <w:tcPr>
            <w:tcW w:w="1308" w:type="dxa"/>
            <w:noWrap/>
            <w:vAlign w:val="bottom"/>
          </w:tcPr>
          <w:p w14:paraId="42CB7ABB" w14:textId="4E988EF7"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840820</w:t>
            </w:r>
          </w:p>
        </w:tc>
        <w:tc>
          <w:tcPr>
            <w:tcW w:w="4877" w:type="dxa"/>
            <w:noWrap/>
            <w:vAlign w:val="bottom"/>
          </w:tcPr>
          <w:p w14:paraId="13301E85" w14:textId="4DB1869A"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Engines; compression-ignition internal combustion piston engines (diesel or semi-diesel engines), of a kind used for the propulsion of vehicles of chapter 87</w:t>
            </w:r>
          </w:p>
        </w:tc>
        <w:tc>
          <w:tcPr>
            <w:tcW w:w="1640" w:type="dxa"/>
            <w:noWrap/>
            <w:vAlign w:val="bottom"/>
          </w:tcPr>
          <w:p w14:paraId="380F8BD7" w14:textId="2E8598DD"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tcPr>
          <w:p w14:paraId="4774816F" w14:textId="564624BC"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0.5046585</w:t>
            </w:r>
          </w:p>
        </w:tc>
      </w:tr>
      <w:tr w:rsidR="003C2244" w:rsidRPr="00681D61" w14:paraId="1A79E5B7" w14:textId="77777777" w:rsidTr="4A0B9992">
        <w:trPr>
          <w:trHeight w:val="320"/>
        </w:trPr>
        <w:tc>
          <w:tcPr>
            <w:tcW w:w="1308" w:type="dxa"/>
            <w:noWrap/>
            <w:vAlign w:val="bottom"/>
          </w:tcPr>
          <w:p w14:paraId="7BEC6FE7" w14:textId="5BFC20F4"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851521</w:t>
            </w:r>
          </w:p>
        </w:tc>
        <w:tc>
          <w:tcPr>
            <w:tcW w:w="4877" w:type="dxa"/>
            <w:noWrap/>
            <w:vAlign w:val="bottom"/>
          </w:tcPr>
          <w:p w14:paraId="388DEC2D" w14:textId="7289169E"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Welding machines and apparatus; for resistance welding of metal, fully or partly automatic, whether or not capable of cutting</w:t>
            </w:r>
          </w:p>
        </w:tc>
        <w:tc>
          <w:tcPr>
            <w:tcW w:w="1640" w:type="dxa"/>
            <w:noWrap/>
            <w:vAlign w:val="bottom"/>
          </w:tcPr>
          <w:p w14:paraId="37AA4C8B" w14:textId="10358D68"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tcPr>
          <w:p w14:paraId="1B47544E" w14:textId="717E98BC"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0.50454999</w:t>
            </w:r>
          </w:p>
        </w:tc>
      </w:tr>
      <w:tr w:rsidR="003C2244" w:rsidRPr="00681D61" w14:paraId="332DA7EE" w14:textId="77777777" w:rsidTr="4A0B9992">
        <w:trPr>
          <w:trHeight w:val="320"/>
        </w:trPr>
        <w:tc>
          <w:tcPr>
            <w:tcW w:w="1308" w:type="dxa"/>
            <w:noWrap/>
            <w:vAlign w:val="bottom"/>
          </w:tcPr>
          <w:p w14:paraId="5AA4FF2F" w14:textId="20B648DA"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940390</w:t>
            </w:r>
          </w:p>
        </w:tc>
        <w:tc>
          <w:tcPr>
            <w:tcW w:w="4877" w:type="dxa"/>
            <w:noWrap/>
            <w:vAlign w:val="bottom"/>
          </w:tcPr>
          <w:p w14:paraId="06DEA73D" w14:textId="0C15A3E6"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Furniture; parts</w:t>
            </w:r>
          </w:p>
        </w:tc>
        <w:tc>
          <w:tcPr>
            <w:tcW w:w="1640" w:type="dxa"/>
            <w:noWrap/>
            <w:vAlign w:val="bottom"/>
          </w:tcPr>
          <w:p w14:paraId="26C277A0" w14:textId="353D53B8"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tcPr>
          <w:p w14:paraId="0D73EBE7" w14:textId="0CC19748"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0.50342881</w:t>
            </w:r>
          </w:p>
        </w:tc>
      </w:tr>
      <w:tr w:rsidR="003C2244" w:rsidRPr="00681D61" w14:paraId="553B2C45" w14:textId="77777777" w:rsidTr="4A0B9992">
        <w:trPr>
          <w:trHeight w:val="320"/>
        </w:trPr>
        <w:tc>
          <w:tcPr>
            <w:tcW w:w="1308" w:type="dxa"/>
            <w:noWrap/>
            <w:vAlign w:val="bottom"/>
          </w:tcPr>
          <w:p w14:paraId="60B4E614" w14:textId="79D56C09"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850300</w:t>
            </w:r>
          </w:p>
        </w:tc>
        <w:tc>
          <w:tcPr>
            <w:tcW w:w="4877" w:type="dxa"/>
            <w:noWrap/>
            <w:vAlign w:val="bottom"/>
          </w:tcPr>
          <w:p w14:paraId="16EB80A8" w14:textId="0B9E8F08"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Electric motors and generators; parts suitable for use solely or principally with the machines of heading no. 8501 or 8502</w:t>
            </w:r>
          </w:p>
        </w:tc>
        <w:tc>
          <w:tcPr>
            <w:tcW w:w="1640" w:type="dxa"/>
            <w:noWrap/>
            <w:vAlign w:val="bottom"/>
          </w:tcPr>
          <w:p w14:paraId="63B37C61" w14:textId="5CE1DFD3"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tcPr>
          <w:p w14:paraId="77B77CC9" w14:textId="60548B26" w:rsidR="003C2244" w:rsidRPr="00681D61" w:rsidRDefault="003C2244" w:rsidP="4A0B9992">
            <w:pPr>
              <w:spacing w:line="278" w:lineRule="auto"/>
              <w:rPr>
                <w:rFonts w:ascii="Times New Roman" w:eastAsia="Times New Roman" w:hAnsi="Times New Roman" w:cs="Times New Roman"/>
                <w:color w:val="000000"/>
                <w:sz w:val="20"/>
                <w:szCs w:val="20"/>
              </w:rPr>
            </w:pPr>
            <w:r w:rsidRPr="4A0B9992">
              <w:rPr>
                <w:rFonts w:ascii="Times New Roman" w:eastAsia="Times New Roman" w:hAnsi="Times New Roman" w:cs="Times New Roman"/>
                <w:color w:val="000000" w:themeColor="text1"/>
                <w:sz w:val="20"/>
                <w:szCs w:val="20"/>
              </w:rPr>
              <w:t>0.50167329</w:t>
            </w:r>
          </w:p>
        </w:tc>
      </w:tr>
    </w:tbl>
    <w:p w14:paraId="7CEA3CD4" w14:textId="77777777" w:rsidR="00E10EA7" w:rsidRPr="00681D61" w:rsidRDefault="00E10EA7" w:rsidP="4A0B9992">
      <w:pPr>
        <w:spacing w:line="278" w:lineRule="auto"/>
        <w:rPr>
          <w:rFonts w:ascii="Times New Roman" w:eastAsia="Times New Roman" w:hAnsi="Times New Roman" w:cs="Times New Roman"/>
          <w:color w:val="000000" w:themeColor="text1"/>
          <w:sz w:val="20"/>
          <w:szCs w:val="20"/>
          <w:lang w:val="en-US"/>
        </w:rPr>
      </w:pPr>
    </w:p>
    <w:p w14:paraId="2C069F40" w14:textId="4842D20C"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2909DD39" w:rsidRPr="4A0B9992">
        <w:rPr>
          <w:rFonts w:ascii="Times New Roman" w:eastAsia="Times New Roman" w:hAnsi="Times New Roman" w:cs="Times New Roman"/>
          <w:b/>
          <w:bCs/>
          <w:color w:val="000000" w:themeColor="text1"/>
          <w:sz w:val="20"/>
          <w:szCs w:val="20"/>
          <w:lang w:val="en-US"/>
        </w:rPr>
        <w:t>23</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Battery features by mean absolute z-score</w:t>
      </w:r>
    </w:p>
    <w:tbl>
      <w:tblPr>
        <w:tblStyle w:val="TableGrid"/>
        <w:tblW w:w="0" w:type="auto"/>
        <w:tblLook w:val="04A0" w:firstRow="1" w:lastRow="0" w:firstColumn="1" w:lastColumn="0" w:noHBand="0" w:noVBand="1"/>
      </w:tblPr>
      <w:tblGrid>
        <w:gridCol w:w="1305"/>
        <w:gridCol w:w="4878"/>
        <w:gridCol w:w="1642"/>
        <w:gridCol w:w="1525"/>
      </w:tblGrid>
      <w:tr w:rsidR="00F13A0B" w:rsidRPr="00681D61" w14:paraId="3C97CB35" w14:textId="77777777" w:rsidTr="4A0B9992">
        <w:trPr>
          <w:trHeight w:val="320"/>
        </w:trPr>
        <w:tc>
          <w:tcPr>
            <w:tcW w:w="1305" w:type="dxa"/>
            <w:noWrap/>
            <w:hideMark/>
          </w:tcPr>
          <w:p w14:paraId="283F2C3F" w14:textId="77777777" w:rsidR="00F13A0B" w:rsidRPr="00681D61" w:rsidRDefault="00F13A0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78" w:type="dxa"/>
            <w:noWrap/>
            <w:hideMark/>
          </w:tcPr>
          <w:p w14:paraId="1A9145FB" w14:textId="77777777" w:rsidR="00F13A0B" w:rsidRPr="00681D61" w:rsidRDefault="00F13A0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42" w:type="dxa"/>
            <w:noWrap/>
            <w:hideMark/>
          </w:tcPr>
          <w:p w14:paraId="52366089" w14:textId="77777777" w:rsidR="00F13A0B" w:rsidRPr="00681D61" w:rsidRDefault="00F13A0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25" w:type="dxa"/>
            <w:noWrap/>
            <w:hideMark/>
          </w:tcPr>
          <w:p w14:paraId="0B224403" w14:textId="77777777" w:rsidR="00F13A0B" w:rsidRPr="00681D61" w:rsidRDefault="00F13A0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157A94" w:rsidRPr="00681D61" w14:paraId="601E356C" w14:textId="77777777" w:rsidTr="4A0B9992">
        <w:trPr>
          <w:trHeight w:val="320"/>
        </w:trPr>
        <w:tc>
          <w:tcPr>
            <w:tcW w:w="1305" w:type="dxa"/>
            <w:noWrap/>
            <w:vAlign w:val="bottom"/>
            <w:hideMark/>
          </w:tcPr>
          <w:p w14:paraId="265B78DC" w14:textId="3E90ECF7"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846231</w:t>
            </w:r>
          </w:p>
        </w:tc>
        <w:tc>
          <w:tcPr>
            <w:tcW w:w="4878" w:type="dxa"/>
            <w:noWrap/>
            <w:vAlign w:val="bottom"/>
            <w:hideMark/>
          </w:tcPr>
          <w:p w14:paraId="1E386A23" w14:textId="1424B27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shearing machines (including presses), (other than combined punching and shearing machines), numerically controlled, for working metal</w:t>
            </w:r>
          </w:p>
        </w:tc>
        <w:tc>
          <w:tcPr>
            <w:tcW w:w="1642" w:type="dxa"/>
            <w:noWrap/>
            <w:vAlign w:val="bottom"/>
            <w:hideMark/>
          </w:tcPr>
          <w:p w14:paraId="754C8EDD" w14:textId="1C1D4AA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5119F70" w14:textId="5338A7E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0.69599058</w:t>
            </w:r>
          </w:p>
        </w:tc>
      </w:tr>
      <w:tr w:rsidR="00157A94" w:rsidRPr="00681D61" w14:paraId="67CFC558" w14:textId="77777777" w:rsidTr="4A0B9992">
        <w:trPr>
          <w:trHeight w:val="320"/>
        </w:trPr>
        <w:tc>
          <w:tcPr>
            <w:tcW w:w="1305" w:type="dxa"/>
            <w:noWrap/>
            <w:vAlign w:val="bottom"/>
            <w:hideMark/>
          </w:tcPr>
          <w:p w14:paraId="01F450BF" w14:textId="7996C3C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391190</w:t>
            </w:r>
          </w:p>
        </w:tc>
        <w:tc>
          <w:tcPr>
            <w:tcW w:w="4878" w:type="dxa"/>
            <w:noWrap/>
            <w:vAlign w:val="bottom"/>
            <w:hideMark/>
          </w:tcPr>
          <w:p w14:paraId="14CA6111" w14:textId="7EFDB58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Polysulphides, polysulphones and similar products of chemical synthesis n.e.s. in chapter 39; in primary forms</w:t>
            </w:r>
          </w:p>
        </w:tc>
        <w:tc>
          <w:tcPr>
            <w:tcW w:w="1642" w:type="dxa"/>
            <w:noWrap/>
            <w:vAlign w:val="bottom"/>
            <w:hideMark/>
          </w:tcPr>
          <w:p w14:paraId="32FA8D10" w14:textId="4E469E1E"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1027F05" w14:textId="003BEC3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0.67484357</w:t>
            </w:r>
          </w:p>
        </w:tc>
      </w:tr>
      <w:tr w:rsidR="00157A94" w:rsidRPr="00681D61" w14:paraId="37BF4DAF" w14:textId="77777777" w:rsidTr="4A0B9992">
        <w:trPr>
          <w:trHeight w:val="320"/>
        </w:trPr>
        <w:tc>
          <w:tcPr>
            <w:tcW w:w="1305" w:type="dxa"/>
            <w:noWrap/>
            <w:vAlign w:val="bottom"/>
            <w:hideMark/>
          </w:tcPr>
          <w:p w14:paraId="28D2BBB4" w14:textId="7C4C9C8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382490</w:t>
            </w:r>
          </w:p>
        </w:tc>
        <w:tc>
          <w:tcPr>
            <w:tcW w:w="4878" w:type="dxa"/>
            <w:noWrap/>
            <w:vAlign w:val="bottom"/>
            <w:hideMark/>
          </w:tcPr>
          <w:p w14:paraId="3777B019" w14:textId="798B6A5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 products, preparations and residual products of the chemical or allied industries, n.e.s. or included in heading no. 3824</w:t>
            </w:r>
          </w:p>
        </w:tc>
        <w:tc>
          <w:tcPr>
            <w:tcW w:w="1642" w:type="dxa"/>
            <w:noWrap/>
            <w:vAlign w:val="bottom"/>
            <w:hideMark/>
          </w:tcPr>
          <w:p w14:paraId="05AB8268" w14:textId="24F0CC7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1FB682A9" w14:textId="70C6A56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0.66253734</w:t>
            </w:r>
          </w:p>
        </w:tc>
      </w:tr>
      <w:tr w:rsidR="00157A94" w:rsidRPr="00681D61" w14:paraId="7FEF7874" w14:textId="77777777" w:rsidTr="4A0B9992">
        <w:trPr>
          <w:trHeight w:val="320"/>
        </w:trPr>
        <w:tc>
          <w:tcPr>
            <w:tcW w:w="1305" w:type="dxa"/>
            <w:noWrap/>
            <w:vAlign w:val="bottom"/>
            <w:hideMark/>
          </w:tcPr>
          <w:p w14:paraId="41140692" w14:textId="5D3C64C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903039</w:t>
            </w:r>
          </w:p>
        </w:tc>
        <w:tc>
          <w:tcPr>
            <w:tcW w:w="4878" w:type="dxa"/>
            <w:noWrap/>
            <w:vAlign w:val="bottom"/>
            <w:hideMark/>
          </w:tcPr>
          <w:p w14:paraId="384CDA45" w14:textId="182FD9E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Instruments and apparatus; for measuring or checking voltage, current, resistance or power, without a recording device (excluding multimeters)</w:t>
            </w:r>
          </w:p>
        </w:tc>
        <w:tc>
          <w:tcPr>
            <w:tcW w:w="1642" w:type="dxa"/>
            <w:noWrap/>
            <w:vAlign w:val="bottom"/>
            <w:hideMark/>
          </w:tcPr>
          <w:p w14:paraId="775E4AA0" w14:textId="21E60D8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761D9DA" w14:textId="296FA0A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0.6561503</w:t>
            </w:r>
          </w:p>
        </w:tc>
      </w:tr>
      <w:tr w:rsidR="00157A94" w:rsidRPr="00681D61" w14:paraId="6B4A2EEC" w14:textId="77777777" w:rsidTr="4A0B9992">
        <w:trPr>
          <w:trHeight w:val="320"/>
        </w:trPr>
        <w:tc>
          <w:tcPr>
            <w:tcW w:w="1305" w:type="dxa"/>
            <w:noWrap/>
            <w:vAlign w:val="bottom"/>
            <w:hideMark/>
          </w:tcPr>
          <w:p w14:paraId="20ECE883" w14:textId="704AB7C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846221</w:t>
            </w:r>
          </w:p>
        </w:tc>
        <w:tc>
          <w:tcPr>
            <w:tcW w:w="4878" w:type="dxa"/>
            <w:noWrap/>
            <w:vAlign w:val="bottom"/>
            <w:hideMark/>
          </w:tcPr>
          <w:p w14:paraId="3BA0B27F" w14:textId="501DF3A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bending, folding, straightening or flattening machines (including presses), numerically controlled, for working metal</w:t>
            </w:r>
          </w:p>
        </w:tc>
        <w:tc>
          <w:tcPr>
            <w:tcW w:w="1642" w:type="dxa"/>
            <w:noWrap/>
            <w:vAlign w:val="bottom"/>
            <w:hideMark/>
          </w:tcPr>
          <w:p w14:paraId="1EEC81DD" w14:textId="4DB0278E"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23EB8F3" w14:textId="2DBEF50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0.64197594</w:t>
            </w:r>
          </w:p>
        </w:tc>
      </w:tr>
      <w:tr w:rsidR="00157A94" w:rsidRPr="00681D61" w14:paraId="5791EE7F" w14:textId="77777777" w:rsidTr="4A0B9992">
        <w:trPr>
          <w:trHeight w:val="320"/>
        </w:trPr>
        <w:tc>
          <w:tcPr>
            <w:tcW w:w="1305" w:type="dxa"/>
            <w:noWrap/>
            <w:vAlign w:val="bottom"/>
            <w:hideMark/>
          </w:tcPr>
          <w:p w14:paraId="17F6FC1D" w14:textId="48175808"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847990</w:t>
            </w:r>
          </w:p>
        </w:tc>
        <w:tc>
          <w:tcPr>
            <w:tcW w:w="4878" w:type="dxa"/>
            <w:noWrap/>
            <w:vAlign w:val="bottom"/>
            <w:hideMark/>
          </w:tcPr>
          <w:p w14:paraId="7932990F" w14:textId="066B81A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parts, of those having individual functions</w:t>
            </w:r>
          </w:p>
        </w:tc>
        <w:tc>
          <w:tcPr>
            <w:tcW w:w="1642" w:type="dxa"/>
            <w:noWrap/>
            <w:vAlign w:val="bottom"/>
            <w:hideMark/>
          </w:tcPr>
          <w:p w14:paraId="2526BAF4" w14:textId="13FA62E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9DEE8B3" w14:textId="1AC73A3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0.64047919</w:t>
            </w:r>
          </w:p>
        </w:tc>
      </w:tr>
      <w:tr w:rsidR="00157A94" w:rsidRPr="00681D61" w14:paraId="623E777B" w14:textId="77777777" w:rsidTr="4A0B9992">
        <w:trPr>
          <w:trHeight w:val="320"/>
        </w:trPr>
        <w:tc>
          <w:tcPr>
            <w:tcW w:w="1305" w:type="dxa"/>
            <w:noWrap/>
            <w:vAlign w:val="bottom"/>
            <w:hideMark/>
          </w:tcPr>
          <w:p w14:paraId="14776551" w14:textId="563B970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761699</w:t>
            </w:r>
          </w:p>
        </w:tc>
        <w:tc>
          <w:tcPr>
            <w:tcW w:w="4878" w:type="dxa"/>
            <w:noWrap/>
            <w:vAlign w:val="bottom"/>
            <w:hideMark/>
          </w:tcPr>
          <w:p w14:paraId="43768C79" w14:textId="395CE83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n.e.s. in heading no. 7616</w:t>
            </w:r>
          </w:p>
        </w:tc>
        <w:tc>
          <w:tcPr>
            <w:tcW w:w="1642" w:type="dxa"/>
            <w:noWrap/>
            <w:vAlign w:val="bottom"/>
            <w:hideMark/>
          </w:tcPr>
          <w:p w14:paraId="35F7D2B4" w14:textId="369A48E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7F5B0792" w14:textId="6FC7DFB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0.61952362</w:t>
            </w:r>
          </w:p>
        </w:tc>
      </w:tr>
      <w:tr w:rsidR="00157A94" w:rsidRPr="00681D61" w14:paraId="6B53BDBD" w14:textId="77777777" w:rsidTr="4A0B9992">
        <w:trPr>
          <w:trHeight w:val="320"/>
        </w:trPr>
        <w:tc>
          <w:tcPr>
            <w:tcW w:w="1305" w:type="dxa"/>
            <w:noWrap/>
            <w:vAlign w:val="bottom"/>
            <w:hideMark/>
          </w:tcPr>
          <w:p w14:paraId="117A84E0" w14:textId="248AC4C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903190</w:t>
            </w:r>
          </w:p>
        </w:tc>
        <w:tc>
          <w:tcPr>
            <w:tcW w:w="4878" w:type="dxa"/>
            <w:noWrap/>
            <w:vAlign w:val="bottom"/>
            <w:hideMark/>
          </w:tcPr>
          <w:p w14:paraId="24483B07" w14:textId="02316B5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Instruments, appliances and machines; parts and accessories for those measuring or checking devices of heading no. 9031</w:t>
            </w:r>
          </w:p>
        </w:tc>
        <w:tc>
          <w:tcPr>
            <w:tcW w:w="1642" w:type="dxa"/>
            <w:noWrap/>
            <w:vAlign w:val="bottom"/>
            <w:hideMark/>
          </w:tcPr>
          <w:p w14:paraId="020D311F" w14:textId="3484975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F2220DE" w14:textId="2D7AE55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0.61405946</w:t>
            </w:r>
          </w:p>
        </w:tc>
      </w:tr>
      <w:tr w:rsidR="00157A94" w:rsidRPr="00681D61" w14:paraId="11ED1427" w14:textId="77777777" w:rsidTr="4A0B9992">
        <w:trPr>
          <w:trHeight w:val="320"/>
        </w:trPr>
        <w:tc>
          <w:tcPr>
            <w:tcW w:w="1305" w:type="dxa"/>
            <w:noWrap/>
            <w:vAlign w:val="bottom"/>
            <w:hideMark/>
          </w:tcPr>
          <w:p w14:paraId="06A2EB62" w14:textId="7616838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282540</w:t>
            </w:r>
          </w:p>
        </w:tc>
        <w:tc>
          <w:tcPr>
            <w:tcW w:w="4878" w:type="dxa"/>
            <w:noWrap/>
            <w:vAlign w:val="bottom"/>
            <w:hideMark/>
          </w:tcPr>
          <w:p w14:paraId="332CBB7C" w14:textId="1909B39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Nickel oxides and hydroxides</w:t>
            </w:r>
          </w:p>
        </w:tc>
        <w:tc>
          <w:tcPr>
            <w:tcW w:w="1642" w:type="dxa"/>
            <w:noWrap/>
            <w:vAlign w:val="bottom"/>
            <w:hideMark/>
          </w:tcPr>
          <w:p w14:paraId="56215651" w14:textId="0214CDE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7F94C33" w14:textId="6C82B59B"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0.60581447</w:t>
            </w:r>
          </w:p>
        </w:tc>
      </w:tr>
      <w:tr w:rsidR="00157A94" w:rsidRPr="00681D61" w14:paraId="65F6B4CB" w14:textId="77777777" w:rsidTr="4A0B9992">
        <w:trPr>
          <w:trHeight w:val="320"/>
        </w:trPr>
        <w:tc>
          <w:tcPr>
            <w:tcW w:w="1305" w:type="dxa"/>
            <w:noWrap/>
            <w:vAlign w:val="bottom"/>
            <w:hideMark/>
          </w:tcPr>
          <w:p w14:paraId="4F2AC48E" w14:textId="10135CC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851580</w:t>
            </w:r>
          </w:p>
        </w:tc>
        <w:tc>
          <w:tcPr>
            <w:tcW w:w="4878" w:type="dxa"/>
            <w:noWrap/>
            <w:vAlign w:val="bottom"/>
            <w:hideMark/>
          </w:tcPr>
          <w:p w14:paraId="36C351C1" w14:textId="72A62B4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Welding machines and apparatus; n.e.s. in heading no. 8515, whether or not capable of cutting</w:t>
            </w:r>
          </w:p>
        </w:tc>
        <w:tc>
          <w:tcPr>
            <w:tcW w:w="1642" w:type="dxa"/>
            <w:noWrap/>
            <w:vAlign w:val="bottom"/>
            <w:hideMark/>
          </w:tcPr>
          <w:p w14:paraId="7E242E9A" w14:textId="2B1B0738"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4D1CD3D0" w14:textId="1C7A37B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0.60114896</w:t>
            </w:r>
          </w:p>
        </w:tc>
      </w:tr>
      <w:tr w:rsidR="00157A94" w:rsidRPr="00681D61" w14:paraId="6B1479E1" w14:textId="77777777" w:rsidTr="4A0B9992">
        <w:trPr>
          <w:trHeight w:val="320"/>
        </w:trPr>
        <w:tc>
          <w:tcPr>
            <w:tcW w:w="1305" w:type="dxa"/>
            <w:noWrap/>
            <w:vAlign w:val="bottom"/>
            <w:hideMark/>
          </w:tcPr>
          <w:p w14:paraId="4482AE9B" w14:textId="2B1D9F0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280519</w:t>
            </w:r>
          </w:p>
        </w:tc>
        <w:tc>
          <w:tcPr>
            <w:tcW w:w="4878" w:type="dxa"/>
            <w:noWrap/>
            <w:vAlign w:val="bottom"/>
            <w:hideMark/>
          </w:tcPr>
          <w:p w14:paraId="6471487F" w14:textId="770E4B6B"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Alkali or alkali-earth metals; other than sodium and calcium</w:t>
            </w:r>
          </w:p>
        </w:tc>
        <w:tc>
          <w:tcPr>
            <w:tcW w:w="1642" w:type="dxa"/>
            <w:noWrap/>
            <w:vAlign w:val="bottom"/>
            <w:hideMark/>
          </w:tcPr>
          <w:p w14:paraId="68F72852" w14:textId="3FDD5A6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6CD2B91D" w14:textId="66BCF99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0.59992889</w:t>
            </w:r>
          </w:p>
        </w:tc>
      </w:tr>
      <w:tr w:rsidR="00157A94" w:rsidRPr="00681D61" w14:paraId="7C6106F8" w14:textId="77777777" w:rsidTr="4A0B9992">
        <w:trPr>
          <w:trHeight w:val="320"/>
        </w:trPr>
        <w:tc>
          <w:tcPr>
            <w:tcW w:w="1305" w:type="dxa"/>
            <w:noWrap/>
            <w:vAlign w:val="bottom"/>
            <w:hideMark/>
          </w:tcPr>
          <w:p w14:paraId="0B949F9B" w14:textId="0E1C1BC8"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370130</w:t>
            </w:r>
          </w:p>
        </w:tc>
        <w:tc>
          <w:tcPr>
            <w:tcW w:w="4878" w:type="dxa"/>
            <w:noWrap/>
            <w:vAlign w:val="bottom"/>
            <w:hideMark/>
          </w:tcPr>
          <w:p w14:paraId="5FBBC251" w14:textId="4BB26FA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Photographic plates and film; in the flat, sensitised, unexposed, with any side exceeding 225mm, of any materials other than paper, paperboard or textiles</w:t>
            </w:r>
          </w:p>
        </w:tc>
        <w:tc>
          <w:tcPr>
            <w:tcW w:w="1642" w:type="dxa"/>
            <w:noWrap/>
            <w:vAlign w:val="bottom"/>
            <w:hideMark/>
          </w:tcPr>
          <w:p w14:paraId="411A826E" w14:textId="7FB6742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310A8A1B" w14:textId="38E48D9E"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0.59654522</w:t>
            </w:r>
          </w:p>
        </w:tc>
      </w:tr>
      <w:tr w:rsidR="00157A94" w:rsidRPr="00681D61" w14:paraId="1555E7BB" w14:textId="77777777" w:rsidTr="4A0B9992">
        <w:trPr>
          <w:trHeight w:val="320"/>
        </w:trPr>
        <w:tc>
          <w:tcPr>
            <w:tcW w:w="1305" w:type="dxa"/>
            <w:noWrap/>
            <w:vAlign w:val="bottom"/>
            <w:hideMark/>
          </w:tcPr>
          <w:p w14:paraId="31555E24" w14:textId="7DE2567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260400</w:t>
            </w:r>
          </w:p>
        </w:tc>
        <w:tc>
          <w:tcPr>
            <w:tcW w:w="4878" w:type="dxa"/>
            <w:noWrap/>
            <w:vAlign w:val="bottom"/>
            <w:hideMark/>
          </w:tcPr>
          <w:p w14:paraId="33096345" w14:textId="31A713C7"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Nickel ores and concentrates</w:t>
            </w:r>
          </w:p>
        </w:tc>
        <w:tc>
          <w:tcPr>
            <w:tcW w:w="1642" w:type="dxa"/>
            <w:noWrap/>
            <w:vAlign w:val="bottom"/>
            <w:hideMark/>
          </w:tcPr>
          <w:p w14:paraId="0A321FE4" w14:textId="51D94AD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3FFE2ECB" w14:textId="6CDDB4F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0.59081057</w:t>
            </w:r>
          </w:p>
        </w:tc>
      </w:tr>
      <w:tr w:rsidR="00157A94" w:rsidRPr="00681D61" w14:paraId="66D0C4AA" w14:textId="77777777" w:rsidTr="4A0B9992">
        <w:trPr>
          <w:trHeight w:val="320"/>
        </w:trPr>
        <w:tc>
          <w:tcPr>
            <w:tcW w:w="1305" w:type="dxa"/>
            <w:noWrap/>
            <w:vAlign w:val="bottom"/>
            <w:hideMark/>
          </w:tcPr>
          <w:p w14:paraId="1BA7BD70" w14:textId="064FAF1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847989</w:t>
            </w:r>
          </w:p>
        </w:tc>
        <w:tc>
          <w:tcPr>
            <w:tcW w:w="4878" w:type="dxa"/>
            <w:noWrap/>
            <w:vAlign w:val="bottom"/>
            <w:hideMark/>
          </w:tcPr>
          <w:p w14:paraId="0D1B36A0" w14:textId="10E0936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n.e.s. in item no. 8479.8, having individual functions</w:t>
            </w:r>
          </w:p>
        </w:tc>
        <w:tc>
          <w:tcPr>
            <w:tcW w:w="1642" w:type="dxa"/>
            <w:noWrap/>
            <w:vAlign w:val="bottom"/>
            <w:hideMark/>
          </w:tcPr>
          <w:p w14:paraId="680B4FCB" w14:textId="55858A77"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5011D61" w14:textId="37B37CA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0.58598668</w:t>
            </w:r>
          </w:p>
        </w:tc>
      </w:tr>
      <w:tr w:rsidR="00157A94" w:rsidRPr="00681D61" w14:paraId="2FE624A0" w14:textId="77777777" w:rsidTr="4A0B9992">
        <w:trPr>
          <w:trHeight w:val="320"/>
        </w:trPr>
        <w:tc>
          <w:tcPr>
            <w:tcW w:w="1305" w:type="dxa"/>
            <w:noWrap/>
            <w:vAlign w:val="bottom"/>
            <w:hideMark/>
          </w:tcPr>
          <w:p w14:paraId="721590F6" w14:textId="5357111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283324</w:t>
            </w:r>
          </w:p>
        </w:tc>
        <w:tc>
          <w:tcPr>
            <w:tcW w:w="4878" w:type="dxa"/>
            <w:noWrap/>
            <w:vAlign w:val="bottom"/>
            <w:hideMark/>
          </w:tcPr>
          <w:p w14:paraId="40671A17" w14:textId="188B990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Sulphates; of nickel</w:t>
            </w:r>
          </w:p>
        </w:tc>
        <w:tc>
          <w:tcPr>
            <w:tcW w:w="1642" w:type="dxa"/>
            <w:noWrap/>
            <w:vAlign w:val="bottom"/>
            <w:hideMark/>
          </w:tcPr>
          <w:p w14:paraId="4E60AD69" w14:textId="4D098B9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6DE972CD" w14:textId="4FA9C6F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0.58253019</w:t>
            </w:r>
          </w:p>
        </w:tc>
      </w:tr>
      <w:tr w:rsidR="00157A94" w:rsidRPr="00681D61" w14:paraId="167ABE1B" w14:textId="77777777" w:rsidTr="4A0B9992">
        <w:trPr>
          <w:trHeight w:val="320"/>
        </w:trPr>
        <w:tc>
          <w:tcPr>
            <w:tcW w:w="1305" w:type="dxa"/>
            <w:noWrap/>
            <w:vAlign w:val="bottom"/>
            <w:hideMark/>
          </w:tcPr>
          <w:p w14:paraId="2B17D53C" w14:textId="143A65E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903089</w:t>
            </w:r>
          </w:p>
        </w:tc>
        <w:tc>
          <w:tcPr>
            <w:tcW w:w="4878" w:type="dxa"/>
            <w:noWrap/>
            <w:vAlign w:val="bottom"/>
            <w:hideMark/>
          </w:tcPr>
          <w:p w14:paraId="4C5C20BC" w14:textId="3A29C58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Instruments and apparatus; for measuring or detecting alpha, beta, gamma, x-ray, cosmic or other ionising radiations, without a recording device</w:t>
            </w:r>
          </w:p>
        </w:tc>
        <w:tc>
          <w:tcPr>
            <w:tcW w:w="1642" w:type="dxa"/>
            <w:noWrap/>
            <w:vAlign w:val="bottom"/>
            <w:hideMark/>
          </w:tcPr>
          <w:p w14:paraId="0560A025" w14:textId="6A765358"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66EC68BB" w14:textId="358908C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0.57901663</w:t>
            </w:r>
          </w:p>
        </w:tc>
      </w:tr>
      <w:tr w:rsidR="00157A94" w:rsidRPr="00681D61" w14:paraId="4405DB31" w14:textId="77777777" w:rsidTr="4A0B9992">
        <w:trPr>
          <w:trHeight w:val="320"/>
        </w:trPr>
        <w:tc>
          <w:tcPr>
            <w:tcW w:w="1305" w:type="dxa"/>
            <w:noWrap/>
            <w:vAlign w:val="bottom"/>
            <w:hideMark/>
          </w:tcPr>
          <w:p w14:paraId="7DDBC20F" w14:textId="140B48F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902790</w:t>
            </w:r>
          </w:p>
        </w:tc>
        <w:tc>
          <w:tcPr>
            <w:tcW w:w="4878" w:type="dxa"/>
            <w:noWrap/>
            <w:vAlign w:val="bottom"/>
            <w:hideMark/>
          </w:tcPr>
          <w:p w14:paraId="72B0B8C0" w14:textId="35189BB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Microtomes and parts and accessories thereof</w:t>
            </w:r>
          </w:p>
        </w:tc>
        <w:tc>
          <w:tcPr>
            <w:tcW w:w="1642" w:type="dxa"/>
            <w:noWrap/>
            <w:vAlign w:val="bottom"/>
            <w:hideMark/>
          </w:tcPr>
          <w:p w14:paraId="00AC8EF9" w14:textId="0D704A7B"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6F58540" w14:textId="3D3D75F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0.57485832</w:t>
            </w:r>
          </w:p>
        </w:tc>
      </w:tr>
      <w:tr w:rsidR="00157A94" w:rsidRPr="00681D61" w14:paraId="0E6EA4C9" w14:textId="77777777" w:rsidTr="4A0B9992">
        <w:trPr>
          <w:trHeight w:val="320"/>
        </w:trPr>
        <w:tc>
          <w:tcPr>
            <w:tcW w:w="1305" w:type="dxa"/>
            <w:noWrap/>
            <w:vAlign w:val="bottom"/>
            <w:hideMark/>
          </w:tcPr>
          <w:p w14:paraId="2FB6BE3E" w14:textId="087AC69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903180</w:t>
            </w:r>
          </w:p>
        </w:tc>
        <w:tc>
          <w:tcPr>
            <w:tcW w:w="4878" w:type="dxa"/>
            <w:noWrap/>
            <w:vAlign w:val="bottom"/>
            <w:hideMark/>
          </w:tcPr>
          <w:p w14:paraId="10AD2964" w14:textId="1212EB3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Instruments, appliances and machines; for measuring or checking n.e.s. in chapter 90</w:t>
            </w:r>
          </w:p>
        </w:tc>
        <w:tc>
          <w:tcPr>
            <w:tcW w:w="1642" w:type="dxa"/>
            <w:noWrap/>
            <w:vAlign w:val="bottom"/>
            <w:hideMark/>
          </w:tcPr>
          <w:p w14:paraId="5E19A523" w14:textId="7333BA8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8E11851" w14:textId="55DB6AE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0.5698803</w:t>
            </w:r>
          </w:p>
        </w:tc>
      </w:tr>
      <w:tr w:rsidR="00157A94" w:rsidRPr="00681D61" w14:paraId="474E358A" w14:textId="77777777" w:rsidTr="4A0B9992">
        <w:trPr>
          <w:trHeight w:val="320"/>
        </w:trPr>
        <w:tc>
          <w:tcPr>
            <w:tcW w:w="1305" w:type="dxa"/>
            <w:noWrap/>
            <w:vAlign w:val="bottom"/>
            <w:hideMark/>
          </w:tcPr>
          <w:p w14:paraId="45B45FD4" w14:textId="77777777" w:rsidR="00157A94" w:rsidRPr="00681D61" w:rsidRDefault="00157A94" w:rsidP="4A0B9992">
            <w:pPr>
              <w:spacing w:line="278" w:lineRule="auto"/>
              <w:rPr>
                <w:rFonts w:ascii="Times New Roman" w:eastAsia="Times New Roman" w:hAnsi="Times New Roman" w:cs="Times New Roman"/>
                <w:color w:val="000000" w:themeColor="text1"/>
                <w:sz w:val="20"/>
                <w:szCs w:val="20"/>
              </w:rPr>
            </w:pPr>
          </w:p>
        </w:tc>
        <w:tc>
          <w:tcPr>
            <w:tcW w:w="4878" w:type="dxa"/>
            <w:noWrap/>
            <w:vAlign w:val="bottom"/>
            <w:hideMark/>
          </w:tcPr>
          <w:p w14:paraId="33CD1352" w14:textId="32645E4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Tariffs affected</w:t>
            </w:r>
          </w:p>
        </w:tc>
        <w:tc>
          <w:tcPr>
            <w:tcW w:w="1642" w:type="dxa"/>
            <w:noWrap/>
            <w:vAlign w:val="bottom"/>
            <w:hideMark/>
          </w:tcPr>
          <w:p w14:paraId="5D6AF951" w14:textId="0F85295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6BEB9208" w14:textId="3F34B4B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0.56930253</w:t>
            </w:r>
          </w:p>
        </w:tc>
      </w:tr>
      <w:tr w:rsidR="00157A94" w:rsidRPr="00681D61" w14:paraId="6A5AB260" w14:textId="77777777" w:rsidTr="4A0B9992">
        <w:trPr>
          <w:trHeight w:val="320"/>
        </w:trPr>
        <w:tc>
          <w:tcPr>
            <w:tcW w:w="1305" w:type="dxa"/>
            <w:noWrap/>
            <w:vAlign w:val="bottom"/>
            <w:hideMark/>
          </w:tcPr>
          <w:p w14:paraId="1E68D9E8" w14:textId="745F59E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392091</w:t>
            </w:r>
          </w:p>
        </w:tc>
        <w:tc>
          <w:tcPr>
            <w:tcW w:w="4878" w:type="dxa"/>
            <w:noWrap/>
            <w:vAlign w:val="bottom"/>
            <w:hideMark/>
          </w:tcPr>
          <w:p w14:paraId="377C6CE7" w14:textId="2607C5F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Plastics; plates, sheets, film, foil and strip, of poly(vinyl butyral), non-cellular and not reinforced, laminated, supported or similarly combined with other materials</w:t>
            </w:r>
          </w:p>
        </w:tc>
        <w:tc>
          <w:tcPr>
            <w:tcW w:w="1642" w:type="dxa"/>
            <w:noWrap/>
            <w:vAlign w:val="bottom"/>
            <w:hideMark/>
          </w:tcPr>
          <w:p w14:paraId="3B6AA8AB" w14:textId="5B41439E"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05D57E4B" w14:textId="385296B7"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0.56781928</w:t>
            </w:r>
          </w:p>
        </w:tc>
      </w:tr>
      <w:tr w:rsidR="00157A94" w:rsidRPr="00681D61" w14:paraId="3519D1B4" w14:textId="77777777" w:rsidTr="4A0B9992">
        <w:trPr>
          <w:trHeight w:val="320"/>
        </w:trPr>
        <w:tc>
          <w:tcPr>
            <w:tcW w:w="1305" w:type="dxa"/>
            <w:noWrap/>
            <w:vAlign w:val="bottom"/>
            <w:hideMark/>
          </w:tcPr>
          <w:p w14:paraId="3479F061" w14:textId="0FA004D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282200</w:t>
            </w:r>
          </w:p>
        </w:tc>
        <w:tc>
          <w:tcPr>
            <w:tcW w:w="4878" w:type="dxa"/>
            <w:noWrap/>
            <w:vAlign w:val="bottom"/>
            <w:hideMark/>
          </w:tcPr>
          <w:p w14:paraId="45079B78" w14:textId="26B4D1D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Cobalt oxides and hydroxides; commercial cobalt oxides</w:t>
            </w:r>
          </w:p>
        </w:tc>
        <w:tc>
          <w:tcPr>
            <w:tcW w:w="1642" w:type="dxa"/>
            <w:noWrap/>
            <w:vAlign w:val="bottom"/>
            <w:hideMark/>
          </w:tcPr>
          <w:p w14:paraId="4FE42974" w14:textId="6BB75B3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F171F54" w14:textId="187710D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0.56658441</w:t>
            </w:r>
          </w:p>
        </w:tc>
      </w:tr>
      <w:tr w:rsidR="00157A94" w:rsidRPr="00681D61" w14:paraId="727FAD5B" w14:textId="77777777" w:rsidTr="4A0B9992">
        <w:trPr>
          <w:trHeight w:val="320"/>
        </w:trPr>
        <w:tc>
          <w:tcPr>
            <w:tcW w:w="1305" w:type="dxa"/>
            <w:noWrap/>
            <w:vAlign w:val="bottom"/>
            <w:hideMark/>
          </w:tcPr>
          <w:p w14:paraId="3A8EA75B" w14:textId="28AC3C0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392010</w:t>
            </w:r>
          </w:p>
        </w:tc>
        <w:tc>
          <w:tcPr>
            <w:tcW w:w="4878" w:type="dxa"/>
            <w:noWrap/>
            <w:vAlign w:val="bottom"/>
            <w:hideMark/>
          </w:tcPr>
          <w:p w14:paraId="0DB7140C" w14:textId="36AB4BB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Plastics; plates, sheets, film, foil and strip, of polymers of ethylene, non-cellular and not reinforced, laminated, supported or similarly combined with other materials</w:t>
            </w:r>
          </w:p>
        </w:tc>
        <w:tc>
          <w:tcPr>
            <w:tcW w:w="1642" w:type="dxa"/>
            <w:noWrap/>
            <w:vAlign w:val="bottom"/>
            <w:hideMark/>
          </w:tcPr>
          <w:p w14:paraId="4388B67F" w14:textId="39157A9B"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6ECE116E" w14:textId="065682F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0.55630347</w:t>
            </w:r>
          </w:p>
        </w:tc>
      </w:tr>
      <w:tr w:rsidR="00157A94" w:rsidRPr="00681D61" w14:paraId="229E3339" w14:textId="77777777" w:rsidTr="4A0B9992">
        <w:trPr>
          <w:trHeight w:val="320"/>
        </w:trPr>
        <w:tc>
          <w:tcPr>
            <w:tcW w:w="1305" w:type="dxa"/>
            <w:noWrap/>
            <w:vAlign w:val="bottom"/>
            <w:hideMark/>
          </w:tcPr>
          <w:p w14:paraId="272A7AC4" w14:textId="60F3010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903149</w:t>
            </w:r>
          </w:p>
        </w:tc>
        <w:tc>
          <w:tcPr>
            <w:tcW w:w="4878" w:type="dxa"/>
            <w:noWrap/>
            <w:vAlign w:val="bottom"/>
            <w:hideMark/>
          </w:tcPr>
          <w:p w14:paraId="23B46AAD" w14:textId="6958B3B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Optical instruments and appliances; for measuring or checking, n.e.s. in chapter 90</w:t>
            </w:r>
          </w:p>
        </w:tc>
        <w:tc>
          <w:tcPr>
            <w:tcW w:w="1642" w:type="dxa"/>
            <w:noWrap/>
            <w:vAlign w:val="bottom"/>
            <w:hideMark/>
          </w:tcPr>
          <w:p w14:paraId="5B6D2E89" w14:textId="256AEFE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069F26BF" w14:textId="379B3A7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0.55409134</w:t>
            </w:r>
          </w:p>
        </w:tc>
      </w:tr>
      <w:tr w:rsidR="00157A94" w:rsidRPr="00681D61" w14:paraId="46F6B5AE" w14:textId="77777777" w:rsidTr="4A0B9992">
        <w:trPr>
          <w:trHeight w:val="320"/>
        </w:trPr>
        <w:tc>
          <w:tcPr>
            <w:tcW w:w="1305" w:type="dxa"/>
            <w:noWrap/>
            <w:vAlign w:val="bottom"/>
            <w:hideMark/>
          </w:tcPr>
          <w:p w14:paraId="2A1FD046" w14:textId="1CF89C6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850790</w:t>
            </w:r>
          </w:p>
        </w:tc>
        <w:tc>
          <w:tcPr>
            <w:tcW w:w="4878" w:type="dxa"/>
            <w:noWrap/>
            <w:vAlign w:val="bottom"/>
            <w:hideMark/>
          </w:tcPr>
          <w:p w14:paraId="2185DA9C" w14:textId="3027E59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 accumulators; parts n.e.s. in heading no. 8507</w:t>
            </w:r>
          </w:p>
        </w:tc>
        <w:tc>
          <w:tcPr>
            <w:tcW w:w="1642" w:type="dxa"/>
            <w:noWrap/>
            <w:vAlign w:val="bottom"/>
            <w:hideMark/>
          </w:tcPr>
          <w:p w14:paraId="27204999" w14:textId="30D3B24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1CB42B88" w14:textId="553CA6D8"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0.55311528</w:t>
            </w:r>
          </w:p>
        </w:tc>
      </w:tr>
      <w:tr w:rsidR="00157A94" w:rsidRPr="00681D61" w14:paraId="2CC5F723" w14:textId="77777777" w:rsidTr="4A0B9992">
        <w:trPr>
          <w:trHeight w:val="320"/>
        </w:trPr>
        <w:tc>
          <w:tcPr>
            <w:tcW w:w="1305" w:type="dxa"/>
            <w:noWrap/>
            <w:vAlign w:val="bottom"/>
            <w:hideMark/>
          </w:tcPr>
          <w:p w14:paraId="01A4B3AC" w14:textId="77777777" w:rsidR="00157A94" w:rsidRPr="00681D61" w:rsidRDefault="00157A94" w:rsidP="4A0B9992">
            <w:pPr>
              <w:spacing w:line="278" w:lineRule="auto"/>
              <w:rPr>
                <w:rFonts w:ascii="Times New Roman" w:eastAsia="Times New Roman" w:hAnsi="Times New Roman" w:cs="Times New Roman"/>
                <w:color w:val="000000" w:themeColor="text1"/>
                <w:sz w:val="20"/>
                <w:szCs w:val="20"/>
              </w:rPr>
            </w:pPr>
          </w:p>
        </w:tc>
        <w:tc>
          <w:tcPr>
            <w:tcW w:w="4878" w:type="dxa"/>
            <w:noWrap/>
            <w:vAlign w:val="bottom"/>
            <w:hideMark/>
          </w:tcPr>
          <w:p w14:paraId="268D90B2" w14:textId="40D0F60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Industry % GDP</w:t>
            </w:r>
          </w:p>
        </w:tc>
        <w:tc>
          <w:tcPr>
            <w:tcW w:w="1642" w:type="dxa"/>
            <w:noWrap/>
            <w:vAlign w:val="bottom"/>
            <w:hideMark/>
          </w:tcPr>
          <w:p w14:paraId="1FF4D3E2" w14:textId="44FDE5D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0E715491" w14:textId="1BEEA6C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0.54476865</w:t>
            </w:r>
          </w:p>
        </w:tc>
      </w:tr>
      <w:tr w:rsidR="00157A94" w:rsidRPr="00681D61" w14:paraId="31A75D56" w14:textId="77777777" w:rsidTr="4A0B9992">
        <w:trPr>
          <w:trHeight w:val="320"/>
        </w:trPr>
        <w:tc>
          <w:tcPr>
            <w:tcW w:w="1305" w:type="dxa"/>
            <w:noWrap/>
            <w:vAlign w:val="bottom"/>
            <w:hideMark/>
          </w:tcPr>
          <w:p w14:paraId="41A6BB3D" w14:textId="220971A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391000</w:t>
            </w:r>
          </w:p>
        </w:tc>
        <w:tc>
          <w:tcPr>
            <w:tcW w:w="4878" w:type="dxa"/>
            <w:noWrap/>
            <w:vAlign w:val="bottom"/>
            <w:hideMark/>
          </w:tcPr>
          <w:p w14:paraId="3469FA3A" w14:textId="265E801B"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Silicones; in primary forms</w:t>
            </w:r>
          </w:p>
        </w:tc>
        <w:tc>
          <w:tcPr>
            <w:tcW w:w="1642" w:type="dxa"/>
            <w:noWrap/>
            <w:vAlign w:val="bottom"/>
            <w:hideMark/>
          </w:tcPr>
          <w:p w14:paraId="60B143E2" w14:textId="52CC131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0B861384" w14:textId="2E7F5C6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0.54256396</w:t>
            </w:r>
          </w:p>
        </w:tc>
      </w:tr>
      <w:tr w:rsidR="00157A94" w:rsidRPr="00681D61" w14:paraId="497B8118" w14:textId="77777777" w:rsidTr="4A0B9992">
        <w:trPr>
          <w:trHeight w:val="320"/>
        </w:trPr>
        <w:tc>
          <w:tcPr>
            <w:tcW w:w="1305" w:type="dxa"/>
            <w:noWrap/>
            <w:vAlign w:val="bottom"/>
            <w:hideMark/>
          </w:tcPr>
          <w:p w14:paraId="7CB4706C" w14:textId="77777777" w:rsidR="00157A94" w:rsidRPr="00681D61" w:rsidRDefault="00157A94" w:rsidP="4A0B9992">
            <w:pPr>
              <w:spacing w:line="278" w:lineRule="auto"/>
              <w:rPr>
                <w:rFonts w:ascii="Times New Roman" w:eastAsia="Times New Roman" w:hAnsi="Times New Roman" w:cs="Times New Roman"/>
                <w:color w:val="000000" w:themeColor="text1"/>
                <w:sz w:val="20"/>
                <w:szCs w:val="20"/>
              </w:rPr>
            </w:pPr>
          </w:p>
        </w:tc>
        <w:tc>
          <w:tcPr>
            <w:tcW w:w="4878" w:type="dxa"/>
            <w:noWrap/>
            <w:vAlign w:val="bottom"/>
            <w:hideMark/>
          </w:tcPr>
          <w:p w14:paraId="3149EAAD" w14:textId="641BBE7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642" w:type="dxa"/>
            <w:noWrap/>
            <w:vAlign w:val="bottom"/>
            <w:hideMark/>
          </w:tcPr>
          <w:p w14:paraId="7BBCCA08" w14:textId="7CD876A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149F9749" w14:textId="533865F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0.53912987</w:t>
            </w:r>
          </w:p>
        </w:tc>
      </w:tr>
      <w:tr w:rsidR="00157A94" w:rsidRPr="00681D61" w14:paraId="11751C76" w14:textId="77777777" w:rsidTr="4A0B9992">
        <w:trPr>
          <w:trHeight w:val="320"/>
        </w:trPr>
        <w:tc>
          <w:tcPr>
            <w:tcW w:w="1305" w:type="dxa"/>
            <w:noWrap/>
            <w:vAlign w:val="bottom"/>
            <w:hideMark/>
          </w:tcPr>
          <w:p w14:paraId="22144AB1" w14:textId="260EB63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842489</w:t>
            </w:r>
          </w:p>
        </w:tc>
        <w:tc>
          <w:tcPr>
            <w:tcW w:w="4878" w:type="dxa"/>
            <w:noWrap/>
            <w:vAlign w:val="bottom"/>
            <w:hideMark/>
          </w:tcPr>
          <w:p w14:paraId="7F821B06" w14:textId="1396424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Mechanical appliances; for projecting, dispersing or spraying liquids or powders, for other than agricultural or horticultural use, whether or not hand-operated</w:t>
            </w:r>
          </w:p>
        </w:tc>
        <w:tc>
          <w:tcPr>
            <w:tcW w:w="1642" w:type="dxa"/>
            <w:noWrap/>
            <w:vAlign w:val="bottom"/>
            <w:hideMark/>
          </w:tcPr>
          <w:p w14:paraId="3D53B442" w14:textId="5D4DDFD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F372436" w14:textId="43CA969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0.53789591</w:t>
            </w:r>
          </w:p>
        </w:tc>
      </w:tr>
      <w:tr w:rsidR="00157A94" w:rsidRPr="00681D61" w14:paraId="33DC2A99" w14:textId="77777777" w:rsidTr="4A0B9992">
        <w:trPr>
          <w:trHeight w:val="320"/>
        </w:trPr>
        <w:tc>
          <w:tcPr>
            <w:tcW w:w="1305" w:type="dxa"/>
            <w:noWrap/>
            <w:vAlign w:val="bottom"/>
            <w:hideMark/>
          </w:tcPr>
          <w:p w14:paraId="54D1A379" w14:textId="5480728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260600</w:t>
            </w:r>
          </w:p>
        </w:tc>
        <w:tc>
          <w:tcPr>
            <w:tcW w:w="4878" w:type="dxa"/>
            <w:noWrap/>
            <w:vAlign w:val="bottom"/>
            <w:hideMark/>
          </w:tcPr>
          <w:p w14:paraId="0979332D" w14:textId="2954275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ores and concentrates</w:t>
            </w:r>
          </w:p>
        </w:tc>
        <w:tc>
          <w:tcPr>
            <w:tcW w:w="1642" w:type="dxa"/>
            <w:noWrap/>
            <w:vAlign w:val="bottom"/>
            <w:hideMark/>
          </w:tcPr>
          <w:p w14:paraId="09ACED23" w14:textId="5046E78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4A121C80" w14:textId="33F7F50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0.53568354</w:t>
            </w:r>
          </w:p>
        </w:tc>
      </w:tr>
      <w:tr w:rsidR="00157A94" w:rsidRPr="00681D61" w14:paraId="7CDC53C8" w14:textId="77777777" w:rsidTr="4A0B9992">
        <w:trPr>
          <w:trHeight w:val="320"/>
        </w:trPr>
        <w:tc>
          <w:tcPr>
            <w:tcW w:w="1305" w:type="dxa"/>
            <w:noWrap/>
            <w:vAlign w:val="bottom"/>
            <w:hideMark/>
          </w:tcPr>
          <w:p w14:paraId="205B1018" w14:textId="1CAA8D37"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260111</w:t>
            </w:r>
          </w:p>
        </w:tc>
        <w:tc>
          <w:tcPr>
            <w:tcW w:w="4878" w:type="dxa"/>
            <w:noWrap/>
            <w:vAlign w:val="bottom"/>
            <w:hideMark/>
          </w:tcPr>
          <w:p w14:paraId="60851A65" w14:textId="2D02F65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ores and concentrates; non-agglomerated</w:t>
            </w:r>
          </w:p>
        </w:tc>
        <w:tc>
          <w:tcPr>
            <w:tcW w:w="1642" w:type="dxa"/>
            <w:noWrap/>
            <w:vAlign w:val="bottom"/>
            <w:hideMark/>
          </w:tcPr>
          <w:p w14:paraId="6D527EF0" w14:textId="740A9102"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10DCACC2" w14:textId="7DC8F21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0.53443493</w:t>
            </w:r>
          </w:p>
        </w:tc>
      </w:tr>
      <w:tr w:rsidR="00157A94" w:rsidRPr="00681D61" w14:paraId="4C9E67A1" w14:textId="77777777" w:rsidTr="4A0B9992">
        <w:trPr>
          <w:trHeight w:val="320"/>
        </w:trPr>
        <w:tc>
          <w:tcPr>
            <w:tcW w:w="1305" w:type="dxa"/>
            <w:noWrap/>
            <w:vAlign w:val="bottom"/>
            <w:hideMark/>
          </w:tcPr>
          <w:p w14:paraId="2B872089" w14:textId="25A7298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390469</w:t>
            </w:r>
          </w:p>
        </w:tc>
        <w:tc>
          <w:tcPr>
            <w:tcW w:w="4878" w:type="dxa"/>
            <w:noWrap/>
            <w:vAlign w:val="bottom"/>
            <w:hideMark/>
          </w:tcPr>
          <w:p w14:paraId="79F7EB6D" w14:textId="06EA793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Halogenated olefin polymers; fluoro-polymers (other than polytetrafluoroethylene), in primary forms</w:t>
            </w:r>
          </w:p>
        </w:tc>
        <w:tc>
          <w:tcPr>
            <w:tcW w:w="1642" w:type="dxa"/>
            <w:noWrap/>
            <w:vAlign w:val="bottom"/>
            <w:hideMark/>
          </w:tcPr>
          <w:p w14:paraId="370FB5A0" w14:textId="4B24E08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0B78CB8" w14:textId="480EE087"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0.52911733</w:t>
            </w:r>
          </w:p>
        </w:tc>
      </w:tr>
      <w:tr w:rsidR="00157A94" w:rsidRPr="00681D61" w14:paraId="2C31B361" w14:textId="77777777" w:rsidTr="4A0B9992">
        <w:trPr>
          <w:trHeight w:val="320"/>
        </w:trPr>
        <w:tc>
          <w:tcPr>
            <w:tcW w:w="1305" w:type="dxa"/>
            <w:noWrap/>
            <w:vAlign w:val="bottom"/>
            <w:hideMark/>
          </w:tcPr>
          <w:p w14:paraId="73FA5DD5" w14:textId="77777777" w:rsidR="00157A94" w:rsidRPr="00681D61" w:rsidRDefault="00157A94" w:rsidP="4A0B9992">
            <w:pPr>
              <w:spacing w:line="278" w:lineRule="auto"/>
              <w:rPr>
                <w:rFonts w:ascii="Times New Roman" w:eastAsia="Times New Roman" w:hAnsi="Times New Roman" w:cs="Times New Roman"/>
                <w:color w:val="000000" w:themeColor="text1"/>
                <w:sz w:val="20"/>
                <w:szCs w:val="20"/>
              </w:rPr>
            </w:pPr>
          </w:p>
        </w:tc>
        <w:tc>
          <w:tcPr>
            <w:tcW w:w="4878" w:type="dxa"/>
            <w:noWrap/>
            <w:vAlign w:val="bottom"/>
            <w:hideMark/>
          </w:tcPr>
          <w:p w14:paraId="66EEA61E" w14:textId="0ECE4D0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Manufacturing % GDP</w:t>
            </w:r>
          </w:p>
        </w:tc>
        <w:tc>
          <w:tcPr>
            <w:tcW w:w="1642" w:type="dxa"/>
            <w:noWrap/>
            <w:vAlign w:val="bottom"/>
            <w:hideMark/>
          </w:tcPr>
          <w:p w14:paraId="6C67C2C2" w14:textId="002E5E9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63A781F6" w14:textId="0E27B95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0.52552678</w:t>
            </w:r>
          </w:p>
        </w:tc>
      </w:tr>
      <w:tr w:rsidR="00157A94" w:rsidRPr="00681D61" w14:paraId="074BCF3B" w14:textId="77777777" w:rsidTr="4A0B9992">
        <w:trPr>
          <w:trHeight w:val="320"/>
        </w:trPr>
        <w:tc>
          <w:tcPr>
            <w:tcW w:w="1305" w:type="dxa"/>
            <w:noWrap/>
            <w:vAlign w:val="bottom"/>
            <w:hideMark/>
          </w:tcPr>
          <w:p w14:paraId="09BB5121" w14:textId="6BC9D12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847981</w:t>
            </w:r>
          </w:p>
        </w:tc>
        <w:tc>
          <w:tcPr>
            <w:tcW w:w="4878" w:type="dxa"/>
            <w:noWrap/>
            <w:vAlign w:val="bottom"/>
            <w:hideMark/>
          </w:tcPr>
          <w:p w14:paraId="72241E00" w14:textId="40AAEAAC"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for treating metal, including electric wire coil-winders</w:t>
            </w:r>
          </w:p>
        </w:tc>
        <w:tc>
          <w:tcPr>
            <w:tcW w:w="1642" w:type="dxa"/>
            <w:noWrap/>
            <w:vAlign w:val="bottom"/>
            <w:hideMark/>
          </w:tcPr>
          <w:p w14:paraId="6E9FDCFC" w14:textId="3EA9FDC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05ED9A79" w14:textId="31D16C0D"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0.5250675</w:t>
            </w:r>
          </w:p>
        </w:tc>
      </w:tr>
      <w:tr w:rsidR="00157A94" w:rsidRPr="00681D61" w14:paraId="6E68C155" w14:textId="77777777" w:rsidTr="4A0B9992">
        <w:trPr>
          <w:trHeight w:val="320"/>
        </w:trPr>
        <w:tc>
          <w:tcPr>
            <w:tcW w:w="1305" w:type="dxa"/>
            <w:noWrap/>
            <w:vAlign w:val="bottom"/>
            <w:hideMark/>
          </w:tcPr>
          <w:p w14:paraId="0259B18D" w14:textId="6F64947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390210</w:t>
            </w:r>
          </w:p>
        </w:tc>
        <w:tc>
          <w:tcPr>
            <w:tcW w:w="4878" w:type="dxa"/>
            <w:noWrap/>
            <w:vAlign w:val="bottom"/>
            <w:hideMark/>
          </w:tcPr>
          <w:p w14:paraId="45FD1AA8" w14:textId="117D3C5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Propylene, other olefin polymers; polypropylene in primary forms</w:t>
            </w:r>
          </w:p>
        </w:tc>
        <w:tc>
          <w:tcPr>
            <w:tcW w:w="1642" w:type="dxa"/>
            <w:noWrap/>
            <w:vAlign w:val="bottom"/>
            <w:hideMark/>
          </w:tcPr>
          <w:p w14:paraId="19F46DDC" w14:textId="4DAA066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1275EB2" w14:textId="0BE5E0B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0.51968086</w:t>
            </w:r>
          </w:p>
        </w:tc>
      </w:tr>
      <w:tr w:rsidR="00157A94" w:rsidRPr="00681D61" w14:paraId="12AD0C6D" w14:textId="77777777" w:rsidTr="4A0B9992">
        <w:trPr>
          <w:trHeight w:val="320"/>
        </w:trPr>
        <w:tc>
          <w:tcPr>
            <w:tcW w:w="1305" w:type="dxa"/>
            <w:noWrap/>
            <w:vAlign w:val="bottom"/>
            <w:hideMark/>
          </w:tcPr>
          <w:p w14:paraId="43CDBE95" w14:textId="77222B7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282090</w:t>
            </w:r>
          </w:p>
        </w:tc>
        <w:tc>
          <w:tcPr>
            <w:tcW w:w="4878" w:type="dxa"/>
            <w:noWrap/>
            <w:vAlign w:val="bottom"/>
            <w:hideMark/>
          </w:tcPr>
          <w:p w14:paraId="471538C3" w14:textId="5244E77E"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Manganese oxides; excluding manganese dioxide</w:t>
            </w:r>
          </w:p>
        </w:tc>
        <w:tc>
          <w:tcPr>
            <w:tcW w:w="1642" w:type="dxa"/>
            <w:noWrap/>
            <w:vAlign w:val="bottom"/>
            <w:hideMark/>
          </w:tcPr>
          <w:p w14:paraId="142F7A7E" w14:textId="79B2F67B"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C7AEB97" w14:textId="5798EC0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0.51854211</w:t>
            </w:r>
          </w:p>
        </w:tc>
      </w:tr>
      <w:tr w:rsidR="00157A94" w:rsidRPr="00681D61" w14:paraId="36AB2674" w14:textId="77777777" w:rsidTr="4A0B9992">
        <w:trPr>
          <w:trHeight w:val="320"/>
        </w:trPr>
        <w:tc>
          <w:tcPr>
            <w:tcW w:w="1305" w:type="dxa"/>
            <w:noWrap/>
            <w:vAlign w:val="bottom"/>
            <w:hideMark/>
          </w:tcPr>
          <w:p w14:paraId="13C25BC9" w14:textId="1E2F07A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390710</w:t>
            </w:r>
          </w:p>
        </w:tc>
        <w:tc>
          <w:tcPr>
            <w:tcW w:w="4878" w:type="dxa"/>
            <w:noWrap/>
            <w:vAlign w:val="bottom"/>
            <w:hideMark/>
          </w:tcPr>
          <w:p w14:paraId="2247EB9D" w14:textId="4255BA0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Polyacetals; in primary forms</w:t>
            </w:r>
          </w:p>
        </w:tc>
        <w:tc>
          <w:tcPr>
            <w:tcW w:w="1642" w:type="dxa"/>
            <w:noWrap/>
            <w:vAlign w:val="bottom"/>
            <w:hideMark/>
          </w:tcPr>
          <w:p w14:paraId="3C26A55A" w14:textId="305E357E"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31A233D4" w14:textId="3ACE4401"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0.50959556</w:t>
            </w:r>
          </w:p>
        </w:tc>
      </w:tr>
      <w:tr w:rsidR="00157A94" w:rsidRPr="00681D61" w14:paraId="42A6EC01" w14:textId="77777777" w:rsidTr="4A0B9992">
        <w:trPr>
          <w:trHeight w:val="320"/>
        </w:trPr>
        <w:tc>
          <w:tcPr>
            <w:tcW w:w="1305" w:type="dxa"/>
            <w:noWrap/>
            <w:vAlign w:val="bottom"/>
            <w:hideMark/>
          </w:tcPr>
          <w:p w14:paraId="5EEF1332" w14:textId="0CDE019A"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284800</w:t>
            </w:r>
          </w:p>
        </w:tc>
        <w:tc>
          <w:tcPr>
            <w:tcW w:w="4878" w:type="dxa"/>
            <w:noWrap/>
            <w:vAlign w:val="bottom"/>
            <w:hideMark/>
          </w:tcPr>
          <w:p w14:paraId="14C043F4" w14:textId="05D1DEFF"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Phosphides; whether or not chemically defined, (excluding ferrophosphorus)</w:t>
            </w:r>
          </w:p>
        </w:tc>
        <w:tc>
          <w:tcPr>
            <w:tcW w:w="1642" w:type="dxa"/>
            <w:noWrap/>
            <w:vAlign w:val="bottom"/>
            <w:hideMark/>
          </w:tcPr>
          <w:p w14:paraId="2EFB9280" w14:textId="3215E1E5"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04300E72" w14:textId="53AC9A49"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0.5030011</w:t>
            </w:r>
          </w:p>
        </w:tc>
      </w:tr>
      <w:tr w:rsidR="00157A94" w:rsidRPr="00681D61" w14:paraId="7E6A5A94" w14:textId="77777777" w:rsidTr="4A0B9992">
        <w:trPr>
          <w:trHeight w:val="320"/>
        </w:trPr>
        <w:tc>
          <w:tcPr>
            <w:tcW w:w="1305" w:type="dxa"/>
            <w:noWrap/>
            <w:vAlign w:val="bottom"/>
            <w:hideMark/>
          </w:tcPr>
          <w:p w14:paraId="18B8ABDF" w14:textId="0319CE44"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291613</w:t>
            </w:r>
          </w:p>
        </w:tc>
        <w:tc>
          <w:tcPr>
            <w:tcW w:w="4878" w:type="dxa"/>
            <w:noWrap/>
            <w:vAlign w:val="bottom"/>
            <w:hideMark/>
          </w:tcPr>
          <w:p w14:paraId="7FA644C0" w14:textId="08ABF056"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Acids; unsaturated acyclic monocarboxylic acids; methacrylic acid and its salts</w:t>
            </w:r>
          </w:p>
        </w:tc>
        <w:tc>
          <w:tcPr>
            <w:tcW w:w="1642" w:type="dxa"/>
            <w:noWrap/>
            <w:vAlign w:val="bottom"/>
            <w:hideMark/>
          </w:tcPr>
          <w:p w14:paraId="28A8898A" w14:textId="0CA58C83"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64B13C7C" w14:textId="6018E470" w:rsidR="00157A94" w:rsidRPr="00681D61" w:rsidRDefault="00157A94"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0.50278802</w:t>
            </w:r>
          </w:p>
        </w:tc>
      </w:tr>
    </w:tbl>
    <w:p w14:paraId="1F238EA5" w14:textId="77777777" w:rsidR="00F13A0B" w:rsidRPr="00681D61" w:rsidRDefault="00F13A0B" w:rsidP="4A0B9992">
      <w:pPr>
        <w:spacing w:line="278" w:lineRule="auto"/>
        <w:rPr>
          <w:rFonts w:ascii="Times New Roman" w:eastAsia="Times New Roman" w:hAnsi="Times New Roman" w:cs="Times New Roman"/>
          <w:color w:val="000000" w:themeColor="text1"/>
          <w:sz w:val="20"/>
          <w:szCs w:val="20"/>
          <w:lang w:val="en-US"/>
        </w:rPr>
      </w:pPr>
    </w:p>
    <w:p w14:paraId="3247F69F" w14:textId="00A4B20D" w:rsidR="7E58DC18" w:rsidRPr="00681D61" w:rsidRDefault="7E58DC18"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5EFDFF1D" w:rsidRPr="4A0B9992">
        <w:rPr>
          <w:rFonts w:ascii="Times New Roman" w:eastAsia="Times New Roman" w:hAnsi="Times New Roman" w:cs="Times New Roman"/>
          <w:b/>
          <w:bCs/>
          <w:color w:val="000000" w:themeColor="text1"/>
          <w:sz w:val="20"/>
          <w:szCs w:val="20"/>
          <w:lang w:val="en-US"/>
        </w:rPr>
        <w:t>2</w:t>
      </w:r>
      <w:r w:rsidR="26FD7BE8" w:rsidRPr="4A0B9992">
        <w:rPr>
          <w:rFonts w:ascii="Times New Roman" w:eastAsia="Times New Roman" w:hAnsi="Times New Roman" w:cs="Times New Roman"/>
          <w:b/>
          <w:bCs/>
          <w:color w:val="000000" w:themeColor="text1"/>
          <w:sz w:val="20"/>
          <w:szCs w:val="20"/>
          <w:lang w:val="en-US"/>
        </w:rPr>
        <w:t>4</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Biofuel features by mean absolute z-score</w:t>
      </w:r>
    </w:p>
    <w:tbl>
      <w:tblPr>
        <w:tblStyle w:val="TableGrid"/>
        <w:tblW w:w="9360" w:type="dxa"/>
        <w:tblLayout w:type="fixed"/>
        <w:tblLook w:val="06A0" w:firstRow="1" w:lastRow="0" w:firstColumn="1" w:lastColumn="0" w:noHBand="1" w:noVBand="1"/>
      </w:tblPr>
      <w:tblGrid>
        <w:gridCol w:w="1275"/>
        <w:gridCol w:w="4875"/>
        <w:gridCol w:w="1665"/>
        <w:gridCol w:w="1545"/>
      </w:tblGrid>
      <w:tr w:rsidR="26612F59" w:rsidRPr="00681D61" w14:paraId="792E17C6" w14:textId="77777777" w:rsidTr="4A0B9992">
        <w:trPr>
          <w:trHeight w:val="315"/>
        </w:trPr>
        <w:tc>
          <w:tcPr>
            <w:tcW w:w="1275" w:type="dxa"/>
          </w:tcPr>
          <w:p w14:paraId="4E975AB6" w14:textId="0D78BCEB" w:rsidR="26612F59" w:rsidRPr="00681D61" w:rsidRDefault="26612F59"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75" w:type="dxa"/>
          </w:tcPr>
          <w:p w14:paraId="723B72FE" w14:textId="7B36BB83" w:rsidR="26612F59" w:rsidRPr="00681D61" w:rsidRDefault="26612F59"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65" w:type="dxa"/>
          </w:tcPr>
          <w:p w14:paraId="0F2D855F" w14:textId="5448A70A" w:rsidR="26612F59" w:rsidRPr="00681D61" w:rsidRDefault="26612F59"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45" w:type="dxa"/>
          </w:tcPr>
          <w:p w14:paraId="65D8C9A4" w14:textId="046EE3A7" w:rsidR="26612F59" w:rsidRPr="00681D61" w:rsidRDefault="26612F59"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531681" w:rsidRPr="00681D61" w14:paraId="3748EA4C" w14:textId="77777777" w:rsidTr="4A0B9992">
        <w:trPr>
          <w:trHeight w:val="315"/>
        </w:trPr>
        <w:tc>
          <w:tcPr>
            <w:tcW w:w="1275" w:type="dxa"/>
            <w:vAlign w:val="bottom"/>
          </w:tcPr>
          <w:p w14:paraId="00BE7331" w14:textId="5E5669D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381590</w:t>
            </w:r>
          </w:p>
        </w:tc>
        <w:tc>
          <w:tcPr>
            <w:tcW w:w="4875" w:type="dxa"/>
            <w:vAlign w:val="bottom"/>
          </w:tcPr>
          <w:p w14:paraId="20516461" w14:textId="7B972F7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Reaction initiators, reaction accelerators and catalytic preparations, unsupported, n.e.s. or included</w:t>
            </w:r>
          </w:p>
        </w:tc>
        <w:tc>
          <w:tcPr>
            <w:tcW w:w="1665" w:type="dxa"/>
            <w:vAlign w:val="bottom"/>
          </w:tcPr>
          <w:p w14:paraId="34A04D3E" w14:textId="685D7A8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2E724D03" w14:textId="63D3C85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0.83855851</w:t>
            </w:r>
          </w:p>
        </w:tc>
      </w:tr>
      <w:tr w:rsidR="00531681" w:rsidRPr="00681D61" w14:paraId="4B41A10A" w14:textId="77777777" w:rsidTr="4A0B9992">
        <w:trPr>
          <w:trHeight w:val="315"/>
        </w:trPr>
        <w:tc>
          <w:tcPr>
            <w:tcW w:w="1275" w:type="dxa"/>
            <w:vAlign w:val="bottom"/>
          </w:tcPr>
          <w:p w14:paraId="57F87B39" w14:textId="477C462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844190</w:t>
            </w:r>
          </w:p>
        </w:tc>
        <w:tc>
          <w:tcPr>
            <w:tcW w:w="4875" w:type="dxa"/>
            <w:vAlign w:val="bottom"/>
          </w:tcPr>
          <w:p w14:paraId="44C6D18D" w14:textId="2AE47B4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parts of machinery for making up paper pulp, paper or paperboard, including cutting machines of all kinds</w:t>
            </w:r>
          </w:p>
        </w:tc>
        <w:tc>
          <w:tcPr>
            <w:tcW w:w="1665" w:type="dxa"/>
            <w:vAlign w:val="bottom"/>
          </w:tcPr>
          <w:p w14:paraId="29D24B57" w14:textId="136BB22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48BAF7BF" w14:textId="1BA000B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0.80575214</w:t>
            </w:r>
          </w:p>
        </w:tc>
      </w:tr>
      <w:tr w:rsidR="00531681" w:rsidRPr="00681D61" w14:paraId="07A968F8" w14:textId="77777777" w:rsidTr="4A0B9992">
        <w:trPr>
          <w:trHeight w:val="315"/>
        </w:trPr>
        <w:tc>
          <w:tcPr>
            <w:tcW w:w="1275" w:type="dxa"/>
            <w:vAlign w:val="bottom"/>
          </w:tcPr>
          <w:p w14:paraId="01AAE67A" w14:textId="2DFBC41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841381</w:t>
            </w:r>
          </w:p>
        </w:tc>
        <w:tc>
          <w:tcPr>
            <w:tcW w:w="4875" w:type="dxa"/>
            <w:vAlign w:val="bottom"/>
          </w:tcPr>
          <w:p w14:paraId="5BC91A1E" w14:textId="1865823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and liquid elevators; n.e.s. in heading no. 8413</w:t>
            </w:r>
          </w:p>
        </w:tc>
        <w:tc>
          <w:tcPr>
            <w:tcW w:w="1665" w:type="dxa"/>
            <w:vAlign w:val="bottom"/>
          </w:tcPr>
          <w:p w14:paraId="5829053A" w14:textId="4F7EC63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6B5F3783" w14:textId="6FE62B2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0.79488616</w:t>
            </w:r>
          </w:p>
        </w:tc>
      </w:tr>
      <w:tr w:rsidR="00531681" w:rsidRPr="00681D61" w14:paraId="191446AC" w14:textId="77777777" w:rsidTr="4A0B9992">
        <w:trPr>
          <w:trHeight w:val="315"/>
        </w:trPr>
        <w:tc>
          <w:tcPr>
            <w:tcW w:w="1275" w:type="dxa"/>
            <w:vAlign w:val="bottom"/>
          </w:tcPr>
          <w:p w14:paraId="7422B224" w14:textId="1E3D697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121299</w:t>
            </w:r>
          </w:p>
        </w:tc>
        <w:tc>
          <w:tcPr>
            <w:tcW w:w="4875" w:type="dxa"/>
            <w:vAlign w:val="bottom"/>
          </w:tcPr>
          <w:p w14:paraId="566F5E1D" w14:textId="50B7241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products (including unroasted chicory roots, chicorium intybus sativum variety); n.e.s. in chapter 12, fresh, chilled, frozen or dried, ground or unground, primarily for human consumption</w:t>
            </w:r>
          </w:p>
        </w:tc>
        <w:tc>
          <w:tcPr>
            <w:tcW w:w="1665" w:type="dxa"/>
            <w:vAlign w:val="bottom"/>
          </w:tcPr>
          <w:p w14:paraId="2E2029EC" w14:textId="57E1AE8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4F7E6E67" w14:textId="3555775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0.79278107</w:t>
            </w:r>
          </w:p>
        </w:tc>
      </w:tr>
      <w:tr w:rsidR="00531681" w:rsidRPr="00681D61" w14:paraId="39B37C4E" w14:textId="77777777" w:rsidTr="4A0B9992">
        <w:trPr>
          <w:trHeight w:val="315"/>
        </w:trPr>
        <w:tc>
          <w:tcPr>
            <w:tcW w:w="1275" w:type="dxa"/>
            <w:vAlign w:val="bottom"/>
          </w:tcPr>
          <w:p w14:paraId="12FA1322" w14:textId="11FB15B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940390</w:t>
            </w:r>
          </w:p>
        </w:tc>
        <w:tc>
          <w:tcPr>
            <w:tcW w:w="4875" w:type="dxa"/>
            <w:vAlign w:val="bottom"/>
          </w:tcPr>
          <w:p w14:paraId="67F4D5A6" w14:textId="3792FA9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Furniture; parts</w:t>
            </w:r>
          </w:p>
        </w:tc>
        <w:tc>
          <w:tcPr>
            <w:tcW w:w="1665" w:type="dxa"/>
            <w:vAlign w:val="bottom"/>
          </w:tcPr>
          <w:p w14:paraId="6636F0F7" w14:textId="04D7B88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49A2A8F4" w14:textId="0F9CF5D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0.79116</w:t>
            </w:r>
          </w:p>
        </w:tc>
      </w:tr>
      <w:tr w:rsidR="00531681" w:rsidRPr="00681D61" w14:paraId="0F489F60" w14:textId="77777777" w:rsidTr="4A0B9992">
        <w:trPr>
          <w:trHeight w:val="315"/>
        </w:trPr>
        <w:tc>
          <w:tcPr>
            <w:tcW w:w="1275" w:type="dxa"/>
            <w:vAlign w:val="bottom"/>
          </w:tcPr>
          <w:p w14:paraId="10236073" w14:textId="7E58D119" w:rsidR="00531681" w:rsidRPr="00681D61" w:rsidRDefault="00531681" w:rsidP="4A0B9992">
            <w:pPr>
              <w:rPr>
                <w:rFonts w:ascii="Times New Roman" w:eastAsia="Times New Roman" w:hAnsi="Times New Roman" w:cs="Times New Roman"/>
                <w:sz w:val="20"/>
                <w:szCs w:val="20"/>
              </w:rPr>
            </w:pPr>
          </w:p>
        </w:tc>
        <w:tc>
          <w:tcPr>
            <w:tcW w:w="4875" w:type="dxa"/>
            <w:vAlign w:val="bottom"/>
          </w:tcPr>
          <w:p w14:paraId="36A07D4A" w14:textId="21B0BDD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Industry % GDP</w:t>
            </w:r>
          </w:p>
        </w:tc>
        <w:tc>
          <w:tcPr>
            <w:tcW w:w="1665" w:type="dxa"/>
            <w:vAlign w:val="bottom"/>
          </w:tcPr>
          <w:p w14:paraId="15967FD2" w14:textId="799D839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45" w:type="dxa"/>
            <w:vAlign w:val="bottom"/>
          </w:tcPr>
          <w:p w14:paraId="525A9929" w14:textId="6820CC6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0.78604247</w:t>
            </w:r>
          </w:p>
        </w:tc>
      </w:tr>
      <w:tr w:rsidR="00531681" w:rsidRPr="00681D61" w14:paraId="5F9178D3" w14:textId="77777777" w:rsidTr="4A0B9992">
        <w:trPr>
          <w:trHeight w:val="315"/>
        </w:trPr>
        <w:tc>
          <w:tcPr>
            <w:tcW w:w="1275" w:type="dxa"/>
            <w:vAlign w:val="bottom"/>
          </w:tcPr>
          <w:p w14:paraId="3114A5E0" w14:textId="3E2B7D0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441520</w:t>
            </w:r>
          </w:p>
        </w:tc>
        <w:tc>
          <w:tcPr>
            <w:tcW w:w="4875" w:type="dxa"/>
            <w:vAlign w:val="bottom"/>
          </w:tcPr>
          <w:p w14:paraId="491A365E" w14:textId="1A55F39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pallets, box pallets and other load boards; pallet collars</w:t>
            </w:r>
          </w:p>
        </w:tc>
        <w:tc>
          <w:tcPr>
            <w:tcW w:w="1665" w:type="dxa"/>
            <w:vAlign w:val="bottom"/>
          </w:tcPr>
          <w:p w14:paraId="5B6D7E02" w14:textId="55304A5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7E824C3E" w14:textId="05FAEF2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0.77151343</w:t>
            </w:r>
          </w:p>
        </w:tc>
      </w:tr>
      <w:tr w:rsidR="00531681" w:rsidRPr="00681D61" w14:paraId="4AB46835" w14:textId="77777777" w:rsidTr="4A0B9992">
        <w:trPr>
          <w:trHeight w:val="315"/>
        </w:trPr>
        <w:tc>
          <w:tcPr>
            <w:tcW w:w="1275" w:type="dxa"/>
            <w:vAlign w:val="bottom"/>
          </w:tcPr>
          <w:p w14:paraId="165C4AC6" w14:textId="238AB07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870892</w:t>
            </w:r>
          </w:p>
        </w:tc>
        <w:tc>
          <w:tcPr>
            <w:tcW w:w="4875" w:type="dxa"/>
            <w:vAlign w:val="bottom"/>
          </w:tcPr>
          <w:p w14:paraId="29E2F57A" w14:textId="0683216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parts, silencers and exhaust pipes</w:t>
            </w:r>
          </w:p>
        </w:tc>
        <w:tc>
          <w:tcPr>
            <w:tcW w:w="1665" w:type="dxa"/>
            <w:vAlign w:val="bottom"/>
          </w:tcPr>
          <w:p w14:paraId="7E4351B9" w14:textId="2EF8CC8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4C05DBC1" w14:textId="117E2AD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0.76885393</w:t>
            </w:r>
          </w:p>
        </w:tc>
      </w:tr>
      <w:tr w:rsidR="00531681" w:rsidRPr="00681D61" w14:paraId="5F464995" w14:textId="77777777" w:rsidTr="4A0B9992">
        <w:trPr>
          <w:trHeight w:val="315"/>
        </w:trPr>
        <w:tc>
          <w:tcPr>
            <w:tcW w:w="1275" w:type="dxa"/>
            <w:vAlign w:val="bottom"/>
          </w:tcPr>
          <w:p w14:paraId="637F1FFE" w14:textId="3D97E1A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842139</w:t>
            </w:r>
          </w:p>
        </w:tc>
        <w:tc>
          <w:tcPr>
            <w:tcW w:w="4875" w:type="dxa"/>
            <w:vAlign w:val="bottom"/>
          </w:tcPr>
          <w:p w14:paraId="0D472E26" w14:textId="0ED3DB1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for filtering or purifying gases, other than intake air filters for internal combustion engines</w:t>
            </w:r>
          </w:p>
        </w:tc>
        <w:tc>
          <w:tcPr>
            <w:tcW w:w="1665" w:type="dxa"/>
            <w:vAlign w:val="bottom"/>
          </w:tcPr>
          <w:p w14:paraId="21ABE287" w14:textId="788E6CA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05951217" w14:textId="169560B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0.76506488</w:t>
            </w:r>
          </w:p>
        </w:tc>
      </w:tr>
      <w:tr w:rsidR="00531681" w:rsidRPr="00681D61" w14:paraId="68F425FA" w14:textId="77777777" w:rsidTr="4A0B9992">
        <w:trPr>
          <w:trHeight w:val="315"/>
        </w:trPr>
        <w:tc>
          <w:tcPr>
            <w:tcW w:w="1275" w:type="dxa"/>
            <w:vAlign w:val="bottom"/>
          </w:tcPr>
          <w:p w14:paraId="397A1FDF" w14:textId="0C00BFC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283650</w:t>
            </w:r>
          </w:p>
        </w:tc>
        <w:tc>
          <w:tcPr>
            <w:tcW w:w="4875" w:type="dxa"/>
            <w:vAlign w:val="bottom"/>
          </w:tcPr>
          <w:p w14:paraId="55D07861" w14:textId="6250418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Carbonates; calcium carbonate</w:t>
            </w:r>
          </w:p>
        </w:tc>
        <w:tc>
          <w:tcPr>
            <w:tcW w:w="1665" w:type="dxa"/>
            <w:vAlign w:val="bottom"/>
          </w:tcPr>
          <w:p w14:paraId="191A0534" w14:textId="6366D3B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4CED7BA5" w14:textId="6941D26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0.76442809</w:t>
            </w:r>
          </w:p>
        </w:tc>
      </w:tr>
      <w:tr w:rsidR="00531681" w:rsidRPr="00681D61" w14:paraId="2466A528" w14:textId="77777777" w:rsidTr="4A0B9992">
        <w:trPr>
          <w:trHeight w:val="315"/>
        </w:trPr>
        <w:tc>
          <w:tcPr>
            <w:tcW w:w="1275" w:type="dxa"/>
            <w:vAlign w:val="bottom"/>
          </w:tcPr>
          <w:p w14:paraId="4453743D" w14:textId="0D6790A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842121</w:t>
            </w:r>
          </w:p>
        </w:tc>
        <w:tc>
          <w:tcPr>
            <w:tcW w:w="4875" w:type="dxa"/>
            <w:vAlign w:val="bottom"/>
          </w:tcPr>
          <w:p w14:paraId="1BAF8F05" w14:textId="6CC0BA6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for filtering or purifying water</w:t>
            </w:r>
          </w:p>
        </w:tc>
        <w:tc>
          <w:tcPr>
            <w:tcW w:w="1665" w:type="dxa"/>
            <w:vAlign w:val="bottom"/>
          </w:tcPr>
          <w:p w14:paraId="67810C35" w14:textId="74ACB0C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65F0869A" w14:textId="4E1B7E9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0.75937783</w:t>
            </w:r>
          </w:p>
        </w:tc>
      </w:tr>
      <w:tr w:rsidR="00531681" w:rsidRPr="00681D61" w14:paraId="72AC697C" w14:textId="77777777" w:rsidTr="4A0B9992">
        <w:trPr>
          <w:trHeight w:val="315"/>
        </w:trPr>
        <w:tc>
          <w:tcPr>
            <w:tcW w:w="1275" w:type="dxa"/>
            <w:vAlign w:val="bottom"/>
          </w:tcPr>
          <w:p w14:paraId="49CBE4BE" w14:textId="1328429B" w:rsidR="00531681" w:rsidRPr="00681D61" w:rsidRDefault="00531681" w:rsidP="4A0B9992">
            <w:pPr>
              <w:rPr>
                <w:rFonts w:ascii="Times New Roman" w:eastAsia="Times New Roman" w:hAnsi="Times New Roman" w:cs="Times New Roman"/>
                <w:sz w:val="20"/>
                <w:szCs w:val="20"/>
              </w:rPr>
            </w:pPr>
          </w:p>
        </w:tc>
        <w:tc>
          <w:tcPr>
            <w:tcW w:w="4875" w:type="dxa"/>
            <w:vAlign w:val="bottom"/>
          </w:tcPr>
          <w:p w14:paraId="27551950" w14:textId="0D922C2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665" w:type="dxa"/>
            <w:vAlign w:val="bottom"/>
          </w:tcPr>
          <w:p w14:paraId="1314D575" w14:textId="2369708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45" w:type="dxa"/>
            <w:vAlign w:val="bottom"/>
          </w:tcPr>
          <w:p w14:paraId="43BB3F7A" w14:textId="6FCCAC1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0.75181291</w:t>
            </w:r>
          </w:p>
        </w:tc>
      </w:tr>
      <w:tr w:rsidR="00531681" w:rsidRPr="00681D61" w14:paraId="2466DFE6" w14:textId="77777777" w:rsidTr="4A0B9992">
        <w:trPr>
          <w:trHeight w:val="315"/>
        </w:trPr>
        <w:tc>
          <w:tcPr>
            <w:tcW w:w="1275" w:type="dxa"/>
            <w:vAlign w:val="bottom"/>
          </w:tcPr>
          <w:p w14:paraId="5620BDD8" w14:textId="147DBAB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841410</w:t>
            </w:r>
          </w:p>
        </w:tc>
        <w:tc>
          <w:tcPr>
            <w:tcW w:w="4875" w:type="dxa"/>
            <w:vAlign w:val="bottom"/>
          </w:tcPr>
          <w:p w14:paraId="3EBC86E5" w14:textId="439AB23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vacuum</w:t>
            </w:r>
          </w:p>
        </w:tc>
        <w:tc>
          <w:tcPr>
            <w:tcW w:w="1665" w:type="dxa"/>
            <w:vAlign w:val="bottom"/>
          </w:tcPr>
          <w:p w14:paraId="3565D7C7" w14:textId="1400D13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574CAA61" w14:textId="7A69033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0.74911575</w:t>
            </w:r>
          </w:p>
        </w:tc>
      </w:tr>
      <w:tr w:rsidR="00531681" w:rsidRPr="00681D61" w14:paraId="6F112C73" w14:textId="77777777" w:rsidTr="4A0B9992">
        <w:trPr>
          <w:trHeight w:val="315"/>
        </w:trPr>
        <w:tc>
          <w:tcPr>
            <w:tcW w:w="1275" w:type="dxa"/>
            <w:vAlign w:val="bottom"/>
          </w:tcPr>
          <w:p w14:paraId="15E94ADA" w14:textId="665F5C0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441810</w:t>
            </w:r>
          </w:p>
        </w:tc>
        <w:tc>
          <w:tcPr>
            <w:tcW w:w="4875" w:type="dxa"/>
            <w:vAlign w:val="bottom"/>
          </w:tcPr>
          <w:p w14:paraId="05698F3F" w14:textId="46FDCB0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windows, French-windows and their frames</w:t>
            </w:r>
          </w:p>
        </w:tc>
        <w:tc>
          <w:tcPr>
            <w:tcW w:w="1665" w:type="dxa"/>
            <w:vAlign w:val="bottom"/>
          </w:tcPr>
          <w:p w14:paraId="09472775" w14:textId="3AB30B7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1C28003A" w14:textId="242041B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0.74895344</w:t>
            </w:r>
          </w:p>
        </w:tc>
      </w:tr>
      <w:tr w:rsidR="00531681" w:rsidRPr="00681D61" w14:paraId="6FEC5749" w14:textId="77777777" w:rsidTr="4A0B9992">
        <w:trPr>
          <w:trHeight w:val="315"/>
        </w:trPr>
        <w:tc>
          <w:tcPr>
            <w:tcW w:w="1275" w:type="dxa"/>
            <w:vAlign w:val="bottom"/>
          </w:tcPr>
          <w:p w14:paraId="32CAE10D" w14:textId="314EDB9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291814</w:t>
            </w:r>
          </w:p>
        </w:tc>
        <w:tc>
          <w:tcPr>
            <w:tcW w:w="4875" w:type="dxa"/>
            <w:vAlign w:val="bottom"/>
          </w:tcPr>
          <w:p w14:paraId="152C60D2" w14:textId="7BFC7B7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Acids; carboxylic acids, (with alcohol function but without other oxygen function), citric acid</w:t>
            </w:r>
          </w:p>
        </w:tc>
        <w:tc>
          <w:tcPr>
            <w:tcW w:w="1665" w:type="dxa"/>
            <w:vAlign w:val="bottom"/>
          </w:tcPr>
          <w:p w14:paraId="7C92E954" w14:textId="62CDF94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1DFA6996" w14:textId="386FEE2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0.74216809</w:t>
            </w:r>
          </w:p>
        </w:tc>
      </w:tr>
      <w:tr w:rsidR="00531681" w:rsidRPr="00681D61" w14:paraId="5FCF56BE" w14:textId="77777777" w:rsidTr="4A0B9992">
        <w:trPr>
          <w:trHeight w:val="315"/>
        </w:trPr>
        <w:tc>
          <w:tcPr>
            <w:tcW w:w="1275" w:type="dxa"/>
            <w:vAlign w:val="bottom"/>
          </w:tcPr>
          <w:p w14:paraId="499ABE4D" w14:textId="1CC42C8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150990</w:t>
            </w:r>
          </w:p>
        </w:tc>
        <w:tc>
          <w:tcPr>
            <w:tcW w:w="4875" w:type="dxa"/>
            <w:vAlign w:val="bottom"/>
          </w:tcPr>
          <w:p w14:paraId="2E020D4C" w14:textId="77F6122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oils; olive oil and its fractions, other than virgin, whether or not refined, but not chemically modified</w:t>
            </w:r>
          </w:p>
        </w:tc>
        <w:tc>
          <w:tcPr>
            <w:tcW w:w="1665" w:type="dxa"/>
            <w:vAlign w:val="bottom"/>
          </w:tcPr>
          <w:p w14:paraId="5B6A96EE" w14:textId="27F4C6E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5B9CC58A" w14:textId="730EAB7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0.74055884</w:t>
            </w:r>
          </w:p>
        </w:tc>
      </w:tr>
      <w:tr w:rsidR="00531681" w:rsidRPr="00681D61" w14:paraId="49F703F4" w14:textId="77777777" w:rsidTr="4A0B9992">
        <w:trPr>
          <w:trHeight w:val="315"/>
        </w:trPr>
        <w:tc>
          <w:tcPr>
            <w:tcW w:w="1275" w:type="dxa"/>
            <w:vAlign w:val="bottom"/>
          </w:tcPr>
          <w:p w14:paraId="6E132893" w14:textId="71ED3D2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281122</w:t>
            </w:r>
          </w:p>
        </w:tc>
        <w:tc>
          <w:tcPr>
            <w:tcW w:w="4875" w:type="dxa"/>
            <w:vAlign w:val="bottom"/>
          </w:tcPr>
          <w:p w14:paraId="77EA9B86" w14:textId="05AE8C3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Silicon dioxide</w:t>
            </w:r>
          </w:p>
        </w:tc>
        <w:tc>
          <w:tcPr>
            <w:tcW w:w="1665" w:type="dxa"/>
            <w:vAlign w:val="bottom"/>
          </w:tcPr>
          <w:p w14:paraId="7C45346B" w14:textId="5DE64B9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7877A5E0" w14:textId="6943994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0.73748018</w:t>
            </w:r>
          </w:p>
        </w:tc>
      </w:tr>
      <w:tr w:rsidR="00531681" w:rsidRPr="00681D61" w14:paraId="0A8F393A" w14:textId="77777777" w:rsidTr="4A0B9992">
        <w:trPr>
          <w:trHeight w:val="315"/>
        </w:trPr>
        <w:tc>
          <w:tcPr>
            <w:tcW w:w="1275" w:type="dxa"/>
            <w:vAlign w:val="bottom"/>
          </w:tcPr>
          <w:p w14:paraId="0784CC78" w14:textId="475A6E6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842119</w:t>
            </w:r>
          </w:p>
        </w:tc>
        <w:tc>
          <w:tcPr>
            <w:tcW w:w="4875" w:type="dxa"/>
            <w:vAlign w:val="bottom"/>
          </w:tcPr>
          <w:p w14:paraId="7030CF67" w14:textId="619D326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Centrifuges; n.e.s. in heading no. 8421, including centrifugal dryers (but not clothes-dryers)</w:t>
            </w:r>
          </w:p>
        </w:tc>
        <w:tc>
          <w:tcPr>
            <w:tcW w:w="1665" w:type="dxa"/>
            <w:vAlign w:val="bottom"/>
          </w:tcPr>
          <w:p w14:paraId="6FA7EB7B" w14:textId="31B5C77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688BC777" w14:textId="4CE3E39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0.72949478</w:t>
            </w:r>
          </w:p>
        </w:tc>
      </w:tr>
      <w:tr w:rsidR="00531681" w:rsidRPr="00681D61" w14:paraId="5BF17C31" w14:textId="77777777" w:rsidTr="4A0B9992">
        <w:trPr>
          <w:trHeight w:val="315"/>
        </w:trPr>
        <w:tc>
          <w:tcPr>
            <w:tcW w:w="1275" w:type="dxa"/>
            <w:vAlign w:val="bottom"/>
          </w:tcPr>
          <w:p w14:paraId="72BC3661" w14:textId="3E16EA5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380210</w:t>
            </w:r>
          </w:p>
        </w:tc>
        <w:tc>
          <w:tcPr>
            <w:tcW w:w="4875" w:type="dxa"/>
            <w:vAlign w:val="bottom"/>
          </w:tcPr>
          <w:p w14:paraId="60971E66" w14:textId="0E63FC2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Carbon; activated</w:t>
            </w:r>
          </w:p>
        </w:tc>
        <w:tc>
          <w:tcPr>
            <w:tcW w:w="1665" w:type="dxa"/>
            <w:vAlign w:val="bottom"/>
          </w:tcPr>
          <w:p w14:paraId="38E47C5A" w14:textId="579472A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2F11AF80" w14:textId="577C8B5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0.72898622</w:t>
            </w:r>
          </w:p>
        </w:tc>
      </w:tr>
      <w:tr w:rsidR="00531681" w:rsidRPr="00681D61" w14:paraId="6BA0EA75" w14:textId="77777777" w:rsidTr="4A0B9992">
        <w:trPr>
          <w:trHeight w:val="315"/>
        </w:trPr>
        <w:tc>
          <w:tcPr>
            <w:tcW w:w="1275" w:type="dxa"/>
            <w:vAlign w:val="bottom"/>
          </w:tcPr>
          <w:p w14:paraId="79A78E62" w14:textId="1C53152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281121</w:t>
            </w:r>
          </w:p>
        </w:tc>
        <w:tc>
          <w:tcPr>
            <w:tcW w:w="4875" w:type="dxa"/>
            <w:vAlign w:val="bottom"/>
          </w:tcPr>
          <w:p w14:paraId="50A2CD75" w14:textId="6F2C940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Carbon dioxide</w:t>
            </w:r>
          </w:p>
        </w:tc>
        <w:tc>
          <w:tcPr>
            <w:tcW w:w="1665" w:type="dxa"/>
            <w:vAlign w:val="bottom"/>
          </w:tcPr>
          <w:p w14:paraId="7EA4BC6A" w14:textId="204AEF6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683F0ABE" w14:textId="5154C8A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0.72420484</w:t>
            </w:r>
          </w:p>
        </w:tc>
      </w:tr>
      <w:tr w:rsidR="00531681" w:rsidRPr="00681D61" w14:paraId="34EACE0A" w14:textId="77777777" w:rsidTr="4A0B9992">
        <w:trPr>
          <w:trHeight w:val="315"/>
        </w:trPr>
        <w:tc>
          <w:tcPr>
            <w:tcW w:w="1275" w:type="dxa"/>
            <w:vAlign w:val="bottom"/>
          </w:tcPr>
          <w:p w14:paraId="54C517D2" w14:textId="22C8A09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441890</w:t>
            </w:r>
          </w:p>
        </w:tc>
        <w:tc>
          <w:tcPr>
            <w:tcW w:w="4875" w:type="dxa"/>
            <w:vAlign w:val="bottom"/>
          </w:tcPr>
          <w:p w14:paraId="5EDA53B4" w14:textId="60E47BF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builders' joinery and carpentry of wood n.e.s. in heading no. 4418</w:t>
            </w:r>
          </w:p>
        </w:tc>
        <w:tc>
          <w:tcPr>
            <w:tcW w:w="1665" w:type="dxa"/>
            <w:vAlign w:val="bottom"/>
          </w:tcPr>
          <w:p w14:paraId="4BFB48CB" w14:textId="6328E07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3BA8B64A" w14:textId="0E360A4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0.72168257</w:t>
            </w:r>
          </w:p>
        </w:tc>
      </w:tr>
      <w:tr w:rsidR="00531681" w:rsidRPr="00681D61" w14:paraId="1EC32083" w14:textId="77777777" w:rsidTr="4A0B9992">
        <w:trPr>
          <w:trHeight w:val="315"/>
        </w:trPr>
        <w:tc>
          <w:tcPr>
            <w:tcW w:w="1275" w:type="dxa"/>
            <w:vAlign w:val="bottom"/>
          </w:tcPr>
          <w:p w14:paraId="29AF754B" w14:textId="1944234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151329</w:t>
            </w:r>
          </w:p>
        </w:tc>
        <w:tc>
          <w:tcPr>
            <w:tcW w:w="4875" w:type="dxa"/>
            <w:vAlign w:val="bottom"/>
          </w:tcPr>
          <w:p w14:paraId="73E2F066" w14:textId="4F2DDBF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oils; palm kernel or babassu oil and their fractions, other than crude, whether or not refined, but not chemically modified</w:t>
            </w:r>
          </w:p>
        </w:tc>
        <w:tc>
          <w:tcPr>
            <w:tcW w:w="1665" w:type="dxa"/>
            <w:vAlign w:val="bottom"/>
          </w:tcPr>
          <w:p w14:paraId="68492536" w14:textId="65A2DB8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57F6BB86" w14:textId="2C7E19F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0.71758334</w:t>
            </w:r>
          </w:p>
        </w:tc>
      </w:tr>
      <w:tr w:rsidR="00531681" w:rsidRPr="00681D61" w14:paraId="5FBE12EB" w14:textId="77777777" w:rsidTr="4A0B9992">
        <w:trPr>
          <w:trHeight w:val="315"/>
        </w:trPr>
        <w:tc>
          <w:tcPr>
            <w:tcW w:w="1275" w:type="dxa"/>
            <w:vAlign w:val="bottom"/>
          </w:tcPr>
          <w:p w14:paraId="39F39B53" w14:textId="6AEFD91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284210</w:t>
            </w:r>
          </w:p>
        </w:tc>
        <w:tc>
          <w:tcPr>
            <w:tcW w:w="4875" w:type="dxa"/>
            <w:vAlign w:val="bottom"/>
          </w:tcPr>
          <w:p w14:paraId="5FA0B143" w14:textId="35538FD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Salts; double or complex silicates, including aluminosilicates, whether or not chemically defined</w:t>
            </w:r>
          </w:p>
        </w:tc>
        <w:tc>
          <w:tcPr>
            <w:tcW w:w="1665" w:type="dxa"/>
            <w:vAlign w:val="bottom"/>
          </w:tcPr>
          <w:p w14:paraId="6B7198D7" w14:textId="4FD6258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64621707" w14:textId="450904F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0.71475713</w:t>
            </w:r>
          </w:p>
        </w:tc>
      </w:tr>
      <w:tr w:rsidR="00531681" w:rsidRPr="00681D61" w14:paraId="36FE02EF" w14:textId="77777777" w:rsidTr="4A0B9992">
        <w:trPr>
          <w:trHeight w:val="315"/>
        </w:trPr>
        <w:tc>
          <w:tcPr>
            <w:tcW w:w="1275" w:type="dxa"/>
            <w:vAlign w:val="bottom"/>
          </w:tcPr>
          <w:p w14:paraId="7626ECFD" w14:textId="4037C49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440110</w:t>
            </w:r>
          </w:p>
        </w:tc>
        <w:tc>
          <w:tcPr>
            <w:tcW w:w="4875" w:type="dxa"/>
            <w:vAlign w:val="bottom"/>
          </w:tcPr>
          <w:p w14:paraId="3F957BB9" w14:textId="2ACA101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for fuel, in logs, billets, twigs, faggots or similar forms</w:t>
            </w:r>
          </w:p>
        </w:tc>
        <w:tc>
          <w:tcPr>
            <w:tcW w:w="1665" w:type="dxa"/>
            <w:vAlign w:val="bottom"/>
          </w:tcPr>
          <w:p w14:paraId="755CD4FB" w14:textId="3828216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35218FA9" w14:textId="0C6E9E3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0.70695328</w:t>
            </w:r>
          </w:p>
        </w:tc>
      </w:tr>
      <w:tr w:rsidR="00531681" w:rsidRPr="00681D61" w14:paraId="0DDB37CA" w14:textId="77777777" w:rsidTr="4A0B9992">
        <w:trPr>
          <w:trHeight w:val="315"/>
        </w:trPr>
        <w:tc>
          <w:tcPr>
            <w:tcW w:w="1275" w:type="dxa"/>
            <w:vAlign w:val="bottom"/>
          </w:tcPr>
          <w:p w14:paraId="483921E7" w14:textId="08ADBE1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840420</w:t>
            </w:r>
          </w:p>
        </w:tc>
        <w:tc>
          <w:tcPr>
            <w:tcW w:w="4875" w:type="dxa"/>
            <w:vAlign w:val="bottom"/>
          </w:tcPr>
          <w:p w14:paraId="2A1EE475" w14:textId="3F240DA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Boilers; condensers, for steam or other vapour power units</w:t>
            </w:r>
          </w:p>
        </w:tc>
        <w:tc>
          <w:tcPr>
            <w:tcW w:w="1665" w:type="dxa"/>
            <w:vAlign w:val="bottom"/>
          </w:tcPr>
          <w:p w14:paraId="290590A6" w14:textId="72A9825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608A5030" w14:textId="29BE13F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0.70537444</w:t>
            </w:r>
          </w:p>
        </w:tc>
      </w:tr>
      <w:tr w:rsidR="00531681" w:rsidRPr="00681D61" w14:paraId="417AA0F5" w14:textId="77777777" w:rsidTr="4A0B9992">
        <w:trPr>
          <w:trHeight w:val="315"/>
        </w:trPr>
        <w:tc>
          <w:tcPr>
            <w:tcW w:w="1275" w:type="dxa"/>
            <w:vAlign w:val="bottom"/>
          </w:tcPr>
          <w:p w14:paraId="67BB7857" w14:textId="1507DBE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841430</w:t>
            </w:r>
          </w:p>
        </w:tc>
        <w:tc>
          <w:tcPr>
            <w:tcW w:w="4875" w:type="dxa"/>
            <w:vAlign w:val="bottom"/>
          </w:tcPr>
          <w:p w14:paraId="46EB7DC9" w14:textId="4B37220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Compressors; of a kind used in refrigerating equipment</w:t>
            </w:r>
          </w:p>
        </w:tc>
        <w:tc>
          <w:tcPr>
            <w:tcW w:w="1665" w:type="dxa"/>
            <w:vAlign w:val="bottom"/>
          </w:tcPr>
          <w:p w14:paraId="76190B5D" w14:textId="0119A19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2D1BB60C" w14:textId="72E0A52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0.70443211</w:t>
            </w:r>
          </w:p>
        </w:tc>
      </w:tr>
      <w:tr w:rsidR="00531681" w:rsidRPr="00681D61" w14:paraId="4D660103" w14:textId="77777777" w:rsidTr="4A0B9992">
        <w:trPr>
          <w:trHeight w:val="315"/>
        </w:trPr>
        <w:tc>
          <w:tcPr>
            <w:tcW w:w="1275" w:type="dxa"/>
            <w:vAlign w:val="bottom"/>
          </w:tcPr>
          <w:p w14:paraId="09AB471C" w14:textId="06A066C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282570</w:t>
            </w:r>
          </w:p>
        </w:tc>
        <w:tc>
          <w:tcPr>
            <w:tcW w:w="4875" w:type="dxa"/>
            <w:vAlign w:val="bottom"/>
          </w:tcPr>
          <w:p w14:paraId="3C421AB3" w14:textId="29589FF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Molybdenum oxides and hydroxides</w:t>
            </w:r>
          </w:p>
        </w:tc>
        <w:tc>
          <w:tcPr>
            <w:tcW w:w="1665" w:type="dxa"/>
            <w:vAlign w:val="bottom"/>
          </w:tcPr>
          <w:p w14:paraId="476BEFF9" w14:textId="3B9D323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1A4C8092" w14:textId="1FEE5C8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0.6966532</w:t>
            </w:r>
          </w:p>
        </w:tc>
      </w:tr>
      <w:tr w:rsidR="00531681" w:rsidRPr="00681D61" w14:paraId="308F0579" w14:textId="77777777" w:rsidTr="4A0B9992">
        <w:trPr>
          <w:trHeight w:val="315"/>
        </w:trPr>
        <w:tc>
          <w:tcPr>
            <w:tcW w:w="1275" w:type="dxa"/>
            <w:vAlign w:val="bottom"/>
          </w:tcPr>
          <w:p w14:paraId="532EDBB6" w14:textId="54D4C99B" w:rsidR="00531681" w:rsidRPr="00681D61" w:rsidRDefault="00531681" w:rsidP="4A0B9992">
            <w:pPr>
              <w:rPr>
                <w:rFonts w:ascii="Times New Roman" w:eastAsia="Times New Roman" w:hAnsi="Times New Roman" w:cs="Times New Roman"/>
                <w:sz w:val="20"/>
                <w:szCs w:val="20"/>
              </w:rPr>
            </w:pPr>
          </w:p>
        </w:tc>
        <w:tc>
          <w:tcPr>
            <w:tcW w:w="4875" w:type="dxa"/>
            <w:vAlign w:val="bottom"/>
          </w:tcPr>
          <w:p w14:paraId="1054AC7C" w14:textId="76752D3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Manufacturing % GDP</w:t>
            </w:r>
          </w:p>
        </w:tc>
        <w:tc>
          <w:tcPr>
            <w:tcW w:w="1665" w:type="dxa"/>
            <w:vAlign w:val="bottom"/>
          </w:tcPr>
          <w:p w14:paraId="06478319" w14:textId="0E1EE08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45" w:type="dxa"/>
            <w:vAlign w:val="bottom"/>
          </w:tcPr>
          <w:p w14:paraId="20969DBA" w14:textId="455A6FB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0.69584363</w:t>
            </w:r>
          </w:p>
        </w:tc>
      </w:tr>
      <w:tr w:rsidR="00531681" w:rsidRPr="00681D61" w14:paraId="5F6A2845" w14:textId="77777777" w:rsidTr="4A0B9992">
        <w:trPr>
          <w:trHeight w:val="315"/>
        </w:trPr>
        <w:tc>
          <w:tcPr>
            <w:tcW w:w="1275" w:type="dxa"/>
            <w:vAlign w:val="bottom"/>
          </w:tcPr>
          <w:p w14:paraId="0342F7CF" w14:textId="7E7CB4A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841989</w:t>
            </w:r>
          </w:p>
        </w:tc>
        <w:tc>
          <w:tcPr>
            <w:tcW w:w="4875" w:type="dxa"/>
            <w:vAlign w:val="bottom"/>
          </w:tcPr>
          <w:p w14:paraId="5530A9B8" w14:textId="4911A5C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c>
          <w:tcPr>
            <w:tcW w:w="1665" w:type="dxa"/>
            <w:vAlign w:val="bottom"/>
          </w:tcPr>
          <w:p w14:paraId="11506B37" w14:textId="6BEC4EC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701217C9" w14:textId="59A3499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0.69377748</w:t>
            </w:r>
          </w:p>
        </w:tc>
      </w:tr>
      <w:tr w:rsidR="00531681" w:rsidRPr="00681D61" w14:paraId="03D819D9" w14:textId="77777777" w:rsidTr="4A0B9992">
        <w:trPr>
          <w:trHeight w:val="315"/>
        </w:trPr>
        <w:tc>
          <w:tcPr>
            <w:tcW w:w="1275" w:type="dxa"/>
            <w:vAlign w:val="bottom"/>
          </w:tcPr>
          <w:p w14:paraId="5F9BA269" w14:textId="2E9C9BE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690290</w:t>
            </w:r>
          </w:p>
        </w:tc>
        <w:tc>
          <w:tcPr>
            <w:tcW w:w="4875" w:type="dxa"/>
            <w:vAlign w:val="bottom"/>
          </w:tcPr>
          <w:p w14:paraId="18704C09" w14:textId="0961FD6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Refractory bricks, blocks, tiles and similar refractory ceramic constructional goods; n.e.s. in item no. 6902.1 or 6902.2</w:t>
            </w:r>
          </w:p>
        </w:tc>
        <w:tc>
          <w:tcPr>
            <w:tcW w:w="1665" w:type="dxa"/>
            <w:vAlign w:val="bottom"/>
          </w:tcPr>
          <w:p w14:paraId="2E41C9F3" w14:textId="3275AA2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734A42CF" w14:textId="6B5005A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0.6882646</w:t>
            </w:r>
          </w:p>
        </w:tc>
      </w:tr>
      <w:tr w:rsidR="00531681" w:rsidRPr="00681D61" w14:paraId="50C1BC19" w14:textId="77777777" w:rsidTr="4A0B9992">
        <w:trPr>
          <w:trHeight w:val="315"/>
        </w:trPr>
        <w:tc>
          <w:tcPr>
            <w:tcW w:w="1275" w:type="dxa"/>
            <w:vAlign w:val="bottom"/>
          </w:tcPr>
          <w:p w14:paraId="6A502245" w14:textId="2DD772A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151529</w:t>
            </w:r>
          </w:p>
        </w:tc>
        <w:tc>
          <w:tcPr>
            <w:tcW w:w="4875" w:type="dxa"/>
            <w:vAlign w:val="bottom"/>
          </w:tcPr>
          <w:p w14:paraId="754FD6C1" w14:textId="2010C2B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oils; maize (corn) oil and its fractions, other than crude, whether or not refined, but not chemically modified</w:t>
            </w:r>
          </w:p>
        </w:tc>
        <w:tc>
          <w:tcPr>
            <w:tcW w:w="1665" w:type="dxa"/>
            <w:vAlign w:val="bottom"/>
          </w:tcPr>
          <w:p w14:paraId="0E233381" w14:textId="59EF140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525B939F" w14:textId="6D024E9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0.68697647</w:t>
            </w:r>
          </w:p>
        </w:tc>
      </w:tr>
      <w:tr w:rsidR="00531681" w:rsidRPr="00681D61" w14:paraId="5D752D1D" w14:textId="77777777" w:rsidTr="4A0B9992">
        <w:trPr>
          <w:trHeight w:val="315"/>
        </w:trPr>
        <w:tc>
          <w:tcPr>
            <w:tcW w:w="1275" w:type="dxa"/>
            <w:vAlign w:val="bottom"/>
          </w:tcPr>
          <w:p w14:paraId="683614BC" w14:textId="4FB5F81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841939</w:t>
            </w:r>
          </w:p>
        </w:tc>
        <w:tc>
          <w:tcPr>
            <w:tcW w:w="4875" w:type="dxa"/>
            <w:vAlign w:val="bottom"/>
          </w:tcPr>
          <w:p w14:paraId="635F9A53" w14:textId="627BFD5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Dryers; for products n.e.s. in heading no. 8419, not used for domestic purposes</w:t>
            </w:r>
          </w:p>
        </w:tc>
        <w:tc>
          <w:tcPr>
            <w:tcW w:w="1665" w:type="dxa"/>
            <w:vAlign w:val="bottom"/>
          </w:tcPr>
          <w:p w14:paraId="54ECCF15" w14:textId="4F2827D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0112768C" w14:textId="76D39CA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0.68615553</w:t>
            </w:r>
          </w:p>
        </w:tc>
      </w:tr>
      <w:tr w:rsidR="00531681" w:rsidRPr="00681D61" w14:paraId="519062B8" w14:textId="77777777" w:rsidTr="4A0B9992">
        <w:trPr>
          <w:trHeight w:val="315"/>
        </w:trPr>
        <w:tc>
          <w:tcPr>
            <w:tcW w:w="1275" w:type="dxa"/>
            <w:vAlign w:val="bottom"/>
          </w:tcPr>
          <w:p w14:paraId="5F2F7B3D" w14:textId="2A78B07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440130</w:t>
            </w:r>
          </w:p>
        </w:tc>
        <w:tc>
          <w:tcPr>
            <w:tcW w:w="4875" w:type="dxa"/>
            <w:vAlign w:val="bottom"/>
          </w:tcPr>
          <w:p w14:paraId="2FB5F39D" w14:textId="4EF0FED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sawdust, waste and scrap, whether or not agglomerated in logs, briquettes, pellets or similar forms</w:t>
            </w:r>
          </w:p>
        </w:tc>
        <w:tc>
          <w:tcPr>
            <w:tcW w:w="1665" w:type="dxa"/>
            <w:vAlign w:val="bottom"/>
          </w:tcPr>
          <w:p w14:paraId="61E283BB" w14:textId="1B4E1A7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0AED2A15" w14:textId="7403AA5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0.68524544</w:t>
            </w:r>
          </w:p>
        </w:tc>
      </w:tr>
      <w:tr w:rsidR="00531681" w:rsidRPr="00681D61" w14:paraId="16AA4135" w14:textId="77777777" w:rsidTr="4A0B9992">
        <w:trPr>
          <w:trHeight w:val="315"/>
        </w:trPr>
        <w:tc>
          <w:tcPr>
            <w:tcW w:w="1275" w:type="dxa"/>
            <w:vAlign w:val="bottom"/>
          </w:tcPr>
          <w:p w14:paraId="5AA718E6" w14:textId="17B227D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381519</w:t>
            </w:r>
          </w:p>
        </w:tc>
        <w:tc>
          <w:tcPr>
            <w:tcW w:w="4875" w:type="dxa"/>
            <w:vAlign w:val="bottom"/>
          </w:tcPr>
          <w:p w14:paraId="4847997C" w14:textId="371A5AF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an active substance other than nickel or precious metals or their compounds, n.e.s. or included</w:t>
            </w:r>
          </w:p>
        </w:tc>
        <w:tc>
          <w:tcPr>
            <w:tcW w:w="1665" w:type="dxa"/>
            <w:vAlign w:val="bottom"/>
          </w:tcPr>
          <w:p w14:paraId="728F3D04" w14:textId="1512C1D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758CBF4F" w14:textId="03152CC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0.6755803</w:t>
            </w:r>
          </w:p>
        </w:tc>
      </w:tr>
      <w:tr w:rsidR="00531681" w:rsidRPr="00681D61" w14:paraId="1236F0AA" w14:textId="77777777" w:rsidTr="4A0B9992">
        <w:trPr>
          <w:trHeight w:val="315"/>
        </w:trPr>
        <w:tc>
          <w:tcPr>
            <w:tcW w:w="1275" w:type="dxa"/>
            <w:vAlign w:val="bottom"/>
          </w:tcPr>
          <w:p w14:paraId="66DCE81C" w14:textId="37B33BC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282300</w:t>
            </w:r>
          </w:p>
        </w:tc>
        <w:tc>
          <w:tcPr>
            <w:tcW w:w="4875" w:type="dxa"/>
            <w:vAlign w:val="bottom"/>
          </w:tcPr>
          <w:p w14:paraId="7B035C16" w14:textId="50C783C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Titanium oxides</w:t>
            </w:r>
          </w:p>
        </w:tc>
        <w:tc>
          <w:tcPr>
            <w:tcW w:w="1665" w:type="dxa"/>
            <w:vAlign w:val="bottom"/>
          </w:tcPr>
          <w:p w14:paraId="15206C6F" w14:textId="6F28155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03683B5F" w14:textId="40793E4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0.67357228</w:t>
            </w:r>
          </w:p>
        </w:tc>
      </w:tr>
      <w:tr w:rsidR="00531681" w:rsidRPr="00681D61" w14:paraId="4A35409D" w14:textId="77777777" w:rsidTr="4A0B9992">
        <w:trPr>
          <w:trHeight w:val="315"/>
        </w:trPr>
        <w:tc>
          <w:tcPr>
            <w:tcW w:w="1275" w:type="dxa"/>
            <w:vAlign w:val="bottom"/>
          </w:tcPr>
          <w:p w14:paraId="690BD05E" w14:textId="3555078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440320</w:t>
            </w:r>
          </w:p>
        </w:tc>
        <w:tc>
          <w:tcPr>
            <w:tcW w:w="4875" w:type="dxa"/>
            <w:vAlign w:val="bottom"/>
          </w:tcPr>
          <w:p w14:paraId="1D81DC79" w14:textId="424B826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coniferous, in the rough, whether or not stripped of bark or sapwood, or roughly squared, untreated</w:t>
            </w:r>
          </w:p>
        </w:tc>
        <w:tc>
          <w:tcPr>
            <w:tcW w:w="1665" w:type="dxa"/>
            <w:vAlign w:val="bottom"/>
          </w:tcPr>
          <w:p w14:paraId="0785CFD1" w14:textId="762216D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6C6CB419" w14:textId="0D51B05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0.67254384</w:t>
            </w:r>
          </w:p>
        </w:tc>
      </w:tr>
      <w:tr w:rsidR="00531681" w:rsidRPr="00681D61" w14:paraId="3948DEC3" w14:textId="77777777" w:rsidTr="4A0B9992">
        <w:trPr>
          <w:trHeight w:val="315"/>
        </w:trPr>
        <w:tc>
          <w:tcPr>
            <w:tcW w:w="1275" w:type="dxa"/>
            <w:vAlign w:val="bottom"/>
          </w:tcPr>
          <w:p w14:paraId="25B84B41" w14:textId="3AA7141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841950</w:t>
            </w:r>
          </w:p>
        </w:tc>
        <w:tc>
          <w:tcPr>
            <w:tcW w:w="4875" w:type="dxa"/>
            <w:vAlign w:val="bottom"/>
          </w:tcPr>
          <w:p w14:paraId="6DC8ACEF" w14:textId="1A24273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Heat exchange units; not used for domestic purposes</w:t>
            </w:r>
          </w:p>
        </w:tc>
        <w:tc>
          <w:tcPr>
            <w:tcW w:w="1665" w:type="dxa"/>
            <w:vAlign w:val="bottom"/>
          </w:tcPr>
          <w:p w14:paraId="76594FF5" w14:textId="4D62A1D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0B222E8A" w14:textId="4B557B8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0.67252677</w:t>
            </w:r>
          </w:p>
        </w:tc>
      </w:tr>
      <w:tr w:rsidR="00531681" w:rsidRPr="00681D61" w14:paraId="57AD3649" w14:textId="77777777" w:rsidTr="4A0B9992">
        <w:trPr>
          <w:trHeight w:val="315"/>
        </w:trPr>
        <w:tc>
          <w:tcPr>
            <w:tcW w:w="1275" w:type="dxa"/>
            <w:vAlign w:val="bottom"/>
          </w:tcPr>
          <w:p w14:paraId="41662683" w14:textId="7B7E504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220720</w:t>
            </w:r>
          </w:p>
        </w:tc>
        <w:tc>
          <w:tcPr>
            <w:tcW w:w="4875" w:type="dxa"/>
            <w:vAlign w:val="bottom"/>
          </w:tcPr>
          <w:p w14:paraId="1D749BD7" w14:textId="57DCC19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Ethyl alcohol and other spirits; denatured, of any strength</w:t>
            </w:r>
          </w:p>
        </w:tc>
        <w:tc>
          <w:tcPr>
            <w:tcW w:w="1665" w:type="dxa"/>
            <w:vAlign w:val="bottom"/>
          </w:tcPr>
          <w:p w14:paraId="4A13203F" w14:textId="07DBD2C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1BA72D32" w14:textId="10F94BC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0.67068253</w:t>
            </w:r>
          </w:p>
        </w:tc>
      </w:tr>
      <w:tr w:rsidR="00531681" w:rsidRPr="00681D61" w14:paraId="5A38D16A" w14:textId="77777777" w:rsidTr="4A0B9992">
        <w:trPr>
          <w:trHeight w:val="315"/>
        </w:trPr>
        <w:tc>
          <w:tcPr>
            <w:tcW w:w="1275" w:type="dxa"/>
            <w:vAlign w:val="bottom"/>
          </w:tcPr>
          <w:p w14:paraId="27A60E82" w14:textId="54B26468" w:rsidR="00531681" w:rsidRPr="00681D61" w:rsidRDefault="00531681" w:rsidP="4A0B9992">
            <w:pPr>
              <w:rPr>
                <w:rFonts w:ascii="Times New Roman" w:eastAsia="Times New Roman" w:hAnsi="Times New Roman" w:cs="Times New Roman"/>
                <w:sz w:val="20"/>
                <w:szCs w:val="20"/>
              </w:rPr>
            </w:pPr>
          </w:p>
        </w:tc>
        <w:tc>
          <w:tcPr>
            <w:tcW w:w="4875" w:type="dxa"/>
            <w:vAlign w:val="bottom"/>
          </w:tcPr>
          <w:p w14:paraId="049A3417" w14:textId="7A3F4C5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FDI</w:t>
            </w:r>
          </w:p>
        </w:tc>
        <w:tc>
          <w:tcPr>
            <w:tcW w:w="1665" w:type="dxa"/>
            <w:vAlign w:val="bottom"/>
          </w:tcPr>
          <w:p w14:paraId="03015F70" w14:textId="10379D8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45" w:type="dxa"/>
            <w:vAlign w:val="bottom"/>
          </w:tcPr>
          <w:p w14:paraId="7BC3D1C1" w14:textId="4AE3EE1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0.66389127</w:t>
            </w:r>
          </w:p>
        </w:tc>
      </w:tr>
      <w:tr w:rsidR="00531681" w:rsidRPr="00681D61" w14:paraId="78347BEB" w14:textId="77777777" w:rsidTr="4A0B9992">
        <w:trPr>
          <w:trHeight w:val="315"/>
        </w:trPr>
        <w:tc>
          <w:tcPr>
            <w:tcW w:w="1275" w:type="dxa"/>
            <w:vAlign w:val="bottom"/>
          </w:tcPr>
          <w:p w14:paraId="45FC380A" w14:textId="21CBAF8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690220</w:t>
            </w:r>
          </w:p>
        </w:tc>
        <w:tc>
          <w:tcPr>
            <w:tcW w:w="4875" w:type="dxa"/>
            <w:vAlign w:val="bottom"/>
          </w:tcPr>
          <w:p w14:paraId="7F15406D" w14:textId="060377A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Refractory bricks, blocks, tiles and similar refractory ceramic constructional goods; containing by weight more than 50% of alumina (Al2o3), of silica (SiO2) or of a mixture or compound of these</w:t>
            </w:r>
          </w:p>
        </w:tc>
        <w:tc>
          <w:tcPr>
            <w:tcW w:w="1665" w:type="dxa"/>
            <w:vAlign w:val="bottom"/>
          </w:tcPr>
          <w:p w14:paraId="3BEF27E9" w14:textId="3F6FEAA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2B36AFC2" w14:textId="7F0D519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0.6605884</w:t>
            </w:r>
          </w:p>
        </w:tc>
      </w:tr>
      <w:tr w:rsidR="00531681" w:rsidRPr="00681D61" w14:paraId="4D84C6DF" w14:textId="77777777" w:rsidTr="4A0B9992">
        <w:trPr>
          <w:trHeight w:val="315"/>
        </w:trPr>
        <w:tc>
          <w:tcPr>
            <w:tcW w:w="1275" w:type="dxa"/>
            <w:vAlign w:val="bottom"/>
          </w:tcPr>
          <w:p w14:paraId="10B7CC4E" w14:textId="38BD21A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151000</w:t>
            </w:r>
          </w:p>
        </w:tc>
        <w:tc>
          <w:tcPr>
            <w:tcW w:w="4875" w:type="dxa"/>
            <w:vAlign w:val="bottom"/>
          </w:tcPr>
          <w:p w14:paraId="4BDB3D7D" w14:textId="774BD79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oils; oils and their fractions n.e.s. in chapter 15, obtained solely from olives, whether or not refined, but not chemically modified, including blends of these oils or fractions with oils or fractions of heading no. 1509</w:t>
            </w:r>
          </w:p>
        </w:tc>
        <w:tc>
          <w:tcPr>
            <w:tcW w:w="1665" w:type="dxa"/>
            <w:vAlign w:val="bottom"/>
          </w:tcPr>
          <w:p w14:paraId="23D19D25" w14:textId="4893ABB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333AA245" w14:textId="6B9BC28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0.65664669</w:t>
            </w:r>
          </w:p>
        </w:tc>
      </w:tr>
      <w:tr w:rsidR="00531681" w:rsidRPr="00681D61" w14:paraId="629EC7AE" w14:textId="77777777" w:rsidTr="4A0B9992">
        <w:trPr>
          <w:trHeight w:val="315"/>
        </w:trPr>
        <w:tc>
          <w:tcPr>
            <w:tcW w:w="1275" w:type="dxa"/>
            <w:vAlign w:val="bottom"/>
          </w:tcPr>
          <w:p w14:paraId="6866E115" w14:textId="195F9DE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681510</w:t>
            </w:r>
          </w:p>
        </w:tc>
        <w:tc>
          <w:tcPr>
            <w:tcW w:w="4875" w:type="dxa"/>
            <w:vAlign w:val="bottom"/>
          </w:tcPr>
          <w:p w14:paraId="695963CF" w14:textId="12CFB26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Stone articles and other mineral substances, non-electrical articles of graphite or other carbon</w:t>
            </w:r>
          </w:p>
        </w:tc>
        <w:tc>
          <w:tcPr>
            <w:tcW w:w="1665" w:type="dxa"/>
            <w:vAlign w:val="bottom"/>
          </w:tcPr>
          <w:p w14:paraId="0BABB625" w14:textId="7422258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5762CF7D" w14:textId="5979D84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0.65291272</w:t>
            </w:r>
          </w:p>
        </w:tc>
      </w:tr>
      <w:tr w:rsidR="00531681" w:rsidRPr="00681D61" w14:paraId="31D2EA3E" w14:textId="77777777" w:rsidTr="4A0B9992">
        <w:trPr>
          <w:trHeight w:val="315"/>
        </w:trPr>
        <w:tc>
          <w:tcPr>
            <w:tcW w:w="1275" w:type="dxa"/>
            <w:vAlign w:val="bottom"/>
          </w:tcPr>
          <w:p w14:paraId="6275D09B" w14:textId="2A4A020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281511</w:t>
            </w:r>
          </w:p>
        </w:tc>
        <w:tc>
          <w:tcPr>
            <w:tcW w:w="4875" w:type="dxa"/>
            <w:vAlign w:val="bottom"/>
          </w:tcPr>
          <w:p w14:paraId="4E0C448D" w14:textId="54F5C05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Sodium hydroxide (caustic soda); solid</w:t>
            </w:r>
          </w:p>
        </w:tc>
        <w:tc>
          <w:tcPr>
            <w:tcW w:w="1665" w:type="dxa"/>
            <w:vAlign w:val="bottom"/>
          </w:tcPr>
          <w:p w14:paraId="37AF3580" w14:textId="5887FEC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35D19CFB" w14:textId="61F88C4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0.64886366</w:t>
            </w:r>
          </w:p>
        </w:tc>
      </w:tr>
      <w:tr w:rsidR="00531681" w:rsidRPr="00681D61" w14:paraId="1F1D4B99" w14:textId="77777777" w:rsidTr="4A0B9992">
        <w:trPr>
          <w:trHeight w:val="315"/>
        </w:trPr>
        <w:tc>
          <w:tcPr>
            <w:tcW w:w="1275" w:type="dxa"/>
            <w:vAlign w:val="bottom"/>
          </w:tcPr>
          <w:p w14:paraId="190E5509" w14:textId="513B90D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440122</w:t>
            </w:r>
          </w:p>
        </w:tc>
        <w:tc>
          <w:tcPr>
            <w:tcW w:w="4875" w:type="dxa"/>
            <w:vAlign w:val="bottom"/>
          </w:tcPr>
          <w:p w14:paraId="40D8AC3A" w14:textId="34BB18C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in chips or particles, non-coniferous</w:t>
            </w:r>
          </w:p>
        </w:tc>
        <w:tc>
          <w:tcPr>
            <w:tcW w:w="1665" w:type="dxa"/>
            <w:vAlign w:val="bottom"/>
          </w:tcPr>
          <w:p w14:paraId="74BD0800" w14:textId="402DED3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7E2ABCD4" w14:textId="2CAA7AA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0.64520539</w:t>
            </w:r>
          </w:p>
        </w:tc>
      </w:tr>
      <w:tr w:rsidR="00531681" w:rsidRPr="00681D61" w14:paraId="6C0CFD85" w14:textId="77777777" w:rsidTr="4A0B9992">
        <w:trPr>
          <w:trHeight w:val="315"/>
        </w:trPr>
        <w:tc>
          <w:tcPr>
            <w:tcW w:w="1275" w:type="dxa"/>
            <w:vAlign w:val="bottom"/>
          </w:tcPr>
          <w:p w14:paraId="6876B6C7" w14:textId="08C77283" w:rsidR="00531681" w:rsidRPr="00681D61" w:rsidRDefault="00531681" w:rsidP="4A0B9992">
            <w:pPr>
              <w:rPr>
                <w:rFonts w:ascii="Times New Roman" w:eastAsia="Times New Roman" w:hAnsi="Times New Roman" w:cs="Times New Roman"/>
                <w:sz w:val="20"/>
                <w:szCs w:val="20"/>
              </w:rPr>
            </w:pPr>
          </w:p>
        </w:tc>
        <w:tc>
          <w:tcPr>
            <w:tcW w:w="4875" w:type="dxa"/>
            <w:vAlign w:val="bottom"/>
          </w:tcPr>
          <w:p w14:paraId="617106D3" w14:textId="61159A5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Population</w:t>
            </w:r>
          </w:p>
        </w:tc>
        <w:tc>
          <w:tcPr>
            <w:tcW w:w="1665" w:type="dxa"/>
            <w:vAlign w:val="bottom"/>
          </w:tcPr>
          <w:p w14:paraId="1707474D" w14:textId="3E6EB23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45" w:type="dxa"/>
            <w:vAlign w:val="bottom"/>
          </w:tcPr>
          <w:p w14:paraId="16CF75AA" w14:textId="07413F1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0.64462701</w:t>
            </w:r>
          </w:p>
        </w:tc>
      </w:tr>
      <w:tr w:rsidR="00531681" w:rsidRPr="00681D61" w14:paraId="40FFD768" w14:textId="77777777" w:rsidTr="4A0B9992">
        <w:trPr>
          <w:trHeight w:val="315"/>
        </w:trPr>
        <w:tc>
          <w:tcPr>
            <w:tcW w:w="1275" w:type="dxa"/>
            <w:vAlign w:val="bottom"/>
          </w:tcPr>
          <w:p w14:paraId="6AA5CCA8" w14:textId="2C977D8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290514</w:t>
            </w:r>
          </w:p>
        </w:tc>
        <w:tc>
          <w:tcPr>
            <w:tcW w:w="4875" w:type="dxa"/>
            <w:vAlign w:val="bottom"/>
          </w:tcPr>
          <w:p w14:paraId="742E16D7" w14:textId="6252851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Alcohols; saturated monohydric, butanols excluding item no. 2905.13</w:t>
            </w:r>
          </w:p>
        </w:tc>
        <w:tc>
          <w:tcPr>
            <w:tcW w:w="1665" w:type="dxa"/>
            <w:vAlign w:val="bottom"/>
          </w:tcPr>
          <w:p w14:paraId="44E21DAA" w14:textId="1531CA3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6659A801" w14:textId="0BBE9A7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0.64275856</w:t>
            </w:r>
          </w:p>
        </w:tc>
      </w:tr>
      <w:tr w:rsidR="00531681" w:rsidRPr="00681D61" w14:paraId="34CB1731" w14:textId="77777777" w:rsidTr="4A0B9992">
        <w:trPr>
          <w:trHeight w:val="315"/>
        </w:trPr>
        <w:tc>
          <w:tcPr>
            <w:tcW w:w="1275" w:type="dxa"/>
            <w:vAlign w:val="bottom"/>
          </w:tcPr>
          <w:p w14:paraId="151D1458" w14:textId="69A7C77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841940</w:t>
            </w:r>
          </w:p>
        </w:tc>
        <w:tc>
          <w:tcPr>
            <w:tcW w:w="4875" w:type="dxa"/>
            <w:vAlign w:val="bottom"/>
          </w:tcPr>
          <w:p w14:paraId="291CBEF2" w14:textId="0106542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Distilling or rectifying plant; not used for domestic purposes</w:t>
            </w:r>
          </w:p>
        </w:tc>
        <w:tc>
          <w:tcPr>
            <w:tcW w:w="1665" w:type="dxa"/>
            <w:vAlign w:val="bottom"/>
          </w:tcPr>
          <w:p w14:paraId="2320D778" w14:textId="33ED985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08DA6026" w14:textId="42F29B8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0.63911274</w:t>
            </w:r>
          </w:p>
        </w:tc>
      </w:tr>
      <w:tr w:rsidR="00531681" w:rsidRPr="00681D61" w14:paraId="1279DBCD" w14:textId="77777777" w:rsidTr="4A0B9992">
        <w:trPr>
          <w:trHeight w:val="315"/>
        </w:trPr>
        <w:tc>
          <w:tcPr>
            <w:tcW w:w="1275" w:type="dxa"/>
            <w:vAlign w:val="bottom"/>
          </w:tcPr>
          <w:p w14:paraId="142AEB05" w14:textId="4784E46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150910</w:t>
            </w:r>
          </w:p>
        </w:tc>
        <w:tc>
          <w:tcPr>
            <w:tcW w:w="4875" w:type="dxa"/>
            <w:vAlign w:val="bottom"/>
          </w:tcPr>
          <w:p w14:paraId="7675E46D" w14:textId="6670B42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oils; olive oil and its fractions, virgin, whether or not refined, but not chemically modified</w:t>
            </w:r>
          </w:p>
        </w:tc>
        <w:tc>
          <w:tcPr>
            <w:tcW w:w="1665" w:type="dxa"/>
            <w:vAlign w:val="bottom"/>
          </w:tcPr>
          <w:p w14:paraId="5A4A3F3B" w14:textId="16AD944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296652B3" w14:textId="70CBB94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0.63385426</w:t>
            </w:r>
          </w:p>
        </w:tc>
      </w:tr>
      <w:tr w:rsidR="00531681" w:rsidRPr="00681D61" w14:paraId="7279A6A9" w14:textId="77777777" w:rsidTr="4A0B9992">
        <w:trPr>
          <w:trHeight w:val="315"/>
        </w:trPr>
        <w:tc>
          <w:tcPr>
            <w:tcW w:w="1275" w:type="dxa"/>
            <w:vAlign w:val="bottom"/>
          </w:tcPr>
          <w:p w14:paraId="01E9536B" w14:textId="16FA27F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290511</w:t>
            </w:r>
          </w:p>
        </w:tc>
        <w:tc>
          <w:tcPr>
            <w:tcW w:w="4875" w:type="dxa"/>
            <w:vAlign w:val="bottom"/>
          </w:tcPr>
          <w:p w14:paraId="72C6BAE8" w14:textId="405C7AC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Alcohols; saturated monohydric, methanol (methyl alcohol)</w:t>
            </w:r>
          </w:p>
        </w:tc>
        <w:tc>
          <w:tcPr>
            <w:tcW w:w="1665" w:type="dxa"/>
            <w:vAlign w:val="bottom"/>
          </w:tcPr>
          <w:p w14:paraId="4056542E" w14:textId="50534EF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2B4BF15C" w14:textId="48A796A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0.62998966</w:t>
            </w:r>
          </w:p>
        </w:tc>
      </w:tr>
      <w:tr w:rsidR="00531681" w:rsidRPr="00681D61" w14:paraId="42B59F45" w14:textId="77777777" w:rsidTr="4A0B9992">
        <w:trPr>
          <w:trHeight w:val="315"/>
        </w:trPr>
        <w:tc>
          <w:tcPr>
            <w:tcW w:w="1275" w:type="dxa"/>
            <w:vAlign w:val="bottom"/>
          </w:tcPr>
          <w:p w14:paraId="304D43C8" w14:textId="3230FC5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290121</w:t>
            </w:r>
          </w:p>
        </w:tc>
        <w:tc>
          <w:tcPr>
            <w:tcW w:w="4875" w:type="dxa"/>
            <w:vAlign w:val="bottom"/>
          </w:tcPr>
          <w:p w14:paraId="6A9E2628" w14:textId="5590262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Acyclic hydrocarbons; unsaturated, ethylene</w:t>
            </w:r>
          </w:p>
        </w:tc>
        <w:tc>
          <w:tcPr>
            <w:tcW w:w="1665" w:type="dxa"/>
            <w:vAlign w:val="bottom"/>
          </w:tcPr>
          <w:p w14:paraId="597B38EF" w14:textId="21E02D3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1972ED2D" w14:textId="57C2CDD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0.6158309</w:t>
            </w:r>
          </w:p>
        </w:tc>
      </w:tr>
      <w:tr w:rsidR="00531681" w:rsidRPr="00681D61" w14:paraId="5B8C3FD6" w14:textId="77777777" w:rsidTr="4A0B9992">
        <w:trPr>
          <w:trHeight w:val="315"/>
        </w:trPr>
        <w:tc>
          <w:tcPr>
            <w:tcW w:w="1275" w:type="dxa"/>
            <w:vAlign w:val="bottom"/>
          </w:tcPr>
          <w:p w14:paraId="329DC259" w14:textId="015DF40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860799</w:t>
            </w:r>
          </w:p>
        </w:tc>
        <w:tc>
          <w:tcPr>
            <w:tcW w:w="4875" w:type="dxa"/>
            <w:vAlign w:val="bottom"/>
          </w:tcPr>
          <w:p w14:paraId="57D66A96" w14:textId="08A5687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Railway or tramway rolling stock; parts n.e.s. in heading no. 8607</w:t>
            </w:r>
          </w:p>
        </w:tc>
        <w:tc>
          <w:tcPr>
            <w:tcW w:w="1665" w:type="dxa"/>
            <w:vAlign w:val="bottom"/>
          </w:tcPr>
          <w:p w14:paraId="13B6E6CF" w14:textId="0CA1BE6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62A06DF8" w14:textId="13DD67C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0.61578939</w:t>
            </w:r>
          </w:p>
        </w:tc>
      </w:tr>
      <w:tr w:rsidR="00531681" w:rsidRPr="00681D61" w14:paraId="6B6201E4" w14:textId="77777777" w:rsidTr="4A0B9992">
        <w:trPr>
          <w:trHeight w:val="315"/>
        </w:trPr>
        <w:tc>
          <w:tcPr>
            <w:tcW w:w="1275" w:type="dxa"/>
            <w:vAlign w:val="bottom"/>
          </w:tcPr>
          <w:p w14:paraId="10D424D3" w14:textId="586598A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840490</w:t>
            </w:r>
          </w:p>
        </w:tc>
        <w:tc>
          <w:tcPr>
            <w:tcW w:w="4875" w:type="dxa"/>
            <w:vAlign w:val="bottom"/>
          </w:tcPr>
          <w:p w14:paraId="7C6B1E1D" w14:textId="55617CB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Boilers; parts of auxiliary plant, for use with boilers of heading no. 8402 and 8403 and parts of condensers for steam or other vapour power units</w:t>
            </w:r>
          </w:p>
        </w:tc>
        <w:tc>
          <w:tcPr>
            <w:tcW w:w="1665" w:type="dxa"/>
            <w:vAlign w:val="bottom"/>
          </w:tcPr>
          <w:p w14:paraId="635DA878" w14:textId="230863B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4F75D2C1" w14:textId="0D61EA8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0.61165262</w:t>
            </w:r>
          </w:p>
        </w:tc>
      </w:tr>
      <w:tr w:rsidR="00531681" w:rsidRPr="00681D61" w14:paraId="2616A22E" w14:textId="77777777" w:rsidTr="4A0B9992">
        <w:trPr>
          <w:trHeight w:val="315"/>
        </w:trPr>
        <w:tc>
          <w:tcPr>
            <w:tcW w:w="1275" w:type="dxa"/>
            <w:vAlign w:val="bottom"/>
          </w:tcPr>
          <w:p w14:paraId="089EDB52" w14:textId="2245ED6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252220</w:t>
            </w:r>
          </w:p>
        </w:tc>
        <w:tc>
          <w:tcPr>
            <w:tcW w:w="4875" w:type="dxa"/>
            <w:vAlign w:val="bottom"/>
          </w:tcPr>
          <w:p w14:paraId="583D6FBE" w14:textId="0EF7723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Slaked lime; excluding calcium oxide and hydroxide of heading no. 2825</w:t>
            </w:r>
          </w:p>
        </w:tc>
        <w:tc>
          <w:tcPr>
            <w:tcW w:w="1665" w:type="dxa"/>
            <w:vAlign w:val="bottom"/>
          </w:tcPr>
          <w:p w14:paraId="2D20E9D9" w14:textId="71B48BE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1095C960" w14:textId="4A6A252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0.60242396</w:t>
            </w:r>
          </w:p>
        </w:tc>
      </w:tr>
      <w:tr w:rsidR="00531681" w:rsidRPr="00681D61" w14:paraId="4571E610" w14:textId="77777777" w:rsidTr="4A0B9992">
        <w:trPr>
          <w:trHeight w:val="315"/>
        </w:trPr>
        <w:tc>
          <w:tcPr>
            <w:tcW w:w="1275" w:type="dxa"/>
            <w:vAlign w:val="bottom"/>
          </w:tcPr>
          <w:p w14:paraId="30975BF6" w14:textId="0CAC708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711029</w:t>
            </w:r>
          </w:p>
        </w:tc>
        <w:tc>
          <w:tcPr>
            <w:tcW w:w="4875" w:type="dxa"/>
            <w:vAlign w:val="bottom"/>
          </w:tcPr>
          <w:p w14:paraId="409182BC" w14:textId="3974253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palladium, semi-manufactured</w:t>
            </w:r>
          </w:p>
        </w:tc>
        <w:tc>
          <w:tcPr>
            <w:tcW w:w="1665" w:type="dxa"/>
            <w:vAlign w:val="bottom"/>
          </w:tcPr>
          <w:p w14:paraId="61FE07A6" w14:textId="2929A83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19024068" w14:textId="1DC63ED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0.5989309</w:t>
            </w:r>
          </w:p>
        </w:tc>
      </w:tr>
      <w:tr w:rsidR="00531681" w:rsidRPr="00681D61" w14:paraId="22054983" w14:textId="77777777" w:rsidTr="4A0B9992">
        <w:trPr>
          <w:trHeight w:val="315"/>
        </w:trPr>
        <w:tc>
          <w:tcPr>
            <w:tcW w:w="1275" w:type="dxa"/>
            <w:vAlign w:val="bottom"/>
          </w:tcPr>
          <w:p w14:paraId="12B6292A" w14:textId="28CDD8B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261510</w:t>
            </w:r>
          </w:p>
        </w:tc>
        <w:tc>
          <w:tcPr>
            <w:tcW w:w="4875" w:type="dxa"/>
            <w:vAlign w:val="bottom"/>
          </w:tcPr>
          <w:p w14:paraId="77457994" w14:textId="388C868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Zirconium ores and concentrates</w:t>
            </w:r>
          </w:p>
        </w:tc>
        <w:tc>
          <w:tcPr>
            <w:tcW w:w="1665" w:type="dxa"/>
            <w:vAlign w:val="bottom"/>
          </w:tcPr>
          <w:p w14:paraId="435465A3" w14:textId="2353C0D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371FE466" w14:textId="4E9A2B4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0.58993452</w:t>
            </w:r>
          </w:p>
        </w:tc>
      </w:tr>
      <w:tr w:rsidR="00531681" w:rsidRPr="00681D61" w14:paraId="54CEE267" w14:textId="77777777" w:rsidTr="4A0B9992">
        <w:trPr>
          <w:trHeight w:val="315"/>
        </w:trPr>
        <w:tc>
          <w:tcPr>
            <w:tcW w:w="1275" w:type="dxa"/>
            <w:vAlign w:val="bottom"/>
          </w:tcPr>
          <w:p w14:paraId="4BE0F12B" w14:textId="3997233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841990</w:t>
            </w:r>
          </w:p>
        </w:tc>
        <w:tc>
          <w:tcPr>
            <w:tcW w:w="4875" w:type="dxa"/>
            <w:vAlign w:val="bottom"/>
          </w:tcPr>
          <w:p w14:paraId="5BDD40D9" w14:textId="11A0CF8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plant and laboratory equipment; parts of equipment for treating materials by a process involving a change of temperature</w:t>
            </w:r>
          </w:p>
        </w:tc>
        <w:tc>
          <w:tcPr>
            <w:tcW w:w="1665" w:type="dxa"/>
            <w:vAlign w:val="bottom"/>
          </w:tcPr>
          <w:p w14:paraId="471E47CB" w14:textId="78EE9E8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1456DFD2" w14:textId="4D33D0C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0.58936879</w:t>
            </w:r>
          </w:p>
        </w:tc>
      </w:tr>
      <w:tr w:rsidR="00531681" w:rsidRPr="00681D61" w14:paraId="1E21ABD2" w14:textId="77777777" w:rsidTr="4A0B9992">
        <w:trPr>
          <w:trHeight w:val="315"/>
        </w:trPr>
        <w:tc>
          <w:tcPr>
            <w:tcW w:w="1275" w:type="dxa"/>
            <w:vAlign w:val="bottom"/>
          </w:tcPr>
          <w:p w14:paraId="364A32E3" w14:textId="521E375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121300</w:t>
            </w:r>
          </w:p>
        </w:tc>
        <w:tc>
          <w:tcPr>
            <w:tcW w:w="4875" w:type="dxa"/>
            <w:vAlign w:val="bottom"/>
          </w:tcPr>
          <w:p w14:paraId="2E4AFD51" w14:textId="2A66AD8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Cereal straw and husks; unprepared, whether or not chopped, ground, pressed or in the form of pellets</w:t>
            </w:r>
          </w:p>
        </w:tc>
        <w:tc>
          <w:tcPr>
            <w:tcW w:w="1665" w:type="dxa"/>
            <w:vAlign w:val="bottom"/>
          </w:tcPr>
          <w:p w14:paraId="0ED35996" w14:textId="5EFC3E0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5A39351B" w14:textId="22691F1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0.58081097</w:t>
            </w:r>
          </w:p>
        </w:tc>
      </w:tr>
      <w:tr w:rsidR="00531681" w:rsidRPr="00681D61" w14:paraId="614D6E41" w14:textId="77777777" w:rsidTr="4A0B9992">
        <w:trPr>
          <w:trHeight w:val="315"/>
        </w:trPr>
        <w:tc>
          <w:tcPr>
            <w:tcW w:w="1275" w:type="dxa"/>
            <w:vAlign w:val="bottom"/>
          </w:tcPr>
          <w:p w14:paraId="25955285" w14:textId="1F3825D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440710</w:t>
            </w:r>
          </w:p>
        </w:tc>
        <w:tc>
          <w:tcPr>
            <w:tcW w:w="4875" w:type="dxa"/>
            <w:vAlign w:val="bottom"/>
          </w:tcPr>
          <w:p w14:paraId="453ACB53" w14:textId="644D44F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Wood, coniferous; sawn or chipped lengthwise, sliced or peeled, whether or not planed, sanded or end-jointed, of a thickness exceeding 6mm</w:t>
            </w:r>
          </w:p>
        </w:tc>
        <w:tc>
          <w:tcPr>
            <w:tcW w:w="1665" w:type="dxa"/>
            <w:vAlign w:val="bottom"/>
          </w:tcPr>
          <w:p w14:paraId="3E19E1D3" w14:textId="1951C95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45" w:type="dxa"/>
            <w:vAlign w:val="bottom"/>
          </w:tcPr>
          <w:p w14:paraId="7640E5B7" w14:textId="7FC5A94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0.57988013</w:t>
            </w:r>
          </w:p>
        </w:tc>
      </w:tr>
      <w:tr w:rsidR="00531681" w:rsidRPr="00681D61" w14:paraId="0D136304" w14:textId="77777777" w:rsidTr="4A0B9992">
        <w:trPr>
          <w:trHeight w:val="315"/>
        </w:trPr>
        <w:tc>
          <w:tcPr>
            <w:tcW w:w="1275" w:type="dxa"/>
            <w:vAlign w:val="bottom"/>
          </w:tcPr>
          <w:p w14:paraId="09EA4FE6" w14:textId="4DD4DAA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150790</w:t>
            </w:r>
          </w:p>
        </w:tc>
        <w:tc>
          <w:tcPr>
            <w:tcW w:w="4875" w:type="dxa"/>
            <w:vAlign w:val="bottom"/>
          </w:tcPr>
          <w:p w14:paraId="4913C737" w14:textId="04A8AC8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oils; soya-bean oil and its fractions, other than crude, whether or not refined, but not chemically modified</w:t>
            </w:r>
          </w:p>
        </w:tc>
        <w:tc>
          <w:tcPr>
            <w:tcW w:w="1665" w:type="dxa"/>
            <w:vAlign w:val="bottom"/>
          </w:tcPr>
          <w:p w14:paraId="6DC3EDE1" w14:textId="6F5D2C9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19355A9F" w14:textId="588E26D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0.57072014</w:t>
            </w:r>
          </w:p>
        </w:tc>
      </w:tr>
      <w:tr w:rsidR="00531681" w:rsidRPr="00681D61" w14:paraId="7F574E26" w14:textId="77777777" w:rsidTr="4A0B9992">
        <w:trPr>
          <w:trHeight w:val="315"/>
        </w:trPr>
        <w:tc>
          <w:tcPr>
            <w:tcW w:w="1275" w:type="dxa"/>
            <w:vAlign w:val="bottom"/>
          </w:tcPr>
          <w:p w14:paraId="159C82A6" w14:textId="7B02E3A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840211</w:t>
            </w:r>
          </w:p>
        </w:tc>
        <w:tc>
          <w:tcPr>
            <w:tcW w:w="4875" w:type="dxa"/>
            <w:vAlign w:val="bottom"/>
          </w:tcPr>
          <w:p w14:paraId="096C8CCD" w14:textId="299C57C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Boilers; watertube boilers with a steam production exceeding 45t per hour</w:t>
            </w:r>
          </w:p>
        </w:tc>
        <w:tc>
          <w:tcPr>
            <w:tcW w:w="1665" w:type="dxa"/>
            <w:vAlign w:val="bottom"/>
          </w:tcPr>
          <w:p w14:paraId="3C56AAF3" w14:textId="797BF83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45" w:type="dxa"/>
            <w:vAlign w:val="bottom"/>
          </w:tcPr>
          <w:p w14:paraId="752086D1" w14:textId="6C412AC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0.56570308</w:t>
            </w:r>
          </w:p>
        </w:tc>
      </w:tr>
      <w:tr w:rsidR="00531681" w:rsidRPr="00681D61" w14:paraId="4DFB207F" w14:textId="77777777" w:rsidTr="4A0B9992">
        <w:trPr>
          <w:trHeight w:val="315"/>
        </w:trPr>
        <w:tc>
          <w:tcPr>
            <w:tcW w:w="1275" w:type="dxa"/>
            <w:vAlign w:val="bottom"/>
          </w:tcPr>
          <w:p w14:paraId="56F210BF" w14:textId="6FB71D9E"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261400</w:t>
            </w:r>
          </w:p>
        </w:tc>
        <w:tc>
          <w:tcPr>
            <w:tcW w:w="4875" w:type="dxa"/>
            <w:vAlign w:val="bottom"/>
          </w:tcPr>
          <w:p w14:paraId="77E0EC6F" w14:textId="74141AF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Titanium ores and concentrates</w:t>
            </w:r>
          </w:p>
        </w:tc>
        <w:tc>
          <w:tcPr>
            <w:tcW w:w="1665" w:type="dxa"/>
            <w:vAlign w:val="bottom"/>
          </w:tcPr>
          <w:p w14:paraId="71B8C3C7" w14:textId="31959A3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2559AAB6" w14:textId="3AAF1C4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0.56352266</w:t>
            </w:r>
          </w:p>
        </w:tc>
      </w:tr>
      <w:tr w:rsidR="00531681" w:rsidRPr="00681D61" w14:paraId="29C6D537" w14:textId="77777777" w:rsidTr="4A0B9992">
        <w:trPr>
          <w:trHeight w:val="315"/>
        </w:trPr>
        <w:tc>
          <w:tcPr>
            <w:tcW w:w="1275" w:type="dxa"/>
            <w:vAlign w:val="bottom"/>
          </w:tcPr>
          <w:p w14:paraId="56E3EEB0" w14:textId="59406FE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381512</w:t>
            </w:r>
          </w:p>
        </w:tc>
        <w:tc>
          <w:tcPr>
            <w:tcW w:w="4875" w:type="dxa"/>
            <w:vAlign w:val="bottom"/>
          </w:tcPr>
          <w:p w14:paraId="3A04DF60" w14:textId="6663D19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precious metal or precious metal compounds as the active substance, n.e.s. or included</w:t>
            </w:r>
          </w:p>
        </w:tc>
        <w:tc>
          <w:tcPr>
            <w:tcW w:w="1665" w:type="dxa"/>
            <w:vAlign w:val="bottom"/>
          </w:tcPr>
          <w:p w14:paraId="2710B99D" w14:textId="465BDE1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075CA627" w14:textId="6E82A81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0.55252798</w:t>
            </w:r>
          </w:p>
        </w:tc>
      </w:tr>
      <w:tr w:rsidR="00531681" w:rsidRPr="00681D61" w14:paraId="183D7CF8" w14:textId="77777777" w:rsidTr="4A0B9992">
        <w:trPr>
          <w:trHeight w:val="315"/>
        </w:trPr>
        <w:tc>
          <w:tcPr>
            <w:tcW w:w="1275" w:type="dxa"/>
            <w:vAlign w:val="bottom"/>
          </w:tcPr>
          <w:p w14:paraId="65D41837" w14:textId="6956C86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721691</w:t>
            </w:r>
          </w:p>
        </w:tc>
        <w:tc>
          <w:tcPr>
            <w:tcW w:w="4875" w:type="dxa"/>
            <w:vAlign w:val="bottom"/>
          </w:tcPr>
          <w:p w14:paraId="05990D7D" w14:textId="3BBE282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non-alloy steel; angles, shapes and sections, n.e.s. in heading no. 7216, cold-formed or cold-finished, from flat-rolled products</w:t>
            </w:r>
          </w:p>
        </w:tc>
        <w:tc>
          <w:tcPr>
            <w:tcW w:w="1665" w:type="dxa"/>
            <w:vAlign w:val="bottom"/>
          </w:tcPr>
          <w:p w14:paraId="537B5687" w14:textId="4F185AA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106D8C6D" w14:textId="4AEE04E2"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0.54901093</w:t>
            </w:r>
          </w:p>
        </w:tc>
      </w:tr>
      <w:tr w:rsidR="00531681" w:rsidRPr="00681D61" w14:paraId="0366EA66" w14:textId="77777777" w:rsidTr="4A0B9992">
        <w:trPr>
          <w:trHeight w:val="315"/>
        </w:trPr>
        <w:tc>
          <w:tcPr>
            <w:tcW w:w="1275" w:type="dxa"/>
            <w:vAlign w:val="bottom"/>
          </w:tcPr>
          <w:p w14:paraId="7386E27B" w14:textId="72CF9DB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280410</w:t>
            </w:r>
          </w:p>
        </w:tc>
        <w:tc>
          <w:tcPr>
            <w:tcW w:w="4875" w:type="dxa"/>
            <w:vAlign w:val="bottom"/>
          </w:tcPr>
          <w:p w14:paraId="4B74E350" w14:textId="2995C70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Hydrogen</w:t>
            </w:r>
          </w:p>
        </w:tc>
        <w:tc>
          <w:tcPr>
            <w:tcW w:w="1665" w:type="dxa"/>
            <w:vAlign w:val="bottom"/>
          </w:tcPr>
          <w:p w14:paraId="7FD66E5E" w14:textId="5454AC3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1958C074" w14:textId="3F63CFA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0.54661588</w:t>
            </w:r>
          </w:p>
        </w:tc>
      </w:tr>
      <w:tr w:rsidR="00531681" w:rsidRPr="00681D61" w14:paraId="5A632A82" w14:textId="77777777" w:rsidTr="4A0B9992">
        <w:trPr>
          <w:trHeight w:val="315"/>
        </w:trPr>
        <w:tc>
          <w:tcPr>
            <w:tcW w:w="1275" w:type="dxa"/>
            <w:vAlign w:val="bottom"/>
          </w:tcPr>
          <w:p w14:paraId="69D2A3AD" w14:textId="6F0518A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282200</w:t>
            </w:r>
          </w:p>
        </w:tc>
        <w:tc>
          <w:tcPr>
            <w:tcW w:w="4875" w:type="dxa"/>
            <w:vAlign w:val="bottom"/>
          </w:tcPr>
          <w:p w14:paraId="00921003" w14:textId="77740AE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Cobalt oxides and hydroxides; commercial cobalt oxides</w:t>
            </w:r>
          </w:p>
        </w:tc>
        <w:tc>
          <w:tcPr>
            <w:tcW w:w="1665" w:type="dxa"/>
            <w:vAlign w:val="bottom"/>
          </w:tcPr>
          <w:p w14:paraId="63EA72A9" w14:textId="5FF4EF7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5D6E35B9" w14:textId="5D5F2C6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0.53323623</w:t>
            </w:r>
          </w:p>
        </w:tc>
      </w:tr>
      <w:tr w:rsidR="00531681" w:rsidRPr="00681D61" w14:paraId="5D275F08" w14:textId="77777777" w:rsidTr="4A0B9992">
        <w:trPr>
          <w:trHeight w:val="315"/>
        </w:trPr>
        <w:tc>
          <w:tcPr>
            <w:tcW w:w="1275" w:type="dxa"/>
            <w:vAlign w:val="bottom"/>
          </w:tcPr>
          <w:p w14:paraId="7C596867" w14:textId="12AA35A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711041</w:t>
            </w:r>
          </w:p>
        </w:tc>
        <w:tc>
          <w:tcPr>
            <w:tcW w:w="4875" w:type="dxa"/>
            <w:vAlign w:val="bottom"/>
          </w:tcPr>
          <w:p w14:paraId="61BE0B5D" w14:textId="57BDE2B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iridium, osmium, ruthenium, unwrought or in powder form</w:t>
            </w:r>
          </w:p>
        </w:tc>
        <w:tc>
          <w:tcPr>
            <w:tcW w:w="1665" w:type="dxa"/>
            <w:vAlign w:val="bottom"/>
          </w:tcPr>
          <w:p w14:paraId="26FA0EBF" w14:textId="46A498A6"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18CF4484" w14:textId="730D3BA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0.5237993</w:t>
            </w:r>
          </w:p>
        </w:tc>
      </w:tr>
      <w:tr w:rsidR="00531681" w:rsidRPr="00681D61" w14:paraId="642590C6" w14:textId="77777777" w:rsidTr="4A0B9992">
        <w:trPr>
          <w:trHeight w:val="315"/>
        </w:trPr>
        <w:tc>
          <w:tcPr>
            <w:tcW w:w="1275" w:type="dxa"/>
            <w:vAlign w:val="bottom"/>
          </w:tcPr>
          <w:p w14:paraId="473753FE" w14:textId="58F80E1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810110</w:t>
            </w:r>
          </w:p>
        </w:tc>
        <w:tc>
          <w:tcPr>
            <w:tcW w:w="4875" w:type="dxa"/>
            <w:vAlign w:val="bottom"/>
          </w:tcPr>
          <w:p w14:paraId="62533EE4" w14:textId="4031BF2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Tungsten (wolfram); articles thereof, including waste and scrap, powders</w:t>
            </w:r>
          </w:p>
        </w:tc>
        <w:tc>
          <w:tcPr>
            <w:tcW w:w="1665" w:type="dxa"/>
            <w:vAlign w:val="bottom"/>
          </w:tcPr>
          <w:p w14:paraId="782ED088" w14:textId="3F010EAB"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56060031" w14:textId="5EAD892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0.51348576</w:t>
            </w:r>
          </w:p>
        </w:tc>
      </w:tr>
      <w:tr w:rsidR="00531681" w:rsidRPr="00681D61" w14:paraId="03A3E176" w14:textId="77777777" w:rsidTr="4A0B9992">
        <w:trPr>
          <w:trHeight w:val="315"/>
        </w:trPr>
        <w:tc>
          <w:tcPr>
            <w:tcW w:w="1275" w:type="dxa"/>
            <w:vAlign w:val="bottom"/>
          </w:tcPr>
          <w:p w14:paraId="464C0833" w14:textId="6211004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711021</w:t>
            </w:r>
          </w:p>
        </w:tc>
        <w:tc>
          <w:tcPr>
            <w:tcW w:w="4875" w:type="dxa"/>
            <w:vAlign w:val="bottom"/>
          </w:tcPr>
          <w:p w14:paraId="68B325D8" w14:textId="574183E4"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palladium, unwrought or in powder form</w:t>
            </w:r>
          </w:p>
        </w:tc>
        <w:tc>
          <w:tcPr>
            <w:tcW w:w="1665" w:type="dxa"/>
            <w:vAlign w:val="bottom"/>
          </w:tcPr>
          <w:p w14:paraId="057E13EF" w14:textId="15D6BFD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26AAEB4A" w14:textId="37E3C1A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0.5091392</w:t>
            </w:r>
          </w:p>
        </w:tc>
      </w:tr>
      <w:tr w:rsidR="00531681" w:rsidRPr="00681D61" w14:paraId="2CEBF697" w14:textId="77777777" w:rsidTr="4A0B9992">
        <w:trPr>
          <w:trHeight w:val="315"/>
        </w:trPr>
        <w:tc>
          <w:tcPr>
            <w:tcW w:w="1275" w:type="dxa"/>
            <w:vAlign w:val="bottom"/>
          </w:tcPr>
          <w:p w14:paraId="1203507B" w14:textId="133D4B75"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381511</w:t>
            </w:r>
          </w:p>
        </w:tc>
        <w:tc>
          <w:tcPr>
            <w:tcW w:w="4875" w:type="dxa"/>
            <w:vAlign w:val="bottom"/>
          </w:tcPr>
          <w:p w14:paraId="79E8E95D" w14:textId="4614F6D3"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nickel or nickel compounds as the active substance, n.e.s. or included</w:t>
            </w:r>
          </w:p>
        </w:tc>
        <w:tc>
          <w:tcPr>
            <w:tcW w:w="1665" w:type="dxa"/>
            <w:vAlign w:val="bottom"/>
          </w:tcPr>
          <w:p w14:paraId="1F44657C" w14:textId="1E9A8C6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45" w:type="dxa"/>
            <w:vAlign w:val="bottom"/>
          </w:tcPr>
          <w:p w14:paraId="3E77D783" w14:textId="3ABF13F8"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0.50780305</w:t>
            </w:r>
          </w:p>
        </w:tc>
      </w:tr>
      <w:tr w:rsidR="00531681" w:rsidRPr="00681D61" w14:paraId="16950B74" w14:textId="77777777" w:rsidTr="4A0B9992">
        <w:trPr>
          <w:trHeight w:val="315"/>
        </w:trPr>
        <w:tc>
          <w:tcPr>
            <w:tcW w:w="1275" w:type="dxa"/>
            <w:vAlign w:val="bottom"/>
          </w:tcPr>
          <w:p w14:paraId="7089C385" w14:textId="47284101"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151521</w:t>
            </w:r>
          </w:p>
        </w:tc>
        <w:tc>
          <w:tcPr>
            <w:tcW w:w="4875" w:type="dxa"/>
            <w:vAlign w:val="bottom"/>
          </w:tcPr>
          <w:p w14:paraId="2CEEB79E" w14:textId="72E6FFBD"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Vegetable oils; maize (corn) oil and its fractions, crude, not chemically modified</w:t>
            </w:r>
          </w:p>
        </w:tc>
        <w:tc>
          <w:tcPr>
            <w:tcW w:w="1665" w:type="dxa"/>
            <w:vAlign w:val="bottom"/>
          </w:tcPr>
          <w:p w14:paraId="77EB8A74" w14:textId="1EE3E6B0"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45" w:type="dxa"/>
            <w:vAlign w:val="bottom"/>
          </w:tcPr>
          <w:p w14:paraId="09EC5D73" w14:textId="642E2B07"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0.50397124</w:t>
            </w:r>
          </w:p>
        </w:tc>
      </w:tr>
      <w:tr w:rsidR="00531681" w:rsidRPr="00681D61" w14:paraId="78D04985" w14:textId="77777777" w:rsidTr="4A0B9992">
        <w:trPr>
          <w:trHeight w:val="315"/>
        </w:trPr>
        <w:tc>
          <w:tcPr>
            <w:tcW w:w="1275" w:type="dxa"/>
            <w:vAlign w:val="bottom"/>
          </w:tcPr>
          <w:p w14:paraId="1E08E616" w14:textId="54029E7C"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261310</w:t>
            </w:r>
          </w:p>
        </w:tc>
        <w:tc>
          <w:tcPr>
            <w:tcW w:w="4875" w:type="dxa"/>
            <w:vAlign w:val="bottom"/>
          </w:tcPr>
          <w:p w14:paraId="7B4C50E4" w14:textId="69CF5589"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Molybdenum ores and concentrates; roasted</w:t>
            </w:r>
          </w:p>
        </w:tc>
        <w:tc>
          <w:tcPr>
            <w:tcW w:w="1665" w:type="dxa"/>
            <w:vAlign w:val="bottom"/>
          </w:tcPr>
          <w:p w14:paraId="3FD7EC46" w14:textId="7E96656A"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45" w:type="dxa"/>
            <w:vAlign w:val="bottom"/>
          </w:tcPr>
          <w:p w14:paraId="60D4B936" w14:textId="03DBB5AF" w:rsidR="00531681" w:rsidRPr="00681D61" w:rsidRDefault="00531681"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0.50355808</w:t>
            </w:r>
          </w:p>
        </w:tc>
      </w:tr>
    </w:tbl>
    <w:p w14:paraId="6E0DDC55" w14:textId="3D824058" w:rsidR="26612F59" w:rsidRPr="00681D61" w:rsidRDefault="26612F59" w:rsidP="4A0B9992">
      <w:pPr>
        <w:spacing w:line="278" w:lineRule="auto"/>
        <w:rPr>
          <w:rFonts w:ascii="Times New Roman" w:eastAsia="Times New Roman" w:hAnsi="Times New Roman" w:cs="Times New Roman"/>
          <w:color w:val="000000" w:themeColor="text1"/>
          <w:sz w:val="20"/>
          <w:szCs w:val="20"/>
          <w:lang w:val="en-US"/>
        </w:rPr>
      </w:pPr>
    </w:p>
    <w:p w14:paraId="09104EFC" w14:textId="6B900561" w:rsidR="00415502" w:rsidRPr="00681D61" w:rsidRDefault="0FE282FF"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31ED4093" w:rsidRPr="4A0B9992">
        <w:rPr>
          <w:rFonts w:ascii="Times New Roman" w:eastAsia="Times New Roman" w:hAnsi="Times New Roman" w:cs="Times New Roman"/>
          <w:b/>
          <w:bCs/>
          <w:color w:val="000000" w:themeColor="text1"/>
          <w:sz w:val="20"/>
          <w:szCs w:val="20"/>
          <w:lang w:val="en-US"/>
        </w:rPr>
        <w:t>25</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Geothermal features by mean absolute z-score</w:t>
      </w:r>
    </w:p>
    <w:tbl>
      <w:tblPr>
        <w:tblStyle w:val="TableGrid"/>
        <w:tblW w:w="9360" w:type="dxa"/>
        <w:tblLayout w:type="fixed"/>
        <w:tblLook w:val="06A0" w:firstRow="1" w:lastRow="0" w:firstColumn="1" w:lastColumn="0" w:noHBand="1" w:noVBand="1"/>
      </w:tblPr>
      <w:tblGrid>
        <w:gridCol w:w="1290"/>
        <w:gridCol w:w="4860"/>
        <w:gridCol w:w="1710"/>
        <w:gridCol w:w="1500"/>
      </w:tblGrid>
      <w:tr w:rsidR="26612F59" w:rsidRPr="00681D61" w14:paraId="5E33D3B5" w14:textId="77777777" w:rsidTr="4A0B9992">
        <w:trPr>
          <w:trHeight w:val="315"/>
        </w:trPr>
        <w:tc>
          <w:tcPr>
            <w:tcW w:w="1290" w:type="dxa"/>
          </w:tcPr>
          <w:p w14:paraId="394F9AFC" w14:textId="01A2B515" w:rsidR="26612F59" w:rsidRPr="00681D61" w:rsidRDefault="26612F59"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60" w:type="dxa"/>
          </w:tcPr>
          <w:p w14:paraId="5E82C15F" w14:textId="6672F638" w:rsidR="26612F59" w:rsidRPr="00681D61" w:rsidRDefault="26612F59"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710" w:type="dxa"/>
          </w:tcPr>
          <w:p w14:paraId="17A40EAB" w14:textId="39150632" w:rsidR="26612F59" w:rsidRPr="00681D61" w:rsidRDefault="26612F59"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00" w:type="dxa"/>
          </w:tcPr>
          <w:p w14:paraId="4E805817" w14:textId="4BDC82AE" w:rsidR="26612F59" w:rsidRPr="00681D61" w:rsidRDefault="26612F59"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A77A72" w:rsidRPr="00681D61" w14:paraId="7A97E70D" w14:textId="77777777" w:rsidTr="4A0B9992">
        <w:trPr>
          <w:trHeight w:val="315"/>
        </w:trPr>
        <w:tc>
          <w:tcPr>
            <w:tcW w:w="1290" w:type="dxa"/>
            <w:vAlign w:val="bottom"/>
          </w:tcPr>
          <w:p w14:paraId="1387FE49" w14:textId="47DF22C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845931</w:t>
            </w:r>
          </w:p>
        </w:tc>
        <w:tc>
          <w:tcPr>
            <w:tcW w:w="4860" w:type="dxa"/>
            <w:vAlign w:val="bottom"/>
          </w:tcPr>
          <w:p w14:paraId="165D32DF" w14:textId="68D62F2E"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for boring-milling by removing metal, numerically controlled</w:t>
            </w:r>
          </w:p>
        </w:tc>
        <w:tc>
          <w:tcPr>
            <w:tcW w:w="1710" w:type="dxa"/>
            <w:vAlign w:val="bottom"/>
          </w:tcPr>
          <w:p w14:paraId="765E3D81" w14:textId="624E7529"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49D9955D" w14:textId="2A2B5C0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0.75075806</w:t>
            </w:r>
          </w:p>
        </w:tc>
      </w:tr>
      <w:tr w:rsidR="00A77A72" w:rsidRPr="00681D61" w14:paraId="4C5B17D2" w14:textId="77777777" w:rsidTr="4A0B9992">
        <w:trPr>
          <w:trHeight w:val="315"/>
        </w:trPr>
        <w:tc>
          <w:tcPr>
            <w:tcW w:w="1290" w:type="dxa"/>
            <w:vAlign w:val="bottom"/>
          </w:tcPr>
          <w:p w14:paraId="6053BCF3" w14:textId="69F781F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842139</w:t>
            </w:r>
          </w:p>
        </w:tc>
        <w:tc>
          <w:tcPr>
            <w:tcW w:w="4860" w:type="dxa"/>
            <w:vAlign w:val="bottom"/>
          </w:tcPr>
          <w:p w14:paraId="13F700F0" w14:textId="21B3348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for filtering or purifying gases, other than intake air filters for internal combustion engines</w:t>
            </w:r>
          </w:p>
        </w:tc>
        <w:tc>
          <w:tcPr>
            <w:tcW w:w="1710" w:type="dxa"/>
            <w:vAlign w:val="bottom"/>
          </w:tcPr>
          <w:p w14:paraId="29AA57C7" w14:textId="407E56E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45E0DAF1" w14:textId="1E95AD8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0.73005898</w:t>
            </w:r>
          </w:p>
        </w:tc>
      </w:tr>
      <w:tr w:rsidR="00A77A72" w:rsidRPr="00681D61" w14:paraId="6378F7AB" w14:textId="77777777" w:rsidTr="4A0B9992">
        <w:trPr>
          <w:trHeight w:val="315"/>
        </w:trPr>
        <w:tc>
          <w:tcPr>
            <w:tcW w:w="1290" w:type="dxa"/>
            <w:vAlign w:val="bottom"/>
          </w:tcPr>
          <w:p w14:paraId="781D2089" w14:textId="067D0F9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842199</w:t>
            </w:r>
          </w:p>
        </w:tc>
        <w:tc>
          <w:tcPr>
            <w:tcW w:w="4860" w:type="dxa"/>
            <w:vAlign w:val="bottom"/>
          </w:tcPr>
          <w:p w14:paraId="535527AE" w14:textId="4817136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parts for filtering or purifying liquids or gases</w:t>
            </w:r>
          </w:p>
        </w:tc>
        <w:tc>
          <w:tcPr>
            <w:tcW w:w="1710" w:type="dxa"/>
            <w:vAlign w:val="bottom"/>
          </w:tcPr>
          <w:p w14:paraId="6D47F886" w14:textId="5022694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15EABBCF" w14:textId="76E1B8D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0.71466377</w:t>
            </w:r>
          </w:p>
        </w:tc>
      </w:tr>
      <w:tr w:rsidR="00A77A72" w:rsidRPr="00681D61" w14:paraId="49DCD8CE" w14:textId="77777777" w:rsidTr="4A0B9992">
        <w:trPr>
          <w:trHeight w:val="315"/>
        </w:trPr>
        <w:tc>
          <w:tcPr>
            <w:tcW w:w="1290" w:type="dxa"/>
            <w:vAlign w:val="bottom"/>
          </w:tcPr>
          <w:p w14:paraId="1907A5B7" w14:textId="5EFC74E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851490</w:t>
            </w:r>
          </w:p>
        </w:tc>
        <w:tc>
          <w:tcPr>
            <w:tcW w:w="4860" w:type="dxa"/>
            <w:vAlign w:val="bottom"/>
          </w:tcPr>
          <w:p w14:paraId="2DFF2AAD" w14:textId="76DC233B"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Furnaces, ovens and heating equipment; parts of the industrial or laboratory equipment of heading no. 8514</w:t>
            </w:r>
          </w:p>
        </w:tc>
        <w:tc>
          <w:tcPr>
            <w:tcW w:w="1710" w:type="dxa"/>
            <w:vAlign w:val="bottom"/>
          </w:tcPr>
          <w:p w14:paraId="72626006" w14:textId="24B2C024"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00" w:type="dxa"/>
            <w:vAlign w:val="bottom"/>
          </w:tcPr>
          <w:p w14:paraId="6F39D082" w14:textId="2A4BFB0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0.69781066</w:t>
            </w:r>
          </w:p>
        </w:tc>
      </w:tr>
      <w:tr w:rsidR="00A77A72" w:rsidRPr="00681D61" w14:paraId="742C1BBD" w14:textId="77777777" w:rsidTr="4A0B9992">
        <w:trPr>
          <w:trHeight w:val="315"/>
        </w:trPr>
        <w:tc>
          <w:tcPr>
            <w:tcW w:w="1290" w:type="dxa"/>
            <w:vAlign w:val="bottom"/>
          </w:tcPr>
          <w:p w14:paraId="1F55E2E9" w14:textId="7E35493F"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720270</w:t>
            </w:r>
          </w:p>
        </w:tc>
        <w:tc>
          <w:tcPr>
            <w:tcW w:w="4860" w:type="dxa"/>
            <w:vAlign w:val="bottom"/>
          </w:tcPr>
          <w:p w14:paraId="3939BCD5" w14:textId="2BD2AC7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Ferro-alloys; ferro-molybdenum</w:t>
            </w:r>
          </w:p>
        </w:tc>
        <w:tc>
          <w:tcPr>
            <w:tcW w:w="1710" w:type="dxa"/>
            <w:vAlign w:val="bottom"/>
          </w:tcPr>
          <w:p w14:paraId="3F2AA5BB" w14:textId="30395BB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03F03382" w14:textId="13019B28"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0.68288938</w:t>
            </w:r>
          </w:p>
        </w:tc>
      </w:tr>
      <w:tr w:rsidR="00A77A72" w:rsidRPr="00681D61" w14:paraId="2F4EF526" w14:textId="77777777" w:rsidTr="4A0B9992">
        <w:trPr>
          <w:trHeight w:val="315"/>
        </w:trPr>
        <w:tc>
          <w:tcPr>
            <w:tcW w:w="1290" w:type="dxa"/>
            <w:vAlign w:val="bottom"/>
          </w:tcPr>
          <w:p w14:paraId="7C73038B" w14:textId="76772C99"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841989</w:t>
            </w:r>
          </w:p>
        </w:tc>
        <w:tc>
          <w:tcPr>
            <w:tcW w:w="4860" w:type="dxa"/>
            <w:vAlign w:val="bottom"/>
          </w:tcPr>
          <w:p w14:paraId="3E5EC768" w14:textId="1B4925A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plant and laboratory equipment; for treating materials by change of temperature, other than for making hot drinks or cooking or heating food</w:t>
            </w:r>
          </w:p>
        </w:tc>
        <w:tc>
          <w:tcPr>
            <w:tcW w:w="1710" w:type="dxa"/>
            <w:vAlign w:val="bottom"/>
          </w:tcPr>
          <w:p w14:paraId="66228982" w14:textId="3AB7994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159A59E6" w14:textId="5D0D09C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0.67600133</w:t>
            </w:r>
          </w:p>
        </w:tc>
      </w:tr>
      <w:tr w:rsidR="00A77A72" w:rsidRPr="00681D61" w14:paraId="56101C1B" w14:textId="77777777" w:rsidTr="4A0B9992">
        <w:trPr>
          <w:trHeight w:val="315"/>
        </w:trPr>
        <w:tc>
          <w:tcPr>
            <w:tcW w:w="1290" w:type="dxa"/>
            <w:vAlign w:val="bottom"/>
          </w:tcPr>
          <w:p w14:paraId="231D29EB" w14:textId="521EC76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722850</w:t>
            </w:r>
          </w:p>
        </w:tc>
        <w:tc>
          <w:tcPr>
            <w:tcW w:w="4860" w:type="dxa"/>
            <w:vAlign w:val="bottom"/>
          </w:tcPr>
          <w:p w14:paraId="64FF3E23" w14:textId="71577F7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Steel, alloy; bars and rods, cold-formed or cold-finished</w:t>
            </w:r>
          </w:p>
        </w:tc>
        <w:tc>
          <w:tcPr>
            <w:tcW w:w="1710" w:type="dxa"/>
            <w:vAlign w:val="bottom"/>
          </w:tcPr>
          <w:p w14:paraId="21168A42" w14:textId="3A9076A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102932B1" w14:textId="1869E53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0.6759442</w:t>
            </w:r>
          </w:p>
        </w:tc>
      </w:tr>
      <w:tr w:rsidR="00A77A72" w:rsidRPr="00681D61" w14:paraId="10C840D4" w14:textId="77777777" w:rsidTr="4A0B9992">
        <w:trPr>
          <w:trHeight w:val="315"/>
        </w:trPr>
        <w:tc>
          <w:tcPr>
            <w:tcW w:w="1290" w:type="dxa"/>
            <w:vAlign w:val="bottom"/>
          </w:tcPr>
          <w:p w14:paraId="6BF970DF" w14:textId="244D66E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840999</w:t>
            </w:r>
          </w:p>
        </w:tc>
        <w:tc>
          <w:tcPr>
            <w:tcW w:w="4860" w:type="dxa"/>
            <w:vAlign w:val="bottom"/>
          </w:tcPr>
          <w:p w14:paraId="1957B304" w14:textId="2586CCD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Engines; parts for internal combustion piston engines (excluding spark-ignition)</w:t>
            </w:r>
          </w:p>
        </w:tc>
        <w:tc>
          <w:tcPr>
            <w:tcW w:w="1710" w:type="dxa"/>
            <w:vAlign w:val="bottom"/>
          </w:tcPr>
          <w:p w14:paraId="5FCA67E4" w14:textId="5AD04B5A"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25540C00" w14:textId="681E066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0.66459545</w:t>
            </w:r>
          </w:p>
        </w:tc>
      </w:tr>
      <w:tr w:rsidR="00A77A72" w:rsidRPr="00681D61" w14:paraId="149255A5" w14:textId="77777777" w:rsidTr="4A0B9992">
        <w:trPr>
          <w:trHeight w:val="315"/>
        </w:trPr>
        <w:tc>
          <w:tcPr>
            <w:tcW w:w="1290" w:type="dxa"/>
            <w:vAlign w:val="bottom"/>
          </w:tcPr>
          <w:p w14:paraId="748EEDC0" w14:textId="01A5BEB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845710</w:t>
            </w:r>
          </w:p>
        </w:tc>
        <w:tc>
          <w:tcPr>
            <w:tcW w:w="4860" w:type="dxa"/>
            <w:vAlign w:val="bottom"/>
          </w:tcPr>
          <w:p w14:paraId="7E6F468F" w14:textId="4E9A8356"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Machining centres; for working metal</w:t>
            </w:r>
          </w:p>
        </w:tc>
        <w:tc>
          <w:tcPr>
            <w:tcW w:w="1710" w:type="dxa"/>
            <w:vAlign w:val="bottom"/>
          </w:tcPr>
          <w:p w14:paraId="6C223B06" w14:textId="4CCA37F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0241D8C0" w14:textId="5A4F6D48"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0.6599536</w:t>
            </w:r>
          </w:p>
        </w:tc>
      </w:tr>
      <w:tr w:rsidR="00A77A72" w:rsidRPr="00681D61" w14:paraId="2A95755E" w14:textId="77777777" w:rsidTr="4A0B9992">
        <w:trPr>
          <w:trHeight w:val="315"/>
        </w:trPr>
        <w:tc>
          <w:tcPr>
            <w:tcW w:w="1290" w:type="dxa"/>
            <w:vAlign w:val="bottom"/>
          </w:tcPr>
          <w:p w14:paraId="177F528D" w14:textId="553B040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840690</w:t>
            </w:r>
          </w:p>
        </w:tc>
        <w:tc>
          <w:tcPr>
            <w:tcW w:w="4860" w:type="dxa"/>
            <w:vAlign w:val="bottom"/>
          </w:tcPr>
          <w:p w14:paraId="59A41D2A" w14:textId="64321E2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Turbines; parts of steam and other vapour turbines</w:t>
            </w:r>
          </w:p>
        </w:tc>
        <w:tc>
          <w:tcPr>
            <w:tcW w:w="1710" w:type="dxa"/>
            <w:vAlign w:val="bottom"/>
          </w:tcPr>
          <w:p w14:paraId="42D104A3" w14:textId="22A69F4B"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1DDFACBD" w14:textId="5B9EFBA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0.64621641</w:t>
            </w:r>
          </w:p>
        </w:tc>
      </w:tr>
      <w:tr w:rsidR="00A77A72" w:rsidRPr="00681D61" w14:paraId="166CA551" w14:textId="77777777" w:rsidTr="4A0B9992">
        <w:trPr>
          <w:trHeight w:val="315"/>
        </w:trPr>
        <w:tc>
          <w:tcPr>
            <w:tcW w:w="1290" w:type="dxa"/>
            <w:vAlign w:val="bottom"/>
          </w:tcPr>
          <w:p w14:paraId="31A37E5C" w14:textId="4E9FD4E3" w:rsidR="00A77A72" w:rsidRPr="00681D61" w:rsidRDefault="00A77A72" w:rsidP="4A0B9992">
            <w:pPr>
              <w:rPr>
                <w:rFonts w:ascii="Times New Roman" w:eastAsia="Times New Roman" w:hAnsi="Times New Roman" w:cs="Times New Roman"/>
                <w:sz w:val="20"/>
                <w:szCs w:val="20"/>
              </w:rPr>
            </w:pPr>
          </w:p>
        </w:tc>
        <w:tc>
          <w:tcPr>
            <w:tcW w:w="4860" w:type="dxa"/>
            <w:vAlign w:val="bottom"/>
          </w:tcPr>
          <w:p w14:paraId="2ED61D1E" w14:textId="1177291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710" w:type="dxa"/>
            <w:vAlign w:val="bottom"/>
          </w:tcPr>
          <w:p w14:paraId="43F38C34" w14:textId="2136272F"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00" w:type="dxa"/>
            <w:vAlign w:val="bottom"/>
          </w:tcPr>
          <w:p w14:paraId="175AD57F" w14:textId="0A2A315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0.64486148</w:t>
            </w:r>
          </w:p>
        </w:tc>
      </w:tr>
      <w:tr w:rsidR="00A77A72" w:rsidRPr="00681D61" w14:paraId="0425DF72" w14:textId="77777777" w:rsidTr="4A0B9992">
        <w:trPr>
          <w:trHeight w:val="315"/>
        </w:trPr>
        <w:tc>
          <w:tcPr>
            <w:tcW w:w="1290" w:type="dxa"/>
            <w:vAlign w:val="bottom"/>
          </w:tcPr>
          <w:p w14:paraId="77C1D27F" w14:textId="12614FC8"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730721</w:t>
            </w:r>
          </w:p>
        </w:tc>
        <w:tc>
          <w:tcPr>
            <w:tcW w:w="4860" w:type="dxa"/>
            <w:vAlign w:val="bottom"/>
          </w:tcPr>
          <w:p w14:paraId="1AC74EA0" w14:textId="076C9AAA"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Steel, stainless; tube or pipe fittings, flanges, of stainless steel</w:t>
            </w:r>
          </w:p>
        </w:tc>
        <w:tc>
          <w:tcPr>
            <w:tcW w:w="1710" w:type="dxa"/>
            <w:vAlign w:val="bottom"/>
          </w:tcPr>
          <w:p w14:paraId="1D35FA50" w14:textId="0912241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174A630A" w14:textId="0ACC1C3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0.64407433</w:t>
            </w:r>
          </w:p>
        </w:tc>
      </w:tr>
      <w:tr w:rsidR="00A77A72" w:rsidRPr="00681D61" w14:paraId="2E742279" w14:textId="77777777" w:rsidTr="4A0B9992">
        <w:trPr>
          <w:trHeight w:val="315"/>
        </w:trPr>
        <w:tc>
          <w:tcPr>
            <w:tcW w:w="1290" w:type="dxa"/>
            <w:vAlign w:val="bottom"/>
          </w:tcPr>
          <w:p w14:paraId="1079FE43" w14:textId="061B6448"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845610</w:t>
            </w:r>
          </w:p>
        </w:tc>
        <w:tc>
          <w:tcPr>
            <w:tcW w:w="4860" w:type="dxa"/>
            <w:vAlign w:val="bottom"/>
          </w:tcPr>
          <w:p w14:paraId="12A8601A" w14:textId="0CF063CA"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operated by laser or other light or photon beam process</w:t>
            </w:r>
          </w:p>
        </w:tc>
        <w:tc>
          <w:tcPr>
            <w:tcW w:w="1710" w:type="dxa"/>
            <w:vAlign w:val="bottom"/>
          </w:tcPr>
          <w:p w14:paraId="74223F55" w14:textId="5A26945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1F276FD2" w14:textId="58EDD7DF"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0.6434488</w:t>
            </w:r>
          </w:p>
        </w:tc>
      </w:tr>
      <w:tr w:rsidR="00A77A72" w:rsidRPr="00681D61" w14:paraId="716466B6" w14:textId="77777777" w:rsidTr="4A0B9992">
        <w:trPr>
          <w:trHeight w:val="315"/>
        </w:trPr>
        <w:tc>
          <w:tcPr>
            <w:tcW w:w="1290" w:type="dxa"/>
            <w:vAlign w:val="bottom"/>
          </w:tcPr>
          <w:p w14:paraId="68B06083" w14:textId="30E84DB1"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848120</w:t>
            </w:r>
          </w:p>
        </w:tc>
        <w:tc>
          <w:tcPr>
            <w:tcW w:w="4860" w:type="dxa"/>
            <w:vAlign w:val="bottom"/>
          </w:tcPr>
          <w:p w14:paraId="3DB36EAB" w14:textId="26E3F98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Valves; for oleohydraulic or pneumatic transmissions</w:t>
            </w:r>
          </w:p>
        </w:tc>
        <w:tc>
          <w:tcPr>
            <w:tcW w:w="1710" w:type="dxa"/>
            <w:vAlign w:val="bottom"/>
          </w:tcPr>
          <w:p w14:paraId="78EC2B86" w14:textId="03D53187"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5D7789D9" w14:textId="50B9667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0.64209457</w:t>
            </w:r>
          </w:p>
        </w:tc>
      </w:tr>
      <w:tr w:rsidR="00A77A72" w:rsidRPr="00681D61" w14:paraId="26DBCEF4" w14:textId="77777777" w:rsidTr="4A0B9992">
        <w:trPr>
          <w:trHeight w:val="315"/>
        </w:trPr>
        <w:tc>
          <w:tcPr>
            <w:tcW w:w="1290" w:type="dxa"/>
            <w:vAlign w:val="bottom"/>
          </w:tcPr>
          <w:p w14:paraId="4545893F" w14:textId="4D397A9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870829</w:t>
            </w:r>
          </w:p>
        </w:tc>
        <w:tc>
          <w:tcPr>
            <w:tcW w:w="4860" w:type="dxa"/>
            <w:vAlign w:val="bottom"/>
          </w:tcPr>
          <w:p w14:paraId="75405BC1" w14:textId="44677AF5"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parts and accessories, of bodies, other than safety seat belts</w:t>
            </w:r>
          </w:p>
        </w:tc>
        <w:tc>
          <w:tcPr>
            <w:tcW w:w="1710" w:type="dxa"/>
            <w:vAlign w:val="bottom"/>
          </w:tcPr>
          <w:p w14:paraId="5277D687" w14:textId="7A352F3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36AA97AD" w14:textId="01E7941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0.64049424</w:t>
            </w:r>
          </w:p>
        </w:tc>
      </w:tr>
      <w:tr w:rsidR="00A77A72" w:rsidRPr="00681D61" w14:paraId="1ABBB59A" w14:textId="77777777" w:rsidTr="4A0B9992">
        <w:trPr>
          <w:trHeight w:val="315"/>
        </w:trPr>
        <w:tc>
          <w:tcPr>
            <w:tcW w:w="1290" w:type="dxa"/>
            <w:vAlign w:val="bottom"/>
          </w:tcPr>
          <w:p w14:paraId="46542F52" w14:textId="20055D69"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731815</w:t>
            </w:r>
          </w:p>
        </w:tc>
        <w:tc>
          <w:tcPr>
            <w:tcW w:w="4860" w:type="dxa"/>
            <w:vAlign w:val="bottom"/>
          </w:tcPr>
          <w:p w14:paraId="6ACCDB0E" w14:textId="298740CC"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steel; threaded screws and bolts n.e.s. in item no. 7318.1, whether or not with their nuts or washers</w:t>
            </w:r>
          </w:p>
        </w:tc>
        <w:tc>
          <w:tcPr>
            <w:tcW w:w="1710" w:type="dxa"/>
            <w:vAlign w:val="bottom"/>
          </w:tcPr>
          <w:p w14:paraId="6AAB2D48" w14:textId="2008697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663191ED" w14:textId="086D58A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0.63997049</w:t>
            </w:r>
          </w:p>
        </w:tc>
      </w:tr>
      <w:tr w:rsidR="00A77A72" w:rsidRPr="00681D61" w14:paraId="7A19578C" w14:textId="77777777" w:rsidTr="4A0B9992">
        <w:trPr>
          <w:trHeight w:val="315"/>
        </w:trPr>
        <w:tc>
          <w:tcPr>
            <w:tcW w:w="1290" w:type="dxa"/>
            <w:vAlign w:val="bottom"/>
          </w:tcPr>
          <w:p w14:paraId="4B69B4F3" w14:textId="7F77537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846090</w:t>
            </w:r>
          </w:p>
        </w:tc>
        <w:tc>
          <w:tcPr>
            <w:tcW w:w="4860" w:type="dxa"/>
            <w:vAlign w:val="bottom"/>
          </w:tcPr>
          <w:p w14:paraId="309199FB" w14:textId="04839E0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for deburring, polishing or otherwise finishing metal, sintered metal carbides or cermets by means of grinding stones, abrasives or polishing products, n.e.s. in heading no. 8460</w:t>
            </w:r>
          </w:p>
        </w:tc>
        <w:tc>
          <w:tcPr>
            <w:tcW w:w="1710" w:type="dxa"/>
            <w:vAlign w:val="bottom"/>
          </w:tcPr>
          <w:p w14:paraId="54DC3909" w14:textId="177186FA"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238333AB" w14:textId="20DFCA4F"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0.63753583</w:t>
            </w:r>
          </w:p>
        </w:tc>
      </w:tr>
      <w:tr w:rsidR="00A77A72" w:rsidRPr="00681D61" w14:paraId="7B704A37" w14:textId="77777777" w:rsidTr="4A0B9992">
        <w:trPr>
          <w:trHeight w:val="315"/>
        </w:trPr>
        <w:tc>
          <w:tcPr>
            <w:tcW w:w="1290" w:type="dxa"/>
            <w:vAlign w:val="bottom"/>
          </w:tcPr>
          <w:p w14:paraId="2F282D86" w14:textId="584DE99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720211</w:t>
            </w:r>
          </w:p>
        </w:tc>
        <w:tc>
          <w:tcPr>
            <w:tcW w:w="4860" w:type="dxa"/>
            <w:vAlign w:val="bottom"/>
          </w:tcPr>
          <w:p w14:paraId="6CB2A02C" w14:textId="16F7566B"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Ferro-alloys; ferro-manganese, containing by weight more than 2% of carbon</w:t>
            </w:r>
          </w:p>
        </w:tc>
        <w:tc>
          <w:tcPr>
            <w:tcW w:w="1710" w:type="dxa"/>
            <w:vAlign w:val="bottom"/>
          </w:tcPr>
          <w:p w14:paraId="521F46F2" w14:textId="065F2BC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70206BAB" w14:textId="288F1DA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0.63595511</w:t>
            </w:r>
          </w:p>
        </w:tc>
      </w:tr>
      <w:tr w:rsidR="00A77A72" w:rsidRPr="00681D61" w14:paraId="5488FAAC" w14:textId="77777777" w:rsidTr="4A0B9992">
        <w:trPr>
          <w:trHeight w:val="315"/>
        </w:trPr>
        <w:tc>
          <w:tcPr>
            <w:tcW w:w="1290" w:type="dxa"/>
            <w:vAlign w:val="bottom"/>
          </w:tcPr>
          <w:p w14:paraId="744EB76E" w14:textId="2CBDD51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401693</w:t>
            </w:r>
          </w:p>
        </w:tc>
        <w:tc>
          <w:tcPr>
            <w:tcW w:w="4860" w:type="dxa"/>
            <w:vAlign w:val="bottom"/>
          </w:tcPr>
          <w:p w14:paraId="54202CCA" w14:textId="27C47B4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Rubber; vulcanised (other than hard rubber), gaskets, washers and other seals, of non-cellular rubber</w:t>
            </w:r>
          </w:p>
        </w:tc>
        <w:tc>
          <w:tcPr>
            <w:tcW w:w="1710" w:type="dxa"/>
            <w:vAlign w:val="bottom"/>
          </w:tcPr>
          <w:p w14:paraId="2E37755F" w14:textId="5114466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6B29D937" w14:textId="27867E1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0.62740387</w:t>
            </w:r>
          </w:p>
        </w:tc>
      </w:tr>
      <w:tr w:rsidR="00A77A72" w:rsidRPr="00681D61" w14:paraId="771B7AB1" w14:textId="77777777" w:rsidTr="4A0B9992">
        <w:trPr>
          <w:trHeight w:val="315"/>
        </w:trPr>
        <w:tc>
          <w:tcPr>
            <w:tcW w:w="1290" w:type="dxa"/>
            <w:vAlign w:val="bottom"/>
          </w:tcPr>
          <w:p w14:paraId="4CD52B6E" w14:textId="53B0092F"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846021</w:t>
            </w:r>
          </w:p>
        </w:tc>
        <w:tc>
          <w:tcPr>
            <w:tcW w:w="4860" w:type="dxa"/>
            <w:vAlign w:val="bottom"/>
          </w:tcPr>
          <w:p w14:paraId="2A186D03" w14:textId="493D3ABF"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grinding machines (other than flat-surface), in which positioning in any one axis can be set up to at least an accuracy of 0.01mm, numerically controlled</w:t>
            </w:r>
          </w:p>
        </w:tc>
        <w:tc>
          <w:tcPr>
            <w:tcW w:w="1710" w:type="dxa"/>
            <w:vAlign w:val="bottom"/>
          </w:tcPr>
          <w:p w14:paraId="404D8B5F" w14:textId="1D6B317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3945F7C9" w14:textId="3461BD48"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0.62050198</w:t>
            </w:r>
          </w:p>
        </w:tc>
      </w:tr>
      <w:tr w:rsidR="00A77A72" w:rsidRPr="00681D61" w14:paraId="11C81765" w14:textId="77777777" w:rsidTr="4A0B9992">
        <w:trPr>
          <w:trHeight w:val="315"/>
        </w:trPr>
        <w:tc>
          <w:tcPr>
            <w:tcW w:w="1290" w:type="dxa"/>
            <w:vAlign w:val="bottom"/>
          </w:tcPr>
          <w:p w14:paraId="1894579D" w14:textId="41A35FE9"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851580</w:t>
            </w:r>
          </w:p>
        </w:tc>
        <w:tc>
          <w:tcPr>
            <w:tcW w:w="4860" w:type="dxa"/>
            <w:vAlign w:val="bottom"/>
          </w:tcPr>
          <w:p w14:paraId="6DCFB88B" w14:textId="1BE89B7A"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Welding machines and apparatus; n.e.s. in heading no. 8515, whether or not capable of cutting</w:t>
            </w:r>
          </w:p>
        </w:tc>
        <w:tc>
          <w:tcPr>
            <w:tcW w:w="1710" w:type="dxa"/>
            <w:vAlign w:val="bottom"/>
          </w:tcPr>
          <w:p w14:paraId="08F6B28E" w14:textId="5AB063E6"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00" w:type="dxa"/>
            <w:vAlign w:val="bottom"/>
          </w:tcPr>
          <w:p w14:paraId="437EE7DF" w14:textId="4B0126B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0.6188367</w:t>
            </w:r>
          </w:p>
        </w:tc>
      </w:tr>
      <w:tr w:rsidR="00A77A72" w:rsidRPr="00681D61" w14:paraId="6E45E911" w14:textId="77777777" w:rsidTr="4A0B9992">
        <w:trPr>
          <w:trHeight w:val="315"/>
        </w:trPr>
        <w:tc>
          <w:tcPr>
            <w:tcW w:w="1290" w:type="dxa"/>
            <w:vAlign w:val="bottom"/>
          </w:tcPr>
          <w:p w14:paraId="7C588B4E" w14:textId="01EC7D5B"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848210</w:t>
            </w:r>
          </w:p>
        </w:tc>
        <w:tc>
          <w:tcPr>
            <w:tcW w:w="4860" w:type="dxa"/>
            <w:vAlign w:val="bottom"/>
          </w:tcPr>
          <w:p w14:paraId="6ED41823" w14:textId="3A4B3DFF"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Ball bearings</w:t>
            </w:r>
          </w:p>
        </w:tc>
        <w:tc>
          <w:tcPr>
            <w:tcW w:w="1710" w:type="dxa"/>
            <w:vAlign w:val="bottom"/>
          </w:tcPr>
          <w:p w14:paraId="7662B615" w14:textId="6472B72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65E380AB" w14:textId="3CCCCE1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0.61693365</w:t>
            </w:r>
          </w:p>
        </w:tc>
      </w:tr>
      <w:tr w:rsidR="00A77A72" w:rsidRPr="00681D61" w14:paraId="260D87B3" w14:textId="77777777" w:rsidTr="4A0B9992">
        <w:trPr>
          <w:trHeight w:val="315"/>
        </w:trPr>
        <w:tc>
          <w:tcPr>
            <w:tcW w:w="1290" w:type="dxa"/>
            <w:vAlign w:val="bottom"/>
          </w:tcPr>
          <w:p w14:paraId="35F5BEF8" w14:textId="6EB29C0B"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401699</w:t>
            </w:r>
          </w:p>
        </w:tc>
        <w:tc>
          <w:tcPr>
            <w:tcW w:w="4860" w:type="dxa"/>
            <w:vAlign w:val="bottom"/>
          </w:tcPr>
          <w:p w14:paraId="73051714" w14:textId="478A3F3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Rubber; vulcanised (other than hard rubber), articles n.e.s. in heading no. 4016, of non-cellular rubber</w:t>
            </w:r>
          </w:p>
        </w:tc>
        <w:tc>
          <w:tcPr>
            <w:tcW w:w="1710" w:type="dxa"/>
            <w:vAlign w:val="bottom"/>
          </w:tcPr>
          <w:p w14:paraId="731CC4DA" w14:textId="74959A1B"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5758F003" w14:textId="59A770D7"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0.61627759</w:t>
            </w:r>
          </w:p>
        </w:tc>
      </w:tr>
      <w:tr w:rsidR="00A77A72" w:rsidRPr="00681D61" w14:paraId="5CF0E829" w14:textId="77777777" w:rsidTr="4A0B9992">
        <w:trPr>
          <w:trHeight w:val="315"/>
        </w:trPr>
        <w:tc>
          <w:tcPr>
            <w:tcW w:w="1290" w:type="dxa"/>
            <w:vAlign w:val="bottom"/>
          </w:tcPr>
          <w:p w14:paraId="6D7A26DD" w14:textId="3D73D021"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845430</w:t>
            </w:r>
          </w:p>
        </w:tc>
        <w:tc>
          <w:tcPr>
            <w:tcW w:w="4860" w:type="dxa"/>
            <w:vAlign w:val="bottom"/>
          </w:tcPr>
          <w:p w14:paraId="48B037D8" w14:textId="04F6092F"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Casting machines; of a kind used in metallurgy or in metal foundries</w:t>
            </w:r>
          </w:p>
        </w:tc>
        <w:tc>
          <w:tcPr>
            <w:tcW w:w="1710" w:type="dxa"/>
            <w:vAlign w:val="bottom"/>
          </w:tcPr>
          <w:p w14:paraId="61782BF5" w14:textId="1FB03145"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7263EE14" w14:textId="632679A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0.6131172</w:t>
            </w:r>
          </w:p>
        </w:tc>
      </w:tr>
      <w:tr w:rsidR="00A77A72" w:rsidRPr="00681D61" w14:paraId="2381B7B3" w14:textId="77777777" w:rsidTr="4A0B9992">
        <w:trPr>
          <w:trHeight w:val="315"/>
        </w:trPr>
        <w:tc>
          <w:tcPr>
            <w:tcW w:w="1290" w:type="dxa"/>
            <w:vAlign w:val="bottom"/>
          </w:tcPr>
          <w:p w14:paraId="51D4241B" w14:textId="3447351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851531</w:t>
            </w:r>
          </w:p>
        </w:tc>
        <w:tc>
          <w:tcPr>
            <w:tcW w:w="4860" w:type="dxa"/>
            <w:vAlign w:val="bottom"/>
          </w:tcPr>
          <w:p w14:paraId="5B62FCDC" w14:textId="6F18BD42"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Welding machines and apparatus; for arc (including plasma arc) welding of metals, fully or partly automatic, whether or not capable of cutting</w:t>
            </w:r>
          </w:p>
        </w:tc>
        <w:tc>
          <w:tcPr>
            <w:tcW w:w="1710" w:type="dxa"/>
            <w:vAlign w:val="bottom"/>
          </w:tcPr>
          <w:p w14:paraId="769E70CC" w14:textId="5948EE6C"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00" w:type="dxa"/>
            <w:vAlign w:val="bottom"/>
          </w:tcPr>
          <w:p w14:paraId="0F1FB77A" w14:textId="49B3D90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0.60374535</w:t>
            </w:r>
          </w:p>
        </w:tc>
      </w:tr>
      <w:tr w:rsidR="00A77A72" w:rsidRPr="00681D61" w14:paraId="195F9BCD" w14:textId="77777777" w:rsidTr="4A0B9992">
        <w:trPr>
          <w:trHeight w:val="315"/>
        </w:trPr>
        <w:tc>
          <w:tcPr>
            <w:tcW w:w="1290" w:type="dxa"/>
            <w:vAlign w:val="bottom"/>
          </w:tcPr>
          <w:p w14:paraId="42034C1A" w14:textId="74305F3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841391</w:t>
            </w:r>
          </w:p>
        </w:tc>
        <w:tc>
          <w:tcPr>
            <w:tcW w:w="4860" w:type="dxa"/>
            <w:vAlign w:val="bottom"/>
          </w:tcPr>
          <w:p w14:paraId="60D0F1E2" w14:textId="5ED41BB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parts thereof</w:t>
            </w:r>
          </w:p>
        </w:tc>
        <w:tc>
          <w:tcPr>
            <w:tcW w:w="1710" w:type="dxa"/>
            <w:vAlign w:val="bottom"/>
          </w:tcPr>
          <w:p w14:paraId="4BC18545" w14:textId="2A0BBD9C"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2B0D19D4" w14:textId="0763F8C0"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0.59949133</w:t>
            </w:r>
          </w:p>
        </w:tc>
      </w:tr>
      <w:tr w:rsidR="00A77A72" w:rsidRPr="00681D61" w14:paraId="23C87932" w14:textId="77777777" w:rsidTr="4A0B9992">
        <w:trPr>
          <w:trHeight w:val="315"/>
        </w:trPr>
        <w:tc>
          <w:tcPr>
            <w:tcW w:w="1290" w:type="dxa"/>
            <w:vAlign w:val="bottom"/>
          </w:tcPr>
          <w:p w14:paraId="7A3DCE8A" w14:textId="44CEEE7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843143</w:t>
            </w:r>
          </w:p>
        </w:tc>
        <w:tc>
          <w:tcPr>
            <w:tcW w:w="4860" w:type="dxa"/>
            <w:vAlign w:val="bottom"/>
          </w:tcPr>
          <w:p w14:paraId="5C7FD550" w14:textId="49E083C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Boring or sinking machinery; parts of the machinery of item no. 8430.41 or 8430.41</w:t>
            </w:r>
          </w:p>
        </w:tc>
        <w:tc>
          <w:tcPr>
            <w:tcW w:w="1710" w:type="dxa"/>
            <w:vAlign w:val="bottom"/>
          </w:tcPr>
          <w:p w14:paraId="5B9804FC" w14:textId="35759CC4"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6531334D" w14:textId="6D7BBE6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0.59834727</w:t>
            </w:r>
          </w:p>
        </w:tc>
      </w:tr>
      <w:tr w:rsidR="00A77A72" w:rsidRPr="00681D61" w14:paraId="39BEEC06" w14:textId="77777777" w:rsidTr="4A0B9992">
        <w:trPr>
          <w:trHeight w:val="315"/>
        </w:trPr>
        <w:tc>
          <w:tcPr>
            <w:tcW w:w="1290" w:type="dxa"/>
            <w:vAlign w:val="bottom"/>
          </w:tcPr>
          <w:p w14:paraId="28403228" w14:textId="2F55AAD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850239</w:t>
            </w:r>
          </w:p>
        </w:tc>
        <w:tc>
          <w:tcPr>
            <w:tcW w:w="4860" w:type="dxa"/>
            <w:vAlign w:val="bottom"/>
          </w:tcPr>
          <w:p w14:paraId="33C4458C" w14:textId="543795CC"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 generating sets; (excluding those with spark-ignition or compression-ignition internal combustion piston engines), other than wind powered</w:t>
            </w:r>
          </w:p>
        </w:tc>
        <w:tc>
          <w:tcPr>
            <w:tcW w:w="1710" w:type="dxa"/>
            <w:vAlign w:val="bottom"/>
          </w:tcPr>
          <w:p w14:paraId="7D70AB41" w14:textId="3F6FB899"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00" w:type="dxa"/>
            <w:vAlign w:val="bottom"/>
          </w:tcPr>
          <w:p w14:paraId="0C8DEC5E" w14:textId="557E233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0.59759625</w:t>
            </w:r>
          </w:p>
        </w:tc>
      </w:tr>
      <w:tr w:rsidR="00A77A72" w:rsidRPr="00681D61" w14:paraId="6302EF95" w14:textId="77777777" w:rsidTr="4A0B9992">
        <w:trPr>
          <w:trHeight w:val="315"/>
        </w:trPr>
        <w:tc>
          <w:tcPr>
            <w:tcW w:w="1290" w:type="dxa"/>
            <w:vAlign w:val="bottom"/>
          </w:tcPr>
          <w:p w14:paraId="370CEE7F" w14:textId="5EC9E7A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722490</w:t>
            </w:r>
          </w:p>
        </w:tc>
        <w:tc>
          <w:tcPr>
            <w:tcW w:w="4860" w:type="dxa"/>
            <w:vAlign w:val="bottom"/>
          </w:tcPr>
          <w:p w14:paraId="131641DA" w14:textId="5A149CA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Steel, alloy; semi-finished products</w:t>
            </w:r>
          </w:p>
        </w:tc>
        <w:tc>
          <w:tcPr>
            <w:tcW w:w="1710" w:type="dxa"/>
            <w:vAlign w:val="bottom"/>
          </w:tcPr>
          <w:p w14:paraId="78DE18FA" w14:textId="4C1B34E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473FCE4B" w14:textId="04C6FDC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0.59507031</w:t>
            </w:r>
          </w:p>
        </w:tc>
      </w:tr>
      <w:tr w:rsidR="00A77A72" w:rsidRPr="00681D61" w14:paraId="2C6C8575" w14:textId="77777777" w:rsidTr="4A0B9992">
        <w:trPr>
          <w:trHeight w:val="315"/>
        </w:trPr>
        <w:tc>
          <w:tcPr>
            <w:tcW w:w="1290" w:type="dxa"/>
            <w:vAlign w:val="bottom"/>
          </w:tcPr>
          <w:p w14:paraId="1D9100CB" w14:textId="54440976"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845961</w:t>
            </w:r>
          </w:p>
        </w:tc>
        <w:tc>
          <w:tcPr>
            <w:tcW w:w="4860" w:type="dxa"/>
            <w:vAlign w:val="bottom"/>
          </w:tcPr>
          <w:p w14:paraId="2B43C695" w14:textId="1B342B4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for milling by removing metal, (not knee-type), numerically controlled</w:t>
            </w:r>
          </w:p>
        </w:tc>
        <w:tc>
          <w:tcPr>
            <w:tcW w:w="1710" w:type="dxa"/>
            <w:vAlign w:val="bottom"/>
          </w:tcPr>
          <w:p w14:paraId="47066975" w14:textId="47C4290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7D9B78EB" w14:textId="1C454E07"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0.58886401</w:t>
            </w:r>
          </w:p>
        </w:tc>
      </w:tr>
      <w:tr w:rsidR="00A77A72" w:rsidRPr="00681D61" w14:paraId="3EDD2CE3" w14:textId="77777777" w:rsidTr="4A0B9992">
        <w:trPr>
          <w:trHeight w:val="315"/>
        </w:trPr>
        <w:tc>
          <w:tcPr>
            <w:tcW w:w="1290" w:type="dxa"/>
            <w:vAlign w:val="bottom"/>
          </w:tcPr>
          <w:p w14:paraId="01D2247D" w14:textId="0844B2B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820719</w:t>
            </w:r>
          </w:p>
        </w:tc>
        <w:tc>
          <w:tcPr>
            <w:tcW w:w="4860" w:type="dxa"/>
            <w:vAlign w:val="bottom"/>
          </w:tcPr>
          <w:p w14:paraId="74E7E545" w14:textId="0017BCA2"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Tools, interchangeable; rock drilling or earth boring tools, with working part (other than of cermets), whether or not power operated, including parts</w:t>
            </w:r>
          </w:p>
        </w:tc>
        <w:tc>
          <w:tcPr>
            <w:tcW w:w="1710" w:type="dxa"/>
            <w:vAlign w:val="bottom"/>
          </w:tcPr>
          <w:p w14:paraId="188E9A23" w14:textId="50A87AF9"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1496D632" w14:textId="2CBBCC3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0.58465596</w:t>
            </w:r>
          </w:p>
        </w:tc>
      </w:tr>
      <w:tr w:rsidR="00A77A72" w:rsidRPr="00681D61" w14:paraId="78C113D4" w14:textId="77777777" w:rsidTr="4A0B9992">
        <w:trPr>
          <w:trHeight w:val="315"/>
        </w:trPr>
        <w:tc>
          <w:tcPr>
            <w:tcW w:w="1290" w:type="dxa"/>
            <w:vAlign w:val="bottom"/>
          </w:tcPr>
          <w:p w14:paraId="5ADEDB5C" w14:textId="78101A2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845510</w:t>
            </w:r>
          </w:p>
        </w:tc>
        <w:tc>
          <w:tcPr>
            <w:tcW w:w="4860" w:type="dxa"/>
            <w:vAlign w:val="bottom"/>
          </w:tcPr>
          <w:p w14:paraId="7ECA53FD" w14:textId="2C35711E"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Metal-rolling mills; tube mills</w:t>
            </w:r>
          </w:p>
        </w:tc>
        <w:tc>
          <w:tcPr>
            <w:tcW w:w="1710" w:type="dxa"/>
            <w:vAlign w:val="bottom"/>
          </w:tcPr>
          <w:p w14:paraId="5A11B1C2" w14:textId="77FAEE1A"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2DC88E65" w14:textId="7AD95746"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0.57415255</w:t>
            </w:r>
          </w:p>
        </w:tc>
      </w:tr>
      <w:tr w:rsidR="00A77A72" w:rsidRPr="00681D61" w14:paraId="4AF9051A" w14:textId="77777777" w:rsidTr="4A0B9992">
        <w:trPr>
          <w:trHeight w:val="315"/>
        </w:trPr>
        <w:tc>
          <w:tcPr>
            <w:tcW w:w="1290" w:type="dxa"/>
            <w:vAlign w:val="bottom"/>
          </w:tcPr>
          <w:p w14:paraId="0CA595E9" w14:textId="41BA14FF"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392091</w:t>
            </w:r>
          </w:p>
        </w:tc>
        <w:tc>
          <w:tcPr>
            <w:tcW w:w="4860" w:type="dxa"/>
            <w:vAlign w:val="bottom"/>
          </w:tcPr>
          <w:p w14:paraId="00BECC68" w14:textId="77E6E9A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Plastics; plates, sheets, film, foil and strip, of poly(vinyl butyral), non-cellular and not reinforced, laminated, supported or similarly combined with other materials</w:t>
            </w:r>
          </w:p>
        </w:tc>
        <w:tc>
          <w:tcPr>
            <w:tcW w:w="1710" w:type="dxa"/>
            <w:vAlign w:val="bottom"/>
          </w:tcPr>
          <w:p w14:paraId="10B1422D" w14:textId="6DBBFFCE"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077C499E" w14:textId="3269863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0.56271096</w:t>
            </w:r>
          </w:p>
        </w:tc>
      </w:tr>
      <w:tr w:rsidR="00A77A72" w:rsidRPr="00681D61" w14:paraId="65DF35B0" w14:textId="77777777" w:rsidTr="4A0B9992">
        <w:trPr>
          <w:trHeight w:val="315"/>
        </w:trPr>
        <w:tc>
          <w:tcPr>
            <w:tcW w:w="1290" w:type="dxa"/>
            <w:vAlign w:val="bottom"/>
          </w:tcPr>
          <w:p w14:paraId="7CFCDF9B" w14:textId="7DCD87CB"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260300</w:t>
            </w:r>
          </w:p>
        </w:tc>
        <w:tc>
          <w:tcPr>
            <w:tcW w:w="4860" w:type="dxa"/>
            <w:vAlign w:val="bottom"/>
          </w:tcPr>
          <w:p w14:paraId="0C7CC0CB" w14:textId="27B7FBE4"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ores and concentrates</w:t>
            </w:r>
          </w:p>
        </w:tc>
        <w:tc>
          <w:tcPr>
            <w:tcW w:w="1710" w:type="dxa"/>
            <w:vAlign w:val="bottom"/>
          </w:tcPr>
          <w:p w14:paraId="46C99B63" w14:textId="3C48B34E"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1598BB44" w14:textId="25C39C60"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0.5619413</w:t>
            </w:r>
          </w:p>
        </w:tc>
      </w:tr>
      <w:tr w:rsidR="00A77A72" w:rsidRPr="00681D61" w14:paraId="4EFFCDC4" w14:textId="77777777" w:rsidTr="4A0B9992">
        <w:trPr>
          <w:trHeight w:val="315"/>
        </w:trPr>
        <w:tc>
          <w:tcPr>
            <w:tcW w:w="1290" w:type="dxa"/>
            <w:vAlign w:val="bottom"/>
          </w:tcPr>
          <w:p w14:paraId="69D56B65" w14:textId="708ECA7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720610</w:t>
            </w:r>
          </w:p>
        </w:tc>
        <w:tc>
          <w:tcPr>
            <w:tcW w:w="4860" w:type="dxa"/>
            <w:vAlign w:val="bottom"/>
          </w:tcPr>
          <w:p w14:paraId="189B501D" w14:textId="2DABB63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non-alloy steel; ingots (excluding iron of heading no. 7203)</w:t>
            </w:r>
          </w:p>
        </w:tc>
        <w:tc>
          <w:tcPr>
            <w:tcW w:w="1710" w:type="dxa"/>
            <w:vAlign w:val="bottom"/>
          </w:tcPr>
          <w:p w14:paraId="624D858F" w14:textId="642659B6"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725DE7AC" w14:textId="48D8EE06"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0.55755368</w:t>
            </w:r>
          </w:p>
        </w:tc>
      </w:tr>
      <w:tr w:rsidR="00A77A72" w:rsidRPr="00681D61" w14:paraId="3F929F29" w14:textId="77777777" w:rsidTr="4A0B9992">
        <w:trPr>
          <w:trHeight w:val="315"/>
        </w:trPr>
        <w:tc>
          <w:tcPr>
            <w:tcW w:w="1290" w:type="dxa"/>
            <w:vAlign w:val="bottom"/>
          </w:tcPr>
          <w:p w14:paraId="57BCBED9" w14:textId="68A02C70"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271000</w:t>
            </w:r>
          </w:p>
        </w:tc>
        <w:tc>
          <w:tcPr>
            <w:tcW w:w="4860" w:type="dxa"/>
            <w:vAlign w:val="bottom"/>
          </w:tcPr>
          <w:p w14:paraId="31E38109" w14:textId="1A3A18A6"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Petroleum oils, etc, (excl. crude); preparation</w:t>
            </w:r>
          </w:p>
        </w:tc>
        <w:tc>
          <w:tcPr>
            <w:tcW w:w="1710" w:type="dxa"/>
            <w:vAlign w:val="bottom"/>
          </w:tcPr>
          <w:p w14:paraId="70885A25" w14:textId="254EA4ED" w:rsidR="00A77A72" w:rsidRPr="00681D61" w:rsidRDefault="0099428B"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00" w:type="dxa"/>
            <w:vAlign w:val="bottom"/>
          </w:tcPr>
          <w:p w14:paraId="04F1AA6B" w14:textId="2CA834F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0.5569975</w:t>
            </w:r>
          </w:p>
        </w:tc>
      </w:tr>
      <w:tr w:rsidR="00A77A72" w:rsidRPr="00681D61" w14:paraId="466E756E" w14:textId="77777777" w:rsidTr="4A0B9992">
        <w:trPr>
          <w:trHeight w:val="315"/>
        </w:trPr>
        <w:tc>
          <w:tcPr>
            <w:tcW w:w="1290" w:type="dxa"/>
            <w:vAlign w:val="bottom"/>
          </w:tcPr>
          <w:p w14:paraId="2FAB394F" w14:textId="7F6301D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851539</w:t>
            </w:r>
          </w:p>
        </w:tc>
        <w:tc>
          <w:tcPr>
            <w:tcW w:w="4860" w:type="dxa"/>
            <w:vAlign w:val="bottom"/>
          </w:tcPr>
          <w:p w14:paraId="41FAC5EE" w14:textId="6F67D654"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Welding machines and apparatus; for arc (including plasma arc) welding of metals, other than fully or partly automatic, whether or not capable of cutting</w:t>
            </w:r>
          </w:p>
        </w:tc>
        <w:tc>
          <w:tcPr>
            <w:tcW w:w="1710" w:type="dxa"/>
            <w:vAlign w:val="bottom"/>
          </w:tcPr>
          <w:p w14:paraId="46141E5C" w14:textId="095CDE1E"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00" w:type="dxa"/>
            <w:vAlign w:val="bottom"/>
          </w:tcPr>
          <w:p w14:paraId="284438BE" w14:textId="092F313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0.55456169</w:t>
            </w:r>
          </w:p>
        </w:tc>
      </w:tr>
      <w:tr w:rsidR="00A77A72" w:rsidRPr="00681D61" w14:paraId="14BF9FDB" w14:textId="77777777" w:rsidTr="4A0B9992">
        <w:trPr>
          <w:trHeight w:val="315"/>
        </w:trPr>
        <w:tc>
          <w:tcPr>
            <w:tcW w:w="1290" w:type="dxa"/>
            <w:vAlign w:val="bottom"/>
          </w:tcPr>
          <w:p w14:paraId="50E292AF" w14:textId="1D662E2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271114</w:t>
            </w:r>
          </w:p>
        </w:tc>
        <w:tc>
          <w:tcPr>
            <w:tcW w:w="4860" w:type="dxa"/>
            <w:vAlign w:val="bottom"/>
          </w:tcPr>
          <w:p w14:paraId="50F806BD" w14:textId="30965D4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Petroleum gases and other gaseous hydrocarbons; liquefied, ethylene, propylene, butylene and butadiene</w:t>
            </w:r>
          </w:p>
        </w:tc>
        <w:tc>
          <w:tcPr>
            <w:tcW w:w="1710" w:type="dxa"/>
            <w:vAlign w:val="bottom"/>
          </w:tcPr>
          <w:p w14:paraId="0054C96D" w14:textId="0EC901B1" w:rsidR="00A77A72" w:rsidRPr="00681D61" w:rsidRDefault="0099428B"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00" w:type="dxa"/>
            <w:vAlign w:val="bottom"/>
          </w:tcPr>
          <w:p w14:paraId="668187CE" w14:textId="30753A70"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0.55223648</w:t>
            </w:r>
          </w:p>
        </w:tc>
      </w:tr>
      <w:tr w:rsidR="00A77A72" w:rsidRPr="00681D61" w14:paraId="4DC0103E" w14:textId="77777777" w:rsidTr="4A0B9992">
        <w:trPr>
          <w:trHeight w:val="315"/>
        </w:trPr>
        <w:tc>
          <w:tcPr>
            <w:tcW w:w="1290" w:type="dxa"/>
            <w:vAlign w:val="bottom"/>
          </w:tcPr>
          <w:p w14:paraId="376AF504" w14:textId="10536C4E" w:rsidR="00A77A72" w:rsidRPr="00681D61" w:rsidRDefault="00A77A72" w:rsidP="4A0B9992">
            <w:pPr>
              <w:rPr>
                <w:rFonts w:ascii="Times New Roman" w:eastAsia="Times New Roman" w:hAnsi="Times New Roman" w:cs="Times New Roman"/>
                <w:sz w:val="20"/>
                <w:szCs w:val="20"/>
              </w:rPr>
            </w:pPr>
          </w:p>
        </w:tc>
        <w:tc>
          <w:tcPr>
            <w:tcW w:w="4860" w:type="dxa"/>
            <w:vAlign w:val="bottom"/>
          </w:tcPr>
          <w:p w14:paraId="3680EE0F" w14:textId="369FC9CE"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Trade</w:t>
            </w:r>
          </w:p>
        </w:tc>
        <w:tc>
          <w:tcPr>
            <w:tcW w:w="1710" w:type="dxa"/>
            <w:vAlign w:val="bottom"/>
          </w:tcPr>
          <w:p w14:paraId="229B93FB" w14:textId="483572E6"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00" w:type="dxa"/>
            <w:vAlign w:val="bottom"/>
          </w:tcPr>
          <w:p w14:paraId="23B1FD6E" w14:textId="38FC862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0.55026345</w:t>
            </w:r>
          </w:p>
        </w:tc>
      </w:tr>
      <w:tr w:rsidR="00A77A72" w:rsidRPr="00681D61" w14:paraId="34B1A9DC" w14:textId="77777777" w:rsidTr="4A0B9992">
        <w:trPr>
          <w:trHeight w:val="315"/>
        </w:trPr>
        <w:tc>
          <w:tcPr>
            <w:tcW w:w="1290" w:type="dxa"/>
            <w:vAlign w:val="bottom"/>
          </w:tcPr>
          <w:p w14:paraId="085671FD" w14:textId="45CE9A66"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732620</w:t>
            </w:r>
          </w:p>
        </w:tc>
        <w:tc>
          <w:tcPr>
            <w:tcW w:w="4860" w:type="dxa"/>
            <w:vAlign w:val="bottom"/>
          </w:tcPr>
          <w:p w14:paraId="7C8A6FBE" w14:textId="5DB5AE5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steel; wire articles</w:t>
            </w:r>
          </w:p>
        </w:tc>
        <w:tc>
          <w:tcPr>
            <w:tcW w:w="1710" w:type="dxa"/>
            <w:vAlign w:val="bottom"/>
          </w:tcPr>
          <w:p w14:paraId="6E3EFF46" w14:textId="7613604F"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56D64634" w14:textId="45D0508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0.55017643</w:t>
            </w:r>
          </w:p>
        </w:tc>
      </w:tr>
      <w:tr w:rsidR="00A77A72" w:rsidRPr="00681D61" w14:paraId="7CB43D0B" w14:textId="77777777" w:rsidTr="4A0B9992">
        <w:trPr>
          <w:trHeight w:val="315"/>
        </w:trPr>
        <w:tc>
          <w:tcPr>
            <w:tcW w:w="1290" w:type="dxa"/>
            <w:vAlign w:val="bottom"/>
          </w:tcPr>
          <w:p w14:paraId="495C1860" w14:textId="111BCB8B"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870899</w:t>
            </w:r>
          </w:p>
        </w:tc>
        <w:tc>
          <w:tcPr>
            <w:tcW w:w="4860" w:type="dxa"/>
            <w:vAlign w:val="bottom"/>
          </w:tcPr>
          <w:p w14:paraId="42B12629" w14:textId="5CEA0449"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parts and accessories, n.e.s. in heading no. 8708</w:t>
            </w:r>
          </w:p>
        </w:tc>
        <w:tc>
          <w:tcPr>
            <w:tcW w:w="1710" w:type="dxa"/>
            <w:vAlign w:val="bottom"/>
          </w:tcPr>
          <w:p w14:paraId="2A598B9B" w14:textId="32B93B1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658BB479" w14:textId="59DD6F0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0.5466946</w:t>
            </w:r>
          </w:p>
        </w:tc>
      </w:tr>
      <w:tr w:rsidR="00A77A72" w:rsidRPr="00681D61" w14:paraId="262CD6DD" w14:textId="77777777" w:rsidTr="4A0B9992">
        <w:trPr>
          <w:trHeight w:val="315"/>
        </w:trPr>
        <w:tc>
          <w:tcPr>
            <w:tcW w:w="1290" w:type="dxa"/>
            <w:vAlign w:val="bottom"/>
          </w:tcPr>
          <w:p w14:paraId="0A55614E" w14:textId="411116A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260120</w:t>
            </w:r>
          </w:p>
        </w:tc>
        <w:tc>
          <w:tcPr>
            <w:tcW w:w="4860" w:type="dxa"/>
            <w:vAlign w:val="bottom"/>
          </w:tcPr>
          <w:p w14:paraId="711E32DB" w14:textId="4EE3465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pyrites; roasted</w:t>
            </w:r>
          </w:p>
        </w:tc>
        <w:tc>
          <w:tcPr>
            <w:tcW w:w="1710" w:type="dxa"/>
            <w:vAlign w:val="bottom"/>
          </w:tcPr>
          <w:p w14:paraId="5332C340" w14:textId="480B3B5E"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37E4311C" w14:textId="558ADB8F"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0.54489065</w:t>
            </w:r>
          </w:p>
        </w:tc>
      </w:tr>
      <w:tr w:rsidR="00A77A72" w:rsidRPr="00681D61" w14:paraId="1D486690" w14:textId="77777777" w:rsidTr="4A0B9992">
        <w:trPr>
          <w:trHeight w:val="315"/>
        </w:trPr>
        <w:tc>
          <w:tcPr>
            <w:tcW w:w="1290" w:type="dxa"/>
            <w:vAlign w:val="bottom"/>
          </w:tcPr>
          <w:p w14:paraId="01081BD3" w14:textId="23FFA577"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843049</w:t>
            </w:r>
          </w:p>
        </w:tc>
        <w:tc>
          <w:tcPr>
            <w:tcW w:w="4860" w:type="dxa"/>
            <w:vAlign w:val="bottom"/>
          </w:tcPr>
          <w:p w14:paraId="477D265D" w14:textId="1B99882B"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Boring and sinking machinery; not self-propelled</w:t>
            </w:r>
          </w:p>
        </w:tc>
        <w:tc>
          <w:tcPr>
            <w:tcW w:w="1710" w:type="dxa"/>
            <w:vAlign w:val="bottom"/>
          </w:tcPr>
          <w:p w14:paraId="52EA9DE9" w14:textId="449C5395"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29B69DC6" w14:textId="658BB5AD"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0.54425988</w:t>
            </w:r>
          </w:p>
        </w:tc>
      </w:tr>
      <w:tr w:rsidR="00A77A72" w:rsidRPr="00681D61" w14:paraId="7819FE87" w14:textId="77777777" w:rsidTr="4A0B9992">
        <w:trPr>
          <w:trHeight w:val="315"/>
        </w:trPr>
        <w:tc>
          <w:tcPr>
            <w:tcW w:w="1290" w:type="dxa"/>
            <w:vAlign w:val="bottom"/>
          </w:tcPr>
          <w:p w14:paraId="7445DCDA" w14:textId="27741443"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390469</w:t>
            </w:r>
          </w:p>
        </w:tc>
        <w:tc>
          <w:tcPr>
            <w:tcW w:w="4860" w:type="dxa"/>
            <w:vAlign w:val="bottom"/>
          </w:tcPr>
          <w:p w14:paraId="2ABD008E" w14:textId="6E1C214C"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Halogenated olefin polymers; fluoro-polymers (other than polytetrafluoroethylene), in primary forms</w:t>
            </w:r>
          </w:p>
        </w:tc>
        <w:tc>
          <w:tcPr>
            <w:tcW w:w="1710" w:type="dxa"/>
            <w:vAlign w:val="bottom"/>
          </w:tcPr>
          <w:p w14:paraId="7296E11B" w14:textId="69215DD3"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2C305270" w14:textId="2764C8B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0.54149573</w:t>
            </w:r>
          </w:p>
        </w:tc>
      </w:tr>
      <w:tr w:rsidR="00A77A72" w:rsidRPr="00681D61" w14:paraId="1D2C09F1" w14:textId="77777777" w:rsidTr="4A0B9992">
        <w:trPr>
          <w:trHeight w:val="315"/>
        </w:trPr>
        <w:tc>
          <w:tcPr>
            <w:tcW w:w="1290" w:type="dxa"/>
            <w:vAlign w:val="bottom"/>
          </w:tcPr>
          <w:p w14:paraId="275FF3DB" w14:textId="29342150"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390710</w:t>
            </w:r>
          </w:p>
        </w:tc>
        <w:tc>
          <w:tcPr>
            <w:tcW w:w="4860" w:type="dxa"/>
            <w:vAlign w:val="bottom"/>
          </w:tcPr>
          <w:p w14:paraId="5F6D1D59" w14:textId="151C5AEF"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Polyacetals; in primary forms</w:t>
            </w:r>
          </w:p>
        </w:tc>
        <w:tc>
          <w:tcPr>
            <w:tcW w:w="1710" w:type="dxa"/>
            <w:vAlign w:val="bottom"/>
          </w:tcPr>
          <w:p w14:paraId="0B431E0B" w14:textId="5804CE22"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60206009" w14:textId="76D9350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0.54072964</w:t>
            </w:r>
          </w:p>
        </w:tc>
      </w:tr>
      <w:tr w:rsidR="00A77A72" w:rsidRPr="00681D61" w14:paraId="6D53AE10" w14:textId="77777777" w:rsidTr="4A0B9992">
        <w:trPr>
          <w:trHeight w:val="315"/>
        </w:trPr>
        <w:tc>
          <w:tcPr>
            <w:tcW w:w="1290" w:type="dxa"/>
            <w:vAlign w:val="bottom"/>
          </w:tcPr>
          <w:p w14:paraId="5819CC85" w14:textId="2D83593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846630</w:t>
            </w:r>
          </w:p>
        </w:tc>
        <w:tc>
          <w:tcPr>
            <w:tcW w:w="4860" w:type="dxa"/>
            <w:vAlign w:val="bottom"/>
          </w:tcPr>
          <w:p w14:paraId="27977673" w14:textId="55232FA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parts and accessories, dividing heads and other special attachments for machine-tools</w:t>
            </w:r>
          </w:p>
        </w:tc>
        <w:tc>
          <w:tcPr>
            <w:tcW w:w="1710" w:type="dxa"/>
            <w:vAlign w:val="bottom"/>
          </w:tcPr>
          <w:p w14:paraId="5D73DE07" w14:textId="1C952AE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4AC14D26" w14:textId="4904A559"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0.54057752</w:t>
            </w:r>
          </w:p>
        </w:tc>
      </w:tr>
      <w:tr w:rsidR="00A77A72" w:rsidRPr="00681D61" w14:paraId="3CBDB39A" w14:textId="77777777" w:rsidTr="4A0B9992">
        <w:trPr>
          <w:trHeight w:val="315"/>
        </w:trPr>
        <w:tc>
          <w:tcPr>
            <w:tcW w:w="1290" w:type="dxa"/>
            <w:vAlign w:val="bottom"/>
          </w:tcPr>
          <w:p w14:paraId="2C79BE83" w14:textId="323C1D08"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845891</w:t>
            </w:r>
          </w:p>
        </w:tc>
        <w:tc>
          <w:tcPr>
            <w:tcW w:w="4860" w:type="dxa"/>
            <w:vAlign w:val="bottom"/>
          </w:tcPr>
          <w:p w14:paraId="4233A1C5" w14:textId="78320E6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Lathes; for removing metal, numerically controlled, other than horizontal lathes</w:t>
            </w:r>
          </w:p>
        </w:tc>
        <w:tc>
          <w:tcPr>
            <w:tcW w:w="1710" w:type="dxa"/>
            <w:vAlign w:val="bottom"/>
          </w:tcPr>
          <w:p w14:paraId="01EA864E" w14:textId="4D4BC3E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009D0C76" w14:textId="447F9E5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0.53994038</w:t>
            </w:r>
          </w:p>
        </w:tc>
      </w:tr>
      <w:tr w:rsidR="00A77A72" w:rsidRPr="00681D61" w14:paraId="2C45B8FB" w14:textId="77777777" w:rsidTr="4A0B9992">
        <w:trPr>
          <w:trHeight w:val="315"/>
        </w:trPr>
        <w:tc>
          <w:tcPr>
            <w:tcW w:w="1290" w:type="dxa"/>
            <w:vAlign w:val="bottom"/>
          </w:tcPr>
          <w:p w14:paraId="757F17F5" w14:textId="0D6658C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252100</w:t>
            </w:r>
          </w:p>
        </w:tc>
        <w:tc>
          <w:tcPr>
            <w:tcW w:w="4860" w:type="dxa"/>
            <w:vAlign w:val="bottom"/>
          </w:tcPr>
          <w:p w14:paraId="574A758B" w14:textId="16743F07"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Limestone flux; limestone and other calcareous stone, of a kind used for the manufacture of lime or cement</w:t>
            </w:r>
          </w:p>
        </w:tc>
        <w:tc>
          <w:tcPr>
            <w:tcW w:w="1710" w:type="dxa"/>
            <w:vAlign w:val="bottom"/>
          </w:tcPr>
          <w:p w14:paraId="00E5050C" w14:textId="7134A761"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00" w:type="dxa"/>
            <w:vAlign w:val="bottom"/>
          </w:tcPr>
          <w:p w14:paraId="77D64648" w14:textId="622586AE"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0.53749897</w:t>
            </w:r>
          </w:p>
        </w:tc>
      </w:tr>
      <w:tr w:rsidR="00A77A72" w:rsidRPr="00681D61" w14:paraId="465910AD" w14:textId="77777777" w:rsidTr="4A0B9992">
        <w:trPr>
          <w:trHeight w:val="315"/>
        </w:trPr>
        <w:tc>
          <w:tcPr>
            <w:tcW w:w="1290" w:type="dxa"/>
            <w:vAlign w:val="bottom"/>
          </w:tcPr>
          <w:p w14:paraId="30C41569" w14:textId="7E93DE9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842641</w:t>
            </w:r>
          </w:p>
        </w:tc>
        <w:tc>
          <w:tcPr>
            <w:tcW w:w="4860" w:type="dxa"/>
            <w:vAlign w:val="bottom"/>
          </w:tcPr>
          <w:p w14:paraId="6112C686" w14:textId="5163DB8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Cranes; self-propelled derricks and cranes, on tyres, n.e.s. in heading no. 8426</w:t>
            </w:r>
          </w:p>
        </w:tc>
        <w:tc>
          <w:tcPr>
            <w:tcW w:w="1710" w:type="dxa"/>
            <w:vAlign w:val="bottom"/>
          </w:tcPr>
          <w:p w14:paraId="41BD3F3D" w14:textId="3B2B1FFA"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00" w:type="dxa"/>
            <w:vAlign w:val="bottom"/>
          </w:tcPr>
          <w:p w14:paraId="6EDFFEDF" w14:textId="605088F6"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0.53584729</w:t>
            </w:r>
          </w:p>
        </w:tc>
      </w:tr>
      <w:tr w:rsidR="00A77A72" w:rsidRPr="00681D61" w14:paraId="64C0331D" w14:textId="77777777" w:rsidTr="4A0B9992">
        <w:trPr>
          <w:trHeight w:val="315"/>
        </w:trPr>
        <w:tc>
          <w:tcPr>
            <w:tcW w:w="1290" w:type="dxa"/>
            <w:vAlign w:val="bottom"/>
          </w:tcPr>
          <w:p w14:paraId="0504C390" w14:textId="6B4CB63B"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340399</w:t>
            </w:r>
          </w:p>
        </w:tc>
        <w:tc>
          <w:tcPr>
            <w:tcW w:w="4860" w:type="dxa"/>
            <w:vAlign w:val="bottom"/>
          </w:tcPr>
          <w:p w14:paraId="00095C29" w14:textId="571C537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Lubricating preparations; other than for the treatment of textile and similar materials, not containing petroleum oils or oils obtained from bituminous minerals</w:t>
            </w:r>
          </w:p>
        </w:tc>
        <w:tc>
          <w:tcPr>
            <w:tcW w:w="1710" w:type="dxa"/>
            <w:vAlign w:val="bottom"/>
          </w:tcPr>
          <w:p w14:paraId="263227B6" w14:textId="60573EC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2C4347F9" w14:textId="77021970"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0.5295334</w:t>
            </w:r>
          </w:p>
        </w:tc>
      </w:tr>
      <w:tr w:rsidR="00A77A72" w:rsidRPr="00681D61" w14:paraId="3DD1903F" w14:textId="77777777" w:rsidTr="4A0B9992">
        <w:trPr>
          <w:trHeight w:val="315"/>
        </w:trPr>
        <w:tc>
          <w:tcPr>
            <w:tcW w:w="1290" w:type="dxa"/>
            <w:vAlign w:val="bottom"/>
          </w:tcPr>
          <w:p w14:paraId="5360615E" w14:textId="3466931E" w:rsidR="00A77A72" w:rsidRPr="00681D61" w:rsidRDefault="00A77A72" w:rsidP="4A0B9992">
            <w:pPr>
              <w:rPr>
                <w:rFonts w:ascii="Times New Roman" w:eastAsia="Times New Roman" w:hAnsi="Times New Roman" w:cs="Times New Roman"/>
                <w:sz w:val="20"/>
                <w:szCs w:val="20"/>
              </w:rPr>
            </w:pPr>
          </w:p>
        </w:tc>
        <w:tc>
          <w:tcPr>
            <w:tcW w:w="4860" w:type="dxa"/>
            <w:vAlign w:val="bottom"/>
          </w:tcPr>
          <w:p w14:paraId="79BA25D2" w14:textId="028C5F72"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FDI</w:t>
            </w:r>
          </w:p>
        </w:tc>
        <w:tc>
          <w:tcPr>
            <w:tcW w:w="1710" w:type="dxa"/>
            <w:vAlign w:val="bottom"/>
          </w:tcPr>
          <w:p w14:paraId="055B97C1" w14:textId="620D7264"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00" w:type="dxa"/>
            <w:vAlign w:val="bottom"/>
          </w:tcPr>
          <w:p w14:paraId="5AA491C8" w14:textId="1121DB77"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0.52667076</w:t>
            </w:r>
          </w:p>
        </w:tc>
      </w:tr>
      <w:tr w:rsidR="00A77A72" w:rsidRPr="00681D61" w14:paraId="5C1B580A" w14:textId="77777777" w:rsidTr="4A0B9992">
        <w:trPr>
          <w:trHeight w:val="315"/>
        </w:trPr>
        <w:tc>
          <w:tcPr>
            <w:tcW w:w="1290" w:type="dxa"/>
            <w:vAlign w:val="bottom"/>
          </w:tcPr>
          <w:p w14:paraId="30D1F28C" w14:textId="542392E4"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270900</w:t>
            </w:r>
          </w:p>
        </w:tc>
        <w:tc>
          <w:tcPr>
            <w:tcW w:w="4860" w:type="dxa"/>
            <w:vAlign w:val="bottom"/>
          </w:tcPr>
          <w:p w14:paraId="0EEDE490" w14:textId="389B6FFF"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Oils; petroleum oils and oils obtained from bituminous minerals, crude</w:t>
            </w:r>
          </w:p>
        </w:tc>
        <w:tc>
          <w:tcPr>
            <w:tcW w:w="1710" w:type="dxa"/>
            <w:vAlign w:val="bottom"/>
          </w:tcPr>
          <w:p w14:paraId="0C2B2B04" w14:textId="4067D966" w:rsidR="00A77A72" w:rsidRPr="00681D61" w:rsidRDefault="0086712A"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00" w:type="dxa"/>
            <w:vAlign w:val="bottom"/>
          </w:tcPr>
          <w:p w14:paraId="5EFFF4F8" w14:textId="2824341A"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0.52387479</w:t>
            </w:r>
          </w:p>
        </w:tc>
      </w:tr>
      <w:tr w:rsidR="00A77A72" w:rsidRPr="00681D61" w14:paraId="6779D70D" w14:textId="77777777" w:rsidTr="4A0B9992">
        <w:trPr>
          <w:trHeight w:val="315"/>
        </w:trPr>
        <w:tc>
          <w:tcPr>
            <w:tcW w:w="1290" w:type="dxa"/>
            <w:vAlign w:val="bottom"/>
          </w:tcPr>
          <w:p w14:paraId="50D6EE19" w14:textId="0B9D86A5" w:rsidR="00A77A72" w:rsidRPr="00681D61" w:rsidRDefault="00A77A72" w:rsidP="4A0B9992">
            <w:pPr>
              <w:rPr>
                <w:rFonts w:ascii="Times New Roman" w:eastAsia="Times New Roman" w:hAnsi="Times New Roman" w:cs="Times New Roman"/>
                <w:sz w:val="20"/>
                <w:szCs w:val="20"/>
              </w:rPr>
            </w:pPr>
          </w:p>
        </w:tc>
        <w:tc>
          <w:tcPr>
            <w:tcW w:w="4860" w:type="dxa"/>
            <w:vAlign w:val="bottom"/>
          </w:tcPr>
          <w:p w14:paraId="03C191FB" w14:textId="728F704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Industry % GDP</w:t>
            </w:r>
          </w:p>
        </w:tc>
        <w:tc>
          <w:tcPr>
            <w:tcW w:w="1710" w:type="dxa"/>
            <w:vAlign w:val="bottom"/>
          </w:tcPr>
          <w:p w14:paraId="3BE9FA23" w14:textId="6199FDB8"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00" w:type="dxa"/>
            <w:vAlign w:val="bottom"/>
          </w:tcPr>
          <w:p w14:paraId="4023052A" w14:textId="12D8CF56"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0.52176484</w:t>
            </w:r>
          </w:p>
        </w:tc>
      </w:tr>
      <w:tr w:rsidR="00A77A72" w:rsidRPr="00681D61" w14:paraId="5257DBD2" w14:textId="77777777" w:rsidTr="4A0B9992">
        <w:trPr>
          <w:trHeight w:val="315"/>
        </w:trPr>
        <w:tc>
          <w:tcPr>
            <w:tcW w:w="1290" w:type="dxa"/>
            <w:vAlign w:val="bottom"/>
          </w:tcPr>
          <w:p w14:paraId="7B7C0787" w14:textId="100A0F65"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730791</w:t>
            </w:r>
          </w:p>
        </w:tc>
        <w:tc>
          <w:tcPr>
            <w:tcW w:w="4860" w:type="dxa"/>
            <w:vAlign w:val="bottom"/>
          </w:tcPr>
          <w:p w14:paraId="40D4E613" w14:textId="4D963527"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 steel; tube or pipe fittings, flanges, other than stainless steel</w:t>
            </w:r>
          </w:p>
        </w:tc>
        <w:tc>
          <w:tcPr>
            <w:tcW w:w="1710" w:type="dxa"/>
            <w:vAlign w:val="bottom"/>
          </w:tcPr>
          <w:p w14:paraId="284BB4A1" w14:textId="12D89F74"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00" w:type="dxa"/>
            <w:vAlign w:val="bottom"/>
          </w:tcPr>
          <w:p w14:paraId="74B268D2" w14:textId="46ECF3F7"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0.52019328</w:t>
            </w:r>
          </w:p>
        </w:tc>
      </w:tr>
      <w:tr w:rsidR="00A77A72" w:rsidRPr="00681D61" w14:paraId="6F083CB4" w14:textId="77777777" w:rsidTr="4A0B9992">
        <w:trPr>
          <w:trHeight w:val="315"/>
        </w:trPr>
        <w:tc>
          <w:tcPr>
            <w:tcW w:w="1290" w:type="dxa"/>
            <w:vAlign w:val="bottom"/>
          </w:tcPr>
          <w:p w14:paraId="47FD3F6E" w14:textId="51DB6B8D"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851430</w:t>
            </w:r>
          </w:p>
        </w:tc>
        <w:tc>
          <w:tcPr>
            <w:tcW w:w="4860" w:type="dxa"/>
            <w:vAlign w:val="bottom"/>
          </w:tcPr>
          <w:p w14:paraId="4F22D2D7" w14:textId="1C67CD09"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Furnaces and ovens; industrial or laboratory, other than those functioning by induction, dielectric loss or resistance heated</w:t>
            </w:r>
          </w:p>
        </w:tc>
        <w:tc>
          <w:tcPr>
            <w:tcW w:w="1710" w:type="dxa"/>
            <w:vAlign w:val="bottom"/>
          </w:tcPr>
          <w:p w14:paraId="32BF99E0" w14:textId="69EFEA85"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00" w:type="dxa"/>
            <w:vAlign w:val="bottom"/>
          </w:tcPr>
          <w:p w14:paraId="0DE366C4" w14:textId="3950153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0.50488165</w:t>
            </w:r>
          </w:p>
        </w:tc>
      </w:tr>
      <w:tr w:rsidR="00A77A72" w:rsidRPr="00681D61" w14:paraId="16BB0958" w14:textId="77777777" w:rsidTr="4A0B9992">
        <w:trPr>
          <w:trHeight w:val="315"/>
        </w:trPr>
        <w:tc>
          <w:tcPr>
            <w:tcW w:w="1290" w:type="dxa"/>
            <w:vAlign w:val="bottom"/>
          </w:tcPr>
          <w:p w14:paraId="40D1E66B" w14:textId="79F29BCC"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390461</w:t>
            </w:r>
          </w:p>
        </w:tc>
        <w:tc>
          <w:tcPr>
            <w:tcW w:w="4860" w:type="dxa"/>
            <w:vAlign w:val="bottom"/>
          </w:tcPr>
          <w:p w14:paraId="4CB1DE44" w14:textId="72EB0727"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Halogenated olefin polymers; fluoro-polymers, polytetrafluoroethylene, in primary forms</w:t>
            </w:r>
          </w:p>
        </w:tc>
        <w:tc>
          <w:tcPr>
            <w:tcW w:w="1710" w:type="dxa"/>
            <w:vAlign w:val="bottom"/>
          </w:tcPr>
          <w:p w14:paraId="19D88DAB" w14:textId="30B7B34D"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0B4F6538" w14:textId="7ABB4628"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0.50141988</w:t>
            </w:r>
          </w:p>
        </w:tc>
      </w:tr>
      <w:tr w:rsidR="00A77A72" w:rsidRPr="00681D61" w14:paraId="30629D94" w14:textId="77777777" w:rsidTr="4A0B9992">
        <w:trPr>
          <w:trHeight w:val="315"/>
        </w:trPr>
        <w:tc>
          <w:tcPr>
            <w:tcW w:w="1290" w:type="dxa"/>
            <w:vAlign w:val="bottom"/>
          </w:tcPr>
          <w:p w14:paraId="227A6764" w14:textId="1E5584A2"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370130</w:t>
            </w:r>
          </w:p>
        </w:tc>
        <w:tc>
          <w:tcPr>
            <w:tcW w:w="4860" w:type="dxa"/>
            <w:vAlign w:val="bottom"/>
          </w:tcPr>
          <w:p w14:paraId="490475A0" w14:textId="65C3CC99"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Photographic plates and film; in the flat, sensitised, unexposed, with any side exceeding 225mm, of any materials other than paper, paperboard or textiles</w:t>
            </w:r>
          </w:p>
        </w:tc>
        <w:tc>
          <w:tcPr>
            <w:tcW w:w="1710" w:type="dxa"/>
            <w:vAlign w:val="bottom"/>
          </w:tcPr>
          <w:p w14:paraId="7BBB1C11" w14:textId="712B1ED0" w:rsidR="00A77A72" w:rsidRPr="00681D61" w:rsidRDefault="00A77A72"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00" w:type="dxa"/>
            <w:vAlign w:val="bottom"/>
          </w:tcPr>
          <w:p w14:paraId="2FAC7C4B" w14:textId="1B72D420" w:rsidR="00A77A72" w:rsidRPr="00681D61" w:rsidRDefault="00A77A72"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0.5007787</w:t>
            </w:r>
          </w:p>
        </w:tc>
      </w:tr>
    </w:tbl>
    <w:p w14:paraId="60131A96" w14:textId="0B238AD5" w:rsidR="26612F59" w:rsidRPr="00681D61" w:rsidRDefault="26612F59" w:rsidP="4A0B9992">
      <w:pPr>
        <w:spacing w:line="278" w:lineRule="auto"/>
        <w:rPr>
          <w:rFonts w:ascii="Times New Roman" w:eastAsia="Times New Roman" w:hAnsi="Times New Roman" w:cs="Times New Roman"/>
          <w:color w:val="000000" w:themeColor="text1"/>
          <w:sz w:val="20"/>
          <w:szCs w:val="20"/>
          <w:highlight w:val="yellow"/>
          <w:lang w:val="en-US"/>
        </w:rPr>
      </w:pPr>
    </w:p>
    <w:p w14:paraId="4409453D" w14:textId="643A106E" w:rsidR="00415502" w:rsidRPr="00681D61" w:rsidRDefault="0FE282FF"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2919AE33" w:rsidRPr="4A0B9992">
        <w:rPr>
          <w:rFonts w:ascii="Times New Roman" w:eastAsia="Times New Roman" w:hAnsi="Times New Roman" w:cs="Times New Roman"/>
          <w:b/>
          <w:bCs/>
          <w:color w:val="000000" w:themeColor="text1"/>
          <w:sz w:val="20"/>
          <w:szCs w:val="20"/>
          <w:lang w:val="en-US"/>
        </w:rPr>
        <w:t>26.</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Nuclear features by mean absolute z-score</w:t>
      </w:r>
    </w:p>
    <w:tbl>
      <w:tblPr>
        <w:tblStyle w:val="TableGrid"/>
        <w:tblW w:w="0" w:type="auto"/>
        <w:tblLook w:val="04A0" w:firstRow="1" w:lastRow="0" w:firstColumn="1" w:lastColumn="0" w:noHBand="0" w:noVBand="1"/>
      </w:tblPr>
      <w:tblGrid>
        <w:gridCol w:w="1310"/>
        <w:gridCol w:w="4876"/>
        <w:gridCol w:w="1639"/>
        <w:gridCol w:w="1525"/>
      </w:tblGrid>
      <w:tr w:rsidR="00C24DB2" w:rsidRPr="00681D61" w14:paraId="3B5A9BBB" w14:textId="77777777" w:rsidTr="4A0B9992">
        <w:trPr>
          <w:trHeight w:val="320"/>
        </w:trPr>
        <w:tc>
          <w:tcPr>
            <w:tcW w:w="1310" w:type="dxa"/>
            <w:noWrap/>
            <w:hideMark/>
          </w:tcPr>
          <w:p w14:paraId="0D00F12D" w14:textId="77777777" w:rsidR="00C24DB2" w:rsidRPr="00681D61" w:rsidRDefault="00C24DB2"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76" w:type="dxa"/>
            <w:noWrap/>
            <w:hideMark/>
          </w:tcPr>
          <w:p w14:paraId="7830F24F" w14:textId="77777777" w:rsidR="00C24DB2" w:rsidRPr="00681D61" w:rsidRDefault="00C24DB2"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39" w:type="dxa"/>
            <w:noWrap/>
            <w:hideMark/>
          </w:tcPr>
          <w:p w14:paraId="08CCABED" w14:textId="77777777" w:rsidR="00C24DB2" w:rsidRPr="00681D61" w:rsidRDefault="00C24DB2"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25" w:type="dxa"/>
            <w:noWrap/>
            <w:hideMark/>
          </w:tcPr>
          <w:p w14:paraId="2EEC53E1" w14:textId="77777777" w:rsidR="00C24DB2" w:rsidRPr="00681D61" w:rsidRDefault="00C24DB2"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4800FD" w:rsidRPr="00681D61" w14:paraId="16B2E70B" w14:textId="77777777" w:rsidTr="4A0B9992">
        <w:trPr>
          <w:trHeight w:val="320"/>
        </w:trPr>
        <w:tc>
          <w:tcPr>
            <w:tcW w:w="1310" w:type="dxa"/>
            <w:noWrap/>
            <w:hideMark/>
          </w:tcPr>
          <w:p w14:paraId="1E15293B" w14:textId="228FF0D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841940</w:t>
            </w:r>
          </w:p>
        </w:tc>
        <w:tc>
          <w:tcPr>
            <w:tcW w:w="4876" w:type="dxa"/>
            <w:noWrap/>
            <w:hideMark/>
          </w:tcPr>
          <w:p w14:paraId="2CDB7D2C" w14:textId="4E64B698"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Distilling or rectifying plant; not used for domestic purposes</w:t>
            </w:r>
          </w:p>
        </w:tc>
        <w:tc>
          <w:tcPr>
            <w:tcW w:w="1639" w:type="dxa"/>
            <w:noWrap/>
            <w:hideMark/>
          </w:tcPr>
          <w:p w14:paraId="7B5DD86C" w14:textId="728B31CA"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Machinery</w:t>
            </w:r>
          </w:p>
        </w:tc>
        <w:tc>
          <w:tcPr>
            <w:tcW w:w="1525" w:type="dxa"/>
            <w:noWrap/>
            <w:hideMark/>
          </w:tcPr>
          <w:p w14:paraId="5A44A676" w14:textId="27E0529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0.71551863</w:t>
            </w:r>
          </w:p>
        </w:tc>
      </w:tr>
      <w:tr w:rsidR="004800FD" w:rsidRPr="00681D61" w14:paraId="41B4A02D" w14:textId="77777777" w:rsidTr="4A0B9992">
        <w:trPr>
          <w:trHeight w:val="320"/>
        </w:trPr>
        <w:tc>
          <w:tcPr>
            <w:tcW w:w="1310" w:type="dxa"/>
            <w:noWrap/>
            <w:hideMark/>
          </w:tcPr>
          <w:p w14:paraId="6856533B" w14:textId="7DFDF818"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841989</w:t>
            </w:r>
          </w:p>
        </w:tc>
        <w:tc>
          <w:tcPr>
            <w:tcW w:w="4876" w:type="dxa"/>
            <w:noWrap/>
            <w:hideMark/>
          </w:tcPr>
          <w:p w14:paraId="52C3EE27" w14:textId="5BB17A9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Machinery, plant and laboratory equipment; for treating materials by change of temperature, other than for making hot drinks or cooking or heating food</w:t>
            </w:r>
          </w:p>
        </w:tc>
        <w:tc>
          <w:tcPr>
            <w:tcW w:w="1639" w:type="dxa"/>
            <w:noWrap/>
            <w:hideMark/>
          </w:tcPr>
          <w:p w14:paraId="41942157" w14:textId="74A3A7B5"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Machinery</w:t>
            </w:r>
          </w:p>
        </w:tc>
        <w:tc>
          <w:tcPr>
            <w:tcW w:w="1525" w:type="dxa"/>
            <w:noWrap/>
            <w:hideMark/>
          </w:tcPr>
          <w:p w14:paraId="6ACFD1E8" w14:textId="6E83BB06"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0.69136818</w:t>
            </w:r>
          </w:p>
        </w:tc>
      </w:tr>
      <w:tr w:rsidR="004800FD" w:rsidRPr="00681D61" w14:paraId="2DFCF56A" w14:textId="77777777" w:rsidTr="4A0B9992">
        <w:trPr>
          <w:trHeight w:val="320"/>
        </w:trPr>
        <w:tc>
          <w:tcPr>
            <w:tcW w:w="1310" w:type="dxa"/>
            <w:noWrap/>
            <w:hideMark/>
          </w:tcPr>
          <w:p w14:paraId="4971B198" w14:textId="0ABA82EC"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721922</w:t>
            </w:r>
          </w:p>
        </w:tc>
        <w:tc>
          <w:tcPr>
            <w:tcW w:w="4876" w:type="dxa"/>
            <w:noWrap/>
            <w:hideMark/>
          </w:tcPr>
          <w:p w14:paraId="29B6E67E" w14:textId="3D80658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Steel, stainless; flat-rolled, width 600mm or more, hot-rolled, (not in coils), of a thickness of 4.75mm or more but not exceeding 10mm</w:t>
            </w:r>
          </w:p>
        </w:tc>
        <w:tc>
          <w:tcPr>
            <w:tcW w:w="1639" w:type="dxa"/>
            <w:noWrap/>
            <w:hideMark/>
          </w:tcPr>
          <w:p w14:paraId="68B5342E" w14:textId="26D42A33"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0A9FC2B3" w14:textId="717EA2D4"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0.63543124</w:t>
            </w:r>
          </w:p>
        </w:tc>
      </w:tr>
      <w:tr w:rsidR="004800FD" w:rsidRPr="00681D61" w14:paraId="7A837A59" w14:textId="77777777" w:rsidTr="4A0B9992">
        <w:trPr>
          <w:trHeight w:val="320"/>
        </w:trPr>
        <w:tc>
          <w:tcPr>
            <w:tcW w:w="1310" w:type="dxa"/>
            <w:noWrap/>
            <w:hideMark/>
          </w:tcPr>
          <w:p w14:paraId="5C5FB9AD" w14:textId="1816B3A9"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380110</w:t>
            </w:r>
          </w:p>
        </w:tc>
        <w:tc>
          <w:tcPr>
            <w:tcW w:w="4876" w:type="dxa"/>
            <w:noWrap/>
            <w:hideMark/>
          </w:tcPr>
          <w:p w14:paraId="5F62F757" w14:textId="59A4AA19"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Graphite; artificial</w:t>
            </w:r>
          </w:p>
        </w:tc>
        <w:tc>
          <w:tcPr>
            <w:tcW w:w="1639" w:type="dxa"/>
            <w:noWrap/>
            <w:hideMark/>
          </w:tcPr>
          <w:p w14:paraId="72B7A81C" w14:textId="35194D4A"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Chemicals</w:t>
            </w:r>
          </w:p>
        </w:tc>
        <w:tc>
          <w:tcPr>
            <w:tcW w:w="1525" w:type="dxa"/>
            <w:noWrap/>
            <w:hideMark/>
          </w:tcPr>
          <w:p w14:paraId="0AB91C68" w14:textId="5073A3EC"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0.61476994</w:t>
            </w:r>
          </w:p>
        </w:tc>
      </w:tr>
      <w:tr w:rsidR="004800FD" w:rsidRPr="00681D61" w14:paraId="0331C0C0" w14:textId="77777777" w:rsidTr="4A0B9992">
        <w:trPr>
          <w:trHeight w:val="320"/>
        </w:trPr>
        <w:tc>
          <w:tcPr>
            <w:tcW w:w="1310" w:type="dxa"/>
            <w:noWrap/>
            <w:hideMark/>
          </w:tcPr>
          <w:p w14:paraId="20F9ADDB" w14:textId="4E9EC4C9"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284510</w:t>
            </w:r>
          </w:p>
        </w:tc>
        <w:tc>
          <w:tcPr>
            <w:tcW w:w="4876" w:type="dxa"/>
            <w:noWrap/>
            <w:hideMark/>
          </w:tcPr>
          <w:p w14:paraId="258F7843" w14:textId="072C8EA6"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Heavy water (deuterium oxide)</w:t>
            </w:r>
          </w:p>
        </w:tc>
        <w:tc>
          <w:tcPr>
            <w:tcW w:w="1639" w:type="dxa"/>
            <w:noWrap/>
            <w:hideMark/>
          </w:tcPr>
          <w:p w14:paraId="0C0563AE" w14:textId="07600DB5"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Chemicals</w:t>
            </w:r>
          </w:p>
        </w:tc>
        <w:tc>
          <w:tcPr>
            <w:tcW w:w="1525" w:type="dxa"/>
            <w:noWrap/>
            <w:hideMark/>
          </w:tcPr>
          <w:p w14:paraId="45CDCCAC" w14:textId="4938C13A"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0.6088965</w:t>
            </w:r>
          </w:p>
        </w:tc>
      </w:tr>
      <w:tr w:rsidR="004800FD" w:rsidRPr="00681D61" w14:paraId="5A20A9C2" w14:textId="77777777" w:rsidTr="4A0B9992">
        <w:trPr>
          <w:trHeight w:val="320"/>
        </w:trPr>
        <w:tc>
          <w:tcPr>
            <w:tcW w:w="1310" w:type="dxa"/>
            <w:noWrap/>
            <w:hideMark/>
          </w:tcPr>
          <w:p w14:paraId="26BC2632" w14:textId="063276D7"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250410</w:t>
            </w:r>
          </w:p>
        </w:tc>
        <w:tc>
          <w:tcPr>
            <w:tcW w:w="4876" w:type="dxa"/>
            <w:noWrap/>
            <w:hideMark/>
          </w:tcPr>
          <w:p w14:paraId="1B121899" w14:textId="4D60F2D2"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Graphite; natural, in powder or in flakes</w:t>
            </w:r>
          </w:p>
        </w:tc>
        <w:tc>
          <w:tcPr>
            <w:tcW w:w="1639" w:type="dxa"/>
            <w:noWrap/>
            <w:hideMark/>
          </w:tcPr>
          <w:p w14:paraId="20465431" w14:textId="6E1A26F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Industrial Materials</w:t>
            </w:r>
          </w:p>
        </w:tc>
        <w:tc>
          <w:tcPr>
            <w:tcW w:w="1525" w:type="dxa"/>
            <w:noWrap/>
            <w:hideMark/>
          </w:tcPr>
          <w:p w14:paraId="45188E87" w14:textId="5742CBD2"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0.60674113</w:t>
            </w:r>
          </w:p>
        </w:tc>
      </w:tr>
      <w:tr w:rsidR="004800FD" w:rsidRPr="00681D61" w14:paraId="14B634A3" w14:textId="77777777" w:rsidTr="4A0B9992">
        <w:trPr>
          <w:trHeight w:val="320"/>
        </w:trPr>
        <w:tc>
          <w:tcPr>
            <w:tcW w:w="1310" w:type="dxa"/>
            <w:noWrap/>
            <w:hideMark/>
          </w:tcPr>
          <w:p w14:paraId="321D53B7" w14:textId="589C1A28"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841780</w:t>
            </w:r>
          </w:p>
        </w:tc>
        <w:tc>
          <w:tcPr>
            <w:tcW w:w="4876" w:type="dxa"/>
            <w:noWrap/>
            <w:hideMark/>
          </w:tcPr>
          <w:p w14:paraId="2A215DF6" w14:textId="767ADC86"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Furnaces and ovens; including incinerators, non-electric, for industrial or laboratory use, n.e.s. in heading no. 8417</w:t>
            </w:r>
          </w:p>
        </w:tc>
        <w:tc>
          <w:tcPr>
            <w:tcW w:w="1639" w:type="dxa"/>
            <w:noWrap/>
            <w:hideMark/>
          </w:tcPr>
          <w:p w14:paraId="5D1E6EF9" w14:textId="3C19865A"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Machinery</w:t>
            </w:r>
          </w:p>
        </w:tc>
        <w:tc>
          <w:tcPr>
            <w:tcW w:w="1525" w:type="dxa"/>
            <w:noWrap/>
            <w:hideMark/>
          </w:tcPr>
          <w:p w14:paraId="739420AB" w14:textId="5DA2B69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0.60335992</w:t>
            </w:r>
          </w:p>
        </w:tc>
      </w:tr>
      <w:tr w:rsidR="004800FD" w:rsidRPr="00681D61" w14:paraId="150C87D0" w14:textId="77777777" w:rsidTr="4A0B9992">
        <w:trPr>
          <w:trHeight w:val="320"/>
        </w:trPr>
        <w:tc>
          <w:tcPr>
            <w:tcW w:w="1310" w:type="dxa"/>
            <w:noWrap/>
            <w:hideMark/>
          </w:tcPr>
          <w:p w14:paraId="2D0E1613" w14:textId="5BCD1BE1"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720270</w:t>
            </w:r>
          </w:p>
        </w:tc>
        <w:tc>
          <w:tcPr>
            <w:tcW w:w="4876" w:type="dxa"/>
            <w:noWrap/>
            <w:hideMark/>
          </w:tcPr>
          <w:p w14:paraId="1071ADF9" w14:textId="0B6A357C"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Ferro-alloys; ferro-molybdenum</w:t>
            </w:r>
          </w:p>
        </w:tc>
        <w:tc>
          <w:tcPr>
            <w:tcW w:w="1639" w:type="dxa"/>
            <w:noWrap/>
            <w:hideMark/>
          </w:tcPr>
          <w:p w14:paraId="742BDF7A" w14:textId="0311DE1C"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52294A19" w14:textId="2BB32DD2"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0.60288084</w:t>
            </w:r>
          </w:p>
        </w:tc>
      </w:tr>
      <w:tr w:rsidR="004800FD" w:rsidRPr="00681D61" w14:paraId="214C0566" w14:textId="77777777" w:rsidTr="4A0B9992">
        <w:trPr>
          <w:trHeight w:val="320"/>
        </w:trPr>
        <w:tc>
          <w:tcPr>
            <w:tcW w:w="1310" w:type="dxa"/>
            <w:noWrap/>
            <w:hideMark/>
          </w:tcPr>
          <w:p w14:paraId="1CC2EB2A" w14:textId="369E40EC"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284450</w:t>
            </w:r>
          </w:p>
        </w:tc>
        <w:tc>
          <w:tcPr>
            <w:tcW w:w="4876" w:type="dxa"/>
            <w:noWrap/>
            <w:hideMark/>
          </w:tcPr>
          <w:p w14:paraId="7CC4715D" w14:textId="1C090BCD"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Spent (irradiated) fuel elements (cartridges) of nuclear reactors</w:t>
            </w:r>
          </w:p>
        </w:tc>
        <w:tc>
          <w:tcPr>
            <w:tcW w:w="1639" w:type="dxa"/>
            <w:noWrap/>
            <w:hideMark/>
          </w:tcPr>
          <w:p w14:paraId="173DE517" w14:textId="51B87673"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Chemicals</w:t>
            </w:r>
          </w:p>
        </w:tc>
        <w:tc>
          <w:tcPr>
            <w:tcW w:w="1525" w:type="dxa"/>
            <w:noWrap/>
            <w:hideMark/>
          </w:tcPr>
          <w:p w14:paraId="3C8A50D6" w14:textId="4DBE561B"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0.59329794</w:t>
            </w:r>
          </w:p>
        </w:tc>
      </w:tr>
      <w:tr w:rsidR="004800FD" w:rsidRPr="00681D61" w14:paraId="5E0F86B0" w14:textId="77777777" w:rsidTr="4A0B9992">
        <w:trPr>
          <w:trHeight w:val="320"/>
        </w:trPr>
        <w:tc>
          <w:tcPr>
            <w:tcW w:w="1310" w:type="dxa"/>
            <w:noWrap/>
            <w:hideMark/>
          </w:tcPr>
          <w:p w14:paraId="7C77E3DB" w14:textId="2DFC948B"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722790</w:t>
            </w:r>
          </w:p>
        </w:tc>
        <w:tc>
          <w:tcPr>
            <w:tcW w:w="4876" w:type="dxa"/>
            <w:noWrap/>
            <w:hideMark/>
          </w:tcPr>
          <w:p w14:paraId="1E6D458B" w14:textId="76D51DE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Steel, alloy; bars and rods, hot-rolled, in irregularly wound coils, n.e.s. in heading no. 7227</w:t>
            </w:r>
          </w:p>
        </w:tc>
        <w:tc>
          <w:tcPr>
            <w:tcW w:w="1639" w:type="dxa"/>
            <w:noWrap/>
            <w:hideMark/>
          </w:tcPr>
          <w:p w14:paraId="61119812" w14:textId="2C0E28FA"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7B03DBAD" w14:textId="576877C3"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0.58377466</w:t>
            </w:r>
          </w:p>
        </w:tc>
      </w:tr>
      <w:tr w:rsidR="004800FD" w:rsidRPr="00681D61" w14:paraId="1DFB4D20" w14:textId="77777777" w:rsidTr="4A0B9992">
        <w:trPr>
          <w:trHeight w:val="320"/>
        </w:trPr>
        <w:tc>
          <w:tcPr>
            <w:tcW w:w="1310" w:type="dxa"/>
            <w:noWrap/>
            <w:hideMark/>
          </w:tcPr>
          <w:p w14:paraId="14AEFE1C" w14:textId="45575737"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840690</w:t>
            </w:r>
          </w:p>
        </w:tc>
        <w:tc>
          <w:tcPr>
            <w:tcW w:w="4876" w:type="dxa"/>
            <w:noWrap/>
            <w:hideMark/>
          </w:tcPr>
          <w:p w14:paraId="1857286E" w14:textId="684D5CA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Turbines; parts of steam and other vapour turbines</w:t>
            </w:r>
          </w:p>
        </w:tc>
        <w:tc>
          <w:tcPr>
            <w:tcW w:w="1639" w:type="dxa"/>
            <w:noWrap/>
            <w:hideMark/>
          </w:tcPr>
          <w:p w14:paraId="62B6B689" w14:textId="159ECC1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Machinery</w:t>
            </w:r>
          </w:p>
        </w:tc>
        <w:tc>
          <w:tcPr>
            <w:tcW w:w="1525" w:type="dxa"/>
            <w:noWrap/>
            <w:hideMark/>
          </w:tcPr>
          <w:p w14:paraId="168596EA" w14:textId="6C94168E"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0.58114127</w:t>
            </w:r>
          </w:p>
        </w:tc>
      </w:tr>
      <w:tr w:rsidR="004800FD" w:rsidRPr="00681D61" w14:paraId="78CCAE83" w14:textId="77777777" w:rsidTr="4A0B9992">
        <w:trPr>
          <w:trHeight w:val="320"/>
        </w:trPr>
        <w:tc>
          <w:tcPr>
            <w:tcW w:w="1310" w:type="dxa"/>
            <w:noWrap/>
            <w:hideMark/>
          </w:tcPr>
          <w:p w14:paraId="4CCA8E5B" w14:textId="0A8CB511"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721921</w:t>
            </w:r>
          </w:p>
        </w:tc>
        <w:tc>
          <w:tcPr>
            <w:tcW w:w="4876" w:type="dxa"/>
            <w:noWrap/>
            <w:hideMark/>
          </w:tcPr>
          <w:p w14:paraId="11C408B6" w14:textId="67A37E28"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Steel, stainless; flat-rolled, width 600mm or more, hot-rolled, (not in coils), of a thickness exceeding 10mm</w:t>
            </w:r>
          </w:p>
        </w:tc>
        <w:tc>
          <w:tcPr>
            <w:tcW w:w="1639" w:type="dxa"/>
            <w:noWrap/>
            <w:hideMark/>
          </w:tcPr>
          <w:p w14:paraId="288EE4D1" w14:textId="57219DBC"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0CECF055" w14:textId="718E70D1"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0.57584999</w:t>
            </w:r>
          </w:p>
        </w:tc>
      </w:tr>
      <w:tr w:rsidR="004800FD" w:rsidRPr="00681D61" w14:paraId="0834F2D9" w14:textId="77777777" w:rsidTr="4A0B9992">
        <w:trPr>
          <w:trHeight w:val="320"/>
        </w:trPr>
        <w:tc>
          <w:tcPr>
            <w:tcW w:w="1310" w:type="dxa"/>
            <w:noWrap/>
            <w:hideMark/>
          </w:tcPr>
          <w:p w14:paraId="5F4FDC49" w14:textId="77777777" w:rsidR="004800FD" w:rsidRPr="00681D61" w:rsidRDefault="004800FD" w:rsidP="4A0B9992">
            <w:pPr>
              <w:spacing w:line="278" w:lineRule="auto"/>
              <w:rPr>
                <w:rFonts w:ascii="Times New Roman" w:eastAsia="Times New Roman" w:hAnsi="Times New Roman" w:cs="Times New Roman"/>
                <w:color w:val="000000" w:themeColor="text1"/>
                <w:sz w:val="20"/>
                <w:szCs w:val="20"/>
              </w:rPr>
            </w:pPr>
          </w:p>
        </w:tc>
        <w:tc>
          <w:tcPr>
            <w:tcW w:w="4876" w:type="dxa"/>
            <w:noWrap/>
            <w:hideMark/>
          </w:tcPr>
          <w:p w14:paraId="15C2D0BC" w14:textId="6FC95E9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GDP</w:t>
            </w:r>
          </w:p>
        </w:tc>
        <w:tc>
          <w:tcPr>
            <w:tcW w:w="1639" w:type="dxa"/>
            <w:noWrap/>
            <w:hideMark/>
          </w:tcPr>
          <w:p w14:paraId="6DCE8B92" w14:textId="28AAE85E"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Non-HS</w:t>
            </w:r>
          </w:p>
        </w:tc>
        <w:tc>
          <w:tcPr>
            <w:tcW w:w="1525" w:type="dxa"/>
            <w:noWrap/>
            <w:hideMark/>
          </w:tcPr>
          <w:p w14:paraId="27CD40A0" w14:textId="229B086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0.55929939</w:t>
            </w:r>
          </w:p>
        </w:tc>
      </w:tr>
      <w:tr w:rsidR="004800FD" w:rsidRPr="00681D61" w14:paraId="27C1B9EB" w14:textId="77777777" w:rsidTr="4A0B9992">
        <w:trPr>
          <w:trHeight w:val="320"/>
        </w:trPr>
        <w:tc>
          <w:tcPr>
            <w:tcW w:w="1310" w:type="dxa"/>
            <w:noWrap/>
            <w:hideMark/>
          </w:tcPr>
          <w:p w14:paraId="72553590" w14:textId="13D35D7B"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721923</w:t>
            </w:r>
          </w:p>
        </w:tc>
        <w:tc>
          <w:tcPr>
            <w:tcW w:w="4876" w:type="dxa"/>
            <w:noWrap/>
            <w:hideMark/>
          </w:tcPr>
          <w:p w14:paraId="49F4C122" w14:textId="13E5F74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Steel, stainless; flat-rolled, width 600mm or more, hot-rolled, (not in coils), of a thickness of 3mm or more but less than 4.75mm</w:t>
            </w:r>
          </w:p>
        </w:tc>
        <w:tc>
          <w:tcPr>
            <w:tcW w:w="1639" w:type="dxa"/>
            <w:noWrap/>
            <w:hideMark/>
          </w:tcPr>
          <w:p w14:paraId="4DA21DE0" w14:textId="735DC8C3"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5F610320" w14:textId="4628402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0.55756283</w:t>
            </w:r>
          </w:p>
        </w:tc>
      </w:tr>
      <w:tr w:rsidR="004800FD" w:rsidRPr="00681D61" w14:paraId="246BF06E" w14:textId="77777777" w:rsidTr="4A0B9992">
        <w:trPr>
          <w:trHeight w:val="320"/>
        </w:trPr>
        <w:tc>
          <w:tcPr>
            <w:tcW w:w="1310" w:type="dxa"/>
            <w:noWrap/>
            <w:hideMark/>
          </w:tcPr>
          <w:p w14:paraId="4E06374D" w14:textId="19B7F0BC"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261510</w:t>
            </w:r>
          </w:p>
        </w:tc>
        <w:tc>
          <w:tcPr>
            <w:tcW w:w="4876" w:type="dxa"/>
            <w:noWrap/>
            <w:hideMark/>
          </w:tcPr>
          <w:p w14:paraId="5F845106" w14:textId="1B3F87F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Zirconium ores and concentrates</w:t>
            </w:r>
          </w:p>
        </w:tc>
        <w:tc>
          <w:tcPr>
            <w:tcW w:w="1639" w:type="dxa"/>
            <w:noWrap/>
            <w:hideMark/>
          </w:tcPr>
          <w:p w14:paraId="72253B07" w14:textId="11539A24"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1956724F" w14:textId="588107EE"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0.55034351</w:t>
            </w:r>
          </w:p>
        </w:tc>
      </w:tr>
      <w:tr w:rsidR="004800FD" w:rsidRPr="00681D61" w14:paraId="1C3AFD58" w14:textId="77777777" w:rsidTr="4A0B9992">
        <w:trPr>
          <w:trHeight w:val="320"/>
        </w:trPr>
        <w:tc>
          <w:tcPr>
            <w:tcW w:w="1310" w:type="dxa"/>
            <w:noWrap/>
            <w:hideMark/>
          </w:tcPr>
          <w:p w14:paraId="5BF37A7C" w14:textId="2AC0AC81"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840420</w:t>
            </w:r>
          </w:p>
        </w:tc>
        <w:tc>
          <w:tcPr>
            <w:tcW w:w="4876" w:type="dxa"/>
            <w:noWrap/>
            <w:hideMark/>
          </w:tcPr>
          <w:p w14:paraId="26AECEAD" w14:textId="5ECD65A2"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Boilers; condensers, for steam or other vapour power units</w:t>
            </w:r>
          </w:p>
        </w:tc>
        <w:tc>
          <w:tcPr>
            <w:tcW w:w="1639" w:type="dxa"/>
            <w:noWrap/>
            <w:hideMark/>
          </w:tcPr>
          <w:p w14:paraId="1B3B7E58" w14:textId="6A83AA96"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Machinery</w:t>
            </w:r>
          </w:p>
        </w:tc>
        <w:tc>
          <w:tcPr>
            <w:tcW w:w="1525" w:type="dxa"/>
            <w:noWrap/>
            <w:hideMark/>
          </w:tcPr>
          <w:p w14:paraId="546AB1FC" w14:textId="6776856B"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0.54854037</w:t>
            </w:r>
          </w:p>
        </w:tc>
      </w:tr>
      <w:tr w:rsidR="004800FD" w:rsidRPr="00681D61" w14:paraId="4361C5FD" w14:textId="77777777" w:rsidTr="4A0B9992">
        <w:trPr>
          <w:trHeight w:val="320"/>
        </w:trPr>
        <w:tc>
          <w:tcPr>
            <w:tcW w:w="1310" w:type="dxa"/>
            <w:noWrap/>
            <w:hideMark/>
          </w:tcPr>
          <w:p w14:paraId="1E15E8EB" w14:textId="3AA762C8"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261390</w:t>
            </w:r>
          </w:p>
        </w:tc>
        <w:tc>
          <w:tcPr>
            <w:tcW w:w="4876" w:type="dxa"/>
            <w:noWrap/>
            <w:hideMark/>
          </w:tcPr>
          <w:p w14:paraId="499551F1" w14:textId="1474CC3E"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Molybdenum ores and concentrates; other than roasted</w:t>
            </w:r>
          </w:p>
        </w:tc>
        <w:tc>
          <w:tcPr>
            <w:tcW w:w="1639" w:type="dxa"/>
            <w:noWrap/>
            <w:hideMark/>
          </w:tcPr>
          <w:p w14:paraId="00756AD6" w14:textId="3447C116"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339056E1" w14:textId="597001A7"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0.53927503</w:t>
            </w:r>
          </w:p>
        </w:tc>
      </w:tr>
      <w:tr w:rsidR="004800FD" w:rsidRPr="00681D61" w14:paraId="45E7A83D" w14:textId="77777777" w:rsidTr="4A0B9992">
        <w:trPr>
          <w:trHeight w:val="320"/>
        </w:trPr>
        <w:tc>
          <w:tcPr>
            <w:tcW w:w="1310" w:type="dxa"/>
            <w:noWrap/>
            <w:hideMark/>
          </w:tcPr>
          <w:p w14:paraId="18F54E7F" w14:textId="44654122"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722011</w:t>
            </w:r>
          </w:p>
        </w:tc>
        <w:tc>
          <w:tcPr>
            <w:tcW w:w="4876" w:type="dxa"/>
            <w:noWrap/>
            <w:hideMark/>
          </w:tcPr>
          <w:p w14:paraId="15D11643" w14:textId="0EEDD1D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Steel, stainless; flat-rolled, width less than 600mm, hot-rolled, of a thickness of 4.75mm or more</w:t>
            </w:r>
          </w:p>
        </w:tc>
        <w:tc>
          <w:tcPr>
            <w:tcW w:w="1639" w:type="dxa"/>
            <w:noWrap/>
            <w:hideMark/>
          </w:tcPr>
          <w:p w14:paraId="114FBDB1" w14:textId="0F63003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3B2CEF5D" w14:textId="1197EFB3"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0.53767555</w:t>
            </w:r>
          </w:p>
        </w:tc>
      </w:tr>
      <w:tr w:rsidR="004800FD" w:rsidRPr="00681D61" w14:paraId="167AD780" w14:textId="77777777" w:rsidTr="4A0B9992">
        <w:trPr>
          <w:trHeight w:val="320"/>
        </w:trPr>
        <w:tc>
          <w:tcPr>
            <w:tcW w:w="1310" w:type="dxa"/>
            <w:noWrap/>
            <w:hideMark/>
          </w:tcPr>
          <w:p w14:paraId="632E03C0" w14:textId="24316F1F"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284410</w:t>
            </w:r>
          </w:p>
        </w:tc>
        <w:tc>
          <w:tcPr>
            <w:tcW w:w="4876" w:type="dxa"/>
            <w:noWrap/>
            <w:hideMark/>
          </w:tcPr>
          <w:p w14:paraId="7752C38C" w14:textId="422BD696"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Uranium; natural uranium and its compounds, alloys, dispersions (including cermets), ceramic products and mixtures containing natural uranium or natural uranium compounds</w:t>
            </w:r>
          </w:p>
        </w:tc>
        <w:tc>
          <w:tcPr>
            <w:tcW w:w="1639" w:type="dxa"/>
            <w:noWrap/>
            <w:hideMark/>
          </w:tcPr>
          <w:p w14:paraId="3D24DA28" w14:textId="2FC7A473"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Chemicals</w:t>
            </w:r>
          </w:p>
        </w:tc>
        <w:tc>
          <w:tcPr>
            <w:tcW w:w="1525" w:type="dxa"/>
            <w:noWrap/>
            <w:hideMark/>
          </w:tcPr>
          <w:p w14:paraId="49D1F398" w14:textId="2F462C9B"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0.53467569</w:t>
            </w:r>
          </w:p>
        </w:tc>
      </w:tr>
      <w:tr w:rsidR="004800FD" w:rsidRPr="00681D61" w14:paraId="7A31D8DA" w14:textId="77777777" w:rsidTr="4A0B9992">
        <w:trPr>
          <w:trHeight w:val="320"/>
        </w:trPr>
        <w:tc>
          <w:tcPr>
            <w:tcW w:w="1310" w:type="dxa"/>
            <w:noWrap/>
            <w:hideMark/>
          </w:tcPr>
          <w:p w14:paraId="01AA15B5" w14:textId="132D4E4E"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260111</w:t>
            </w:r>
          </w:p>
        </w:tc>
        <w:tc>
          <w:tcPr>
            <w:tcW w:w="4876" w:type="dxa"/>
            <w:noWrap/>
            <w:hideMark/>
          </w:tcPr>
          <w:p w14:paraId="750F69D0" w14:textId="48DBC474"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Iron ores and concentrates; non-agglomerated</w:t>
            </w:r>
          </w:p>
        </w:tc>
        <w:tc>
          <w:tcPr>
            <w:tcW w:w="1639" w:type="dxa"/>
            <w:noWrap/>
            <w:hideMark/>
          </w:tcPr>
          <w:p w14:paraId="6B5B3F15" w14:textId="21F74472"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268FEADD" w14:textId="55D23F72"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0.52765164</w:t>
            </w:r>
          </w:p>
        </w:tc>
      </w:tr>
      <w:tr w:rsidR="004800FD" w:rsidRPr="00681D61" w14:paraId="41B3FA2C" w14:textId="77777777" w:rsidTr="4A0B9992">
        <w:trPr>
          <w:trHeight w:val="320"/>
        </w:trPr>
        <w:tc>
          <w:tcPr>
            <w:tcW w:w="1310" w:type="dxa"/>
            <w:noWrap/>
            <w:hideMark/>
          </w:tcPr>
          <w:p w14:paraId="655928B7" w14:textId="04B8BA40"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281000</w:t>
            </w:r>
          </w:p>
        </w:tc>
        <w:tc>
          <w:tcPr>
            <w:tcW w:w="4876" w:type="dxa"/>
            <w:noWrap/>
            <w:hideMark/>
          </w:tcPr>
          <w:p w14:paraId="287BE88C" w14:textId="1ECA4F89"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Oxides of boron; boric acids</w:t>
            </w:r>
          </w:p>
        </w:tc>
        <w:tc>
          <w:tcPr>
            <w:tcW w:w="1639" w:type="dxa"/>
            <w:noWrap/>
            <w:hideMark/>
          </w:tcPr>
          <w:p w14:paraId="34950433" w14:textId="628B10B9"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Chemicals</w:t>
            </w:r>
          </w:p>
        </w:tc>
        <w:tc>
          <w:tcPr>
            <w:tcW w:w="1525" w:type="dxa"/>
            <w:noWrap/>
            <w:hideMark/>
          </w:tcPr>
          <w:p w14:paraId="53CEDAFD" w14:textId="7DCD9947"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0.51073021</w:t>
            </w:r>
          </w:p>
        </w:tc>
      </w:tr>
      <w:tr w:rsidR="004800FD" w:rsidRPr="00681D61" w14:paraId="5180E33C" w14:textId="77777777" w:rsidTr="4A0B9992">
        <w:trPr>
          <w:trHeight w:val="320"/>
        </w:trPr>
        <w:tc>
          <w:tcPr>
            <w:tcW w:w="1310" w:type="dxa"/>
            <w:noWrap/>
            <w:hideMark/>
          </w:tcPr>
          <w:p w14:paraId="309130CB" w14:textId="2E6E4897"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260400</w:t>
            </w:r>
          </w:p>
        </w:tc>
        <w:tc>
          <w:tcPr>
            <w:tcW w:w="4876" w:type="dxa"/>
            <w:noWrap/>
            <w:hideMark/>
          </w:tcPr>
          <w:p w14:paraId="4D09A82C" w14:textId="4F789FC8"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Nickel ores and concentrates</w:t>
            </w:r>
          </w:p>
        </w:tc>
        <w:tc>
          <w:tcPr>
            <w:tcW w:w="1639" w:type="dxa"/>
            <w:noWrap/>
            <w:hideMark/>
          </w:tcPr>
          <w:p w14:paraId="06858451" w14:textId="6784EB3B"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4B31D338" w14:textId="6BBA9554"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0.50120572</w:t>
            </w:r>
          </w:p>
        </w:tc>
      </w:tr>
      <w:tr w:rsidR="004800FD" w:rsidRPr="00681D61" w14:paraId="548DD9F3" w14:textId="77777777" w:rsidTr="4A0B9992">
        <w:trPr>
          <w:trHeight w:val="320"/>
        </w:trPr>
        <w:tc>
          <w:tcPr>
            <w:tcW w:w="1310" w:type="dxa"/>
            <w:noWrap/>
            <w:hideMark/>
          </w:tcPr>
          <w:p w14:paraId="589A511B" w14:textId="3C274E68"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260300</w:t>
            </w:r>
          </w:p>
        </w:tc>
        <w:tc>
          <w:tcPr>
            <w:tcW w:w="4876" w:type="dxa"/>
            <w:noWrap/>
            <w:hideMark/>
          </w:tcPr>
          <w:p w14:paraId="3326709F" w14:textId="1EBB728E"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Copper ores and concentrates</w:t>
            </w:r>
          </w:p>
        </w:tc>
        <w:tc>
          <w:tcPr>
            <w:tcW w:w="1639" w:type="dxa"/>
            <w:noWrap/>
            <w:hideMark/>
          </w:tcPr>
          <w:p w14:paraId="64BB483F" w14:textId="1866B5CB"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Metals</w:t>
            </w:r>
          </w:p>
        </w:tc>
        <w:tc>
          <w:tcPr>
            <w:tcW w:w="1525" w:type="dxa"/>
            <w:noWrap/>
            <w:hideMark/>
          </w:tcPr>
          <w:p w14:paraId="7FCF7379" w14:textId="66EC8465" w:rsidR="004800FD" w:rsidRPr="00681D61" w:rsidRDefault="004800FD"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lang w:val="en-US"/>
              </w:rPr>
              <w:t>0.50108618</w:t>
            </w:r>
          </w:p>
        </w:tc>
      </w:tr>
    </w:tbl>
    <w:p w14:paraId="1DC3E9FD" w14:textId="77777777" w:rsidR="00313985" w:rsidRPr="00681D61" w:rsidRDefault="00313985" w:rsidP="4A0B9992">
      <w:pPr>
        <w:spacing w:line="278" w:lineRule="auto"/>
        <w:rPr>
          <w:rFonts w:ascii="Times New Roman" w:eastAsia="Times New Roman" w:hAnsi="Times New Roman" w:cs="Times New Roman"/>
          <w:color w:val="000000" w:themeColor="text1"/>
          <w:sz w:val="20"/>
          <w:szCs w:val="20"/>
          <w:lang w:val="en-US"/>
        </w:rPr>
      </w:pPr>
    </w:p>
    <w:p w14:paraId="18CD54CD" w14:textId="5866B87E"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0B5375A6" w:rsidRPr="4A0B9992">
        <w:rPr>
          <w:rFonts w:ascii="Times New Roman" w:eastAsia="Times New Roman" w:hAnsi="Times New Roman" w:cs="Times New Roman"/>
          <w:b/>
          <w:bCs/>
          <w:color w:val="000000" w:themeColor="text1"/>
          <w:sz w:val="20"/>
          <w:szCs w:val="20"/>
          <w:lang w:val="en-US"/>
        </w:rPr>
        <w:t>27</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Electrolyzer</w:t>
      </w:r>
      <w:r w:rsidR="53A00AC3" w:rsidRPr="4A0B9992">
        <w:rPr>
          <w:rFonts w:ascii="Times New Roman" w:eastAsia="Times New Roman" w:hAnsi="Times New Roman" w:cs="Times New Roman"/>
          <w:color w:val="000000" w:themeColor="text1"/>
          <w:sz w:val="20"/>
          <w:szCs w:val="20"/>
          <w:lang w:val="en-US"/>
        </w:rPr>
        <w:t>s</w:t>
      </w:r>
      <w:r w:rsidRPr="4A0B9992">
        <w:rPr>
          <w:rFonts w:ascii="Times New Roman" w:eastAsia="Times New Roman" w:hAnsi="Times New Roman" w:cs="Times New Roman"/>
          <w:color w:val="000000" w:themeColor="text1"/>
          <w:sz w:val="20"/>
          <w:szCs w:val="20"/>
          <w:lang w:val="en-US"/>
        </w:rPr>
        <w:t xml:space="preserve"> features by mean absolute z-score</w:t>
      </w:r>
    </w:p>
    <w:tbl>
      <w:tblPr>
        <w:tblStyle w:val="TableGrid"/>
        <w:tblW w:w="0" w:type="auto"/>
        <w:tblLook w:val="04A0" w:firstRow="1" w:lastRow="0" w:firstColumn="1" w:lastColumn="0" w:noHBand="0" w:noVBand="1"/>
      </w:tblPr>
      <w:tblGrid>
        <w:gridCol w:w="1300"/>
        <w:gridCol w:w="4880"/>
        <w:gridCol w:w="1645"/>
        <w:gridCol w:w="1525"/>
      </w:tblGrid>
      <w:tr w:rsidR="0032392F" w:rsidRPr="00681D61" w14:paraId="656AA8CC" w14:textId="77777777" w:rsidTr="4A0B9992">
        <w:trPr>
          <w:trHeight w:val="320"/>
        </w:trPr>
        <w:tc>
          <w:tcPr>
            <w:tcW w:w="1300" w:type="dxa"/>
            <w:noWrap/>
            <w:hideMark/>
          </w:tcPr>
          <w:p w14:paraId="52CD2A3B" w14:textId="77777777" w:rsidR="00A3455B" w:rsidRPr="00681D61" w:rsidRDefault="00A3455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80" w:type="dxa"/>
            <w:noWrap/>
            <w:hideMark/>
          </w:tcPr>
          <w:p w14:paraId="23D9F213" w14:textId="77777777" w:rsidR="00A3455B" w:rsidRPr="00681D61" w:rsidRDefault="00A3455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45" w:type="dxa"/>
            <w:noWrap/>
            <w:hideMark/>
          </w:tcPr>
          <w:p w14:paraId="7B28982B" w14:textId="77777777" w:rsidR="00A3455B" w:rsidRPr="00681D61" w:rsidRDefault="00A3455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25" w:type="dxa"/>
            <w:noWrap/>
            <w:hideMark/>
          </w:tcPr>
          <w:p w14:paraId="5F629E95" w14:textId="77777777" w:rsidR="00A3455B" w:rsidRPr="00681D61" w:rsidRDefault="00A3455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361C1A" w:rsidRPr="00681D61" w14:paraId="2F4DB997" w14:textId="77777777" w:rsidTr="4A0B9992">
        <w:trPr>
          <w:trHeight w:val="320"/>
        </w:trPr>
        <w:tc>
          <w:tcPr>
            <w:tcW w:w="1300" w:type="dxa"/>
            <w:noWrap/>
            <w:vAlign w:val="bottom"/>
            <w:hideMark/>
          </w:tcPr>
          <w:p w14:paraId="47DA7ED0" w14:textId="157428B8"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841939</w:t>
            </w:r>
          </w:p>
        </w:tc>
        <w:tc>
          <w:tcPr>
            <w:tcW w:w="4880" w:type="dxa"/>
            <w:noWrap/>
            <w:vAlign w:val="bottom"/>
            <w:hideMark/>
          </w:tcPr>
          <w:p w14:paraId="243FD033" w14:textId="675F446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Dryers; for products n.e.s. in heading no. 8419, not used for domestic purposes</w:t>
            </w:r>
          </w:p>
        </w:tc>
        <w:tc>
          <w:tcPr>
            <w:tcW w:w="1645" w:type="dxa"/>
            <w:noWrap/>
            <w:vAlign w:val="bottom"/>
            <w:hideMark/>
          </w:tcPr>
          <w:p w14:paraId="3F22F7D0" w14:textId="06D5A8C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B89C4BF" w14:textId="28AE105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0.7424424</w:t>
            </w:r>
          </w:p>
        </w:tc>
      </w:tr>
      <w:tr w:rsidR="00361C1A" w:rsidRPr="00681D61" w14:paraId="54D10B43" w14:textId="77777777" w:rsidTr="4A0B9992">
        <w:trPr>
          <w:trHeight w:val="320"/>
        </w:trPr>
        <w:tc>
          <w:tcPr>
            <w:tcW w:w="1300" w:type="dxa"/>
            <w:noWrap/>
            <w:vAlign w:val="bottom"/>
            <w:hideMark/>
          </w:tcPr>
          <w:p w14:paraId="53D5A667" w14:textId="77777777" w:rsidR="00361C1A" w:rsidRPr="00681D61" w:rsidRDefault="00361C1A" w:rsidP="4A0B9992">
            <w:pPr>
              <w:spacing w:line="278" w:lineRule="auto"/>
              <w:rPr>
                <w:rFonts w:ascii="Times New Roman" w:eastAsia="Times New Roman" w:hAnsi="Times New Roman" w:cs="Times New Roman"/>
                <w:color w:val="000000" w:themeColor="text1"/>
                <w:sz w:val="20"/>
                <w:szCs w:val="20"/>
              </w:rPr>
            </w:pPr>
          </w:p>
        </w:tc>
        <w:tc>
          <w:tcPr>
            <w:tcW w:w="4880" w:type="dxa"/>
            <w:noWrap/>
            <w:vAlign w:val="bottom"/>
            <w:hideMark/>
          </w:tcPr>
          <w:p w14:paraId="465DA15F" w14:textId="4B4DF90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645" w:type="dxa"/>
            <w:noWrap/>
            <w:vAlign w:val="bottom"/>
            <w:hideMark/>
          </w:tcPr>
          <w:p w14:paraId="11049F31" w14:textId="1DF6F386"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795BE0EE" w14:textId="7C35FDD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0.72128853</w:t>
            </w:r>
          </w:p>
        </w:tc>
      </w:tr>
      <w:tr w:rsidR="00361C1A" w:rsidRPr="00681D61" w14:paraId="1A197AE2" w14:textId="77777777" w:rsidTr="4A0B9992">
        <w:trPr>
          <w:trHeight w:val="320"/>
        </w:trPr>
        <w:tc>
          <w:tcPr>
            <w:tcW w:w="1300" w:type="dxa"/>
            <w:noWrap/>
            <w:vAlign w:val="bottom"/>
            <w:hideMark/>
          </w:tcPr>
          <w:p w14:paraId="72A9EC78" w14:textId="3EB051F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841480</w:t>
            </w:r>
          </w:p>
        </w:tc>
        <w:tc>
          <w:tcPr>
            <w:tcW w:w="4880" w:type="dxa"/>
            <w:noWrap/>
            <w:vAlign w:val="bottom"/>
            <w:hideMark/>
          </w:tcPr>
          <w:p w14:paraId="7BE19D58" w14:textId="4DE1E4F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and compressors; for air, vacuum or gas, n.e.s. in heading no. 8414</w:t>
            </w:r>
          </w:p>
        </w:tc>
        <w:tc>
          <w:tcPr>
            <w:tcW w:w="1645" w:type="dxa"/>
            <w:noWrap/>
            <w:vAlign w:val="bottom"/>
            <w:hideMark/>
          </w:tcPr>
          <w:p w14:paraId="195E2C70" w14:textId="1A6DFA77"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CDB74B7" w14:textId="79C73078"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0.65951621</w:t>
            </w:r>
          </w:p>
        </w:tc>
      </w:tr>
      <w:tr w:rsidR="00361C1A" w:rsidRPr="00681D61" w14:paraId="46FB5D3E" w14:textId="77777777" w:rsidTr="4A0B9992">
        <w:trPr>
          <w:trHeight w:val="320"/>
        </w:trPr>
        <w:tc>
          <w:tcPr>
            <w:tcW w:w="1300" w:type="dxa"/>
            <w:noWrap/>
            <w:vAlign w:val="bottom"/>
            <w:hideMark/>
          </w:tcPr>
          <w:p w14:paraId="5E8BE0E1" w14:textId="0894D91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711021</w:t>
            </w:r>
          </w:p>
        </w:tc>
        <w:tc>
          <w:tcPr>
            <w:tcW w:w="4880" w:type="dxa"/>
            <w:noWrap/>
            <w:vAlign w:val="bottom"/>
            <w:hideMark/>
          </w:tcPr>
          <w:p w14:paraId="373EFB18" w14:textId="72923D9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palladium, unwrought or in powder form</w:t>
            </w:r>
          </w:p>
        </w:tc>
        <w:tc>
          <w:tcPr>
            <w:tcW w:w="1645" w:type="dxa"/>
            <w:noWrap/>
            <w:vAlign w:val="bottom"/>
            <w:hideMark/>
          </w:tcPr>
          <w:p w14:paraId="06339C04" w14:textId="37FC745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04F50632" w14:textId="18836A6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0.65247352</w:t>
            </w:r>
          </w:p>
        </w:tc>
      </w:tr>
      <w:tr w:rsidR="00361C1A" w:rsidRPr="00681D61" w14:paraId="46FF92D4" w14:textId="77777777" w:rsidTr="4A0B9992">
        <w:trPr>
          <w:trHeight w:val="320"/>
        </w:trPr>
        <w:tc>
          <w:tcPr>
            <w:tcW w:w="1300" w:type="dxa"/>
            <w:noWrap/>
            <w:vAlign w:val="bottom"/>
            <w:hideMark/>
          </w:tcPr>
          <w:p w14:paraId="3434EC64" w14:textId="71C2EB8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841370</w:t>
            </w:r>
          </w:p>
        </w:tc>
        <w:tc>
          <w:tcPr>
            <w:tcW w:w="4880" w:type="dxa"/>
            <w:noWrap/>
            <w:vAlign w:val="bottom"/>
            <w:hideMark/>
          </w:tcPr>
          <w:p w14:paraId="6D5D7C23" w14:textId="5BC8C540"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centrifugal, n.e.s. in heading no. 8413, for liquids</w:t>
            </w:r>
          </w:p>
        </w:tc>
        <w:tc>
          <w:tcPr>
            <w:tcW w:w="1645" w:type="dxa"/>
            <w:noWrap/>
            <w:vAlign w:val="bottom"/>
            <w:hideMark/>
          </w:tcPr>
          <w:p w14:paraId="36703351" w14:textId="0F9A754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096D73C9" w14:textId="14FEEDE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0.63024543</w:t>
            </w:r>
          </w:p>
        </w:tc>
      </w:tr>
      <w:tr w:rsidR="00361C1A" w:rsidRPr="00681D61" w14:paraId="347DF0C7" w14:textId="77777777" w:rsidTr="4A0B9992">
        <w:trPr>
          <w:trHeight w:val="320"/>
        </w:trPr>
        <w:tc>
          <w:tcPr>
            <w:tcW w:w="1300" w:type="dxa"/>
            <w:noWrap/>
            <w:vAlign w:val="bottom"/>
            <w:hideMark/>
          </w:tcPr>
          <w:p w14:paraId="55B09A51" w14:textId="26511BD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820730</w:t>
            </w:r>
          </w:p>
        </w:tc>
        <w:tc>
          <w:tcPr>
            <w:tcW w:w="4880" w:type="dxa"/>
            <w:noWrap/>
            <w:vAlign w:val="bottom"/>
            <w:hideMark/>
          </w:tcPr>
          <w:p w14:paraId="731D0451" w14:textId="32F3391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Tools, interchangeable; (for machine or hand tools, whether or not power-operated), tools for pressing, stamping or punching</w:t>
            </w:r>
          </w:p>
        </w:tc>
        <w:tc>
          <w:tcPr>
            <w:tcW w:w="1645" w:type="dxa"/>
            <w:noWrap/>
            <w:vAlign w:val="bottom"/>
            <w:hideMark/>
          </w:tcPr>
          <w:p w14:paraId="3B3B9109" w14:textId="57429BA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7737D89D" w14:textId="77F5349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0.61063588</w:t>
            </w:r>
          </w:p>
        </w:tc>
      </w:tr>
      <w:tr w:rsidR="00361C1A" w:rsidRPr="00681D61" w14:paraId="60CF9B88" w14:textId="77777777" w:rsidTr="4A0B9992">
        <w:trPr>
          <w:trHeight w:val="320"/>
        </w:trPr>
        <w:tc>
          <w:tcPr>
            <w:tcW w:w="1300" w:type="dxa"/>
            <w:noWrap/>
            <w:vAlign w:val="bottom"/>
            <w:hideMark/>
          </w:tcPr>
          <w:p w14:paraId="5E8AD1CA" w14:textId="6241238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870892</w:t>
            </w:r>
          </w:p>
        </w:tc>
        <w:tc>
          <w:tcPr>
            <w:tcW w:w="4880" w:type="dxa"/>
            <w:noWrap/>
            <w:vAlign w:val="bottom"/>
            <w:hideMark/>
          </w:tcPr>
          <w:p w14:paraId="0E9F27E0" w14:textId="2B50E298"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Vehicles; parts, silencers and exhaust pipes</w:t>
            </w:r>
          </w:p>
        </w:tc>
        <w:tc>
          <w:tcPr>
            <w:tcW w:w="1645" w:type="dxa"/>
            <w:noWrap/>
            <w:vAlign w:val="bottom"/>
            <w:hideMark/>
          </w:tcPr>
          <w:p w14:paraId="0AC968A9" w14:textId="16F48F20"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6BC0DC48" w14:textId="5072435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0.60194241</w:t>
            </w:r>
          </w:p>
        </w:tc>
      </w:tr>
      <w:tr w:rsidR="00361C1A" w:rsidRPr="00681D61" w14:paraId="1DBA9F0B" w14:textId="77777777" w:rsidTr="4A0B9992">
        <w:trPr>
          <w:trHeight w:val="320"/>
        </w:trPr>
        <w:tc>
          <w:tcPr>
            <w:tcW w:w="1300" w:type="dxa"/>
            <w:noWrap/>
            <w:vAlign w:val="bottom"/>
            <w:hideMark/>
          </w:tcPr>
          <w:p w14:paraId="178EA778" w14:textId="7D00D4B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845610</w:t>
            </w:r>
          </w:p>
        </w:tc>
        <w:tc>
          <w:tcPr>
            <w:tcW w:w="4880" w:type="dxa"/>
            <w:noWrap/>
            <w:vAlign w:val="bottom"/>
            <w:hideMark/>
          </w:tcPr>
          <w:p w14:paraId="56BB721F" w14:textId="0C83CBA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operated by laser or other light or photon beam process</w:t>
            </w:r>
          </w:p>
        </w:tc>
        <w:tc>
          <w:tcPr>
            <w:tcW w:w="1645" w:type="dxa"/>
            <w:noWrap/>
            <w:vAlign w:val="bottom"/>
            <w:hideMark/>
          </w:tcPr>
          <w:p w14:paraId="7015ECB2" w14:textId="0D6A55B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42655EA" w14:textId="10E50816"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0.60063585</w:t>
            </w:r>
          </w:p>
        </w:tc>
      </w:tr>
      <w:tr w:rsidR="00361C1A" w:rsidRPr="00681D61" w14:paraId="189BBEDA" w14:textId="77777777" w:rsidTr="4A0B9992">
        <w:trPr>
          <w:trHeight w:val="320"/>
        </w:trPr>
        <w:tc>
          <w:tcPr>
            <w:tcW w:w="1300" w:type="dxa"/>
            <w:noWrap/>
            <w:vAlign w:val="bottom"/>
            <w:hideMark/>
          </w:tcPr>
          <w:p w14:paraId="1B7422D8" w14:textId="2629EE3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390710</w:t>
            </w:r>
          </w:p>
        </w:tc>
        <w:tc>
          <w:tcPr>
            <w:tcW w:w="4880" w:type="dxa"/>
            <w:noWrap/>
            <w:vAlign w:val="bottom"/>
            <w:hideMark/>
          </w:tcPr>
          <w:p w14:paraId="516974A3" w14:textId="2E1052D8"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Polyacetals; in primary forms</w:t>
            </w:r>
          </w:p>
        </w:tc>
        <w:tc>
          <w:tcPr>
            <w:tcW w:w="1645" w:type="dxa"/>
            <w:noWrap/>
            <w:vAlign w:val="bottom"/>
            <w:hideMark/>
          </w:tcPr>
          <w:p w14:paraId="55AC6595" w14:textId="15084FB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1C1F333" w14:textId="67C6BA4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0.59875671</w:t>
            </w:r>
          </w:p>
        </w:tc>
      </w:tr>
      <w:tr w:rsidR="00361C1A" w:rsidRPr="00681D61" w14:paraId="73A5F82A" w14:textId="77777777" w:rsidTr="4A0B9992">
        <w:trPr>
          <w:trHeight w:val="320"/>
        </w:trPr>
        <w:tc>
          <w:tcPr>
            <w:tcW w:w="1300" w:type="dxa"/>
            <w:noWrap/>
            <w:vAlign w:val="bottom"/>
            <w:hideMark/>
          </w:tcPr>
          <w:p w14:paraId="29F56413" w14:textId="4B5B10A6"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841490</w:t>
            </w:r>
          </w:p>
        </w:tc>
        <w:tc>
          <w:tcPr>
            <w:tcW w:w="4880" w:type="dxa"/>
            <w:noWrap/>
            <w:vAlign w:val="bottom"/>
            <w:hideMark/>
          </w:tcPr>
          <w:p w14:paraId="460CED31" w14:textId="66F77C0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and compressors; parts, of air or vacuum pumps, air or other gas compressors and fans, ventilating or recycling hoods incorporating a fan</w:t>
            </w:r>
          </w:p>
        </w:tc>
        <w:tc>
          <w:tcPr>
            <w:tcW w:w="1645" w:type="dxa"/>
            <w:noWrap/>
            <w:vAlign w:val="bottom"/>
            <w:hideMark/>
          </w:tcPr>
          <w:p w14:paraId="78F444CB" w14:textId="77C55B30"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E001156" w14:textId="109D4B17"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0.58778218</w:t>
            </w:r>
          </w:p>
        </w:tc>
      </w:tr>
      <w:tr w:rsidR="00361C1A" w:rsidRPr="00681D61" w14:paraId="603C38DB" w14:textId="77777777" w:rsidTr="4A0B9992">
        <w:trPr>
          <w:trHeight w:val="320"/>
        </w:trPr>
        <w:tc>
          <w:tcPr>
            <w:tcW w:w="1300" w:type="dxa"/>
            <w:noWrap/>
            <w:vAlign w:val="bottom"/>
            <w:hideMark/>
          </w:tcPr>
          <w:p w14:paraId="412E60FD" w14:textId="797D8D7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842121</w:t>
            </w:r>
          </w:p>
        </w:tc>
        <w:tc>
          <w:tcPr>
            <w:tcW w:w="4880" w:type="dxa"/>
            <w:noWrap/>
            <w:vAlign w:val="bottom"/>
            <w:hideMark/>
          </w:tcPr>
          <w:p w14:paraId="2B4B9BCF" w14:textId="6A2FA377"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for filtering or purifying water</w:t>
            </w:r>
          </w:p>
        </w:tc>
        <w:tc>
          <w:tcPr>
            <w:tcW w:w="1645" w:type="dxa"/>
            <w:noWrap/>
            <w:vAlign w:val="bottom"/>
            <w:hideMark/>
          </w:tcPr>
          <w:p w14:paraId="0EA51C22" w14:textId="2D965390"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6F350636" w14:textId="43820A0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0.58131092</w:t>
            </w:r>
          </w:p>
        </w:tc>
      </w:tr>
      <w:tr w:rsidR="00361C1A" w:rsidRPr="00681D61" w14:paraId="13C8D5CB" w14:textId="77777777" w:rsidTr="4A0B9992">
        <w:trPr>
          <w:trHeight w:val="320"/>
        </w:trPr>
        <w:tc>
          <w:tcPr>
            <w:tcW w:w="1300" w:type="dxa"/>
            <w:noWrap/>
            <w:vAlign w:val="bottom"/>
            <w:hideMark/>
          </w:tcPr>
          <w:p w14:paraId="015E1157" w14:textId="5A56FC5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370130</w:t>
            </w:r>
          </w:p>
        </w:tc>
        <w:tc>
          <w:tcPr>
            <w:tcW w:w="4880" w:type="dxa"/>
            <w:noWrap/>
            <w:vAlign w:val="bottom"/>
            <w:hideMark/>
          </w:tcPr>
          <w:p w14:paraId="10CBD9AD" w14:textId="1BC801D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Photographic plates and film; in the flat, sensitised, unexposed, with any side exceeding 225mm, of any materials other than paper, paperboard or textiles</w:t>
            </w:r>
          </w:p>
        </w:tc>
        <w:tc>
          <w:tcPr>
            <w:tcW w:w="1645" w:type="dxa"/>
            <w:noWrap/>
            <w:vAlign w:val="bottom"/>
            <w:hideMark/>
          </w:tcPr>
          <w:p w14:paraId="776A759F" w14:textId="0177EB0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4A2F4DCF" w14:textId="1BD77F1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0.57035544</w:t>
            </w:r>
          </w:p>
        </w:tc>
      </w:tr>
      <w:tr w:rsidR="00361C1A" w:rsidRPr="00681D61" w14:paraId="11C37713" w14:textId="77777777" w:rsidTr="4A0B9992">
        <w:trPr>
          <w:trHeight w:val="320"/>
        </w:trPr>
        <w:tc>
          <w:tcPr>
            <w:tcW w:w="1300" w:type="dxa"/>
            <w:noWrap/>
            <w:vAlign w:val="bottom"/>
            <w:hideMark/>
          </w:tcPr>
          <w:p w14:paraId="1ABE8D30" w14:textId="72BE821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291614</w:t>
            </w:r>
          </w:p>
        </w:tc>
        <w:tc>
          <w:tcPr>
            <w:tcW w:w="4880" w:type="dxa"/>
            <w:noWrap/>
            <w:vAlign w:val="bottom"/>
            <w:hideMark/>
          </w:tcPr>
          <w:p w14:paraId="1B3B2602" w14:textId="0FA090F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Acids; unsaturated acyclic monocarboxylic acids; esters of methacrylic acid</w:t>
            </w:r>
          </w:p>
        </w:tc>
        <w:tc>
          <w:tcPr>
            <w:tcW w:w="1645" w:type="dxa"/>
            <w:noWrap/>
            <w:vAlign w:val="bottom"/>
            <w:hideMark/>
          </w:tcPr>
          <w:p w14:paraId="472DDDB6" w14:textId="7AF7324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459F77CB" w14:textId="5DCAF6B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0.56257745</w:t>
            </w:r>
          </w:p>
        </w:tc>
      </w:tr>
      <w:tr w:rsidR="00361C1A" w:rsidRPr="00681D61" w14:paraId="7300F6C0" w14:textId="77777777" w:rsidTr="4A0B9992">
        <w:trPr>
          <w:trHeight w:val="320"/>
        </w:trPr>
        <w:tc>
          <w:tcPr>
            <w:tcW w:w="1300" w:type="dxa"/>
            <w:noWrap/>
            <w:vAlign w:val="bottom"/>
            <w:hideMark/>
          </w:tcPr>
          <w:p w14:paraId="12BBBC97" w14:textId="0C1194E7"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391190</w:t>
            </w:r>
          </w:p>
        </w:tc>
        <w:tc>
          <w:tcPr>
            <w:tcW w:w="4880" w:type="dxa"/>
            <w:noWrap/>
            <w:vAlign w:val="bottom"/>
            <w:hideMark/>
          </w:tcPr>
          <w:p w14:paraId="473EB888" w14:textId="63F2F7E0"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Polysulphides, polysulphones and similar products of chemical synthesis n.e.s. in chapter 39; in primary forms</w:t>
            </w:r>
          </w:p>
        </w:tc>
        <w:tc>
          <w:tcPr>
            <w:tcW w:w="1645" w:type="dxa"/>
            <w:noWrap/>
            <w:vAlign w:val="bottom"/>
            <w:hideMark/>
          </w:tcPr>
          <w:p w14:paraId="4C3A24C7" w14:textId="04CCFCC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6DA1CB4B" w14:textId="14A1862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0.562308</w:t>
            </w:r>
          </w:p>
        </w:tc>
      </w:tr>
      <w:tr w:rsidR="00361C1A" w:rsidRPr="00681D61" w14:paraId="63656A26" w14:textId="77777777" w:rsidTr="4A0B9992">
        <w:trPr>
          <w:trHeight w:val="320"/>
        </w:trPr>
        <w:tc>
          <w:tcPr>
            <w:tcW w:w="1300" w:type="dxa"/>
            <w:noWrap/>
            <w:vAlign w:val="bottom"/>
            <w:hideMark/>
          </w:tcPr>
          <w:p w14:paraId="0707235B" w14:textId="77777777" w:rsidR="00361C1A" w:rsidRPr="00681D61" w:rsidRDefault="00361C1A" w:rsidP="4A0B9992">
            <w:pPr>
              <w:spacing w:line="278" w:lineRule="auto"/>
              <w:rPr>
                <w:rFonts w:ascii="Times New Roman" w:eastAsia="Times New Roman" w:hAnsi="Times New Roman" w:cs="Times New Roman"/>
                <w:color w:val="000000" w:themeColor="text1"/>
                <w:sz w:val="20"/>
                <w:szCs w:val="20"/>
              </w:rPr>
            </w:pPr>
          </w:p>
        </w:tc>
        <w:tc>
          <w:tcPr>
            <w:tcW w:w="4880" w:type="dxa"/>
            <w:noWrap/>
            <w:vAlign w:val="bottom"/>
            <w:hideMark/>
          </w:tcPr>
          <w:p w14:paraId="37E41A6C" w14:textId="48541C2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Population</w:t>
            </w:r>
          </w:p>
        </w:tc>
        <w:tc>
          <w:tcPr>
            <w:tcW w:w="1645" w:type="dxa"/>
            <w:noWrap/>
            <w:vAlign w:val="bottom"/>
            <w:hideMark/>
          </w:tcPr>
          <w:p w14:paraId="44D67C33" w14:textId="0717DB6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736777A2" w14:textId="223F864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0.55809799</w:t>
            </w:r>
          </w:p>
        </w:tc>
      </w:tr>
      <w:tr w:rsidR="00361C1A" w:rsidRPr="00681D61" w14:paraId="29EE44D0" w14:textId="77777777" w:rsidTr="4A0B9992">
        <w:trPr>
          <w:trHeight w:val="320"/>
        </w:trPr>
        <w:tc>
          <w:tcPr>
            <w:tcW w:w="1300" w:type="dxa"/>
            <w:noWrap/>
            <w:vAlign w:val="bottom"/>
            <w:hideMark/>
          </w:tcPr>
          <w:p w14:paraId="44A62E03" w14:textId="3F132CE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841861</w:t>
            </w:r>
          </w:p>
        </w:tc>
        <w:tc>
          <w:tcPr>
            <w:tcW w:w="4880" w:type="dxa"/>
            <w:noWrap/>
            <w:vAlign w:val="bottom"/>
            <w:hideMark/>
          </w:tcPr>
          <w:p w14:paraId="36400CBF" w14:textId="70A57F2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Refrigerating or freezing equipment; compression type units whose condensers are heat exchangers</w:t>
            </w:r>
          </w:p>
        </w:tc>
        <w:tc>
          <w:tcPr>
            <w:tcW w:w="1645" w:type="dxa"/>
            <w:noWrap/>
            <w:vAlign w:val="bottom"/>
            <w:hideMark/>
          </w:tcPr>
          <w:p w14:paraId="5235C531" w14:textId="77C67DC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3DABF6A" w14:textId="0E904728"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0.5560215</w:t>
            </w:r>
          </w:p>
        </w:tc>
      </w:tr>
      <w:tr w:rsidR="00361C1A" w:rsidRPr="00681D61" w14:paraId="63ADDAFD" w14:textId="77777777" w:rsidTr="4A0B9992">
        <w:trPr>
          <w:trHeight w:val="320"/>
        </w:trPr>
        <w:tc>
          <w:tcPr>
            <w:tcW w:w="1300" w:type="dxa"/>
            <w:noWrap/>
            <w:vAlign w:val="bottom"/>
            <w:hideMark/>
          </w:tcPr>
          <w:p w14:paraId="34D2AA6B" w14:textId="77777777" w:rsidR="00361C1A" w:rsidRPr="00681D61" w:rsidRDefault="00361C1A" w:rsidP="4A0B9992">
            <w:pPr>
              <w:spacing w:line="278" w:lineRule="auto"/>
              <w:rPr>
                <w:rFonts w:ascii="Times New Roman" w:eastAsia="Times New Roman" w:hAnsi="Times New Roman" w:cs="Times New Roman"/>
                <w:color w:val="000000" w:themeColor="text1"/>
                <w:sz w:val="20"/>
                <w:szCs w:val="20"/>
              </w:rPr>
            </w:pPr>
          </w:p>
        </w:tc>
        <w:tc>
          <w:tcPr>
            <w:tcW w:w="4880" w:type="dxa"/>
            <w:noWrap/>
            <w:vAlign w:val="bottom"/>
            <w:hideMark/>
          </w:tcPr>
          <w:p w14:paraId="10E08FF5" w14:textId="23EDE7C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Manufacturing % GDP</w:t>
            </w:r>
          </w:p>
        </w:tc>
        <w:tc>
          <w:tcPr>
            <w:tcW w:w="1645" w:type="dxa"/>
            <w:noWrap/>
            <w:vAlign w:val="bottom"/>
            <w:hideMark/>
          </w:tcPr>
          <w:p w14:paraId="11FF6F9E" w14:textId="0EB84C0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0F69AA10" w14:textId="57573F0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0.55463991</w:t>
            </w:r>
          </w:p>
        </w:tc>
      </w:tr>
      <w:tr w:rsidR="00361C1A" w:rsidRPr="00681D61" w14:paraId="070D44E4" w14:textId="77777777" w:rsidTr="4A0B9992">
        <w:trPr>
          <w:trHeight w:val="320"/>
        </w:trPr>
        <w:tc>
          <w:tcPr>
            <w:tcW w:w="1300" w:type="dxa"/>
            <w:noWrap/>
            <w:vAlign w:val="bottom"/>
            <w:hideMark/>
          </w:tcPr>
          <w:p w14:paraId="1FB6F813" w14:textId="60295600"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291030</w:t>
            </w:r>
          </w:p>
        </w:tc>
        <w:tc>
          <w:tcPr>
            <w:tcW w:w="4880" w:type="dxa"/>
            <w:noWrap/>
            <w:vAlign w:val="bottom"/>
            <w:hideMark/>
          </w:tcPr>
          <w:p w14:paraId="4957B46A" w14:textId="0AEB6C2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Epoxides, epoxyalcohols, epoxyphenols and epoxyethers; with a three-membered ring and their halogenated, sulphonated, nitrated or nitrosated derivatives, 1-chloro-2,3-epoxypropane (epichlorohydrin)</w:t>
            </w:r>
          </w:p>
        </w:tc>
        <w:tc>
          <w:tcPr>
            <w:tcW w:w="1645" w:type="dxa"/>
            <w:noWrap/>
            <w:vAlign w:val="bottom"/>
            <w:hideMark/>
          </w:tcPr>
          <w:p w14:paraId="44B1133C" w14:textId="0FBCE39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83BBEA2" w14:textId="063D641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0.55368941</w:t>
            </w:r>
          </w:p>
        </w:tc>
      </w:tr>
      <w:tr w:rsidR="00361C1A" w:rsidRPr="00681D61" w14:paraId="433C21AA" w14:textId="77777777" w:rsidTr="4A0B9992">
        <w:trPr>
          <w:trHeight w:val="320"/>
        </w:trPr>
        <w:tc>
          <w:tcPr>
            <w:tcW w:w="1300" w:type="dxa"/>
            <w:noWrap/>
            <w:vAlign w:val="bottom"/>
            <w:hideMark/>
          </w:tcPr>
          <w:p w14:paraId="231891DB" w14:textId="1118575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711029</w:t>
            </w:r>
          </w:p>
        </w:tc>
        <w:tc>
          <w:tcPr>
            <w:tcW w:w="4880" w:type="dxa"/>
            <w:noWrap/>
            <w:vAlign w:val="bottom"/>
            <w:hideMark/>
          </w:tcPr>
          <w:p w14:paraId="00A04CCA" w14:textId="38DF78E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palladium, semi-manufactured</w:t>
            </w:r>
          </w:p>
        </w:tc>
        <w:tc>
          <w:tcPr>
            <w:tcW w:w="1645" w:type="dxa"/>
            <w:noWrap/>
            <w:vAlign w:val="bottom"/>
            <w:hideMark/>
          </w:tcPr>
          <w:p w14:paraId="20AE86C6" w14:textId="1A236B6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627525E8" w14:textId="138BE948"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0.55251936</w:t>
            </w:r>
          </w:p>
        </w:tc>
      </w:tr>
      <w:tr w:rsidR="00361C1A" w:rsidRPr="00681D61" w14:paraId="4D9A1D7E" w14:textId="77777777" w:rsidTr="4A0B9992">
        <w:trPr>
          <w:trHeight w:val="320"/>
        </w:trPr>
        <w:tc>
          <w:tcPr>
            <w:tcW w:w="1300" w:type="dxa"/>
            <w:noWrap/>
            <w:vAlign w:val="bottom"/>
            <w:hideMark/>
          </w:tcPr>
          <w:p w14:paraId="74E459F6" w14:textId="6E30C37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391110</w:t>
            </w:r>
          </w:p>
        </w:tc>
        <w:tc>
          <w:tcPr>
            <w:tcW w:w="4880" w:type="dxa"/>
            <w:noWrap/>
            <w:vAlign w:val="bottom"/>
            <w:hideMark/>
          </w:tcPr>
          <w:p w14:paraId="775C1F16" w14:textId="6CC982A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Petroleum resins, coumarone, indene or coumarone-indene resins and polyterpenes; in primary forms</w:t>
            </w:r>
          </w:p>
        </w:tc>
        <w:tc>
          <w:tcPr>
            <w:tcW w:w="1645" w:type="dxa"/>
            <w:noWrap/>
            <w:vAlign w:val="bottom"/>
            <w:hideMark/>
          </w:tcPr>
          <w:p w14:paraId="24217E6A" w14:textId="3B2188D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33FB5FE2" w14:textId="2F22BA1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0.55095437</w:t>
            </w:r>
          </w:p>
        </w:tc>
      </w:tr>
      <w:tr w:rsidR="00361C1A" w:rsidRPr="00681D61" w14:paraId="143ECBE4" w14:textId="77777777" w:rsidTr="4A0B9992">
        <w:trPr>
          <w:trHeight w:val="320"/>
        </w:trPr>
        <w:tc>
          <w:tcPr>
            <w:tcW w:w="1300" w:type="dxa"/>
            <w:noWrap/>
            <w:vAlign w:val="bottom"/>
            <w:hideMark/>
          </w:tcPr>
          <w:p w14:paraId="2C6A540D" w14:textId="2ECDEAF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851430</w:t>
            </w:r>
          </w:p>
        </w:tc>
        <w:tc>
          <w:tcPr>
            <w:tcW w:w="4880" w:type="dxa"/>
            <w:noWrap/>
            <w:vAlign w:val="bottom"/>
            <w:hideMark/>
          </w:tcPr>
          <w:p w14:paraId="06273212" w14:textId="5698400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Furnaces and ovens; industrial or laboratory, other than those functioning by induction, dielectric loss or resistance heated</w:t>
            </w:r>
          </w:p>
        </w:tc>
        <w:tc>
          <w:tcPr>
            <w:tcW w:w="1645" w:type="dxa"/>
            <w:noWrap/>
            <w:vAlign w:val="bottom"/>
            <w:hideMark/>
          </w:tcPr>
          <w:p w14:paraId="28B88A9F" w14:textId="42DD4CC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4AAAC470" w14:textId="7858474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0.54782138</w:t>
            </w:r>
          </w:p>
        </w:tc>
      </w:tr>
      <w:tr w:rsidR="00361C1A" w:rsidRPr="00681D61" w14:paraId="2F1C9746" w14:textId="77777777" w:rsidTr="4A0B9992">
        <w:trPr>
          <w:trHeight w:val="320"/>
        </w:trPr>
        <w:tc>
          <w:tcPr>
            <w:tcW w:w="1300" w:type="dxa"/>
            <w:noWrap/>
            <w:vAlign w:val="bottom"/>
            <w:hideMark/>
          </w:tcPr>
          <w:p w14:paraId="48209D14" w14:textId="2ECED44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391000</w:t>
            </w:r>
          </w:p>
        </w:tc>
        <w:tc>
          <w:tcPr>
            <w:tcW w:w="4880" w:type="dxa"/>
            <w:noWrap/>
            <w:vAlign w:val="bottom"/>
            <w:hideMark/>
          </w:tcPr>
          <w:p w14:paraId="2636EB66" w14:textId="19C5EF8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Silicones; in primary forms</w:t>
            </w:r>
          </w:p>
        </w:tc>
        <w:tc>
          <w:tcPr>
            <w:tcW w:w="1645" w:type="dxa"/>
            <w:noWrap/>
            <w:vAlign w:val="bottom"/>
            <w:hideMark/>
          </w:tcPr>
          <w:p w14:paraId="23F16772" w14:textId="234AE5D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F1A4D83" w14:textId="78C3B30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0.54502972</w:t>
            </w:r>
          </w:p>
        </w:tc>
      </w:tr>
      <w:tr w:rsidR="00361C1A" w:rsidRPr="00681D61" w14:paraId="72B80E55" w14:textId="77777777" w:rsidTr="4A0B9992">
        <w:trPr>
          <w:trHeight w:val="320"/>
        </w:trPr>
        <w:tc>
          <w:tcPr>
            <w:tcW w:w="1300" w:type="dxa"/>
            <w:noWrap/>
            <w:vAlign w:val="bottom"/>
            <w:hideMark/>
          </w:tcPr>
          <w:p w14:paraId="76E4157E" w14:textId="00059A1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282300</w:t>
            </w:r>
          </w:p>
        </w:tc>
        <w:tc>
          <w:tcPr>
            <w:tcW w:w="4880" w:type="dxa"/>
            <w:noWrap/>
            <w:vAlign w:val="bottom"/>
            <w:hideMark/>
          </w:tcPr>
          <w:p w14:paraId="27198467" w14:textId="7E7BB73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Titanium oxides</w:t>
            </w:r>
          </w:p>
        </w:tc>
        <w:tc>
          <w:tcPr>
            <w:tcW w:w="1645" w:type="dxa"/>
            <w:noWrap/>
            <w:vAlign w:val="bottom"/>
            <w:hideMark/>
          </w:tcPr>
          <w:p w14:paraId="18F9200A" w14:textId="23CD29F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284ED116" w14:textId="1A071B5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0.5432431</w:t>
            </w:r>
          </w:p>
        </w:tc>
      </w:tr>
      <w:tr w:rsidR="00361C1A" w:rsidRPr="00681D61" w14:paraId="296821D0" w14:textId="77777777" w:rsidTr="4A0B9992">
        <w:trPr>
          <w:trHeight w:val="320"/>
        </w:trPr>
        <w:tc>
          <w:tcPr>
            <w:tcW w:w="1300" w:type="dxa"/>
            <w:noWrap/>
            <w:vAlign w:val="bottom"/>
            <w:hideMark/>
          </w:tcPr>
          <w:p w14:paraId="1A0ACED0" w14:textId="2BA43C5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390290</w:t>
            </w:r>
          </w:p>
        </w:tc>
        <w:tc>
          <w:tcPr>
            <w:tcW w:w="4880" w:type="dxa"/>
            <w:noWrap/>
            <w:vAlign w:val="bottom"/>
            <w:hideMark/>
          </w:tcPr>
          <w:p w14:paraId="2BACC5AD" w14:textId="32D0110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Propylene, other olefin polymers; n.e.s. in heading no. 3902, in primary forms</w:t>
            </w:r>
          </w:p>
        </w:tc>
        <w:tc>
          <w:tcPr>
            <w:tcW w:w="1645" w:type="dxa"/>
            <w:noWrap/>
            <w:vAlign w:val="bottom"/>
            <w:hideMark/>
          </w:tcPr>
          <w:p w14:paraId="1E283599" w14:textId="13D96EF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079CE775" w14:textId="7BEACC5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0.54162682</w:t>
            </w:r>
          </w:p>
        </w:tc>
      </w:tr>
      <w:tr w:rsidR="00361C1A" w:rsidRPr="00681D61" w14:paraId="65726255" w14:textId="77777777" w:rsidTr="4A0B9992">
        <w:trPr>
          <w:trHeight w:val="320"/>
        </w:trPr>
        <w:tc>
          <w:tcPr>
            <w:tcW w:w="1300" w:type="dxa"/>
            <w:noWrap/>
            <w:vAlign w:val="bottom"/>
            <w:hideMark/>
          </w:tcPr>
          <w:p w14:paraId="1AE5E5C8" w14:textId="0F1FB12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711011</w:t>
            </w:r>
          </w:p>
        </w:tc>
        <w:tc>
          <w:tcPr>
            <w:tcW w:w="4880" w:type="dxa"/>
            <w:noWrap/>
            <w:vAlign w:val="bottom"/>
            <w:hideMark/>
          </w:tcPr>
          <w:p w14:paraId="00ACEC7F" w14:textId="74FC087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platinum, unwrought or in powder form</w:t>
            </w:r>
          </w:p>
        </w:tc>
        <w:tc>
          <w:tcPr>
            <w:tcW w:w="1645" w:type="dxa"/>
            <w:noWrap/>
            <w:vAlign w:val="bottom"/>
            <w:hideMark/>
          </w:tcPr>
          <w:p w14:paraId="04F97884" w14:textId="4D038A4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71911227" w14:textId="086F540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0.54049983</w:t>
            </w:r>
          </w:p>
        </w:tc>
      </w:tr>
      <w:tr w:rsidR="00361C1A" w:rsidRPr="00681D61" w14:paraId="1C901DB0" w14:textId="77777777" w:rsidTr="4A0B9992">
        <w:trPr>
          <w:trHeight w:val="320"/>
        </w:trPr>
        <w:tc>
          <w:tcPr>
            <w:tcW w:w="1300" w:type="dxa"/>
            <w:noWrap/>
            <w:vAlign w:val="bottom"/>
            <w:hideMark/>
          </w:tcPr>
          <w:p w14:paraId="70333835" w14:textId="17C2A05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390230</w:t>
            </w:r>
          </w:p>
        </w:tc>
        <w:tc>
          <w:tcPr>
            <w:tcW w:w="4880" w:type="dxa"/>
            <w:noWrap/>
            <w:vAlign w:val="bottom"/>
            <w:hideMark/>
          </w:tcPr>
          <w:p w14:paraId="78004794" w14:textId="0D3F29D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Propylene, other olefin polymers; propylene copolymers in primary forms</w:t>
            </w:r>
          </w:p>
        </w:tc>
        <w:tc>
          <w:tcPr>
            <w:tcW w:w="1645" w:type="dxa"/>
            <w:noWrap/>
            <w:vAlign w:val="bottom"/>
            <w:hideMark/>
          </w:tcPr>
          <w:p w14:paraId="3DC70269" w14:textId="2F98031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16B4438C" w14:textId="53F5D26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0.54041136</w:t>
            </w:r>
          </w:p>
        </w:tc>
      </w:tr>
      <w:tr w:rsidR="00361C1A" w:rsidRPr="00681D61" w14:paraId="72E2FE36" w14:textId="77777777" w:rsidTr="4A0B9992">
        <w:trPr>
          <w:trHeight w:val="320"/>
        </w:trPr>
        <w:tc>
          <w:tcPr>
            <w:tcW w:w="1300" w:type="dxa"/>
            <w:noWrap/>
            <w:vAlign w:val="bottom"/>
            <w:hideMark/>
          </w:tcPr>
          <w:p w14:paraId="5FCFBBE2" w14:textId="6BB5C57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841899</w:t>
            </w:r>
          </w:p>
        </w:tc>
        <w:tc>
          <w:tcPr>
            <w:tcW w:w="4880" w:type="dxa"/>
            <w:noWrap/>
            <w:vAlign w:val="bottom"/>
            <w:hideMark/>
          </w:tcPr>
          <w:p w14:paraId="3F67A9DD" w14:textId="7313130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Refrigerating or freezing equipment; parts thereof, other than furniture</w:t>
            </w:r>
          </w:p>
        </w:tc>
        <w:tc>
          <w:tcPr>
            <w:tcW w:w="1645" w:type="dxa"/>
            <w:noWrap/>
            <w:vAlign w:val="bottom"/>
            <w:hideMark/>
          </w:tcPr>
          <w:p w14:paraId="06EC582F" w14:textId="0411A5D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3FFAED5" w14:textId="0BA89AF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0.52785134</w:t>
            </w:r>
          </w:p>
        </w:tc>
      </w:tr>
      <w:tr w:rsidR="00361C1A" w:rsidRPr="00681D61" w14:paraId="32061C1B" w14:textId="77777777" w:rsidTr="4A0B9992">
        <w:trPr>
          <w:trHeight w:val="320"/>
        </w:trPr>
        <w:tc>
          <w:tcPr>
            <w:tcW w:w="1300" w:type="dxa"/>
            <w:noWrap/>
            <w:vAlign w:val="bottom"/>
            <w:hideMark/>
          </w:tcPr>
          <w:p w14:paraId="093F5FD9" w14:textId="0FD8534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381512</w:t>
            </w:r>
          </w:p>
        </w:tc>
        <w:tc>
          <w:tcPr>
            <w:tcW w:w="4880" w:type="dxa"/>
            <w:noWrap/>
            <w:vAlign w:val="bottom"/>
            <w:hideMark/>
          </w:tcPr>
          <w:p w14:paraId="5F4CAF78" w14:textId="2B82B28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Catalysts, supported; reaction initiators, reaction accelerators and catalytic preparations, with precious metal or precious metal compounds as the active substance, n.e.s. or included</w:t>
            </w:r>
          </w:p>
        </w:tc>
        <w:tc>
          <w:tcPr>
            <w:tcW w:w="1645" w:type="dxa"/>
            <w:noWrap/>
            <w:vAlign w:val="bottom"/>
            <w:hideMark/>
          </w:tcPr>
          <w:p w14:paraId="1BF46BCF" w14:textId="6CDB19C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0AD8962E" w14:textId="2A5A835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0.52543553</w:t>
            </w:r>
          </w:p>
        </w:tc>
      </w:tr>
      <w:tr w:rsidR="00361C1A" w:rsidRPr="00681D61" w14:paraId="4178650D" w14:textId="77777777" w:rsidTr="4A0B9992">
        <w:trPr>
          <w:trHeight w:val="320"/>
        </w:trPr>
        <w:tc>
          <w:tcPr>
            <w:tcW w:w="1300" w:type="dxa"/>
            <w:noWrap/>
            <w:vAlign w:val="bottom"/>
            <w:hideMark/>
          </w:tcPr>
          <w:p w14:paraId="2F7116E5" w14:textId="3FCDFCA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390469</w:t>
            </w:r>
          </w:p>
        </w:tc>
        <w:tc>
          <w:tcPr>
            <w:tcW w:w="4880" w:type="dxa"/>
            <w:noWrap/>
            <w:vAlign w:val="bottom"/>
            <w:hideMark/>
          </w:tcPr>
          <w:p w14:paraId="208815ED" w14:textId="5A95A65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Halogenated olefin polymers; fluoro-polymers (other than polytetrafluoroethylene), in primary forms</w:t>
            </w:r>
          </w:p>
        </w:tc>
        <w:tc>
          <w:tcPr>
            <w:tcW w:w="1645" w:type="dxa"/>
            <w:noWrap/>
            <w:vAlign w:val="bottom"/>
            <w:hideMark/>
          </w:tcPr>
          <w:p w14:paraId="1FBDEA8F" w14:textId="2249CD6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3DC3209" w14:textId="6A5FC570"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0.52142584</w:t>
            </w:r>
          </w:p>
        </w:tc>
      </w:tr>
      <w:tr w:rsidR="00361C1A" w:rsidRPr="00681D61" w14:paraId="3D8A6C02" w14:textId="77777777" w:rsidTr="4A0B9992">
        <w:trPr>
          <w:trHeight w:val="320"/>
        </w:trPr>
        <w:tc>
          <w:tcPr>
            <w:tcW w:w="1300" w:type="dxa"/>
            <w:noWrap/>
            <w:vAlign w:val="bottom"/>
            <w:hideMark/>
          </w:tcPr>
          <w:p w14:paraId="42C97F23" w14:textId="13C6A35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392091</w:t>
            </w:r>
          </w:p>
        </w:tc>
        <w:tc>
          <w:tcPr>
            <w:tcW w:w="4880" w:type="dxa"/>
            <w:noWrap/>
            <w:vAlign w:val="bottom"/>
            <w:hideMark/>
          </w:tcPr>
          <w:p w14:paraId="471F2C45" w14:textId="1FEFE113"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Plastics; plates, sheets, film, foil and strip, of poly(vinyl butyral), non-cellular and not reinforced, laminated, supported or similarly combined with other materials</w:t>
            </w:r>
          </w:p>
        </w:tc>
        <w:tc>
          <w:tcPr>
            <w:tcW w:w="1645" w:type="dxa"/>
            <w:noWrap/>
            <w:vAlign w:val="bottom"/>
            <w:hideMark/>
          </w:tcPr>
          <w:p w14:paraId="11F222A5" w14:textId="4BB88BF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1127C3AD" w14:textId="755FB1B8"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0.51733547</w:t>
            </w:r>
          </w:p>
        </w:tc>
      </w:tr>
      <w:tr w:rsidR="00361C1A" w:rsidRPr="00681D61" w14:paraId="02B86246" w14:textId="77777777" w:rsidTr="4A0B9992">
        <w:trPr>
          <w:trHeight w:val="320"/>
        </w:trPr>
        <w:tc>
          <w:tcPr>
            <w:tcW w:w="1300" w:type="dxa"/>
            <w:noWrap/>
            <w:vAlign w:val="bottom"/>
            <w:hideMark/>
          </w:tcPr>
          <w:p w14:paraId="025E705B" w14:textId="58877666"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847981</w:t>
            </w:r>
          </w:p>
        </w:tc>
        <w:tc>
          <w:tcPr>
            <w:tcW w:w="4880" w:type="dxa"/>
            <w:noWrap/>
            <w:vAlign w:val="bottom"/>
            <w:hideMark/>
          </w:tcPr>
          <w:p w14:paraId="7C090E8C" w14:textId="329F03D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for treating metal, including electric wire coil-winders</w:t>
            </w:r>
          </w:p>
        </w:tc>
        <w:tc>
          <w:tcPr>
            <w:tcW w:w="1645" w:type="dxa"/>
            <w:noWrap/>
            <w:vAlign w:val="bottom"/>
            <w:hideMark/>
          </w:tcPr>
          <w:p w14:paraId="0280199C" w14:textId="765858B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07632CBF" w14:textId="5FA7AEA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0.51602166</w:t>
            </w:r>
          </w:p>
        </w:tc>
      </w:tr>
      <w:tr w:rsidR="00361C1A" w:rsidRPr="00681D61" w14:paraId="22947F83" w14:textId="77777777" w:rsidTr="4A0B9992">
        <w:trPr>
          <w:trHeight w:val="320"/>
        </w:trPr>
        <w:tc>
          <w:tcPr>
            <w:tcW w:w="1300" w:type="dxa"/>
            <w:noWrap/>
            <w:vAlign w:val="bottom"/>
            <w:hideMark/>
          </w:tcPr>
          <w:p w14:paraId="769EDB74" w14:textId="2D3D72A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841990</w:t>
            </w:r>
          </w:p>
        </w:tc>
        <w:tc>
          <w:tcPr>
            <w:tcW w:w="4880" w:type="dxa"/>
            <w:noWrap/>
            <w:vAlign w:val="bottom"/>
            <w:hideMark/>
          </w:tcPr>
          <w:p w14:paraId="4755DF64" w14:textId="616C45F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plant and laboratory equipment; parts of equipment for treating materials by a process involving a change of temperature</w:t>
            </w:r>
          </w:p>
        </w:tc>
        <w:tc>
          <w:tcPr>
            <w:tcW w:w="1645" w:type="dxa"/>
            <w:noWrap/>
            <w:vAlign w:val="bottom"/>
            <w:hideMark/>
          </w:tcPr>
          <w:p w14:paraId="4467D891" w14:textId="43729FB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EEC1953" w14:textId="581F1BF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0.51564483</w:t>
            </w:r>
          </w:p>
        </w:tc>
      </w:tr>
      <w:tr w:rsidR="00361C1A" w:rsidRPr="00681D61" w14:paraId="227BDB8D" w14:textId="77777777" w:rsidTr="4A0B9992">
        <w:trPr>
          <w:trHeight w:val="320"/>
        </w:trPr>
        <w:tc>
          <w:tcPr>
            <w:tcW w:w="1300" w:type="dxa"/>
            <w:noWrap/>
            <w:vAlign w:val="bottom"/>
            <w:hideMark/>
          </w:tcPr>
          <w:p w14:paraId="35EC8FD2" w14:textId="5446262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391400</w:t>
            </w:r>
          </w:p>
        </w:tc>
        <w:tc>
          <w:tcPr>
            <w:tcW w:w="4880" w:type="dxa"/>
            <w:noWrap/>
            <w:vAlign w:val="bottom"/>
            <w:hideMark/>
          </w:tcPr>
          <w:p w14:paraId="4F562CDA" w14:textId="6B81342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Ion-exchangers; based on polymers of heading no. 3901 to 3913, in primary forms</w:t>
            </w:r>
          </w:p>
        </w:tc>
        <w:tc>
          <w:tcPr>
            <w:tcW w:w="1645" w:type="dxa"/>
            <w:noWrap/>
            <w:vAlign w:val="bottom"/>
            <w:hideMark/>
          </w:tcPr>
          <w:p w14:paraId="38037E90" w14:textId="33DEF60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91B2C35" w14:textId="4AC5FDE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0.51084199</w:t>
            </w:r>
          </w:p>
        </w:tc>
      </w:tr>
      <w:tr w:rsidR="00361C1A" w:rsidRPr="00681D61" w14:paraId="4F863FAE" w14:textId="77777777" w:rsidTr="4A0B9992">
        <w:trPr>
          <w:trHeight w:val="320"/>
        </w:trPr>
        <w:tc>
          <w:tcPr>
            <w:tcW w:w="1300" w:type="dxa"/>
            <w:noWrap/>
            <w:vAlign w:val="bottom"/>
            <w:hideMark/>
          </w:tcPr>
          <w:p w14:paraId="04A27217" w14:textId="54EE84B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810110</w:t>
            </w:r>
          </w:p>
        </w:tc>
        <w:tc>
          <w:tcPr>
            <w:tcW w:w="4880" w:type="dxa"/>
            <w:noWrap/>
            <w:vAlign w:val="bottom"/>
            <w:hideMark/>
          </w:tcPr>
          <w:p w14:paraId="66FF82DE" w14:textId="570C0F0B"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Tungsten (wolfram); articles thereof, including waste and scrap, powders</w:t>
            </w:r>
          </w:p>
        </w:tc>
        <w:tc>
          <w:tcPr>
            <w:tcW w:w="1645" w:type="dxa"/>
            <w:noWrap/>
            <w:vAlign w:val="bottom"/>
            <w:hideMark/>
          </w:tcPr>
          <w:p w14:paraId="734C666C" w14:textId="08CCD6C9"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55022D07" w14:textId="22C2FD4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0.51047902</w:t>
            </w:r>
          </w:p>
        </w:tc>
      </w:tr>
      <w:tr w:rsidR="00361C1A" w:rsidRPr="00681D61" w14:paraId="19AC1040" w14:textId="77777777" w:rsidTr="4A0B9992">
        <w:trPr>
          <w:trHeight w:val="320"/>
        </w:trPr>
        <w:tc>
          <w:tcPr>
            <w:tcW w:w="1300" w:type="dxa"/>
            <w:noWrap/>
            <w:vAlign w:val="bottom"/>
            <w:hideMark/>
          </w:tcPr>
          <w:p w14:paraId="6C45E3C1" w14:textId="5E62A9B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841869</w:t>
            </w:r>
          </w:p>
        </w:tc>
        <w:tc>
          <w:tcPr>
            <w:tcW w:w="4880" w:type="dxa"/>
            <w:noWrap/>
            <w:vAlign w:val="bottom"/>
            <w:hideMark/>
          </w:tcPr>
          <w:p w14:paraId="503F5262" w14:textId="2E885881"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Refrigerating or freezing equipment; heat pumps, other than compression type units whose condensers are heat exchangers</w:t>
            </w:r>
          </w:p>
        </w:tc>
        <w:tc>
          <w:tcPr>
            <w:tcW w:w="1645" w:type="dxa"/>
            <w:noWrap/>
            <w:vAlign w:val="bottom"/>
            <w:hideMark/>
          </w:tcPr>
          <w:p w14:paraId="28484967" w14:textId="163BBE5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834B90D" w14:textId="4225C4C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0.50665361</w:t>
            </w:r>
          </w:p>
        </w:tc>
      </w:tr>
      <w:tr w:rsidR="00361C1A" w:rsidRPr="00681D61" w14:paraId="078B385A" w14:textId="77777777" w:rsidTr="4A0B9992">
        <w:trPr>
          <w:trHeight w:val="320"/>
        </w:trPr>
        <w:tc>
          <w:tcPr>
            <w:tcW w:w="1300" w:type="dxa"/>
            <w:noWrap/>
            <w:vAlign w:val="bottom"/>
            <w:hideMark/>
          </w:tcPr>
          <w:p w14:paraId="78F829B5" w14:textId="013B427C"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711031</w:t>
            </w:r>
          </w:p>
        </w:tc>
        <w:tc>
          <w:tcPr>
            <w:tcW w:w="4880" w:type="dxa"/>
            <w:noWrap/>
            <w:vAlign w:val="bottom"/>
            <w:hideMark/>
          </w:tcPr>
          <w:p w14:paraId="63650960" w14:textId="107A345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rhodium, unwrought or in powder form</w:t>
            </w:r>
          </w:p>
        </w:tc>
        <w:tc>
          <w:tcPr>
            <w:tcW w:w="1645" w:type="dxa"/>
            <w:noWrap/>
            <w:vAlign w:val="bottom"/>
            <w:hideMark/>
          </w:tcPr>
          <w:p w14:paraId="3625950C" w14:textId="2A44274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5AD3B9C9" w14:textId="17D4306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0.505898</w:t>
            </w:r>
          </w:p>
        </w:tc>
      </w:tr>
      <w:tr w:rsidR="00361C1A" w:rsidRPr="00681D61" w14:paraId="31CA08E0" w14:textId="77777777" w:rsidTr="4A0B9992">
        <w:trPr>
          <w:trHeight w:val="320"/>
        </w:trPr>
        <w:tc>
          <w:tcPr>
            <w:tcW w:w="1300" w:type="dxa"/>
            <w:noWrap/>
            <w:vAlign w:val="bottom"/>
            <w:hideMark/>
          </w:tcPr>
          <w:p w14:paraId="02FD907E" w14:textId="35A6CAEF"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841950</w:t>
            </w:r>
          </w:p>
        </w:tc>
        <w:tc>
          <w:tcPr>
            <w:tcW w:w="4880" w:type="dxa"/>
            <w:noWrap/>
            <w:vAlign w:val="bottom"/>
            <w:hideMark/>
          </w:tcPr>
          <w:p w14:paraId="549CE34D" w14:textId="2BE2018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Heat exchange units; not used for domestic purposes</w:t>
            </w:r>
          </w:p>
        </w:tc>
        <w:tc>
          <w:tcPr>
            <w:tcW w:w="1645" w:type="dxa"/>
            <w:noWrap/>
            <w:vAlign w:val="bottom"/>
            <w:hideMark/>
          </w:tcPr>
          <w:p w14:paraId="21C8DD4A" w14:textId="13CD01F7"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1DE21F9" w14:textId="0303BB4A"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0.50496051</w:t>
            </w:r>
          </w:p>
        </w:tc>
      </w:tr>
      <w:tr w:rsidR="00361C1A" w:rsidRPr="00681D61" w14:paraId="19D80A6D" w14:textId="77777777" w:rsidTr="4A0B9992">
        <w:trPr>
          <w:trHeight w:val="320"/>
        </w:trPr>
        <w:tc>
          <w:tcPr>
            <w:tcW w:w="1300" w:type="dxa"/>
            <w:noWrap/>
            <w:vAlign w:val="bottom"/>
            <w:hideMark/>
          </w:tcPr>
          <w:p w14:paraId="2EC354CA" w14:textId="208F3AE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711041</w:t>
            </w:r>
          </w:p>
        </w:tc>
        <w:tc>
          <w:tcPr>
            <w:tcW w:w="4880" w:type="dxa"/>
            <w:noWrap/>
            <w:vAlign w:val="bottom"/>
            <w:hideMark/>
          </w:tcPr>
          <w:p w14:paraId="169893F0" w14:textId="042E93F4"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 iridium, osmium, ruthenium, unwrought or in powder form</w:t>
            </w:r>
          </w:p>
        </w:tc>
        <w:tc>
          <w:tcPr>
            <w:tcW w:w="1645" w:type="dxa"/>
            <w:noWrap/>
            <w:vAlign w:val="bottom"/>
            <w:hideMark/>
          </w:tcPr>
          <w:p w14:paraId="76702DC2" w14:textId="21DA2A16"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489867EF" w14:textId="4B23C99E"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0.50452281</w:t>
            </w:r>
          </w:p>
        </w:tc>
      </w:tr>
      <w:tr w:rsidR="00361C1A" w:rsidRPr="00681D61" w14:paraId="71F1A76B" w14:textId="77777777" w:rsidTr="4A0B9992">
        <w:trPr>
          <w:trHeight w:val="320"/>
        </w:trPr>
        <w:tc>
          <w:tcPr>
            <w:tcW w:w="1300" w:type="dxa"/>
            <w:noWrap/>
            <w:vAlign w:val="bottom"/>
            <w:hideMark/>
          </w:tcPr>
          <w:p w14:paraId="1014BFD5" w14:textId="477AD3F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848071</w:t>
            </w:r>
          </w:p>
        </w:tc>
        <w:tc>
          <w:tcPr>
            <w:tcW w:w="4880" w:type="dxa"/>
            <w:noWrap/>
            <w:vAlign w:val="bottom"/>
            <w:hideMark/>
          </w:tcPr>
          <w:p w14:paraId="071005C1" w14:textId="12C4FFA2"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Moulds; for rubber or plastics, injection or compression types</w:t>
            </w:r>
          </w:p>
        </w:tc>
        <w:tc>
          <w:tcPr>
            <w:tcW w:w="1645" w:type="dxa"/>
            <w:noWrap/>
            <w:vAlign w:val="bottom"/>
            <w:hideMark/>
          </w:tcPr>
          <w:p w14:paraId="0CB97982" w14:textId="6508F4DD"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2773323" w14:textId="4C698AA5" w:rsidR="00361C1A" w:rsidRPr="00681D61" w:rsidRDefault="00361C1A"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0.50275321</w:t>
            </w:r>
          </w:p>
        </w:tc>
      </w:tr>
    </w:tbl>
    <w:p w14:paraId="226FFDAB" w14:textId="77777777" w:rsidR="00A3455B" w:rsidRPr="00681D61" w:rsidRDefault="00A3455B" w:rsidP="4A0B9992">
      <w:pPr>
        <w:spacing w:line="278" w:lineRule="auto"/>
        <w:rPr>
          <w:rFonts w:ascii="Times New Roman" w:eastAsia="Times New Roman" w:hAnsi="Times New Roman" w:cs="Times New Roman"/>
          <w:color w:val="000000" w:themeColor="text1"/>
          <w:sz w:val="20"/>
          <w:szCs w:val="20"/>
          <w:lang w:val="en-US"/>
        </w:rPr>
      </w:pPr>
    </w:p>
    <w:p w14:paraId="6DB367B1" w14:textId="2B4BBB51"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1665E89F" w:rsidRPr="4A0B9992">
        <w:rPr>
          <w:rFonts w:ascii="Times New Roman" w:eastAsia="Times New Roman" w:hAnsi="Times New Roman" w:cs="Times New Roman"/>
          <w:b/>
          <w:bCs/>
          <w:color w:val="000000" w:themeColor="text1"/>
          <w:sz w:val="20"/>
          <w:szCs w:val="20"/>
          <w:lang w:val="en-US"/>
        </w:rPr>
        <w:t>28</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Heat Pump features by mean absolute z-score</w:t>
      </w:r>
    </w:p>
    <w:tbl>
      <w:tblPr>
        <w:tblStyle w:val="TableGrid"/>
        <w:tblW w:w="0" w:type="auto"/>
        <w:tblLook w:val="04A0" w:firstRow="1" w:lastRow="0" w:firstColumn="1" w:lastColumn="0" w:noHBand="0" w:noVBand="1"/>
      </w:tblPr>
      <w:tblGrid>
        <w:gridCol w:w="1312"/>
        <w:gridCol w:w="4874"/>
        <w:gridCol w:w="1639"/>
        <w:gridCol w:w="1525"/>
      </w:tblGrid>
      <w:tr w:rsidR="00CF62DB" w:rsidRPr="00681D61" w14:paraId="759EA524" w14:textId="77777777" w:rsidTr="4A0B9992">
        <w:trPr>
          <w:trHeight w:val="320"/>
        </w:trPr>
        <w:tc>
          <w:tcPr>
            <w:tcW w:w="1312" w:type="dxa"/>
            <w:noWrap/>
            <w:hideMark/>
          </w:tcPr>
          <w:p w14:paraId="71E013B7" w14:textId="77777777" w:rsidR="00CF62DB" w:rsidRPr="00681D61" w:rsidRDefault="057B26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874" w:type="dxa"/>
            <w:noWrap/>
            <w:hideMark/>
          </w:tcPr>
          <w:p w14:paraId="3C6149CB" w14:textId="77777777" w:rsidR="00CF62DB" w:rsidRPr="00681D61" w:rsidRDefault="057B26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39" w:type="dxa"/>
            <w:noWrap/>
            <w:hideMark/>
          </w:tcPr>
          <w:p w14:paraId="7B58C364" w14:textId="77777777" w:rsidR="00CF62DB" w:rsidRPr="00681D61" w:rsidRDefault="057B26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25" w:type="dxa"/>
            <w:noWrap/>
            <w:hideMark/>
          </w:tcPr>
          <w:p w14:paraId="174CBA95" w14:textId="77777777" w:rsidR="00CF62DB" w:rsidRPr="00681D61" w:rsidRDefault="057B269C"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A11D88" w:rsidRPr="00681D61" w14:paraId="09DC3D19" w14:textId="77777777" w:rsidTr="4A0B9992">
        <w:trPr>
          <w:trHeight w:val="320"/>
        </w:trPr>
        <w:tc>
          <w:tcPr>
            <w:tcW w:w="1312" w:type="dxa"/>
            <w:noWrap/>
            <w:vAlign w:val="bottom"/>
            <w:hideMark/>
          </w:tcPr>
          <w:p w14:paraId="6105CC52" w14:textId="20A486CE"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841410</w:t>
            </w:r>
          </w:p>
        </w:tc>
        <w:tc>
          <w:tcPr>
            <w:tcW w:w="4874" w:type="dxa"/>
            <w:noWrap/>
            <w:vAlign w:val="bottom"/>
            <w:hideMark/>
          </w:tcPr>
          <w:p w14:paraId="0AB3C630" w14:textId="06EFE97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vacuum</w:t>
            </w:r>
          </w:p>
        </w:tc>
        <w:tc>
          <w:tcPr>
            <w:tcW w:w="1639" w:type="dxa"/>
            <w:noWrap/>
            <w:vAlign w:val="bottom"/>
            <w:hideMark/>
          </w:tcPr>
          <w:p w14:paraId="6BCFE38F" w14:textId="0E5B3790"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AFF21CF" w14:textId="34818420"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0.77945355</w:t>
            </w:r>
          </w:p>
        </w:tc>
      </w:tr>
      <w:tr w:rsidR="00A11D88" w:rsidRPr="00681D61" w14:paraId="3C69F75B" w14:textId="77777777" w:rsidTr="4A0B9992">
        <w:trPr>
          <w:trHeight w:val="320"/>
        </w:trPr>
        <w:tc>
          <w:tcPr>
            <w:tcW w:w="1312" w:type="dxa"/>
            <w:noWrap/>
            <w:vAlign w:val="bottom"/>
            <w:hideMark/>
          </w:tcPr>
          <w:p w14:paraId="25D1CB89" w14:textId="5ED4ADD2"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846241</w:t>
            </w:r>
          </w:p>
        </w:tc>
        <w:tc>
          <w:tcPr>
            <w:tcW w:w="4874" w:type="dxa"/>
            <w:noWrap/>
            <w:vAlign w:val="bottom"/>
            <w:hideMark/>
          </w:tcPr>
          <w:p w14:paraId="0AC19475" w14:textId="1CA744A9"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punching or notching machines (including presses), including combined punching and shearing machines, numerically controlled, for working metal</w:t>
            </w:r>
          </w:p>
        </w:tc>
        <w:tc>
          <w:tcPr>
            <w:tcW w:w="1639" w:type="dxa"/>
            <w:noWrap/>
            <w:vAlign w:val="bottom"/>
            <w:hideMark/>
          </w:tcPr>
          <w:p w14:paraId="10C42EFF" w14:textId="55CC8A49"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BEDB333" w14:textId="5223C0D9"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0.76998065</w:t>
            </w:r>
          </w:p>
        </w:tc>
      </w:tr>
      <w:tr w:rsidR="00A11D88" w:rsidRPr="00681D61" w14:paraId="5E4AC950" w14:textId="77777777" w:rsidTr="4A0B9992">
        <w:trPr>
          <w:trHeight w:val="320"/>
        </w:trPr>
        <w:tc>
          <w:tcPr>
            <w:tcW w:w="1312" w:type="dxa"/>
            <w:noWrap/>
            <w:vAlign w:val="bottom"/>
            <w:hideMark/>
          </w:tcPr>
          <w:p w14:paraId="12E82D70" w14:textId="5C589C45"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841590</w:t>
            </w:r>
          </w:p>
        </w:tc>
        <w:tc>
          <w:tcPr>
            <w:tcW w:w="4874" w:type="dxa"/>
            <w:noWrap/>
            <w:vAlign w:val="bottom"/>
            <w:hideMark/>
          </w:tcPr>
          <w:p w14:paraId="4C4A0D45" w14:textId="39544A16"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Air conditioning machines; with motor driven fan and elements for temperature control, parts thereof</w:t>
            </w:r>
          </w:p>
        </w:tc>
        <w:tc>
          <w:tcPr>
            <w:tcW w:w="1639" w:type="dxa"/>
            <w:noWrap/>
            <w:vAlign w:val="bottom"/>
            <w:hideMark/>
          </w:tcPr>
          <w:p w14:paraId="24ACF524" w14:textId="46F123BA"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5017DF3" w14:textId="5B66BF5E"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0.76715022</w:t>
            </w:r>
          </w:p>
        </w:tc>
      </w:tr>
      <w:tr w:rsidR="00A11D88" w:rsidRPr="00681D61" w14:paraId="4051823D" w14:textId="77777777" w:rsidTr="4A0B9992">
        <w:trPr>
          <w:trHeight w:val="320"/>
        </w:trPr>
        <w:tc>
          <w:tcPr>
            <w:tcW w:w="1312" w:type="dxa"/>
            <w:noWrap/>
            <w:vAlign w:val="bottom"/>
            <w:hideMark/>
          </w:tcPr>
          <w:p w14:paraId="10DC7509" w14:textId="14BCB338"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841430</w:t>
            </w:r>
          </w:p>
        </w:tc>
        <w:tc>
          <w:tcPr>
            <w:tcW w:w="4874" w:type="dxa"/>
            <w:noWrap/>
            <w:vAlign w:val="bottom"/>
            <w:hideMark/>
          </w:tcPr>
          <w:p w14:paraId="241CFB9F" w14:textId="3CC7FF56"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Compressors; of a kind used in refrigerating equipment</w:t>
            </w:r>
          </w:p>
        </w:tc>
        <w:tc>
          <w:tcPr>
            <w:tcW w:w="1639" w:type="dxa"/>
            <w:noWrap/>
            <w:vAlign w:val="bottom"/>
            <w:hideMark/>
          </w:tcPr>
          <w:p w14:paraId="0F544054" w14:textId="6471B1F1"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7D39212" w14:textId="1D2CFA3E"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0.74856455</w:t>
            </w:r>
          </w:p>
        </w:tc>
      </w:tr>
      <w:tr w:rsidR="00A11D88" w:rsidRPr="00681D61" w14:paraId="215B4046" w14:textId="77777777" w:rsidTr="4A0B9992">
        <w:trPr>
          <w:trHeight w:val="320"/>
        </w:trPr>
        <w:tc>
          <w:tcPr>
            <w:tcW w:w="1312" w:type="dxa"/>
            <w:noWrap/>
            <w:vAlign w:val="bottom"/>
            <w:hideMark/>
          </w:tcPr>
          <w:p w14:paraId="7BC187B1" w14:textId="5BBF7DB8"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841490</w:t>
            </w:r>
          </w:p>
        </w:tc>
        <w:tc>
          <w:tcPr>
            <w:tcW w:w="4874" w:type="dxa"/>
            <w:noWrap/>
            <w:vAlign w:val="bottom"/>
            <w:hideMark/>
          </w:tcPr>
          <w:p w14:paraId="204C7558" w14:textId="253863F9"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and compressors; parts, of air or vacuum pumps, air or other gas compressors and fans, ventilating or recycling hoods incorporating a fan</w:t>
            </w:r>
          </w:p>
        </w:tc>
        <w:tc>
          <w:tcPr>
            <w:tcW w:w="1639" w:type="dxa"/>
            <w:noWrap/>
            <w:vAlign w:val="bottom"/>
            <w:hideMark/>
          </w:tcPr>
          <w:p w14:paraId="0138A446" w14:textId="20D12CFF"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6DEB386E" w14:textId="155F0608"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0.72825714</w:t>
            </w:r>
          </w:p>
        </w:tc>
      </w:tr>
      <w:tr w:rsidR="00A11D88" w:rsidRPr="00681D61" w14:paraId="53C073DF" w14:textId="77777777" w:rsidTr="4A0B9992">
        <w:trPr>
          <w:trHeight w:val="320"/>
        </w:trPr>
        <w:tc>
          <w:tcPr>
            <w:tcW w:w="1312" w:type="dxa"/>
            <w:noWrap/>
            <w:vAlign w:val="bottom"/>
            <w:hideMark/>
          </w:tcPr>
          <w:p w14:paraId="37FD8D4D" w14:textId="6A1BF0D6"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820720</w:t>
            </w:r>
          </w:p>
        </w:tc>
        <w:tc>
          <w:tcPr>
            <w:tcW w:w="4874" w:type="dxa"/>
            <w:noWrap/>
            <w:vAlign w:val="bottom"/>
            <w:hideMark/>
          </w:tcPr>
          <w:p w14:paraId="40ED4DD5" w14:textId="2B4CB18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Tools, interchangeable; (for machine or hand tools, whether or not power-operated), dies for drawing or extruding metal</w:t>
            </w:r>
          </w:p>
        </w:tc>
        <w:tc>
          <w:tcPr>
            <w:tcW w:w="1639" w:type="dxa"/>
            <w:noWrap/>
            <w:vAlign w:val="bottom"/>
            <w:hideMark/>
          </w:tcPr>
          <w:p w14:paraId="5B45EDE1" w14:textId="2F4B16F3"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2E8C79C4" w14:textId="46ABD14C"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0.72678767</w:t>
            </w:r>
          </w:p>
        </w:tc>
      </w:tr>
      <w:tr w:rsidR="00A11D88" w:rsidRPr="00681D61" w14:paraId="22F5CAD8" w14:textId="77777777" w:rsidTr="4A0B9992">
        <w:trPr>
          <w:trHeight w:val="320"/>
        </w:trPr>
        <w:tc>
          <w:tcPr>
            <w:tcW w:w="1312" w:type="dxa"/>
            <w:noWrap/>
            <w:vAlign w:val="bottom"/>
            <w:hideMark/>
          </w:tcPr>
          <w:p w14:paraId="047C855A" w14:textId="461BBA06" w:rsidR="00A11D88" w:rsidRPr="00681D61" w:rsidRDefault="00A11D88" w:rsidP="4A0B9992">
            <w:pPr>
              <w:rPr>
                <w:rFonts w:ascii="Times New Roman" w:eastAsia="Times New Roman" w:hAnsi="Times New Roman" w:cs="Times New Roman"/>
                <w:sz w:val="20"/>
                <w:szCs w:val="20"/>
              </w:rPr>
            </w:pPr>
          </w:p>
        </w:tc>
        <w:tc>
          <w:tcPr>
            <w:tcW w:w="4874" w:type="dxa"/>
            <w:noWrap/>
            <w:vAlign w:val="bottom"/>
            <w:hideMark/>
          </w:tcPr>
          <w:p w14:paraId="14A7D2C3" w14:textId="4EBBABA4"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639" w:type="dxa"/>
            <w:noWrap/>
            <w:vAlign w:val="bottom"/>
            <w:hideMark/>
          </w:tcPr>
          <w:p w14:paraId="458370B8" w14:textId="7BD19BA4"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6FBFAC62" w14:textId="2599BBF1"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0.72499452</w:t>
            </w:r>
          </w:p>
        </w:tc>
      </w:tr>
      <w:tr w:rsidR="00A11D88" w:rsidRPr="00681D61" w14:paraId="062119AF" w14:textId="77777777" w:rsidTr="4A0B9992">
        <w:trPr>
          <w:trHeight w:val="320"/>
        </w:trPr>
        <w:tc>
          <w:tcPr>
            <w:tcW w:w="1312" w:type="dxa"/>
            <w:noWrap/>
            <w:vAlign w:val="bottom"/>
            <w:hideMark/>
          </w:tcPr>
          <w:p w14:paraId="420CCCE0" w14:textId="48B74E7E"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854121</w:t>
            </w:r>
          </w:p>
        </w:tc>
        <w:tc>
          <w:tcPr>
            <w:tcW w:w="4874" w:type="dxa"/>
            <w:noWrap/>
            <w:vAlign w:val="bottom"/>
            <w:hideMark/>
          </w:tcPr>
          <w:p w14:paraId="5888EECF" w14:textId="4BF20E8F"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Electrical apparatus; transistors, (other than photosensitive), with a dissipation rate of less than 1W</w:t>
            </w:r>
          </w:p>
        </w:tc>
        <w:tc>
          <w:tcPr>
            <w:tcW w:w="1639" w:type="dxa"/>
            <w:noWrap/>
            <w:vAlign w:val="bottom"/>
            <w:hideMark/>
          </w:tcPr>
          <w:p w14:paraId="458EE73A" w14:textId="532A4FF6"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27A4A551" w14:textId="5801579B"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0.70636258</w:t>
            </w:r>
          </w:p>
        </w:tc>
      </w:tr>
      <w:tr w:rsidR="00A11D88" w:rsidRPr="00681D61" w14:paraId="27059749" w14:textId="77777777" w:rsidTr="4A0B9992">
        <w:trPr>
          <w:trHeight w:val="320"/>
        </w:trPr>
        <w:tc>
          <w:tcPr>
            <w:tcW w:w="1312" w:type="dxa"/>
            <w:noWrap/>
            <w:vAlign w:val="bottom"/>
            <w:hideMark/>
          </w:tcPr>
          <w:p w14:paraId="09D22710" w14:textId="50FDFB85"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841899</w:t>
            </w:r>
          </w:p>
        </w:tc>
        <w:tc>
          <w:tcPr>
            <w:tcW w:w="4874" w:type="dxa"/>
            <w:noWrap/>
            <w:vAlign w:val="bottom"/>
            <w:hideMark/>
          </w:tcPr>
          <w:p w14:paraId="1EE7F6BC" w14:textId="336A1F6F"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Refrigerating or freezing equipment; parts thereof, other than furniture</w:t>
            </w:r>
          </w:p>
        </w:tc>
        <w:tc>
          <w:tcPr>
            <w:tcW w:w="1639" w:type="dxa"/>
            <w:noWrap/>
            <w:vAlign w:val="bottom"/>
            <w:hideMark/>
          </w:tcPr>
          <w:p w14:paraId="2B2ECF07" w14:textId="2E9FD1D6"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05D4FDF" w14:textId="28F9ED86"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0.70550895</w:t>
            </w:r>
          </w:p>
        </w:tc>
      </w:tr>
      <w:tr w:rsidR="00A11D88" w:rsidRPr="00681D61" w14:paraId="716D6DFD" w14:textId="77777777" w:rsidTr="4A0B9992">
        <w:trPr>
          <w:trHeight w:val="320"/>
        </w:trPr>
        <w:tc>
          <w:tcPr>
            <w:tcW w:w="1312" w:type="dxa"/>
            <w:noWrap/>
            <w:vAlign w:val="bottom"/>
            <w:hideMark/>
          </w:tcPr>
          <w:p w14:paraId="78746904" w14:textId="5A7A43B0"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840290</w:t>
            </w:r>
          </w:p>
        </w:tc>
        <w:tc>
          <w:tcPr>
            <w:tcW w:w="4874" w:type="dxa"/>
            <w:noWrap/>
            <w:vAlign w:val="bottom"/>
            <w:hideMark/>
          </w:tcPr>
          <w:p w14:paraId="5B7D749C" w14:textId="183E7279"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Boilers; parts of steam or other vapour generating boilers</w:t>
            </w:r>
          </w:p>
        </w:tc>
        <w:tc>
          <w:tcPr>
            <w:tcW w:w="1639" w:type="dxa"/>
            <w:noWrap/>
            <w:vAlign w:val="bottom"/>
            <w:hideMark/>
          </w:tcPr>
          <w:p w14:paraId="42CAD47C" w14:textId="3B14AC01"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EB7B619" w14:textId="5632D201"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0.69659369</w:t>
            </w:r>
          </w:p>
        </w:tc>
      </w:tr>
      <w:tr w:rsidR="00A11D88" w:rsidRPr="00681D61" w14:paraId="58FF8184" w14:textId="77777777" w:rsidTr="4A0B9992">
        <w:trPr>
          <w:trHeight w:val="320"/>
        </w:trPr>
        <w:tc>
          <w:tcPr>
            <w:tcW w:w="1312" w:type="dxa"/>
            <w:noWrap/>
            <w:vAlign w:val="bottom"/>
            <w:hideMark/>
          </w:tcPr>
          <w:p w14:paraId="2A8D4FAB" w14:textId="3CC469D0"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853400</w:t>
            </w:r>
          </w:p>
        </w:tc>
        <w:tc>
          <w:tcPr>
            <w:tcW w:w="4874" w:type="dxa"/>
            <w:noWrap/>
            <w:vAlign w:val="bottom"/>
            <w:hideMark/>
          </w:tcPr>
          <w:p w14:paraId="21337C92" w14:textId="1381ECD9"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Circuits; printed</w:t>
            </w:r>
          </w:p>
        </w:tc>
        <w:tc>
          <w:tcPr>
            <w:tcW w:w="1639" w:type="dxa"/>
            <w:noWrap/>
            <w:vAlign w:val="bottom"/>
            <w:hideMark/>
          </w:tcPr>
          <w:p w14:paraId="395DB228" w14:textId="04056A7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72DB5B60" w14:textId="6249CE44"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0.67043332</w:t>
            </w:r>
          </w:p>
        </w:tc>
      </w:tr>
      <w:tr w:rsidR="00A11D88" w:rsidRPr="00681D61" w14:paraId="52663074" w14:textId="77777777" w:rsidTr="4A0B9992">
        <w:trPr>
          <w:trHeight w:val="320"/>
        </w:trPr>
        <w:tc>
          <w:tcPr>
            <w:tcW w:w="1312" w:type="dxa"/>
            <w:noWrap/>
            <w:vAlign w:val="bottom"/>
            <w:hideMark/>
          </w:tcPr>
          <w:p w14:paraId="738477B9" w14:textId="3C5D9FA1"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841582</w:t>
            </w:r>
          </w:p>
        </w:tc>
        <w:tc>
          <w:tcPr>
            <w:tcW w:w="4874" w:type="dxa"/>
            <w:noWrap/>
            <w:vAlign w:val="bottom"/>
            <w:hideMark/>
          </w:tcPr>
          <w:p w14:paraId="0F87027D" w14:textId="196692B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Air conditioning machines; containing a motor driven fan, other than window or wall types, incorporating a refrigerating unit</w:t>
            </w:r>
          </w:p>
        </w:tc>
        <w:tc>
          <w:tcPr>
            <w:tcW w:w="1639" w:type="dxa"/>
            <w:noWrap/>
            <w:vAlign w:val="bottom"/>
            <w:hideMark/>
          </w:tcPr>
          <w:p w14:paraId="1BAB053C" w14:textId="3087CBCF"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23B60A45" w14:textId="4C0EC8E4"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0.67014819</w:t>
            </w:r>
          </w:p>
        </w:tc>
      </w:tr>
      <w:tr w:rsidR="00A11D88" w:rsidRPr="00681D61" w14:paraId="7445575F" w14:textId="77777777" w:rsidTr="4A0B9992">
        <w:trPr>
          <w:trHeight w:val="320"/>
        </w:trPr>
        <w:tc>
          <w:tcPr>
            <w:tcW w:w="1312" w:type="dxa"/>
            <w:noWrap/>
            <w:vAlign w:val="bottom"/>
            <w:hideMark/>
          </w:tcPr>
          <w:p w14:paraId="7D7B6431" w14:textId="52858638"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741110</w:t>
            </w:r>
          </w:p>
        </w:tc>
        <w:tc>
          <w:tcPr>
            <w:tcW w:w="4874" w:type="dxa"/>
            <w:noWrap/>
            <w:vAlign w:val="bottom"/>
            <w:hideMark/>
          </w:tcPr>
          <w:p w14:paraId="564E19ED" w14:textId="727010FC"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tubes and pipes, of refined copper</w:t>
            </w:r>
          </w:p>
        </w:tc>
        <w:tc>
          <w:tcPr>
            <w:tcW w:w="1639" w:type="dxa"/>
            <w:noWrap/>
            <w:vAlign w:val="bottom"/>
            <w:hideMark/>
          </w:tcPr>
          <w:p w14:paraId="32680139" w14:textId="08B85CC3"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4C8B714B" w14:textId="4CCB38CB"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0.64438987</w:t>
            </w:r>
          </w:p>
        </w:tc>
      </w:tr>
      <w:tr w:rsidR="00A11D88" w:rsidRPr="00681D61" w14:paraId="31530E4B" w14:textId="77777777" w:rsidTr="4A0B9992">
        <w:trPr>
          <w:trHeight w:val="320"/>
        </w:trPr>
        <w:tc>
          <w:tcPr>
            <w:tcW w:w="1312" w:type="dxa"/>
            <w:noWrap/>
            <w:vAlign w:val="bottom"/>
            <w:hideMark/>
          </w:tcPr>
          <w:p w14:paraId="1BFB9591" w14:textId="02B56D05"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260600</w:t>
            </w:r>
          </w:p>
        </w:tc>
        <w:tc>
          <w:tcPr>
            <w:tcW w:w="4874" w:type="dxa"/>
            <w:noWrap/>
            <w:vAlign w:val="bottom"/>
            <w:hideMark/>
          </w:tcPr>
          <w:p w14:paraId="61657EA1" w14:textId="543D3C4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ores and concentrates</w:t>
            </w:r>
          </w:p>
        </w:tc>
        <w:tc>
          <w:tcPr>
            <w:tcW w:w="1639" w:type="dxa"/>
            <w:noWrap/>
            <w:vAlign w:val="bottom"/>
            <w:hideMark/>
          </w:tcPr>
          <w:p w14:paraId="376A3525" w14:textId="376EC245"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3BB1524D" w14:textId="6B82283F"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0.64074954</w:t>
            </w:r>
          </w:p>
        </w:tc>
      </w:tr>
      <w:tr w:rsidR="00A11D88" w:rsidRPr="00681D61" w14:paraId="54FB0A2E" w14:textId="77777777" w:rsidTr="4A0B9992">
        <w:trPr>
          <w:trHeight w:val="320"/>
        </w:trPr>
        <w:tc>
          <w:tcPr>
            <w:tcW w:w="1312" w:type="dxa"/>
            <w:noWrap/>
            <w:vAlign w:val="bottom"/>
            <w:hideMark/>
          </w:tcPr>
          <w:p w14:paraId="0D2958AF" w14:textId="1CF958A9"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740110</w:t>
            </w:r>
          </w:p>
        </w:tc>
        <w:tc>
          <w:tcPr>
            <w:tcW w:w="4874" w:type="dxa"/>
            <w:noWrap/>
            <w:vAlign w:val="bottom"/>
            <w:hideMark/>
          </w:tcPr>
          <w:p w14:paraId="12DCB9C9" w14:textId="1CD3E957"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copper mattes</w:t>
            </w:r>
          </w:p>
        </w:tc>
        <w:tc>
          <w:tcPr>
            <w:tcW w:w="1639" w:type="dxa"/>
            <w:noWrap/>
            <w:vAlign w:val="bottom"/>
            <w:hideMark/>
          </w:tcPr>
          <w:p w14:paraId="6AF77650" w14:textId="317CD5B3"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1325D91E" w14:textId="4952E71E"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0.63318987</w:t>
            </w:r>
          </w:p>
        </w:tc>
      </w:tr>
      <w:tr w:rsidR="00A11D88" w:rsidRPr="00681D61" w14:paraId="22272DD4" w14:textId="77777777" w:rsidTr="4A0B9992">
        <w:trPr>
          <w:trHeight w:val="320"/>
        </w:trPr>
        <w:tc>
          <w:tcPr>
            <w:tcW w:w="1312" w:type="dxa"/>
            <w:noWrap/>
            <w:vAlign w:val="bottom"/>
            <w:hideMark/>
          </w:tcPr>
          <w:p w14:paraId="21228095" w14:textId="468AF37F" w:rsidR="00A11D88" w:rsidRPr="00681D61" w:rsidRDefault="00A11D88" w:rsidP="4A0B9992">
            <w:pPr>
              <w:rPr>
                <w:rFonts w:ascii="Times New Roman" w:eastAsia="Times New Roman" w:hAnsi="Times New Roman" w:cs="Times New Roman"/>
                <w:sz w:val="20"/>
                <w:szCs w:val="20"/>
              </w:rPr>
            </w:pPr>
          </w:p>
        </w:tc>
        <w:tc>
          <w:tcPr>
            <w:tcW w:w="4874" w:type="dxa"/>
            <w:noWrap/>
            <w:vAlign w:val="bottom"/>
            <w:hideMark/>
          </w:tcPr>
          <w:p w14:paraId="1F9C4B08" w14:textId="21BE4BA1"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Population</w:t>
            </w:r>
          </w:p>
        </w:tc>
        <w:tc>
          <w:tcPr>
            <w:tcW w:w="1639" w:type="dxa"/>
            <w:noWrap/>
            <w:vAlign w:val="bottom"/>
            <w:hideMark/>
          </w:tcPr>
          <w:p w14:paraId="7643C0E0" w14:textId="62AEBCB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6AE8233E" w14:textId="5C7F88C4"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0.62264493</w:t>
            </w:r>
          </w:p>
        </w:tc>
      </w:tr>
      <w:tr w:rsidR="00A11D88" w:rsidRPr="00681D61" w14:paraId="195B46A0" w14:textId="77777777" w:rsidTr="4A0B9992">
        <w:trPr>
          <w:trHeight w:val="320"/>
        </w:trPr>
        <w:tc>
          <w:tcPr>
            <w:tcW w:w="1312" w:type="dxa"/>
            <w:noWrap/>
            <w:vAlign w:val="bottom"/>
            <w:hideMark/>
          </w:tcPr>
          <w:p w14:paraId="795994AE" w14:textId="29CEC333" w:rsidR="00A11D88" w:rsidRPr="00681D61" w:rsidRDefault="00A11D88" w:rsidP="4A0B9992">
            <w:pPr>
              <w:rPr>
                <w:rFonts w:ascii="Times New Roman" w:eastAsia="Times New Roman" w:hAnsi="Times New Roman" w:cs="Times New Roman"/>
                <w:sz w:val="20"/>
                <w:szCs w:val="20"/>
              </w:rPr>
            </w:pPr>
          </w:p>
        </w:tc>
        <w:tc>
          <w:tcPr>
            <w:tcW w:w="4874" w:type="dxa"/>
            <w:noWrap/>
            <w:vAlign w:val="bottom"/>
            <w:hideMark/>
          </w:tcPr>
          <w:p w14:paraId="5FFA7F38" w14:textId="7D92F298"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industry_gdp_z</w:t>
            </w:r>
          </w:p>
        </w:tc>
        <w:tc>
          <w:tcPr>
            <w:tcW w:w="1639" w:type="dxa"/>
            <w:noWrap/>
            <w:vAlign w:val="bottom"/>
            <w:hideMark/>
          </w:tcPr>
          <w:p w14:paraId="0A4932DF" w14:textId="6B3CFC22"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48F30445" w14:textId="596FB895"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0.60975154</w:t>
            </w:r>
          </w:p>
        </w:tc>
      </w:tr>
      <w:tr w:rsidR="00A11D88" w:rsidRPr="00681D61" w14:paraId="5E31AD43" w14:textId="77777777" w:rsidTr="4A0B9992">
        <w:trPr>
          <w:trHeight w:val="320"/>
        </w:trPr>
        <w:tc>
          <w:tcPr>
            <w:tcW w:w="1312" w:type="dxa"/>
            <w:noWrap/>
            <w:vAlign w:val="bottom"/>
            <w:hideMark/>
          </w:tcPr>
          <w:p w14:paraId="6B889BE8" w14:textId="2B116E73"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846150</w:t>
            </w:r>
          </w:p>
        </w:tc>
        <w:tc>
          <w:tcPr>
            <w:tcW w:w="4874" w:type="dxa"/>
            <w:noWrap/>
            <w:vAlign w:val="bottom"/>
            <w:hideMark/>
          </w:tcPr>
          <w:p w14:paraId="712D5656" w14:textId="298C06CF"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sawing or cutting-off machines, working by removing metal, sintered metal carbides or cermets</w:t>
            </w:r>
          </w:p>
        </w:tc>
        <w:tc>
          <w:tcPr>
            <w:tcW w:w="1639" w:type="dxa"/>
            <w:noWrap/>
            <w:vAlign w:val="bottom"/>
            <w:hideMark/>
          </w:tcPr>
          <w:p w14:paraId="3A0DA0A9" w14:textId="757735D0"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FAD2DE3" w14:textId="4DBC4AB2"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0.60873229</w:t>
            </w:r>
          </w:p>
        </w:tc>
      </w:tr>
      <w:tr w:rsidR="00A11D88" w:rsidRPr="00681D61" w14:paraId="3A84552F" w14:textId="77777777" w:rsidTr="4A0B9992">
        <w:trPr>
          <w:trHeight w:val="320"/>
        </w:trPr>
        <w:tc>
          <w:tcPr>
            <w:tcW w:w="1312" w:type="dxa"/>
            <w:noWrap/>
            <w:vAlign w:val="bottom"/>
            <w:hideMark/>
          </w:tcPr>
          <w:p w14:paraId="041325DE" w14:textId="6ED15F94" w:rsidR="00A11D88" w:rsidRPr="00681D61" w:rsidRDefault="00A11D88" w:rsidP="4A0B9992">
            <w:pPr>
              <w:rPr>
                <w:rFonts w:ascii="Times New Roman" w:eastAsia="Times New Roman" w:hAnsi="Times New Roman" w:cs="Times New Roman"/>
                <w:sz w:val="20"/>
                <w:szCs w:val="20"/>
              </w:rPr>
            </w:pPr>
          </w:p>
        </w:tc>
        <w:tc>
          <w:tcPr>
            <w:tcW w:w="4874" w:type="dxa"/>
            <w:noWrap/>
            <w:vAlign w:val="bottom"/>
            <w:hideMark/>
          </w:tcPr>
          <w:p w14:paraId="2D9F508E" w14:textId="1725B68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Manufacturing % GDP</w:t>
            </w:r>
          </w:p>
        </w:tc>
        <w:tc>
          <w:tcPr>
            <w:tcW w:w="1639" w:type="dxa"/>
            <w:noWrap/>
            <w:vAlign w:val="bottom"/>
            <w:hideMark/>
          </w:tcPr>
          <w:p w14:paraId="22A22A02" w14:textId="535DA18C"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5569AAD4" w14:textId="31273C3B"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0.60446173</w:t>
            </w:r>
          </w:p>
        </w:tc>
      </w:tr>
      <w:tr w:rsidR="00A11D88" w:rsidRPr="00681D61" w14:paraId="1F6046EF" w14:textId="77777777" w:rsidTr="4A0B9992">
        <w:trPr>
          <w:trHeight w:val="320"/>
        </w:trPr>
        <w:tc>
          <w:tcPr>
            <w:tcW w:w="1312" w:type="dxa"/>
            <w:noWrap/>
            <w:vAlign w:val="bottom"/>
            <w:hideMark/>
          </w:tcPr>
          <w:p w14:paraId="36E2D72D" w14:textId="7E3EADC1"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854110</w:t>
            </w:r>
          </w:p>
        </w:tc>
        <w:tc>
          <w:tcPr>
            <w:tcW w:w="4874" w:type="dxa"/>
            <w:noWrap/>
            <w:vAlign w:val="bottom"/>
            <w:hideMark/>
          </w:tcPr>
          <w:p w14:paraId="4A65D0DC" w14:textId="26CF6E44"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Electrical apparatus; diodes, other than photosensitive or light emitting diodes</w:t>
            </w:r>
          </w:p>
        </w:tc>
        <w:tc>
          <w:tcPr>
            <w:tcW w:w="1639" w:type="dxa"/>
            <w:noWrap/>
            <w:vAlign w:val="bottom"/>
            <w:hideMark/>
          </w:tcPr>
          <w:p w14:paraId="0992B367" w14:textId="0A04A938"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6F76F7B8" w14:textId="7942CF3C"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0.60370794</w:t>
            </w:r>
          </w:p>
        </w:tc>
      </w:tr>
      <w:tr w:rsidR="00A11D88" w:rsidRPr="00681D61" w14:paraId="1258D700" w14:textId="77777777" w:rsidTr="4A0B9992">
        <w:trPr>
          <w:trHeight w:val="320"/>
        </w:trPr>
        <w:tc>
          <w:tcPr>
            <w:tcW w:w="1312" w:type="dxa"/>
            <w:noWrap/>
            <w:vAlign w:val="bottom"/>
            <w:hideMark/>
          </w:tcPr>
          <w:p w14:paraId="191050A8" w14:textId="07CBE29B" w:rsidR="00A11D88" w:rsidRPr="00681D61" w:rsidRDefault="00A11D88" w:rsidP="4A0B9992">
            <w:pPr>
              <w:rPr>
                <w:rFonts w:ascii="Times New Roman" w:eastAsia="Times New Roman" w:hAnsi="Times New Roman" w:cs="Times New Roman"/>
                <w:sz w:val="20"/>
                <w:szCs w:val="20"/>
              </w:rPr>
            </w:pPr>
          </w:p>
        </w:tc>
        <w:tc>
          <w:tcPr>
            <w:tcW w:w="4874" w:type="dxa"/>
            <w:noWrap/>
            <w:vAlign w:val="bottom"/>
            <w:hideMark/>
          </w:tcPr>
          <w:p w14:paraId="582B3F15" w14:textId="2B960652"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Trade</w:t>
            </w:r>
          </w:p>
        </w:tc>
        <w:tc>
          <w:tcPr>
            <w:tcW w:w="1639" w:type="dxa"/>
            <w:noWrap/>
            <w:vAlign w:val="bottom"/>
            <w:hideMark/>
          </w:tcPr>
          <w:p w14:paraId="39B306DB" w14:textId="23EDBC72"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0F7CE21E" w14:textId="625B3000"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0.59418036</w:t>
            </w:r>
          </w:p>
        </w:tc>
      </w:tr>
      <w:tr w:rsidR="00A11D88" w:rsidRPr="00681D61" w14:paraId="26A6F211" w14:textId="77777777" w:rsidTr="4A0B9992">
        <w:trPr>
          <w:trHeight w:val="320"/>
        </w:trPr>
        <w:tc>
          <w:tcPr>
            <w:tcW w:w="1312" w:type="dxa"/>
            <w:noWrap/>
            <w:vAlign w:val="bottom"/>
            <w:hideMark/>
          </w:tcPr>
          <w:p w14:paraId="2DE19599" w14:textId="37271FF6"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854190</w:t>
            </w:r>
          </w:p>
        </w:tc>
        <w:tc>
          <w:tcPr>
            <w:tcW w:w="4874" w:type="dxa"/>
            <w:noWrap/>
            <w:vAlign w:val="bottom"/>
            <w:hideMark/>
          </w:tcPr>
          <w:p w14:paraId="65F06A0A" w14:textId="2E7E0E34"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Electrical apparatus; parts for diodes, transistors and similar semiconductor devices and photosensitive semiconductor devices</w:t>
            </w:r>
          </w:p>
        </w:tc>
        <w:tc>
          <w:tcPr>
            <w:tcW w:w="1639" w:type="dxa"/>
            <w:noWrap/>
            <w:vAlign w:val="bottom"/>
            <w:hideMark/>
          </w:tcPr>
          <w:p w14:paraId="37224B1B" w14:textId="01DFD12F"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2C8F5FE1" w14:textId="03BB1B36"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0.59237447</w:t>
            </w:r>
          </w:p>
        </w:tc>
      </w:tr>
      <w:tr w:rsidR="00A11D88" w:rsidRPr="00681D61" w14:paraId="48FF48B2" w14:textId="77777777" w:rsidTr="4A0B9992">
        <w:trPr>
          <w:trHeight w:val="320"/>
        </w:trPr>
        <w:tc>
          <w:tcPr>
            <w:tcW w:w="1312" w:type="dxa"/>
            <w:noWrap/>
            <w:vAlign w:val="bottom"/>
            <w:hideMark/>
          </w:tcPr>
          <w:p w14:paraId="36EFB543" w14:textId="3F71790F"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260300</w:t>
            </w:r>
          </w:p>
        </w:tc>
        <w:tc>
          <w:tcPr>
            <w:tcW w:w="4874" w:type="dxa"/>
            <w:noWrap/>
            <w:vAlign w:val="bottom"/>
            <w:hideMark/>
          </w:tcPr>
          <w:p w14:paraId="0548B754" w14:textId="0C9FA893"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ores and concentrates</w:t>
            </w:r>
          </w:p>
        </w:tc>
        <w:tc>
          <w:tcPr>
            <w:tcW w:w="1639" w:type="dxa"/>
            <w:noWrap/>
            <w:vAlign w:val="bottom"/>
            <w:hideMark/>
          </w:tcPr>
          <w:p w14:paraId="5C75351B" w14:textId="3D389584"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601E6FBE" w14:textId="5081F59B"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0.58994645</w:t>
            </w:r>
          </w:p>
        </w:tc>
      </w:tr>
      <w:tr w:rsidR="00A11D88" w:rsidRPr="00681D61" w14:paraId="392BA5C7" w14:textId="77777777" w:rsidTr="4A0B9992">
        <w:trPr>
          <w:trHeight w:val="320"/>
        </w:trPr>
        <w:tc>
          <w:tcPr>
            <w:tcW w:w="1312" w:type="dxa"/>
            <w:noWrap/>
            <w:vAlign w:val="bottom"/>
            <w:hideMark/>
          </w:tcPr>
          <w:p w14:paraId="14E6E113" w14:textId="47D90467"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846229</w:t>
            </w:r>
          </w:p>
        </w:tc>
        <w:tc>
          <w:tcPr>
            <w:tcW w:w="4874" w:type="dxa"/>
            <w:noWrap/>
            <w:vAlign w:val="bottom"/>
            <w:hideMark/>
          </w:tcPr>
          <w:p w14:paraId="60C81441" w14:textId="468B07A1"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bending, folding, straightening or flattening machines (including presses), (other than numerically controlled), for working metal</w:t>
            </w:r>
          </w:p>
        </w:tc>
        <w:tc>
          <w:tcPr>
            <w:tcW w:w="1639" w:type="dxa"/>
            <w:noWrap/>
            <w:vAlign w:val="bottom"/>
            <w:hideMark/>
          </w:tcPr>
          <w:p w14:paraId="2BBA02F8" w14:textId="343441FC"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E5238FB" w14:textId="0BC02875"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0.55225661</w:t>
            </w:r>
          </w:p>
        </w:tc>
      </w:tr>
      <w:tr w:rsidR="00A11D88" w:rsidRPr="00681D61" w14:paraId="17857196" w14:textId="77777777" w:rsidTr="4A0B9992">
        <w:trPr>
          <w:trHeight w:val="320"/>
        </w:trPr>
        <w:tc>
          <w:tcPr>
            <w:tcW w:w="1312" w:type="dxa"/>
            <w:noWrap/>
            <w:vAlign w:val="bottom"/>
            <w:hideMark/>
          </w:tcPr>
          <w:p w14:paraId="031432C4" w14:textId="609F4E21"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851521</w:t>
            </w:r>
          </w:p>
        </w:tc>
        <w:tc>
          <w:tcPr>
            <w:tcW w:w="4874" w:type="dxa"/>
            <w:noWrap/>
            <w:vAlign w:val="bottom"/>
            <w:hideMark/>
          </w:tcPr>
          <w:p w14:paraId="43ECB961" w14:textId="45661A87"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Welding machines and apparatus; for resistance welding of metal, fully or partly automatic, whether or not capable of cutting</w:t>
            </w:r>
          </w:p>
        </w:tc>
        <w:tc>
          <w:tcPr>
            <w:tcW w:w="1639" w:type="dxa"/>
            <w:noWrap/>
            <w:vAlign w:val="bottom"/>
            <w:hideMark/>
          </w:tcPr>
          <w:p w14:paraId="477D403D" w14:textId="20B2FE5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41918204" w14:textId="421B7AEB"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0.54933213</w:t>
            </w:r>
          </w:p>
        </w:tc>
      </w:tr>
      <w:tr w:rsidR="00A11D88" w:rsidRPr="00681D61" w14:paraId="2C92EAA1" w14:textId="77777777" w:rsidTr="4A0B9992">
        <w:trPr>
          <w:trHeight w:val="320"/>
        </w:trPr>
        <w:tc>
          <w:tcPr>
            <w:tcW w:w="1312" w:type="dxa"/>
            <w:noWrap/>
            <w:vAlign w:val="bottom"/>
            <w:hideMark/>
          </w:tcPr>
          <w:p w14:paraId="5FB7F57A" w14:textId="535CEFCF"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841381</w:t>
            </w:r>
          </w:p>
        </w:tc>
        <w:tc>
          <w:tcPr>
            <w:tcW w:w="4874" w:type="dxa"/>
            <w:noWrap/>
            <w:vAlign w:val="bottom"/>
            <w:hideMark/>
          </w:tcPr>
          <w:p w14:paraId="46350D34" w14:textId="5DD0C352"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and liquid elevators; n.e.s. in heading no. 8413</w:t>
            </w:r>
          </w:p>
        </w:tc>
        <w:tc>
          <w:tcPr>
            <w:tcW w:w="1639" w:type="dxa"/>
            <w:noWrap/>
            <w:vAlign w:val="bottom"/>
            <w:hideMark/>
          </w:tcPr>
          <w:p w14:paraId="73430E6C" w14:textId="78131939"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E2944E6" w14:textId="280FEC24"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0.54384705</w:t>
            </w:r>
          </w:p>
        </w:tc>
      </w:tr>
      <w:tr w:rsidR="00A11D88" w:rsidRPr="00681D61" w14:paraId="3B480223" w14:textId="77777777" w:rsidTr="4A0B9992">
        <w:trPr>
          <w:trHeight w:val="320"/>
        </w:trPr>
        <w:tc>
          <w:tcPr>
            <w:tcW w:w="1312" w:type="dxa"/>
            <w:noWrap/>
            <w:vAlign w:val="bottom"/>
            <w:hideMark/>
          </w:tcPr>
          <w:p w14:paraId="6C41A886" w14:textId="6BF266E2"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252921</w:t>
            </w:r>
          </w:p>
        </w:tc>
        <w:tc>
          <w:tcPr>
            <w:tcW w:w="4874" w:type="dxa"/>
            <w:noWrap/>
            <w:vAlign w:val="bottom"/>
            <w:hideMark/>
          </w:tcPr>
          <w:p w14:paraId="186FC0E3" w14:textId="3D468574"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Fluorspar; containing by weight 97% or less of calcium fluoride</w:t>
            </w:r>
          </w:p>
        </w:tc>
        <w:tc>
          <w:tcPr>
            <w:tcW w:w="1639" w:type="dxa"/>
            <w:noWrap/>
            <w:vAlign w:val="bottom"/>
            <w:hideMark/>
          </w:tcPr>
          <w:p w14:paraId="190C01C7" w14:textId="58123B47"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25" w:type="dxa"/>
            <w:noWrap/>
            <w:vAlign w:val="bottom"/>
            <w:hideMark/>
          </w:tcPr>
          <w:p w14:paraId="11BAE0F4" w14:textId="13BB4AC1"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0.54297189</w:t>
            </w:r>
          </w:p>
        </w:tc>
      </w:tr>
      <w:tr w:rsidR="00A11D88" w:rsidRPr="00681D61" w14:paraId="6A4D4F5F" w14:textId="77777777" w:rsidTr="4A0B9992">
        <w:trPr>
          <w:trHeight w:val="320"/>
        </w:trPr>
        <w:tc>
          <w:tcPr>
            <w:tcW w:w="1312" w:type="dxa"/>
            <w:noWrap/>
            <w:vAlign w:val="bottom"/>
            <w:hideMark/>
          </w:tcPr>
          <w:p w14:paraId="2C3F44E5" w14:textId="68277621" w:rsidR="00A11D88" w:rsidRPr="00681D61" w:rsidRDefault="00A11D88" w:rsidP="4A0B9992">
            <w:pPr>
              <w:rPr>
                <w:rFonts w:ascii="Times New Roman" w:eastAsia="Times New Roman" w:hAnsi="Times New Roman" w:cs="Times New Roman"/>
                <w:sz w:val="20"/>
                <w:szCs w:val="20"/>
              </w:rPr>
            </w:pPr>
          </w:p>
        </w:tc>
        <w:tc>
          <w:tcPr>
            <w:tcW w:w="4874" w:type="dxa"/>
            <w:noWrap/>
            <w:vAlign w:val="bottom"/>
            <w:hideMark/>
          </w:tcPr>
          <w:p w14:paraId="31E1BCB7" w14:textId="22379C43"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FDI</w:t>
            </w:r>
          </w:p>
        </w:tc>
        <w:tc>
          <w:tcPr>
            <w:tcW w:w="1639" w:type="dxa"/>
            <w:noWrap/>
            <w:vAlign w:val="bottom"/>
            <w:hideMark/>
          </w:tcPr>
          <w:p w14:paraId="107E7B49" w14:textId="223869C4"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34B2C309" w14:textId="12A8C2DC"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0.54196524</w:t>
            </w:r>
          </w:p>
        </w:tc>
      </w:tr>
      <w:tr w:rsidR="00A11D88" w:rsidRPr="00681D61" w14:paraId="0A50E0F5" w14:textId="77777777" w:rsidTr="4A0B9992">
        <w:trPr>
          <w:trHeight w:val="320"/>
        </w:trPr>
        <w:tc>
          <w:tcPr>
            <w:tcW w:w="1312" w:type="dxa"/>
            <w:noWrap/>
            <w:vAlign w:val="bottom"/>
            <w:hideMark/>
          </w:tcPr>
          <w:p w14:paraId="0A291917" w14:textId="40730D56"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841480</w:t>
            </w:r>
          </w:p>
        </w:tc>
        <w:tc>
          <w:tcPr>
            <w:tcW w:w="4874" w:type="dxa"/>
            <w:noWrap/>
            <w:vAlign w:val="bottom"/>
            <w:hideMark/>
          </w:tcPr>
          <w:p w14:paraId="3FDCCF5E" w14:textId="01F0261E"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Pumps and compressors; for air, vacuum or gas, n.e.s. in heading no. 8414</w:t>
            </w:r>
          </w:p>
        </w:tc>
        <w:tc>
          <w:tcPr>
            <w:tcW w:w="1639" w:type="dxa"/>
            <w:noWrap/>
            <w:vAlign w:val="bottom"/>
            <w:hideMark/>
          </w:tcPr>
          <w:p w14:paraId="69DF344D" w14:textId="291D37A8"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6E0BE75A" w14:textId="7A9F5108"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0.54166044</w:t>
            </w:r>
          </w:p>
        </w:tc>
      </w:tr>
      <w:tr w:rsidR="00A11D88" w:rsidRPr="00681D61" w14:paraId="429C5730" w14:textId="77777777" w:rsidTr="4A0B9992">
        <w:trPr>
          <w:trHeight w:val="320"/>
        </w:trPr>
        <w:tc>
          <w:tcPr>
            <w:tcW w:w="1312" w:type="dxa"/>
            <w:noWrap/>
            <w:vAlign w:val="bottom"/>
            <w:hideMark/>
          </w:tcPr>
          <w:p w14:paraId="56289D07" w14:textId="5F7B663F"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251910</w:t>
            </w:r>
          </w:p>
        </w:tc>
        <w:tc>
          <w:tcPr>
            <w:tcW w:w="4874" w:type="dxa"/>
            <w:noWrap/>
            <w:vAlign w:val="bottom"/>
            <w:hideMark/>
          </w:tcPr>
          <w:p w14:paraId="7B28949D" w14:textId="6E070263"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Magnesium carbonate (magnesite); natural</w:t>
            </w:r>
          </w:p>
        </w:tc>
        <w:tc>
          <w:tcPr>
            <w:tcW w:w="1639" w:type="dxa"/>
            <w:noWrap/>
            <w:vAlign w:val="bottom"/>
            <w:hideMark/>
          </w:tcPr>
          <w:p w14:paraId="61B2BB0F" w14:textId="1FE0E1FB"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25" w:type="dxa"/>
            <w:noWrap/>
            <w:vAlign w:val="bottom"/>
            <w:hideMark/>
          </w:tcPr>
          <w:p w14:paraId="70961848" w14:textId="65648B3D"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0.53717877</w:t>
            </w:r>
          </w:p>
        </w:tc>
      </w:tr>
      <w:tr w:rsidR="00A11D88" w:rsidRPr="00681D61" w14:paraId="12F0302E" w14:textId="77777777" w:rsidTr="4A0B9992">
        <w:trPr>
          <w:trHeight w:val="320"/>
        </w:trPr>
        <w:tc>
          <w:tcPr>
            <w:tcW w:w="1312" w:type="dxa"/>
            <w:noWrap/>
            <w:vAlign w:val="bottom"/>
            <w:hideMark/>
          </w:tcPr>
          <w:p w14:paraId="55490C27" w14:textId="45BDA797"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740313</w:t>
            </w:r>
          </w:p>
        </w:tc>
        <w:tc>
          <w:tcPr>
            <w:tcW w:w="4874" w:type="dxa"/>
            <w:noWrap/>
            <w:vAlign w:val="bottom"/>
            <w:hideMark/>
          </w:tcPr>
          <w:p w14:paraId="246D3642" w14:textId="17CD6CB2"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refined, unwrought, billets</w:t>
            </w:r>
          </w:p>
        </w:tc>
        <w:tc>
          <w:tcPr>
            <w:tcW w:w="1639" w:type="dxa"/>
            <w:noWrap/>
            <w:vAlign w:val="bottom"/>
            <w:hideMark/>
          </w:tcPr>
          <w:p w14:paraId="0B0CB009" w14:textId="3FCAEA0D"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0870EBDE" w14:textId="19D33F09"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0.52905303</w:t>
            </w:r>
          </w:p>
        </w:tc>
      </w:tr>
      <w:tr w:rsidR="00A11D88" w:rsidRPr="00681D61" w14:paraId="7EBEBEC3" w14:textId="77777777" w:rsidTr="4A0B9992">
        <w:trPr>
          <w:trHeight w:val="345"/>
        </w:trPr>
        <w:tc>
          <w:tcPr>
            <w:tcW w:w="1312" w:type="dxa"/>
            <w:noWrap/>
            <w:vAlign w:val="bottom"/>
            <w:hideMark/>
          </w:tcPr>
          <w:p w14:paraId="03730594" w14:textId="42FDDD77"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260400</w:t>
            </w:r>
          </w:p>
        </w:tc>
        <w:tc>
          <w:tcPr>
            <w:tcW w:w="4874" w:type="dxa"/>
            <w:noWrap/>
            <w:vAlign w:val="bottom"/>
            <w:hideMark/>
          </w:tcPr>
          <w:p w14:paraId="3DD78249" w14:textId="68D91CAB"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Nickel ores and concentrates</w:t>
            </w:r>
          </w:p>
        </w:tc>
        <w:tc>
          <w:tcPr>
            <w:tcW w:w="1639" w:type="dxa"/>
            <w:noWrap/>
            <w:vAlign w:val="bottom"/>
            <w:hideMark/>
          </w:tcPr>
          <w:p w14:paraId="450E53A9" w14:textId="33BC810F"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43529539" w14:textId="34AB1C06"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0.51221864</w:t>
            </w:r>
          </w:p>
        </w:tc>
      </w:tr>
      <w:tr w:rsidR="00A11D88" w:rsidRPr="00681D61" w14:paraId="0319B4F7" w14:textId="77777777" w:rsidTr="4A0B9992">
        <w:trPr>
          <w:trHeight w:val="345"/>
        </w:trPr>
        <w:tc>
          <w:tcPr>
            <w:tcW w:w="1312" w:type="dxa"/>
            <w:noWrap/>
            <w:vAlign w:val="bottom"/>
            <w:hideMark/>
          </w:tcPr>
          <w:p w14:paraId="566658DB" w14:textId="0A88D964"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760820</w:t>
            </w:r>
          </w:p>
        </w:tc>
        <w:tc>
          <w:tcPr>
            <w:tcW w:w="4874" w:type="dxa"/>
            <w:noWrap/>
            <w:vAlign w:val="bottom"/>
            <w:hideMark/>
          </w:tcPr>
          <w:p w14:paraId="04617E77" w14:textId="441DED0B"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tubes and pipes, alloys</w:t>
            </w:r>
          </w:p>
        </w:tc>
        <w:tc>
          <w:tcPr>
            <w:tcW w:w="1639" w:type="dxa"/>
            <w:noWrap/>
            <w:vAlign w:val="bottom"/>
            <w:hideMark/>
          </w:tcPr>
          <w:p w14:paraId="551EDE90" w14:textId="7D36163D"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7998CD3B" w14:textId="616CEFF7"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0.50919506</w:t>
            </w:r>
          </w:p>
        </w:tc>
      </w:tr>
      <w:tr w:rsidR="00A11D88" w:rsidRPr="00681D61" w14:paraId="567513DD" w14:textId="77777777" w:rsidTr="4A0B9992">
        <w:trPr>
          <w:trHeight w:val="345"/>
        </w:trPr>
        <w:tc>
          <w:tcPr>
            <w:tcW w:w="1312" w:type="dxa"/>
            <w:noWrap/>
            <w:vAlign w:val="bottom"/>
            <w:hideMark/>
          </w:tcPr>
          <w:p w14:paraId="7F0EB324" w14:textId="1FDA7946"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281820</w:t>
            </w:r>
          </w:p>
        </w:tc>
        <w:tc>
          <w:tcPr>
            <w:tcW w:w="4874" w:type="dxa"/>
            <w:noWrap/>
            <w:vAlign w:val="bottom"/>
            <w:hideMark/>
          </w:tcPr>
          <w:p w14:paraId="35A76312" w14:textId="79719D40"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c>
          <w:tcPr>
            <w:tcW w:w="1639" w:type="dxa"/>
            <w:noWrap/>
            <w:vAlign w:val="bottom"/>
            <w:hideMark/>
          </w:tcPr>
          <w:p w14:paraId="69F5C0E4" w14:textId="2A75B857" w:rsidR="00A11D88" w:rsidRPr="00681D61" w:rsidRDefault="00A11D88"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559E5ED9" w14:textId="510A06C5" w:rsidR="00A11D88" w:rsidRPr="00681D61" w:rsidRDefault="00A11D88"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0.50274221</w:t>
            </w:r>
          </w:p>
        </w:tc>
      </w:tr>
    </w:tbl>
    <w:p w14:paraId="6647636D" w14:textId="3CBA8765" w:rsidR="3F7174E0" w:rsidRPr="00681D61" w:rsidRDefault="3F7174E0" w:rsidP="4A0B9992">
      <w:pPr>
        <w:spacing w:line="278" w:lineRule="auto"/>
        <w:rPr>
          <w:rFonts w:ascii="Times New Roman" w:eastAsia="Times New Roman" w:hAnsi="Times New Roman" w:cs="Times New Roman"/>
          <w:color w:val="000000" w:themeColor="text1"/>
          <w:sz w:val="20"/>
          <w:szCs w:val="20"/>
          <w:lang w:val="en-US"/>
        </w:rPr>
      </w:pPr>
    </w:p>
    <w:p w14:paraId="5110F6DC" w14:textId="34BB165C" w:rsidR="00415502" w:rsidRPr="00681D61" w:rsidRDefault="0FE282FF"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7FBF1FF6" w:rsidRPr="4A0B9992">
        <w:rPr>
          <w:rFonts w:ascii="Times New Roman" w:eastAsia="Times New Roman" w:hAnsi="Times New Roman" w:cs="Times New Roman"/>
          <w:b/>
          <w:bCs/>
          <w:color w:val="000000" w:themeColor="text1"/>
          <w:sz w:val="20"/>
          <w:szCs w:val="20"/>
          <w:lang w:val="en-US"/>
        </w:rPr>
        <w:t>29.</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Permanent Magnet features by mean absolute z-score</w:t>
      </w:r>
    </w:p>
    <w:tbl>
      <w:tblPr>
        <w:tblStyle w:val="TableGrid"/>
        <w:tblW w:w="9360" w:type="dxa"/>
        <w:tblLayout w:type="fixed"/>
        <w:tblLook w:val="06A0" w:firstRow="1" w:lastRow="0" w:firstColumn="1" w:lastColumn="0" w:noHBand="1" w:noVBand="1"/>
      </w:tblPr>
      <w:tblGrid>
        <w:gridCol w:w="1305"/>
        <w:gridCol w:w="4935"/>
        <w:gridCol w:w="1560"/>
        <w:gridCol w:w="1560"/>
      </w:tblGrid>
      <w:tr w:rsidR="3F7174E0" w:rsidRPr="00681D61" w14:paraId="6C1B01AA" w14:textId="77777777" w:rsidTr="4A0B9992">
        <w:trPr>
          <w:trHeight w:val="315"/>
        </w:trPr>
        <w:tc>
          <w:tcPr>
            <w:tcW w:w="1305" w:type="dxa"/>
          </w:tcPr>
          <w:p w14:paraId="777368E8" w14:textId="11A6D58B" w:rsidR="3F7174E0" w:rsidRPr="00681D61" w:rsidRDefault="3F7174E0"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935" w:type="dxa"/>
          </w:tcPr>
          <w:p w14:paraId="1CDAFA72" w14:textId="52C3F1CF" w:rsidR="3F7174E0" w:rsidRPr="00681D61" w:rsidRDefault="3F7174E0"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560" w:type="dxa"/>
          </w:tcPr>
          <w:p w14:paraId="252914C6" w14:textId="3E4F5057" w:rsidR="3F7174E0" w:rsidRPr="00681D61" w:rsidRDefault="3F7174E0"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60" w:type="dxa"/>
          </w:tcPr>
          <w:p w14:paraId="40FEBE27" w14:textId="318943D8" w:rsidR="3F7174E0" w:rsidRPr="00681D61" w:rsidRDefault="3F7174E0"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A2758F" w:rsidRPr="00681D61" w14:paraId="5EF54D2E" w14:textId="77777777" w:rsidTr="4A0B9992">
        <w:trPr>
          <w:trHeight w:val="315"/>
        </w:trPr>
        <w:tc>
          <w:tcPr>
            <w:tcW w:w="1305" w:type="dxa"/>
            <w:vAlign w:val="bottom"/>
          </w:tcPr>
          <w:p w14:paraId="68EEB1DC" w14:textId="148A2976"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847990</w:t>
            </w:r>
          </w:p>
        </w:tc>
        <w:tc>
          <w:tcPr>
            <w:tcW w:w="4935" w:type="dxa"/>
            <w:vAlign w:val="bottom"/>
          </w:tcPr>
          <w:p w14:paraId="4EEE974E" w14:textId="2DF07DD8"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parts, of those having individual functions</w:t>
            </w:r>
          </w:p>
        </w:tc>
        <w:tc>
          <w:tcPr>
            <w:tcW w:w="1560" w:type="dxa"/>
            <w:vAlign w:val="bottom"/>
          </w:tcPr>
          <w:p w14:paraId="4D7DEE7D" w14:textId="0DC6B55B"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60" w:type="dxa"/>
            <w:vAlign w:val="bottom"/>
          </w:tcPr>
          <w:p w14:paraId="1D9A74FA" w14:textId="6B35BEC9"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0.65165509</w:t>
            </w:r>
          </w:p>
        </w:tc>
      </w:tr>
      <w:tr w:rsidR="00A2758F" w:rsidRPr="00681D61" w14:paraId="1D8BAF5F" w14:textId="77777777" w:rsidTr="4A0B9992">
        <w:trPr>
          <w:trHeight w:val="315"/>
        </w:trPr>
        <w:tc>
          <w:tcPr>
            <w:tcW w:w="1305" w:type="dxa"/>
            <w:vAlign w:val="bottom"/>
          </w:tcPr>
          <w:p w14:paraId="0996CB86" w14:textId="7A6AA920"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820720</w:t>
            </w:r>
          </w:p>
        </w:tc>
        <w:tc>
          <w:tcPr>
            <w:tcW w:w="4935" w:type="dxa"/>
            <w:vAlign w:val="bottom"/>
          </w:tcPr>
          <w:p w14:paraId="514E11EF" w14:textId="0931DC37"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Tools, interchangeable; (for machine or hand tools, whether or not power-operated), dies for drawing or extruding metal</w:t>
            </w:r>
          </w:p>
        </w:tc>
        <w:tc>
          <w:tcPr>
            <w:tcW w:w="1560" w:type="dxa"/>
            <w:vAlign w:val="bottom"/>
          </w:tcPr>
          <w:p w14:paraId="19D0CE37" w14:textId="3AB8302A"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60" w:type="dxa"/>
            <w:vAlign w:val="bottom"/>
          </w:tcPr>
          <w:p w14:paraId="2B423E90" w14:textId="2FB304B1"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0.64363242</w:t>
            </w:r>
          </w:p>
        </w:tc>
      </w:tr>
      <w:tr w:rsidR="00A2758F" w:rsidRPr="00681D61" w14:paraId="792D0474" w14:textId="77777777" w:rsidTr="4A0B9992">
        <w:trPr>
          <w:trHeight w:val="315"/>
        </w:trPr>
        <w:tc>
          <w:tcPr>
            <w:tcW w:w="1305" w:type="dxa"/>
            <w:vAlign w:val="bottom"/>
          </w:tcPr>
          <w:p w14:paraId="465F2CB4" w14:textId="6AEE5191"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847982</w:t>
            </w:r>
          </w:p>
        </w:tc>
        <w:tc>
          <w:tcPr>
            <w:tcW w:w="4935" w:type="dxa"/>
            <w:vAlign w:val="bottom"/>
          </w:tcPr>
          <w:p w14:paraId="33BEF29F" w14:textId="70A6D5A0"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for mixing, kneading, crushing, grinding, screening, sifting, homogenising, emulsifying or stirring</w:t>
            </w:r>
          </w:p>
        </w:tc>
        <w:tc>
          <w:tcPr>
            <w:tcW w:w="1560" w:type="dxa"/>
            <w:vAlign w:val="bottom"/>
          </w:tcPr>
          <w:p w14:paraId="136B6A02" w14:textId="7C24EB3B"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60" w:type="dxa"/>
            <w:vAlign w:val="bottom"/>
          </w:tcPr>
          <w:p w14:paraId="2CDF02ED" w14:textId="3D6614D0"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0.63035338</w:t>
            </w:r>
          </w:p>
        </w:tc>
      </w:tr>
      <w:tr w:rsidR="00A2758F" w:rsidRPr="00681D61" w14:paraId="7E79FD35" w14:textId="77777777" w:rsidTr="4A0B9992">
        <w:trPr>
          <w:trHeight w:val="315"/>
        </w:trPr>
        <w:tc>
          <w:tcPr>
            <w:tcW w:w="1305" w:type="dxa"/>
            <w:vAlign w:val="bottom"/>
          </w:tcPr>
          <w:p w14:paraId="21A1EA6C" w14:textId="7FF5AF45"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283324</w:t>
            </w:r>
          </w:p>
        </w:tc>
        <w:tc>
          <w:tcPr>
            <w:tcW w:w="4935" w:type="dxa"/>
            <w:vAlign w:val="bottom"/>
          </w:tcPr>
          <w:p w14:paraId="0523EF4B" w14:textId="525EE437"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Sulphates; of nickel</w:t>
            </w:r>
          </w:p>
        </w:tc>
        <w:tc>
          <w:tcPr>
            <w:tcW w:w="1560" w:type="dxa"/>
            <w:vAlign w:val="bottom"/>
          </w:tcPr>
          <w:p w14:paraId="08E081EA" w14:textId="6AF1FF00"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60" w:type="dxa"/>
            <w:vAlign w:val="bottom"/>
          </w:tcPr>
          <w:p w14:paraId="34A6912E" w14:textId="3D710651"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0.61025541</w:t>
            </w:r>
          </w:p>
        </w:tc>
      </w:tr>
      <w:tr w:rsidR="00A2758F" w:rsidRPr="00681D61" w14:paraId="46789B82" w14:textId="77777777" w:rsidTr="4A0B9992">
        <w:trPr>
          <w:trHeight w:val="315"/>
        </w:trPr>
        <w:tc>
          <w:tcPr>
            <w:tcW w:w="1305" w:type="dxa"/>
            <w:vAlign w:val="bottom"/>
          </w:tcPr>
          <w:p w14:paraId="4AFB61F7" w14:textId="2CE32009" w:rsidR="00A2758F" w:rsidRPr="00681D61" w:rsidRDefault="00A2758F" w:rsidP="4A0B9992">
            <w:pPr>
              <w:rPr>
                <w:rFonts w:ascii="Times New Roman" w:eastAsia="Times New Roman" w:hAnsi="Times New Roman" w:cs="Times New Roman"/>
                <w:sz w:val="20"/>
                <w:szCs w:val="20"/>
              </w:rPr>
            </w:pPr>
          </w:p>
        </w:tc>
        <w:tc>
          <w:tcPr>
            <w:tcW w:w="4935" w:type="dxa"/>
            <w:vAlign w:val="bottom"/>
          </w:tcPr>
          <w:p w14:paraId="0B3AD428" w14:textId="4F639E37"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Industry % GDP</w:t>
            </w:r>
          </w:p>
        </w:tc>
        <w:tc>
          <w:tcPr>
            <w:tcW w:w="1560" w:type="dxa"/>
            <w:vAlign w:val="bottom"/>
          </w:tcPr>
          <w:p w14:paraId="0141B455" w14:textId="55C956B6"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60" w:type="dxa"/>
            <w:vAlign w:val="bottom"/>
          </w:tcPr>
          <w:p w14:paraId="12831EED" w14:textId="1789AAD3"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0.59829851</w:t>
            </w:r>
          </w:p>
        </w:tc>
      </w:tr>
      <w:tr w:rsidR="00A2758F" w:rsidRPr="00681D61" w14:paraId="19D24544" w14:textId="77777777" w:rsidTr="4A0B9992">
        <w:trPr>
          <w:trHeight w:val="315"/>
        </w:trPr>
        <w:tc>
          <w:tcPr>
            <w:tcW w:w="1305" w:type="dxa"/>
            <w:vAlign w:val="bottom"/>
          </w:tcPr>
          <w:p w14:paraId="43590CF8" w14:textId="03A21423"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851440</w:t>
            </w:r>
          </w:p>
        </w:tc>
        <w:tc>
          <w:tcPr>
            <w:tcW w:w="4935" w:type="dxa"/>
            <w:vAlign w:val="bottom"/>
          </w:tcPr>
          <w:p w14:paraId="0815AE34" w14:textId="0834B6DE"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Heating equipment; for the heat treatment of materials by induction or dielectric loss, industrial or laboratory, other than furnaces and ovens</w:t>
            </w:r>
          </w:p>
        </w:tc>
        <w:tc>
          <w:tcPr>
            <w:tcW w:w="1560" w:type="dxa"/>
            <w:vAlign w:val="bottom"/>
          </w:tcPr>
          <w:p w14:paraId="4744F2A7" w14:textId="72082A4C"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60" w:type="dxa"/>
            <w:vAlign w:val="bottom"/>
          </w:tcPr>
          <w:p w14:paraId="255FEA1E" w14:textId="73FA52C7"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0.57701416</w:t>
            </w:r>
          </w:p>
        </w:tc>
      </w:tr>
      <w:tr w:rsidR="00A2758F" w:rsidRPr="00681D61" w14:paraId="155DA396" w14:textId="77777777" w:rsidTr="4A0B9992">
        <w:trPr>
          <w:trHeight w:val="315"/>
        </w:trPr>
        <w:tc>
          <w:tcPr>
            <w:tcW w:w="1305" w:type="dxa"/>
            <w:vAlign w:val="bottom"/>
          </w:tcPr>
          <w:p w14:paraId="7F53B7AA" w14:textId="5DD8095F"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260300</w:t>
            </w:r>
          </w:p>
        </w:tc>
        <w:tc>
          <w:tcPr>
            <w:tcW w:w="4935" w:type="dxa"/>
            <w:vAlign w:val="bottom"/>
          </w:tcPr>
          <w:p w14:paraId="1EDC731A" w14:textId="60845A51"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ores and concentrates</w:t>
            </w:r>
          </w:p>
        </w:tc>
        <w:tc>
          <w:tcPr>
            <w:tcW w:w="1560" w:type="dxa"/>
            <w:vAlign w:val="bottom"/>
          </w:tcPr>
          <w:p w14:paraId="7108FF27" w14:textId="52203B4F"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60" w:type="dxa"/>
            <w:vAlign w:val="bottom"/>
          </w:tcPr>
          <w:p w14:paraId="269235FD" w14:textId="67AF72F8"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0.54894783</w:t>
            </w:r>
          </w:p>
        </w:tc>
      </w:tr>
      <w:tr w:rsidR="00A2758F" w:rsidRPr="00681D61" w14:paraId="53667CC0" w14:textId="77777777" w:rsidTr="4A0B9992">
        <w:trPr>
          <w:trHeight w:val="315"/>
        </w:trPr>
        <w:tc>
          <w:tcPr>
            <w:tcW w:w="1305" w:type="dxa"/>
            <w:vAlign w:val="bottom"/>
          </w:tcPr>
          <w:p w14:paraId="0B8674BF" w14:textId="691C7FF3"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680421</w:t>
            </w:r>
          </w:p>
        </w:tc>
        <w:tc>
          <w:tcPr>
            <w:tcW w:w="4935" w:type="dxa"/>
            <w:vAlign w:val="bottom"/>
          </w:tcPr>
          <w:p w14:paraId="3D29322D" w14:textId="1ECFD476"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Millstones, grindstones, grinding wheels and the like; of agglomerated synthetic or natural diamond</w:t>
            </w:r>
          </w:p>
        </w:tc>
        <w:tc>
          <w:tcPr>
            <w:tcW w:w="1560" w:type="dxa"/>
            <w:vAlign w:val="bottom"/>
          </w:tcPr>
          <w:p w14:paraId="462005E5" w14:textId="44D6EA57"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Industrial Materials</w:t>
            </w:r>
          </w:p>
        </w:tc>
        <w:tc>
          <w:tcPr>
            <w:tcW w:w="1560" w:type="dxa"/>
            <w:vAlign w:val="bottom"/>
          </w:tcPr>
          <w:p w14:paraId="6D96A5F7" w14:textId="1652D3A3"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0.53625834</w:t>
            </w:r>
          </w:p>
        </w:tc>
      </w:tr>
      <w:tr w:rsidR="00A2758F" w:rsidRPr="00681D61" w14:paraId="2919D5DE" w14:textId="77777777" w:rsidTr="4A0B9992">
        <w:trPr>
          <w:trHeight w:val="315"/>
        </w:trPr>
        <w:tc>
          <w:tcPr>
            <w:tcW w:w="1305" w:type="dxa"/>
            <w:vAlign w:val="bottom"/>
          </w:tcPr>
          <w:p w14:paraId="3D963677" w14:textId="4CF39D10" w:rsidR="00A2758F" w:rsidRPr="00681D61" w:rsidRDefault="00A2758F" w:rsidP="4A0B9992">
            <w:pPr>
              <w:rPr>
                <w:rFonts w:ascii="Times New Roman" w:eastAsia="Times New Roman" w:hAnsi="Times New Roman" w:cs="Times New Roman"/>
                <w:sz w:val="20"/>
                <w:szCs w:val="20"/>
              </w:rPr>
            </w:pPr>
          </w:p>
        </w:tc>
        <w:tc>
          <w:tcPr>
            <w:tcW w:w="4935" w:type="dxa"/>
            <w:vAlign w:val="bottom"/>
          </w:tcPr>
          <w:p w14:paraId="063295D7" w14:textId="13720BA4"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Manufacturing % GDP</w:t>
            </w:r>
          </w:p>
        </w:tc>
        <w:tc>
          <w:tcPr>
            <w:tcW w:w="1560" w:type="dxa"/>
            <w:vAlign w:val="bottom"/>
          </w:tcPr>
          <w:p w14:paraId="2C7A7D5E" w14:textId="2CDE837A"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60" w:type="dxa"/>
            <w:vAlign w:val="bottom"/>
          </w:tcPr>
          <w:p w14:paraId="6BF739C2" w14:textId="503F4992"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0.53381667</w:t>
            </w:r>
          </w:p>
        </w:tc>
      </w:tr>
      <w:tr w:rsidR="00A2758F" w:rsidRPr="00681D61" w14:paraId="65C18E3F" w14:textId="77777777" w:rsidTr="4A0B9992">
        <w:trPr>
          <w:trHeight w:val="315"/>
        </w:trPr>
        <w:tc>
          <w:tcPr>
            <w:tcW w:w="1305" w:type="dxa"/>
            <w:vAlign w:val="bottom"/>
          </w:tcPr>
          <w:p w14:paraId="1D641206" w14:textId="59D8B830" w:rsidR="00A2758F" w:rsidRPr="00681D61" w:rsidRDefault="00A2758F" w:rsidP="4A0B9992">
            <w:pPr>
              <w:rPr>
                <w:rFonts w:ascii="Times New Roman" w:eastAsia="Times New Roman" w:hAnsi="Times New Roman" w:cs="Times New Roman"/>
                <w:sz w:val="20"/>
                <w:szCs w:val="20"/>
              </w:rPr>
            </w:pPr>
          </w:p>
        </w:tc>
        <w:tc>
          <w:tcPr>
            <w:tcW w:w="4935" w:type="dxa"/>
            <w:vAlign w:val="bottom"/>
          </w:tcPr>
          <w:p w14:paraId="04F4C68D" w14:textId="4F79325C"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FDI</w:t>
            </w:r>
          </w:p>
        </w:tc>
        <w:tc>
          <w:tcPr>
            <w:tcW w:w="1560" w:type="dxa"/>
            <w:vAlign w:val="bottom"/>
          </w:tcPr>
          <w:p w14:paraId="7C8FB667" w14:textId="15A0D9AC"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60" w:type="dxa"/>
            <w:vAlign w:val="bottom"/>
          </w:tcPr>
          <w:p w14:paraId="22758F31" w14:textId="4FCC4E9C"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0.51892868</w:t>
            </w:r>
          </w:p>
        </w:tc>
      </w:tr>
      <w:tr w:rsidR="00A2758F" w:rsidRPr="00681D61" w14:paraId="20D1BAD8" w14:textId="77777777" w:rsidTr="4A0B9992">
        <w:trPr>
          <w:trHeight w:val="315"/>
        </w:trPr>
        <w:tc>
          <w:tcPr>
            <w:tcW w:w="1305" w:type="dxa"/>
            <w:vAlign w:val="bottom"/>
          </w:tcPr>
          <w:p w14:paraId="24FFBBD3" w14:textId="0688C767"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760120</w:t>
            </w:r>
          </w:p>
        </w:tc>
        <w:tc>
          <w:tcPr>
            <w:tcW w:w="4935" w:type="dxa"/>
            <w:vAlign w:val="bottom"/>
          </w:tcPr>
          <w:p w14:paraId="2E6F4A40" w14:textId="39355FAC"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unwrought, alloys</w:t>
            </w:r>
          </w:p>
        </w:tc>
        <w:tc>
          <w:tcPr>
            <w:tcW w:w="1560" w:type="dxa"/>
            <w:vAlign w:val="bottom"/>
          </w:tcPr>
          <w:p w14:paraId="4845E603" w14:textId="64739546"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60" w:type="dxa"/>
            <w:vAlign w:val="bottom"/>
          </w:tcPr>
          <w:p w14:paraId="29E83C59" w14:textId="4BCED79D"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0.51876303</w:t>
            </w:r>
          </w:p>
        </w:tc>
      </w:tr>
      <w:tr w:rsidR="00A2758F" w:rsidRPr="00681D61" w14:paraId="22A485D0" w14:textId="77777777" w:rsidTr="4A0B9992">
        <w:trPr>
          <w:trHeight w:val="315"/>
        </w:trPr>
        <w:tc>
          <w:tcPr>
            <w:tcW w:w="1305" w:type="dxa"/>
            <w:vAlign w:val="bottom"/>
          </w:tcPr>
          <w:p w14:paraId="7A40F9A5" w14:textId="72B8B0B2" w:rsidR="00A2758F" w:rsidRPr="00681D61" w:rsidRDefault="00A2758F" w:rsidP="4A0B9992">
            <w:pPr>
              <w:rPr>
                <w:rFonts w:ascii="Times New Roman" w:eastAsia="Times New Roman" w:hAnsi="Times New Roman" w:cs="Times New Roman"/>
                <w:sz w:val="20"/>
                <w:szCs w:val="20"/>
              </w:rPr>
            </w:pPr>
          </w:p>
        </w:tc>
        <w:tc>
          <w:tcPr>
            <w:tcW w:w="4935" w:type="dxa"/>
            <w:vAlign w:val="bottom"/>
          </w:tcPr>
          <w:p w14:paraId="72F96776" w14:textId="7FCA1D6D"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560" w:type="dxa"/>
            <w:vAlign w:val="bottom"/>
          </w:tcPr>
          <w:p w14:paraId="19C0395C" w14:textId="7C551534"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60" w:type="dxa"/>
            <w:vAlign w:val="bottom"/>
          </w:tcPr>
          <w:p w14:paraId="7157DA12" w14:textId="21708D81" w:rsidR="00A2758F" w:rsidRPr="00681D61" w:rsidRDefault="00A2758F"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0.51367942</w:t>
            </w:r>
          </w:p>
        </w:tc>
      </w:tr>
    </w:tbl>
    <w:p w14:paraId="42E57B60" w14:textId="79CDF9C7" w:rsidR="00946073" w:rsidRPr="00681D61" w:rsidRDefault="00946073" w:rsidP="4A0B9992">
      <w:pPr>
        <w:spacing w:line="278" w:lineRule="auto"/>
        <w:rPr>
          <w:rFonts w:ascii="Times New Roman" w:eastAsia="Times New Roman" w:hAnsi="Times New Roman" w:cs="Times New Roman"/>
          <w:color w:val="000000" w:themeColor="text1"/>
          <w:sz w:val="20"/>
          <w:szCs w:val="20"/>
          <w:lang w:val="en-US"/>
        </w:rPr>
      </w:pPr>
    </w:p>
    <w:p w14:paraId="714D2073" w14:textId="31703EBE" w:rsidR="2A93C1FB" w:rsidRPr="00681D61" w:rsidRDefault="6F59B7AC"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Table SI.</w:t>
      </w:r>
      <w:r w:rsidR="5538866D" w:rsidRPr="4A0B9992">
        <w:rPr>
          <w:rFonts w:ascii="Times New Roman" w:eastAsia="Times New Roman" w:hAnsi="Times New Roman" w:cs="Times New Roman"/>
          <w:b/>
          <w:bCs/>
          <w:color w:val="000000" w:themeColor="text1"/>
          <w:sz w:val="20"/>
          <w:szCs w:val="20"/>
          <w:lang w:val="en-US"/>
        </w:rPr>
        <w:t>30</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Transmission features by mean absolute z-score</w:t>
      </w:r>
    </w:p>
    <w:tbl>
      <w:tblPr>
        <w:tblStyle w:val="TableGrid"/>
        <w:tblW w:w="0" w:type="auto"/>
        <w:tblLook w:val="04A0" w:firstRow="1" w:lastRow="0" w:firstColumn="1" w:lastColumn="0" w:noHBand="0" w:noVBand="1"/>
      </w:tblPr>
      <w:tblGrid>
        <w:gridCol w:w="1225"/>
        <w:gridCol w:w="4961"/>
        <w:gridCol w:w="1639"/>
        <w:gridCol w:w="1525"/>
      </w:tblGrid>
      <w:tr w:rsidR="009676BB" w:rsidRPr="00681D61" w14:paraId="7641C51A" w14:textId="77777777" w:rsidTr="4A0B9992">
        <w:trPr>
          <w:trHeight w:val="320"/>
        </w:trPr>
        <w:tc>
          <w:tcPr>
            <w:tcW w:w="1225" w:type="dxa"/>
            <w:noWrap/>
            <w:hideMark/>
          </w:tcPr>
          <w:p w14:paraId="669A1954" w14:textId="77777777" w:rsidR="009676BB" w:rsidRPr="00681D61" w:rsidRDefault="009676B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HS Code</w:t>
            </w:r>
          </w:p>
        </w:tc>
        <w:tc>
          <w:tcPr>
            <w:tcW w:w="4961" w:type="dxa"/>
            <w:noWrap/>
            <w:hideMark/>
          </w:tcPr>
          <w:p w14:paraId="40CA93AB" w14:textId="77777777" w:rsidR="009676BB" w:rsidRPr="00681D61" w:rsidRDefault="009676B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Description</w:t>
            </w:r>
          </w:p>
        </w:tc>
        <w:tc>
          <w:tcPr>
            <w:tcW w:w="1639" w:type="dxa"/>
            <w:noWrap/>
            <w:hideMark/>
          </w:tcPr>
          <w:p w14:paraId="368FCD08" w14:textId="77777777" w:rsidR="009676BB" w:rsidRPr="00681D61" w:rsidRDefault="009676B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Category</w:t>
            </w:r>
          </w:p>
        </w:tc>
        <w:tc>
          <w:tcPr>
            <w:tcW w:w="1525" w:type="dxa"/>
            <w:noWrap/>
            <w:hideMark/>
          </w:tcPr>
          <w:p w14:paraId="45B97171" w14:textId="77777777" w:rsidR="009676BB" w:rsidRPr="00681D61" w:rsidRDefault="009676BB" w:rsidP="4A0B9992">
            <w:pPr>
              <w:spacing w:line="278" w:lineRule="auto"/>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Mean absolute z-score</w:t>
            </w:r>
          </w:p>
        </w:tc>
      </w:tr>
      <w:tr w:rsidR="00681D61" w:rsidRPr="00681D61" w14:paraId="1CDFDE0B" w14:textId="77777777" w:rsidTr="4A0B9992">
        <w:trPr>
          <w:trHeight w:val="320"/>
        </w:trPr>
        <w:tc>
          <w:tcPr>
            <w:tcW w:w="1225" w:type="dxa"/>
            <w:noWrap/>
            <w:vAlign w:val="bottom"/>
            <w:hideMark/>
          </w:tcPr>
          <w:p w14:paraId="779E3697" w14:textId="7F83C4F2"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270900</w:t>
            </w:r>
          </w:p>
        </w:tc>
        <w:tc>
          <w:tcPr>
            <w:tcW w:w="4961" w:type="dxa"/>
            <w:noWrap/>
            <w:vAlign w:val="bottom"/>
            <w:hideMark/>
          </w:tcPr>
          <w:p w14:paraId="613176FA" w14:textId="6FD2F613"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Oils; petroleum oils and oils obtained from bituminous minerals, crude</w:t>
            </w:r>
          </w:p>
        </w:tc>
        <w:tc>
          <w:tcPr>
            <w:tcW w:w="1639" w:type="dxa"/>
            <w:noWrap/>
            <w:vAlign w:val="bottom"/>
            <w:hideMark/>
          </w:tcPr>
          <w:p w14:paraId="2E9AAAE5" w14:textId="796B78DF" w:rsidR="00681D61" w:rsidRPr="00681D61" w:rsidRDefault="0086712A"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Other</w:t>
            </w:r>
          </w:p>
        </w:tc>
        <w:tc>
          <w:tcPr>
            <w:tcW w:w="1525" w:type="dxa"/>
            <w:noWrap/>
            <w:vAlign w:val="bottom"/>
            <w:hideMark/>
          </w:tcPr>
          <w:p w14:paraId="67C15DA9" w14:textId="5C324A7E"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0.82843799</w:t>
            </w:r>
          </w:p>
        </w:tc>
      </w:tr>
      <w:tr w:rsidR="00681D61" w:rsidRPr="00681D61" w14:paraId="0A1D8FFB" w14:textId="77777777" w:rsidTr="4A0B9992">
        <w:trPr>
          <w:trHeight w:val="320"/>
        </w:trPr>
        <w:tc>
          <w:tcPr>
            <w:tcW w:w="1225" w:type="dxa"/>
            <w:noWrap/>
            <w:vAlign w:val="bottom"/>
            <w:hideMark/>
          </w:tcPr>
          <w:p w14:paraId="722C91A3" w14:textId="6606FC25"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847990</w:t>
            </w:r>
          </w:p>
        </w:tc>
        <w:tc>
          <w:tcPr>
            <w:tcW w:w="4961" w:type="dxa"/>
            <w:noWrap/>
            <w:vAlign w:val="bottom"/>
            <w:hideMark/>
          </w:tcPr>
          <w:p w14:paraId="1D6EB0BD" w14:textId="756B7062"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parts, of those having individual functions</w:t>
            </w:r>
          </w:p>
        </w:tc>
        <w:tc>
          <w:tcPr>
            <w:tcW w:w="1639" w:type="dxa"/>
            <w:noWrap/>
            <w:vAlign w:val="bottom"/>
            <w:hideMark/>
          </w:tcPr>
          <w:p w14:paraId="3FBBE4C7" w14:textId="21706855"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41C4E452" w14:textId="11A299FB"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0.81491998</w:t>
            </w:r>
          </w:p>
        </w:tc>
      </w:tr>
      <w:tr w:rsidR="00681D61" w:rsidRPr="00681D61" w14:paraId="627B4057" w14:textId="77777777" w:rsidTr="4A0B9992">
        <w:trPr>
          <w:trHeight w:val="320"/>
        </w:trPr>
        <w:tc>
          <w:tcPr>
            <w:tcW w:w="1225" w:type="dxa"/>
            <w:noWrap/>
            <w:vAlign w:val="bottom"/>
            <w:hideMark/>
          </w:tcPr>
          <w:p w14:paraId="199DB03D" w14:textId="014DBAA7"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850490</w:t>
            </w:r>
          </w:p>
        </w:tc>
        <w:tc>
          <w:tcPr>
            <w:tcW w:w="4961" w:type="dxa"/>
            <w:noWrap/>
            <w:vAlign w:val="bottom"/>
            <w:hideMark/>
          </w:tcPr>
          <w:p w14:paraId="241F9677" w14:textId="40F82AE4"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Electrical transformers, static converters and inductors; parts thereof</w:t>
            </w:r>
          </w:p>
        </w:tc>
        <w:tc>
          <w:tcPr>
            <w:tcW w:w="1639" w:type="dxa"/>
            <w:noWrap/>
            <w:vAlign w:val="bottom"/>
            <w:hideMark/>
          </w:tcPr>
          <w:p w14:paraId="6BE9010B" w14:textId="02A452D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14BA4001" w14:textId="152FAB0B"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0.80741307</w:t>
            </w:r>
          </w:p>
        </w:tc>
      </w:tr>
      <w:tr w:rsidR="00681D61" w:rsidRPr="00681D61" w14:paraId="12B0B751" w14:textId="77777777" w:rsidTr="4A0B9992">
        <w:trPr>
          <w:trHeight w:val="320"/>
        </w:trPr>
        <w:tc>
          <w:tcPr>
            <w:tcW w:w="1225" w:type="dxa"/>
            <w:noWrap/>
            <w:vAlign w:val="bottom"/>
            <w:hideMark/>
          </w:tcPr>
          <w:p w14:paraId="60E03E10" w14:textId="7999473B"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847981</w:t>
            </w:r>
          </w:p>
        </w:tc>
        <w:tc>
          <w:tcPr>
            <w:tcW w:w="4961" w:type="dxa"/>
            <w:noWrap/>
            <w:vAlign w:val="bottom"/>
            <w:hideMark/>
          </w:tcPr>
          <w:p w14:paraId="3420F8CC" w14:textId="47F0C4EF"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for treating metal, including electric wire coil-winders</w:t>
            </w:r>
          </w:p>
        </w:tc>
        <w:tc>
          <w:tcPr>
            <w:tcW w:w="1639" w:type="dxa"/>
            <w:noWrap/>
            <w:vAlign w:val="bottom"/>
            <w:hideMark/>
          </w:tcPr>
          <w:p w14:paraId="0517DFA6" w14:textId="2C0AA5BC"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D1756B5" w14:textId="1A3514F6"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0.79632005</w:t>
            </w:r>
          </w:p>
        </w:tc>
      </w:tr>
      <w:tr w:rsidR="00681D61" w:rsidRPr="00681D61" w14:paraId="2BB27B81" w14:textId="77777777" w:rsidTr="4A0B9992">
        <w:trPr>
          <w:trHeight w:val="320"/>
        </w:trPr>
        <w:tc>
          <w:tcPr>
            <w:tcW w:w="1225" w:type="dxa"/>
            <w:noWrap/>
            <w:vAlign w:val="bottom"/>
            <w:hideMark/>
          </w:tcPr>
          <w:p w14:paraId="22D8F298" w14:textId="06A33848"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846241</w:t>
            </w:r>
          </w:p>
        </w:tc>
        <w:tc>
          <w:tcPr>
            <w:tcW w:w="4961" w:type="dxa"/>
            <w:noWrap/>
            <w:vAlign w:val="bottom"/>
            <w:hideMark/>
          </w:tcPr>
          <w:p w14:paraId="40BA3DDC" w14:textId="702D28D4"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punching or notching machines (including presses), including combined punching and shearing machines, numerically controlled, for working metal</w:t>
            </w:r>
          </w:p>
        </w:tc>
        <w:tc>
          <w:tcPr>
            <w:tcW w:w="1639" w:type="dxa"/>
            <w:noWrap/>
            <w:vAlign w:val="bottom"/>
            <w:hideMark/>
          </w:tcPr>
          <w:p w14:paraId="0376AD38" w14:textId="614E323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E583A55" w14:textId="645D62B7"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0.78947774</w:t>
            </w:r>
          </w:p>
        </w:tc>
      </w:tr>
      <w:tr w:rsidR="00681D61" w:rsidRPr="00681D61" w14:paraId="19EAA23A" w14:textId="77777777" w:rsidTr="4A0B9992">
        <w:trPr>
          <w:trHeight w:val="320"/>
        </w:trPr>
        <w:tc>
          <w:tcPr>
            <w:tcW w:w="1225" w:type="dxa"/>
            <w:noWrap/>
            <w:vAlign w:val="bottom"/>
            <w:hideMark/>
          </w:tcPr>
          <w:p w14:paraId="325925A0" w14:textId="54A72376"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722611</w:t>
            </w:r>
          </w:p>
        </w:tc>
        <w:tc>
          <w:tcPr>
            <w:tcW w:w="4961" w:type="dxa"/>
            <w:noWrap/>
            <w:vAlign w:val="bottom"/>
            <w:hideMark/>
          </w:tcPr>
          <w:p w14:paraId="20A27396" w14:textId="793E34DE"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Steel, alloy; flat-rolled, width less than 600mm, of silicon-electrical steel, grain-oriented</w:t>
            </w:r>
          </w:p>
        </w:tc>
        <w:tc>
          <w:tcPr>
            <w:tcW w:w="1639" w:type="dxa"/>
            <w:noWrap/>
            <w:vAlign w:val="bottom"/>
            <w:hideMark/>
          </w:tcPr>
          <w:p w14:paraId="20636E7B" w14:textId="420753AF"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3DA9D802" w14:textId="748C0AA1"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0.76396444</w:t>
            </w:r>
          </w:p>
        </w:tc>
      </w:tr>
      <w:tr w:rsidR="00681D61" w:rsidRPr="00681D61" w14:paraId="55F3DFDD" w14:textId="77777777" w:rsidTr="4A0B9992">
        <w:trPr>
          <w:trHeight w:val="320"/>
        </w:trPr>
        <w:tc>
          <w:tcPr>
            <w:tcW w:w="1225" w:type="dxa"/>
            <w:noWrap/>
            <w:vAlign w:val="bottom"/>
            <w:hideMark/>
          </w:tcPr>
          <w:p w14:paraId="739ABC43" w14:textId="5657EADC"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740811</w:t>
            </w:r>
          </w:p>
        </w:tc>
        <w:tc>
          <w:tcPr>
            <w:tcW w:w="4961" w:type="dxa"/>
            <w:noWrap/>
            <w:vAlign w:val="bottom"/>
            <w:hideMark/>
          </w:tcPr>
          <w:p w14:paraId="39710952" w14:textId="11138C36"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wire, of refined copper, of which the maximum cross-sectional dimension exceeds 6mm</w:t>
            </w:r>
          </w:p>
        </w:tc>
        <w:tc>
          <w:tcPr>
            <w:tcW w:w="1639" w:type="dxa"/>
            <w:noWrap/>
            <w:vAlign w:val="bottom"/>
            <w:hideMark/>
          </w:tcPr>
          <w:p w14:paraId="330AFD14" w14:textId="55D08EB9"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1C87F65A" w14:textId="4972EBB2"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0.75559652</w:t>
            </w:r>
          </w:p>
        </w:tc>
      </w:tr>
      <w:tr w:rsidR="00681D61" w:rsidRPr="00681D61" w14:paraId="07560F03" w14:textId="77777777" w:rsidTr="4A0B9992">
        <w:trPr>
          <w:trHeight w:val="320"/>
        </w:trPr>
        <w:tc>
          <w:tcPr>
            <w:tcW w:w="1225" w:type="dxa"/>
            <w:noWrap/>
            <w:vAlign w:val="bottom"/>
            <w:hideMark/>
          </w:tcPr>
          <w:p w14:paraId="5E8DEA86" w14:textId="2F2A6B40"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847989</w:t>
            </w:r>
          </w:p>
        </w:tc>
        <w:tc>
          <w:tcPr>
            <w:tcW w:w="4961" w:type="dxa"/>
            <w:noWrap/>
            <w:vAlign w:val="bottom"/>
            <w:hideMark/>
          </w:tcPr>
          <w:p w14:paraId="28738874" w14:textId="740B426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Machines and mechanical appliances; n.e.s. in item no. 8479.8, having individual functions</w:t>
            </w:r>
          </w:p>
        </w:tc>
        <w:tc>
          <w:tcPr>
            <w:tcW w:w="1639" w:type="dxa"/>
            <w:noWrap/>
            <w:vAlign w:val="bottom"/>
            <w:hideMark/>
          </w:tcPr>
          <w:p w14:paraId="45C1A98F" w14:textId="3483FD8B"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6992B39" w14:textId="6591DB8D"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0.74663392</w:t>
            </w:r>
          </w:p>
        </w:tc>
      </w:tr>
      <w:tr w:rsidR="00681D61" w:rsidRPr="00681D61" w14:paraId="35D183B3" w14:textId="77777777" w:rsidTr="4A0B9992">
        <w:trPr>
          <w:trHeight w:val="320"/>
        </w:trPr>
        <w:tc>
          <w:tcPr>
            <w:tcW w:w="1225" w:type="dxa"/>
            <w:noWrap/>
            <w:vAlign w:val="bottom"/>
            <w:hideMark/>
          </w:tcPr>
          <w:p w14:paraId="7988C267" w14:textId="58A32E08"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842890</w:t>
            </w:r>
          </w:p>
        </w:tc>
        <w:tc>
          <w:tcPr>
            <w:tcW w:w="4961" w:type="dxa"/>
            <w:noWrap/>
            <w:vAlign w:val="bottom"/>
            <w:hideMark/>
          </w:tcPr>
          <w:p w14:paraId="276F4C5A" w14:textId="6785B20A"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Lifting machinery; handling, loading or unloading machinery n.e.s. in heading no. 8428</w:t>
            </w:r>
          </w:p>
        </w:tc>
        <w:tc>
          <w:tcPr>
            <w:tcW w:w="1639" w:type="dxa"/>
            <w:noWrap/>
            <w:vAlign w:val="bottom"/>
            <w:hideMark/>
          </w:tcPr>
          <w:p w14:paraId="50184485" w14:textId="5F77566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7AA9AFED" w14:textId="414966E2"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0.74376277</w:t>
            </w:r>
          </w:p>
        </w:tc>
      </w:tr>
      <w:tr w:rsidR="00681D61" w:rsidRPr="00681D61" w14:paraId="0F56CBE0" w14:textId="77777777" w:rsidTr="4A0B9992">
        <w:trPr>
          <w:trHeight w:val="320"/>
        </w:trPr>
        <w:tc>
          <w:tcPr>
            <w:tcW w:w="1225" w:type="dxa"/>
            <w:noWrap/>
            <w:vAlign w:val="bottom"/>
            <w:hideMark/>
          </w:tcPr>
          <w:p w14:paraId="49945E87" w14:textId="74A7AC9C"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850300</w:t>
            </w:r>
          </w:p>
        </w:tc>
        <w:tc>
          <w:tcPr>
            <w:tcW w:w="4961" w:type="dxa"/>
            <w:noWrap/>
            <w:vAlign w:val="bottom"/>
            <w:hideMark/>
          </w:tcPr>
          <w:p w14:paraId="622B8328" w14:textId="120B1D5A"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 motors and generators; parts suitable for use solely or principally with the machines of heading no. 8501 or 8502</w:t>
            </w:r>
          </w:p>
        </w:tc>
        <w:tc>
          <w:tcPr>
            <w:tcW w:w="1639" w:type="dxa"/>
            <w:noWrap/>
            <w:vAlign w:val="bottom"/>
            <w:hideMark/>
          </w:tcPr>
          <w:p w14:paraId="7AF1456C" w14:textId="58C57F8F"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32DE5095" w14:textId="543E080A"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0.73693706</w:t>
            </w:r>
          </w:p>
        </w:tc>
      </w:tr>
      <w:tr w:rsidR="00681D61" w:rsidRPr="00681D61" w14:paraId="0E55090E" w14:textId="77777777" w:rsidTr="4A0B9992">
        <w:trPr>
          <w:trHeight w:val="320"/>
        </w:trPr>
        <w:tc>
          <w:tcPr>
            <w:tcW w:w="1225" w:type="dxa"/>
            <w:noWrap/>
            <w:vAlign w:val="bottom"/>
            <w:hideMark/>
          </w:tcPr>
          <w:p w14:paraId="3B391401" w14:textId="7ABCDE64"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854690</w:t>
            </w:r>
          </w:p>
        </w:tc>
        <w:tc>
          <w:tcPr>
            <w:tcW w:w="4961" w:type="dxa"/>
            <w:noWrap/>
            <w:vAlign w:val="bottom"/>
            <w:hideMark/>
          </w:tcPr>
          <w:p w14:paraId="02B53FBA" w14:textId="0AFE178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Electrical insulators; other than of glass and ceramics</w:t>
            </w:r>
          </w:p>
        </w:tc>
        <w:tc>
          <w:tcPr>
            <w:tcW w:w="1639" w:type="dxa"/>
            <w:noWrap/>
            <w:vAlign w:val="bottom"/>
            <w:hideMark/>
          </w:tcPr>
          <w:p w14:paraId="5FD8A2D2" w14:textId="170C01EE"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Electronics</w:t>
            </w:r>
          </w:p>
        </w:tc>
        <w:tc>
          <w:tcPr>
            <w:tcW w:w="1525" w:type="dxa"/>
            <w:noWrap/>
            <w:vAlign w:val="bottom"/>
            <w:hideMark/>
          </w:tcPr>
          <w:p w14:paraId="0E9BA3FE" w14:textId="5DA63BC3"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0.73526132</w:t>
            </w:r>
          </w:p>
        </w:tc>
      </w:tr>
      <w:tr w:rsidR="00681D61" w:rsidRPr="00681D61" w14:paraId="19A5C260" w14:textId="77777777" w:rsidTr="4A0B9992">
        <w:trPr>
          <w:trHeight w:val="320"/>
        </w:trPr>
        <w:tc>
          <w:tcPr>
            <w:tcW w:w="1225" w:type="dxa"/>
            <w:noWrap/>
            <w:vAlign w:val="bottom"/>
            <w:hideMark/>
          </w:tcPr>
          <w:p w14:paraId="4AF7BD36" w14:textId="027030DF"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845530</w:t>
            </w:r>
          </w:p>
        </w:tc>
        <w:tc>
          <w:tcPr>
            <w:tcW w:w="4961" w:type="dxa"/>
            <w:noWrap/>
            <w:vAlign w:val="bottom"/>
            <w:hideMark/>
          </w:tcPr>
          <w:p w14:paraId="21FF39E8" w14:textId="626F70D9"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Metal-rolling mills; rolls thereof</w:t>
            </w:r>
          </w:p>
        </w:tc>
        <w:tc>
          <w:tcPr>
            <w:tcW w:w="1639" w:type="dxa"/>
            <w:noWrap/>
            <w:vAlign w:val="bottom"/>
            <w:hideMark/>
          </w:tcPr>
          <w:p w14:paraId="370D61D8" w14:textId="584E50ED"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210049CC" w14:textId="0433B2CA"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0.72245682</w:t>
            </w:r>
          </w:p>
        </w:tc>
      </w:tr>
      <w:tr w:rsidR="00681D61" w:rsidRPr="00681D61" w14:paraId="3D6C1275" w14:textId="77777777" w:rsidTr="4A0B9992">
        <w:trPr>
          <w:trHeight w:val="320"/>
        </w:trPr>
        <w:tc>
          <w:tcPr>
            <w:tcW w:w="1225" w:type="dxa"/>
            <w:noWrap/>
            <w:vAlign w:val="bottom"/>
            <w:hideMark/>
          </w:tcPr>
          <w:p w14:paraId="33EDD67C" w14:textId="3229FA3E" w:rsidR="00681D61" w:rsidRPr="00681D61" w:rsidRDefault="00681D61" w:rsidP="4A0B9992">
            <w:pPr>
              <w:rPr>
                <w:rFonts w:ascii="Times New Roman" w:eastAsia="Times New Roman" w:hAnsi="Times New Roman" w:cs="Times New Roman"/>
                <w:sz w:val="20"/>
                <w:szCs w:val="20"/>
              </w:rPr>
            </w:pPr>
          </w:p>
        </w:tc>
        <w:tc>
          <w:tcPr>
            <w:tcW w:w="4961" w:type="dxa"/>
            <w:noWrap/>
            <w:vAlign w:val="bottom"/>
            <w:hideMark/>
          </w:tcPr>
          <w:p w14:paraId="365DF7C4" w14:textId="1EF3EB19"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Manufacturing % GDP</w:t>
            </w:r>
          </w:p>
        </w:tc>
        <w:tc>
          <w:tcPr>
            <w:tcW w:w="1639" w:type="dxa"/>
            <w:noWrap/>
            <w:vAlign w:val="bottom"/>
            <w:hideMark/>
          </w:tcPr>
          <w:p w14:paraId="5D25B037" w14:textId="194C1E24"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4A08F94F" w14:textId="10EF221B"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0.72104888</w:t>
            </w:r>
          </w:p>
        </w:tc>
      </w:tr>
      <w:tr w:rsidR="00681D61" w:rsidRPr="00681D61" w14:paraId="16BE450B" w14:textId="77777777" w:rsidTr="4A0B9992">
        <w:trPr>
          <w:trHeight w:val="320"/>
        </w:trPr>
        <w:tc>
          <w:tcPr>
            <w:tcW w:w="1225" w:type="dxa"/>
            <w:noWrap/>
            <w:vAlign w:val="bottom"/>
            <w:hideMark/>
          </w:tcPr>
          <w:p w14:paraId="7E1C642C" w14:textId="092BDBCE" w:rsidR="00681D61" w:rsidRPr="00681D61" w:rsidRDefault="00681D61" w:rsidP="4A0B9992">
            <w:pPr>
              <w:rPr>
                <w:rFonts w:ascii="Times New Roman" w:eastAsia="Times New Roman" w:hAnsi="Times New Roman" w:cs="Times New Roman"/>
                <w:sz w:val="20"/>
                <w:szCs w:val="20"/>
              </w:rPr>
            </w:pPr>
          </w:p>
        </w:tc>
        <w:tc>
          <w:tcPr>
            <w:tcW w:w="4961" w:type="dxa"/>
            <w:noWrap/>
            <w:vAlign w:val="bottom"/>
            <w:hideMark/>
          </w:tcPr>
          <w:p w14:paraId="5874BEAE" w14:textId="24683FEA"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GDP</w:t>
            </w:r>
          </w:p>
        </w:tc>
        <w:tc>
          <w:tcPr>
            <w:tcW w:w="1639" w:type="dxa"/>
            <w:noWrap/>
            <w:vAlign w:val="bottom"/>
            <w:hideMark/>
          </w:tcPr>
          <w:p w14:paraId="11202A04" w14:textId="23AE2687"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7CD9DF4C" w14:textId="49D604BF"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0.70389927</w:t>
            </w:r>
          </w:p>
        </w:tc>
      </w:tr>
      <w:tr w:rsidR="00681D61" w:rsidRPr="00681D61" w14:paraId="551D8207" w14:textId="77777777" w:rsidTr="4A0B9992">
        <w:trPr>
          <w:trHeight w:val="320"/>
        </w:trPr>
        <w:tc>
          <w:tcPr>
            <w:tcW w:w="1225" w:type="dxa"/>
            <w:noWrap/>
            <w:vAlign w:val="bottom"/>
            <w:hideMark/>
          </w:tcPr>
          <w:p w14:paraId="3AAAC215" w14:textId="16F15D8E"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845811</w:t>
            </w:r>
          </w:p>
        </w:tc>
        <w:tc>
          <w:tcPr>
            <w:tcW w:w="4961" w:type="dxa"/>
            <w:noWrap/>
            <w:vAlign w:val="bottom"/>
            <w:hideMark/>
          </w:tcPr>
          <w:p w14:paraId="4B5F5FC3" w14:textId="1CA8CAE6"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Lathes; for removing metal, horizontal, numerically controlled</w:t>
            </w:r>
          </w:p>
        </w:tc>
        <w:tc>
          <w:tcPr>
            <w:tcW w:w="1639" w:type="dxa"/>
            <w:noWrap/>
            <w:vAlign w:val="bottom"/>
            <w:hideMark/>
          </w:tcPr>
          <w:p w14:paraId="3AA6FD67" w14:textId="4EC28302"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6BF3E364" w14:textId="13DD143E"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0.69280219</w:t>
            </w:r>
          </w:p>
        </w:tc>
      </w:tr>
      <w:tr w:rsidR="00681D61" w:rsidRPr="00681D61" w14:paraId="6D9AC6C1" w14:textId="77777777" w:rsidTr="4A0B9992">
        <w:trPr>
          <w:trHeight w:val="320"/>
        </w:trPr>
        <w:tc>
          <w:tcPr>
            <w:tcW w:w="1225" w:type="dxa"/>
            <w:noWrap/>
            <w:vAlign w:val="bottom"/>
            <w:hideMark/>
          </w:tcPr>
          <w:p w14:paraId="7A4D0100" w14:textId="74E56B56"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842230</w:t>
            </w:r>
          </w:p>
        </w:tc>
        <w:tc>
          <w:tcPr>
            <w:tcW w:w="4961" w:type="dxa"/>
            <w:noWrap/>
            <w:vAlign w:val="bottom"/>
            <w:hideMark/>
          </w:tcPr>
          <w:p w14:paraId="59E8FA7A" w14:textId="491AD85E"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 for filling, closing, sealing, capsuling or labelling bottles, cans, bags or other containers, machinery for aerating beverages</w:t>
            </w:r>
          </w:p>
        </w:tc>
        <w:tc>
          <w:tcPr>
            <w:tcW w:w="1639" w:type="dxa"/>
            <w:noWrap/>
            <w:vAlign w:val="bottom"/>
            <w:hideMark/>
          </w:tcPr>
          <w:p w14:paraId="23D6AD01" w14:textId="523ACF8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06C91ED" w14:textId="2AF94D8D"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0.66869559</w:t>
            </w:r>
          </w:p>
        </w:tc>
      </w:tr>
      <w:tr w:rsidR="00681D61" w:rsidRPr="00681D61" w14:paraId="5EEAD8CA" w14:textId="77777777" w:rsidTr="4A0B9992">
        <w:trPr>
          <w:trHeight w:val="320"/>
        </w:trPr>
        <w:tc>
          <w:tcPr>
            <w:tcW w:w="1225" w:type="dxa"/>
            <w:noWrap/>
            <w:vAlign w:val="bottom"/>
            <w:hideMark/>
          </w:tcPr>
          <w:p w14:paraId="69AD58CB" w14:textId="6075010D" w:rsidR="00681D61" w:rsidRPr="00681D61" w:rsidRDefault="00681D61" w:rsidP="4A0B9992">
            <w:pPr>
              <w:rPr>
                <w:rFonts w:ascii="Times New Roman" w:eastAsia="Times New Roman" w:hAnsi="Times New Roman" w:cs="Times New Roman"/>
                <w:sz w:val="20"/>
                <w:szCs w:val="20"/>
              </w:rPr>
            </w:pPr>
          </w:p>
        </w:tc>
        <w:tc>
          <w:tcPr>
            <w:tcW w:w="4961" w:type="dxa"/>
            <w:noWrap/>
            <w:vAlign w:val="bottom"/>
            <w:hideMark/>
          </w:tcPr>
          <w:p w14:paraId="526CA376" w14:textId="400EFDAF"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Population</w:t>
            </w:r>
          </w:p>
        </w:tc>
        <w:tc>
          <w:tcPr>
            <w:tcW w:w="1639" w:type="dxa"/>
            <w:noWrap/>
            <w:vAlign w:val="bottom"/>
            <w:hideMark/>
          </w:tcPr>
          <w:p w14:paraId="56C5A684" w14:textId="639D2C77"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5611DCCA" w14:textId="182F3669"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0.66178031</w:t>
            </w:r>
          </w:p>
        </w:tc>
      </w:tr>
      <w:tr w:rsidR="00681D61" w:rsidRPr="00681D61" w14:paraId="79C07701" w14:textId="77777777" w:rsidTr="4A0B9992">
        <w:trPr>
          <w:trHeight w:val="320"/>
        </w:trPr>
        <w:tc>
          <w:tcPr>
            <w:tcW w:w="1225" w:type="dxa"/>
            <w:noWrap/>
            <w:vAlign w:val="bottom"/>
            <w:hideMark/>
          </w:tcPr>
          <w:p w14:paraId="4B81C650" w14:textId="50EAA706"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841939</w:t>
            </w:r>
          </w:p>
        </w:tc>
        <w:tc>
          <w:tcPr>
            <w:tcW w:w="4961" w:type="dxa"/>
            <w:noWrap/>
            <w:vAlign w:val="bottom"/>
            <w:hideMark/>
          </w:tcPr>
          <w:p w14:paraId="54F21360" w14:textId="5B366C68"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Dryers; for products n.e.s. in heading no. 8419, not used for domestic purposes</w:t>
            </w:r>
          </w:p>
        </w:tc>
        <w:tc>
          <w:tcPr>
            <w:tcW w:w="1639" w:type="dxa"/>
            <w:noWrap/>
            <w:vAlign w:val="bottom"/>
            <w:hideMark/>
          </w:tcPr>
          <w:p w14:paraId="165EF752" w14:textId="0C83A346"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3534F703" w14:textId="038D9F89"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0.6594847</w:t>
            </w:r>
          </w:p>
        </w:tc>
      </w:tr>
      <w:tr w:rsidR="00681D61" w:rsidRPr="00681D61" w14:paraId="2AD8EFD9" w14:textId="77777777" w:rsidTr="4A0B9992">
        <w:trPr>
          <w:trHeight w:val="320"/>
        </w:trPr>
        <w:tc>
          <w:tcPr>
            <w:tcW w:w="1225" w:type="dxa"/>
            <w:noWrap/>
            <w:vAlign w:val="bottom"/>
            <w:hideMark/>
          </w:tcPr>
          <w:p w14:paraId="39A6B134" w14:textId="4F16B81A" w:rsidR="00681D61" w:rsidRPr="00681D61" w:rsidRDefault="00681D61" w:rsidP="4A0B9992">
            <w:pPr>
              <w:rPr>
                <w:rFonts w:ascii="Times New Roman" w:eastAsia="Times New Roman" w:hAnsi="Times New Roman" w:cs="Times New Roman"/>
                <w:sz w:val="20"/>
                <w:szCs w:val="20"/>
              </w:rPr>
            </w:pPr>
          </w:p>
        </w:tc>
        <w:tc>
          <w:tcPr>
            <w:tcW w:w="4961" w:type="dxa"/>
            <w:noWrap/>
            <w:vAlign w:val="bottom"/>
            <w:hideMark/>
          </w:tcPr>
          <w:p w14:paraId="094EAE82" w14:textId="5D62F55C"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FDI</w:t>
            </w:r>
          </w:p>
        </w:tc>
        <w:tc>
          <w:tcPr>
            <w:tcW w:w="1639" w:type="dxa"/>
            <w:noWrap/>
            <w:vAlign w:val="bottom"/>
            <w:hideMark/>
          </w:tcPr>
          <w:p w14:paraId="71005E18" w14:textId="182146A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20470F6C" w14:textId="2F3909CC"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0.65006288</w:t>
            </w:r>
          </w:p>
        </w:tc>
      </w:tr>
      <w:tr w:rsidR="00681D61" w:rsidRPr="00681D61" w14:paraId="1CF93087" w14:textId="77777777" w:rsidTr="4A0B9992">
        <w:trPr>
          <w:trHeight w:val="320"/>
        </w:trPr>
        <w:tc>
          <w:tcPr>
            <w:tcW w:w="1225" w:type="dxa"/>
            <w:noWrap/>
            <w:vAlign w:val="bottom"/>
            <w:hideMark/>
          </w:tcPr>
          <w:p w14:paraId="5C769635" w14:textId="33096609" w:rsidR="00681D61" w:rsidRPr="00681D61" w:rsidRDefault="00681D61" w:rsidP="4A0B9992">
            <w:pPr>
              <w:rPr>
                <w:rFonts w:ascii="Times New Roman" w:eastAsia="Times New Roman" w:hAnsi="Times New Roman" w:cs="Times New Roman"/>
                <w:sz w:val="20"/>
                <w:szCs w:val="20"/>
              </w:rPr>
            </w:pPr>
          </w:p>
        </w:tc>
        <w:tc>
          <w:tcPr>
            <w:tcW w:w="4961" w:type="dxa"/>
            <w:noWrap/>
            <w:vAlign w:val="bottom"/>
            <w:hideMark/>
          </w:tcPr>
          <w:p w14:paraId="00CDD2AC" w14:textId="4E01DD18"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Industry % GDP</w:t>
            </w:r>
          </w:p>
        </w:tc>
        <w:tc>
          <w:tcPr>
            <w:tcW w:w="1639" w:type="dxa"/>
            <w:noWrap/>
            <w:vAlign w:val="bottom"/>
            <w:hideMark/>
          </w:tcPr>
          <w:p w14:paraId="18EF7190" w14:textId="628D7B4B"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6796E82E" w14:textId="2315E986"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0.6490585</w:t>
            </w:r>
          </w:p>
        </w:tc>
      </w:tr>
      <w:tr w:rsidR="00681D61" w:rsidRPr="00681D61" w14:paraId="0363F14E" w14:textId="77777777" w:rsidTr="4A0B9992">
        <w:trPr>
          <w:trHeight w:val="320"/>
        </w:trPr>
        <w:tc>
          <w:tcPr>
            <w:tcW w:w="1225" w:type="dxa"/>
            <w:noWrap/>
            <w:vAlign w:val="bottom"/>
            <w:hideMark/>
          </w:tcPr>
          <w:p w14:paraId="6D221663" w14:textId="6781FF8F"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260300</w:t>
            </w:r>
          </w:p>
        </w:tc>
        <w:tc>
          <w:tcPr>
            <w:tcW w:w="4961" w:type="dxa"/>
            <w:noWrap/>
            <w:vAlign w:val="bottom"/>
            <w:hideMark/>
          </w:tcPr>
          <w:p w14:paraId="782E731C" w14:textId="0EC77EAD"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ores and concentrates</w:t>
            </w:r>
          </w:p>
        </w:tc>
        <w:tc>
          <w:tcPr>
            <w:tcW w:w="1639" w:type="dxa"/>
            <w:noWrap/>
            <w:vAlign w:val="bottom"/>
            <w:hideMark/>
          </w:tcPr>
          <w:p w14:paraId="0BB20A86" w14:textId="18F6966A"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19DC0F71" w14:textId="44B47925"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0.64385661</w:t>
            </w:r>
          </w:p>
        </w:tc>
      </w:tr>
      <w:tr w:rsidR="00681D61" w:rsidRPr="00681D61" w14:paraId="6E5B4284" w14:textId="77777777" w:rsidTr="4A0B9992">
        <w:trPr>
          <w:trHeight w:val="320"/>
        </w:trPr>
        <w:tc>
          <w:tcPr>
            <w:tcW w:w="1225" w:type="dxa"/>
            <w:noWrap/>
            <w:vAlign w:val="bottom"/>
            <w:hideMark/>
          </w:tcPr>
          <w:p w14:paraId="584A3C6D" w14:textId="5FB8FBD8" w:rsidR="00681D61" w:rsidRPr="00681D61" w:rsidRDefault="00681D61" w:rsidP="4A0B9992">
            <w:pPr>
              <w:rPr>
                <w:rFonts w:ascii="Times New Roman" w:eastAsia="Times New Roman" w:hAnsi="Times New Roman" w:cs="Times New Roman"/>
                <w:sz w:val="20"/>
                <w:szCs w:val="20"/>
              </w:rPr>
            </w:pPr>
          </w:p>
        </w:tc>
        <w:tc>
          <w:tcPr>
            <w:tcW w:w="4961" w:type="dxa"/>
            <w:noWrap/>
            <w:vAlign w:val="bottom"/>
            <w:hideMark/>
          </w:tcPr>
          <w:p w14:paraId="55EC58B8" w14:textId="1FC1255E"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Trade</w:t>
            </w:r>
          </w:p>
        </w:tc>
        <w:tc>
          <w:tcPr>
            <w:tcW w:w="1639" w:type="dxa"/>
            <w:noWrap/>
            <w:vAlign w:val="bottom"/>
            <w:hideMark/>
          </w:tcPr>
          <w:p w14:paraId="0356E940" w14:textId="12C63A1B"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Non-HS</w:t>
            </w:r>
          </w:p>
        </w:tc>
        <w:tc>
          <w:tcPr>
            <w:tcW w:w="1525" w:type="dxa"/>
            <w:noWrap/>
            <w:vAlign w:val="bottom"/>
            <w:hideMark/>
          </w:tcPr>
          <w:p w14:paraId="4B517F09" w14:textId="4AF0D8B0"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0.64134199</w:t>
            </w:r>
          </w:p>
        </w:tc>
      </w:tr>
      <w:tr w:rsidR="00681D61" w:rsidRPr="00681D61" w14:paraId="2BBD3A5F" w14:textId="77777777" w:rsidTr="4A0B9992">
        <w:trPr>
          <w:trHeight w:val="320"/>
        </w:trPr>
        <w:tc>
          <w:tcPr>
            <w:tcW w:w="1225" w:type="dxa"/>
            <w:noWrap/>
            <w:vAlign w:val="bottom"/>
            <w:hideMark/>
          </w:tcPr>
          <w:p w14:paraId="7057A48F" w14:textId="1B26DD4F"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846249</w:t>
            </w:r>
          </w:p>
        </w:tc>
        <w:tc>
          <w:tcPr>
            <w:tcW w:w="4961" w:type="dxa"/>
            <w:noWrap/>
            <w:vAlign w:val="bottom"/>
            <w:hideMark/>
          </w:tcPr>
          <w:p w14:paraId="5E3A52EA" w14:textId="00F1CB50"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punching or notching machines (including presses), including combined punching and shearing machines, (not numerically controlled), for working metal</w:t>
            </w:r>
          </w:p>
        </w:tc>
        <w:tc>
          <w:tcPr>
            <w:tcW w:w="1639" w:type="dxa"/>
            <w:noWrap/>
            <w:vAlign w:val="bottom"/>
            <w:hideMark/>
          </w:tcPr>
          <w:p w14:paraId="02ADC505" w14:textId="51196804"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527755B0" w14:textId="743AA441"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0.61131147</w:t>
            </w:r>
          </w:p>
        </w:tc>
      </w:tr>
      <w:tr w:rsidR="00681D61" w:rsidRPr="00681D61" w14:paraId="7BF4F74D" w14:textId="77777777" w:rsidTr="4A0B9992">
        <w:trPr>
          <w:trHeight w:val="320"/>
        </w:trPr>
        <w:tc>
          <w:tcPr>
            <w:tcW w:w="1225" w:type="dxa"/>
            <w:noWrap/>
            <w:vAlign w:val="bottom"/>
            <w:hideMark/>
          </w:tcPr>
          <w:p w14:paraId="6EE9DDA0" w14:textId="374EA221"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281820</w:t>
            </w:r>
          </w:p>
        </w:tc>
        <w:tc>
          <w:tcPr>
            <w:tcW w:w="4961" w:type="dxa"/>
            <w:noWrap/>
            <w:vAlign w:val="bottom"/>
            <w:hideMark/>
          </w:tcPr>
          <w:p w14:paraId="30CB0F8B" w14:textId="6DDD1F05"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oxide; other than artificial corundum</w:t>
            </w:r>
          </w:p>
        </w:tc>
        <w:tc>
          <w:tcPr>
            <w:tcW w:w="1639" w:type="dxa"/>
            <w:noWrap/>
            <w:vAlign w:val="bottom"/>
            <w:hideMark/>
          </w:tcPr>
          <w:p w14:paraId="18BE55E7" w14:textId="1BD91654"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Chemicals</w:t>
            </w:r>
          </w:p>
        </w:tc>
        <w:tc>
          <w:tcPr>
            <w:tcW w:w="1525" w:type="dxa"/>
            <w:noWrap/>
            <w:vAlign w:val="bottom"/>
            <w:hideMark/>
          </w:tcPr>
          <w:p w14:paraId="71B12DF2" w14:textId="43AEAD00"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0.60984301</w:t>
            </w:r>
          </w:p>
        </w:tc>
      </w:tr>
      <w:tr w:rsidR="00681D61" w:rsidRPr="00681D61" w14:paraId="78732D2A" w14:textId="77777777" w:rsidTr="4A0B9992">
        <w:trPr>
          <w:trHeight w:val="320"/>
        </w:trPr>
        <w:tc>
          <w:tcPr>
            <w:tcW w:w="1225" w:type="dxa"/>
            <w:noWrap/>
            <w:vAlign w:val="bottom"/>
            <w:hideMark/>
          </w:tcPr>
          <w:p w14:paraId="49E7DE73" w14:textId="068D5585"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260600</w:t>
            </w:r>
          </w:p>
        </w:tc>
        <w:tc>
          <w:tcPr>
            <w:tcW w:w="4961" w:type="dxa"/>
            <w:noWrap/>
            <w:vAlign w:val="bottom"/>
            <w:hideMark/>
          </w:tcPr>
          <w:p w14:paraId="427C3891" w14:textId="34CA013F"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ores and concentrates</w:t>
            </w:r>
          </w:p>
        </w:tc>
        <w:tc>
          <w:tcPr>
            <w:tcW w:w="1639" w:type="dxa"/>
            <w:noWrap/>
            <w:vAlign w:val="bottom"/>
            <w:hideMark/>
          </w:tcPr>
          <w:p w14:paraId="70973769" w14:textId="16759228"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134815FB" w14:textId="17DE420D"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0.59391435</w:t>
            </w:r>
          </w:p>
        </w:tc>
      </w:tr>
      <w:tr w:rsidR="00681D61" w:rsidRPr="00681D61" w14:paraId="4884E0A5" w14:textId="77777777" w:rsidTr="4A0B9992">
        <w:trPr>
          <w:trHeight w:val="320"/>
        </w:trPr>
        <w:tc>
          <w:tcPr>
            <w:tcW w:w="1225" w:type="dxa"/>
            <w:noWrap/>
            <w:vAlign w:val="bottom"/>
            <w:hideMark/>
          </w:tcPr>
          <w:p w14:paraId="3E21D472" w14:textId="30FE36E7"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260111</w:t>
            </w:r>
          </w:p>
        </w:tc>
        <w:tc>
          <w:tcPr>
            <w:tcW w:w="4961" w:type="dxa"/>
            <w:noWrap/>
            <w:vAlign w:val="bottom"/>
            <w:hideMark/>
          </w:tcPr>
          <w:p w14:paraId="1BB0AEEE" w14:textId="767D05AA"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Iron ores and concentrates; non-agglomerated</w:t>
            </w:r>
          </w:p>
        </w:tc>
        <w:tc>
          <w:tcPr>
            <w:tcW w:w="1639" w:type="dxa"/>
            <w:noWrap/>
            <w:vAlign w:val="bottom"/>
            <w:hideMark/>
          </w:tcPr>
          <w:p w14:paraId="439B3A03" w14:textId="3AA2F7A7"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619A9731" w14:textId="3B7CEFDF"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0.59043073</w:t>
            </w:r>
          </w:p>
        </w:tc>
      </w:tr>
      <w:tr w:rsidR="00681D61" w:rsidRPr="00681D61" w14:paraId="202F05D1" w14:textId="77777777" w:rsidTr="4A0B9992">
        <w:trPr>
          <w:trHeight w:val="320"/>
        </w:trPr>
        <w:tc>
          <w:tcPr>
            <w:tcW w:w="1225" w:type="dxa"/>
            <w:noWrap/>
            <w:vAlign w:val="bottom"/>
            <w:hideMark/>
          </w:tcPr>
          <w:p w14:paraId="5EB1CEA5" w14:textId="1B9BF800"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846150</w:t>
            </w:r>
          </w:p>
        </w:tc>
        <w:tc>
          <w:tcPr>
            <w:tcW w:w="4961" w:type="dxa"/>
            <w:noWrap/>
            <w:vAlign w:val="bottom"/>
            <w:hideMark/>
          </w:tcPr>
          <w:p w14:paraId="3209D4CF" w14:textId="2D68B2A8"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Machine-tools; sawing or cutting-off machines, working by removing metal, sintered metal carbides or cermets</w:t>
            </w:r>
          </w:p>
        </w:tc>
        <w:tc>
          <w:tcPr>
            <w:tcW w:w="1639" w:type="dxa"/>
            <w:noWrap/>
            <w:vAlign w:val="bottom"/>
            <w:hideMark/>
          </w:tcPr>
          <w:p w14:paraId="355791D8" w14:textId="5BEADEEB"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0F63DCA2" w14:textId="5225BB5D"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0.56684369</w:t>
            </w:r>
          </w:p>
        </w:tc>
      </w:tr>
      <w:tr w:rsidR="00681D61" w:rsidRPr="00681D61" w14:paraId="5FE8EEAD" w14:textId="77777777" w:rsidTr="4A0B9992">
        <w:trPr>
          <w:trHeight w:val="320"/>
        </w:trPr>
        <w:tc>
          <w:tcPr>
            <w:tcW w:w="1225" w:type="dxa"/>
            <w:noWrap/>
            <w:vAlign w:val="bottom"/>
            <w:hideMark/>
          </w:tcPr>
          <w:p w14:paraId="3FC1E78C" w14:textId="50B49DA5"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760521</w:t>
            </w:r>
          </w:p>
        </w:tc>
        <w:tc>
          <w:tcPr>
            <w:tcW w:w="4961" w:type="dxa"/>
            <w:noWrap/>
            <w:vAlign w:val="bottom"/>
            <w:hideMark/>
          </w:tcPr>
          <w:p w14:paraId="6CC91F7F" w14:textId="6613428A"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Aluminium; alloys, wire, maximum cross-sectional dimension exceeding 7mm</w:t>
            </w:r>
          </w:p>
        </w:tc>
        <w:tc>
          <w:tcPr>
            <w:tcW w:w="1639" w:type="dxa"/>
            <w:noWrap/>
            <w:vAlign w:val="bottom"/>
            <w:hideMark/>
          </w:tcPr>
          <w:p w14:paraId="50418D6A" w14:textId="0E707A88"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686E1F4A" w14:textId="48EDF6D9"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0.5654152</w:t>
            </w:r>
          </w:p>
        </w:tc>
      </w:tr>
      <w:tr w:rsidR="00681D61" w:rsidRPr="00681D61" w14:paraId="7312DF79" w14:textId="77777777" w:rsidTr="4A0B9992">
        <w:trPr>
          <w:trHeight w:val="320"/>
        </w:trPr>
        <w:tc>
          <w:tcPr>
            <w:tcW w:w="1225" w:type="dxa"/>
            <w:noWrap/>
            <w:vAlign w:val="bottom"/>
            <w:hideMark/>
          </w:tcPr>
          <w:p w14:paraId="568DACAB" w14:textId="300D1B0C"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845522</w:t>
            </w:r>
          </w:p>
        </w:tc>
        <w:tc>
          <w:tcPr>
            <w:tcW w:w="4961" w:type="dxa"/>
            <w:noWrap/>
            <w:vAlign w:val="bottom"/>
            <w:hideMark/>
          </w:tcPr>
          <w:p w14:paraId="55D1FF67" w14:textId="2849B6F1"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Metal-rolling mills; cold</w:t>
            </w:r>
          </w:p>
        </w:tc>
        <w:tc>
          <w:tcPr>
            <w:tcW w:w="1639" w:type="dxa"/>
            <w:noWrap/>
            <w:vAlign w:val="bottom"/>
            <w:hideMark/>
          </w:tcPr>
          <w:p w14:paraId="508A087A" w14:textId="16801502"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686BAAB1" w14:textId="43186B77"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0.55032333</w:t>
            </w:r>
          </w:p>
        </w:tc>
      </w:tr>
      <w:tr w:rsidR="00681D61" w:rsidRPr="00681D61" w14:paraId="7A6BC6F0" w14:textId="77777777" w:rsidTr="4A0B9992">
        <w:trPr>
          <w:trHeight w:val="320"/>
        </w:trPr>
        <w:tc>
          <w:tcPr>
            <w:tcW w:w="1225" w:type="dxa"/>
            <w:noWrap/>
            <w:vAlign w:val="bottom"/>
            <w:hideMark/>
          </w:tcPr>
          <w:p w14:paraId="3801D20F" w14:textId="0EF527B8"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740110</w:t>
            </w:r>
          </w:p>
        </w:tc>
        <w:tc>
          <w:tcPr>
            <w:tcW w:w="4961" w:type="dxa"/>
            <w:noWrap/>
            <w:vAlign w:val="bottom"/>
            <w:hideMark/>
          </w:tcPr>
          <w:p w14:paraId="063B3AC1" w14:textId="4BFFDEF2"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Copper; copper mattes</w:t>
            </w:r>
          </w:p>
        </w:tc>
        <w:tc>
          <w:tcPr>
            <w:tcW w:w="1639" w:type="dxa"/>
            <w:noWrap/>
            <w:vAlign w:val="bottom"/>
            <w:hideMark/>
          </w:tcPr>
          <w:p w14:paraId="5B7978A0" w14:textId="7E05F328"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Metals</w:t>
            </w:r>
          </w:p>
        </w:tc>
        <w:tc>
          <w:tcPr>
            <w:tcW w:w="1525" w:type="dxa"/>
            <w:noWrap/>
            <w:vAlign w:val="bottom"/>
            <w:hideMark/>
          </w:tcPr>
          <w:p w14:paraId="34F0E980" w14:textId="672C4B29"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0.5429282</w:t>
            </w:r>
          </w:p>
        </w:tc>
      </w:tr>
      <w:tr w:rsidR="00681D61" w:rsidRPr="00681D61" w14:paraId="6B7C4205" w14:textId="77777777" w:rsidTr="4A0B9992">
        <w:trPr>
          <w:trHeight w:val="320"/>
        </w:trPr>
        <w:tc>
          <w:tcPr>
            <w:tcW w:w="1225" w:type="dxa"/>
            <w:noWrap/>
            <w:vAlign w:val="bottom"/>
            <w:hideMark/>
          </w:tcPr>
          <w:p w14:paraId="43D508B2" w14:textId="725B483E"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841710</w:t>
            </w:r>
          </w:p>
        </w:tc>
        <w:tc>
          <w:tcPr>
            <w:tcW w:w="4961" w:type="dxa"/>
            <w:noWrap/>
            <w:vAlign w:val="bottom"/>
            <w:hideMark/>
          </w:tcPr>
          <w:p w14:paraId="72F02D57" w14:textId="266D429E"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Furnaces and ovens; non-electric, for the roasting, melting or other heat-treatment of ores, pyrites or of metals, for industrial or laboratory use</w:t>
            </w:r>
          </w:p>
        </w:tc>
        <w:tc>
          <w:tcPr>
            <w:tcW w:w="1639" w:type="dxa"/>
            <w:noWrap/>
            <w:vAlign w:val="bottom"/>
            <w:hideMark/>
          </w:tcPr>
          <w:p w14:paraId="70C3CD3A" w14:textId="71CBEDAC" w:rsidR="00681D61" w:rsidRPr="00681D61" w:rsidRDefault="00681D61" w:rsidP="4A0B9992">
            <w:pPr>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Machinery</w:t>
            </w:r>
          </w:p>
        </w:tc>
        <w:tc>
          <w:tcPr>
            <w:tcW w:w="1525" w:type="dxa"/>
            <w:noWrap/>
            <w:vAlign w:val="bottom"/>
            <w:hideMark/>
          </w:tcPr>
          <w:p w14:paraId="18863BA3" w14:textId="72F0DD88" w:rsidR="00681D61" w:rsidRPr="00681D61" w:rsidRDefault="00681D61" w:rsidP="4A0B9992">
            <w:pPr>
              <w:jc w:val="right"/>
              <w:rPr>
                <w:rFonts w:ascii="Times New Roman" w:eastAsia="Times New Roman" w:hAnsi="Times New Roman" w:cs="Times New Roman"/>
                <w:color w:val="000000" w:themeColor="text1"/>
                <w:sz w:val="20"/>
                <w:szCs w:val="20"/>
              </w:rPr>
            </w:pPr>
            <w:r w:rsidRPr="4A0B9992">
              <w:rPr>
                <w:rFonts w:ascii="Times New Roman" w:eastAsia="Times New Roman" w:hAnsi="Times New Roman" w:cs="Times New Roman"/>
                <w:color w:val="000000" w:themeColor="text1"/>
                <w:sz w:val="20"/>
                <w:szCs w:val="20"/>
              </w:rPr>
              <w:t>0.52397797</w:t>
            </w:r>
          </w:p>
        </w:tc>
      </w:tr>
    </w:tbl>
    <w:p w14:paraId="5D6250C2" w14:textId="5C596118" w:rsidR="7E85A5FB" w:rsidRPr="00681D61" w:rsidRDefault="7E85A5FB" w:rsidP="4A0B9992">
      <w:pPr>
        <w:spacing w:line="278" w:lineRule="auto"/>
        <w:rPr>
          <w:rFonts w:ascii="Times New Roman" w:eastAsia="Times New Roman" w:hAnsi="Times New Roman" w:cs="Times New Roman"/>
          <w:b/>
          <w:bCs/>
          <w:color w:val="000000" w:themeColor="text1"/>
          <w:sz w:val="20"/>
          <w:szCs w:val="20"/>
          <w:lang w:val="en-US"/>
        </w:rPr>
      </w:pPr>
    </w:p>
    <w:p w14:paraId="43941254" w14:textId="543769B2" w:rsidR="3F7174E0" w:rsidRPr="00681D61" w:rsidRDefault="3F7174E0" w:rsidP="4A0B9992">
      <w:pPr>
        <w:spacing w:line="278" w:lineRule="auto"/>
        <w:rPr>
          <w:rFonts w:ascii="Times New Roman" w:eastAsia="Times New Roman" w:hAnsi="Times New Roman" w:cs="Times New Roman"/>
          <w:b/>
          <w:bCs/>
          <w:color w:val="000000" w:themeColor="text1"/>
          <w:sz w:val="20"/>
          <w:szCs w:val="20"/>
          <w:lang w:val="en-US"/>
        </w:rPr>
      </w:pPr>
    </w:p>
    <w:p w14:paraId="6D8DC483" w14:textId="594B86FA" w:rsidR="2A93C1FB" w:rsidRPr="00681D61" w:rsidRDefault="009A78D9" w:rsidP="4A0B9992">
      <w:pPr>
        <w:spacing w:line="278" w:lineRule="auto"/>
        <w:rPr>
          <w:rFonts w:ascii="Times New Roman" w:eastAsia="Times New Roman" w:hAnsi="Times New Roman" w:cs="Times New Roman"/>
          <w:sz w:val="20"/>
          <w:szCs w:val="20"/>
        </w:rPr>
      </w:pPr>
      <w:r w:rsidRPr="4A0B9992">
        <w:rPr>
          <w:rFonts w:ascii="Times New Roman" w:eastAsia="Times New Roman" w:hAnsi="Times New Roman" w:cs="Times New Roman"/>
          <w:b/>
          <w:bCs/>
          <w:color w:val="000000" w:themeColor="text1"/>
          <w:sz w:val="20"/>
          <w:szCs w:val="20"/>
          <w:lang w:val="en-US"/>
        </w:rPr>
        <w:t>Model sensitivity evaluation</w:t>
      </w:r>
    </w:p>
    <w:p w14:paraId="6C84DB65" w14:textId="541AE3B7" w:rsidR="009A78D9" w:rsidRPr="00681D61" w:rsidRDefault="0D13F332"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color w:val="000000" w:themeColor="text1"/>
          <w:sz w:val="20"/>
          <w:szCs w:val="20"/>
          <w:lang w:val="en-US"/>
        </w:rPr>
        <w:t>Finally, we p</w:t>
      </w:r>
      <w:r w:rsidR="155055C8" w:rsidRPr="4A0B9992">
        <w:rPr>
          <w:rFonts w:ascii="Times New Roman" w:eastAsia="Times New Roman" w:hAnsi="Times New Roman" w:cs="Times New Roman"/>
          <w:color w:val="000000" w:themeColor="text1"/>
          <w:sz w:val="20"/>
          <w:szCs w:val="20"/>
          <w:lang w:val="en-US"/>
        </w:rPr>
        <w:t>erform sensitivity tests to evaluate the robustness of our models</w:t>
      </w:r>
      <w:r w:rsidRPr="4A0B9992">
        <w:rPr>
          <w:rFonts w:ascii="Times New Roman" w:eastAsia="Times New Roman" w:hAnsi="Times New Roman" w:cs="Times New Roman"/>
          <w:color w:val="000000" w:themeColor="text1"/>
          <w:sz w:val="20"/>
          <w:szCs w:val="20"/>
          <w:lang w:val="en-US"/>
        </w:rPr>
        <w:t xml:space="preserve">. </w:t>
      </w:r>
      <w:r w:rsidR="155055C8" w:rsidRPr="4A0B9992">
        <w:rPr>
          <w:rFonts w:ascii="Times New Roman" w:eastAsia="Times New Roman" w:hAnsi="Times New Roman" w:cs="Times New Roman"/>
          <w:color w:val="000000" w:themeColor="text1"/>
          <w:sz w:val="20"/>
          <w:szCs w:val="20"/>
          <w:lang w:val="en-US"/>
        </w:rPr>
        <w:t xml:space="preserve">Due to our small sample size and moderate-to-high class imbalance, we probe the </w:t>
      </w:r>
      <w:r w:rsidR="68844FF5" w:rsidRPr="4A0B9992">
        <w:rPr>
          <w:rFonts w:ascii="Times New Roman" w:eastAsia="Times New Roman" w:hAnsi="Times New Roman" w:cs="Times New Roman"/>
          <w:color w:val="000000" w:themeColor="text1"/>
          <w:sz w:val="20"/>
          <w:szCs w:val="20"/>
          <w:lang w:val="en-US"/>
        </w:rPr>
        <w:t>sensitivity</w:t>
      </w:r>
      <w:r w:rsidR="155055C8" w:rsidRPr="4A0B9992">
        <w:rPr>
          <w:rFonts w:ascii="Times New Roman" w:eastAsia="Times New Roman" w:hAnsi="Times New Roman" w:cs="Times New Roman"/>
          <w:color w:val="000000" w:themeColor="text1"/>
          <w:sz w:val="20"/>
          <w:szCs w:val="20"/>
          <w:lang w:val="en-US"/>
        </w:rPr>
        <w:t xml:space="preserve"> of our models to different random states. For each model, we run 50 </w:t>
      </w:r>
      <w:r w:rsidR="3239FC07" w:rsidRPr="4A0B9992">
        <w:rPr>
          <w:rFonts w:ascii="Times New Roman" w:eastAsia="Times New Roman" w:hAnsi="Times New Roman" w:cs="Times New Roman"/>
          <w:color w:val="000000" w:themeColor="text1"/>
          <w:sz w:val="20"/>
          <w:szCs w:val="20"/>
          <w:lang w:val="en-US"/>
        </w:rPr>
        <w:t>randomly drawn</w:t>
      </w:r>
      <w:r w:rsidR="155055C8" w:rsidRPr="4A0B9992">
        <w:rPr>
          <w:rFonts w:ascii="Times New Roman" w:eastAsia="Times New Roman" w:hAnsi="Times New Roman" w:cs="Times New Roman"/>
          <w:color w:val="000000" w:themeColor="text1"/>
          <w:sz w:val="20"/>
          <w:szCs w:val="20"/>
          <w:lang w:val="en-US"/>
        </w:rPr>
        <w:t xml:space="preserve"> random states. </w:t>
      </w:r>
      <w:r w:rsidR="13A4826F" w:rsidRPr="4A0B9992">
        <w:rPr>
          <w:rFonts w:ascii="Times New Roman" w:eastAsia="Times New Roman" w:hAnsi="Times New Roman" w:cs="Times New Roman"/>
          <w:color w:val="000000" w:themeColor="text1"/>
          <w:sz w:val="20"/>
          <w:szCs w:val="20"/>
          <w:lang w:val="en-US"/>
        </w:rPr>
        <w:t xml:space="preserve">The figures below show the spread of rankings for the top 50 countries per the baseline run of the model. </w:t>
      </w:r>
      <w:r w:rsidR="00ECC181" w:rsidRPr="4A0B9992">
        <w:rPr>
          <w:rFonts w:ascii="Times New Roman" w:eastAsia="Times New Roman" w:hAnsi="Times New Roman" w:cs="Times New Roman"/>
          <w:color w:val="000000" w:themeColor="text1"/>
          <w:sz w:val="20"/>
          <w:szCs w:val="20"/>
          <w:lang w:val="en-US"/>
        </w:rPr>
        <w:t xml:space="preserve">Countries are sorted by their average ranking across the 50 additional runs. </w:t>
      </w:r>
      <w:r w:rsidR="13A4826F" w:rsidRPr="4A0B9992">
        <w:rPr>
          <w:rFonts w:ascii="Times New Roman" w:eastAsia="Times New Roman" w:hAnsi="Times New Roman" w:cs="Times New Roman"/>
          <w:color w:val="000000" w:themeColor="text1"/>
          <w:sz w:val="20"/>
          <w:szCs w:val="20"/>
          <w:lang w:val="en-US"/>
        </w:rPr>
        <w:t>Figures indicate that high rankings are stable, with greater instability at lower levels.</w:t>
      </w:r>
    </w:p>
    <w:p w14:paraId="2DD40309" w14:textId="03CC038D" w:rsidR="7E85A5FB" w:rsidRPr="00681D61" w:rsidRDefault="13A4826F"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Figure SI.</w:t>
      </w:r>
      <w:r w:rsidR="04699EAB" w:rsidRPr="4A0B9992">
        <w:rPr>
          <w:rFonts w:ascii="Times New Roman" w:eastAsia="Times New Roman" w:hAnsi="Times New Roman" w:cs="Times New Roman"/>
          <w:b/>
          <w:bCs/>
          <w:color w:val="000000" w:themeColor="text1"/>
          <w:sz w:val="20"/>
          <w:szCs w:val="20"/>
          <w:lang w:val="en-US"/>
        </w:rPr>
        <w:t>3</w:t>
      </w:r>
      <w:r w:rsidR="6703287E" w:rsidRPr="4A0B9992">
        <w:rPr>
          <w:rFonts w:ascii="Times New Roman" w:eastAsia="Times New Roman" w:hAnsi="Times New Roman" w:cs="Times New Roman"/>
          <w:b/>
          <w:bCs/>
          <w:color w:val="000000" w:themeColor="text1"/>
          <w:sz w:val="20"/>
          <w:szCs w:val="20"/>
          <w:lang w:val="en-US"/>
        </w:rPr>
        <w:t>1</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Solar rankings summary</w:t>
      </w:r>
    </w:p>
    <w:p w14:paraId="50715EB0" w14:textId="4944431E" w:rsidR="7E85A5FB" w:rsidRPr="00681D61" w:rsidRDefault="00FF3B12" w:rsidP="4A0B9992">
      <w:pPr>
        <w:spacing w:line="278" w:lineRule="auto"/>
        <w:rPr>
          <w:rFonts w:ascii="Times New Roman" w:eastAsia="Times New Roman" w:hAnsi="Times New Roman" w:cs="Times New Roman"/>
          <w:sz w:val="20"/>
          <w:szCs w:val="20"/>
        </w:rPr>
      </w:pPr>
      <w:r>
        <w:rPr>
          <w:noProof/>
        </w:rPr>
        <w:drawing>
          <wp:inline distT="0" distB="0" distL="0" distR="0" wp14:anchorId="5ACFC29E" wp14:editId="5949D14B">
            <wp:extent cx="5943600" cy="2818130"/>
            <wp:effectExtent l="0" t="0" r="0" b="1270"/>
            <wp:docPr id="1594448575" name="Picture 12"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48575" name="Picture 12" descr="A graph of a number of countries/reg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703B4449" w14:textId="36299F7B" w:rsidR="7E85A5FB" w:rsidRPr="00681D61"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3A9B8E00" w:rsidRPr="4A0B9992">
        <w:rPr>
          <w:rFonts w:ascii="Times New Roman" w:eastAsia="Times New Roman" w:hAnsi="Times New Roman" w:cs="Times New Roman"/>
          <w:b/>
          <w:bCs/>
          <w:color w:val="000000" w:themeColor="text1"/>
          <w:sz w:val="20"/>
          <w:szCs w:val="20"/>
          <w:lang w:val="en-US"/>
        </w:rPr>
        <w:t>3</w:t>
      </w:r>
      <w:r w:rsidR="3F16BBF8" w:rsidRPr="4A0B9992">
        <w:rPr>
          <w:rFonts w:ascii="Times New Roman" w:eastAsia="Times New Roman" w:hAnsi="Times New Roman" w:cs="Times New Roman"/>
          <w:b/>
          <w:bCs/>
          <w:color w:val="000000" w:themeColor="text1"/>
          <w:sz w:val="20"/>
          <w:szCs w:val="20"/>
          <w:lang w:val="en-US"/>
        </w:rPr>
        <w:t>2</w:t>
      </w:r>
      <w:r w:rsidRPr="4A0B9992">
        <w:rPr>
          <w:rFonts w:ascii="Times New Roman" w:eastAsia="Times New Roman" w:hAnsi="Times New Roman" w:cs="Times New Roman"/>
          <w:b/>
          <w:bCs/>
          <w:color w:val="000000" w:themeColor="text1"/>
          <w:sz w:val="20"/>
          <w:szCs w:val="20"/>
          <w:lang w:val="en-US"/>
        </w:rPr>
        <w:t xml:space="preserve">. </w:t>
      </w:r>
      <w:r w:rsidR="48E2E2D3" w:rsidRPr="4A0B9992">
        <w:rPr>
          <w:rFonts w:ascii="Times New Roman" w:eastAsia="Times New Roman" w:hAnsi="Times New Roman" w:cs="Times New Roman"/>
          <w:color w:val="000000" w:themeColor="text1"/>
          <w:sz w:val="20"/>
          <w:szCs w:val="20"/>
          <w:lang w:val="en-US"/>
        </w:rPr>
        <w:t xml:space="preserve">Wind </w:t>
      </w:r>
      <w:r w:rsidRPr="4A0B9992">
        <w:rPr>
          <w:rFonts w:ascii="Times New Roman" w:eastAsia="Times New Roman" w:hAnsi="Times New Roman" w:cs="Times New Roman"/>
          <w:color w:val="000000" w:themeColor="text1"/>
          <w:sz w:val="20"/>
          <w:szCs w:val="20"/>
          <w:lang w:val="en-US"/>
        </w:rPr>
        <w:t>rankings summary</w:t>
      </w:r>
      <w:r w:rsidR="007A679B">
        <w:rPr>
          <w:noProof/>
        </w:rPr>
        <w:drawing>
          <wp:inline distT="0" distB="0" distL="0" distR="0" wp14:anchorId="130C53AA" wp14:editId="2A8E793F">
            <wp:extent cx="5943600" cy="2818130"/>
            <wp:effectExtent l="0" t="0" r="0" b="1270"/>
            <wp:docPr id="1530846845" name="Picture 14"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6845" name="Picture 14" descr="A graph of a number of countries/region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50F009A1" w14:textId="584677BE" w:rsidR="26F05237" w:rsidRPr="00681D61" w:rsidRDefault="26F05237" w:rsidP="4A0B9992">
      <w:pPr>
        <w:spacing w:line="278" w:lineRule="auto"/>
        <w:rPr>
          <w:rFonts w:ascii="Times New Roman" w:eastAsia="Times New Roman" w:hAnsi="Times New Roman" w:cs="Times New Roman"/>
          <w:sz w:val="20"/>
          <w:szCs w:val="20"/>
        </w:rPr>
      </w:pPr>
    </w:p>
    <w:p w14:paraId="67BCAC9D" w14:textId="42454126" w:rsidR="7E85A5FB" w:rsidRPr="00681D61"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5EFB4959" w:rsidRPr="4A0B9992">
        <w:rPr>
          <w:rFonts w:ascii="Times New Roman" w:eastAsia="Times New Roman" w:hAnsi="Times New Roman" w:cs="Times New Roman"/>
          <w:b/>
          <w:bCs/>
          <w:color w:val="000000" w:themeColor="text1"/>
          <w:sz w:val="20"/>
          <w:szCs w:val="20"/>
          <w:lang w:val="en-US"/>
        </w:rPr>
        <w:t>33</w:t>
      </w:r>
      <w:r w:rsidRPr="4A0B9992">
        <w:rPr>
          <w:rFonts w:ascii="Times New Roman" w:eastAsia="Times New Roman" w:hAnsi="Times New Roman" w:cs="Times New Roman"/>
          <w:b/>
          <w:bCs/>
          <w:color w:val="000000" w:themeColor="text1"/>
          <w:sz w:val="20"/>
          <w:szCs w:val="20"/>
          <w:lang w:val="en-US"/>
        </w:rPr>
        <w:t xml:space="preserve">. </w:t>
      </w:r>
      <w:r w:rsidR="74144403" w:rsidRPr="4A0B9992">
        <w:rPr>
          <w:rFonts w:ascii="Times New Roman" w:eastAsia="Times New Roman" w:hAnsi="Times New Roman" w:cs="Times New Roman"/>
          <w:color w:val="000000" w:themeColor="text1"/>
          <w:sz w:val="20"/>
          <w:szCs w:val="20"/>
          <w:lang w:val="en-US"/>
        </w:rPr>
        <w:t>Battery</w:t>
      </w:r>
      <w:r w:rsidRPr="4A0B9992">
        <w:rPr>
          <w:rFonts w:ascii="Times New Roman" w:eastAsia="Times New Roman" w:hAnsi="Times New Roman" w:cs="Times New Roman"/>
          <w:color w:val="000000" w:themeColor="text1"/>
          <w:sz w:val="20"/>
          <w:szCs w:val="20"/>
          <w:lang w:val="en-US"/>
        </w:rPr>
        <w:t xml:space="preserve"> rankings summary</w:t>
      </w:r>
    </w:p>
    <w:p w14:paraId="2720C79A" w14:textId="66A78012" w:rsidR="24DE1486" w:rsidRPr="00681D61" w:rsidRDefault="007A679B" w:rsidP="4A0B9992">
      <w:pPr>
        <w:spacing w:line="278" w:lineRule="auto"/>
        <w:rPr>
          <w:rFonts w:ascii="Times New Roman" w:eastAsia="Times New Roman" w:hAnsi="Times New Roman" w:cs="Times New Roman"/>
          <w:sz w:val="20"/>
          <w:szCs w:val="20"/>
        </w:rPr>
      </w:pPr>
      <w:r>
        <w:rPr>
          <w:noProof/>
        </w:rPr>
        <w:drawing>
          <wp:inline distT="0" distB="0" distL="0" distR="0" wp14:anchorId="42E92DCC" wp14:editId="4B541BB4">
            <wp:extent cx="5943600" cy="2818130"/>
            <wp:effectExtent l="0" t="0" r="0" b="1270"/>
            <wp:docPr id="1445778574" name="Picture 15"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78574" name="Picture 15" descr="A graph of a number of blue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662799E9" w14:textId="493B2D1F" w:rsidR="7E85A5FB" w:rsidRPr="00681D61"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57D26E9D" w:rsidRPr="4A0B9992">
        <w:rPr>
          <w:rFonts w:ascii="Times New Roman" w:eastAsia="Times New Roman" w:hAnsi="Times New Roman" w:cs="Times New Roman"/>
          <w:b/>
          <w:bCs/>
          <w:color w:val="000000" w:themeColor="text1"/>
          <w:sz w:val="20"/>
          <w:szCs w:val="20"/>
          <w:lang w:val="en-US"/>
        </w:rPr>
        <w:t>34</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B</w:t>
      </w:r>
      <w:r w:rsidR="4880CF9F" w:rsidRPr="4A0B9992">
        <w:rPr>
          <w:rFonts w:ascii="Times New Roman" w:eastAsia="Times New Roman" w:hAnsi="Times New Roman" w:cs="Times New Roman"/>
          <w:color w:val="000000" w:themeColor="text1"/>
          <w:sz w:val="20"/>
          <w:szCs w:val="20"/>
          <w:lang w:val="en-US"/>
        </w:rPr>
        <w:t>iofuel</w:t>
      </w:r>
      <w:r w:rsidRPr="4A0B9992">
        <w:rPr>
          <w:rFonts w:ascii="Times New Roman" w:eastAsia="Times New Roman" w:hAnsi="Times New Roman" w:cs="Times New Roman"/>
          <w:color w:val="000000" w:themeColor="text1"/>
          <w:sz w:val="20"/>
          <w:szCs w:val="20"/>
          <w:lang w:val="en-US"/>
        </w:rPr>
        <w:t xml:space="preserve"> rankings summary</w:t>
      </w:r>
    </w:p>
    <w:p w14:paraId="110FD879" w14:textId="097ADDE8" w:rsidR="0AEAD5A1" w:rsidRPr="00681D61" w:rsidRDefault="0078330F" w:rsidP="4A0B9992">
      <w:pPr>
        <w:spacing w:line="278" w:lineRule="auto"/>
        <w:rPr>
          <w:rFonts w:ascii="Times New Roman" w:eastAsia="Times New Roman" w:hAnsi="Times New Roman" w:cs="Times New Roman"/>
          <w:sz w:val="20"/>
          <w:szCs w:val="20"/>
        </w:rPr>
      </w:pPr>
      <w:r>
        <w:rPr>
          <w:noProof/>
        </w:rPr>
        <w:drawing>
          <wp:inline distT="0" distB="0" distL="0" distR="0" wp14:anchorId="499FCA0C" wp14:editId="2A387AB3">
            <wp:extent cx="5943600" cy="2818130"/>
            <wp:effectExtent l="0" t="0" r="0" b="1270"/>
            <wp:docPr id="1275826374" name="Picture 16" descr="A graph of a graph showing the growth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26374" name="Picture 16" descr="A graph of a graph showing the growth of a countr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4251E432" w14:textId="3C6CDA81" w:rsidR="7E85A5FB"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14A0D219" w:rsidRPr="4A0B9992">
        <w:rPr>
          <w:rFonts w:ascii="Times New Roman" w:eastAsia="Times New Roman" w:hAnsi="Times New Roman" w:cs="Times New Roman"/>
          <w:b/>
          <w:bCs/>
          <w:color w:val="000000" w:themeColor="text1"/>
          <w:sz w:val="20"/>
          <w:szCs w:val="20"/>
          <w:lang w:val="en-US"/>
        </w:rPr>
        <w:t>35</w:t>
      </w:r>
      <w:r w:rsidRPr="4A0B9992">
        <w:rPr>
          <w:rFonts w:ascii="Times New Roman" w:eastAsia="Times New Roman" w:hAnsi="Times New Roman" w:cs="Times New Roman"/>
          <w:b/>
          <w:bCs/>
          <w:color w:val="000000" w:themeColor="text1"/>
          <w:sz w:val="20"/>
          <w:szCs w:val="20"/>
          <w:lang w:val="en-US"/>
        </w:rPr>
        <w:t xml:space="preserve">. </w:t>
      </w:r>
      <w:r w:rsidR="5FBD9D90" w:rsidRPr="4A0B9992">
        <w:rPr>
          <w:rFonts w:ascii="Times New Roman" w:eastAsia="Times New Roman" w:hAnsi="Times New Roman" w:cs="Times New Roman"/>
          <w:color w:val="000000" w:themeColor="text1"/>
          <w:sz w:val="20"/>
          <w:szCs w:val="20"/>
          <w:lang w:val="en-US"/>
        </w:rPr>
        <w:t>Geotherma</w:t>
      </w:r>
      <w:r w:rsidRPr="4A0B9992">
        <w:rPr>
          <w:rFonts w:ascii="Times New Roman" w:eastAsia="Times New Roman" w:hAnsi="Times New Roman" w:cs="Times New Roman"/>
          <w:color w:val="000000" w:themeColor="text1"/>
          <w:sz w:val="20"/>
          <w:szCs w:val="20"/>
          <w:lang w:val="en-US"/>
        </w:rPr>
        <w:t>l rankings summary</w:t>
      </w:r>
    </w:p>
    <w:p w14:paraId="7F1E9DC8" w14:textId="2E291839" w:rsidR="0078330F" w:rsidRDefault="0078330F" w:rsidP="4A0B9992">
      <w:pPr>
        <w:spacing w:line="278" w:lineRule="auto"/>
        <w:rPr>
          <w:rFonts w:ascii="Times New Roman" w:eastAsia="Times New Roman" w:hAnsi="Times New Roman" w:cs="Times New Roman"/>
          <w:color w:val="000000" w:themeColor="text1"/>
          <w:sz w:val="20"/>
          <w:szCs w:val="20"/>
          <w:lang w:val="en-US"/>
        </w:rPr>
      </w:pPr>
      <w:r>
        <w:rPr>
          <w:noProof/>
        </w:rPr>
        <w:drawing>
          <wp:inline distT="0" distB="0" distL="0" distR="0" wp14:anchorId="79931041" wp14:editId="116A35F2">
            <wp:extent cx="5943600" cy="2818130"/>
            <wp:effectExtent l="0" t="0" r="0" b="1270"/>
            <wp:docPr id="465741171" name="Picture 17"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1171" name="Picture 17" descr="A graph of a number of countries/region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3EDAE7E4" w14:textId="1DD37897" w:rsidR="7436F24A" w:rsidRPr="00681D61" w:rsidRDefault="7436F24A" w:rsidP="4A0B9992">
      <w:pPr>
        <w:spacing w:line="278" w:lineRule="auto"/>
        <w:rPr>
          <w:rFonts w:ascii="Times New Roman" w:eastAsia="Times New Roman" w:hAnsi="Times New Roman" w:cs="Times New Roman"/>
          <w:sz w:val="20"/>
          <w:szCs w:val="20"/>
        </w:rPr>
      </w:pPr>
    </w:p>
    <w:p w14:paraId="1DC5782B" w14:textId="16D9CD40" w:rsidR="7E85A5FB" w:rsidRPr="00681D61" w:rsidRDefault="6A2A2E28"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6C5711E3" w:rsidRPr="4A0B9992">
        <w:rPr>
          <w:rFonts w:ascii="Times New Roman" w:eastAsia="Times New Roman" w:hAnsi="Times New Roman" w:cs="Times New Roman"/>
          <w:b/>
          <w:bCs/>
          <w:color w:val="000000" w:themeColor="text1"/>
          <w:sz w:val="20"/>
          <w:szCs w:val="20"/>
          <w:lang w:val="en-US"/>
        </w:rPr>
        <w:t>36</w:t>
      </w:r>
      <w:r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Nuclear rankings summary</w:t>
      </w:r>
    </w:p>
    <w:p w14:paraId="0476B1ED" w14:textId="39A16063" w:rsidR="253350F6" w:rsidRPr="00681D61" w:rsidRDefault="0078330F" w:rsidP="4A0B9992">
      <w:pPr>
        <w:spacing w:line="278" w:lineRule="auto"/>
        <w:rPr>
          <w:rFonts w:ascii="Times New Roman" w:eastAsia="Times New Roman" w:hAnsi="Times New Roman" w:cs="Times New Roman"/>
          <w:sz w:val="20"/>
          <w:szCs w:val="20"/>
        </w:rPr>
      </w:pPr>
      <w:r>
        <w:rPr>
          <w:noProof/>
        </w:rPr>
        <w:drawing>
          <wp:inline distT="0" distB="0" distL="0" distR="0" wp14:anchorId="7EFB90A0" wp14:editId="3A3CA5EF">
            <wp:extent cx="5943600" cy="2818130"/>
            <wp:effectExtent l="0" t="0" r="0" b="1270"/>
            <wp:docPr id="2077669111" name="Picture 18"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69111" name="Picture 18" descr="A graph of a number of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26AE8196" w14:textId="6F3CF05E" w:rsidR="7E85A5FB" w:rsidRPr="00681D61"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39DC3254" w:rsidRPr="4A0B9992">
        <w:rPr>
          <w:rFonts w:ascii="Times New Roman" w:eastAsia="Times New Roman" w:hAnsi="Times New Roman" w:cs="Times New Roman"/>
          <w:b/>
          <w:bCs/>
          <w:color w:val="000000" w:themeColor="text1"/>
          <w:sz w:val="20"/>
          <w:szCs w:val="20"/>
          <w:lang w:val="en-US"/>
        </w:rPr>
        <w:t>37</w:t>
      </w:r>
      <w:r w:rsidRPr="4A0B9992">
        <w:rPr>
          <w:rFonts w:ascii="Times New Roman" w:eastAsia="Times New Roman" w:hAnsi="Times New Roman" w:cs="Times New Roman"/>
          <w:b/>
          <w:bCs/>
          <w:color w:val="000000" w:themeColor="text1"/>
          <w:sz w:val="20"/>
          <w:szCs w:val="20"/>
          <w:lang w:val="en-US"/>
        </w:rPr>
        <w:t xml:space="preserve">. </w:t>
      </w:r>
      <w:r w:rsidR="6444424E" w:rsidRPr="4A0B9992">
        <w:rPr>
          <w:rFonts w:ascii="Times New Roman" w:eastAsia="Times New Roman" w:hAnsi="Times New Roman" w:cs="Times New Roman"/>
          <w:color w:val="000000" w:themeColor="text1"/>
          <w:sz w:val="20"/>
          <w:szCs w:val="20"/>
          <w:lang w:val="en-US"/>
        </w:rPr>
        <w:t xml:space="preserve">Electrolyzers </w:t>
      </w:r>
      <w:r w:rsidRPr="4A0B9992">
        <w:rPr>
          <w:rFonts w:ascii="Times New Roman" w:eastAsia="Times New Roman" w:hAnsi="Times New Roman" w:cs="Times New Roman"/>
          <w:color w:val="000000" w:themeColor="text1"/>
          <w:sz w:val="20"/>
          <w:szCs w:val="20"/>
          <w:lang w:val="en-US"/>
        </w:rPr>
        <w:t>rankings summary</w:t>
      </w:r>
    </w:p>
    <w:p w14:paraId="45F1ED29" w14:textId="1C76F2A2" w:rsidR="4FC6A2FF" w:rsidRPr="00681D61" w:rsidRDefault="0078330F" w:rsidP="4A0B9992">
      <w:pPr>
        <w:spacing w:line="278" w:lineRule="auto"/>
        <w:rPr>
          <w:rFonts w:ascii="Times New Roman" w:eastAsia="Times New Roman" w:hAnsi="Times New Roman" w:cs="Times New Roman"/>
          <w:sz w:val="20"/>
          <w:szCs w:val="20"/>
        </w:rPr>
      </w:pPr>
      <w:r>
        <w:rPr>
          <w:noProof/>
        </w:rPr>
        <w:drawing>
          <wp:inline distT="0" distB="0" distL="0" distR="0" wp14:anchorId="1A46FD0E" wp14:editId="7AAC57CE">
            <wp:extent cx="5943600" cy="2818130"/>
            <wp:effectExtent l="0" t="0" r="0" b="1270"/>
            <wp:docPr id="304782380" name="Picture 19"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2380" name="Picture 19" descr="A graph of a number of blue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41E4BCC7" w14:textId="26E0943A" w:rsidR="7E85A5FB" w:rsidRPr="00681D61"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6DCEDC99" w:rsidRPr="4A0B9992">
        <w:rPr>
          <w:rFonts w:ascii="Times New Roman" w:eastAsia="Times New Roman" w:hAnsi="Times New Roman" w:cs="Times New Roman"/>
          <w:b/>
          <w:bCs/>
          <w:color w:val="000000" w:themeColor="text1"/>
          <w:sz w:val="20"/>
          <w:szCs w:val="20"/>
          <w:lang w:val="en-US"/>
        </w:rPr>
        <w:t>38</w:t>
      </w:r>
      <w:r w:rsidRPr="4A0B9992">
        <w:rPr>
          <w:rFonts w:ascii="Times New Roman" w:eastAsia="Times New Roman" w:hAnsi="Times New Roman" w:cs="Times New Roman"/>
          <w:b/>
          <w:bCs/>
          <w:color w:val="000000" w:themeColor="text1"/>
          <w:sz w:val="20"/>
          <w:szCs w:val="20"/>
          <w:lang w:val="en-US"/>
        </w:rPr>
        <w:t xml:space="preserve">. </w:t>
      </w:r>
      <w:r w:rsidR="253289F3" w:rsidRPr="4A0B9992">
        <w:rPr>
          <w:rFonts w:ascii="Times New Roman" w:eastAsia="Times New Roman" w:hAnsi="Times New Roman" w:cs="Times New Roman"/>
          <w:color w:val="000000" w:themeColor="text1"/>
          <w:sz w:val="20"/>
          <w:szCs w:val="20"/>
          <w:lang w:val="en-US"/>
        </w:rPr>
        <w:t>Heat Pump</w:t>
      </w:r>
      <w:r w:rsidR="253289F3" w:rsidRPr="4A0B9992">
        <w:rPr>
          <w:rFonts w:ascii="Times New Roman" w:eastAsia="Times New Roman" w:hAnsi="Times New Roman" w:cs="Times New Roman"/>
          <w:b/>
          <w:bCs/>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rankings summary</w:t>
      </w:r>
    </w:p>
    <w:p w14:paraId="453ED790" w14:textId="0DCEB6BB" w:rsidR="35FF413B" w:rsidRPr="00681D61" w:rsidRDefault="0078330F" w:rsidP="4A0B9992">
      <w:pPr>
        <w:spacing w:line="278" w:lineRule="auto"/>
        <w:rPr>
          <w:rFonts w:ascii="Times New Roman" w:eastAsia="Times New Roman" w:hAnsi="Times New Roman" w:cs="Times New Roman"/>
          <w:sz w:val="20"/>
          <w:szCs w:val="20"/>
        </w:rPr>
      </w:pPr>
      <w:r>
        <w:rPr>
          <w:noProof/>
        </w:rPr>
        <w:drawing>
          <wp:inline distT="0" distB="0" distL="0" distR="0" wp14:anchorId="4E44CCD8" wp14:editId="5AFE9FCA">
            <wp:extent cx="5943600" cy="2818130"/>
            <wp:effectExtent l="0" t="0" r="0" b="1270"/>
            <wp:docPr id="1321250984" name="Picture 20"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50984" name="Picture 20" descr="A graph of a number of countries/region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7C90A309" w14:textId="69EB68ED" w:rsidR="7E85A5FB" w:rsidRPr="00681D61"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7E45EC6B" w:rsidRPr="4A0B9992">
        <w:rPr>
          <w:rFonts w:ascii="Times New Roman" w:eastAsia="Times New Roman" w:hAnsi="Times New Roman" w:cs="Times New Roman"/>
          <w:b/>
          <w:bCs/>
          <w:color w:val="000000" w:themeColor="text1"/>
          <w:sz w:val="20"/>
          <w:szCs w:val="20"/>
          <w:lang w:val="en-US"/>
        </w:rPr>
        <w:t>39</w:t>
      </w:r>
      <w:r w:rsidRPr="4A0B9992">
        <w:rPr>
          <w:rFonts w:ascii="Times New Roman" w:eastAsia="Times New Roman" w:hAnsi="Times New Roman" w:cs="Times New Roman"/>
          <w:b/>
          <w:bCs/>
          <w:color w:val="000000" w:themeColor="text1"/>
          <w:sz w:val="20"/>
          <w:szCs w:val="20"/>
          <w:lang w:val="en-US"/>
        </w:rPr>
        <w:t xml:space="preserve">. </w:t>
      </w:r>
      <w:r w:rsidR="12DB143E" w:rsidRPr="4A0B9992">
        <w:rPr>
          <w:rFonts w:ascii="Times New Roman" w:eastAsia="Times New Roman" w:hAnsi="Times New Roman" w:cs="Times New Roman"/>
          <w:color w:val="000000" w:themeColor="text1"/>
          <w:sz w:val="20"/>
          <w:szCs w:val="20"/>
          <w:lang w:val="en-US"/>
        </w:rPr>
        <w:t>Permanent magnets</w:t>
      </w:r>
      <w:r w:rsidR="42063641" w:rsidRPr="4A0B9992">
        <w:rPr>
          <w:rFonts w:ascii="Times New Roman" w:eastAsia="Times New Roman" w:hAnsi="Times New Roman" w:cs="Times New Roman"/>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rankings summary</w:t>
      </w:r>
    </w:p>
    <w:p w14:paraId="1859D4CC" w14:textId="6578D6F4" w:rsidR="49E6A649" w:rsidRPr="00681D61" w:rsidRDefault="00DC0FB6" w:rsidP="4A0B9992">
      <w:pPr>
        <w:spacing w:line="278" w:lineRule="auto"/>
        <w:rPr>
          <w:rFonts w:ascii="Times New Roman" w:eastAsia="Times New Roman" w:hAnsi="Times New Roman" w:cs="Times New Roman"/>
          <w:sz w:val="20"/>
          <w:szCs w:val="20"/>
        </w:rPr>
      </w:pPr>
      <w:r>
        <w:rPr>
          <w:noProof/>
        </w:rPr>
        <w:drawing>
          <wp:inline distT="0" distB="0" distL="0" distR="0" wp14:anchorId="67DB36A4" wp14:editId="54A11CD2">
            <wp:extent cx="5943600" cy="2818130"/>
            <wp:effectExtent l="0" t="0" r="0" b="1270"/>
            <wp:docPr id="581845577" name="Picture 21"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45577" name="Picture 21" descr="A graph of a number of countries/region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5AA566C3" w14:textId="4028B92A" w:rsidR="7E85A5FB" w:rsidRPr="00681D61" w:rsidRDefault="3FD81466" w:rsidP="4A0B9992">
      <w:pPr>
        <w:spacing w:line="278" w:lineRule="auto"/>
        <w:rPr>
          <w:rFonts w:ascii="Times New Roman" w:eastAsia="Times New Roman" w:hAnsi="Times New Roman" w:cs="Times New Roman"/>
          <w:color w:val="000000" w:themeColor="text1"/>
          <w:sz w:val="20"/>
          <w:szCs w:val="20"/>
          <w:lang w:val="en-US"/>
        </w:rPr>
      </w:pPr>
      <w:r w:rsidRPr="4A0B9992">
        <w:rPr>
          <w:rFonts w:ascii="Times New Roman" w:eastAsia="Times New Roman" w:hAnsi="Times New Roman" w:cs="Times New Roman"/>
          <w:b/>
          <w:bCs/>
          <w:color w:val="000000" w:themeColor="text1"/>
          <w:sz w:val="20"/>
          <w:szCs w:val="20"/>
          <w:lang w:val="en-US"/>
        </w:rPr>
        <w:t xml:space="preserve">Figure SI. </w:t>
      </w:r>
      <w:r w:rsidR="60B5948B" w:rsidRPr="4A0B9992">
        <w:rPr>
          <w:rFonts w:ascii="Times New Roman" w:eastAsia="Times New Roman" w:hAnsi="Times New Roman" w:cs="Times New Roman"/>
          <w:b/>
          <w:bCs/>
          <w:color w:val="000000" w:themeColor="text1"/>
          <w:sz w:val="20"/>
          <w:szCs w:val="20"/>
          <w:lang w:val="en-US"/>
        </w:rPr>
        <w:t>4</w:t>
      </w:r>
      <w:r w:rsidR="54DFAB77" w:rsidRPr="4A0B9992">
        <w:rPr>
          <w:rFonts w:ascii="Times New Roman" w:eastAsia="Times New Roman" w:hAnsi="Times New Roman" w:cs="Times New Roman"/>
          <w:b/>
          <w:bCs/>
          <w:color w:val="000000" w:themeColor="text1"/>
          <w:sz w:val="20"/>
          <w:szCs w:val="20"/>
          <w:lang w:val="en-US"/>
        </w:rPr>
        <w:t>0</w:t>
      </w:r>
      <w:r w:rsidRPr="4A0B9992">
        <w:rPr>
          <w:rFonts w:ascii="Times New Roman" w:eastAsia="Times New Roman" w:hAnsi="Times New Roman" w:cs="Times New Roman"/>
          <w:b/>
          <w:bCs/>
          <w:color w:val="000000" w:themeColor="text1"/>
          <w:sz w:val="20"/>
          <w:szCs w:val="20"/>
          <w:lang w:val="en-US"/>
        </w:rPr>
        <w:t xml:space="preserve">. </w:t>
      </w:r>
      <w:r w:rsidR="75519890" w:rsidRPr="4A0B9992">
        <w:rPr>
          <w:rFonts w:ascii="Times New Roman" w:eastAsia="Times New Roman" w:hAnsi="Times New Roman" w:cs="Times New Roman"/>
          <w:color w:val="000000" w:themeColor="text1"/>
          <w:sz w:val="20"/>
          <w:szCs w:val="20"/>
          <w:lang w:val="en-US"/>
        </w:rPr>
        <w:t>Transmission</w:t>
      </w:r>
      <w:r w:rsidR="480DB7EB" w:rsidRPr="4A0B9992">
        <w:rPr>
          <w:rFonts w:ascii="Times New Roman" w:eastAsia="Times New Roman" w:hAnsi="Times New Roman" w:cs="Times New Roman"/>
          <w:color w:val="000000" w:themeColor="text1"/>
          <w:sz w:val="20"/>
          <w:szCs w:val="20"/>
          <w:lang w:val="en-US"/>
        </w:rPr>
        <w:t xml:space="preserve"> </w:t>
      </w:r>
      <w:r w:rsidRPr="4A0B9992">
        <w:rPr>
          <w:rFonts w:ascii="Times New Roman" w:eastAsia="Times New Roman" w:hAnsi="Times New Roman" w:cs="Times New Roman"/>
          <w:color w:val="000000" w:themeColor="text1"/>
          <w:sz w:val="20"/>
          <w:szCs w:val="20"/>
          <w:lang w:val="en-US"/>
        </w:rPr>
        <w:t>rankings summary</w:t>
      </w:r>
    </w:p>
    <w:p w14:paraId="289FA189" w14:textId="76CD4BE7" w:rsidR="1D79A89F" w:rsidRPr="00681D61" w:rsidRDefault="00DC0FB6" w:rsidP="4A0B9992">
      <w:pPr>
        <w:spacing w:line="278" w:lineRule="auto"/>
        <w:rPr>
          <w:rFonts w:ascii="Times New Roman" w:eastAsia="Times New Roman" w:hAnsi="Times New Roman" w:cs="Times New Roman"/>
          <w:sz w:val="20"/>
          <w:szCs w:val="20"/>
        </w:rPr>
      </w:pPr>
      <w:r>
        <w:rPr>
          <w:noProof/>
        </w:rPr>
        <w:drawing>
          <wp:inline distT="0" distB="0" distL="0" distR="0" wp14:anchorId="3CE5E211" wp14:editId="1E25B2F2">
            <wp:extent cx="5943600" cy="2818130"/>
            <wp:effectExtent l="0" t="0" r="0" b="1270"/>
            <wp:docPr id="1269310644" name="Picture 22" descr="A graph of a graph showing the growth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0644" name="Picture 22" descr="A graph of a graph showing the growth of a country&#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inline>
        </w:drawing>
      </w:r>
    </w:p>
    <w:p w14:paraId="035CDE0E" w14:textId="351F32D7" w:rsidR="2AE9FAA3" w:rsidRDefault="2AE9FAA3" w:rsidP="334A2189">
      <w:pPr>
        <w:spacing w:line="278" w:lineRule="auto"/>
        <w:rPr>
          <w:rFonts w:ascii="Times New Roman" w:eastAsia="Times New Roman" w:hAnsi="Times New Roman" w:cs="Times New Roman"/>
          <w:color w:val="000000" w:themeColor="text1"/>
          <w:sz w:val="20"/>
          <w:szCs w:val="20"/>
          <w:lang w:val="en-US"/>
        </w:rPr>
      </w:pPr>
      <w:r w:rsidRPr="334A2189">
        <w:rPr>
          <w:rFonts w:ascii="Times New Roman" w:eastAsia="Times New Roman" w:hAnsi="Times New Roman" w:cs="Times New Roman"/>
          <w:b/>
          <w:bCs/>
          <w:color w:val="000000" w:themeColor="text1"/>
          <w:sz w:val="20"/>
          <w:szCs w:val="20"/>
          <w:lang w:val="en-US"/>
        </w:rPr>
        <w:t xml:space="preserve">Figure SI. 41. </w:t>
      </w:r>
      <w:r w:rsidRPr="334A2189">
        <w:rPr>
          <w:rFonts w:ascii="Times New Roman" w:eastAsia="Times New Roman" w:hAnsi="Times New Roman" w:cs="Times New Roman"/>
          <w:color w:val="000000" w:themeColor="text1"/>
          <w:sz w:val="20"/>
          <w:szCs w:val="20"/>
          <w:lang w:val="en-US"/>
        </w:rPr>
        <w:t>Electrolyzer predicted competition</w:t>
      </w:r>
    </w:p>
    <w:p w14:paraId="40171ADE" w14:textId="23F70F10" w:rsidR="75B81A2C" w:rsidRDefault="75B81A2C" w:rsidP="334A2189">
      <w:pPr>
        <w:spacing w:line="278" w:lineRule="auto"/>
      </w:pPr>
      <w:r>
        <w:rPr>
          <w:noProof/>
        </w:rPr>
        <w:drawing>
          <wp:inline distT="0" distB="0" distL="0" distR="0" wp14:anchorId="29DB566E" wp14:editId="2C931424">
            <wp:extent cx="3236983" cy="4572009"/>
            <wp:effectExtent l="0" t="0" r="0" b="0"/>
            <wp:docPr id="1944672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2823" name="Picture 1944672823"/>
                    <pic:cNvPicPr/>
                  </pic:nvPicPr>
                  <pic:blipFill>
                    <a:blip r:embed="rId26">
                      <a:extLst>
                        <a:ext uri="{28A0092B-C50C-407E-A947-70E740481C1C}">
                          <a14:useLocalDpi xmlns:a14="http://schemas.microsoft.com/office/drawing/2010/main"/>
                        </a:ext>
                      </a:extLst>
                    </a:blip>
                    <a:stretch>
                      <a:fillRect/>
                    </a:stretch>
                  </pic:blipFill>
                  <pic:spPr>
                    <a:xfrm>
                      <a:off x="0" y="0"/>
                      <a:ext cx="3236983" cy="4572009"/>
                    </a:xfrm>
                    <a:prstGeom prst="rect">
                      <a:avLst/>
                    </a:prstGeom>
                  </pic:spPr>
                </pic:pic>
              </a:graphicData>
            </a:graphic>
          </wp:inline>
        </w:drawing>
      </w:r>
    </w:p>
    <w:sectPr w:rsidR="75B81A2C">
      <w:headerReference w:type="default" r:id="rId27"/>
      <w:footerReference w:type="even" r:id="rId28"/>
      <w:foot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04497" w14:textId="77777777" w:rsidR="001A6C06" w:rsidRDefault="001A6C06" w:rsidP="00B132C1">
      <w:pPr>
        <w:spacing w:after="0" w:line="240" w:lineRule="auto"/>
      </w:pPr>
      <w:r>
        <w:separator/>
      </w:r>
    </w:p>
  </w:endnote>
  <w:endnote w:type="continuationSeparator" w:id="0">
    <w:p w14:paraId="30E6BD13" w14:textId="77777777" w:rsidR="001A6C06" w:rsidRDefault="001A6C06" w:rsidP="00B13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eastAsia="Times New Roman" w:hAnsi="Times New Roman" w:cs="Times New Roman"/>
      </w:rPr>
      <w:id w:val="864638385"/>
      <w:docPartObj>
        <w:docPartGallery w:val="Page Numbers (Bottom of Page)"/>
        <w:docPartUnique/>
      </w:docPartObj>
    </w:sdtPr>
    <w:sdtContent>
      <w:p w14:paraId="38AC8168" w14:textId="467BE31D" w:rsidR="00B132C1" w:rsidRDefault="00B132C1" w:rsidP="00C3126F">
        <w:pPr>
          <w:pStyle w:val="Footer"/>
          <w:framePr w:wrap="none" w:vAnchor="text" w:hAnchor="margin" w:xAlign="right" w:y="1"/>
          <w:rPr>
            <w:rStyle w:val="PageNumber"/>
          </w:rPr>
        </w:pPr>
        <w:r w:rsidRPr="334A2189">
          <w:rPr>
            <w:rStyle w:val="PageNumber"/>
            <w:rFonts w:ascii="Times New Roman" w:eastAsia="Times New Roman" w:hAnsi="Times New Roman" w:cs="Times New Roman"/>
          </w:rPr>
          <w:fldChar w:fldCharType="begin"/>
        </w:r>
        <w:r w:rsidRPr="334A2189">
          <w:rPr>
            <w:rStyle w:val="PageNumber"/>
            <w:rFonts w:ascii="Times New Roman" w:eastAsia="Times New Roman" w:hAnsi="Times New Roman" w:cs="Times New Roman"/>
          </w:rPr>
          <w:instrText xml:space="preserve"> PAGE </w:instrText>
        </w:r>
        <w:r w:rsidRPr="334A2189">
          <w:rPr>
            <w:rStyle w:val="PageNumber"/>
            <w:rFonts w:ascii="Times New Roman" w:eastAsia="Times New Roman" w:hAnsi="Times New Roman" w:cs="Times New Roman"/>
          </w:rPr>
          <w:fldChar w:fldCharType="separate"/>
        </w:r>
        <w:r w:rsidRPr="334A2189">
          <w:rPr>
            <w:rStyle w:val="PageNumber"/>
            <w:rFonts w:ascii="Times New Roman" w:eastAsia="Times New Roman" w:hAnsi="Times New Roman" w:cs="Times New Roman"/>
          </w:rPr>
          <w:fldChar w:fldCharType="end"/>
        </w:r>
      </w:p>
    </w:sdtContent>
  </w:sdt>
  <w:p w14:paraId="269EE463" w14:textId="77777777" w:rsidR="00B132C1" w:rsidRDefault="00B132C1" w:rsidP="00B132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eastAsia="Times New Roman" w:hAnsi="Times New Roman" w:cs="Times New Roman"/>
      </w:rPr>
      <w:id w:val="-187914499"/>
      <w:docPartObj>
        <w:docPartGallery w:val="Page Numbers (Bottom of Page)"/>
        <w:docPartUnique/>
      </w:docPartObj>
    </w:sdtPr>
    <w:sdtContent>
      <w:p w14:paraId="3FCDF1C4" w14:textId="4EFA6235" w:rsidR="00B132C1" w:rsidRDefault="00B132C1" w:rsidP="334A2189">
        <w:pPr>
          <w:pStyle w:val="Footer"/>
          <w:framePr w:wrap="none" w:vAnchor="text" w:hAnchor="margin" w:xAlign="right" w:y="1"/>
          <w:rPr>
            <w:rStyle w:val="PageNumber"/>
            <w:rFonts w:ascii="Times New Roman" w:eastAsia="Times New Roman" w:hAnsi="Times New Roman" w:cs="Times New Roman"/>
          </w:rPr>
        </w:pPr>
        <w:r w:rsidRPr="334A2189">
          <w:rPr>
            <w:rStyle w:val="PageNumber"/>
            <w:rFonts w:ascii="Times New Roman" w:eastAsia="Times New Roman" w:hAnsi="Times New Roman" w:cs="Times New Roman"/>
            <w:noProof/>
          </w:rPr>
          <w:fldChar w:fldCharType="begin"/>
        </w:r>
        <w:r w:rsidRPr="334A2189">
          <w:rPr>
            <w:rStyle w:val="PageNumber"/>
            <w:rFonts w:ascii="Times New Roman" w:eastAsia="Times New Roman" w:hAnsi="Times New Roman" w:cs="Times New Roman"/>
          </w:rPr>
          <w:instrText xml:space="preserve"> PAGE </w:instrText>
        </w:r>
        <w:r w:rsidRPr="334A2189">
          <w:rPr>
            <w:rStyle w:val="PageNumber"/>
            <w:rFonts w:ascii="Times New Roman" w:eastAsia="Times New Roman" w:hAnsi="Times New Roman" w:cs="Times New Roman"/>
          </w:rPr>
          <w:fldChar w:fldCharType="separate"/>
        </w:r>
        <w:r w:rsidR="334A2189" w:rsidRPr="334A2189">
          <w:rPr>
            <w:rStyle w:val="PageNumber"/>
            <w:rFonts w:ascii="Times New Roman" w:eastAsia="Times New Roman" w:hAnsi="Times New Roman" w:cs="Times New Roman"/>
            <w:noProof/>
          </w:rPr>
          <w:t>20</w:t>
        </w:r>
        <w:r w:rsidRPr="334A2189">
          <w:rPr>
            <w:rStyle w:val="PageNumber"/>
            <w:rFonts w:ascii="Times New Roman" w:eastAsia="Times New Roman" w:hAnsi="Times New Roman" w:cs="Times New Roman"/>
            <w:noProof/>
          </w:rPr>
          <w:fldChar w:fldCharType="end"/>
        </w:r>
      </w:p>
    </w:sdtContent>
  </w:sdt>
  <w:p w14:paraId="1F31426C" w14:textId="77777777" w:rsidR="00B132C1" w:rsidRDefault="00B132C1" w:rsidP="334A2189">
    <w:pPr>
      <w:pStyle w:val="Footer"/>
      <w:ind w:right="360"/>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76C16" w14:textId="77777777" w:rsidR="001A6C06" w:rsidRDefault="001A6C06" w:rsidP="00B132C1">
      <w:pPr>
        <w:spacing w:after="0" w:line="240" w:lineRule="auto"/>
      </w:pPr>
      <w:r>
        <w:separator/>
      </w:r>
    </w:p>
  </w:footnote>
  <w:footnote w:type="continuationSeparator" w:id="0">
    <w:p w14:paraId="5C441F99" w14:textId="77777777" w:rsidR="001A6C06" w:rsidRDefault="001A6C06" w:rsidP="00B13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4A2189" w14:paraId="2C3FD98E" w14:textId="77777777" w:rsidTr="334A2189">
      <w:trPr>
        <w:trHeight w:val="300"/>
      </w:trPr>
      <w:tc>
        <w:tcPr>
          <w:tcW w:w="3120" w:type="dxa"/>
        </w:tcPr>
        <w:p w14:paraId="5D458D68" w14:textId="7530858C" w:rsidR="334A2189" w:rsidRDefault="334A2189" w:rsidP="334A2189">
          <w:pPr>
            <w:pStyle w:val="Header"/>
            <w:ind w:left="-115"/>
          </w:pPr>
        </w:p>
      </w:tc>
      <w:tc>
        <w:tcPr>
          <w:tcW w:w="3120" w:type="dxa"/>
        </w:tcPr>
        <w:p w14:paraId="07CD39D2" w14:textId="0487DD3E" w:rsidR="334A2189" w:rsidRDefault="334A2189" w:rsidP="334A2189">
          <w:pPr>
            <w:pStyle w:val="Header"/>
            <w:jc w:val="center"/>
          </w:pPr>
        </w:p>
      </w:tc>
      <w:tc>
        <w:tcPr>
          <w:tcW w:w="3120" w:type="dxa"/>
        </w:tcPr>
        <w:p w14:paraId="6FF1B910" w14:textId="325FFE84" w:rsidR="334A2189" w:rsidRDefault="334A2189" w:rsidP="334A2189">
          <w:pPr>
            <w:pStyle w:val="Header"/>
            <w:ind w:right="-115"/>
            <w:jc w:val="right"/>
          </w:pPr>
        </w:p>
      </w:tc>
    </w:tr>
  </w:tbl>
  <w:p w14:paraId="70577397" w14:textId="43E8823C" w:rsidR="334A2189" w:rsidRDefault="334A2189" w:rsidP="334A2189">
    <w:pPr>
      <w:pStyle w:val="Header"/>
    </w:pPr>
  </w:p>
</w:hdr>
</file>

<file path=word/intelligence2.xml><?xml version="1.0" encoding="utf-8"?>
<int2:intelligence xmlns:int2="http://schemas.microsoft.com/office/intelligence/2020/intelligence" xmlns:oel="http://schemas.microsoft.com/office/2019/extlst">
  <int2:observations>
    <int2:textHash int2:hashCode="QNqSr/o5ohtJ0h" int2:id="daF3Itxa">
      <int2:state int2:value="Rejected" int2:type="spell"/>
    </int2:textHash>
    <int2:bookmark int2:bookmarkName="_Int_DZU6l2x1" int2:invalidationBookmarkName="" int2:hashCode="cSxZgfLEv1hbS+" int2:id="Z4W3h4vl">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CF"/>
    <w:rsid w:val="000251BF"/>
    <w:rsid w:val="000308BC"/>
    <w:rsid w:val="0003567D"/>
    <w:rsid w:val="00095DDC"/>
    <w:rsid w:val="000A3657"/>
    <w:rsid w:val="000E4ECF"/>
    <w:rsid w:val="000F0CF0"/>
    <w:rsid w:val="000F704F"/>
    <w:rsid w:val="000F750D"/>
    <w:rsid w:val="0010449C"/>
    <w:rsid w:val="00114A2B"/>
    <w:rsid w:val="00141D5F"/>
    <w:rsid w:val="00156E6D"/>
    <w:rsid w:val="00157A94"/>
    <w:rsid w:val="00161D6B"/>
    <w:rsid w:val="00187558"/>
    <w:rsid w:val="00191D7B"/>
    <w:rsid w:val="00196893"/>
    <w:rsid w:val="001A6C06"/>
    <w:rsid w:val="001B0530"/>
    <w:rsid w:val="001D5914"/>
    <w:rsid w:val="001E22E5"/>
    <w:rsid w:val="002028B1"/>
    <w:rsid w:val="00215AD4"/>
    <w:rsid w:val="0022119A"/>
    <w:rsid w:val="0024265A"/>
    <w:rsid w:val="00261AB9"/>
    <w:rsid w:val="00273793"/>
    <w:rsid w:val="002760C2"/>
    <w:rsid w:val="002B1A17"/>
    <w:rsid w:val="002C7D22"/>
    <w:rsid w:val="002D2C37"/>
    <w:rsid w:val="002E00DE"/>
    <w:rsid w:val="00313985"/>
    <w:rsid w:val="0032084F"/>
    <w:rsid w:val="00322B27"/>
    <w:rsid w:val="0032392F"/>
    <w:rsid w:val="00325543"/>
    <w:rsid w:val="00352C26"/>
    <w:rsid w:val="00361C1A"/>
    <w:rsid w:val="00370602"/>
    <w:rsid w:val="0038480F"/>
    <w:rsid w:val="003905CF"/>
    <w:rsid w:val="00390C42"/>
    <w:rsid w:val="003A36A5"/>
    <w:rsid w:val="003B44E9"/>
    <w:rsid w:val="003C2244"/>
    <w:rsid w:val="003F2179"/>
    <w:rsid w:val="00413710"/>
    <w:rsid w:val="00415502"/>
    <w:rsid w:val="00434A33"/>
    <w:rsid w:val="004421F1"/>
    <w:rsid w:val="0044C3DA"/>
    <w:rsid w:val="00476C33"/>
    <w:rsid w:val="004800FD"/>
    <w:rsid w:val="00480D2F"/>
    <w:rsid w:val="004C0BEE"/>
    <w:rsid w:val="004E3522"/>
    <w:rsid w:val="00524256"/>
    <w:rsid w:val="00531681"/>
    <w:rsid w:val="0054700F"/>
    <w:rsid w:val="00551347"/>
    <w:rsid w:val="0055741D"/>
    <w:rsid w:val="005E5D20"/>
    <w:rsid w:val="00623973"/>
    <w:rsid w:val="00656213"/>
    <w:rsid w:val="00681D61"/>
    <w:rsid w:val="006D7CCA"/>
    <w:rsid w:val="006F61A0"/>
    <w:rsid w:val="00701DA3"/>
    <w:rsid w:val="00707396"/>
    <w:rsid w:val="0071071D"/>
    <w:rsid w:val="00773FA8"/>
    <w:rsid w:val="0078330F"/>
    <w:rsid w:val="007A679B"/>
    <w:rsid w:val="007B5310"/>
    <w:rsid w:val="007C31CD"/>
    <w:rsid w:val="007D1203"/>
    <w:rsid w:val="007E53C2"/>
    <w:rsid w:val="007F00F3"/>
    <w:rsid w:val="00803BCA"/>
    <w:rsid w:val="00831A7C"/>
    <w:rsid w:val="00834EE7"/>
    <w:rsid w:val="0086712A"/>
    <w:rsid w:val="00882ED1"/>
    <w:rsid w:val="008A3EA4"/>
    <w:rsid w:val="008A4743"/>
    <w:rsid w:val="008D6EE0"/>
    <w:rsid w:val="008F593E"/>
    <w:rsid w:val="008F6B4B"/>
    <w:rsid w:val="00923C84"/>
    <w:rsid w:val="00931452"/>
    <w:rsid w:val="00946073"/>
    <w:rsid w:val="009676BB"/>
    <w:rsid w:val="00981B88"/>
    <w:rsid w:val="00983663"/>
    <w:rsid w:val="009866E1"/>
    <w:rsid w:val="0099428B"/>
    <w:rsid w:val="009A78D9"/>
    <w:rsid w:val="009B09E2"/>
    <w:rsid w:val="009F3B6E"/>
    <w:rsid w:val="00A11B5D"/>
    <w:rsid w:val="00A11D88"/>
    <w:rsid w:val="00A2758F"/>
    <w:rsid w:val="00A3455B"/>
    <w:rsid w:val="00A77A72"/>
    <w:rsid w:val="00A77E64"/>
    <w:rsid w:val="00AB6513"/>
    <w:rsid w:val="00AC3846"/>
    <w:rsid w:val="00AD1B33"/>
    <w:rsid w:val="00AF333E"/>
    <w:rsid w:val="00B132C1"/>
    <w:rsid w:val="00B15E83"/>
    <w:rsid w:val="00B526D4"/>
    <w:rsid w:val="00B6BAD4"/>
    <w:rsid w:val="00B90EEF"/>
    <w:rsid w:val="00BC3BC4"/>
    <w:rsid w:val="00BC56A2"/>
    <w:rsid w:val="00BD092E"/>
    <w:rsid w:val="00BD4F1D"/>
    <w:rsid w:val="00BF3746"/>
    <w:rsid w:val="00C00508"/>
    <w:rsid w:val="00C00F84"/>
    <w:rsid w:val="00C0175E"/>
    <w:rsid w:val="00C126A1"/>
    <w:rsid w:val="00C159B4"/>
    <w:rsid w:val="00C23D1C"/>
    <w:rsid w:val="00C24DB2"/>
    <w:rsid w:val="00C3126F"/>
    <w:rsid w:val="00C4384E"/>
    <w:rsid w:val="00C4584E"/>
    <w:rsid w:val="00C67EB2"/>
    <w:rsid w:val="00CD3327"/>
    <w:rsid w:val="00CF4290"/>
    <w:rsid w:val="00CF62DB"/>
    <w:rsid w:val="00CF6DAB"/>
    <w:rsid w:val="00D10F64"/>
    <w:rsid w:val="00D11211"/>
    <w:rsid w:val="00D370BE"/>
    <w:rsid w:val="00D41AF1"/>
    <w:rsid w:val="00D62453"/>
    <w:rsid w:val="00D73028"/>
    <w:rsid w:val="00D85940"/>
    <w:rsid w:val="00DB1403"/>
    <w:rsid w:val="00DC0FB6"/>
    <w:rsid w:val="00E048F5"/>
    <w:rsid w:val="00E04AE4"/>
    <w:rsid w:val="00E10EA7"/>
    <w:rsid w:val="00E36D4C"/>
    <w:rsid w:val="00E43242"/>
    <w:rsid w:val="00E61B5B"/>
    <w:rsid w:val="00E72369"/>
    <w:rsid w:val="00E8343B"/>
    <w:rsid w:val="00EC7B8E"/>
    <w:rsid w:val="00ECC181"/>
    <w:rsid w:val="00EE1CD4"/>
    <w:rsid w:val="00F11B4D"/>
    <w:rsid w:val="00F13A0B"/>
    <w:rsid w:val="00F17898"/>
    <w:rsid w:val="00F23F74"/>
    <w:rsid w:val="00F275B6"/>
    <w:rsid w:val="00F40195"/>
    <w:rsid w:val="00F52999"/>
    <w:rsid w:val="00F61F31"/>
    <w:rsid w:val="00F65C77"/>
    <w:rsid w:val="00F70438"/>
    <w:rsid w:val="00FA4A82"/>
    <w:rsid w:val="00FB02B3"/>
    <w:rsid w:val="00FE1091"/>
    <w:rsid w:val="00FE3738"/>
    <w:rsid w:val="00FF3097"/>
    <w:rsid w:val="00FF3B12"/>
    <w:rsid w:val="011A5EF1"/>
    <w:rsid w:val="01B8B073"/>
    <w:rsid w:val="021CAC4E"/>
    <w:rsid w:val="0223795F"/>
    <w:rsid w:val="02A9DE68"/>
    <w:rsid w:val="02AA3F32"/>
    <w:rsid w:val="037A6FEA"/>
    <w:rsid w:val="04390C07"/>
    <w:rsid w:val="04398853"/>
    <w:rsid w:val="04699EAB"/>
    <w:rsid w:val="0482E07E"/>
    <w:rsid w:val="04967B66"/>
    <w:rsid w:val="04DE4EFD"/>
    <w:rsid w:val="04E66BDB"/>
    <w:rsid w:val="04F62445"/>
    <w:rsid w:val="057B269C"/>
    <w:rsid w:val="05B413F9"/>
    <w:rsid w:val="05FF03CE"/>
    <w:rsid w:val="0653E95D"/>
    <w:rsid w:val="06FEAA1A"/>
    <w:rsid w:val="07157204"/>
    <w:rsid w:val="074CDF1C"/>
    <w:rsid w:val="078007A1"/>
    <w:rsid w:val="07C3B513"/>
    <w:rsid w:val="0808EF22"/>
    <w:rsid w:val="0846E6CF"/>
    <w:rsid w:val="0852B6D6"/>
    <w:rsid w:val="085E62A4"/>
    <w:rsid w:val="0866833F"/>
    <w:rsid w:val="08908544"/>
    <w:rsid w:val="08BFF119"/>
    <w:rsid w:val="094A7E37"/>
    <w:rsid w:val="0A0B1DF1"/>
    <w:rsid w:val="0A966538"/>
    <w:rsid w:val="0AB8D49D"/>
    <w:rsid w:val="0AEAD5A1"/>
    <w:rsid w:val="0B5375A6"/>
    <w:rsid w:val="0B71BCA0"/>
    <w:rsid w:val="0BFD029F"/>
    <w:rsid w:val="0C43A847"/>
    <w:rsid w:val="0C4759F5"/>
    <w:rsid w:val="0C835888"/>
    <w:rsid w:val="0D12399C"/>
    <w:rsid w:val="0D13F332"/>
    <w:rsid w:val="0D1B7E0A"/>
    <w:rsid w:val="0D28CE75"/>
    <w:rsid w:val="0E6817F1"/>
    <w:rsid w:val="0E6C3674"/>
    <w:rsid w:val="0EE97166"/>
    <w:rsid w:val="0F000EEE"/>
    <w:rsid w:val="0F41053D"/>
    <w:rsid w:val="0F4CF5F6"/>
    <w:rsid w:val="0FE282FF"/>
    <w:rsid w:val="101BC825"/>
    <w:rsid w:val="10C65171"/>
    <w:rsid w:val="10C8DF6C"/>
    <w:rsid w:val="10DA28E6"/>
    <w:rsid w:val="1125418E"/>
    <w:rsid w:val="11A369D3"/>
    <w:rsid w:val="1222C5AD"/>
    <w:rsid w:val="12B9BCD8"/>
    <w:rsid w:val="12C01AB9"/>
    <w:rsid w:val="12DB143E"/>
    <w:rsid w:val="135B0E8D"/>
    <w:rsid w:val="13A4826F"/>
    <w:rsid w:val="13BE3F9D"/>
    <w:rsid w:val="14494812"/>
    <w:rsid w:val="14A0D219"/>
    <w:rsid w:val="14B2BABA"/>
    <w:rsid w:val="14B5AA80"/>
    <w:rsid w:val="14DD7EE7"/>
    <w:rsid w:val="152995C2"/>
    <w:rsid w:val="155055C8"/>
    <w:rsid w:val="15D7F011"/>
    <w:rsid w:val="15EAE593"/>
    <w:rsid w:val="16301E7C"/>
    <w:rsid w:val="1660D98A"/>
    <w:rsid w:val="1665E89F"/>
    <w:rsid w:val="16CAD574"/>
    <w:rsid w:val="16D7AAE4"/>
    <w:rsid w:val="16F92B97"/>
    <w:rsid w:val="1711A12B"/>
    <w:rsid w:val="17BF7819"/>
    <w:rsid w:val="17EE8FA2"/>
    <w:rsid w:val="1836A142"/>
    <w:rsid w:val="185DAD24"/>
    <w:rsid w:val="1860C14D"/>
    <w:rsid w:val="18E20467"/>
    <w:rsid w:val="196BBE47"/>
    <w:rsid w:val="19B98C5C"/>
    <w:rsid w:val="19D378DF"/>
    <w:rsid w:val="19E0F33A"/>
    <w:rsid w:val="1A461BE4"/>
    <w:rsid w:val="1AB7A87A"/>
    <w:rsid w:val="1AD32141"/>
    <w:rsid w:val="1AE867CE"/>
    <w:rsid w:val="1BC245C3"/>
    <w:rsid w:val="1C33D325"/>
    <w:rsid w:val="1C39E77A"/>
    <w:rsid w:val="1CB44626"/>
    <w:rsid w:val="1D79A89F"/>
    <w:rsid w:val="1D982767"/>
    <w:rsid w:val="1DD870ED"/>
    <w:rsid w:val="1DE965CA"/>
    <w:rsid w:val="1DEA44B0"/>
    <w:rsid w:val="1DF0947C"/>
    <w:rsid w:val="1EFC1308"/>
    <w:rsid w:val="1F801190"/>
    <w:rsid w:val="1FEE6E1D"/>
    <w:rsid w:val="20132F19"/>
    <w:rsid w:val="20F97493"/>
    <w:rsid w:val="2158BB28"/>
    <w:rsid w:val="21C78BB7"/>
    <w:rsid w:val="21D17B22"/>
    <w:rsid w:val="222256D0"/>
    <w:rsid w:val="22298409"/>
    <w:rsid w:val="22B67430"/>
    <w:rsid w:val="23DC83B6"/>
    <w:rsid w:val="23E8E81E"/>
    <w:rsid w:val="2440B3F9"/>
    <w:rsid w:val="248A4D9C"/>
    <w:rsid w:val="2493D108"/>
    <w:rsid w:val="24C145AA"/>
    <w:rsid w:val="24DAB574"/>
    <w:rsid w:val="24DE1486"/>
    <w:rsid w:val="25065A9C"/>
    <w:rsid w:val="253289F3"/>
    <w:rsid w:val="253350F6"/>
    <w:rsid w:val="25CF77FE"/>
    <w:rsid w:val="26280247"/>
    <w:rsid w:val="26612F59"/>
    <w:rsid w:val="266388A5"/>
    <w:rsid w:val="26934CD2"/>
    <w:rsid w:val="26CBE425"/>
    <w:rsid w:val="26D17B38"/>
    <w:rsid w:val="26F05237"/>
    <w:rsid w:val="26FD7BE8"/>
    <w:rsid w:val="27A9E0DF"/>
    <w:rsid w:val="27CA35FC"/>
    <w:rsid w:val="2800865E"/>
    <w:rsid w:val="281686F3"/>
    <w:rsid w:val="282097C2"/>
    <w:rsid w:val="2823F084"/>
    <w:rsid w:val="282C0923"/>
    <w:rsid w:val="288C659A"/>
    <w:rsid w:val="28B7E972"/>
    <w:rsid w:val="28E3821E"/>
    <w:rsid w:val="29030BC9"/>
    <w:rsid w:val="2906E1B7"/>
    <w:rsid w:val="2909DD39"/>
    <w:rsid w:val="2919AE33"/>
    <w:rsid w:val="2934297F"/>
    <w:rsid w:val="29A147A6"/>
    <w:rsid w:val="29B240FF"/>
    <w:rsid w:val="29C9683B"/>
    <w:rsid w:val="29DE03A5"/>
    <w:rsid w:val="29DF1CB9"/>
    <w:rsid w:val="29FE3101"/>
    <w:rsid w:val="2A3C07C7"/>
    <w:rsid w:val="2A93C1FB"/>
    <w:rsid w:val="2AE9FAA3"/>
    <w:rsid w:val="2B05AE27"/>
    <w:rsid w:val="2BA00E94"/>
    <w:rsid w:val="2BBDCD2D"/>
    <w:rsid w:val="2BC6EE63"/>
    <w:rsid w:val="2C187AD1"/>
    <w:rsid w:val="2C33FE7C"/>
    <w:rsid w:val="2C725453"/>
    <w:rsid w:val="2CBE8B37"/>
    <w:rsid w:val="2CC9FBB0"/>
    <w:rsid w:val="2CE30FEF"/>
    <w:rsid w:val="2D1515C2"/>
    <w:rsid w:val="2D4B7EBF"/>
    <w:rsid w:val="2D818A5E"/>
    <w:rsid w:val="2DE4AD30"/>
    <w:rsid w:val="2E065856"/>
    <w:rsid w:val="2EDC4AEE"/>
    <w:rsid w:val="2FBD7365"/>
    <w:rsid w:val="30387EB5"/>
    <w:rsid w:val="314EC8D9"/>
    <w:rsid w:val="316F46FD"/>
    <w:rsid w:val="31A73711"/>
    <w:rsid w:val="31D436A4"/>
    <w:rsid w:val="31ED4093"/>
    <w:rsid w:val="3239FC07"/>
    <w:rsid w:val="32F649F8"/>
    <w:rsid w:val="33260226"/>
    <w:rsid w:val="33260CBF"/>
    <w:rsid w:val="334A2189"/>
    <w:rsid w:val="33579739"/>
    <w:rsid w:val="339C6C9E"/>
    <w:rsid w:val="33EFA851"/>
    <w:rsid w:val="33FFEE63"/>
    <w:rsid w:val="34D60A07"/>
    <w:rsid w:val="35515228"/>
    <w:rsid w:val="35E6EB28"/>
    <w:rsid w:val="35FF413B"/>
    <w:rsid w:val="36388D69"/>
    <w:rsid w:val="36599C89"/>
    <w:rsid w:val="365A3532"/>
    <w:rsid w:val="365BEF5F"/>
    <w:rsid w:val="367B5C3B"/>
    <w:rsid w:val="36A7B5F2"/>
    <w:rsid w:val="36F063CB"/>
    <w:rsid w:val="37358387"/>
    <w:rsid w:val="374A8DF7"/>
    <w:rsid w:val="382E8E60"/>
    <w:rsid w:val="386CCD4C"/>
    <w:rsid w:val="3884699F"/>
    <w:rsid w:val="38B63E31"/>
    <w:rsid w:val="3910642C"/>
    <w:rsid w:val="391B73EE"/>
    <w:rsid w:val="39DC3254"/>
    <w:rsid w:val="3A3ECE14"/>
    <w:rsid w:val="3A54DF90"/>
    <w:rsid w:val="3A6FEE03"/>
    <w:rsid w:val="3A9B8E00"/>
    <w:rsid w:val="3AA042B6"/>
    <w:rsid w:val="3B1D76C6"/>
    <w:rsid w:val="3C33D44F"/>
    <w:rsid w:val="3C499CB7"/>
    <w:rsid w:val="3C5A6377"/>
    <w:rsid w:val="3C693585"/>
    <w:rsid w:val="3C82893F"/>
    <w:rsid w:val="3CB34BA7"/>
    <w:rsid w:val="3D119245"/>
    <w:rsid w:val="3DD048F5"/>
    <w:rsid w:val="3DD755BA"/>
    <w:rsid w:val="3DF3F527"/>
    <w:rsid w:val="3E21C4AA"/>
    <w:rsid w:val="3E377544"/>
    <w:rsid w:val="3E3EF113"/>
    <w:rsid w:val="3E4875B3"/>
    <w:rsid w:val="3E80D131"/>
    <w:rsid w:val="3ED6CFF2"/>
    <w:rsid w:val="3F16BBF8"/>
    <w:rsid w:val="3F58CF37"/>
    <w:rsid w:val="3F7174E0"/>
    <w:rsid w:val="3F8C01D4"/>
    <w:rsid w:val="3FD81466"/>
    <w:rsid w:val="3FD860D9"/>
    <w:rsid w:val="406B9B6E"/>
    <w:rsid w:val="40888821"/>
    <w:rsid w:val="40A004BC"/>
    <w:rsid w:val="40FF0848"/>
    <w:rsid w:val="4124A7D5"/>
    <w:rsid w:val="419DD35F"/>
    <w:rsid w:val="41A0482D"/>
    <w:rsid w:val="42063641"/>
    <w:rsid w:val="42778A2B"/>
    <w:rsid w:val="429384D0"/>
    <w:rsid w:val="435094B5"/>
    <w:rsid w:val="439DCA7B"/>
    <w:rsid w:val="440A4CD9"/>
    <w:rsid w:val="440D6D05"/>
    <w:rsid w:val="4442F4BF"/>
    <w:rsid w:val="44445F28"/>
    <w:rsid w:val="445015A1"/>
    <w:rsid w:val="446529DF"/>
    <w:rsid w:val="449C129B"/>
    <w:rsid w:val="46021BB6"/>
    <w:rsid w:val="4646F995"/>
    <w:rsid w:val="4700C3F7"/>
    <w:rsid w:val="4755449A"/>
    <w:rsid w:val="47B49F2D"/>
    <w:rsid w:val="47C86338"/>
    <w:rsid w:val="480DB7EB"/>
    <w:rsid w:val="4880B9E9"/>
    <w:rsid w:val="4880CF9F"/>
    <w:rsid w:val="48CF9CF4"/>
    <w:rsid w:val="48E2E2D3"/>
    <w:rsid w:val="491B0F54"/>
    <w:rsid w:val="491E2268"/>
    <w:rsid w:val="49345415"/>
    <w:rsid w:val="498B887C"/>
    <w:rsid w:val="49E6A649"/>
    <w:rsid w:val="4A0B9992"/>
    <w:rsid w:val="4A9FC86A"/>
    <w:rsid w:val="4B74F639"/>
    <w:rsid w:val="4C61CD2B"/>
    <w:rsid w:val="4D1DBCCC"/>
    <w:rsid w:val="4D3016D6"/>
    <w:rsid w:val="4D39BECE"/>
    <w:rsid w:val="4D87252C"/>
    <w:rsid w:val="4DA0BD59"/>
    <w:rsid w:val="4E14B228"/>
    <w:rsid w:val="4E74BED5"/>
    <w:rsid w:val="4E77F025"/>
    <w:rsid w:val="4EAB0181"/>
    <w:rsid w:val="4F78DF75"/>
    <w:rsid w:val="4FC6A2FF"/>
    <w:rsid w:val="4FCEDEE1"/>
    <w:rsid w:val="503DFFF6"/>
    <w:rsid w:val="50DC02CA"/>
    <w:rsid w:val="51562698"/>
    <w:rsid w:val="51B346CE"/>
    <w:rsid w:val="51EBC4F6"/>
    <w:rsid w:val="5202E6E5"/>
    <w:rsid w:val="526AC546"/>
    <w:rsid w:val="5283EAF9"/>
    <w:rsid w:val="534BD223"/>
    <w:rsid w:val="5369713A"/>
    <w:rsid w:val="537A21C0"/>
    <w:rsid w:val="53A00AC3"/>
    <w:rsid w:val="53A2DAD8"/>
    <w:rsid w:val="53CB31D3"/>
    <w:rsid w:val="541ADBCE"/>
    <w:rsid w:val="54288973"/>
    <w:rsid w:val="5435BF4C"/>
    <w:rsid w:val="5439945E"/>
    <w:rsid w:val="545014B5"/>
    <w:rsid w:val="54DFAB77"/>
    <w:rsid w:val="55311123"/>
    <w:rsid w:val="5538866D"/>
    <w:rsid w:val="554755D5"/>
    <w:rsid w:val="556FB0F1"/>
    <w:rsid w:val="5583A155"/>
    <w:rsid w:val="55EE7F2D"/>
    <w:rsid w:val="5640B0D0"/>
    <w:rsid w:val="564462CA"/>
    <w:rsid w:val="564DB327"/>
    <w:rsid w:val="568E6F98"/>
    <w:rsid w:val="56D6B829"/>
    <w:rsid w:val="56D8324B"/>
    <w:rsid w:val="56E74689"/>
    <w:rsid w:val="57D26E9D"/>
    <w:rsid w:val="580D87E4"/>
    <w:rsid w:val="5894825A"/>
    <w:rsid w:val="58DB8CC8"/>
    <w:rsid w:val="591F8126"/>
    <w:rsid w:val="59229929"/>
    <w:rsid w:val="59A057A0"/>
    <w:rsid w:val="59A1EED8"/>
    <w:rsid w:val="59AF4F55"/>
    <w:rsid w:val="59E50810"/>
    <w:rsid w:val="59EAF2AD"/>
    <w:rsid w:val="5A6E8EAE"/>
    <w:rsid w:val="5A75A4A9"/>
    <w:rsid w:val="5A832090"/>
    <w:rsid w:val="5B19413C"/>
    <w:rsid w:val="5B1B7047"/>
    <w:rsid w:val="5B5910A3"/>
    <w:rsid w:val="5B9EE5D7"/>
    <w:rsid w:val="5C418E8B"/>
    <w:rsid w:val="5C48A970"/>
    <w:rsid w:val="5C9734CD"/>
    <w:rsid w:val="5CAF9E00"/>
    <w:rsid w:val="5CE683C8"/>
    <w:rsid w:val="5DD4CD13"/>
    <w:rsid w:val="5DF4AD0B"/>
    <w:rsid w:val="5E0C4D86"/>
    <w:rsid w:val="5E161419"/>
    <w:rsid w:val="5E299C5C"/>
    <w:rsid w:val="5E85C2DB"/>
    <w:rsid w:val="5EFB4959"/>
    <w:rsid w:val="5EFDFF1D"/>
    <w:rsid w:val="5F1B896D"/>
    <w:rsid w:val="5FA9D269"/>
    <w:rsid w:val="5FBD9D90"/>
    <w:rsid w:val="5FE8E4E2"/>
    <w:rsid w:val="5FF02C13"/>
    <w:rsid w:val="600F521C"/>
    <w:rsid w:val="6027D76F"/>
    <w:rsid w:val="60AE3ED9"/>
    <w:rsid w:val="60B5948B"/>
    <w:rsid w:val="621BC5C3"/>
    <w:rsid w:val="627FC9B7"/>
    <w:rsid w:val="630D5A9B"/>
    <w:rsid w:val="63132053"/>
    <w:rsid w:val="6324AAD3"/>
    <w:rsid w:val="63F8B513"/>
    <w:rsid w:val="64235897"/>
    <w:rsid w:val="6444424E"/>
    <w:rsid w:val="6492F6D6"/>
    <w:rsid w:val="64E78EC1"/>
    <w:rsid w:val="650312B1"/>
    <w:rsid w:val="66154CCC"/>
    <w:rsid w:val="6626388C"/>
    <w:rsid w:val="667E323D"/>
    <w:rsid w:val="66FE3CF9"/>
    <w:rsid w:val="6703287E"/>
    <w:rsid w:val="686D599B"/>
    <w:rsid w:val="68844FF5"/>
    <w:rsid w:val="6938DFB7"/>
    <w:rsid w:val="6A2A2E28"/>
    <w:rsid w:val="6A88069A"/>
    <w:rsid w:val="6AB9405A"/>
    <w:rsid w:val="6AC2B296"/>
    <w:rsid w:val="6AFD841C"/>
    <w:rsid w:val="6B07532D"/>
    <w:rsid w:val="6BD5AE01"/>
    <w:rsid w:val="6C0E20F1"/>
    <w:rsid w:val="6C0EB176"/>
    <w:rsid w:val="6C3A6D45"/>
    <w:rsid w:val="6C5711E3"/>
    <w:rsid w:val="6C81B577"/>
    <w:rsid w:val="6CB243E0"/>
    <w:rsid w:val="6DCEDC99"/>
    <w:rsid w:val="6E5C98E4"/>
    <w:rsid w:val="6E6C1D25"/>
    <w:rsid w:val="6EAF506C"/>
    <w:rsid w:val="6F59B7AC"/>
    <w:rsid w:val="6F7D4F30"/>
    <w:rsid w:val="6FDDC91A"/>
    <w:rsid w:val="703EDD2E"/>
    <w:rsid w:val="7042ABDC"/>
    <w:rsid w:val="70DF6FE2"/>
    <w:rsid w:val="710DF754"/>
    <w:rsid w:val="716B3C74"/>
    <w:rsid w:val="718E2BAF"/>
    <w:rsid w:val="7236B486"/>
    <w:rsid w:val="72830309"/>
    <w:rsid w:val="728B33BD"/>
    <w:rsid w:val="7296C7B4"/>
    <w:rsid w:val="729E118D"/>
    <w:rsid w:val="731621E9"/>
    <w:rsid w:val="73B5C168"/>
    <w:rsid w:val="73F891DA"/>
    <w:rsid w:val="74144403"/>
    <w:rsid w:val="7436F24A"/>
    <w:rsid w:val="743FBE83"/>
    <w:rsid w:val="74CEB033"/>
    <w:rsid w:val="74E8DD04"/>
    <w:rsid w:val="74EFE368"/>
    <w:rsid w:val="753C338C"/>
    <w:rsid w:val="753C575B"/>
    <w:rsid w:val="75519890"/>
    <w:rsid w:val="759167E4"/>
    <w:rsid w:val="75B81A2C"/>
    <w:rsid w:val="75CD78C5"/>
    <w:rsid w:val="765A86CF"/>
    <w:rsid w:val="76F5AA38"/>
    <w:rsid w:val="7760FCC8"/>
    <w:rsid w:val="77B1D34A"/>
    <w:rsid w:val="78245A99"/>
    <w:rsid w:val="783534BE"/>
    <w:rsid w:val="7844597B"/>
    <w:rsid w:val="788BDE0E"/>
    <w:rsid w:val="78915535"/>
    <w:rsid w:val="7897FAE2"/>
    <w:rsid w:val="78FAD9BC"/>
    <w:rsid w:val="795F6D79"/>
    <w:rsid w:val="7A14144D"/>
    <w:rsid w:val="7A533574"/>
    <w:rsid w:val="7A7AB77E"/>
    <w:rsid w:val="7B1ECE9F"/>
    <w:rsid w:val="7B6757F3"/>
    <w:rsid w:val="7BA6F001"/>
    <w:rsid w:val="7BCC6F43"/>
    <w:rsid w:val="7C3853C3"/>
    <w:rsid w:val="7C6185ED"/>
    <w:rsid w:val="7CA1ADC3"/>
    <w:rsid w:val="7CD45515"/>
    <w:rsid w:val="7D4FAE9E"/>
    <w:rsid w:val="7DE44144"/>
    <w:rsid w:val="7E09468C"/>
    <w:rsid w:val="7E117166"/>
    <w:rsid w:val="7E45EC6B"/>
    <w:rsid w:val="7E58DC18"/>
    <w:rsid w:val="7E768E78"/>
    <w:rsid w:val="7E85A5FB"/>
    <w:rsid w:val="7EED7FAC"/>
    <w:rsid w:val="7FBF1FF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B437"/>
  <w15:chartTrackingRefBased/>
  <w15:docId w15:val="{90BAB8AD-4A3D-4558-A52B-3029326E1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5CF"/>
    <w:rPr>
      <w:rFonts w:eastAsiaTheme="majorEastAsia" w:cstheme="majorBidi"/>
      <w:color w:val="272727" w:themeColor="text1" w:themeTint="D8"/>
    </w:rPr>
  </w:style>
  <w:style w:type="paragraph" w:styleId="Title">
    <w:name w:val="Title"/>
    <w:basedOn w:val="Normal"/>
    <w:next w:val="Normal"/>
    <w:link w:val="TitleChar"/>
    <w:uiPriority w:val="10"/>
    <w:qFormat/>
    <w:rsid w:val="00390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5CF"/>
    <w:pPr>
      <w:spacing w:before="160"/>
      <w:jc w:val="center"/>
    </w:pPr>
    <w:rPr>
      <w:i/>
      <w:iCs/>
      <w:color w:val="404040" w:themeColor="text1" w:themeTint="BF"/>
    </w:rPr>
  </w:style>
  <w:style w:type="character" w:customStyle="1" w:styleId="QuoteChar">
    <w:name w:val="Quote Char"/>
    <w:basedOn w:val="DefaultParagraphFont"/>
    <w:link w:val="Quote"/>
    <w:uiPriority w:val="29"/>
    <w:rsid w:val="003905CF"/>
    <w:rPr>
      <w:i/>
      <w:iCs/>
      <w:color w:val="404040" w:themeColor="text1" w:themeTint="BF"/>
    </w:rPr>
  </w:style>
  <w:style w:type="paragraph" w:styleId="ListParagraph">
    <w:name w:val="List Paragraph"/>
    <w:basedOn w:val="Normal"/>
    <w:uiPriority w:val="34"/>
    <w:qFormat/>
    <w:rsid w:val="003905CF"/>
    <w:pPr>
      <w:ind w:left="720"/>
      <w:contextualSpacing/>
    </w:pPr>
  </w:style>
  <w:style w:type="character" w:styleId="IntenseEmphasis">
    <w:name w:val="Intense Emphasis"/>
    <w:basedOn w:val="DefaultParagraphFont"/>
    <w:uiPriority w:val="21"/>
    <w:qFormat/>
    <w:rsid w:val="003905CF"/>
    <w:rPr>
      <w:i/>
      <w:iCs/>
      <w:color w:val="2F5496" w:themeColor="accent1" w:themeShade="BF"/>
    </w:rPr>
  </w:style>
  <w:style w:type="paragraph" w:styleId="IntenseQuote">
    <w:name w:val="Intense Quote"/>
    <w:basedOn w:val="Normal"/>
    <w:next w:val="Normal"/>
    <w:link w:val="IntenseQuoteChar"/>
    <w:uiPriority w:val="30"/>
    <w:qFormat/>
    <w:rsid w:val="00390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5CF"/>
    <w:rPr>
      <w:i/>
      <w:iCs/>
      <w:color w:val="2F5496" w:themeColor="accent1" w:themeShade="BF"/>
    </w:rPr>
  </w:style>
  <w:style w:type="character" w:styleId="IntenseReference">
    <w:name w:val="Intense Reference"/>
    <w:basedOn w:val="DefaultParagraphFont"/>
    <w:uiPriority w:val="32"/>
    <w:qFormat/>
    <w:rsid w:val="003905CF"/>
    <w:rPr>
      <w:b/>
      <w:bCs/>
      <w:smallCaps/>
      <w:color w:val="2F5496" w:themeColor="accent1" w:themeShade="BF"/>
      <w:spacing w:val="5"/>
    </w:rPr>
  </w:style>
  <w:style w:type="table" w:styleId="TableGrid">
    <w:name w:val="Table Grid"/>
    <w:basedOn w:val="TableNormal"/>
    <w:uiPriority w:val="39"/>
    <w:rsid w:val="00D10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56213"/>
    <w:rPr>
      <w:color w:val="467886"/>
      <w:u w:val="single"/>
    </w:rPr>
  </w:style>
  <w:style w:type="character" w:customStyle="1" w:styleId="font551">
    <w:name w:val="font551"/>
    <w:basedOn w:val="DefaultParagraphFont"/>
    <w:rsid w:val="00E61B5B"/>
    <w:rPr>
      <w:rFonts w:ascii="Aptos Narrow" w:hAnsi="Aptos Narrow" w:hint="default"/>
      <w:b w:val="0"/>
      <w:bCs w:val="0"/>
      <w:i/>
      <w:iCs/>
      <w:strike w:val="0"/>
      <w:dstrike w:val="0"/>
      <w:color w:val="000000"/>
      <w:sz w:val="16"/>
      <w:szCs w:val="16"/>
      <w:u w:val="none"/>
      <w:effect w:val="none"/>
    </w:rPr>
  </w:style>
  <w:style w:type="character" w:customStyle="1" w:styleId="font541">
    <w:name w:val="font541"/>
    <w:basedOn w:val="DefaultParagraphFont"/>
    <w:rsid w:val="00E61B5B"/>
    <w:rPr>
      <w:rFonts w:ascii="Aptos Narrow" w:hAnsi="Aptos Narrow" w:hint="default"/>
      <w:b w:val="0"/>
      <w:bCs w:val="0"/>
      <w:i w:val="0"/>
      <w:iCs w:val="0"/>
      <w:strike w:val="0"/>
      <w:dstrike w:val="0"/>
      <w:color w:val="000000"/>
      <w:sz w:val="16"/>
      <w:szCs w:val="16"/>
      <w:u w:val="none"/>
      <w:effect w:val="none"/>
    </w:rPr>
  </w:style>
  <w:style w:type="character" w:customStyle="1" w:styleId="font571">
    <w:name w:val="font571"/>
    <w:basedOn w:val="DefaultParagraphFont"/>
    <w:rsid w:val="00E61B5B"/>
    <w:rPr>
      <w:rFonts w:ascii="Aptos Narrow" w:hAnsi="Aptos Narrow" w:hint="default"/>
      <w:b w:val="0"/>
      <w:bCs w:val="0"/>
      <w:i w:val="0"/>
      <w:iCs w:val="0"/>
      <w:strike w:val="0"/>
      <w:dstrike w:val="0"/>
      <w:color w:val="000000"/>
      <w:sz w:val="16"/>
      <w:szCs w:val="16"/>
      <w:u w:val="none"/>
      <w:effect w:val="none"/>
    </w:rPr>
  </w:style>
  <w:style w:type="character" w:customStyle="1" w:styleId="font601">
    <w:name w:val="font601"/>
    <w:basedOn w:val="DefaultParagraphFont"/>
    <w:rsid w:val="00834EE7"/>
    <w:rPr>
      <w:rFonts w:ascii="Aptos Narrow" w:hAnsi="Aptos Narrow" w:hint="default"/>
      <w:b w:val="0"/>
      <w:bCs w:val="0"/>
      <w:i/>
      <w:iCs/>
      <w:strike w:val="0"/>
      <w:dstrike w:val="0"/>
      <w:color w:val="000000"/>
      <w:sz w:val="16"/>
      <w:szCs w:val="16"/>
      <w:u w:val="none"/>
      <w:effect w:val="none"/>
    </w:rPr>
  </w:style>
  <w:style w:type="character" w:customStyle="1" w:styleId="font591">
    <w:name w:val="font591"/>
    <w:basedOn w:val="DefaultParagraphFont"/>
    <w:rsid w:val="00834EE7"/>
    <w:rPr>
      <w:rFonts w:ascii="Aptos Narrow" w:hAnsi="Aptos Narrow" w:hint="default"/>
      <w:b w:val="0"/>
      <w:bCs w:val="0"/>
      <w:i w:val="0"/>
      <w:iCs w:val="0"/>
      <w:strike w:val="0"/>
      <w:dstrike w:val="0"/>
      <w:color w:val="000000"/>
      <w:sz w:val="16"/>
      <w:szCs w:val="16"/>
      <w:u w:val="none"/>
      <w:effect w:val="none"/>
    </w:rPr>
  </w:style>
  <w:style w:type="character" w:customStyle="1" w:styleId="font621">
    <w:name w:val="font621"/>
    <w:basedOn w:val="DefaultParagraphFont"/>
    <w:rsid w:val="00834EE7"/>
    <w:rPr>
      <w:rFonts w:ascii="Calibri" w:hAnsi="Calibri" w:cs="Calibri" w:hint="default"/>
      <w:b w:val="0"/>
      <w:bCs w:val="0"/>
      <w:i/>
      <w:iCs/>
      <w:strike w:val="0"/>
      <w:dstrike w:val="0"/>
      <w:color w:val="000000"/>
      <w:sz w:val="16"/>
      <w:szCs w:val="16"/>
      <w:u w:val="none"/>
      <w:effect w:val="none"/>
    </w:rPr>
  </w:style>
  <w:style w:type="character" w:customStyle="1" w:styleId="font611">
    <w:name w:val="font611"/>
    <w:basedOn w:val="DefaultParagraphFont"/>
    <w:rsid w:val="00834EE7"/>
    <w:rPr>
      <w:rFonts w:ascii="Calibri" w:hAnsi="Calibri" w:cs="Calibri" w:hint="default"/>
      <w:b w:val="0"/>
      <w:bCs w:val="0"/>
      <w:i w:val="0"/>
      <w:iCs w:val="0"/>
      <w:strike w:val="0"/>
      <w:dstrike w:val="0"/>
      <w:color w:val="000000"/>
      <w:sz w:val="16"/>
      <w:szCs w:val="16"/>
      <w:u w:val="none"/>
      <w:effect w:val="none"/>
    </w:rPr>
  </w:style>
  <w:style w:type="character" w:customStyle="1" w:styleId="font641">
    <w:name w:val="font641"/>
    <w:basedOn w:val="DefaultParagraphFont"/>
    <w:rsid w:val="00834EE7"/>
    <w:rPr>
      <w:rFonts w:ascii="Aptos Narrow" w:hAnsi="Aptos Narrow" w:hint="default"/>
      <w:b w:val="0"/>
      <w:bCs w:val="0"/>
      <w:i/>
      <w:iCs/>
      <w:strike w:val="0"/>
      <w:dstrike w:val="0"/>
      <w:color w:val="000000"/>
      <w:sz w:val="16"/>
      <w:szCs w:val="16"/>
      <w:u w:val="none"/>
      <w:effect w:val="none"/>
    </w:rPr>
  </w:style>
  <w:style w:type="character" w:customStyle="1" w:styleId="font631">
    <w:name w:val="font631"/>
    <w:basedOn w:val="DefaultParagraphFont"/>
    <w:rsid w:val="00834EE7"/>
    <w:rPr>
      <w:rFonts w:ascii="Aptos Narrow" w:hAnsi="Aptos Narrow" w:hint="default"/>
      <w:b w:val="0"/>
      <w:bCs w:val="0"/>
      <w:i w:val="0"/>
      <w:iCs w:val="0"/>
      <w:strike w:val="0"/>
      <w:dstrike w:val="0"/>
      <w:color w:val="000000"/>
      <w:sz w:val="16"/>
      <w:szCs w:val="16"/>
      <w:u w:val="none"/>
      <w:effect w: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A3657"/>
    <w:rPr>
      <w:b/>
      <w:bCs/>
    </w:rPr>
  </w:style>
  <w:style w:type="character" w:customStyle="1" w:styleId="CommentSubjectChar">
    <w:name w:val="Comment Subject Char"/>
    <w:basedOn w:val="CommentTextChar"/>
    <w:link w:val="CommentSubject"/>
    <w:uiPriority w:val="99"/>
    <w:semiHidden/>
    <w:rsid w:val="000A3657"/>
    <w:rPr>
      <w:b/>
      <w:bCs/>
      <w:sz w:val="20"/>
      <w:szCs w:val="20"/>
    </w:rPr>
  </w:style>
  <w:style w:type="paragraph" w:styleId="HTMLPreformatted">
    <w:name w:val="HTML Preformatted"/>
    <w:basedOn w:val="Normal"/>
    <w:link w:val="HTMLPreformattedChar"/>
    <w:uiPriority w:val="99"/>
    <w:semiHidden/>
    <w:unhideWhenUsed/>
    <w:rsid w:val="00AC3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C3846"/>
    <w:rPr>
      <w:rFonts w:ascii="Courier New" w:eastAsia="Times New Roman" w:hAnsi="Courier New" w:cs="Courier New"/>
      <w:sz w:val="20"/>
      <w:szCs w:val="20"/>
      <w:lang w:val="en-US"/>
    </w:rPr>
  </w:style>
  <w:style w:type="character" w:styleId="Mention">
    <w:name w:val="Mention"/>
    <w:basedOn w:val="DefaultParagraphFont"/>
    <w:uiPriority w:val="99"/>
    <w:unhideWhenUsed/>
    <w:rsid w:val="003F2179"/>
    <w:rPr>
      <w:color w:val="2B579A"/>
      <w:shd w:val="clear" w:color="auto" w:fill="E1DFDD"/>
    </w:rPr>
  </w:style>
  <w:style w:type="paragraph" w:styleId="Footer">
    <w:name w:val="footer"/>
    <w:basedOn w:val="Normal"/>
    <w:link w:val="FooterChar"/>
    <w:uiPriority w:val="99"/>
    <w:unhideWhenUsed/>
    <w:rsid w:val="00B13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2C1"/>
  </w:style>
  <w:style w:type="character" w:styleId="PageNumber">
    <w:name w:val="page number"/>
    <w:basedOn w:val="DefaultParagraphFont"/>
    <w:uiPriority w:val="99"/>
    <w:semiHidden/>
    <w:unhideWhenUsed/>
    <w:rsid w:val="00B132C1"/>
  </w:style>
  <w:style w:type="paragraph" w:styleId="Header">
    <w:name w:val="header"/>
    <w:basedOn w:val="Normal"/>
    <w:link w:val="HeaderChar"/>
    <w:uiPriority w:val="99"/>
    <w:semiHidden/>
    <w:unhideWhenUsed/>
    <w:rsid w:val="009866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6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12">
      <w:marLeft w:val="0"/>
      <w:marRight w:val="0"/>
      <w:marTop w:val="0"/>
      <w:marBottom w:val="0"/>
      <w:divBdr>
        <w:top w:val="none" w:sz="0" w:space="0" w:color="auto"/>
        <w:left w:val="none" w:sz="0" w:space="0" w:color="auto"/>
        <w:bottom w:val="none" w:sz="0" w:space="0" w:color="auto"/>
        <w:right w:val="none" w:sz="0" w:space="0" w:color="auto"/>
      </w:divBdr>
    </w:div>
    <w:div w:id="388576899">
      <w:marLeft w:val="0"/>
      <w:marRight w:val="0"/>
      <w:marTop w:val="0"/>
      <w:marBottom w:val="0"/>
      <w:divBdr>
        <w:top w:val="none" w:sz="0" w:space="0" w:color="auto"/>
        <w:left w:val="none" w:sz="0" w:space="0" w:color="auto"/>
        <w:bottom w:val="none" w:sz="0" w:space="0" w:color="auto"/>
        <w:right w:val="none" w:sz="0" w:space="0" w:color="auto"/>
      </w:divBdr>
    </w:div>
    <w:div w:id="553198128">
      <w:marLeft w:val="0"/>
      <w:marRight w:val="0"/>
      <w:marTop w:val="0"/>
      <w:marBottom w:val="0"/>
      <w:divBdr>
        <w:top w:val="none" w:sz="0" w:space="0" w:color="auto"/>
        <w:left w:val="none" w:sz="0" w:space="0" w:color="auto"/>
        <w:bottom w:val="none" w:sz="0" w:space="0" w:color="auto"/>
        <w:right w:val="none" w:sz="0" w:space="0" w:color="auto"/>
      </w:divBdr>
    </w:div>
    <w:div w:id="598636533">
      <w:marLeft w:val="0"/>
      <w:marRight w:val="0"/>
      <w:marTop w:val="0"/>
      <w:marBottom w:val="0"/>
      <w:divBdr>
        <w:top w:val="none" w:sz="0" w:space="0" w:color="auto"/>
        <w:left w:val="none" w:sz="0" w:space="0" w:color="auto"/>
        <w:bottom w:val="none" w:sz="0" w:space="0" w:color="auto"/>
        <w:right w:val="none" w:sz="0" w:space="0" w:color="auto"/>
      </w:divBdr>
    </w:div>
    <w:div w:id="605431990">
      <w:marLeft w:val="0"/>
      <w:marRight w:val="0"/>
      <w:marTop w:val="0"/>
      <w:marBottom w:val="0"/>
      <w:divBdr>
        <w:top w:val="none" w:sz="0" w:space="0" w:color="auto"/>
        <w:left w:val="none" w:sz="0" w:space="0" w:color="auto"/>
        <w:bottom w:val="none" w:sz="0" w:space="0" w:color="auto"/>
        <w:right w:val="none" w:sz="0" w:space="0" w:color="auto"/>
      </w:divBdr>
    </w:div>
    <w:div w:id="941692653">
      <w:marLeft w:val="0"/>
      <w:marRight w:val="0"/>
      <w:marTop w:val="0"/>
      <w:marBottom w:val="0"/>
      <w:divBdr>
        <w:top w:val="none" w:sz="0" w:space="0" w:color="auto"/>
        <w:left w:val="none" w:sz="0" w:space="0" w:color="auto"/>
        <w:bottom w:val="none" w:sz="0" w:space="0" w:color="auto"/>
        <w:right w:val="none" w:sz="0" w:space="0" w:color="auto"/>
      </w:divBdr>
    </w:div>
    <w:div w:id="1379276992">
      <w:marLeft w:val="0"/>
      <w:marRight w:val="0"/>
      <w:marTop w:val="0"/>
      <w:marBottom w:val="0"/>
      <w:divBdr>
        <w:top w:val="none" w:sz="0" w:space="0" w:color="auto"/>
        <w:left w:val="none" w:sz="0" w:space="0" w:color="auto"/>
        <w:bottom w:val="none" w:sz="0" w:space="0" w:color="auto"/>
        <w:right w:val="none" w:sz="0" w:space="0" w:color="auto"/>
      </w:divBdr>
    </w:div>
    <w:div w:id="1550727730">
      <w:marLeft w:val="0"/>
      <w:marRight w:val="0"/>
      <w:marTop w:val="0"/>
      <w:marBottom w:val="0"/>
      <w:divBdr>
        <w:top w:val="none" w:sz="0" w:space="0" w:color="auto"/>
        <w:left w:val="none" w:sz="0" w:space="0" w:color="auto"/>
        <w:bottom w:val="none" w:sz="0" w:space="0" w:color="auto"/>
        <w:right w:val="none" w:sz="0" w:space="0" w:color="auto"/>
      </w:divBdr>
    </w:div>
    <w:div w:id="1602764552">
      <w:marLeft w:val="0"/>
      <w:marRight w:val="0"/>
      <w:marTop w:val="0"/>
      <w:marBottom w:val="0"/>
      <w:divBdr>
        <w:top w:val="none" w:sz="0" w:space="0" w:color="auto"/>
        <w:left w:val="none" w:sz="0" w:space="0" w:color="auto"/>
        <w:bottom w:val="none" w:sz="0" w:space="0" w:color="auto"/>
        <w:right w:val="none" w:sz="0" w:space="0" w:color="auto"/>
      </w:divBdr>
    </w:div>
    <w:div w:id="1608346037">
      <w:marLeft w:val="0"/>
      <w:marRight w:val="0"/>
      <w:marTop w:val="0"/>
      <w:marBottom w:val="0"/>
      <w:divBdr>
        <w:top w:val="none" w:sz="0" w:space="0" w:color="auto"/>
        <w:left w:val="none" w:sz="0" w:space="0" w:color="auto"/>
        <w:bottom w:val="none" w:sz="0" w:space="0" w:color="auto"/>
        <w:right w:val="none" w:sz="0" w:space="0" w:color="auto"/>
      </w:divBdr>
    </w:div>
    <w:div w:id="1710687649">
      <w:marLeft w:val="0"/>
      <w:marRight w:val="0"/>
      <w:marTop w:val="0"/>
      <w:marBottom w:val="0"/>
      <w:divBdr>
        <w:top w:val="none" w:sz="0" w:space="0" w:color="auto"/>
        <w:left w:val="none" w:sz="0" w:space="0" w:color="auto"/>
        <w:bottom w:val="none" w:sz="0" w:space="0" w:color="auto"/>
        <w:right w:val="none" w:sz="0" w:space="0" w:color="auto"/>
      </w:divBdr>
    </w:div>
    <w:div w:id="1997757597">
      <w:marLeft w:val="0"/>
      <w:marRight w:val="0"/>
      <w:marTop w:val="0"/>
      <w:marBottom w:val="0"/>
      <w:divBdr>
        <w:top w:val="none" w:sz="0" w:space="0" w:color="auto"/>
        <w:left w:val="none" w:sz="0" w:space="0" w:color="auto"/>
        <w:bottom w:val="none" w:sz="0" w:space="0" w:color="auto"/>
        <w:right w:val="none" w:sz="0" w:space="0" w:color="auto"/>
      </w:divBdr>
    </w:div>
    <w:div w:id="2068986379">
      <w:marLeft w:val="0"/>
      <w:marRight w:val="0"/>
      <w:marTop w:val="0"/>
      <w:marBottom w:val="0"/>
      <w:divBdr>
        <w:top w:val="none" w:sz="0" w:space="0" w:color="auto"/>
        <w:left w:val="none" w:sz="0" w:space="0" w:color="auto"/>
        <w:bottom w:val="none" w:sz="0" w:space="0" w:color="auto"/>
        <w:right w:val="none" w:sz="0" w:space="0" w:color="auto"/>
      </w:divBdr>
    </w:div>
    <w:div w:id="209689849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microsoft.com/office/2020/10/relationships/intelligence" Target="intelligence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microsoft.com/office/2019/05/relationships/documenttasks" Target="documenttasks/documenttasks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 Id="rId30" Type="http://schemas.openxmlformats.org/officeDocument/2006/relationships/fontTable" Target="fontTable.xml"/><Relationship Id="rId8"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C21D017C-41D8-4CEC-8B64-9681F35746E8}">
    <t:Anchor>
      <t:Comment id="1407078650"/>
    </t:Anchor>
    <t:History>
      <t:Event id="{D028508A-43C2-4042-A9DB-D00C017B185C}" time="2025-10-22T13:16:33.337Z">
        <t:Attribution userId="S::iratan1@jh.edu::9e45e054-94d7-4845-93d2-9789629cc0ef" userProvider="AD" userName="Ishana Ratan"/>
        <t:Anchor>
          <t:Comment id="1407078650"/>
        </t:Anchor>
        <t:Create/>
      </t:Event>
      <t:Event id="{AC20C1B0-81BF-4C1B-9D97-5F252FB54107}" time="2025-10-22T13:16:33.337Z">
        <t:Attribution userId="S::iratan1@jh.edu::9e45e054-94d7-4845-93d2-9789629cc0ef" userProvider="AD" userName="Ishana Ratan"/>
        <t:Anchor>
          <t:Comment id="1407078650"/>
        </t:Anchor>
        <t:Assign userId="S::jgoldm29@jh.edu::a261dde9-d8e7-4248-8677-b66b057c57fb" userProvider="AD" userName="Jonas Goldman"/>
      </t:Event>
      <t:Event id="{D9A77303-9537-4DF8-BFD3-30AD063D81CD}" time="2025-10-22T13:16:33.337Z">
        <t:Attribution userId="S::iratan1@jh.edu::9e45e054-94d7-4845-93d2-9789629cc0ef" userProvider="AD" userName="Ishana Ratan"/>
        <t:Anchor>
          <t:Comment id="1407078650"/>
        </t:Anchor>
        <t:SetTitle title="@Jonas Goldman Some of these like 700510 are redundant with codes above? Just trying to figure out what to keep vs. cut"/>
      </t:Event>
    </t:History>
  </t:Task>
  <t:Task id="{A236441F-7EF7-48DA-92BC-62552763F7A3}">
    <t:Anchor>
      <t:Comment id="2109826512"/>
    </t:Anchor>
    <t:History>
      <t:Event id="{56651226-F9CA-4242-A7A1-5C4FD662B2E6}" time="2025-10-21T23:46:47.186Z">
        <t:Attribution userId="S::iratan1@jh.edu::9e45e054-94d7-4845-93d2-9789629cc0ef" userProvider="AD" userName="Ishana Ratan"/>
        <t:Anchor>
          <t:Comment id="2109826512"/>
        </t:Anchor>
        <t:Create/>
      </t:Event>
      <t:Event id="{8FEE5C51-3526-469C-B626-E6C3E9D442D8}" time="2025-10-21T23:46:47.186Z">
        <t:Attribution userId="S::iratan1@jh.edu::9e45e054-94d7-4845-93d2-9789629cc0ef" userProvider="AD" userName="Ishana Ratan"/>
        <t:Anchor>
          <t:Comment id="2109826512"/>
        </t:Anchor>
        <t:Assign userId="S::jgoldm29@jh.edu::a261dde9-d8e7-4248-8677-b66b057c57fb" userProvider="AD" userName="Jonas Goldman"/>
      </t:Event>
      <t:Event id="{19FA25E2-E241-4681-98A0-BE633C9376A1}" time="2025-10-21T23:46:47.186Z">
        <t:Attribution userId="S::iratan1@jh.edu::9e45e054-94d7-4845-93d2-9789629cc0ef" userProvider="AD" userName="Ishana Ratan"/>
        <t:Anchor>
          <t:Comment id="2109826512"/>
        </t:Anchor>
        <t:SetTitle title="There are SO many tables. Do we really need all of these? @Jonas Goldman maybe easier to sit down and walk through what's important..."/>
      </t:Event>
    </t:History>
  </t:Task>
  <t:Task id="{A092297F-5E45-4ED6-B6B4-30CE7ADC3D23}">
    <t:Anchor>
      <t:Comment id="370579808"/>
    </t:Anchor>
    <t:History>
      <t:Event id="{26A62C7E-B810-446D-B520-8A5B97AD1351}" time="2025-10-21T16:44:09.79Z">
        <t:Attribution userId="S::iratan1@jh.edu::9e45e054-94d7-4845-93d2-9789629cc0ef" userProvider="AD" userName="Ishana Ratan"/>
        <t:Anchor>
          <t:Comment id="370579808"/>
        </t:Anchor>
        <t:Create/>
      </t:Event>
      <t:Event id="{4AA639FE-99E6-4ECA-8753-F6CAF0DD630D}" time="2025-10-21T16:44:09.79Z">
        <t:Attribution userId="S::iratan1@jh.edu::9e45e054-94d7-4845-93d2-9789629cc0ef" userProvider="AD" userName="Ishana Ratan"/>
        <t:Anchor>
          <t:Comment id="370579808"/>
        </t:Anchor>
        <t:Assign userId="S::jgoldm29@jh.edu::a261dde9-d8e7-4248-8677-b66b057c57fb" userProvider="AD" userName="Jonas Goldman"/>
      </t:Event>
      <t:Event id="{9D01C409-9A2E-4DF0-96BE-BCF17B7964D8}" time="2025-10-21T16:44:09.79Z">
        <t:Attribution userId="S::iratan1@jh.edu::9e45e054-94d7-4845-93d2-9789629cc0ef" userProvider="AD" userName="Ishana Ratan"/>
        <t:Anchor>
          <t:Comment id="370579808"/>
        </t:Anchor>
        <t:SetTitle title="@Jonas Goldman Can you do a quick double check that this is still up-to-date based on your most recent round of edits?"/>
      </t:Event>
    </t:History>
  </t:Task>
  <t:Task id="{BE7BC98D-FD31-4D49-8249-7D80EAF0DC56}">
    <t:Anchor>
      <t:Comment id="1817560694"/>
    </t:Anchor>
    <t:History>
      <t:Event id="{F66955B2-B609-4D7D-9279-4619A109D560}" time="2025-08-19T15:30:03.82Z">
        <t:Attribution userId="S::jgoldm29@jh.edu::a261dde9-d8e7-4248-8677-b66b057c57fb" userProvider="AD" userName="Jonas Goldman"/>
        <t:Anchor>
          <t:Comment id="1817560694"/>
        </t:Anchor>
        <t:Create/>
      </t:Event>
      <t:Event id="{8580AE78-8799-4E51-82FE-47120CA75C34}" time="2025-08-19T15:30:03.82Z">
        <t:Attribution userId="S::jgoldm29@jh.edu::a261dde9-d8e7-4248-8677-b66b057c57fb" userProvider="AD" userName="Jonas Goldman"/>
        <t:Anchor>
          <t:Comment id="1817560694"/>
        </t:Anchor>
        <t:Assign userId="S::iratan1@jh.edu::9e45e054-94d7-4845-93d2-9789629cc0ef" userProvider="AD" userName="Ishana Ratan"/>
      </t:Event>
      <t:Event id="{3CBD3FE4-8EF7-4CA3-96E7-B7ED1AFD6AA1}" time="2025-08-19T15:30:03.82Z">
        <t:Attribution userId="S::jgoldm29@jh.edu::a261dde9-d8e7-4248-8677-b66b057c57fb" userProvider="AD" userName="Jonas Goldman"/>
        <t:Anchor>
          <t:Comment id="1817560694"/>
        </t:Anchor>
        <t:SetTitle title="@Ishana Ratan Could you put a sentence here to the effect of &quot;when hs codes are later entered into the model they are checked against subsequent splintering of the HS code and all subsequent daughter codes are counted in the total&quot;. Let me know if this …"/>
      </t:Event>
    </t:History>
  </t:Task>
  <t:Task id="{C8DD6AEA-7342-42B7-AD0D-C9448BB96A9A}">
    <t:Anchor>
      <t:Comment id="2092057381"/>
    </t:Anchor>
    <t:History>
      <t:Event id="{D29CF7B4-D1B7-4240-BD8E-F2D5A13E399A}" time="2025-10-21T16:44:09.79Z">
        <t:Attribution userId="S::iratan1@jh.edu::9e45e054-94d7-4845-93d2-9789629cc0ef" userProvider="AD" userName="Ishana Ratan"/>
        <t:Anchor>
          <t:Comment id="2092057381"/>
        </t:Anchor>
        <t:Create/>
      </t:Event>
      <t:Event id="{86929909-B496-476F-BA3B-66D226A68E90}" time="2025-10-21T16:44:09.79Z">
        <t:Attribution userId="S::iratan1@jh.edu::9e45e054-94d7-4845-93d2-9789629cc0ef" userProvider="AD" userName="Ishana Ratan"/>
        <t:Anchor>
          <t:Comment id="2092057381"/>
        </t:Anchor>
        <t:Assign userId="S::jgoldm29@jh.edu::a261dde9-d8e7-4248-8677-b66b057c57fb" userProvider="AD" userName="Jonas Goldman"/>
      </t:Event>
      <t:Event id="{0E8E982D-6067-45E0-BAD4-8E6C1DA4DD61}" time="2025-10-21T16:44:09.79Z">
        <t:Attribution userId="S::iratan1@jh.edu::9e45e054-94d7-4845-93d2-9789629cc0ef" userProvider="AD" userName="Ishana Ratan"/>
        <t:Anchor>
          <t:Comment id="2092057381"/>
        </t:Anchor>
        <t:SetTitle title="@Jonas Goldman Can you do a quick double check that this is still up-to-date based on your most recent round of edi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14414</Words>
  <Characters>82162</Characters>
  <Application>Microsoft Office Word</Application>
  <DocSecurity>4</DocSecurity>
  <Lines>684</Lines>
  <Paragraphs>192</Paragraphs>
  <ScaleCrop>false</ScaleCrop>
  <Company/>
  <LinksUpToDate>false</LinksUpToDate>
  <CharactersWithSpaces>96384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Goldman</dc:creator>
  <cp:keywords/>
  <dc:description/>
  <cp:lastModifiedBy>Ishana Ratan</cp:lastModifiedBy>
  <cp:revision>121</cp:revision>
  <cp:lastPrinted>2026-03-31T14:37:00Z</cp:lastPrinted>
  <dcterms:created xsi:type="dcterms:W3CDTF">2025-08-18T21:43:00Z</dcterms:created>
  <dcterms:modified xsi:type="dcterms:W3CDTF">2026-04-08T22:34:00Z</dcterms:modified>
</cp:coreProperties>
</file>