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E404AF" w14:textId="29C75331" w:rsidR="005171E7" w:rsidRPr="005171E7" w:rsidRDefault="005171E7" w:rsidP="005171E7">
      <w:pPr>
        <w:spacing w:after="0" w:line="240" w:lineRule="auto"/>
        <w:rPr>
          <w:rFonts w:ascii="Times New Roman" w:hAnsi="Times New Roman" w:cs="Times New Roman"/>
          <w:b/>
          <w:sz w:val="36"/>
          <w:szCs w:val="36"/>
        </w:rPr>
      </w:pPr>
      <w:bookmarkStart w:id="0" w:name="_GoBack"/>
      <w:bookmarkEnd w:id="0"/>
      <w:r w:rsidRPr="005171E7">
        <w:rPr>
          <w:rFonts w:ascii="Times New Roman" w:hAnsi="Times New Roman" w:cs="Times New Roman"/>
          <w:b/>
          <w:sz w:val="36"/>
          <w:szCs w:val="36"/>
        </w:rPr>
        <w:t>ALEX HENRIQUEZ</w:t>
      </w:r>
    </w:p>
    <w:p w14:paraId="5ECF568A" w14:textId="5337E0DF" w:rsidR="005171E7" w:rsidRPr="005171E7" w:rsidRDefault="005171E7" w:rsidP="005171E7">
      <w:pPr>
        <w:spacing w:after="0" w:line="240" w:lineRule="auto"/>
        <w:rPr>
          <w:rFonts w:ascii="Times New Roman" w:hAnsi="Times New Roman" w:cs="Times New Roman"/>
          <w:sz w:val="24"/>
          <w:szCs w:val="24"/>
        </w:rPr>
      </w:pPr>
    </w:p>
    <w:p w14:paraId="21BAA4B4" w14:textId="6014E8B6" w:rsidR="005171E7" w:rsidRPr="005171E7" w:rsidRDefault="005171E7" w:rsidP="005171E7">
      <w:pPr>
        <w:spacing w:after="0" w:line="240" w:lineRule="auto"/>
        <w:rPr>
          <w:rFonts w:ascii="Times New Roman" w:hAnsi="Times New Roman" w:cs="Times New Roman"/>
          <w:sz w:val="24"/>
          <w:szCs w:val="24"/>
        </w:rPr>
      </w:pPr>
    </w:p>
    <w:p w14:paraId="1D3084F5" w14:textId="1F976107" w:rsidR="005171E7" w:rsidRDefault="005171E7" w:rsidP="005171E7">
      <w:pPr>
        <w:spacing w:after="0" w:line="240" w:lineRule="auto"/>
        <w:rPr>
          <w:rFonts w:ascii="Times New Roman" w:hAnsi="Times New Roman" w:cs="Times New Roman"/>
          <w:sz w:val="24"/>
          <w:szCs w:val="24"/>
        </w:rPr>
      </w:pPr>
      <w:r w:rsidRPr="005171E7">
        <w:rPr>
          <w:rFonts w:ascii="Times New Roman" w:hAnsi="Times New Roman" w:cs="Times New Roman"/>
          <w:sz w:val="24"/>
          <w:szCs w:val="24"/>
        </w:rPr>
        <w:t>Alex Henriquez has more than 25 years of demolition and asbestos abatement experience</w:t>
      </w:r>
      <w:r>
        <w:rPr>
          <w:rFonts w:ascii="Times New Roman" w:hAnsi="Times New Roman" w:cs="Times New Roman"/>
          <w:sz w:val="24"/>
          <w:szCs w:val="24"/>
        </w:rPr>
        <w:t xml:space="preserve"> in the construction industry in all aspects of scheduling manpower, equipment and materials needed to support the projects.  Alex has managed onsite disposal, safety, training, subcontractors, and equipment for each project.</w:t>
      </w:r>
    </w:p>
    <w:p w14:paraId="0D71FCF2" w14:textId="3F07D41E" w:rsidR="005171E7" w:rsidRDefault="005171E7" w:rsidP="005171E7">
      <w:pPr>
        <w:spacing w:after="0" w:line="240" w:lineRule="auto"/>
        <w:rPr>
          <w:rFonts w:ascii="Times New Roman" w:hAnsi="Times New Roman" w:cs="Times New Roman"/>
          <w:sz w:val="24"/>
          <w:szCs w:val="24"/>
        </w:rPr>
      </w:pPr>
    </w:p>
    <w:p w14:paraId="4F008DF7" w14:textId="77777777" w:rsidR="005171E7" w:rsidRPr="005171E7" w:rsidRDefault="005171E7" w:rsidP="005171E7">
      <w:pPr>
        <w:pBdr>
          <w:top w:val="single" w:sz="4" w:space="1" w:color="auto"/>
          <w:left w:val="single" w:sz="4" w:space="4" w:color="auto"/>
          <w:bottom w:val="single" w:sz="4" w:space="1" w:color="auto"/>
          <w:right w:val="single" w:sz="4" w:space="4" w:color="auto"/>
        </w:pBdr>
        <w:shd w:val="clear" w:color="auto" w:fill="FBE4D5" w:themeFill="accent2" w:themeFillTint="33"/>
        <w:spacing w:after="0" w:line="240" w:lineRule="auto"/>
        <w:rPr>
          <w:rFonts w:ascii="Times New Roman" w:hAnsi="Times New Roman" w:cs="Times New Roman"/>
          <w:b/>
          <w:i/>
          <w:color w:val="FF0000"/>
          <w:sz w:val="24"/>
          <w:szCs w:val="24"/>
        </w:rPr>
      </w:pPr>
      <w:bookmarkStart w:id="1" w:name="OLE_LINK1"/>
      <w:r w:rsidRPr="005171E7">
        <w:rPr>
          <w:rFonts w:ascii="Times New Roman" w:hAnsi="Times New Roman" w:cs="Times New Roman"/>
          <w:b/>
          <w:i/>
          <w:color w:val="FF0000"/>
          <w:sz w:val="24"/>
          <w:szCs w:val="24"/>
        </w:rPr>
        <w:t>LICENSES / CERTIFICATIONS</w:t>
      </w:r>
    </w:p>
    <w:bookmarkEnd w:id="1"/>
    <w:p w14:paraId="2A616009" w14:textId="4AC971AB" w:rsidR="005171E7" w:rsidRDefault="005171E7" w:rsidP="005171E7">
      <w:pPr>
        <w:spacing w:after="0" w:line="240" w:lineRule="auto"/>
        <w:rPr>
          <w:rFonts w:ascii="Times New Roman" w:hAnsi="Times New Roman" w:cs="Times New Roman"/>
          <w:sz w:val="24"/>
          <w:szCs w:val="24"/>
        </w:rPr>
      </w:pPr>
    </w:p>
    <w:p w14:paraId="2D1A8982" w14:textId="6F371C5C" w:rsidR="005171E7" w:rsidRDefault="005171E7"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USACE Quality Control Management</w:t>
      </w:r>
    </w:p>
    <w:p w14:paraId="3047F9D2" w14:textId="6497D35E" w:rsidR="005171E7" w:rsidRDefault="005171E7"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OSHA 30 Certified</w:t>
      </w:r>
    </w:p>
    <w:p w14:paraId="2F94B4CF" w14:textId="5341EBE5" w:rsidR="005171E7" w:rsidRDefault="005171E7"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Massachusetts Asbestos Foreman</w:t>
      </w:r>
    </w:p>
    <w:p w14:paraId="23039246" w14:textId="0C0C94D7" w:rsidR="005171E7" w:rsidRDefault="005171E7"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Hazardous Waste Removal, RI</w:t>
      </w:r>
    </w:p>
    <w:p w14:paraId="59B6C60F" w14:textId="53D91201" w:rsidR="005171E7" w:rsidRDefault="005171E7" w:rsidP="005171E7">
      <w:pPr>
        <w:spacing w:after="0" w:line="240" w:lineRule="auto"/>
        <w:rPr>
          <w:rFonts w:ascii="Times New Roman" w:hAnsi="Times New Roman" w:cs="Times New Roman"/>
          <w:sz w:val="24"/>
          <w:szCs w:val="24"/>
        </w:rPr>
      </w:pPr>
    </w:p>
    <w:p w14:paraId="6E1DA39A" w14:textId="11DE7214" w:rsidR="005171E7" w:rsidRPr="005171E7" w:rsidRDefault="005171E7" w:rsidP="005171E7">
      <w:pPr>
        <w:pBdr>
          <w:top w:val="single" w:sz="4" w:space="1" w:color="auto"/>
          <w:left w:val="single" w:sz="4" w:space="4" w:color="auto"/>
          <w:bottom w:val="single" w:sz="4" w:space="1" w:color="auto"/>
          <w:right w:val="single" w:sz="4" w:space="4" w:color="auto"/>
        </w:pBdr>
        <w:shd w:val="clear" w:color="auto" w:fill="FBE4D5" w:themeFill="accent2" w:themeFillTint="33"/>
        <w:spacing w:after="0" w:line="240" w:lineRule="auto"/>
        <w:rPr>
          <w:rFonts w:ascii="Times New Roman" w:hAnsi="Times New Roman" w:cs="Times New Roman"/>
          <w:b/>
          <w:i/>
          <w:color w:val="FF0000"/>
          <w:sz w:val="24"/>
          <w:szCs w:val="24"/>
        </w:rPr>
      </w:pPr>
      <w:r>
        <w:rPr>
          <w:rFonts w:ascii="Times New Roman" w:hAnsi="Times New Roman" w:cs="Times New Roman"/>
          <w:b/>
          <w:i/>
          <w:color w:val="FF0000"/>
          <w:sz w:val="24"/>
          <w:szCs w:val="24"/>
        </w:rPr>
        <w:t>PROFESSIONAL EXPERIENCE</w:t>
      </w:r>
    </w:p>
    <w:p w14:paraId="49948110" w14:textId="1626EB6B" w:rsidR="005171E7" w:rsidRDefault="005171E7" w:rsidP="005171E7">
      <w:pPr>
        <w:spacing w:after="0" w:line="240" w:lineRule="auto"/>
        <w:rPr>
          <w:rFonts w:ascii="Times New Roman" w:hAnsi="Times New Roman" w:cs="Times New Roman"/>
          <w:sz w:val="24"/>
          <w:szCs w:val="24"/>
        </w:rPr>
      </w:pPr>
    </w:p>
    <w:p w14:paraId="6E222828" w14:textId="36A0CD62" w:rsidR="005171E7" w:rsidRPr="00252BCA" w:rsidRDefault="00252BCA" w:rsidP="005171E7">
      <w:pPr>
        <w:spacing w:after="0" w:line="240" w:lineRule="auto"/>
        <w:rPr>
          <w:rFonts w:ascii="Times New Roman" w:hAnsi="Times New Roman" w:cs="Times New Roman"/>
          <w:b/>
          <w:sz w:val="24"/>
          <w:szCs w:val="24"/>
        </w:rPr>
      </w:pPr>
      <w:bookmarkStart w:id="2" w:name="OLE_LINK2"/>
      <w:r>
        <w:rPr>
          <w:rFonts w:ascii="Times New Roman" w:hAnsi="Times New Roman" w:cs="Times New Roman"/>
          <w:b/>
          <w:sz w:val="24"/>
          <w:szCs w:val="24"/>
        </w:rPr>
        <w:t>TAVARES</w:t>
      </w:r>
      <w:r w:rsidR="005171E7" w:rsidRPr="00252BCA">
        <w:rPr>
          <w:rFonts w:ascii="Times New Roman" w:hAnsi="Times New Roman" w:cs="Times New Roman"/>
          <w:b/>
          <w:sz w:val="24"/>
          <w:szCs w:val="24"/>
        </w:rPr>
        <w:t xml:space="preserve"> LLC</w:t>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t>Providence, RI</w:t>
      </w:r>
    </w:p>
    <w:p w14:paraId="43072DB5" w14:textId="6EF8DEDB" w:rsidR="005171E7" w:rsidRPr="00252BCA" w:rsidRDefault="005171E7" w:rsidP="005171E7">
      <w:pPr>
        <w:spacing w:after="0" w:line="240" w:lineRule="auto"/>
        <w:rPr>
          <w:rFonts w:ascii="Times New Roman" w:hAnsi="Times New Roman" w:cs="Times New Roman"/>
          <w:b/>
          <w:sz w:val="24"/>
          <w:szCs w:val="24"/>
        </w:rPr>
      </w:pPr>
      <w:r w:rsidRPr="00252BCA">
        <w:rPr>
          <w:rFonts w:ascii="Times New Roman" w:hAnsi="Times New Roman" w:cs="Times New Roman"/>
          <w:b/>
          <w:sz w:val="24"/>
          <w:szCs w:val="24"/>
        </w:rPr>
        <w:t>2017 – Present</w:t>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t>Superintendent</w:t>
      </w:r>
    </w:p>
    <w:p w14:paraId="355B170F" w14:textId="02905845" w:rsidR="005171E7" w:rsidRPr="00252BCA" w:rsidRDefault="005171E7" w:rsidP="005171E7">
      <w:pPr>
        <w:spacing w:after="0" w:line="240" w:lineRule="auto"/>
        <w:rPr>
          <w:rFonts w:ascii="Times New Roman" w:hAnsi="Times New Roman" w:cs="Times New Roman"/>
          <w:b/>
          <w:sz w:val="24"/>
          <w:szCs w:val="24"/>
        </w:rPr>
      </w:pPr>
    </w:p>
    <w:bookmarkEnd w:id="2"/>
    <w:p w14:paraId="7696FCEB" w14:textId="5C8A7B35" w:rsidR="005171E7" w:rsidRPr="00252BCA" w:rsidRDefault="005171E7" w:rsidP="005171E7">
      <w:pPr>
        <w:spacing w:after="0" w:line="240" w:lineRule="auto"/>
        <w:rPr>
          <w:rFonts w:ascii="Times New Roman" w:hAnsi="Times New Roman" w:cs="Times New Roman"/>
          <w:b/>
          <w:sz w:val="24"/>
          <w:szCs w:val="24"/>
        </w:rPr>
      </w:pPr>
      <w:r w:rsidRPr="00252BCA">
        <w:rPr>
          <w:rFonts w:ascii="Times New Roman" w:hAnsi="Times New Roman" w:cs="Times New Roman"/>
          <w:b/>
          <w:sz w:val="24"/>
          <w:szCs w:val="24"/>
        </w:rPr>
        <w:t>DCAMM – Hinton State Laboratory</w:t>
      </w:r>
      <w:r w:rsidR="00252BCA" w:rsidRPr="00252BCA">
        <w:rPr>
          <w:rFonts w:ascii="Times New Roman" w:hAnsi="Times New Roman" w:cs="Times New Roman"/>
          <w:b/>
          <w:sz w:val="24"/>
          <w:szCs w:val="24"/>
        </w:rPr>
        <w:t xml:space="preserve"> </w:t>
      </w:r>
      <w:r w:rsidR="00252BCA"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t>Jamaica Plain, MA</w:t>
      </w:r>
    </w:p>
    <w:p w14:paraId="64746A10" w14:textId="1E0D6908" w:rsidR="005171E7" w:rsidRDefault="005171E7"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Superintendent for the mold remediation of Floors 2,4,5,6,7,8,9 and 12 at the Control Tower.  Remediation of all the ceilings and ceiling mounted fixtures, walls, shelving, cabinets, appliances and sinks, doors, baseboards, flooring</w:t>
      </w:r>
      <w:r w:rsidR="00252BCA">
        <w:rPr>
          <w:rFonts w:ascii="Times New Roman" w:hAnsi="Times New Roman" w:cs="Times New Roman"/>
          <w:sz w:val="24"/>
          <w:szCs w:val="24"/>
        </w:rPr>
        <w:t>, and office furniture.</w:t>
      </w:r>
    </w:p>
    <w:p w14:paraId="03832A7B" w14:textId="5A016A9A" w:rsidR="00252BCA" w:rsidRDefault="00252BCA" w:rsidP="005171E7">
      <w:pPr>
        <w:spacing w:after="0" w:line="240" w:lineRule="auto"/>
        <w:rPr>
          <w:rFonts w:ascii="Times New Roman" w:hAnsi="Times New Roman" w:cs="Times New Roman"/>
          <w:sz w:val="24"/>
          <w:szCs w:val="24"/>
        </w:rPr>
      </w:pPr>
    </w:p>
    <w:p w14:paraId="03637F73" w14:textId="47A57FA3" w:rsidR="00252BCA" w:rsidRPr="00252BCA" w:rsidRDefault="00252BCA" w:rsidP="005171E7">
      <w:pPr>
        <w:spacing w:after="0" w:line="240" w:lineRule="auto"/>
        <w:rPr>
          <w:rFonts w:ascii="Times New Roman" w:hAnsi="Times New Roman" w:cs="Times New Roman"/>
          <w:b/>
          <w:sz w:val="24"/>
          <w:szCs w:val="24"/>
        </w:rPr>
      </w:pPr>
      <w:r w:rsidRPr="00252BCA">
        <w:rPr>
          <w:rFonts w:ascii="Times New Roman" w:hAnsi="Times New Roman" w:cs="Times New Roman"/>
          <w:b/>
          <w:sz w:val="24"/>
          <w:szCs w:val="24"/>
        </w:rPr>
        <w:t>South Street Landing – Demolition</w:t>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t>Providence, RI</w:t>
      </w:r>
    </w:p>
    <w:p w14:paraId="47841303" w14:textId="6BAD7376" w:rsidR="00252BCA" w:rsidRDefault="00252BCA"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Project Manager in charge of the </w:t>
      </w:r>
      <w:proofErr w:type="gramStart"/>
      <w:r>
        <w:rPr>
          <w:rFonts w:ascii="Times New Roman" w:hAnsi="Times New Roman" w:cs="Times New Roman"/>
          <w:sz w:val="24"/>
          <w:szCs w:val="24"/>
        </w:rPr>
        <w:t>8 month</w:t>
      </w:r>
      <w:proofErr w:type="gramEnd"/>
      <w:r>
        <w:rPr>
          <w:rFonts w:ascii="Times New Roman" w:hAnsi="Times New Roman" w:cs="Times New Roman"/>
          <w:sz w:val="24"/>
          <w:szCs w:val="24"/>
        </w:rPr>
        <w:t xml:space="preserve">, multiple building mold remediation and renovation project.  Various A/C unit replacements, 1000’s of linear feet of ductwork replacement/cleaning, replaced suspended ceilings, installed a 10,000 </w:t>
      </w:r>
      <w:proofErr w:type="spellStart"/>
      <w:r>
        <w:rPr>
          <w:rFonts w:ascii="Times New Roman" w:hAnsi="Times New Roman" w:cs="Times New Roman"/>
          <w:sz w:val="24"/>
          <w:szCs w:val="24"/>
        </w:rPr>
        <w:t>s.f.</w:t>
      </w:r>
      <w:proofErr w:type="spellEnd"/>
      <w:r>
        <w:rPr>
          <w:rFonts w:ascii="Times New Roman" w:hAnsi="Times New Roman" w:cs="Times New Roman"/>
          <w:sz w:val="24"/>
          <w:szCs w:val="24"/>
        </w:rPr>
        <w:t xml:space="preserve"> new metal roof, installed 10,000 </w:t>
      </w:r>
      <w:proofErr w:type="spellStart"/>
      <w:r>
        <w:rPr>
          <w:rFonts w:ascii="Times New Roman" w:hAnsi="Times New Roman" w:cs="Times New Roman"/>
          <w:sz w:val="24"/>
          <w:szCs w:val="24"/>
        </w:rPr>
        <w:t>s.f.</w:t>
      </w:r>
      <w:proofErr w:type="spellEnd"/>
      <w:r>
        <w:rPr>
          <w:rFonts w:ascii="Times New Roman" w:hAnsi="Times New Roman" w:cs="Times New Roman"/>
          <w:sz w:val="24"/>
          <w:szCs w:val="24"/>
        </w:rPr>
        <w:t xml:space="preserve"> of EIFS System.</w:t>
      </w:r>
    </w:p>
    <w:p w14:paraId="3C85D477" w14:textId="77777777" w:rsidR="00252BCA" w:rsidRDefault="00252BCA" w:rsidP="005171E7">
      <w:pPr>
        <w:spacing w:after="0" w:line="240" w:lineRule="auto"/>
        <w:rPr>
          <w:rFonts w:ascii="Times New Roman" w:hAnsi="Times New Roman" w:cs="Times New Roman"/>
          <w:sz w:val="24"/>
          <w:szCs w:val="24"/>
        </w:rPr>
      </w:pPr>
    </w:p>
    <w:p w14:paraId="7E9759A5" w14:textId="3CE8CC26" w:rsidR="00252BCA" w:rsidRPr="00252BCA" w:rsidRDefault="00252BCA" w:rsidP="00252BCA">
      <w:pPr>
        <w:spacing w:after="0" w:line="240" w:lineRule="auto"/>
        <w:rPr>
          <w:rFonts w:ascii="Times New Roman" w:hAnsi="Times New Roman" w:cs="Times New Roman"/>
          <w:b/>
          <w:sz w:val="24"/>
          <w:szCs w:val="24"/>
        </w:rPr>
      </w:pPr>
      <w:r>
        <w:rPr>
          <w:rFonts w:ascii="Times New Roman" w:hAnsi="Times New Roman" w:cs="Times New Roman"/>
          <w:b/>
          <w:sz w:val="24"/>
          <w:szCs w:val="24"/>
        </w:rPr>
        <w:t>ESSEX NEWBURY NORTH CONTRACTING CORP.</w:t>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Pr>
          <w:rFonts w:ascii="Times New Roman" w:hAnsi="Times New Roman" w:cs="Times New Roman"/>
          <w:b/>
          <w:sz w:val="24"/>
          <w:szCs w:val="24"/>
        </w:rPr>
        <w:t>Newburyport, MA</w:t>
      </w:r>
    </w:p>
    <w:p w14:paraId="0F571691" w14:textId="3227BDA1" w:rsidR="00252BCA" w:rsidRPr="00252BCA" w:rsidRDefault="00252BCA" w:rsidP="00252BCA">
      <w:pPr>
        <w:spacing w:after="0" w:line="240" w:lineRule="auto"/>
        <w:rPr>
          <w:rFonts w:ascii="Times New Roman" w:hAnsi="Times New Roman" w:cs="Times New Roman"/>
          <w:b/>
          <w:sz w:val="24"/>
          <w:szCs w:val="24"/>
        </w:rPr>
      </w:pPr>
      <w:r>
        <w:rPr>
          <w:rFonts w:ascii="Times New Roman" w:hAnsi="Times New Roman" w:cs="Times New Roman"/>
          <w:b/>
          <w:sz w:val="24"/>
          <w:szCs w:val="24"/>
        </w:rPr>
        <w:t>2009 – 2017</w:t>
      </w:r>
      <w:r>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Pr>
          <w:rFonts w:ascii="Times New Roman" w:hAnsi="Times New Roman" w:cs="Times New Roman"/>
          <w:b/>
          <w:sz w:val="24"/>
          <w:szCs w:val="24"/>
        </w:rPr>
        <w:t>Asbestos Safety Manager</w:t>
      </w:r>
    </w:p>
    <w:p w14:paraId="1B096376" w14:textId="39A28D13" w:rsidR="00252BCA" w:rsidRDefault="00252BCA" w:rsidP="00252BCA">
      <w:pPr>
        <w:spacing w:after="0" w:line="240" w:lineRule="auto"/>
        <w:rPr>
          <w:rFonts w:ascii="Times New Roman" w:hAnsi="Times New Roman" w:cs="Times New Roman"/>
          <w:b/>
          <w:sz w:val="24"/>
          <w:szCs w:val="24"/>
        </w:rPr>
      </w:pPr>
    </w:p>
    <w:p w14:paraId="2C0AE599" w14:textId="15068F20" w:rsidR="00252BCA" w:rsidRDefault="00252BCA" w:rsidP="00252BCA">
      <w:pPr>
        <w:spacing w:after="0" w:line="240" w:lineRule="auto"/>
        <w:rPr>
          <w:rFonts w:ascii="Times New Roman" w:hAnsi="Times New Roman" w:cs="Times New Roman"/>
          <w:b/>
          <w:sz w:val="24"/>
          <w:szCs w:val="24"/>
        </w:rPr>
      </w:pPr>
      <w:r>
        <w:rPr>
          <w:rFonts w:ascii="Times New Roman" w:hAnsi="Times New Roman" w:cs="Times New Roman"/>
          <w:b/>
          <w:sz w:val="24"/>
          <w:szCs w:val="24"/>
        </w:rPr>
        <w:t>Boston University Law Towers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Boston, MA</w:t>
      </w:r>
    </w:p>
    <w:p w14:paraId="37AD8668" w14:textId="55DE89F7" w:rsidR="006F2C02" w:rsidRDefault="006F2C02" w:rsidP="00252BCA">
      <w:pPr>
        <w:spacing w:after="0" w:line="240" w:lineRule="auto"/>
        <w:rPr>
          <w:rFonts w:ascii="Times New Roman" w:hAnsi="Times New Roman" w:cs="Times New Roman"/>
          <w:b/>
          <w:sz w:val="24"/>
          <w:szCs w:val="24"/>
        </w:rPr>
      </w:pPr>
      <w:r>
        <w:rPr>
          <w:rFonts w:ascii="Times New Roman" w:hAnsi="Times New Roman" w:cs="Times New Roman"/>
          <w:b/>
          <w:sz w:val="24"/>
          <w:szCs w:val="24"/>
        </w:rPr>
        <w:t>May 2013 – December 2014</w:t>
      </w:r>
    </w:p>
    <w:p w14:paraId="3DA323CA" w14:textId="284A9253" w:rsidR="00252BCA" w:rsidRDefault="00252BCA" w:rsidP="00252BC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Labor Foreman overseeing the removal and disposal of 200 </w:t>
      </w:r>
      <w:proofErr w:type="spellStart"/>
      <w:r>
        <w:rPr>
          <w:rFonts w:ascii="Times New Roman" w:hAnsi="Times New Roman" w:cs="Times New Roman"/>
          <w:sz w:val="24"/>
          <w:szCs w:val="24"/>
        </w:rPr>
        <w:t>l.f</w:t>
      </w:r>
      <w:proofErr w:type="spellEnd"/>
      <w:r>
        <w:rPr>
          <w:rFonts w:ascii="Times New Roman" w:hAnsi="Times New Roman" w:cs="Times New Roman"/>
          <w:sz w:val="24"/>
          <w:szCs w:val="24"/>
        </w:rPr>
        <w:t xml:space="preserve">. </w:t>
      </w:r>
      <w:r w:rsidR="006F2C02">
        <w:rPr>
          <w:rFonts w:ascii="Times New Roman" w:hAnsi="Times New Roman" w:cs="Times New Roman"/>
          <w:sz w:val="24"/>
          <w:szCs w:val="24"/>
        </w:rPr>
        <w:t xml:space="preserve">ACM </w:t>
      </w:r>
      <w:r>
        <w:rPr>
          <w:rFonts w:ascii="Times New Roman" w:hAnsi="Times New Roman" w:cs="Times New Roman"/>
          <w:sz w:val="24"/>
          <w:szCs w:val="24"/>
        </w:rPr>
        <w:t xml:space="preserve">pipe insulation, 22,870 </w:t>
      </w:r>
      <w:proofErr w:type="spellStart"/>
      <w:r>
        <w:rPr>
          <w:rFonts w:ascii="Times New Roman" w:hAnsi="Times New Roman" w:cs="Times New Roman"/>
          <w:sz w:val="24"/>
          <w:szCs w:val="24"/>
        </w:rPr>
        <w:t>l.f</w:t>
      </w:r>
      <w:proofErr w:type="spellEnd"/>
      <w:r>
        <w:rPr>
          <w:rFonts w:ascii="Times New Roman" w:hAnsi="Times New Roman" w:cs="Times New Roman"/>
          <w:sz w:val="24"/>
          <w:szCs w:val="24"/>
        </w:rPr>
        <w:t xml:space="preserve">. ACM wallboard, and 177,440 </w:t>
      </w:r>
      <w:proofErr w:type="spellStart"/>
      <w:r>
        <w:rPr>
          <w:rFonts w:ascii="Times New Roman" w:hAnsi="Times New Roman" w:cs="Times New Roman"/>
          <w:sz w:val="24"/>
          <w:szCs w:val="24"/>
        </w:rPr>
        <w:t>s.f.</w:t>
      </w:r>
      <w:proofErr w:type="spellEnd"/>
      <w:r>
        <w:rPr>
          <w:rFonts w:ascii="Times New Roman" w:hAnsi="Times New Roman" w:cs="Times New Roman"/>
          <w:sz w:val="24"/>
          <w:szCs w:val="24"/>
        </w:rPr>
        <w:t xml:space="preserve"> ACM caulking material from Roof and 22 Floors of 180,000 </w:t>
      </w:r>
      <w:proofErr w:type="spellStart"/>
      <w:r>
        <w:rPr>
          <w:rFonts w:ascii="Times New Roman" w:hAnsi="Times New Roman" w:cs="Times New Roman"/>
          <w:sz w:val="24"/>
          <w:szCs w:val="24"/>
        </w:rPr>
        <w:t>s.f.</w:t>
      </w:r>
      <w:proofErr w:type="spellEnd"/>
      <w:r>
        <w:rPr>
          <w:rFonts w:ascii="Times New Roman" w:hAnsi="Times New Roman" w:cs="Times New Roman"/>
          <w:sz w:val="24"/>
          <w:szCs w:val="24"/>
        </w:rPr>
        <w:t xml:space="preserve"> building under full containment methods.</w:t>
      </w:r>
    </w:p>
    <w:p w14:paraId="09A02CF9" w14:textId="60E9F3A2" w:rsidR="00252BCA" w:rsidRDefault="00252BCA" w:rsidP="00252BCA">
      <w:pPr>
        <w:spacing w:after="0" w:line="240" w:lineRule="auto"/>
        <w:rPr>
          <w:rFonts w:ascii="Times New Roman" w:hAnsi="Times New Roman" w:cs="Times New Roman"/>
          <w:sz w:val="24"/>
          <w:szCs w:val="24"/>
        </w:rPr>
      </w:pPr>
    </w:p>
    <w:p w14:paraId="0A347EBA" w14:textId="555F9ED2" w:rsidR="00252BCA" w:rsidRDefault="00252BCA" w:rsidP="00252BCA">
      <w:pPr>
        <w:spacing w:after="0" w:line="240" w:lineRule="auto"/>
        <w:rPr>
          <w:rFonts w:ascii="Times New Roman" w:hAnsi="Times New Roman" w:cs="Times New Roman"/>
          <w:b/>
          <w:sz w:val="24"/>
          <w:szCs w:val="24"/>
        </w:rPr>
      </w:pPr>
      <w:r w:rsidRPr="00252BCA">
        <w:rPr>
          <w:rFonts w:ascii="Times New Roman" w:hAnsi="Times New Roman" w:cs="Times New Roman"/>
          <w:b/>
          <w:sz w:val="24"/>
          <w:szCs w:val="24"/>
        </w:rPr>
        <w:t>Massachusetts Port Authority – Hangars 8 and 9</w:t>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t>East Boston, MA</w:t>
      </w:r>
    </w:p>
    <w:p w14:paraId="505CD32D" w14:textId="3DEC5680" w:rsidR="006F2C02" w:rsidRPr="00252BCA" w:rsidRDefault="006F2C02" w:rsidP="00252BCA">
      <w:pPr>
        <w:spacing w:after="0" w:line="240" w:lineRule="auto"/>
        <w:rPr>
          <w:rFonts w:ascii="Times New Roman" w:hAnsi="Times New Roman" w:cs="Times New Roman"/>
          <w:b/>
          <w:sz w:val="24"/>
          <w:szCs w:val="24"/>
        </w:rPr>
      </w:pPr>
      <w:r>
        <w:rPr>
          <w:rFonts w:ascii="Times New Roman" w:hAnsi="Times New Roman" w:cs="Times New Roman"/>
          <w:b/>
          <w:sz w:val="24"/>
          <w:szCs w:val="24"/>
        </w:rPr>
        <w:t>January 2012 – June 2013</w:t>
      </w:r>
    </w:p>
    <w:p w14:paraId="42EFA8C6" w14:textId="5F30CE36" w:rsidR="00252BCA" w:rsidRPr="00252BCA" w:rsidRDefault="00252BCA" w:rsidP="00252BC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Labor Foreman overseeing the removal and disposal of 10,000 </w:t>
      </w:r>
      <w:proofErr w:type="spellStart"/>
      <w:r>
        <w:rPr>
          <w:rFonts w:ascii="Times New Roman" w:hAnsi="Times New Roman" w:cs="Times New Roman"/>
          <w:sz w:val="24"/>
          <w:szCs w:val="24"/>
        </w:rPr>
        <w:t>l.f</w:t>
      </w:r>
      <w:proofErr w:type="spellEnd"/>
      <w:r>
        <w:rPr>
          <w:rFonts w:ascii="Times New Roman" w:hAnsi="Times New Roman" w:cs="Times New Roman"/>
          <w:sz w:val="24"/>
          <w:szCs w:val="24"/>
        </w:rPr>
        <w:t xml:space="preserve">. </w:t>
      </w:r>
      <w:r w:rsidR="006F2C02">
        <w:rPr>
          <w:rFonts w:ascii="Times New Roman" w:hAnsi="Times New Roman" w:cs="Times New Roman"/>
          <w:sz w:val="24"/>
          <w:szCs w:val="24"/>
        </w:rPr>
        <w:t xml:space="preserve">ACM </w:t>
      </w:r>
      <w:r>
        <w:rPr>
          <w:rFonts w:ascii="Times New Roman" w:hAnsi="Times New Roman" w:cs="Times New Roman"/>
          <w:sz w:val="24"/>
          <w:szCs w:val="24"/>
        </w:rPr>
        <w:t xml:space="preserve">pipe insulation, 130,000 </w:t>
      </w:r>
      <w:proofErr w:type="spellStart"/>
      <w:r>
        <w:rPr>
          <w:rFonts w:ascii="Times New Roman" w:hAnsi="Times New Roman" w:cs="Times New Roman"/>
          <w:sz w:val="24"/>
          <w:szCs w:val="24"/>
        </w:rPr>
        <w:t>s.f.</w:t>
      </w:r>
      <w:proofErr w:type="spellEnd"/>
      <w:r>
        <w:rPr>
          <w:rFonts w:ascii="Times New Roman" w:hAnsi="Times New Roman" w:cs="Times New Roman"/>
          <w:sz w:val="24"/>
          <w:szCs w:val="24"/>
        </w:rPr>
        <w:t xml:space="preserve"> </w:t>
      </w:r>
      <w:r w:rsidR="006F2C02">
        <w:rPr>
          <w:rFonts w:ascii="Times New Roman" w:hAnsi="Times New Roman" w:cs="Times New Roman"/>
          <w:sz w:val="24"/>
          <w:szCs w:val="24"/>
        </w:rPr>
        <w:t xml:space="preserve">ACM </w:t>
      </w:r>
      <w:r>
        <w:rPr>
          <w:rFonts w:ascii="Times New Roman" w:hAnsi="Times New Roman" w:cs="Times New Roman"/>
          <w:sz w:val="24"/>
          <w:szCs w:val="24"/>
        </w:rPr>
        <w:t xml:space="preserve">tile and mastic, and 30,000 </w:t>
      </w:r>
      <w:proofErr w:type="spellStart"/>
      <w:r>
        <w:rPr>
          <w:rFonts w:ascii="Times New Roman" w:hAnsi="Times New Roman" w:cs="Times New Roman"/>
          <w:sz w:val="24"/>
          <w:szCs w:val="24"/>
        </w:rPr>
        <w:t>s.f.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transite</w:t>
      </w:r>
      <w:proofErr w:type="spellEnd"/>
      <w:r>
        <w:rPr>
          <w:rFonts w:ascii="Times New Roman" w:hAnsi="Times New Roman" w:cs="Times New Roman"/>
          <w:sz w:val="24"/>
          <w:szCs w:val="24"/>
        </w:rPr>
        <w:t xml:space="preserve"> from two airplane hangars and offices consisting of five (5) floors each under full containment methods.</w:t>
      </w:r>
    </w:p>
    <w:p w14:paraId="47D10A25" w14:textId="2EBF43DE" w:rsidR="00252BCA" w:rsidRDefault="00252BCA" w:rsidP="005171E7">
      <w:pPr>
        <w:spacing w:after="0" w:line="240" w:lineRule="auto"/>
        <w:rPr>
          <w:rFonts w:ascii="Times New Roman" w:hAnsi="Times New Roman" w:cs="Times New Roman"/>
          <w:sz w:val="24"/>
          <w:szCs w:val="24"/>
        </w:rPr>
      </w:pPr>
    </w:p>
    <w:p w14:paraId="7A9B6D8B" w14:textId="37C65BCB" w:rsidR="006F2C02" w:rsidRDefault="006F2C02" w:rsidP="005171E7">
      <w:pPr>
        <w:spacing w:after="0" w:line="240" w:lineRule="auto"/>
        <w:rPr>
          <w:rFonts w:ascii="Times New Roman" w:hAnsi="Times New Roman" w:cs="Times New Roman"/>
          <w:sz w:val="24"/>
          <w:szCs w:val="24"/>
        </w:rPr>
      </w:pPr>
    </w:p>
    <w:p w14:paraId="4FBC3C9C" w14:textId="036DF98D" w:rsidR="006F2C02" w:rsidRDefault="006F2C02" w:rsidP="005171E7">
      <w:pPr>
        <w:spacing w:after="0" w:line="240" w:lineRule="auto"/>
        <w:rPr>
          <w:rFonts w:ascii="Times New Roman" w:hAnsi="Times New Roman" w:cs="Times New Roman"/>
          <w:sz w:val="24"/>
          <w:szCs w:val="24"/>
        </w:rPr>
      </w:pPr>
    </w:p>
    <w:p w14:paraId="2D0B57A3" w14:textId="1CB7D937" w:rsidR="006F2C02" w:rsidRDefault="006F2C02" w:rsidP="005171E7">
      <w:pPr>
        <w:spacing w:after="0" w:line="240" w:lineRule="auto"/>
        <w:rPr>
          <w:rFonts w:ascii="Times New Roman" w:hAnsi="Times New Roman" w:cs="Times New Roman"/>
          <w:b/>
          <w:sz w:val="24"/>
          <w:szCs w:val="24"/>
        </w:rPr>
      </w:pPr>
      <w:r>
        <w:rPr>
          <w:rFonts w:ascii="Times New Roman" w:hAnsi="Times New Roman" w:cs="Times New Roman"/>
          <w:b/>
          <w:sz w:val="24"/>
          <w:szCs w:val="24"/>
        </w:rPr>
        <w:t>Harvard University Housing – Tower F&amp;G and Leverett Library</w:t>
      </w:r>
      <w:r>
        <w:rPr>
          <w:rFonts w:ascii="Times New Roman" w:hAnsi="Times New Roman" w:cs="Times New Roman"/>
          <w:b/>
          <w:sz w:val="24"/>
          <w:szCs w:val="24"/>
        </w:rPr>
        <w:tab/>
        <w:t>Cambridge, MA</w:t>
      </w:r>
    </w:p>
    <w:p w14:paraId="5414E148" w14:textId="22ADC497" w:rsidR="006F2C02" w:rsidRDefault="006F2C02" w:rsidP="005171E7">
      <w:pPr>
        <w:spacing w:after="0" w:line="240" w:lineRule="auto"/>
        <w:rPr>
          <w:rFonts w:ascii="Times New Roman" w:hAnsi="Times New Roman" w:cs="Times New Roman"/>
          <w:b/>
          <w:sz w:val="24"/>
          <w:szCs w:val="24"/>
        </w:rPr>
      </w:pPr>
      <w:r>
        <w:rPr>
          <w:rFonts w:ascii="Times New Roman" w:hAnsi="Times New Roman" w:cs="Times New Roman"/>
          <w:b/>
          <w:sz w:val="24"/>
          <w:szCs w:val="24"/>
        </w:rPr>
        <w:t>August 2013 – September 2014</w:t>
      </w:r>
    </w:p>
    <w:p w14:paraId="7F5B8A5A" w14:textId="7A9D9E0C" w:rsidR="006F2C02" w:rsidRDefault="006F2C02"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Labor Foreman overseeing the removal and disposal of 1,300 </w:t>
      </w:r>
      <w:proofErr w:type="spellStart"/>
      <w:r>
        <w:rPr>
          <w:rFonts w:ascii="Times New Roman" w:hAnsi="Times New Roman" w:cs="Times New Roman"/>
          <w:sz w:val="24"/>
          <w:szCs w:val="24"/>
        </w:rPr>
        <w:t>s.f.</w:t>
      </w:r>
      <w:proofErr w:type="spellEnd"/>
      <w:r>
        <w:rPr>
          <w:rFonts w:ascii="Times New Roman" w:hAnsi="Times New Roman" w:cs="Times New Roman"/>
          <w:sz w:val="24"/>
          <w:szCs w:val="24"/>
        </w:rPr>
        <w:t xml:space="preserve"> ACM tile and mastic and 200 </w:t>
      </w:r>
      <w:proofErr w:type="spellStart"/>
      <w:r>
        <w:rPr>
          <w:rFonts w:ascii="Times New Roman" w:hAnsi="Times New Roman" w:cs="Times New Roman"/>
          <w:sz w:val="24"/>
          <w:szCs w:val="24"/>
        </w:rPr>
        <w:t>l.f</w:t>
      </w:r>
      <w:proofErr w:type="spellEnd"/>
      <w:r>
        <w:rPr>
          <w:rFonts w:ascii="Times New Roman" w:hAnsi="Times New Roman" w:cs="Times New Roman"/>
          <w:sz w:val="24"/>
          <w:szCs w:val="24"/>
        </w:rPr>
        <w:t xml:space="preserve">. ACM pipe insulation from the first floors of Towers F&amp;G and 1,000 </w:t>
      </w:r>
      <w:proofErr w:type="spellStart"/>
      <w:r>
        <w:rPr>
          <w:rFonts w:ascii="Times New Roman" w:hAnsi="Times New Roman" w:cs="Times New Roman"/>
          <w:sz w:val="24"/>
          <w:szCs w:val="24"/>
        </w:rPr>
        <w:t>s.f.</w:t>
      </w:r>
      <w:proofErr w:type="spellEnd"/>
      <w:r>
        <w:rPr>
          <w:rFonts w:ascii="Times New Roman" w:hAnsi="Times New Roman" w:cs="Times New Roman"/>
          <w:sz w:val="24"/>
          <w:szCs w:val="24"/>
        </w:rPr>
        <w:t xml:space="preserve"> ACM tile and plaster from the first floor of the Leverett Library under full containment methods.</w:t>
      </w:r>
    </w:p>
    <w:p w14:paraId="7CFB23DA" w14:textId="499B50F0" w:rsidR="006F2C02" w:rsidRDefault="006F2C02" w:rsidP="005171E7">
      <w:pPr>
        <w:spacing w:after="0" w:line="240" w:lineRule="auto"/>
        <w:rPr>
          <w:rFonts w:ascii="Times New Roman" w:hAnsi="Times New Roman" w:cs="Times New Roman"/>
          <w:sz w:val="24"/>
          <w:szCs w:val="24"/>
        </w:rPr>
      </w:pPr>
    </w:p>
    <w:p w14:paraId="667CF302" w14:textId="6983F763" w:rsidR="006F2C02" w:rsidRDefault="006F2C02" w:rsidP="005171E7">
      <w:pPr>
        <w:spacing w:after="0" w:line="240" w:lineRule="auto"/>
        <w:rPr>
          <w:rFonts w:ascii="Times New Roman" w:hAnsi="Times New Roman" w:cs="Times New Roman"/>
          <w:b/>
          <w:sz w:val="24"/>
          <w:szCs w:val="24"/>
        </w:rPr>
      </w:pPr>
      <w:r>
        <w:rPr>
          <w:rFonts w:ascii="Times New Roman" w:hAnsi="Times New Roman" w:cs="Times New Roman"/>
          <w:b/>
          <w:sz w:val="24"/>
          <w:szCs w:val="24"/>
        </w:rPr>
        <w:t>Logan International Airport – United Airlines Terminal</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East Boston, MA</w:t>
      </w:r>
    </w:p>
    <w:p w14:paraId="06B67AD8" w14:textId="7E4629B4" w:rsidR="006F2C02" w:rsidRDefault="006F2C02" w:rsidP="005171E7">
      <w:pPr>
        <w:spacing w:after="0" w:line="240" w:lineRule="auto"/>
        <w:rPr>
          <w:rFonts w:ascii="Times New Roman" w:hAnsi="Times New Roman" w:cs="Times New Roman"/>
          <w:b/>
          <w:sz w:val="24"/>
          <w:szCs w:val="24"/>
        </w:rPr>
      </w:pPr>
      <w:r>
        <w:rPr>
          <w:rFonts w:ascii="Times New Roman" w:hAnsi="Times New Roman" w:cs="Times New Roman"/>
          <w:b/>
          <w:sz w:val="24"/>
          <w:szCs w:val="24"/>
        </w:rPr>
        <w:t>May 2014 – November 2014</w:t>
      </w:r>
    </w:p>
    <w:p w14:paraId="64BAE961" w14:textId="0BC51B7D" w:rsidR="006F2C02" w:rsidRDefault="006F2C02"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Labor Foreman overseeing the removal and disposal of 100 ft ACM caulking and mastic from Gate C11; 1,000 </w:t>
      </w:r>
      <w:proofErr w:type="spellStart"/>
      <w:r>
        <w:rPr>
          <w:rFonts w:ascii="Times New Roman" w:hAnsi="Times New Roman" w:cs="Times New Roman"/>
          <w:sz w:val="24"/>
          <w:szCs w:val="24"/>
        </w:rPr>
        <w:t>s.f.</w:t>
      </w:r>
      <w:proofErr w:type="spellEnd"/>
      <w:r>
        <w:rPr>
          <w:rFonts w:ascii="Times New Roman" w:hAnsi="Times New Roman" w:cs="Times New Roman"/>
          <w:sz w:val="24"/>
          <w:szCs w:val="24"/>
        </w:rPr>
        <w:t xml:space="preserve"> stair tread and mastic from first floor Level 1; and 1,000 </w:t>
      </w:r>
      <w:proofErr w:type="spellStart"/>
      <w:r>
        <w:rPr>
          <w:rFonts w:ascii="Times New Roman" w:hAnsi="Times New Roman" w:cs="Times New Roman"/>
          <w:sz w:val="24"/>
          <w:szCs w:val="24"/>
        </w:rPr>
        <w:t>s.f.</w:t>
      </w:r>
      <w:proofErr w:type="spellEnd"/>
      <w:r>
        <w:rPr>
          <w:rFonts w:ascii="Times New Roman" w:hAnsi="Times New Roman" w:cs="Times New Roman"/>
          <w:sz w:val="24"/>
          <w:szCs w:val="24"/>
        </w:rPr>
        <w:t xml:space="preserve"> tile and mastic from Levels 1 and 2 Old Legal Seafoods and Barber Shop under full containment methods.</w:t>
      </w:r>
    </w:p>
    <w:p w14:paraId="23BC37E5" w14:textId="06B9097D" w:rsidR="006F2C02" w:rsidRDefault="006F2C02" w:rsidP="005171E7">
      <w:pPr>
        <w:spacing w:after="0" w:line="240" w:lineRule="auto"/>
        <w:rPr>
          <w:rFonts w:ascii="Times New Roman" w:hAnsi="Times New Roman" w:cs="Times New Roman"/>
          <w:sz w:val="24"/>
          <w:szCs w:val="24"/>
        </w:rPr>
      </w:pPr>
    </w:p>
    <w:p w14:paraId="03ADA3DB" w14:textId="15036840" w:rsidR="006F2C02" w:rsidRDefault="006F2C02" w:rsidP="005171E7">
      <w:pPr>
        <w:spacing w:after="0" w:line="240" w:lineRule="auto"/>
        <w:rPr>
          <w:rFonts w:ascii="Times New Roman" w:hAnsi="Times New Roman" w:cs="Times New Roman"/>
          <w:b/>
          <w:sz w:val="24"/>
          <w:szCs w:val="24"/>
        </w:rPr>
      </w:pPr>
      <w:r>
        <w:rPr>
          <w:rFonts w:ascii="Times New Roman" w:hAnsi="Times New Roman" w:cs="Times New Roman"/>
          <w:b/>
          <w:sz w:val="24"/>
          <w:szCs w:val="24"/>
        </w:rPr>
        <w:t>Logan International Airport – MPA/CBIS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East Boston, MA</w:t>
      </w:r>
    </w:p>
    <w:p w14:paraId="3EC317F9" w14:textId="577BE313" w:rsidR="006F2C02" w:rsidRDefault="006F2C02" w:rsidP="005171E7">
      <w:pPr>
        <w:spacing w:after="0" w:line="240" w:lineRule="auto"/>
        <w:rPr>
          <w:rFonts w:ascii="Times New Roman" w:hAnsi="Times New Roman" w:cs="Times New Roman"/>
          <w:b/>
          <w:sz w:val="24"/>
          <w:szCs w:val="24"/>
        </w:rPr>
      </w:pPr>
      <w:r>
        <w:rPr>
          <w:rFonts w:ascii="Times New Roman" w:hAnsi="Times New Roman" w:cs="Times New Roman"/>
          <w:b/>
          <w:sz w:val="24"/>
          <w:szCs w:val="24"/>
        </w:rPr>
        <w:t>January 2014 – December 2014</w:t>
      </w:r>
    </w:p>
    <w:p w14:paraId="46C34158" w14:textId="0324C7D8" w:rsidR="006F2C02" w:rsidRPr="006F2C02" w:rsidRDefault="006F2C02"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Labor Foreman overseeing the removal and disposal of 300 </w:t>
      </w:r>
      <w:proofErr w:type="spellStart"/>
      <w:r>
        <w:rPr>
          <w:rFonts w:ascii="Times New Roman" w:hAnsi="Times New Roman" w:cs="Times New Roman"/>
          <w:sz w:val="24"/>
          <w:szCs w:val="24"/>
        </w:rPr>
        <w:t>s.f.</w:t>
      </w:r>
      <w:proofErr w:type="spellEnd"/>
      <w:r>
        <w:rPr>
          <w:rFonts w:ascii="Times New Roman" w:hAnsi="Times New Roman" w:cs="Times New Roman"/>
          <w:sz w:val="24"/>
          <w:szCs w:val="24"/>
        </w:rPr>
        <w:t xml:space="preserve"> boiler and duct from Jet Blue University and Training; 300 </w:t>
      </w:r>
      <w:proofErr w:type="spellStart"/>
      <w:r>
        <w:rPr>
          <w:rFonts w:ascii="Times New Roman" w:hAnsi="Times New Roman" w:cs="Times New Roman"/>
          <w:sz w:val="24"/>
          <w:szCs w:val="24"/>
        </w:rPr>
        <w:t>s.f.</w:t>
      </w:r>
      <w:proofErr w:type="spellEnd"/>
      <w:r>
        <w:rPr>
          <w:rFonts w:ascii="Times New Roman" w:hAnsi="Times New Roman" w:cs="Times New Roman"/>
          <w:sz w:val="24"/>
          <w:szCs w:val="24"/>
        </w:rPr>
        <w:t xml:space="preserve"> boiler and duct from </w:t>
      </w:r>
      <w:r w:rsidR="00197872">
        <w:rPr>
          <w:rFonts w:ascii="Times New Roman" w:hAnsi="Times New Roman" w:cs="Times New Roman"/>
          <w:sz w:val="24"/>
          <w:szCs w:val="24"/>
        </w:rPr>
        <w:t xml:space="preserve">Old United Airlines Bag Claim area; and 1,000 </w:t>
      </w:r>
      <w:proofErr w:type="spellStart"/>
      <w:r w:rsidR="00197872">
        <w:rPr>
          <w:rFonts w:ascii="Times New Roman" w:hAnsi="Times New Roman" w:cs="Times New Roman"/>
          <w:sz w:val="24"/>
          <w:szCs w:val="24"/>
        </w:rPr>
        <w:t>s.f.</w:t>
      </w:r>
      <w:proofErr w:type="spellEnd"/>
      <w:r w:rsidR="00197872">
        <w:rPr>
          <w:rFonts w:ascii="Times New Roman" w:hAnsi="Times New Roman" w:cs="Times New Roman"/>
          <w:sz w:val="24"/>
          <w:szCs w:val="24"/>
        </w:rPr>
        <w:t xml:space="preserve"> tile from the Oxford Maintenance Office under full containment methods.</w:t>
      </w:r>
    </w:p>
    <w:p w14:paraId="57CBB7E6" w14:textId="77777777" w:rsidR="00252BCA" w:rsidRDefault="00252BCA" w:rsidP="005171E7">
      <w:pPr>
        <w:spacing w:after="0" w:line="240" w:lineRule="auto"/>
        <w:rPr>
          <w:rFonts w:ascii="Times New Roman" w:hAnsi="Times New Roman" w:cs="Times New Roman"/>
          <w:sz w:val="24"/>
          <w:szCs w:val="24"/>
        </w:rPr>
      </w:pPr>
    </w:p>
    <w:p w14:paraId="4A3C7621" w14:textId="77777777" w:rsidR="005171E7" w:rsidRDefault="005171E7" w:rsidP="005171E7">
      <w:pPr>
        <w:spacing w:after="0" w:line="240" w:lineRule="auto"/>
        <w:rPr>
          <w:rFonts w:ascii="Times New Roman" w:hAnsi="Times New Roman" w:cs="Times New Roman"/>
          <w:sz w:val="24"/>
          <w:szCs w:val="24"/>
        </w:rPr>
      </w:pPr>
    </w:p>
    <w:p w14:paraId="756588E7" w14:textId="77777777" w:rsidR="005171E7" w:rsidRDefault="005171E7" w:rsidP="005171E7">
      <w:pPr>
        <w:spacing w:after="0" w:line="240" w:lineRule="auto"/>
        <w:rPr>
          <w:rFonts w:ascii="Times New Roman" w:hAnsi="Times New Roman" w:cs="Times New Roman"/>
          <w:sz w:val="24"/>
          <w:szCs w:val="24"/>
        </w:rPr>
      </w:pPr>
    </w:p>
    <w:p w14:paraId="53DB1975" w14:textId="176C7C4A" w:rsidR="005171E7" w:rsidRDefault="005171E7" w:rsidP="005171E7">
      <w:pPr>
        <w:spacing w:after="0" w:line="240" w:lineRule="auto"/>
        <w:rPr>
          <w:rFonts w:ascii="Times New Roman" w:hAnsi="Times New Roman" w:cs="Times New Roman"/>
          <w:sz w:val="24"/>
          <w:szCs w:val="24"/>
        </w:rPr>
      </w:pPr>
    </w:p>
    <w:p w14:paraId="37E8F41B" w14:textId="7EE985BF" w:rsidR="005171E7" w:rsidRDefault="005171E7" w:rsidP="005171E7">
      <w:pPr>
        <w:spacing w:after="0" w:line="240" w:lineRule="auto"/>
        <w:rPr>
          <w:rFonts w:ascii="Times New Roman" w:hAnsi="Times New Roman" w:cs="Times New Roman"/>
          <w:sz w:val="24"/>
          <w:szCs w:val="24"/>
        </w:rPr>
      </w:pPr>
    </w:p>
    <w:p w14:paraId="5FBCFDB3" w14:textId="705DAC0B" w:rsidR="005171E7" w:rsidRDefault="005171E7" w:rsidP="005171E7">
      <w:pPr>
        <w:spacing w:after="0" w:line="240" w:lineRule="auto"/>
        <w:rPr>
          <w:rFonts w:ascii="Times New Roman" w:hAnsi="Times New Roman" w:cs="Times New Roman"/>
          <w:sz w:val="24"/>
          <w:szCs w:val="24"/>
        </w:rPr>
      </w:pPr>
    </w:p>
    <w:p w14:paraId="549E110A" w14:textId="77777777" w:rsidR="005171E7" w:rsidRDefault="005171E7" w:rsidP="005171E7">
      <w:pPr>
        <w:spacing w:after="0" w:line="240" w:lineRule="auto"/>
        <w:rPr>
          <w:rFonts w:ascii="Times New Roman" w:hAnsi="Times New Roman" w:cs="Times New Roman"/>
          <w:sz w:val="24"/>
          <w:szCs w:val="24"/>
        </w:rPr>
      </w:pPr>
    </w:p>
    <w:sectPr w:rsidR="005171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游ゴシック Light">
    <w:panose1 w:val="00000000000000000000"/>
    <w:charset w:val="80"/>
    <w:family w:val="roman"/>
    <w:notTrueType/>
    <w:pitch w:val="default"/>
  </w:font>
  <w:font w:name="Calibri Light">
    <w:charset w:val="00"/>
    <w:family w:val="swiss"/>
    <w:pitch w:val="variable"/>
    <w:sig w:usb0="A00002EF" w:usb1="4000207B" w:usb2="00000000" w:usb3="00000000" w:csb0="0000019F" w:csb1="00000000"/>
  </w:font>
  <w:font w:name="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71E7"/>
    <w:rsid w:val="00197872"/>
    <w:rsid w:val="00252BCA"/>
    <w:rsid w:val="005171E7"/>
    <w:rsid w:val="00575BE0"/>
    <w:rsid w:val="006F2C02"/>
    <w:rsid w:val="007574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0965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2B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2B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458</Words>
  <Characters>2617</Characters>
  <Application>Microsoft Macintosh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Spindler</dc:creator>
  <cp:keywords/>
  <dc:description/>
  <cp:lastModifiedBy>Eric Coffie</cp:lastModifiedBy>
  <cp:revision>2</cp:revision>
  <dcterms:created xsi:type="dcterms:W3CDTF">2019-02-11T17:30:00Z</dcterms:created>
  <dcterms:modified xsi:type="dcterms:W3CDTF">2019-02-11T17:30:00Z</dcterms:modified>
</cp:coreProperties>
</file>