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5C5A9" w14:textId="7CFFBB47" w:rsidR="003533FA" w:rsidRPr="00B3613B" w:rsidRDefault="003533FA" w:rsidP="003533FA">
      <w:pPr>
        <w:jc w:val="center"/>
        <w:rPr>
          <w:rFonts w:ascii="Calibri" w:hAnsi="Calibri" w:cs="Calibri"/>
          <w:b/>
          <w:bCs/>
          <w:noProof/>
          <w:sz w:val="24"/>
          <w:szCs w:val="24"/>
        </w:rPr>
      </w:pPr>
      <w:r w:rsidRPr="00B3613B">
        <w:rPr>
          <w:rFonts w:ascii="Calibri" w:hAnsi="Calibri" w:cs="Calibri"/>
          <w:b/>
          <w:bCs/>
          <w:noProof/>
          <w:sz w:val="24"/>
          <w:szCs w:val="24"/>
        </w:rPr>
        <w:t>TRABAJO PRÁCTICO N°4 - CLASIFICACIÓN Y REGULARIZACIÓN DE DESOCUPACIÓN USANDO LA EPH</w:t>
      </w:r>
    </w:p>
    <w:p w14:paraId="1C30EB8B" w14:textId="09FDEEB8" w:rsidR="003533FA" w:rsidRPr="00B3613B" w:rsidRDefault="003533FA" w:rsidP="003533FA">
      <w:pPr>
        <w:jc w:val="center"/>
        <w:rPr>
          <w:rFonts w:ascii="Calibri" w:hAnsi="Calibri" w:cs="Calibri"/>
          <w:noProof/>
          <w:sz w:val="24"/>
          <w:szCs w:val="24"/>
        </w:rPr>
      </w:pPr>
      <w:r w:rsidRPr="00B3613B">
        <w:rPr>
          <w:rFonts w:ascii="Calibri" w:hAnsi="Calibri" w:cs="Calibri"/>
          <w:noProof/>
          <w:sz w:val="24"/>
          <w:szCs w:val="24"/>
        </w:rPr>
        <w:t>Big Data y Aprendizaje Automático para Economistas</w:t>
      </w:r>
    </w:p>
    <w:p w14:paraId="536A13E3" w14:textId="421C7CDB" w:rsidR="00D42A8C" w:rsidRPr="00B3613B" w:rsidRDefault="00A5457B" w:rsidP="003533FA">
      <w:pPr>
        <w:jc w:val="center"/>
        <w:rPr>
          <w:rFonts w:ascii="Calibri" w:hAnsi="Calibri" w:cs="Calibri"/>
          <w:b/>
          <w:bCs/>
          <w:noProof/>
          <w:sz w:val="24"/>
          <w:szCs w:val="24"/>
        </w:rPr>
      </w:pPr>
      <w:r w:rsidRPr="00B3613B">
        <w:rPr>
          <w:rFonts w:ascii="Calibri" w:hAnsi="Calibri" w:cs="Calibri"/>
          <w:b/>
          <w:bCs/>
          <w:noProof/>
          <w:sz w:val="24"/>
          <w:szCs w:val="24"/>
        </w:rPr>
        <w:t>GRUPO N°</w:t>
      </w:r>
      <w:r>
        <w:rPr>
          <w:rFonts w:ascii="Calibri" w:hAnsi="Calibri" w:cs="Calibri"/>
          <w:b/>
          <w:bCs/>
          <w:noProof/>
          <w:sz w:val="24"/>
          <w:szCs w:val="24"/>
        </w:rPr>
        <w:t>1:</w:t>
      </w:r>
      <w:r w:rsidRPr="00B3613B">
        <w:rPr>
          <w:rFonts w:ascii="Calibri" w:hAnsi="Calibri" w:cs="Calibri"/>
          <w:b/>
          <w:bCs/>
          <w:noProof/>
          <w:sz w:val="24"/>
          <w:szCs w:val="24"/>
        </w:rPr>
        <w:t xml:space="preserve"> </w:t>
      </w:r>
      <w:r w:rsidR="003533FA" w:rsidRPr="00B3613B">
        <w:rPr>
          <w:rFonts w:ascii="Calibri" w:hAnsi="Calibri" w:cs="Calibri"/>
          <w:b/>
          <w:bCs/>
          <w:noProof/>
          <w:sz w:val="24"/>
          <w:szCs w:val="24"/>
        </w:rPr>
        <w:t>Pilar Valdez y José Antonio López</w:t>
      </w:r>
    </w:p>
    <w:p w14:paraId="6E992E05" w14:textId="31B0DAF0" w:rsidR="00D42A8C" w:rsidRPr="00B3613B" w:rsidRDefault="00D42A8C">
      <w:pPr>
        <w:rPr>
          <w:rFonts w:ascii="Calibri" w:hAnsi="Calibri" w:cs="Calibri"/>
          <w:b/>
          <w:bCs/>
          <w:noProof/>
          <w:sz w:val="24"/>
          <w:szCs w:val="24"/>
        </w:rPr>
      </w:pPr>
      <w:r w:rsidRPr="00B3613B">
        <w:rPr>
          <w:rFonts w:ascii="Calibri" w:hAnsi="Calibri" w:cs="Calibri"/>
          <w:b/>
          <w:bCs/>
          <w:noProof/>
          <w:sz w:val="24"/>
          <w:szCs w:val="24"/>
        </w:rPr>
        <w:t>Parte I: Análisis de la base de hogares y tipo de ocupación</w:t>
      </w:r>
      <w:r w:rsidRPr="00B3613B">
        <w:rPr>
          <w:rFonts w:ascii="Calibri" w:hAnsi="Calibri" w:cs="Calibri"/>
          <w:b/>
          <w:bCs/>
          <w:noProof/>
          <w:sz w:val="24"/>
          <w:szCs w:val="24"/>
        </w:rPr>
        <w:cr/>
      </w:r>
    </w:p>
    <w:p w14:paraId="6BA949CC" w14:textId="5880F9DD" w:rsidR="00782E3B" w:rsidRPr="00B3613B" w:rsidRDefault="00834683">
      <w:pPr>
        <w:rPr>
          <w:rFonts w:ascii="Calibri" w:hAnsi="Calibri" w:cs="Calibri"/>
          <w:noProof/>
          <w:sz w:val="24"/>
          <w:szCs w:val="24"/>
        </w:rPr>
      </w:pPr>
      <w:r w:rsidRPr="00B3613B">
        <w:rPr>
          <w:rFonts w:ascii="Calibri" w:hAnsi="Calibri" w:cs="Calibri"/>
          <w:noProof/>
          <w:sz w:val="24"/>
          <w:szCs w:val="24"/>
        </w:rPr>
        <w:t xml:space="preserve">Trabajo sobre las Bases de Datos </w:t>
      </w:r>
    </w:p>
    <w:p w14:paraId="58030C63" w14:textId="590D3B50" w:rsidR="009F3BDB" w:rsidRPr="00B3613B" w:rsidRDefault="00834683">
      <w:pPr>
        <w:rPr>
          <w:rFonts w:ascii="Calibri" w:hAnsi="Calibri" w:cs="Calibri"/>
          <w:noProof/>
          <w:sz w:val="24"/>
          <w:szCs w:val="24"/>
        </w:rPr>
      </w:pPr>
      <w:r w:rsidRPr="00B3613B">
        <w:rPr>
          <w:rFonts w:ascii="Calibri" w:hAnsi="Calibri" w:cs="Calibri"/>
          <w:noProof/>
          <w:sz w:val="24"/>
          <w:szCs w:val="24"/>
        </w:rPr>
        <w:t xml:space="preserve">Las bases de datos tenian dos formatos diferentes, </w:t>
      </w:r>
      <w:r w:rsidR="005354FC" w:rsidRPr="00B3613B">
        <w:rPr>
          <w:rFonts w:ascii="Calibri" w:hAnsi="Calibri" w:cs="Calibri"/>
          <w:noProof/>
          <w:sz w:val="24"/>
          <w:szCs w:val="24"/>
        </w:rPr>
        <w:t>.dta y .xls, con Phyton pudimos trabajar esos diferente formatos en un solo programa.</w:t>
      </w:r>
    </w:p>
    <w:p w14:paraId="348EA031" w14:textId="52BBB570" w:rsidR="00D42A8C" w:rsidRPr="00B3613B" w:rsidRDefault="009F3BDB">
      <w:pPr>
        <w:rPr>
          <w:rFonts w:ascii="Calibri" w:hAnsi="Calibri" w:cs="Calibri"/>
          <w:noProof/>
          <w:sz w:val="24"/>
          <w:szCs w:val="24"/>
        </w:rPr>
      </w:pPr>
      <w:r w:rsidRPr="00B3613B">
        <w:rPr>
          <w:rFonts w:ascii="Calibri" w:hAnsi="Calibri" w:cs="Calibri"/>
          <w:noProof/>
          <w:sz w:val="24"/>
          <w:szCs w:val="24"/>
        </w:rPr>
        <w:t xml:space="preserve">Por otro lado, las variables con respuestas categóricas </w:t>
      </w:r>
      <w:r w:rsidR="00F45AE4" w:rsidRPr="00B3613B">
        <w:rPr>
          <w:rFonts w:ascii="Calibri" w:hAnsi="Calibri" w:cs="Calibri"/>
          <w:noProof/>
          <w:sz w:val="24"/>
          <w:szCs w:val="24"/>
        </w:rPr>
        <w:t xml:space="preserve">en el año 2004 se cargaban como lista de datos en la Base, en tanto en 2024 se </w:t>
      </w:r>
      <w:r w:rsidR="00EB3B09" w:rsidRPr="00B3613B">
        <w:rPr>
          <w:rFonts w:ascii="Calibri" w:hAnsi="Calibri" w:cs="Calibri"/>
          <w:noProof/>
          <w:sz w:val="24"/>
          <w:szCs w:val="24"/>
        </w:rPr>
        <w:t xml:space="preserve">cargan como numericas. De manera que realizamos </w:t>
      </w:r>
      <w:r w:rsidR="00311034" w:rsidRPr="00B3613B">
        <w:rPr>
          <w:rFonts w:ascii="Calibri" w:hAnsi="Calibri" w:cs="Calibri"/>
          <w:noProof/>
          <w:sz w:val="24"/>
          <w:szCs w:val="24"/>
        </w:rPr>
        <w:t>la unificación con Jupyter.</w:t>
      </w:r>
      <w:r w:rsidR="005354FC" w:rsidRPr="00B3613B">
        <w:rPr>
          <w:rFonts w:ascii="Calibri" w:hAnsi="Calibri" w:cs="Calibri"/>
          <w:noProof/>
          <w:sz w:val="24"/>
          <w:szCs w:val="24"/>
        </w:rPr>
        <w:t xml:space="preserve"> </w:t>
      </w:r>
      <w:r w:rsidR="003704CC" w:rsidRPr="00B3613B">
        <w:rPr>
          <w:rFonts w:ascii="Calibri" w:hAnsi="Calibri" w:cs="Calibri"/>
          <w:noProof/>
          <w:sz w:val="24"/>
          <w:szCs w:val="24"/>
        </w:rPr>
        <w:t xml:space="preserve">Podemos mencionar que este trabajo se hizo sobre variables como Estado, Nivel de Educación, </w:t>
      </w:r>
      <w:r w:rsidR="00111DF3" w:rsidRPr="00B3613B">
        <w:rPr>
          <w:rFonts w:ascii="Calibri" w:hAnsi="Calibri" w:cs="Calibri"/>
          <w:noProof/>
          <w:sz w:val="24"/>
          <w:szCs w:val="24"/>
        </w:rPr>
        <w:t>Sexo, etc.</w:t>
      </w:r>
    </w:p>
    <w:p w14:paraId="23E76E77" w14:textId="46C512A3" w:rsidR="00834683" w:rsidRPr="00B3613B" w:rsidRDefault="0080046A">
      <w:pPr>
        <w:rPr>
          <w:rFonts w:ascii="Calibri" w:hAnsi="Calibri" w:cs="Calibri"/>
          <w:noProof/>
          <w:sz w:val="24"/>
          <w:szCs w:val="24"/>
        </w:rPr>
      </w:pPr>
      <w:r w:rsidRPr="00B3613B">
        <w:rPr>
          <w:rFonts w:ascii="Calibri" w:hAnsi="Calibri" w:cs="Calibri"/>
          <w:noProof/>
          <w:sz w:val="24"/>
          <w:szCs w:val="24"/>
        </w:rPr>
        <w:t xml:space="preserve">Una vez realizado lo anterior se juntaron las cuatro Bases de Datos anteriores </w:t>
      </w:r>
      <w:r w:rsidR="00986ADF" w:rsidRPr="00B3613B">
        <w:rPr>
          <w:rFonts w:ascii="Calibri" w:hAnsi="Calibri" w:cs="Calibri"/>
          <w:noProof/>
          <w:sz w:val="24"/>
          <w:szCs w:val="24"/>
        </w:rPr>
        <w:t xml:space="preserve">en un solo dataframe. Para hacer un Merge entre las bases de Individuos y la de Hogares </w:t>
      </w:r>
      <w:r w:rsidR="002A2B7D" w:rsidRPr="00B3613B">
        <w:rPr>
          <w:rFonts w:ascii="Calibri" w:hAnsi="Calibri" w:cs="Calibri"/>
          <w:noProof/>
          <w:sz w:val="24"/>
          <w:szCs w:val="24"/>
        </w:rPr>
        <w:t>utilizamos las columnas CODUSU y N</w:t>
      </w:r>
      <w:r w:rsidR="00EE77E8" w:rsidRPr="00B3613B">
        <w:rPr>
          <w:rFonts w:ascii="Calibri" w:hAnsi="Calibri" w:cs="Calibri"/>
          <w:noProof/>
          <w:sz w:val="24"/>
          <w:szCs w:val="24"/>
        </w:rPr>
        <w:t>ú</w:t>
      </w:r>
      <w:r w:rsidR="002A2B7D" w:rsidRPr="00B3613B">
        <w:rPr>
          <w:rFonts w:ascii="Calibri" w:hAnsi="Calibri" w:cs="Calibri"/>
          <w:noProof/>
          <w:sz w:val="24"/>
          <w:szCs w:val="24"/>
        </w:rPr>
        <w:t>mero de Hogar.</w:t>
      </w:r>
      <w:r w:rsidRPr="00B3613B">
        <w:rPr>
          <w:rFonts w:ascii="Calibri" w:hAnsi="Calibri" w:cs="Calibri"/>
          <w:noProof/>
          <w:sz w:val="24"/>
          <w:szCs w:val="24"/>
        </w:rPr>
        <w:t xml:space="preserve"> </w:t>
      </w:r>
    </w:p>
    <w:p w14:paraId="55010AA2" w14:textId="1353B591" w:rsidR="009D257D" w:rsidRPr="00B3613B" w:rsidRDefault="0051435C">
      <w:pPr>
        <w:rPr>
          <w:rFonts w:ascii="Calibri" w:hAnsi="Calibri" w:cs="Calibri"/>
          <w:noProof/>
          <w:sz w:val="24"/>
          <w:szCs w:val="24"/>
        </w:rPr>
      </w:pPr>
      <w:r w:rsidRPr="00B3613B">
        <w:rPr>
          <w:rFonts w:ascii="Calibri" w:hAnsi="Calibri" w:cs="Calibri"/>
          <w:noProof/>
          <w:sz w:val="24"/>
          <w:szCs w:val="24"/>
        </w:rPr>
        <w:t xml:space="preserve">Presentamos a continuación los histogramas de </w:t>
      </w:r>
      <w:r w:rsidR="000A70DB" w:rsidRPr="00B3613B">
        <w:rPr>
          <w:rFonts w:ascii="Calibri" w:hAnsi="Calibri" w:cs="Calibri"/>
          <w:noProof/>
          <w:sz w:val="24"/>
          <w:szCs w:val="24"/>
        </w:rPr>
        <w:t>ITF Ingreso total familiar, IPCF Ingreso Per capita familiar y Nivel Educativo.</w:t>
      </w:r>
    </w:p>
    <w:p w14:paraId="57C56B59" w14:textId="058759D9" w:rsidR="004F6DD4" w:rsidRPr="00B3613B" w:rsidRDefault="004F2FDD">
      <w:pPr>
        <w:rPr>
          <w:rFonts w:ascii="Calibri" w:hAnsi="Calibri" w:cs="Calibri"/>
          <w:sz w:val="24"/>
          <w:szCs w:val="24"/>
        </w:rPr>
      </w:pPr>
      <w:r w:rsidRPr="00B3613B">
        <w:rPr>
          <w:rFonts w:ascii="Calibri" w:hAnsi="Calibri" w:cs="Calibri"/>
          <w:noProof/>
          <w:sz w:val="24"/>
          <w:szCs w:val="24"/>
        </w:rPr>
        <w:drawing>
          <wp:inline distT="0" distB="0" distL="0" distR="0" wp14:anchorId="5DD006FE" wp14:editId="66BA15CF">
            <wp:extent cx="5825608" cy="2851150"/>
            <wp:effectExtent l="0" t="0" r="3810" b="6350"/>
            <wp:docPr id="581044076"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44076" name="Imagen 1" descr="Gráfico, Histograma&#10;&#10;Descripción generada automáticamente"/>
                    <pic:cNvPicPr/>
                  </pic:nvPicPr>
                  <pic:blipFill>
                    <a:blip r:embed="rId5"/>
                    <a:stretch>
                      <a:fillRect/>
                    </a:stretch>
                  </pic:blipFill>
                  <pic:spPr>
                    <a:xfrm>
                      <a:off x="0" y="0"/>
                      <a:ext cx="5827972" cy="2852307"/>
                    </a:xfrm>
                    <a:prstGeom prst="rect">
                      <a:avLst/>
                    </a:prstGeom>
                  </pic:spPr>
                </pic:pic>
              </a:graphicData>
            </a:graphic>
          </wp:inline>
        </w:drawing>
      </w:r>
    </w:p>
    <w:p w14:paraId="3226CC22" w14:textId="7B72352E" w:rsidR="004F2FDD" w:rsidRPr="00B3613B" w:rsidRDefault="004F2FDD">
      <w:pPr>
        <w:rPr>
          <w:rFonts w:ascii="Calibri" w:hAnsi="Calibri" w:cs="Calibri"/>
          <w:sz w:val="24"/>
          <w:szCs w:val="24"/>
        </w:rPr>
      </w:pPr>
      <w:r w:rsidRPr="00B3613B">
        <w:rPr>
          <w:rFonts w:ascii="Calibri" w:hAnsi="Calibri" w:cs="Calibri"/>
          <w:noProof/>
          <w:sz w:val="24"/>
          <w:szCs w:val="24"/>
        </w:rPr>
        <w:lastRenderedPageBreak/>
        <w:drawing>
          <wp:inline distT="0" distB="0" distL="0" distR="0" wp14:anchorId="676F278F" wp14:editId="7B13D76D">
            <wp:extent cx="5872688" cy="2895600"/>
            <wp:effectExtent l="0" t="0" r="0" b="0"/>
            <wp:docPr id="1011234478"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34478" name="Imagen 1" descr="Gráfico, Histograma&#10;&#10;Descripción generada automáticamente"/>
                    <pic:cNvPicPr/>
                  </pic:nvPicPr>
                  <pic:blipFill>
                    <a:blip r:embed="rId6"/>
                    <a:stretch>
                      <a:fillRect/>
                    </a:stretch>
                  </pic:blipFill>
                  <pic:spPr>
                    <a:xfrm>
                      <a:off x="0" y="0"/>
                      <a:ext cx="5878551" cy="2898491"/>
                    </a:xfrm>
                    <a:prstGeom prst="rect">
                      <a:avLst/>
                    </a:prstGeom>
                  </pic:spPr>
                </pic:pic>
              </a:graphicData>
            </a:graphic>
          </wp:inline>
        </w:drawing>
      </w:r>
    </w:p>
    <w:p w14:paraId="15928187" w14:textId="77777777" w:rsidR="004F2FDD" w:rsidRPr="00B3613B" w:rsidRDefault="004F2FDD">
      <w:pPr>
        <w:rPr>
          <w:rFonts w:ascii="Calibri" w:hAnsi="Calibri" w:cs="Calibri"/>
          <w:sz w:val="24"/>
          <w:szCs w:val="24"/>
        </w:rPr>
      </w:pPr>
    </w:p>
    <w:p w14:paraId="028C2588" w14:textId="42898EF9" w:rsidR="004F2FDD" w:rsidRPr="00B3613B" w:rsidRDefault="004F2FDD">
      <w:pPr>
        <w:rPr>
          <w:rFonts w:ascii="Calibri" w:hAnsi="Calibri" w:cs="Calibri"/>
          <w:sz w:val="24"/>
          <w:szCs w:val="24"/>
        </w:rPr>
      </w:pPr>
      <w:r w:rsidRPr="00B3613B">
        <w:rPr>
          <w:rFonts w:ascii="Calibri" w:hAnsi="Calibri" w:cs="Calibri"/>
          <w:noProof/>
          <w:sz w:val="24"/>
          <w:szCs w:val="24"/>
        </w:rPr>
        <w:drawing>
          <wp:inline distT="0" distB="0" distL="0" distR="0" wp14:anchorId="323EC252" wp14:editId="74E620BA">
            <wp:extent cx="5898985" cy="2882900"/>
            <wp:effectExtent l="0" t="0" r="6985" b="0"/>
            <wp:docPr id="1618440705"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440705" name="Imagen 1" descr="Gráfico, Histograma&#10;&#10;Descripción generada automáticamente"/>
                    <pic:cNvPicPr/>
                  </pic:nvPicPr>
                  <pic:blipFill>
                    <a:blip r:embed="rId7"/>
                    <a:stretch>
                      <a:fillRect/>
                    </a:stretch>
                  </pic:blipFill>
                  <pic:spPr>
                    <a:xfrm>
                      <a:off x="0" y="0"/>
                      <a:ext cx="5904745" cy="2885715"/>
                    </a:xfrm>
                    <a:prstGeom prst="rect">
                      <a:avLst/>
                    </a:prstGeom>
                  </pic:spPr>
                </pic:pic>
              </a:graphicData>
            </a:graphic>
          </wp:inline>
        </w:drawing>
      </w:r>
    </w:p>
    <w:p w14:paraId="7AFF1EAA" w14:textId="28484A62" w:rsidR="004F2FDD" w:rsidRPr="00B3613B" w:rsidRDefault="004F2FDD">
      <w:pPr>
        <w:rPr>
          <w:rFonts w:ascii="Calibri" w:hAnsi="Calibri" w:cs="Calibri"/>
          <w:sz w:val="24"/>
          <w:szCs w:val="24"/>
        </w:rPr>
      </w:pPr>
      <w:r w:rsidRPr="00B3613B">
        <w:rPr>
          <w:rFonts w:ascii="Calibri" w:hAnsi="Calibri" w:cs="Calibri"/>
          <w:noProof/>
          <w:sz w:val="24"/>
          <w:szCs w:val="24"/>
        </w:rPr>
        <w:lastRenderedPageBreak/>
        <w:drawing>
          <wp:inline distT="0" distB="0" distL="0" distR="0" wp14:anchorId="0AC55FB4" wp14:editId="6F1402B1">
            <wp:extent cx="5930900" cy="2899892"/>
            <wp:effectExtent l="0" t="0" r="0" b="0"/>
            <wp:docPr id="1807080977"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80977" name="Imagen 1" descr="Gráfico, Histograma&#10;&#10;Descripción generada automáticamente"/>
                    <pic:cNvPicPr/>
                  </pic:nvPicPr>
                  <pic:blipFill>
                    <a:blip r:embed="rId8"/>
                    <a:stretch>
                      <a:fillRect/>
                    </a:stretch>
                  </pic:blipFill>
                  <pic:spPr>
                    <a:xfrm>
                      <a:off x="0" y="0"/>
                      <a:ext cx="5940087" cy="2904384"/>
                    </a:xfrm>
                    <a:prstGeom prst="rect">
                      <a:avLst/>
                    </a:prstGeom>
                  </pic:spPr>
                </pic:pic>
              </a:graphicData>
            </a:graphic>
          </wp:inline>
        </w:drawing>
      </w:r>
    </w:p>
    <w:p w14:paraId="78C43507" w14:textId="77777777" w:rsidR="00C3701C" w:rsidRPr="00B3613B" w:rsidRDefault="00C3701C">
      <w:pPr>
        <w:rPr>
          <w:rFonts w:ascii="Calibri" w:hAnsi="Calibri" w:cs="Calibri"/>
          <w:sz w:val="24"/>
          <w:szCs w:val="24"/>
        </w:rPr>
      </w:pPr>
    </w:p>
    <w:p w14:paraId="7B96A010" w14:textId="77777777" w:rsidR="00C3701C" w:rsidRPr="00B3613B" w:rsidRDefault="00C3701C">
      <w:pPr>
        <w:rPr>
          <w:rFonts w:ascii="Calibri" w:hAnsi="Calibri" w:cs="Calibri"/>
          <w:sz w:val="24"/>
          <w:szCs w:val="24"/>
        </w:rPr>
      </w:pPr>
    </w:p>
    <w:p w14:paraId="4D67AB06" w14:textId="1468BC9D" w:rsidR="004F2FDD" w:rsidRPr="00B3613B" w:rsidRDefault="00C3701C">
      <w:pPr>
        <w:rPr>
          <w:rFonts w:ascii="Calibri" w:hAnsi="Calibri" w:cs="Calibri"/>
          <w:sz w:val="24"/>
          <w:szCs w:val="24"/>
        </w:rPr>
      </w:pPr>
      <w:r w:rsidRPr="00B3613B">
        <w:rPr>
          <w:rFonts w:ascii="Calibri" w:hAnsi="Calibri" w:cs="Calibri"/>
          <w:noProof/>
          <w:sz w:val="24"/>
          <w:szCs w:val="24"/>
        </w:rPr>
        <w:drawing>
          <wp:inline distT="0" distB="0" distL="0" distR="0" wp14:anchorId="042E774C" wp14:editId="64B1ACF9">
            <wp:extent cx="6172200" cy="2826989"/>
            <wp:effectExtent l="0" t="0" r="0" b="0"/>
            <wp:docPr id="2034467623"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467623" name="Imagen 1" descr="Gráfico, Gráfico de barras&#10;&#10;Descripción generada automáticamente"/>
                    <pic:cNvPicPr/>
                  </pic:nvPicPr>
                  <pic:blipFill>
                    <a:blip r:embed="rId9"/>
                    <a:stretch>
                      <a:fillRect/>
                    </a:stretch>
                  </pic:blipFill>
                  <pic:spPr>
                    <a:xfrm>
                      <a:off x="0" y="0"/>
                      <a:ext cx="6191181" cy="2835683"/>
                    </a:xfrm>
                    <a:prstGeom prst="rect">
                      <a:avLst/>
                    </a:prstGeom>
                  </pic:spPr>
                </pic:pic>
              </a:graphicData>
            </a:graphic>
          </wp:inline>
        </w:drawing>
      </w:r>
    </w:p>
    <w:p w14:paraId="78A353FE" w14:textId="305D6089" w:rsidR="00256E2A" w:rsidRPr="00B3613B" w:rsidRDefault="00C3701C">
      <w:pPr>
        <w:rPr>
          <w:rFonts w:ascii="Calibri" w:hAnsi="Calibri" w:cs="Calibri"/>
          <w:sz w:val="24"/>
          <w:szCs w:val="24"/>
        </w:rPr>
      </w:pPr>
      <w:r w:rsidRPr="00B3613B">
        <w:rPr>
          <w:rFonts w:ascii="Calibri" w:hAnsi="Calibri" w:cs="Calibri"/>
          <w:noProof/>
          <w:sz w:val="24"/>
          <w:szCs w:val="24"/>
        </w:rPr>
        <w:lastRenderedPageBreak/>
        <w:drawing>
          <wp:inline distT="0" distB="0" distL="0" distR="0" wp14:anchorId="094D2EF4" wp14:editId="3957511D">
            <wp:extent cx="5772150" cy="2800552"/>
            <wp:effectExtent l="0" t="0" r="0" b="0"/>
            <wp:docPr id="5061353"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1353" name="Imagen 1" descr="Gráfico, Gráfico de barras&#10;&#10;Descripción generada automáticamente"/>
                    <pic:cNvPicPr/>
                  </pic:nvPicPr>
                  <pic:blipFill>
                    <a:blip r:embed="rId10"/>
                    <a:stretch>
                      <a:fillRect/>
                    </a:stretch>
                  </pic:blipFill>
                  <pic:spPr>
                    <a:xfrm>
                      <a:off x="0" y="0"/>
                      <a:ext cx="5776949" cy="2802880"/>
                    </a:xfrm>
                    <a:prstGeom prst="rect">
                      <a:avLst/>
                    </a:prstGeom>
                  </pic:spPr>
                </pic:pic>
              </a:graphicData>
            </a:graphic>
          </wp:inline>
        </w:drawing>
      </w:r>
    </w:p>
    <w:p w14:paraId="6EB1B4B7" w14:textId="54DB25DE" w:rsidR="007A1F8A" w:rsidRPr="00B3613B" w:rsidRDefault="007A1F8A" w:rsidP="008303CE">
      <w:pPr>
        <w:jc w:val="both"/>
        <w:rPr>
          <w:rFonts w:ascii="Calibri" w:hAnsi="Calibri" w:cs="Calibri"/>
          <w:noProof/>
          <w:sz w:val="24"/>
          <w:szCs w:val="24"/>
        </w:rPr>
      </w:pPr>
      <w:r w:rsidRPr="00B3613B">
        <w:rPr>
          <w:rFonts w:ascii="Calibri" w:hAnsi="Calibri" w:cs="Calibri"/>
          <w:noProof/>
          <w:sz w:val="24"/>
          <w:szCs w:val="24"/>
        </w:rPr>
        <w:t xml:space="preserve">En Relación a las variables que esperamos sean buenos predictores de </w:t>
      </w:r>
      <w:r w:rsidR="00C31D79" w:rsidRPr="00B3613B">
        <w:rPr>
          <w:rFonts w:ascii="Calibri" w:hAnsi="Calibri" w:cs="Calibri"/>
          <w:noProof/>
          <w:sz w:val="24"/>
          <w:szCs w:val="24"/>
        </w:rPr>
        <w:t xml:space="preserve">si una persona está Desocupada, </w:t>
      </w:r>
      <w:r w:rsidR="001D4F80" w:rsidRPr="00B3613B">
        <w:rPr>
          <w:rFonts w:ascii="Calibri" w:hAnsi="Calibri" w:cs="Calibri"/>
          <w:noProof/>
          <w:sz w:val="24"/>
          <w:szCs w:val="24"/>
        </w:rPr>
        <w:t>esperamos que las principales sean Nivel de educación, Nivel de Educación</w:t>
      </w:r>
      <w:r w:rsidR="008303CE" w:rsidRPr="00B3613B">
        <w:rPr>
          <w:rFonts w:ascii="Calibri" w:hAnsi="Calibri" w:cs="Calibri"/>
          <w:noProof/>
          <w:sz w:val="24"/>
          <w:szCs w:val="24"/>
        </w:rPr>
        <w:t>, Genero y tamaño del Hogar, a continuación se presenta análisis para cada una.</w:t>
      </w:r>
    </w:p>
    <w:p w14:paraId="6011FDB4" w14:textId="77777777" w:rsidR="007A1F8A" w:rsidRPr="00B3613B" w:rsidRDefault="007A1F8A" w:rsidP="009B4BA2">
      <w:pPr>
        <w:jc w:val="center"/>
        <w:rPr>
          <w:rFonts w:ascii="Calibri" w:hAnsi="Calibri" w:cs="Calibri"/>
          <w:noProof/>
          <w:sz w:val="24"/>
          <w:szCs w:val="24"/>
        </w:rPr>
      </w:pPr>
    </w:p>
    <w:p w14:paraId="769A4A62" w14:textId="326ECF43" w:rsidR="009B4BA2" w:rsidRPr="00B3613B" w:rsidRDefault="009B4BA2" w:rsidP="009B4BA2">
      <w:pPr>
        <w:jc w:val="center"/>
        <w:rPr>
          <w:rFonts w:ascii="Calibri" w:hAnsi="Calibri" w:cs="Calibri"/>
          <w:sz w:val="24"/>
          <w:szCs w:val="24"/>
        </w:rPr>
      </w:pPr>
      <w:r w:rsidRPr="00B3613B">
        <w:rPr>
          <w:rFonts w:ascii="Calibri" w:hAnsi="Calibri" w:cs="Calibri"/>
          <w:noProof/>
          <w:sz w:val="24"/>
          <w:szCs w:val="24"/>
        </w:rPr>
        <w:drawing>
          <wp:inline distT="0" distB="0" distL="0" distR="0" wp14:anchorId="35E246A0" wp14:editId="7113AAD2">
            <wp:extent cx="3502063" cy="2971800"/>
            <wp:effectExtent l="0" t="0" r="3175" b="0"/>
            <wp:docPr id="163747370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473700" name="Imagen 1" descr="Tabla&#10;&#10;Descripción generada automáticamente"/>
                    <pic:cNvPicPr/>
                  </pic:nvPicPr>
                  <pic:blipFill>
                    <a:blip r:embed="rId11"/>
                    <a:stretch>
                      <a:fillRect/>
                    </a:stretch>
                  </pic:blipFill>
                  <pic:spPr>
                    <a:xfrm>
                      <a:off x="0" y="0"/>
                      <a:ext cx="3516414" cy="2983978"/>
                    </a:xfrm>
                    <a:prstGeom prst="rect">
                      <a:avLst/>
                    </a:prstGeom>
                  </pic:spPr>
                </pic:pic>
              </a:graphicData>
            </a:graphic>
          </wp:inline>
        </w:drawing>
      </w:r>
    </w:p>
    <w:p w14:paraId="0A161BE9" w14:textId="77777777" w:rsidR="007A1F8A" w:rsidRPr="00B3613B" w:rsidRDefault="007A1F8A" w:rsidP="009B4BA2">
      <w:pPr>
        <w:jc w:val="center"/>
        <w:rPr>
          <w:rFonts w:ascii="Calibri" w:hAnsi="Calibri" w:cs="Calibri"/>
          <w:sz w:val="24"/>
          <w:szCs w:val="24"/>
        </w:rPr>
      </w:pPr>
    </w:p>
    <w:p w14:paraId="3452983E" w14:textId="01D6E94C" w:rsidR="007701C5" w:rsidRPr="00B3613B" w:rsidRDefault="007701C5" w:rsidP="009B4BA2">
      <w:pPr>
        <w:jc w:val="center"/>
        <w:rPr>
          <w:rFonts w:ascii="Calibri" w:hAnsi="Calibri" w:cs="Calibri"/>
          <w:sz w:val="24"/>
          <w:szCs w:val="24"/>
        </w:rPr>
      </w:pPr>
      <w:r w:rsidRPr="00B3613B">
        <w:rPr>
          <w:rFonts w:ascii="Calibri" w:hAnsi="Calibri" w:cs="Calibri"/>
          <w:noProof/>
          <w:sz w:val="24"/>
          <w:szCs w:val="24"/>
        </w:rPr>
        <w:lastRenderedPageBreak/>
        <w:drawing>
          <wp:inline distT="0" distB="0" distL="0" distR="0" wp14:anchorId="2CC0B26C" wp14:editId="541CA448">
            <wp:extent cx="5977241" cy="2959100"/>
            <wp:effectExtent l="0" t="0" r="5080" b="0"/>
            <wp:docPr id="1208725909"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725909" name="Imagen 1" descr="Gráfico, Gráfico de barras&#10;&#10;Descripción generada automáticamente"/>
                    <pic:cNvPicPr/>
                  </pic:nvPicPr>
                  <pic:blipFill>
                    <a:blip r:embed="rId12"/>
                    <a:stretch>
                      <a:fillRect/>
                    </a:stretch>
                  </pic:blipFill>
                  <pic:spPr>
                    <a:xfrm>
                      <a:off x="0" y="0"/>
                      <a:ext cx="5988330" cy="2964590"/>
                    </a:xfrm>
                    <a:prstGeom prst="rect">
                      <a:avLst/>
                    </a:prstGeom>
                  </pic:spPr>
                </pic:pic>
              </a:graphicData>
            </a:graphic>
          </wp:inline>
        </w:drawing>
      </w:r>
    </w:p>
    <w:p w14:paraId="1B33C73A" w14:textId="47B2515F" w:rsidR="00927C00" w:rsidRPr="00B3613B" w:rsidRDefault="00956BC9" w:rsidP="009B4BA2">
      <w:pPr>
        <w:jc w:val="center"/>
        <w:rPr>
          <w:rFonts w:ascii="Calibri" w:hAnsi="Calibri" w:cs="Calibri"/>
          <w:sz w:val="24"/>
          <w:szCs w:val="24"/>
        </w:rPr>
      </w:pPr>
      <w:r w:rsidRPr="00B3613B">
        <w:rPr>
          <w:rFonts w:ascii="Calibri" w:hAnsi="Calibri" w:cs="Calibri"/>
          <w:noProof/>
          <w:sz w:val="24"/>
          <w:szCs w:val="24"/>
        </w:rPr>
        <w:drawing>
          <wp:inline distT="0" distB="0" distL="0" distR="0" wp14:anchorId="1EE87591" wp14:editId="76F8C5CB">
            <wp:extent cx="4991100" cy="3590141"/>
            <wp:effectExtent l="0" t="0" r="0" b="0"/>
            <wp:docPr id="1463242473"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242473" name="Imagen 1" descr="Gráfico, Gráfico de barras&#10;&#10;Descripción generada automáticamente"/>
                    <pic:cNvPicPr/>
                  </pic:nvPicPr>
                  <pic:blipFill>
                    <a:blip r:embed="rId13"/>
                    <a:stretch>
                      <a:fillRect/>
                    </a:stretch>
                  </pic:blipFill>
                  <pic:spPr>
                    <a:xfrm>
                      <a:off x="0" y="0"/>
                      <a:ext cx="4997735" cy="3594914"/>
                    </a:xfrm>
                    <a:prstGeom prst="rect">
                      <a:avLst/>
                    </a:prstGeom>
                  </pic:spPr>
                </pic:pic>
              </a:graphicData>
            </a:graphic>
          </wp:inline>
        </w:drawing>
      </w:r>
    </w:p>
    <w:p w14:paraId="4A4B8994" w14:textId="2D05EC67" w:rsidR="00BF2F25" w:rsidRPr="00B3613B" w:rsidRDefault="00BF2F25" w:rsidP="009B4BA2">
      <w:pPr>
        <w:jc w:val="center"/>
        <w:rPr>
          <w:rFonts w:ascii="Calibri" w:hAnsi="Calibri" w:cs="Calibri"/>
          <w:sz w:val="24"/>
          <w:szCs w:val="24"/>
        </w:rPr>
      </w:pPr>
      <w:r w:rsidRPr="00B3613B">
        <w:rPr>
          <w:rFonts w:ascii="Calibri" w:hAnsi="Calibri" w:cs="Calibri"/>
          <w:noProof/>
          <w:sz w:val="24"/>
          <w:szCs w:val="24"/>
        </w:rPr>
        <w:lastRenderedPageBreak/>
        <w:drawing>
          <wp:inline distT="0" distB="0" distL="0" distR="0" wp14:anchorId="574AE603" wp14:editId="7CE92B47">
            <wp:extent cx="5400040" cy="2660650"/>
            <wp:effectExtent l="0" t="0" r="0" b="6350"/>
            <wp:docPr id="1963750457"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50457" name="Imagen 1" descr="Gráfico, Gráfico de barras&#10;&#10;Descripción generada automáticamente"/>
                    <pic:cNvPicPr/>
                  </pic:nvPicPr>
                  <pic:blipFill>
                    <a:blip r:embed="rId14"/>
                    <a:stretch>
                      <a:fillRect/>
                    </a:stretch>
                  </pic:blipFill>
                  <pic:spPr>
                    <a:xfrm>
                      <a:off x="0" y="0"/>
                      <a:ext cx="5400040" cy="2660650"/>
                    </a:xfrm>
                    <a:prstGeom prst="rect">
                      <a:avLst/>
                    </a:prstGeom>
                  </pic:spPr>
                </pic:pic>
              </a:graphicData>
            </a:graphic>
          </wp:inline>
        </w:drawing>
      </w:r>
    </w:p>
    <w:p w14:paraId="43487150" w14:textId="28C90C4C" w:rsidR="00BF2F25" w:rsidRPr="00B3613B" w:rsidRDefault="00BF2F25" w:rsidP="009B4BA2">
      <w:pPr>
        <w:jc w:val="center"/>
        <w:rPr>
          <w:rFonts w:ascii="Calibri" w:hAnsi="Calibri" w:cs="Calibri"/>
          <w:sz w:val="24"/>
          <w:szCs w:val="24"/>
        </w:rPr>
      </w:pPr>
      <w:r w:rsidRPr="00B3613B">
        <w:rPr>
          <w:rFonts w:ascii="Calibri" w:hAnsi="Calibri" w:cs="Calibri"/>
          <w:noProof/>
          <w:sz w:val="24"/>
          <w:szCs w:val="24"/>
        </w:rPr>
        <w:drawing>
          <wp:inline distT="0" distB="0" distL="0" distR="0" wp14:anchorId="43E975EF" wp14:editId="296800DC">
            <wp:extent cx="5400040" cy="2632075"/>
            <wp:effectExtent l="0" t="0" r="0" b="0"/>
            <wp:docPr id="19426007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600746" name=""/>
                    <pic:cNvPicPr/>
                  </pic:nvPicPr>
                  <pic:blipFill>
                    <a:blip r:embed="rId15"/>
                    <a:stretch>
                      <a:fillRect/>
                    </a:stretch>
                  </pic:blipFill>
                  <pic:spPr>
                    <a:xfrm>
                      <a:off x="0" y="0"/>
                      <a:ext cx="5400040" cy="2632075"/>
                    </a:xfrm>
                    <a:prstGeom prst="rect">
                      <a:avLst/>
                    </a:prstGeom>
                  </pic:spPr>
                </pic:pic>
              </a:graphicData>
            </a:graphic>
          </wp:inline>
        </w:drawing>
      </w:r>
    </w:p>
    <w:p w14:paraId="271F21D4" w14:textId="77777777" w:rsidR="00D62288" w:rsidRPr="00B3613B" w:rsidRDefault="00D62288" w:rsidP="009B4BA2">
      <w:pPr>
        <w:jc w:val="center"/>
        <w:rPr>
          <w:rFonts w:ascii="Calibri" w:hAnsi="Calibri" w:cs="Calibri"/>
          <w:sz w:val="24"/>
          <w:szCs w:val="24"/>
        </w:rPr>
      </w:pPr>
    </w:p>
    <w:p w14:paraId="1FAE1243" w14:textId="197929BF" w:rsidR="00D62288" w:rsidRPr="00B3613B" w:rsidRDefault="00D62288" w:rsidP="00D62288">
      <w:pPr>
        <w:rPr>
          <w:rFonts w:ascii="Calibri" w:hAnsi="Calibri" w:cs="Calibri"/>
          <w:b/>
          <w:bCs/>
          <w:sz w:val="24"/>
          <w:szCs w:val="24"/>
        </w:rPr>
      </w:pPr>
      <w:r w:rsidRPr="00B3613B">
        <w:rPr>
          <w:rFonts w:ascii="Calibri" w:hAnsi="Calibri" w:cs="Calibri"/>
          <w:b/>
          <w:bCs/>
          <w:sz w:val="24"/>
          <w:szCs w:val="24"/>
        </w:rPr>
        <w:t xml:space="preserve">Parte </w:t>
      </w:r>
      <w:r w:rsidR="008006BF" w:rsidRPr="00B3613B">
        <w:rPr>
          <w:rFonts w:ascii="Calibri" w:hAnsi="Calibri" w:cs="Calibri"/>
          <w:b/>
          <w:bCs/>
          <w:sz w:val="24"/>
          <w:szCs w:val="24"/>
        </w:rPr>
        <w:t>II C</w:t>
      </w:r>
      <w:r w:rsidR="008F4CE2" w:rsidRPr="00B3613B">
        <w:rPr>
          <w:rFonts w:ascii="Calibri" w:hAnsi="Calibri" w:cs="Calibri"/>
          <w:b/>
          <w:bCs/>
          <w:sz w:val="24"/>
          <w:szCs w:val="24"/>
        </w:rPr>
        <w:t>lasificación y Regularización</w:t>
      </w:r>
    </w:p>
    <w:p w14:paraId="4D0DA64F" w14:textId="77777777" w:rsidR="00986601" w:rsidRPr="00B3613B" w:rsidRDefault="00986601" w:rsidP="00986601">
      <w:pPr>
        <w:rPr>
          <w:rFonts w:ascii="Calibri" w:hAnsi="Calibri" w:cs="Calibri"/>
          <w:sz w:val="24"/>
          <w:szCs w:val="24"/>
        </w:rPr>
      </w:pPr>
      <w:r w:rsidRPr="00B3613B">
        <w:rPr>
          <w:rFonts w:ascii="Calibri" w:hAnsi="Calibri" w:cs="Calibri"/>
          <w:b/>
          <w:bCs/>
          <w:sz w:val="24"/>
          <w:szCs w:val="24"/>
        </w:rPr>
        <w:t>Selección de λ por validación cruzada:</w:t>
      </w:r>
    </w:p>
    <w:p w14:paraId="1FB1F0C1" w14:textId="77777777" w:rsidR="00986601" w:rsidRPr="00B3613B" w:rsidRDefault="00986601" w:rsidP="00986601">
      <w:pPr>
        <w:rPr>
          <w:rFonts w:ascii="Calibri" w:hAnsi="Calibri" w:cs="Calibri"/>
          <w:sz w:val="24"/>
          <w:szCs w:val="24"/>
        </w:rPr>
      </w:pPr>
      <w:r w:rsidRPr="00B3613B">
        <w:rPr>
          <w:rFonts w:ascii="Calibri" w:hAnsi="Calibri" w:cs="Calibri"/>
          <w:sz w:val="24"/>
          <w:szCs w:val="24"/>
        </w:rPr>
        <w:t xml:space="preserve">La validación cruzada es una técnica que permite estimar el rendimiento de un modelo en datos no vistos, evitando el sobreajuste que podría ocurrir si utilizamos el conjunto de prueba para ajustar los </w:t>
      </w:r>
      <w:proofErr w:type="spellStart"/>
      <w:r w:rsidRPr="00B3613B">
        <w:rPr>
          <w:rFonts w:ascii="Calibri" w:hAnsi="Calibri" w:cs="Calibri"/>
          <w:sz w:val="24"/>
          <w:szCs w:val="24"/>
        </w:rPr>
        <w:t>hiperparámetros</w:t>
      </w:r>
      <w:proofErr w:type="spellEnd"/>
      <w:r w:rsidRPr="00B3613B">
        <w:rPr>
          <w:rFonts w:ascii="Calibri" w:hAnsi="Calibri" w:cs="Calibri"/>
          <w:sz w:val="24"/>
          <w:szCs w:val="24"/>
        </w:rPr>
        <w:t xml:space="preserve"> (como λ).</w:t>
      </w:r>
    </w:p>
    <w:p w14:paraId="086DDD9B" w14:textId="77777777" w:rsidR="00986601" w:rsidRPr="00B3613B" w:rsidRDefault="00986601" w:rsidP="00986601">
      <w:pPr>
        <w:rPr>
          <w:rFonts w:ascii="Calibri" w:hAnsi="Calibri" w:cs="Calibri"/>
          <w:sz w:val="24"/>
          <w:szCs w:val="24"/>
        </w:rPr>
      </w:pPr>
      <w:r w:rsidRPr="00B3613B">
        <w:rPr>
          <w:rFonts w:ascii="Calibri" w:hAnsi="Calibri" w:cs="Calibri"/>
          <w:sz w:val="24"/>
          <w:szCs w:val="24"/>
        </w:rPr>
        <w:t>El proceso consiste en:</w:t>
      </w:r>
    </w:p>
    <w:p w14:paraId="79DB2D57" w14:textId="77777777" w:rsidR="00986601" w:rsidRPr="00B3613B" w:rsidRDefault="00986601" w:rsidP="00986601">
      <w:pPr>
        <w:numPr>
          <w:ilvl w:val="0"/>
          <w:numId w:val="1"/>
        </w:numPr>
        <w:rPr>
          <w:rFonts w:ascii="Calibri" w:hAnsi="Calibri" w:cs="Calibri"/>
          <w:sz w:val="24"/>
          <w:szCs w:val="24"/>
        </w:rPr>
      </w:pPr>
      <w:r w:rsidRPr="00B3613B">
        <w:rPr>
          <w:rFonts w:ascii="Calibri" w:hAnsi="Calibri" w:cs="Calibri"/>
          <w:b/>
          <w:bCs/>
          <w:sz w:val="24"/>
          <w:szCs w:val="24"/>
        </w:rPr>
        <w:t>Dividir los datos de entrenamiento:</w:t>
      </w:r>
      <w:r w:rsidRPr="00B3613B">
        <w:rPr>
          <w:rFonts w:ascii="Calibri" w:hAnsi="Calibri" w:cs="Calibri"/>
          <w:sz w:val="24"/>
          <w:szCs w:val="24"/>
        </w:rPr>
        <w:t xml:space="preserve"> Se divide el conjunto de entrenamiento en </w:t>
      </w:r>
      <w:r w:rsidRPr="00B3613B">
        <w:rPr>
          <w:rFonts w:ascii="Calibri" w:hAnsi="Calibri" w:cs="Calibri"/>
          <w:i/>
          <w:iCs/>
          <w:sz w:val="24"/>
          <w:szCs w:val="24"/>
        </w:rPr>
        <w:t>k</w:t>
      </w:r>
      <w:r w:rsidRPr="00B3613B">
        <w:rPr>
          <w:rFonts w:ascii="Calibri" w:hAnsi="Calibri" w:cs="Calibri"/>
          <w:sz w:val="24"/>
          <w:szCs w:val="24"/>
        </w:rPr>
        <w:t xml:space="preserve"> subconjuntos (</w:t>
      </w:r>
      <w:proofErr w:type="spellStart"/>
      <w:r w:rsidRPr="00B3613B">
        <w:rPr>
          <w:rFonts w:ascii="Calibri" w:hAnsi="Calibri" w:cs="Calibri"/>
          <w:sz w:val="24"/>
          <w:szCs w:val="24"/>
        </w:rPr>
        <w:t>folds</w:t>
      </w:r>
      <w:proofErr w:type="spellEnd"/>
      <w:r w:rsidRPr="00B3613B">
        <w:rPr>
          <w:rFonts w:ascii="Calibri" w:hAnsi="Calibri" w:cs="Calibri"/>
          <w:sz w:val="24"/>
          <w:szCs w:val="24"/>
        </w:rPr>
        <w:t>).</w:t>
      </w:r>
    </w:p>
    <w:p w14:paraId="68675EFC" w14:textId="77777777" w:rsidR="00986601" w:rsidRPr="00B3613B" w:rsidRDefault="00986601" w:rsidP="00986601">
      <w:pPr>
        <w:numPr>
          <w:ilvl w:val="0"/>
          <w:numId w:val="1"/>
        </w:numPr>
        <w:rPr>
          <w:rFonts w:ascii="Calibri" w:hAnsi="Calibri" w:cs="Calibri"/>
          <w:sz w:val="24"/>
          <w:szCs w:val="24"/>
        </w:rPr>
      </w:pPr>
      <w:r w:rsidRPr="00B3613B">
        <w:rPr>
          <w:rFonts w:ascii="Calibri" w:hAnsi="Calibri" w:cs="Calibri"/>
          <w:b/>
          <w:bCs/>
          <w:sz w:val="24"/>
          <w:szCs w:val="24"/>
        </w:rPr>
        <w:t>Entrenar y evaluar:</w:t>
      </w:r>
      <w:r w:rsidRPr="00B3613B">
        <w:rPr>
          <w:rFonts w:ascii="Calibri" w:hAnsi="Calibri" w:cs="Calibri"/>
          <w:sz w:val="24"/>
          <w:szCs w:val="24"/>
        </w:rPr>
        <w:t xml:space="preserve"> Para cada valor de λ: </w:t>
      </w:r>
    </w:p>
    <w:p w14:paraId="60B3D777" w14:textId="77777777" w:rsidR="00986601" w:rsidRPr="00B3613B" w:rsidRDefault="00986601" w:rsidP="00986601">
      <w:pPr>
        <w:numPr>
          <w:ilvl w:val="1"/>
          <w:numId w:val="1"/>
        </w:numPr>
        <w:rPr>
          <w:rFonts w:ascii="Calibri" w:hAnsi="Calibri" w:cs="Calibri"/>
          <w:sz w:val="24"/>
          <w:szCs w:val="24"/>
        </w:rPr>
      </w:pPr>
      <w:r w:rsidRPr="00B3613B">
        <w:rPr>
          <w:rFonts w:ascii="Calibri" w:hAnsi="Calibri" w:cs="Calibri"/>
          <w:sz w:val="24"/>
          <w:szCs w:val="24"/>
        </w:rPr>
        <w:t xml:space="preserve">Se utiliza </w:t>
      </w:r>
      <w:r w:rsidRPr="00B3613B">
        <w:rPr>
          <w:rFonts w:ascii="Calibri" w:hAnsi="Calibri" w:cs="Calibri"/>
          <w:i/>
          <w:iCs/>
          <w:sz w:val="24"/>
          <w:szCs w:val="24"/>
        </w:rPr>
        <w:t>k-1</w:t>
      </w:r>
      <w:r w:rsidRPr="00B3613B">
        <w:rPr>
          <w:rFonts w:ascii="Calibri" w:hAnsi="Calibri" w:cs="Calibri"/>
          <w:sz w:val="24"/>
          <w:szCs w:val="24"/>
        </w:rPr>
        <w:t xml:space="preserve"> </w:t>
      </w:r>
      <w:proofErr w:type="spellStart"/>
      <w:r w:rsidRPr="00B3613B">
        <w:rPr>
          <w:rFonts w:ascii="Calibri" w:hAnsi="Calibri" w:cs="Calibri"/>
          <w:sz w:val="24"/>
          <w:szCs w:val="24"/>
        </w:rPr>
        <w:t>folds</w:t>
      </w:r>
      <w:proofErr w:type="spellEnd"/>
      <w:r w:rsidRPr="00B3613B">
        <w:rPr>
          <w:rFonts w:ascii="Calibri" w:hAnsi="Calibri" w:cs="Calibri"/>
          <w:sz w:val="24"/>
          <w:szCs w:val="24"/>
        </w:rPr>
        <w:t xml:space="preserve"> para entrenar el modelo.</w:t>
      </w:r>
    </w:p>
    <w:p w14:paraId="6E5DDBFA" w14:textId="77777777" w:rsidR="00986601" w:rsidRPr="00B3613B" w:rsidRDefault="00986601" w:rsidP="00986601">
      <w:pPr>
        <w:numPr>
          <w:ilvl w:val="1"/>
          <w:numId w:val="1"/>
        </w:numPr>
        <w:rPr>
          <w:rFonts w:ascii="Calibri" w:hAnsi="Calibri" w:cs="Calibri"/>
          <w:sz w:val="24"/>
          <w:szCs w:val="24"/>
        </w:rPr>
      </w:pPr>
      <w:r w:rsidRPr="00B3613B">
        <w:rPr>
          <w:rFonts w:ascii="Calibri" w:hAnsi="Calibri" w:cs="Calibri"/>
          <w:sz w:val="24"/>
          <w:szCs w:val="24"/>
        </w:rPr>
        <w:lastRenderedPageBreak/>
        <w:t xml:space="preserve">El </w:t>
      </w:r>
      <w:proofErr w:type="spellStart"/>
      <w:r w:rsidRPr="00B3613B">
        <w:rPr>
          <w:rFonts w:ascii="Calibri" w:hAnsi="Calibri" w:cs="Calibri"/>
          <w:sz w:val="24"/>
          <w:szCs w:val="24"/>
        </w:rPr>
        <w:t>fold</w:t>
      </w:r>
      <w:proofErr w:type="spellEnd"/>
      <w:r w:rsidRPr="00B3613B">
        <w:rPr>
          <w:rFonts w:ascii="Calibri" w:hAnsi="Calibri" w:cs="Calibri"/>
          <w:sz w:val="24"/>
          <w:szCs w:val="24"/>
        </w:rPr>
        <w:t xml:space="preserve"> restante se utiliza para evaluar el modelo y calcular una métrica de desempeño (por ejemplo, el error cuadrático medio).</w:t>
      </w:r>
    </w:p>
    <w:p w14:paraId="21CCE74E" w14:textId="77777777" w:rsidR="00986601" w:rsidRPr="00B3613B" w:rsidRDefault="00986601" w:rsidP="00986601">
      <w:pPr>
        <w:numPr>
          <w:ilvl w:val="0"/>
          <w:numId w:val="1"/>
        </w:numPr>
        <w:rPr>
          <w:rFonts w:ascii="Calibri" w:hAnsi="Calibri" w:cs="Calibri"/>
          <w:sz w:val="24"/>
          <w:szCs w:val="24"/>
        </w:rPr>
      </w:pPr>
      <w:r w:rsidRPr="00B3613B">
        <w:rPr>
          <w:rFonts w:ascii="Calibri" w:hAnsi="Calibri" w:cs="Calibri"/>
          <w:b/>
          <w:bCs/>
          <w:sz w:val="24"/>
          <w:szCs w:val="24"/>
        </w:rPr>
        <w:t>Calcular la métrica promedio:</w:t>
      </w:r>
      <w:r w:rsidRPr="00B3613B">
        <w:rPr>
          <w:rFonts w:ascii="Calibri" w:hAnsi="Calibri" w:cs="Calibri"/>
          <w:sz w:val="24"/>
          <w:szCs w:val="24"/>
        </w:rPr>
        <w:t xml:space="preserve"> Se calcula el promedio de la métrica de desempeño sobre todas las iteraciones.</w:t>
      </w:r>
    </w:p>
    <w:p w14:paraId="4CD25AF3" w14:textId="77777777" w:rsidR="00986601" w:rsidRPr="00B3613B" w:rsidRDefault="00986601" w:rsidP="00986601">
      <w:pPr>
        <w:numPr>
          <w:ilvl w:val="0"/>
          <w:numId w:val="1"/>
        </w:numPr>
        <w:rPr>
          <w:rFonts w:ascii="Calibri" w:hAnsi="Calibri" w:cs="Calibri"/>
          <w:sz w:val="24"/>
          <w:szCs w:val="24"/>
        </w:rPr>
      </w:pPr>
      <w:r w:rsidRPr="00B3613B">
        <w:rPr>
          <w:rFonts w:ascii="Calibri" w:hAnsi="Calibri" w:cs="Calibri"/>
          <w:b/>
          <w:bCs/>
          <w:sz w:val="24"/>
          <w:szCs w:val="24"/>
        </w:rPr>
        <w:t>Seleccionar el mejor λ:</w:t>
      </w:r>
      <w:r w:rsidRPr="00B3613B">
        <w:rPr>
          <w:rFonts w:ascii="Calibri" w:hAnsi="Calibri" w:cs="Calibri"/>
          <w:sz w:val="24"/>
          <w:szCs w:val="24"/>
        </w:rPr>
        <w:t xml:space="preserve"> Se selecciona el valor de λ que obtuvo la mejor puntuación en la validación cruzada.</w:t>
      </w:r>
    </w:p>
    <w:p w14:paraId="3CF7FE49" w14:textId="77777777" w:rsidR="00986601" w:rsidRPr="00B3613B" w:rsidRDefault="00986601" w:rsidP="00986601">
      <w:pPr>
        <w:rPr>
          <w:rFonts w:ascii="Calibri" w:hAnsi="Calibri" w:cs="Calibri"/>
          <w:sz w:val="24"/>
          <w:szCs w:val="24"/>
        </w:rPr>
      </w:pPr>
      <w:r w:rsidRPr="00B3613B">
        <w:rPr>
          <w:rFonts w:ascii="Calibri" w:hAnsi="Calibri" w:cs="Calibri"/>
          <w:b/>
          <w:bCs/>
          <w:sz w:val="24"/>
          <w:szCs w:val="24"/>
        </w:rPr>
        <w:t>¿Por qué no usar el conjunto de prueba?</w:t>
      </w:r>
    </w:p>
    <w:p w14:paraId="10E3007A" w14:textId="77777777" w:rsidR="00986601" w:rsidRPr="00B3613B" w:rsidRDefault="00986601" w:rsidP="00986601">
      <w:pPr>
        <w:numPr>
          <w:ilvl w:val="0"/>
          <w:numId w:val="2"/>
        </w:numPr>
        <w:rPr>
          <w:rFonts w:ascii="Calibri" w:hAnsi="Calibri" w:cs="Calibri"/>
          <w:sz w:val="24"/>
          <w:szCs w:val="24"/>
        </w:rPr>
      </w:pPr>
      <w:r w:rsidRPr="00B3613B">
        <w:rPr>
          <w:rFonts w:ascii="Calibri" w:hAnsi="Calibri" w:cs="Calibri"/>
          <w:b/>
          <w:bCs/>
          <w:sz w:val="24"/>
          <w:szCs w:val="24"/>
        </w:rPr>
        <w:t>Sobreajuste:</w:t>
      </w:r>
      <w:r w:rsidRPr="00B3613B">
        <w:rPr>
          <w:rFonts w:ascii="Calibri" w:hAnsi="Calibri" w:cs="Calibri"/>
          <w:sz w:val="24"/>
          <w:szCs w:val="24"/>
        </w:rPr>
        <w:t xml:space="preserve"> Si utilizamos el conjunto de prueba para ajustar los </w:t>
      </w:r>
      <w:proofErr w:type="spellStart"/>
      <w:r w:rsidRPr="00B3613B">
        <w:rPr>
          <w:rFonts w:ascii="Calibri" w:hAnsi="Calibri" w:cs="Calibri"/>
          <w:sz w:val="24"/>
          <w:szCs w:val="24"/>
        </w:rPr>
        <w:t>hiperparámetros</w:t>
      </w:r>
      <w:proofErr w:type="spellEnd"/>
      <w:r w:rsidRPr="00B3613B">
        <w:rPr>
          <w:rFonts w:ascii="Calibri" w:hAnsi="Calibri" w:cs="Calibri"/>
          <w:sz w:val="24"/>
          <w:szCs w:val="24"/>
        </w:rPr>
        <w:t>, estaríamos "entrenando" el modelo en los datos de prueba, lo que podría llevar a una sobreestimación del rendimiento del modelo en datos nuevos.</w:t>
      </w:r>
    </w:p>
    <w:p w14:paraId="6F960682" w14:textId="77777777" w:rsidR="00986601" w:rsidRPr="00B3613B" w:rsidRDefault="00986601" w:rsidP="00986601">
      <w:pPr>
        <w:numPr>
          <w:ilvl w:val="0"/>
          <w:numId w:val="2"/>
        </w:numPr>
        <w:rPr>
          <w:rFonts w:ascii="Calibri" w:hAnsi="Calibri" w:cs="Calibri"/>
          <w:sz w:val="24"/>
          <w:szCs w:val="24"/>
        </w:rPr>
      </w:pPr>
      <w:r w:rsidRPr="00B3613B">
        <w:rPr>
          <w:rFonts w:ascii="Calibri" w:hAnsi="Calibri" w:cs="Calibri"/>
          <w:b/>
          <w:bCs/>
          <w:sz w:val="24"/>
          <w:szCs w:val="24"/>
        </w:rPr>
        <w:t>Propósito del conjunto de prueba:</w:t>
      </w:r>
      <w:r w:rsidRPr="00B3613B">
        <w:rPr>
          <w:rFonts w:ascii="Calibri" w:hAnsi="Calibri" w:cs="Calibri"/>
          <w:sz w:val="24"/>
          <w:szCs w:val="24"/>
        </w:rPr>
        <w:t xml:space="preserve"> El conjunto de prueba se utiliza únicamente para obtener una estimación imparcial del rendimiento final del modelo una vez que se ha seleccionado el mejor conjunto de </w:t>
      </w:r>
      <w:proofErr w:type="spellStart"/>
      <w:r w:rsidRPr="00B3613B">
        <w:rPr>
          <w:rFonts w:ascii="Calibri" w:hAnsi="Calibri" w:cs="Calibri"/>
          <w:sz w:val="24"/>
          <w:szCs w:val="24"/>
        </w:rPr>
        <w:t>hiperparámetros</w:t>
      </w:r>
      <w:proofErr w:type="spellEnd"/>
      <w:r w:rsidRPr="00B3613B">
        <w:rPr>
          <w:rFonts w:ascii="Calibri" w:hAnsi="Calibri" w:cs="Calibri"/>
          <w:sz w:val="24"/>
          <w:szCs w:val="24"/>
        </w:rPr>
        <w:t>.</w:t>
      </w:r>
    </w:p>
    <w:p w14:paraId="6984A049" w14:textId="5F48C166" w:rsidR="00986601" w:rsidRPr="00B3613B" w:rsidRDefault="00986601" w:rsidP="00986601">
      <w:pPr>
        <w:rPr>
          <w:rFonts w:ascii="Calibri" w:hAnsi="Calibri" w:cs="Calibri"/>
          <w:b/>
          <w:bCs/>
          <w:sz w:val="24"/>
          <w:szCs w:val="24"/>
        </w:rPr>
      </w:pPr>
      <w:r w:rsidRPr="00B3613B">
        <w:rPr>
          <w:rFonts w:ascii="Calibri" w:hAnsi="Calibri" w:cs="Calibri"/>
          <w:b/>
          <w:bCs/>
          <w:sz w:val="24"/>
          <w:szCs w:val="24"/>
        </w:rPr>
        <w:t>Implicancias de k en la validación cruzada</w:t>
      </w:r>
    </w:p>
    <w:p w14:paraId="2006027D" w14:textId="77777777" w:rsidR="00986601" w:rsidRPr="00B3613B" w:rsidRDefault="00986601" w:rsidP="00986601">
      <w:pPr>
        <w:numPr>
          <w:ilvl w:val="0"/>
          <w:numId w:val="3"/>
        </w:numPr>
        <w:rPr>
          <w:rFonts w:ascii="Calibri" w:hAnsi="Calibri" w:cs="Calibri"/>
          <w:sz w:val="24"/>
          <w:szCs w:val="24"/>
        </w:rPr>
      </w:pPr>
      <w:r w:rsidRPr="00B3613B">
        <w:rPr>
          <w:rFonts w:ascii="Calibri" w:hAnsi="Calibri" w:cs="Calibri"/>
          <w:b/>
          <w:bCs/>
          <w:sz w:val="24"/>
          <w:szCs w:val="24"/>
        </w:rPr>
        <w:t>k pequeño:</w:t>
      </w:r>
      <w:r w:rsidRPr="00B3613B">
        <w:rPr>
          <w:rFonts w:ascii="Calibri" w:hAnsi="Calibri" w:cs="Calibri"/>
          <w:sz w:val="24"/>
          <w:szCs w:val="24"/>
        </w:rPr>
        <w:t xml:space="preserve"> Si k es muy pequeño, la varianza de la estimación del error puede ser alta, ya que cada </w:t>
      </w:r>
      <w:proofErr w:type="spellStart"/>
      <w:r w:rsidRPr="00B3613B">
        <w:rPr>
          <w:rFonts w:ascii="Calibri" w:hAnsi="Calibri" w:cs="Calibri"/>
          <w:sz w:val="24"/>
          <w:szCs w:val="24"/>
        </w:rPr>
        <w:t>fold</w:t>
      </w:r>
      <w:proofErr w:type="spellEnd"/>
      <w:r w:rsidRPr="00B3613B">
        <w:rPr>
          <w:rFonts w:ascii="Calibri" w:hAnsi="Calibri" w:cs="Calibri"/>
          <w:sz w:val="24"/>
          <w:szCs w:val="24"/>
        </w:rPr>
        <w:t xml:space="preserve"> contiene una proporción relativamente grande de los datos. Esto puede dificultar la selección del mejor modelo.</w:t>
      </w:r>
    </w:p>
    <w:p w14:paraId="219A3374" w14:textId="77777777" w:rsidR="00986601" w:rsidRPr="00B3613B" w:rsidRDefault="00986601" w:rsidP="00986601">
      <w:pPr>
        <w:numPr>
          <w:ilvl w:val="0"/>
          <w:numId w:val="3"/>
        </w:numPr>
        <w:rPr>
          <w:rFonts w:ascii="Calibri" w:hAnsi="Calibri" w:cs="Calibri"/>
          <w:sz w:val="24"/>
          <w:szCs w:val="24"/>
        </w:rPr>
      </w:pPr>
      <w:r w:rsidRPr="00B3613B">
        <w:rPr>
          <w:rFonts w:ascii="Calibri" w:hAnsi="Calibri" w:cs="Calibri"/>
          <w:b/>
          <w:bCs/>
          <w:sz w:val="24"/>
          <w:szCs w:val="24"/>
        </w:rPr>
        <w:t>k grande:</w:t>
      </w:r>
      <w:r w:rsidRPr="00B3613B">
        <w:rPr>
          <w:rFonts w:ascii="Calibri" w:hAnsi="Calibri" w:cs="Calibri"/>
          <w:sz w:val="24"/>
          <w:szCs w:val="24"/>
        </w:rPr>
        <w:t xml:space="preserve"> Si k es muy grande, el tiempo de cálculo aumenta significativamente, ya que se deben entrenar muchos modelos. Además, si el conjunto de datos es pequeño, cada </w:t>
      </w:r>
      <w:proofErr w:type="spellStart"/>
      <w:r w:rsidRPr="00B3613B">
        <w:rPr>
          <w:rFonts w:ascii="Calibri" w:hAnsi="Calibri" w:cs="Calibri"/>
          <w:sz w:val="24"/>
          <w:szCs w:val="24"/>
        </w:rPr>
        <w:t>fold</w:t>
      </w:r>
      <w:proofErr w:type="spellEnd"/>
      <w:r w:rsidRPr="00B3613B">
        <w:rPr>
          <w:rFonts w:ascii="Calibri" w:hAnsi="Calibri" w:cs="Calibri"/>
          <w:sz w:val="24"/>
          <w:szCs w:val="24"/>
        </w:rPr>
        <w:t xml:space="preserve"> puede contener muy pocos datos, lo que puede afectar la estabilidad de las estimaciones.</w:t>
      </w:r>
    </w:p>
    <w:p w14:paraId="33B4ABE7" w14:textId="77777777" w:rsidR="00986601" w:rsidRPr="00B3613B" w:rsidRDefault="00986601" w:rsidP="00986601">
      <w:pPr>
        <w:numPr>
          <w:ilvl w:val="0"/>
          <w:numId w:val="3"/>
        </w:numPr>
        <w:rPr>
          <w:rFonts w:ascii="Calibri" w:hAnsi="Calibri" w:cs="Calibri"/>
          <w:sz w:val="24"/>
          <w:szCs w:val="24"/>
        </w:rPr>
      </w:pPr>
      <w:r w:rsidRPr="00B3613B">
        <w:rPr>
          <w:rFonts w:ascii="Calibri" w:hAnsi="Calibri" w:cs="Calibri"/>
          <w:b/>
          <w:bCs/>
          <w:sz w:val="24"/>
          <w:szCs w:val="24"/>
        </w:rPr>
        <w:t>k = n:</w:t>
      </w:r>
      <w:r w:rsidRPr="00B3613B">
        <w:rPr>
          <w:rFonts w:ascii="Calibri" w:hAnsi="Calibri" w:cs="Calibri"/>
          <w:sz w:val="24"/>
          <w:szCs w:val="24"/>
        </w:rPr>
        <w:t xml:space="preserve"> Si k es igual al número de muestras, cada </w:t>
      </w:r>
      <w:proofErr w:type="spellStart"/>
      <w:r w:rsidRPr="00B3613B">
        <w:rPr>
          <w:rFonts w:ascii="Calibri" w:hAnsi="Calibri" w:cs="Calibri"/>
          <w:sz w:val="24"/>
          <w:szCs w:val="24"/>
        </w:rPr>
        <w:t>fold</w:t>
      </w:r>
      <w:proofErr w:type="spellEnd"/>
      <w:r w:rsidRPr="00B3613B">
        <w:rPr>
          <w:rFonts w:ascii="Calibri" w:hAnsi="Calibri" w:cs="Calibri"/>
          <w:sz w:val="24"/>
          <w:szCs w:val="24"/>
        </w:rPr>
        <w:t xml:space="preserve"> contiene una sola muestra. Esto se conoce como "</w:t>
      </w:r>
      <w:proofErr w:type="spellStart"/>
      <w:r w:rsidRPr="00B3613B">
        <w:rPr>
          <w:rFonts w:ascii="Calibri" w:hAnsi="Calibri" w:cs="Calibri"/>
          <w:sz w:val="24"/>
          <w:szCs w:val="24"/>
        </w:rPr>
        <w:t>leave-one-out</w:t>
      </w:r>
      <w:proofErr w:type="spellEnd"/>
      <w:r w:rsidRPr="00B3613B">
        <w:rPr>
          <w:rFonts w:ascii="Calibri" w:hAnsi="Calibri" w:cs="Calibri"/>
          <w:sz w:val="24"/>
          <w:szCs w:val="24"/>
        </w:rPr>
        <w:t xml:space="preserve"> </w:t>
      </w:r>
      <w:proofErr w:type="spellStart"/>
      <w:r w:rsidRPr="00B3613B">
        <w:rPr>
          <w:rFonts w:ascii="Calibri" w:hAnsi="Calibri" w:cs="Calibri"/>
          <w:sz w:val="24"/>
          <w:szCs w:val="24"/>
        </w:rPr>
        <w:t>cross-validation</w:t>
      </w:r>
      <w:proofErr w:type="spellEnd"/>
      <w:r w:rsidRPr="00B3613B">
        <w:rPr>
          <w:rFonts w:ascii="Calibri" w:hAnsi="Calibri" w:cs="Calibri"/>
          <w:sz w:val="24"/>
          <w:szCs w:val="24"/>
        </w:rPr>
        <w:t>" y puede ser computacionalmente costoso, especialmente para conjuntos de datos grandes. En este caso, el modelo se estima n veces.</w:t>
      </w:r>
    </w:p>
    <w:p w14:paraId="353390B0" w14:textId="6B4DE236" w:rsidR="00986601" w:rsidRPr="00B3613B" w:rsidRDefault="00986601" w:rsidP="00986601">
      <w:pPr>
        <w:rPr>
          <w:rFonts w:ascii="Calibri" w:hAnsi="Calibri" w:cs="Calibri"/>
          <w:b/>
          <w:bCs/>
          <w:sz w:val="24"/>
          <w:szCs w:val="24"/>
        </w:rPr>
      </w:pPr>
      <w:r w:rsidRPr="00B3613B">
        <w:rPr>
          <w:rFonts w:ascii="Calibri" w:hAnsi="Calibri" w:cs="Calibri"/>
          <w:b/>
          <w:bCs/>
          <w:sz w:val="24"/>
          <w:szCs w:val="24"/>
        </w:rPr>
        <w:t>Penalidad L1 (LASSO) y L2 (Ridge) en regresión logística</w:t>
      </w:r>
    </w:p>
    <w:p w14:paraId="16428CA0" w14:textId="77777777" w:rsidR="00986601" w:rsidRPr="00B3613B" w:rsidRDefault="00986601" w:rsidP="00986601">
      <w:pPr>
        <w:rPr>
          <w:rFonts w:ascii="Calibri" w:hAnsi="Calibri" w:cs="Calibri"/>
          <w:sz w:val="24"/>
          <w:szCs w:val="24"/>
        </w:rPr>
      </w:pPr>
      <w:r w:rsidRPr="00B3613B">
        <w:rPr>
          <w:rFonts w:ascii="Calibri" w:hAnsi="Calibri" w:cs="Calibri"/>
          <w:sz w:val="24"/>
          <w:szCs w:val="24"/>
        </w:rPr>
        <w:t>La penalización L1 (LASSO) tiende a reducir algunos coeficientes a cero, lo que puede conducir a la selección de características. La penalización L2 (Ridge) reduce el tamaño de todos los coeficientes, pero generalmente no los hace cero.</w:t>
      </w:r>
    </w:p>
    <w:p w14:paraId="1219A40E" w14:textId="77777777" w:rsidR="00986601" w:rsidRPr="00B3613B" w:rsidRDefault="00986601" w:rsidP="00986601">
      <w:pPr>
        <w:rPr>
          <w:rFonts w:ascii="Calibri" w:hAnsi="Calibri" w:cs="Calibri"/>
          <w:sz w:val="24"/>
          <w:szCs w:val="24"/>
        </w:rPr>
      </w:pPr>
      <w:r w:rsidRPr="00B3613B">
        <w:rPr>
          <w:rFonts w:ascii="Calibri" w:hAnsi="Calibri" w:cs="Calibri"/>
          <w:sz w:val="24"/>
          <w:szCs w:val="24"/>
        </w:rPr>
        <w:t xml:space="preserve">Para implementar estas penalizaciones en Python, utilizamos el parámetro </w:t>
      </w:r>
      <w:proofErr w:type="spellStart"/>
      <w:r w:rsidRPr="00B3613B">
        <w:rPr>
          <w:rFonts w:ascii="Calibri" w:hAnsi="Calibri" w:cs="Calibri"/>
          <w:sz w:val="24"/>
          <w:szCs w:val="24"/>
        </w:rPr>
        <w:t>penalty</w:t>
      </w:r>
      <w:proofErr w:type="spellEnd"/>
      <w:r w:rsidRPr="00B3613B">
        <w:rPr>
          <w:rFonts w:ascii="Calibri" w:hAnsi="Calibri" w:cs="Calibri"/>
          <w:sz w:val="24"/>
          <w:szCs w:val="24"/>
        </w:rPr>
        <w:t xml:space="preserve">='l1' o </w:t>
      </w:r>
      <w:proofErr w:type="spellStart"/>
      <w:r w:rsidRPr="00B3613B">
        <w:rPr>
          <w:rFonts w:ascii="Calibri" w:hAnsi="Calibri" w:cs="Calibri"/>
          <w:sz w:val="24"/>
          <w:szCs w:val="24"/>
        </w:rPr>
        <w:t>penalty</w:t>
      </w:r>
      <w:proofErr w:type="spellEnd"/>
      <w:r w:rsidRPr="00B3613B">
        <w:rPr>
          <w:rFonts w:ascii="Calibri" w:hAnsi="Calibri" w:cs="Calibri"/>
          <w:sz w:val="24"/>
          <w:szCs w:val="24"/>
        </w:rPr>
        <w:t xml:space="preserve">='l2' en el objeto </w:t>
      </w:r>
      <w:proofErr w:type="spellStart"/>
      <w:r w:rsidRPr="00B3613B">
        <w:rPr>
          <w:rFonts w:ascii="Calibri" w:hAnsi="Calibri" w:cs="Calibri"/>
          <w:sz w:val="24"/>
          <w:szCs w:val="24"/>
        </w:rPr>
        <w:t>LogisticRegression</w:t>
      </w:r>
      <w:proofErr w:type="spellEnd"/>
      <w:r w:rsidRPr="00B3613B">
        <w:rPr>
          <w:rFonts w:ascii="Calibri" w:hAnsi="Calibri" w:cs="Calibri"/>
          <w:sz w:val="24"/>
          <w:szCs w:val="24"/>
        </w:rPr>
        <w:t>.</w:t>
      </w:r>
    </w:p>
    <w:p w14:paraId="64C2C6D8" w14:textId="77777777" w:rsidR="00D929C4" w:rsidRPr="00B3613B" w:rsidRDefault="00D929C4" w:rsidP="00D929C4">
      <w:pPr>
        <w:rPr>
          <w:rFonts w:ascii="Calibri" w:hAnsi="Calibri" w:cs="Calibri"/>
          <w:b/>
          <w:bCs/>
          <w:sz w:val="24"/>
          <w:szCs w:val="24"/>
        </w:rPr>
      </w:pPr>
      <w:r w:rsidRPr="00B3613B">
        <w:rPr>
          <w:rFonts w:ascii="Calibri" w:hAnsi="Calibri" w:cs="Calibri"/>
          <w:b/>
          <w:bCs/>
          <w:sz w:val="24"/>
          <w:szCs w:val="24"/>
        </w:rPr>
        <w:t>Implementación de la penalidad L1 y L2 en regresión logística</w:t>
      </w:r>
    </w:p>
    <w:p w14:paraId="1F5341CF" w14:textId="77777777" w:rsidR="00D929C4" w:rsidRPr="00B3613B" w:rsidRDefault="00D929C4" w:rsidP="00D929C4">
      <w:pPr>
        <w:rPr>
          <w:rFonts w:ascii="Calibri" w:hAnsi="Calibri" w:cs="Calibri"/>
          <w:sz w:val="24"/>
          <w:szCs w:val="24"/>
        </w:rPr>
      </w:pPr>
      <w:r w:rsidRPr="00B3613B">
        <w:rPr>
          <w:rFonts w:ascii="Calibri" w:hAnsi="Calibri" w:cs="Calibri"/>
          <w:sz w:val="24"/>
          <w:szCs w:val="24"/>
        </w:rPr>
        <w:t xml:space="preserve">Vamos a entrenar una regresión logística con penalización L1 (Lasso) y L2 (Ridge) usando </w:t>
      </w:r>
      <w:proofErr w:type="spellStart"/>
      <w:r w:rsidRPr="00B3613B">
        <w:rPr>
          <w:rFonts w:ascii="Calibri" w:hAnsi="Calibri" w:cs="Calibri"/>
          <w:sz w:val="24"/>
          <w:szCs w:val="24"/>
        </w:rPr>
        <w:t>LogisticRegression</w:t>
      </w:r>
      <w:proofErr w:type="spellEnd"/>
      <w:r w:rsidRPr="00B3613B">
        <w:rPr>
          <w:rFonts w:ascii="Calibri" w:hAnsi="Calibri" w:cs="Calibri"/>
          <w:sz w:val="24"/>
          <w:szCs w:val="24"/>
        </w:rPr>
        <w:t xml:space="preserve"> de </w:t>
      </w:r>
      <w:proofErr w:type="spellStart"/>
      <w:r w:rsidRPr="00B3613B">
        <w:rPr>
          <w:rFonts w:ascii="Calibri" w:hAnsi="Calibri" w:cs="Calibri"/>
          <w:sz w:val="24"/>
          <w:szCs w:val="24"/>
        </w:rPr>
        <w:t>sklearn</w:t>
      </w:r>
      <w:proofErr w:type="spellEnd"/>
      <w:r w:rsidRPr="00B3613B">
        <w:rPr>
          <w:rFonts w:ascii="Calibri" w:hAnsi="Calibri" w:cs="Calibri"/>
          <w:sz w:val="24"/>
          <w:szCs w:val="24"/>
        </w:rPr>
        <w:t>. Luego, evaluaremos los modelos a través de la matriz de confusión, la curva ROC, el AUC y la exactitud en cada uno de los años.</w:t>
      </w:r>
    </w:p>
    <w:p w14:paraId="71993319" w14:textId="4907AC7D" w:rsidR="007811B2" w:rsidRPr="00B3613B" w:rsidRDefault="007811B2" w:rsidP="00D929C4">
      <w:pPr>
        <w:rPr>
          <w:rFonts w:ascii="Calibri" w:hAnsi="Calibri" w:cs="Calibri"/>
          <w:sz w:val="24"/>
          <w:szCs w:val="24"/>
        </w:rPr>
      </w:pPr>
      <w:r w:rsidRPr="00B3613B">
        <w:rPr>
          <w:rFonts w:ascii="Calibri" w:hAnsi="Calibri" w:cs="Calibri"/>
          <w:sz w:val="24"/>
          <w:szCs w:val="24"/>
        </w:rPr>
        <w:lastRenderedPageBreak/>
        <w:t xml:space="preserve">A </w:t>
      </w:r>
      <w:r w:rsidR="00A5457B" w:rsidRPr="00B3613B">
        <w:rPr>
          <w:rFonts w:ascii="Calibri" w:hAnsi="Calibri" w:cs="Calibri"/>
          <w:sz w:val="24"/>
          <w:szCs w:val="24"/>
        </w:rPr>
        <w:t>continuación,</w:t>
      </w:r>
      <w:r w:rsidRPr="00B3613B">
        <w:rPr>
          <w:rFonts w:ascii="Calibri" w:hAnsi="Calibri" w:cs="Calibri"/>
          <w:sz w:val="24"/>
          <w:szCs w:val="24"/>
        </w:rPr>
        <w:t xml:space="preserve"> los resultados:</w:t>
      </w:r>
    </w:p>
    <w:p w14:paraId="581066E8" w14:textId="454E32BA" w:rsidR="00D929C4" w:rsidRPr="00B3613B" w:rsidRDefault="00D929C4" w:rsidP="00D929C4">
      <w:pPr>
        <w:rPr>
          <w:rFonts w:ascii="Calibri" w:hAnsi="Calibri" w:cs="Calibri"/>
          <w:sz w:val="24"/>
          <w:szCs w:val="24"/>
        </w:rPr>
      </w:pPr>
    </w:p>
    <w:p w14:paraId="0848C1C7" w14:textId="1956B1A1" w:rsidR="00D929C4" w:rsidRPr="00B3613B" w:rsidRDefault="007811B2" w:rsidP="00D929C4">
      <w:pPr>
        <w:rPr>
          <w:rFonts w:ascii="Calibri" w:hAnsi="Calibri" w:cs="Calibri"/>
          <w:sz w:val="24"/>
          <w:szCs w:val="24"/>
        </w:rPr>
      </w:pPr>
      <w:r w:rsidRPr="00B3613B">
        <w:rPr>
          <w:rFonts w:ascii="Calibri" w:hAnsi="Calibri" w:cs="Calibri"/>
          <w:noProof/>
          <w:sz w:val="24"/>
          <w:szCs w:val="24"/>
        </w:rPr>
        <w:drawing>
          <wp:anchor distT="0" distB="0" distL="114300" distR="114300" simplePos="0" relativeHeight="251659264" behindDoc="0" locked="0" layoutInCell="1" allowOverlap="1" wp14:anchorId="22EABE8E" wp14:editId="4A157FDC">
            <wp:simplePos x="0" y="0"/>
            <wp:positionH relativeFrom="margin">
              <wp:posOffset>2714625</wp:posOffset>
            </wp:positionH>
            <wp:positionV relativeFrom="paragraph">
              <wp:posOffset>128905</wp:posOffset>
            </wp:positionV>
            <wp:extent cx="2856230" cy="2407920"/>
            <wp:effectExtent l="0" t="0" r="1270" b="0"/>
            <wp:wrapSquare wrapText="bothSides"/>
            <wp:docPr id="1423108244" name="Imagen 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08244" name="Imagen 8" descr="Gráfico, Gráfico de líneas&#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6230" cy="2407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3613B">
        <w:rPr>
          <w:rFonts w:ascii="Calibri" w:hAnsi="Calibri" w:cs="Calibri"/>
          <w:noProof/>
          <w:sz w:val="24"/>
          <w:szCs w:val="24"/>
        </w:rPr>
        <w:drawing>
          <wp:anchor distT="0" distB="0" distL="114300" distR="114300" simplePos="0" relativeHeight="251658240" behindDoc="0" locked="0" layoutInCell="1" allowOverlap="1" wp14:anchorId="204B5D13" wp14:editId="075070BC">
            <wp:simplePos x="0" y="0"/>
            <wp:positionH relativeFrom="column">
              <wp:posOffset>-424815</wp:posOffset>
            </wp:positionH>
            <wp:positionV relativeFrom="paragraph">
              <wp:posOffset>106045</wp:posOffset>
            </wp:positionV>
            <wp:extent cx="3063240" cy="2689225"/>
            <wp:effectExtent l="0" t="0" r="3810" b="0"/>
            <wp:wrapSquare wrapText="bothSides"/>
            <wp:docPr id="1223708774" name="Imagen 9"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708774" name="Imagen 9" descr="Gráfico, Gráfico de rectángulos&#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3240" cy="2689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91D1FB" w14:textId="77777777" w:rsidR="007811B2" w:rsidRPr="00B3613B" w:rsidRDefault="007811B2" w:rsidP="00D929C4">
      <w:pPr>
        <w:rPr>
          <w:rFonts w:ascii="Calibri" w:hAnsi="Calibri" w:cs="Calibri"/>
          <w:sz w:val="24"/>
          <w:szCs w:val="24"/>
        </w:rPr>
      </w:pPr>
    </w:p>
    <w:p w14:paraId="6A3EAD8E" w14:textId="184A4503" w:rsidR="00D929C4" w:rsidRPr="00B3613B" w:rsidRDefault="00D929C4" w:rsidP="00D929C4">
      <w:pPr>
        <w:rPr>
          <w:rFonts w:ascii="Calibri" w:hAnsi="Calibri" w:cs="Calibri"/>
          <w:sz w:val="24"/>
          <w:szCs w:val="24"/>
        </w:rPr>
      </w:pPr>
      <w:r w:rsidRPr="00B3613B">
        <w:rPr>
          <w:rFonts w:ascii="Calibri" w:hAnsi="Calibri" w:cs="Calibri"/>
          <w:sz w:val="24"/>
          <w:szCs w:val="24"/>
        </w:rPr>
        <w:t>L1 (Lasso) - Exactitud: 0.9986</w:t>
      </w:r>
    </w:p>
    <w:p w14:paraId="01951E9F" w14:textId="0D570261" w:rsidR="00D929C4" w:rsidRPr="00B3613B" w:rsidRDefault="004E75A6" w:rsidP="00D929C4">
      <w:pPr>
        <w:rPr>
          <w:rFonts w:ascii="Calibri" w:hAnsi="Calibri" w:cs="Calibri"/>
          <w:sz w:val="24"/>
          <w:szCs w:val="24"/>
        </w:rPr>
      </w:pPr>
      <w:r w:rsidRPr="00B3613B">
        <w:rPr>
          <w:rFonts w:ascii="Calibri" w:hAnsi="Calibri" w:cs="Calibri"/>
          <w:noProof/>
          <w:sz w:val="24"/>
          <w:szCs w:val="24"/>
        </w:rPr>
        <w:drawing>
          <wp:anchor distT="0" distB="0" distL="114300" distR="114300" simplePos="0" relativeHeight="251661312" behindDoc="0" locked="0" layoutInCell="1" allowOverlap="1" wp14:anchorId="475F8FB8" wp14:editId="744DEED6">
            <wp:simplePos x="0" y="0"/>
            <wp:positionH relativeFrom="margin">
              <wp:posOffset>2874645</wp:posOffset>
            </wp:positionH>
            <wp:positionV relativeFrom="paragraph">
              <wp:posOffset>438785</wp:posOffset>
            </wp:positionV>
            <wp:extent cx="2819400" cy="2480310"/>
            <wp:effectExtent l="0" t="0" r="0" b="0"/>
            <wp:wrapSquare wrapText="bothSides"/>
            <wp:docPr id="71984007" name="Imagen 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84007" name="Imagen 6" descr="Gráfico, Gráfico de líneas&#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9400" cy="2480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11B2" w:rsidRPr="00B3613B">
        <w:rPr>
          <w:rFonts w:ascii="Calibri" w:hAnsi="Calibri" w:cs="Calibri"/>
          <w:noProof/>
          <w:sz w:val="24"/>
          <w:szCs w:val="24"/>
        </w:rPr>
        <w:drawing>
          <wp:anchor distT="0" distB="0" distL="114300" distR="114300" simplePos="0" relativeHeight="251660288" behindDoc="0" locked="0" layoutInCell="1" allowOverlap="1" wp14:anchorId="7FB6CC85" wp14:editId="1DC823D2">
            <wp:simplePos x="0" y="0"/>
            <wp:positionH relativeFrom="column">
              <wp:posOffset>-310515</wp:posOffset>
            </wp:positionH>
            <wp:positionV relativeFrom="paragraph">
              <wp:posOffset>389255</wp:posOffset>
            </wp:positionV>
            <wp:extent cx="3226435" cy="2842260"/>
            <wp:effectExtent l="0" t="0" r="0" b="0"/>
            <wp:wrapSquare wrapText="bothSides"/>
            <wp:docPr id="66017737" name="Imagen 7"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17737" name="Imagen 7" descr="Gráfico, Gráfico de rectángulos&#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6435" cy="2842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29C4" w:rsidRPr="00B3613B">
        <w:rPr>
          <w:rFonts w:ascii="Calibri" w:hAnsi="Calibri" w:cs="Calibri"/>
          <w:sz w:val="24"/>
          <w:szCs w:val="24"/>
        </w:rPr>
        <w:t>L1 (Lasso) - AUC: 0.9879</w:t>
      </w:r>
    </w:p>
    <w:p w14:paraId="50C45ACE" w14:textId="78270E28" w:rsidR="00D929C4" w:rsidRPr="00B3613B" w:rsidRDefault="00D929C4" w:rsidP="00D929C4">
      <w:pPr>
        <w:rPr>
          <w:rFonts w:ascii="Calibri" w:hAnsi="Calibri" w:cs="Calibri"/>
          <w:sz w:val="24"/>
          <w:szCs w:val="24"/>
        </w:rPr>
      </w:pPr>
    </w:p>
    <w:p w14:paraId="17DC6EA6" w14:textId="7E55E34F" w:rsidR="00D929C4" w:rsidRPr="00B3613B" w:rsidRDefault="00D929C4" w:rsidP="00D929C4">
      <w:pPr>
        <w:rPr>
          <w:rFonts w:ascii="Calibri" w:hAnsi="Calibri" w:cs="Calibri"/>
          <w:sz w:val="24"/>
          <w:szCs w:val="24"/>
        </w:rPr>
      </w:pPr>
    </w:p>
    <w:p w14:paraId="7E8DA520" w14:textId="77777777" w:rsidR="00D929C4" w:rsidRPr="00B3613B" w:rsidRDefault="00D929C4" w:rsidP="00D929C4">
      <w:pPr>
        <w:rPr>
          <w:rFonts w:ascii="Calibri" w:hAnsi="Calibri" w:cs="Calibri"/>
          <w:sz w:val="24"/>
          <w:szCs w:val="24"/>
        </w:rPr>
      </w:pPr>
      <w:r w:rsidRPr="00B3613B">
        <w:rPr>
          <w:rFonts w:ascii="Calibri" w:hAnsi="Calibri" w:cs="Calibri"/>
          <w:sz w:val="24"/>
          <w:szCs w:val="24"/>
        </w:rPr>
        <w:t>L2 (Ridge) - Exactitud: 0.9390</w:t>
      </w:r>
    </w:p>
    <w:p w14:paraId="1B04C020" w14:textId="77777777" w:rsidR="00D929C4" w:rsidRPr="00B3613B" w:rsidRDefault="00D929C4" w:rsidP="00D929C4">
      <w:pPr>
        <w:rPr>
          <w:rFonts w:ascii="Calibri" w:hAnsi="Calibri" w:cs="Calibri"/>
          <w:sz w:val="24"/>
          <w:szCs w:val="24"/>
        </w:rPr>
      </w:pPr>
      <w:r w:rsidRPr="00B3613B">
        <w:rPr>
          <w:rFonts w:ascii="Calibri" w:hAnsi="Calibri" w:cs="Calibri"/>
          <w:sz w:val="24"/>
          <w:szCs w:val="24"/>
        </w:rPr>
        <w:t>L2 (Ridge) - AUC: 0.8326</w:t>
      </w:r>
    </w:p>
    <w:p w14:paraId="69FB1C6A" w14:textId="2B68BA00" w:rsidR="00104680" w:rsidRPr="00B3613B" w:rsidRDefault="00104680" w:rsidP="00104680">
      <w:pPr>
        <w:rPr>
          <w:rFonts w:ascii="Calibri" w:hAnsi="Calibri" w:cs="Calibri"/>
          <w:b/>
          <w:bCs/>
          <w:sz w:val="24"/>
          <w:szCs w:val="24"/>
        </w:rPr>
      </w:pPr>
    </w:p>
    <w:p w14:paraId="0066ADA4" w14:textId="77777777" w:rsidR="00D929C4" w:rsidRPr="00B3613B" w:rsidRDefault="00D929C4" w:rsidP="00104680">
      <w:pPr>
        <w:rPr>
          <w:rFonts w:ascii="Calibri" w:hAnsi="Calibri" w:cs="Calibri"/>
          <w:b/>
          <w:bCs/>
          <w:sz w:val="24"/>
          <w:szCs w:val="24"/>
        </w:rPr>
      </w:pPr>
    </w:p>
    <w:p w14:paraId="1D79B552" w14:textId="74D11A14" w:rsidR="000F7660" w:rsidRPr="00B3613B" w:rsidRDefault="00891352" w:rsidP="00D62288">
      <w:pPr>
        <w:rPr>
          <w:rFonts w:ascii="Calibri" w:hAnsi="Calibri" w:cs="Calibri"/>
          <w:sz w:val="24"/>
          <w:szCs w:val="24"/>
        </w:rPr>
      </w:pPr>
      <w:r w:rsidRPr="00B3613B">
        <w:rPr>
          <w:rFonts w:ascii="Calibri" w:hAnsi="Calibri" w:cs="Calibri"/>
          <w:noProof/>
          <w:sz w:val="24"/>
          <w:szCs w:val="24"/>
        </w:rPr>
        <w:lastRenderedPageBreak/>
        <w:drawing>
          <wp:inline distT="0" distB="0" distL="0" distR="0" wp14:anchorId="14E25F0A" wp14:editId="5D5DFA00">
            <wp:extent cx="4380767" cy="2755900"/>
            <wp:effectExtent l="0" t="0" r="1270" b="6350"/>
            <wp:docPr id="152225810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258101" name="Imagen 1" descr="Tabla&#10;&#10;Descripción generada automáticamente"/>
                    <pic:cNvPicPr/>
                  </pic:nvPicPr>
                  <pic:blipFill>
                    <a:blip r:embed="rId20"/>
                    <a:stretch>
                      <a:fillRect/>
                    </a:stretch>
                  </pic:blipFill>
                  <pic:spPr>
                    <a:xfrm>
                      <a:off x="0" y="0"/>
                      <a:ext cx="4406963" cy="2772380"/>
                    </a:xfrm>
                    <a:prstGeom prst="rect">
                      <a:avLst/>
                    </a:prstGeom>
                  </pic:spPr>
                </pic:pic>
              </a:graphicData>
            </a:graphic>
          </wp:inline>
        </w:drawing>
      </w:r>
    </w:p>
    <w:p w14:paraId="1897952D" w14:textId="2D96D9D3" w:rsidR="00891352" w:rsidRPr="00B3613B" w:rsidRDefault="003B44CA" w:rsidP="00D62288">
      <w:pPr>
        <w:rPr>
          <w:rFonts w:ascii="Calibri" w:hAnsi="Calibri" w:cs="Calibri"/>
          <w:sz w:val="24"/>
          <w:szCs w:val="24"/>
        </w:rPr>
      </w:pPr>
      <w:r w:rsidRPr="00B3613B">
        <w:rPr>
          <w:rFonts w:ascii="Calibri" w:hAnsi="Calibri" w:cs="Calibri"/>
          <w:noProof/>
          <w:sz w:val="24"/>
          <w:szCs w:val="24"/>
        </w:rPr>
        <w:drawing>
          <wp:inline distT="0" distB="0" distL="0" distR="0" wp14:anchorId="0F2F35E4" wp14:editId="17A40EF5">
            <wp:extent cx="4685313" cy="2743200"/>
            <wp:effectExtent l="0" t="0" r="1270" b="0"/>
            <wp:docPr id="136783517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35177" name="Imagen 1" descr="Tabla&#10;&#10;Descripción generada automáticamente"/>
                    <pic:cNvPicPr/>
                  </pic:nvPicPr>
                  <pic:blipFill>
                    <a:blip r:embed="rId21"/>
                    <a:stretch>
                      <a:fillRect/>
                    </a:stretch>
                  </pic:blipFill>
                  <pic:spPr>
                    <a:xfrm>
                      <a:off x="0" y="0"/>
                      <a:ext cx="4708368" cy="2756699"/>
                    </a:xfrm>
                    <a:prstGeom prst="rect">
                      <a:avLst/>
                    </a:prstGeom>
                  </pic:spPr>
                </pic:pic>
              </a:graphicData>
            </a:graphic>
          </wp:inline>
        </w:drawing>
      </w:r>
    </w:p>
    <w:p w14:paraId="035CC73A" w14:textId="77777777" w:rsidR="00C70645" w:rsidRPr="00B3613B" w:rsidRDefault="00C70645" w:rsidP="00C70645">
      <w:pPr>
        <w:rPr>
          <w:rFonts w:ascii="Calibri" w:hAnsi="Calibri" w:cs="Calibri"/>
          <w:sz w:val="24"/>
          <w:szCs w:val="24"/>
        </w:rPr>
      </w:pPr>
      <w:r w:rsidRPr="00B3613B">
        <w:rPr>
          <w:rFonts w:ascii="Calibri" w:hAnsi="Calibri" w:cs="Calibri"/>
          <w:sz w:val="24"/>
          <w:szCs w:val="24"/>
        </w:rPr>
        <w:t xml:space="preserve">Vamos a interpretar los resultados de ambos modelos, el Lasso y el Ridge, en términos de sus </w:t>
      </w:r>
      <w:proofErr w:type="spellStart"/>
      <w:r w:rsidRPr="00B3613B">
        <w:rPr>
          <w:rFonts w:ascii="Calibri" w:hAnsi="Calibri" w:cs="Calibri"/>
          <w:sz w:val="24"/>
          <w:szCs w:val="24"/>
        </w:rPr>
        <w:t>hiperparámetros</w:t>
      </w:r>
      <w:proofErr w:type="spellEnd"/>
      <w:r w:rsidRPr="00B3613B">
        <w:rPr>
          <w:rFonts w:ascii="Calibri" w:hAnsi="Calibri" w:cs="Calibri"/>
          <w:sz w:val="24"/>
          <w:szCs w:val="24"/>
        </w:rPr>
        <w:t>, precisión y las métricas de clasificación.</w:t>
      </w:r>
    </w:p>
    <w:p w14:paraId="393D8E25" w14:textId="6E5B5CC9" w:rsidR="00C70645" w:rsidRPr="00147932" w:rsidRDefault="00C70645" w:rsidP="00C70645">
      <w:pPr>
        <w:rPr>
          <w:rFonts w:ascii="Calibri" w:hAnsi="Calibri" w:cs="Calibri"/>
          <w:b/>
          <w:bCs/>
          <w:sz w:val="24"/>
          <w:szCs w:val="24"/>
        </w:rPr>
      </w:pPr>
      <w:r w:rsidRPr="00147932">
        <w:rPr>
          <w:rFonts w:ascii="Calibri" w:hAnsi="Calibri" w:cs="Calibri"/>
          <w:b/>
          <w:bCs/>
          <w:sz w:val="24"/>
          <w:szCs w:val="24"/>
        </w:rPr>
        <w:t>Modelo Lasso</w:t>
      </w:r>
    </w:p>
    <w:p w14:paraId="63C8E34C" w14:textId="4F980E1E" w:rsidR="00C70645" w:rsidRPr="00B3613B" w:rsidRDefault="00C70645" w:rsidP="00C70645">
      <w:pPr>
        <w:rPr>
          <w:rFonts w:ascii="Calibri" w:hAnsi="Calibri" w:cs="Calibri"/>
          <w:sz w:val="24"/>
          <w:szCs w:val="24"/>
        </w:rPr>
      </w:pPr>
      <w:r w:rsidRPr="00B3613B">
        <w:rPr>
          <w:rFonts w:ascii="Calibri" w:hAnsi="Calibri" w:cs="Calibri"/>
          <w:sz w:val="24"/>
          <w:szCs w:val="24"/>
        </w:rPr>
        <w:t>1.</w:t>
      </w:r>
      <w:r w:rsidR="004B1C51" w:rsidRPr="00B3613B">
        <w:rPr>
          <w:rFonts w:ascii="Calibri" w:hAnsi="Calibri" w:cs="Calibri"/>
          <w:sz w:val="24"/>
          <w:szCs w:val="24"/>
        </w:rPr>
        <w:t xml:space="preserve"> </w:t>
      </w:r>
      <w:r w:rsidRPr="00B3613B">
        <w:rPr>
          <w:rFonts w:ascii="Calibri" w:hAnsi="Calibri" w:cs="Calibri"/>
          <w:sz w:val="24"/>
          <w:szCs w:val="24"/>
        </w:rPr>
        <w:t xml:space="preserve">Mejores </w:t>
      </w:r>
      <w:proofErr w:type="spellStart"/>
      <w:r w:rsidRPr="00B3613B">
        <w:rPr>
          <w:rFonts w:ascii="Calibri" w:hAnsi="Calibri" w:cs="Calibri"/>
          <w:sz w:val="24"/>
          <w:szCs w:val="24"/>
        </w:rPr>
        <w:t>hiperparámetros</w:t>
      </w:r>
      <w:proofErr w:type="spellEnd"/>
      <w:r w:rsidR="00B3613B">
        <w:rPr>
          <w:rFonts w:ascii="Calibri" w:hAnsi="Calibri" w:cs="Calibri"/>
          <w:sz w:val="24"/>
          <w:szCs w:val="24"/>
        </w:rPr>
        <w:t>:</w:t>
      </w:r>
      <w:r w:rsidRPr="00B3613B">
        <w:rPr>
          <w:rFonts w:ascii="Calibri" w:hAnsi="Calibri" w:cs="Calibri"/>
          <w:sz w:val="24"/>
          <w:szCs w:val="24"/>
        </w:rPr>
        <w:t xml:space="preserve">   - </w:t>
      </w:r>
      <w:proofErr w:type="gramStart"/>
      <w:r w:rsidRPr="00B3613B">
        <w:rPr>
          <w:rFonts w:ascii="Calibri" w:hAnsi="Calibri" w:cs="Calibri"/>
          <w:sz w:val="24"/>
          <w:szCs w:val="24"/>
        </w:rPr>
        <w:t>`{</w:t>
      </w:r>
      <w:proofErr w:type="gramEnd"/>
      <w:r w:rsidRPr="00B3613B">
        <w:rPr>
          <w:rFonts w:ascii="Calibri" w:hAnsi="Calibri" w:cs="Calibri"/>
          <w:sz w:val="24"/>
          <w:szCs w:val="24"/>
        </w:rPr>
        <w:t>‘</w:t>
      </w:r>
      <w:proofErr w:type="spellStart"/>
      <w:r w:rsidRPr="00B3613B">
        <w:rPr>
          <w:rFonts w:ascii="Calibri" w:hAnsi="Calibri" w:cs="Calibri"/>
          <w:sz w:val="24"/>
          <w:szCs w:val="24"/>
        </w:rPr>
        <w:t>model</w:t>
      </w:r>
      <w:proofErr w:type="spellEnd"/>
      <w:r w:rsidRPr="00B3613B">
        <w:rPr>
          <w:rFonts w:ascii="Calibri" w:hAnsi="Calibri" w:cs="Calibri"/>
          <w:sz w:val="24"/>
          <w:szCs w:val="24"/>
        </w:rPr>
        <w:t>__C’: 10000.0}` indica que el valor óptimo de `C` (que controla la regularización) es 10000. Un valor alto de `C` reduce la regularización, permitiendo que el modelo se ajuste mejor a los datos de entrenamiento.</w:t>
      </w:r>
    </w:p>
    <w:p w14:paraId="52C63FCB" w14:textId="7A754C3D" w:rsidR="00C70645" w:rsidRPr="00B3613B" w:rsidRDefault="00C70645" w:rsidP="00C70645">
      <w:pPr>
        <w:rPr>
          <w:rFonts w:ascii="Calibri" w:hAnsi="Calibri" w:cs="Calibri"/>
          <w:sz w:val="24"/>
          <w:szCs w:val="24"/>
        </w:rPr>
      </w:pPr>
      <w:r w:rsidRPr="00B3613B">
        <w:rPr>
          <w:rFonts w:ascii="Calibri" w:hAnsi="Calibri" w:cs="Calibri"/>
          <w:sz w:val="24"/>
          <w:szCs w:val="24"/>
        </w:rPr>
        <w:t>2. Exactitud en test:</w:t>
      </w:r>
      <w:r w:rsidR="00147932">
        <w:rPr>
          <w:rFonts w:ascii="Calibri" w:hAnsi="Calibri" w:cs="Calibri"/>
          <w:sz w:val="24"/>
          <w:szCs w:val="24"/>
        </w:rPr>
        <w:t xml:space="preserve"> </w:t>
      </w:r>
      <w:r w:rsidRPr="00B3613B">
        <w:rPr>
          <w:rFonts w:ascii="Calibri" w:hAnsi="Calibri" w:cs="Calibri"/>
          <w:sz w:val="24"/>
          <w:szCs w:val="24"/>
        </w:rPr>
        <w:t>- La precisión en el conjunto de prueba es de **0.9993**, o **99.93%**. Esto muestra que el modelo clasifica correctamente el 99.93% de las observaciones de prueba.</w:t>
      </w:r>
    </w:p>
    <w:p w14:paraId="40D0D956" w14:textId="3FC404D2" w:rsidR="00C70645" w:rsidRPr="00B3613B" w:rsidRDefault="00C70645" w:rsidP="00C70645">
      <w:pPr>
        <w:rPr>
          <w:rFonts w:ascii="Calibri" w:hAnsi="Calibri" w:cs="Calibri"/>
          <w:sz w:val="24"/>
          <w:szCs w:val="24"/>
        </w:rPr>
      </w:pPr>
      <w:r w:rsidRPr="00B3613B">
        <w:rPr>
          <w:rFonts w:ascii="Calibri" w:hAnsi="Calibri" w:cs="Calibri"/>
          <w:sz w:val="24"/>
          <w:szCs w:val="24"/>
        </w:rPr>
        <w:t>3. Reporte de clasificación:</w:t>
      </w:r>
    </w:p>
    <w:p w14:paraId="424AAE6B" w14:textId="1F03875F" w:rsidR="00C70645" w:rsidRPr="00B3613B" w:rsidRDefault="00C70645" w:rsidP="00C70645">
      <w:pPr>
        <w:rPr>
          <w:rFonts w:ascii="Calibri" w:hAnsi="Calibri" w:cs="Calibri"/>
          <w:sz w:val="24"/>
          <w:szCs w:val="24"/>
        </w:rPr>
      </w:pPr>
      <w:r w:rsidRPr="00B3613B">
        <w:rPr>
          <w:rFonts w:ascii="Calibri" w:hAnsi="Calibri" w:cs="Calibri"/>
          <w:sz w:val="24"/>
          <w:szCs w:val="24"/>
        </w:rPr>
        <w:lastRenderedPageBreak/>
        <w:t xml:space="preserve">   - Clase 0 (etiqueta de la clase mayoritaria):   - `</w:t>
      </w:r>
      <w:proofErr w:type="spellStart"/>
      <w:r w:rsidRPr="00B3613B">
        <w:rPr>
          <w:rFonts w:ascii="Calibri" w:hAnsi="Calibri" w:cs="Calibri"/>
          <w:sz w:val="24"/>
          <w:szCs w:val="24"/>
        </w:rPr>
        <w:t>Precision</w:t>
      </w:r>
      <w:proofErr w:type="spellEnd"/>
      <w:r w:rsidRPr="00B3613B">
        <w:rPr>
          <w:rFonts w:ascii="Calibri" w:hAnsi="Calibri" w:cs="Calibri"/>
          <w:sz w:val="24"/>
          <w:szCs w:val="24"/>
        </w:rPr>
        <w:t>`, `</w:t>
      </w:r>
      <w:proofErr w:type="spellStart"/>
      <w:r w:rsidRPr="00B3613B">
        <w:rPr>
          <w:rFonts w:ascii="Calibri" w:hAnsi="Calibri" w:cs="Calibri"/>
          <w:sz w:val="24"/>
          <w:szCs w:val="24"/>
        </w:rPr>
        <w:t>Recall</w:t>
      </w:r>
      <w:proofErr w:type="spellEnd"/>
      <w:r w:rsidRPr="00B3613B">
        <w:rPr>
          <w:rFonts w:ascii="Calibri" w:hAnsi="Calibri" w:cs="Calibri"/>
          <w:sz w:val="24"/>
          <w:szCs w:val="24"/>
        </w:rPr>
        <w:t>`, y `F1-score` son 1.00 en cada métrica, indicando que el modelo clasificó todos los ejemplos de esta clase sin errores.</w:t>
      </w:r>
    </w:p>
    <w:p w14:paraId="410B3B9D" w14:textId="52B3E3AC" w:rsidR="00C70645" w:rsidRPr="00B3613B" w:rsidRDefault="00C70645" w:rsidP="00C70645">
      <w:pPr>
        <w:rPr>
          <w:rFonts w:ascii="Calibri" w:hAnsi="Calibri" w:cs="Calibri"/>
          <w:sz w:val="24"/>
          <w:szCs w:val="24"/>
        </w:rPr>
      </w:pPr>
      <w:r w:rsidRPr="00B3613B">
        <w:rPr>
          <w:rFonts w:ascii="Calibri" w:hAnsi="Calibri" w:cs="Calibri"/>
          <w:sz w:val="24"/>
          <w:szCs w:val="24"/>
        </w:rPr>
        <w:t xml:space="preserve">   -</w:t>
      </w:r>
      <w:r w:rsidR="0010555B">
        <w:rPr>
          <w:rFonts w:ascii="Calibri" w:hAnsi="Calibri" w:cs="Calibri"/>
          <w:sz w:val="24"/>
          <w:szCs w:val="24"/>
        </w:rPr>
        <w:t xml:space="preserve"> </w:t>
      </w:r>
      <w:r w:rsidRPr="00B3613B">
        <w:rPr>
          <w:rFonts w:ascii="Calibri" w:hAnsi="Calibri" w:cs="Calibri"/>
          <w:sz w:val="24"/>
          <w:szCs w:val="24"/>
        </w:rPr>
        <w:t>Clase 1 (etiqueta de la clase minoritaria):   - La `</w:t>
      </w:r>
      <w:proofErr w:type="spellStart"/>
      <w:r w:rsidRPr="00B3613B">
        <w:rPr>
          <w:rFonts w:ascii="Calibri" w:hAnsi="Calibri" w:cs="Calibri"/>
          <w:sz w:val="24"/>
          <w:szCs w:val="24"/>
        </w:rPr>
        <w:t>Precision</w:t>
      </w:r>
      <w:proofErr w:type="spellEnd"/>
      <w:r w:rsidRPr="00B3613B">
        <w:rPr>
          <w:rFonts w:ascii="Calibri" w:hAnsi="Calibri" w:cs="Calibri"/>
          <w:sz w:val="24"/>
          <w:szCs w:val="24"/>
        </w:rPr>
        <w:t xml:space="preserve">` es </w:t>
      </w:r>
      <w:proofErr w:type="gramStart"/>
      <w:r w:rsidRPr="00B3613B">
        <w:rPr>
          <w:rFonts w:ascii="Calibri" w:hAnsi="Calibri" w:cs="Calibri"/>
          <w:sz w:val="24"/>
          <w:szCs w:val="24"/>
        </w:rPr>
        <w:t>1.00</w:t>
      </w:r>
      <w:r w:rsidR="009433B2">
        <w:rPr>
          <w:rFonts w:ascii="Calibri" w:hAnsi="Calibri" w:cs="Calibri"/>
          <w:sz w:val="24"/>
          <w:szCs w:val="24"/>
        </w:rPr>
        <w:t xml:space="preserve"> </w:t>
      </w:r>
      <w:r w:rsidRPr="00B3613B">
        <w:rPr>
          <w:rFonts w:ascii="Calibri" w:hAnsi="Calibri" w:cs="Calibri"/>
          <w:sz w:val="24"/>
          <w:szCs w:val="24"/>
        </w:rPr>
        <w:t xml:space="preserve"> y</w:t>
      </w:r>
      <w:proofErr w:type="gramEnd"/>
      <w:r w:rsidRPr="00B3613B">
        <w:rPr>
          <w:rFonts w:ascii="Calibri" w:hAnsi="Calibri" w:cs="Calibri"/>
          <w:sz w:val="24"/>
          <w:szCs w:val="24"/>
        </w:rPr>
        <w:t xml:space="preserve"> el `</w:t>
      </w:r>
      <w:proofErr w:type="spellStart"/>
      <w:r w:rsidRPr="00B3613B">
        <w:rPr>
          <w:rFonts w:ascii="Calibri" w:hAnsi="Calibri" w:cs="Calibri"/>
          <w:sz w:val="24"/>
          <w:szCs w:val="24"/>
        </w:rPr>
        <w:t>Recall</w:t>
      </w:r>
      <w:proofErr w:type="spellEnd"/>
      <w:r w:rsidRPr="00B3613B">
        <w:rPr>
          <w:rFonts w:ascii="Calibri" w:hAnsi="Calibri" w:cs="Calibri"/>
          <w:sz w:val="24"/>
          <w:szCs w:val="24"/>
        </w:rPr>
        <w:t>` es 0.99, lo cual significa que el modelo identificó casi todos los ejemplos de la clase 1.</w:t>
      </w:r>
    </w:p>
    <w:p w14:paraId="66FAD8B7" w14:textId="4F27B3DF" w:rsidR="00C70645" w:rsidRPr="00B3613B" w:rsidRDefault="00C70645" w:rsidP="00C70645">
      <w:pPr>
        <w:rPr>
          <w:rFonts w:ascii="Calibri" w:hAnsi="Calibri" w:cs="Calibri"/>
          <w:sz w:val="24"/>
          <w:szCs w:val="24"/>
        </w:rPr>
      </w:pPr>
      <w:r w:rsidRPr="00B3613B">
        <w:rPr>
          <w:rFonts w:ascii="Calibri" w:hAnsi="Calibri" w:cs="Calibri"/>
          <w:sz w:val="24"/>
          <w:szCs w:val="24"/>
        </w:rPr>
        <w:t xml:space="preserve">   - </w:t>
      </w:r>
      <w:r w:rsidR="009433B2">
        <w:rPr>
          <w:rFonts w:ascii="Calibri" w:hAnsi="Calibri" w:cs="Calibri"/>
          <w:sz w:val="24"/>
          <w:szCs w:val="24"/>
        </w:rPr>
        <w:t xml:space="preserve"> </w:t>
      </w:r>
      <w:proofErr w:type="spellStart"/>
      <w:r w:rsidRPr="00B3613B">
        <w:rPr>
          <w:rFonts w:ascii="Calibri" w:hAnsi="Calibri" w:cs="Calibri"/>
          <w:sz w:val="24"/>
          <w:szCs w:val="24"/>
        </w:rPr>
        <w:t>Accuracy</w:t>
      </w:r>
      <w:proofErr w:type="spellEnd"/>
      <w:r w:rsidRPr="00B3613B">
        <w:rPr>
          <w:rFonts w:ascii="Calibri" w:hAnsi="Calibri" w:cs="Calibri"/>
          <w:sz w:val="24"/>
          <w:szCs w:val="24"/>
        </w:rPr>
        <w:t xml:space="preserve"> (Exactitud), **Macro </w:t>
      </w:r>
      <w:proofErr w:type="spellStart"/>
      <w:r w:rsidRPr="00B3613B">
        <w:rPr>
          <w:rFonts w:ascii="Calibri" w:hAnsi="Calibri" w:cs="Calibri"/>
          <w:sz w:val="24"/>
          <w:szCs w:val="24"/>
        </w:rPr>
        <w:t>avg</w:t>
      </w:r>
      <w:proofErr w:type="spellEnd"/>
      <w:r w:rsidRPr="00B3613B">
        <w:rPr>
          <w:rFonts w:ascii="Calibri" w:hAnsi="Calibri" w:cs="Calibri"/>
          <w:sz w:val="24"/>
          <w:szCs w:val="24"/>
        </w:rPr>
        <w:t>**, y **</w:t>
      </w:r>
      <w:proofErr w:type="spellStart"/>
      <w:r w:rsidRPr="00B3613B">
        <w:rPr>
          <w:rFonts w:ascii="Calibri" w:hAnsi="Calibri" w:cs="Calibri"/>
          <w:sz w:val="24"/>
          <w:szCs w:val="24"/>
        </w:rPr>
        <w:t>Weighted</w:t>
      </w:r>
      <w:proofErr w:type="spellEnd"/>
      <w:r w:rsidRPr="00B3613B">
        <w:rPr>
          <w:rFonts w:ascii="Calibri" w:hAnsi="Calibri" w:cs="Calibri"/>
          <w:sz w:val="24"/>
          <w:szCs w:val="24"/>
        </w:rPr>
        <w:t xml:space="preserve"> </w:t>
      </w:r>
      <w:proofErr w:type="spellStart"/>
      <w:r w:rsidRPr="00B3613B">
        <w:rPr>
          <w:rFonts w:ascii="Calibri" w:hAnsi="Calibri" w:cs="Calibri"/>
          <w:sz w:val="24"/>
          <w:szCs w:val="24"/>
        </w:rPr>
        <w:t>avg</w:t>
      </w:r>
      <w:proofErr w:type="spellEnd"/>
      <w:r w:rsidRPr="00B3613B">
        <w:rPr>
          <w:rFonts w:ascii="Calibri" w:hAnsi="Calibri" w:cs="Calibri"/>
          <w:sz w:val="24"/>
          <w:szCs w:val="24"/>
        </w:rPr>
        <w:t>** son prácticamente 1.00, indicando un rendimiento sobresaliente en ambas clases.</w:t>
      </w:r>
    </w:p>
    <w:p w14:paraId="264742E7" w14:textId="622C12B2" w:rsidR="00C70645" w:rsidRPr="00B3613B" w:rsidRDefault="00C70645" w:rsidP="00C70645">
      <w:pPr>
        <w:rPr>
          <w:rFonts w:ascii="Calibri" w:hAnsi="Calibri" w:cs="Calibri"/>
          <w:sz w:val="24"/>
          <w:szCs w:val="24"/>
        </w:rPr>
      </w:pPr>
      <w:r w:rsidRPr="00B3613B">
        <w:rPr>
          <w:rFonts w:ascii="Calibri" w:hAnsi="Calibri" w:cs="Calibri"/>
          <w:sz w:val="24"/>
          <w:szCs w:val="24"/>
        </w:rPr>
        <w:t xml:space="preserve">4. Matriz de confusión:   - </w:t>
      </w:r>
      <w:proofErr w:type="gramStart"/>
      <w:r w:rsidRPr="00B3613B">
        <w:rPr>
          <w:rFonts w:ascii="Calibri" w:hAnsi="Calibri" w:cs="Calibri"/>
          <w:sz w:val="24"/>
          <w:szCs w:val="24"/>
        </w:rPr>
        <w:t>`[</w:t>
      </w:r>
      <w:proofErr w:type="gramEnd"/>
      <w:r w:rsidRPr="00B3613B">
        <w:rPr>
          <w:rFonts w:ascii="Calibri" w:hAnsi="Calibri" w:cs="Calibri"/>
          <w:sz w:val="24"/>
          <w:szCs w:val="24"/>
        </w:rPr>
        <w:t>[1308, 0], [1, 85]]`: El modelo clasificó correctamente los 1308 casos de la clase 0 y 85 de los 86 de la clase 1, con solo un falso negativo en la clase 1.</w:t>
      </w:r>
    </w:p>
    <w:p w14:paraId="6D99BE56" w14:textId="652C9F98" w:rsidR="00C70645" w:rsidRPr="008C747E" w:rsidRDefault="00C70645" w:rsidP="00C70645">
      <w:pPr>
        <w:rPr>
          <w:rFonts w:ascii="Calibri" w:hAnsi="Calibri" w:cs="Calibri"/>
          <w:b/>
          <w:bCs/>
          <w:sz w:val="24"/>
          <w:szCs w:val="24"/>
        </w:rPr>
      </w:pPr>
      <w:r w:rsidRPr="008C747E">
        <w:rPr>
          <w:rFonts w:ascii="Calibri" w:hAnsi="Calibri" w:cs="Calibri"/>
          <w:b/>
          <w:bCs/>
          <w:sz w:val="24"/>
          <w:szCs w:val="24"/>
        </w:rPr>
        <w:t>Modelo Ridge</w:t>
      </w:r>
    </w:p>
    <w:p w14:paraId="70E14C50" w14:textId="1F79C5DD" w:rsidR="00C70645" w:rsidRPr="00B3613B" w:rsidRDefault="00C70645" w:rsidP="00C70645">
      <w:pPr>
        <w:rPr>
          <w:rFonts w:ascii="Calibri" w:hAnsi="Calibri" w:cs="Calibri"/>
          <w:sz w:val="24"/>
          <w:szCs w:val="24"/>
        </w:rPr>
      </w:pPr>
      <w:r w:rsidRPr="00B3613B">
        <w:rPr>
          <w:rFonts w:ascii="Calibri" w:hAnsi="Calibri" w:cs="Calibri"/>
          <w:sz w:val="24"/>
          <w:szCs w:val="24"/>
        </w:rPr>
        <w:t xml:space="preserve">1. Mejores </w:t>
      </w:r>
      <w:proofErr w:type="spellStart"/>
      <w:r w:rsidRPr="00B3613B">
        <w:rPr>
          <w:rFonts w:ascii="Calibri" w:hAnsi="Calibri" w:cs="Calibri"/>
          <w:sz w:val="24"/>
          <w:szCs w:val="24"/>
        </w:rPr>
        <w:t>hiperparámetros</w:t>
      </w:r>
      <w:proofErr w:type="spellEnd"/>
      <w:r w:rsidRPr="00B3613B">
        <w:rPr>
          <w:rFonts w:ascii="Calibri" w:hAnsi="Calibri" w:cs="Calibri"/>
          <w:sz w:val="24"/>
          <w:szCs w:val="24"/>
        </w:rPr>
        <w:t xml:space="preserve">:   - </w:t>
      </w:r>
      <w:proofErr w:type="gramStart"/>
      <w:r w:rsidRPr="00B3613B">
        <w:rPr>
          <w:rFonts w:ascii="Calibri" w:hAnsi="Calibri" w:cs="Calibri"/>
          <w:sz w:val="24"/>
          <w:szCs w:val="24"/>
        </w:rPr>
        <w:t>`{</w:t>
      </w:r>
      <w:proofErr w:type="gramEnd"/>
      <w:r w:rsidRPr="00B3613B">
        <w:rPr>
          <w:rFonts w:ascii="Calibri" w:hAnsi="Calibri" w:cs="Calibri"/>
          <w:sz w:val="24"/>
          <w:szCs w:val="24"/>
        </w:rPr>
        <w:t>‘</w:t>
      </w:r>
      <w:proofErr w:type="spellStart"/>
      <w:r w:rsidRPr="00B3613B">
        <w:rPr>
          <w:rFonts w:ascii="Calibri" w:hAnsi="Calibri" w:cs="Calibri"/>
          <w:sz w:val="24"/>
          <w:szCs w:val="24"/>
        </w:rPr>
        <w:t>model</w:t>
      </w:r>
      <w:proofErr w:type="spellEnd"/>
      <w:r w:rsidRPr="00B3613B">
        <w:rPr>
          <w:rFonts w:ascii="Calibri" w:hAnsi="Calibri" w:cs="Calibri"/>
          <w:sz w:val="24"/>
          <w:szCs w:val="24"/>
        </w:rPr>
        <w:t>__C’: 0.000774263682681127}` indica que el valor óptimo de `C` es 0.00077, lo cual aplica una mayor regularización, restringiendo la complejidad del modelo.</w:t>
      </w:r>
    </w:p>
    <w:p w14:paraId="70AF3166" w14:textId="537157A1" w:rsidR="00C70645" w:rsidRPr="00B3613B" w:rsidRDefault="00C70645" w:rsidP="00C70645">
      <w:pPr>
        <w:rPr>
          <w:rFonts w:ascii="Calibri" w:hAnsi="Calibri" w:cs="Calibri"/>
          <w:sz w:val="24"/>
          <w:szCs w:val="24"/>
        </w:rPr>
      </w:pPr>
      <w:r w:rsidRPr="00B3613B">
        <w:rPr>
          <w:rFonts w:ascii="Calibri" w:hAnsi="Calibri" w:cs="Calibri"/>
          <w:sz w:val="24"/>
          <w:szCs w:val="24"/>
        </w:rPr>
        <w:t>2. Exactitud en test:   - La exactitud en el conjunto de prueba es de 0.9390 o 93.9%, que sigue siendo buena pero inferior a la del modelo Lasso.</w:t>
      </w:r>
    </w:p>
    <w:p w14:paraId="07EAA859" w14:textId="41DF9DC8" w:rsidR="00C70645" w:rsidRPr="00B3613B" w:rsidRDefault="00C70645" w:rsidP="00C70645">
      <w:pPr>
        <w:rPr>
          <w:rFonts w:ascii="Calibri" w:hAnsi="Calibri" w:cs="Calibri"/>
          <w:sz w:val="24"/>
          <w:szCs w:val="24"/>
        </w:rPr>
      </w:pPr>
      <w:r w:rsidRPr="00B3613B">
        <w:rPr>
          <w:rFonts w:ascii="Calibri" w:hAnsi="Calibri" w:cs="Calibri"/>
          <w:sz w:val="24"/>
          <w:szCs w:val="24"/>
        </w:rPr>
        <w:t>3. Reporte de clasificación:</w:t>
      </w:r>
    </w:p>
    <w:p w14:paraId="1C9C36A0" w14:textId="73492396" w:rsidR="00C70645" w:rsidRPr="00B3613B" w:rsidRDefault="00C70645" w:rsidP="00C70645">
      <w:pPr>
        <w:rPr>
          <w:rFonts w:ascii="Calibri" w:hAnsi="Calibri" w:cs="Calibri"/>
          <w:sz w:val="24"/>
          <w:szCs w:val="24"/>
        </w:rPr>
      </w:pPr>
      <w:r w:rsidRPr="00B3613B">
        <w:rPr>
          <w:rFonts w:ascii="Calibri" w:hAnsi="Calibri" w:cs="Calibri"/>
          <w:sz w:val="24"/>
          <w:szCs w:val="24"/>
        </w:rPr>
        <w:t xml:space="preserve">   - Clase </w:t>
      </w:r>
      <w:proofErr w:type="gramStart"/>
      <w:r w:rsidR="0087038C">
        <w:rPr>
          <w:rFonts w:ascii="Calibri" w:hAnsi="Calibri" w:cs="Calibri"/>
          <w:sz w:val="24"/>
          <w:szCs w:val="24"/>
        </w:rPr>
        <w:t>0</w:t>
      </w:r>
      <w:r w:rsidRPr="00B3613B">
        <w:rPr>
          <w:rFonts w:ascii="Calibri" w:hAnsi="Calibri" w:cs="Calibri"/>
          <w:sz w:val="24"/>
          <w:szCs w:val="24"/>
        </w:rPr>
        <w:t xml:space="preserve">  -</w:t>
      </w:r>
      <w:proofErr w:type="gramEnd"/>
      <w:r w:rsidRPr="00B3613B">
        <w:rPr>
          <w:rFonts w:ascii="Calibri" w:hAnsi="Calibri" w:cs="Calibri"/>
          <w:sz w:val="24"/>
          <w:szCs w:val="24"/>
        </w:rPr>
        <w:t xml:space="preserve"> `</w:t>
      </w:r>
      <w:proofErr w:type="spellStart"/>
      <w:r w:rsidRPr="00B3613B">
        <w:rPr>
          <w:rFonts w:ascii="Calibri" w:hAnsi="Calibri" w:cs="Calibri"/>
          <w:sz w:val="24"/>
          <w:szCs w:val="24"/>
        </w:rPr>
        <w:t>Precision</w:t>
      </w:r>
      <w:proofErr w:type="spellEnd"/>
      <w:r w:rsidRPr="00B3613B">
        <w:rPr>
          <w:rFonts w:ascii="Calibri" w:hAnsi="Calibri" w:cs="Calibri"/>
          <w:sz w:val="24"/>
          <w:szCs w:val="24"/>
        </w:rPr>
        <w:t>`, `</w:t>
      </w:r>
      <w:proofErr w:type="spellStart"/>
      <w:r w:rsidRPr="00B3613B">
        <w:rPr>
          <w:rFonts w:ascii="Calibri" w:hAnsi="Calibri" w:cs="Calibri"/>
          <w:sz w:val="24"/>
          <w:szCs w:val="24"/>
        </w:rPr>
        <w:t>Recall</w:t>
      </w:r>
      <w:proofErr w:type="spellEnd"/>
      <w:r w:rsidRPr="00B3613B">
        <w:rPr>
          <w:rFonts w:ascii="Calibri" w:hAnsi="Calibri" w:cs="Calibri"/>
          <w:sz w:val="24"/>
          <w:szCs w:val="24"/>
        </w:rPr>
        <w:t>`, y `F1-score` son cercanos a 1.00, indicando que el modelo maneja bien la clase mayoritaria.</w:t>
      </w:r>
    </w:p>
    <w:p w14:paraId="00E7DF3F" w14:textId="2F36D957" w:rsidR="00C70645" w:rsidRPr="00B3613B" w:rsidRDefault="00C70645" w:rsidP="00C70645">
      <w:pPr>
        <w:rPr>
          <w:rFonts w:ascii="Calibri" w:hAnsi="Calibri" w:cs="Calibri"/>
          <w:sz w:val="24"/>
          <w:szCs w:val="24"/>
        </w:rPr>
      </w:pPr>
      <w:r w:rsidRPr="00B3613B">
        <w:rPr>
          <w:rFonts w:ascii="Calibri" w:hAnsi="Calibri" w:cs="Calibri"/>
          <w:sz w:val="24"/>
          <w:szCs w:val="24"/>
        </w:rPr>
        <w:t xml:space="preserve">   - Clase 1:   - `</w:t>
      </w:r>
      <w:proofErr w:type="spellStart"/>
      <w:r w:rsidRPr="00B3613B">
        <w:rPr>
          <w:rFonts w:ascii="Calibri" w:hAnsi="Calibri" w:cs="Calibri"/>
          <w:sz w:val="24"/>
          <w:szCs w:val="24"/>
        </w:rPr>
        <w:t>Precision</w:t>
      </w:r>
      <w:proofErr w:type="spellEnd"/>
      <w:r w:rsidRPr="00B3613B">
        <w:rPr>
          <w:rFonts w:ascii="Calibri" w:hAnsi="Calibri" w:cs="Calibri"/>
          <w:sz w:val="24"/>
          <w:szCs w:val="24"/>
        </w:rPr>
        <w:t>` es 0.67, mientras que el `</w:t>
      </w:r>
      <w:proofErr w:type="spellStart"/>
      <w:r w:rsidRPr="00B3613B">
        <w:rPr>
          <w:rFonts w:ascii="Calibri" w:hAnsi="Calibri" w:cs="Calibri"/>
          <w:sz w:val="24"/>
          <w:szCs w:val="24"/>
        </w:rPr>
        <w:t>Recall</w:t>
      </w:r>
      <w:proofErr w:type="spellEnd"/>
      <w:r w:rsidRPr="00B3613B">
        <w:rPr>
          <w:rFonts w:ascii="Calibri" w:hAnsi="Calibri" w:cs="Calibri"/>
          <w:sz w:val="24"/>
          <w:szCs w:val="24"/>
        </w:rPr>
        <w:t>` es de solo 0.02. Esto significa que el modelo identificó correctamente muy pocos ejemplos de la clase 1 (solo el 2%), por lo que su capacidad para capturar esta clase es baja.</w:t>
      </w:r>
    </w:p>
    <w:p w14:paraId="5A6C2530" w14:textId="7958E0D2" w:rsidR="00C70645" w:rsidRPr="00B3613B" w:rsidRDefault="00C70645" w:rsidP="00C70645">
      <w:pPr>
        <w:rPr>
          <w:rFonts w:ascii="Calibri" w:hAnsi="Calibri" w:cs="Calibri"/>
          <w:sz w:val="24"/>
          <w:szCs w:val="24"/>
        </w:rPr>
      </w:pPr>
      <w:r w:rsidRPr="00B3613B">
        <w:rPr>
          <w:rFonts w:ascii="Calibri" w:hAnsi="Calibri" w:cs="Calibri"/>
          <w:sz w:val="24"/>
          <w:szCs w:val="24"/>
        </w:rPr>
        <w:t xml:space="preserve">   - Macro </w:t>
      </w:r>
      <w:proofErr w:type="spellStart"/>
      <w:r w:rsidRPr="00B3613B">
        <w:rPr>
          <w:rFonts w:ascii="Calibri" w:hAnsi="Calibri" w:cs="Calibri"/>
          <w:sz w:val="24"/>
          <w:szCs w:val="24"/>
        </w:rPr>
        <w:t>avg</w:t>
      </w:r>
      <w:proofErr w:type="spellEnd"/>
      <w:r w:rsidRPr="00B3613B">
        <w:rPr>
          <w:rFonts w:ascii="Calibri" w:hAnsi="Calibri" w:cs="Calibri"/>
          <w:sz w:val="24"/>
          <w:szCs w:val="24"/>
        </w:rPr>
        <w:t xml:space="preserve"> y </w:t>
      </w:r>
      <w:proofErr w:type="spellStart"/>
      <w:r w:rsidRPr="00B3613B">
        <w:rPr>
          <w:rFonts w:ascii="Calibri" w:hAnsi="Calibri" w:cs="Calibri"/>
          <w:sz w:val="24"/>
          <w:szCs w:val="24"/>
        </w:rPr>
        <w:t>Weighted</w:t>
      </w:r>
      <w:proofErr w:type="spellEnd"/>
      <w:r w:rsidRPr="00B3613B">
        <w:rPr>
          <w:rFonts w:ascii="Calibri" w:hAnsi="Calibri" w:cs="Calibri"/>
          <w:sz w:val="24"/>
          <w:szCs w:val="24"/>
        </w:rPr>
        <w:t xml:space="preserve"> </w:t>
      </w:r>
      <w:proofErr w:type="spellStart"/>
      <w:r w:rsidRPr="00B3613B">
        <w:rPr>
          <w:rFonts w:ascii="Calibri" w:hAnsi="Calibri" w:cs="Calibri"/>
          <w:sz w:val="24"/>
          <w:szCs w:val="24"/>
        </w:rPr>
        <w:t>avg</w:t>
      </w:r>
      <w:proofErr w:type="spellEnd"/>
      <w:r w:rsidRPr="00B3613B">
        <w:rPr>
          <w:rFonts w:ascii="Calibri" w:hAnsi="Calibri" w:cs="Calibri"/>
          <w:sz w:val="24"/>
          <w:szCs w:val="24"/>
        </w:rPr>
        <w:t xml:space="preserve">: </w:t>
      </w:r>
    </w:p>
    <w:p w14:paraId="01DB9036" w14:textId="77777777" w:rsidR="00C70645" w:rsidRPr="00B3613B" w:rsidRDefault="00C70645" w:rsidP="00C70645">
      <w:pPr>
        <w:rPr>
          <w:rFonts w:ascii="Calibri" w:hAnsi="Calibri" w:cs="Calibri"/>
          <w:sz w:val="24"/>
          <w:szCs w:val="24"/>
        </w:rPr>
      </w:pPr>
      <w:r w:rsidRPr="00B3613B">
        <w:rPr>
          <w:rFonts w:ascii="Calibri" w:hAnsi="Calibri" w:cs="Calibri"/>
          <w:sz w:val="24"/>
          <w:szCs w:val="24"/>
        </w:rPr>
        <w:t xml:space="preserve">     - Las métricas muestran la baja capacidad del modelo para clasificar adecuadamente ambas clases, en especial la clase minoritaria.</w:t>
      </w:r>
    </w:p>
    <w:p w14:paraId="08C45EC1" w14:textId="49AD1C0B" w:rsidR="00C70645" w:rsidRPr="00B3613B" w:rsidRDefault="00C70645" w:rsidP="00C70645">
      <w:pPr>
        <w:rPr>
          <w:rFonts w:ascii="Calibri" w:hAnsi="Calibri" w:cs="Calibri"/>
          <w:sz w:val="24"/>
          <w:szCs w:val="24"/>
        </w:rPr>
      </w:pPr>
      <w:r w:rsidRPr="00B3613B">
        <w:rPr>
          <w:rFonts w:ascii="Calibri" w:hAnsi="Calibri" w:cs="Calibri"/>
          <w:sz w:val="24"/>
          <w:szCs w:val="24"/>
        </w:rPr>
        <w:t>4. Matriz de confusión:</w:t>
      </w:r>
    </w:p>
    <w:p w14:paraId="7073D732" w14:textId="77777777" w:rsidR="00C70645" w:rsidRPr="00B3613B" w:rsidRDefault="00C70645" w:rsidP="00C70645">
      <w:pPr>
        <w:rPr>
          <w:rFonts w:ascii="Calibri" w:hAnsi="Calibri" w:cs="Calibri"/>
          <w:sz w:val="24"/>
          <w:szCs w:val="24"/>
        </w:rPr>
      </w:pPr>
      <w:r w:rsidRPr="00B3613B">
        <w:rPr>
          <w:rFonts w:ascii="Calibri" w:hAnsi="Calibri" w:cs="Calibri"/>
          <w:sz w:val="24"/>
          <w:szCs w:val="24"/>
        </w:rPr>
        <w:t xml:space="preserve">   - </w:t>
      </w:r>
      <w:proofErr w:type="gramStart"/>
      <w:r w:rsidRPr="00B3613B">
        <w:rPr>
          <w:rFonts w:ascii="Calibri" w:hAnsi="Calibri" w:cs="Calibri"/>
          <w:sz w:val="24"/>
          <w:szCs w:val="24"/>
        </w:rPr>
        <w:t>`[</w:t>
      </w:r>
      <w:proofErr w:type="gramEnd"/>
      <w:r w:rsidRPr="00B3613B">
        <w:rPr>
          <w:rFonts w:ascii="Calibri" w:hAnsi="Calibri" w:cs="Calibri"/>
          <w:sz w:val="24"/>
          <w:szCs w:val="24"/>
        </w:rPr>
        <w:t>[1307, 1], [84, 2]]`: El modelo clasificó correctamente casi todos los casos de la clase 0, pero solo 2 de los 86 casos de la clase 1, resultando en 84 falsos negativos.</w:t>
      </w:r>
    </w:p>
    <w:p w14:paraId="32E75FD0" w14:textId="17C3EFF0" w:rsidR="00C70645" w:rsidRPr="00B3613B" w:rsidRDefault="00C70645" w:rsidP="00C70645">
      <w:pPr>
        <w:rPr>
          <w:rFonts w:ascii="Calibri" w:hAnsi="Calibri" w:cs="Calibri"/>
          <w:sz w:val="24"/>
          <w:szCs w:val="24"/>
        </w:rPr>
      </w:pPr>
      <w:r w:rsidRPr="00761878">
        <w:rPr>
          <w:rFonts w:ascii="Calibri" w:hAnsi="Calibri" w:cs="Calibri"/>
          <w:b/>
          <w:bCs/>
          <w:sz w:val="24"/>
          <w:szCs w:val="24"/>
        </w:rPr>
        <w:t>Comparación</w:t>
      </w:r>
      <w:r w:rsidRPr="00B3613B">
        <w:rPr>
          <w:rFonts w:ascii="Calibri" w:hAnsi="Calibri" w:cs="Calibri"/>
          <w:sz w:val="24"/>
          <w:szCs w:val="24"/>
        </w:rPr>
        <w:t xml:space="preserve"> </w:t>
      </w:r>
    </w:p>
    <w:p w14:paraId="2DA47D95" w14:textId="2A93366B" w:rsidR="00C70645" w:rsidRPr="00B3613B" w:rsidRDefault="00C70645" w:rsidP="00C70645">
      <w:pPr>
        <w:rPr>
          <w:rFonts w:ascii="Calibri" w:hAnsi="Calibri" w:cs="Calibri"/>
          <w:sz w:val="24"/>
          <w:szCs w:val="24"/>
        </w:rPr>
      </w:pPr>
      <w:r w:rsidRPr="00B3613B">
        <w:rPr>
          <w:rFonts w:ascii="Calibri" w:hAnsi="Calibri" w:cs="Calibri"/>
          <w:sz w:val="24"/>
          <w:szCs w:val="24"/>
        </w:rPr>
        <w:t>- Modelo Lasso es mucho más preciso y capaz de identificar ambas clases, con una precisión cercana al 100%.</w:t>
      </w:r>
    </w:p>
    <w:p w14:paraId="1A728117" w14:textId="2307AA6A" w:rsidR="00C70645" w:rsidRPr="00B3613B" w:rsidRDefault="00C70645" w:rsidP="00C70645">
      <w:pPr>
        <w:rPr>
          <w:rFonts w:ascii="Calibri" w:hAnsi="Calibri" w:cs="Calibri"/>
          <w:sz w:val="24"/>
          <w:szCs w:val="24"/>
        </w:rPr>
      </w:pPr>
      <w:r w:rsidRPr="00B3613B">
        <w:rPr>
          <w:rFonts w:ascii="Calibri" w:hAnsi="Calibri" w:cs="Calibri"/>
          <w:sz w:val="24"/>
          <w:szCs w:val="24"/>
        </w:rPr>
        <w:t>- Modelo Ridge presenta una alta precisión para la clase mayoritaria (0) pero es ineficaz para la clase minoritaria (1) debido a la alta regularización.</w:t>
      </w:r>
    </w:p>
    <w:p w14:paraId="67F20B44" w14:textId="4FA8B042" w:rsidR="00857964" w:rsidRPr="00B3613B" w:rsidRDefault="00C70645" w:rsidP="00C70645">
      <w:pPr>
        <w:rPr>
          <w:rFonts w:ascii="Calibri" w:hAnsi="Calibri" w:cs="Calibri"/>
          <w:sz w:val="24"/>
          <w:szCs w:val="24"/>
        </w:rPr>
      </w:pPr>
      <w:r w:rsidRPr="00B3613B">
        <w:rPr>
          <w:rFonts w:ascii="Calibri" w:hAnsi="Calibri" w:cs="Calibri"/>
          <w:sz w:val="24"/>
          <w:szCs w:val="24"/>
        </w:rPr>
        <w:t xml:space="preserve">- Esto indica que el modelo Lasso, con menor regularización, se adapta mejor a la complejidad de los datos, logrando capturar ambas clases de manera precisa. </w:t>
      </w:r>
    </w:p>
    <w:sectPr w:rsidR="00857964" w:rsidRPr="00B361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83904"/>
    <w:multiLevelType w:val="multilevel"/>
    <w:tmpl w:val="0C32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C5333"/>
    <w:multiLevelType w:val="multilevel"/>
    <w:tmpl w:val="1BEA3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B939A6"/>
    <w:multiLevelType w:val="multilevel"/>
    <w:tmpl w:val="8344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F77049"/>
    <w:multiLevelType w:val="multilevel"/>
    <w:tmpl w:val="D82A6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AA1A95"/>
    <w:multiLevelType w:val="multilevel"/>
    <w:tmpl w:val="D850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7000159">
    <w:abstractNumId w:val="1"/>
  </w:num>
  <w:num w:numId="2" w16cid:durableId="581376710">
    <w:abstractNumId w:val="2"/>
  </w:num>
  <w:num w:numId="3" w16cid:durableId="1205603368">
    <w:abstractNumId w:val="4"/>
  </w:num>
  <w:num w:numId="4" w16cid:durableId="2003510467">
    <w:abstractNumId w:val="0"/>
  </w:num>
  <w:num w:numId="5" w16cid:durableId="4938821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FDD"/>
    <w:rsid w:val="00024F79"/>
    <w:rsid w:val="00045312"/>
    <w:rsid w:val="000A70DB"/>
    <w:rsid w:val="000C0D50"/>
    <w:rsid w:val="000F6781"/>
    <w:rsid w:val="000F7660"/>
    <w:rsid w:val="00104680"/>
    <w:rsid w:val="0010555B"/>
    <w:rsid w:val="00111DF3"/>
    <w:rsid w:val="00147932"/>
    <w:rsid w:val="001D4F80"/>
    <w:rsid w:val="00256E2A"/>
    <w:rsid w:val="002A2B7D"/>
    <w:rsid w:val="002D4CDC"/>
    <w:rsid w:val="00310057"/>
    <w:rsid w:val="00311034"/>
    <w:rsid w:val="003533FA"/>
    <w:rsid w:val="003704CC"/>
    <w:rsid w:val="003A5B48"/>
    <w:rsid w:val="003B44CA"/>
    <w:rsid w:val="003C3EF6"/>
    <w:rsid w:val="00465A63"/>
    <w:rsid w:val="004B1C51"/>
    <w:rsid w:val="004E75A6"/>
    <w:rsid w:val="004F2FDD"/>
    <w:rsid w:val="004F6DD4"/>
    <w:rsid w:val="00501756"/>
    <w:rsid w:val="0051435C"/>
    <w:rsid w:val="005354FC"/>
    <w:rsid w:val="00593D29"/>
    <w:rsid w:val="005F129A"/>
    <w:rsid w:val="0060605B"/>
    <w:rsid w:val="00684A56"/>
    <w:rsid w:val="006D3A7A"/>
    <w:rsid w:val="00761878"/>
    <w:rsid w:val="007701C5"/>
    <w:rsid w:val="007811B2"/>
    <w:rsid w:val="00782E3B"/>
    <w:rsid w:val="007A1F8A"/>
    <w:rsid w:val="007E0212"/>
    <w:rsid w:val="0080046A"/>
    <w:rsid w:val="008006BF"/>
    <w:rsid w:val="008303CE"/>
    <w:rsid w:val="00834683"/>
    <w:rsid w:val="00847544"/>
    <w:rsid w:val="00857964"/>
    <w:rsid w:val="0087038C"/>
    <w:rsid w:val="00891352"/>
    <w:rsid w:val="008C747E"/>
    <w:rsid w:val="008F4CE2"/>
    <w:rsid w:val="00927C00"/>
    <w:rsid w:val="009433B2"/>
    <w:rsid w:val="00956BC9"/>
    <w:rsid w:val="00986601"/>
    <w:rsid w:val="00986ADF"/>
    <w:rsid w:val="009B4BA2"/>
    <w:rsid w:val="009D257D"/>
    <w:rsid w:val="009D599D"/>
    <w:rsid w:val="009F3BDB"/>
    <w:rsid w:val="00A14058"/>
    <w:rsid w:val="00A5457B"/>
    <w:rsid w:val="00B3613B"/>
    <w:rsid w:val="00B93B6E"/>
    <w:rsid w:val="00BF2F25"/>
    <w:rsid w:val="00BF7205"/>
    <w:rsid w:val="00C31D79"/>
    <w:rsid w:val="00C3701C"/>
    <w:rsid w:val="00C45C04"/>
    <w:rsid w:val="00C70645"/>
    <w:rsid w:val="00CA26DA"/>
    <w:rsid w:val="00CC3F5C"/>
    <w:rsid w:val="00D42A8C"/>
    <w:rsid w:val="00D45206"/>
    <w:rsid w:val="00D62288"/>
    <w:rsid w:val="00D8319A"/>
    <w:rsid w:val="00D87777"/>
    <w:rsid w:val="00D9233C"/>
    <w:rsid w:val="00D929C4"/>
    <w:rsid w:val="00DB7D87"/>
    <w:rsid w:val="00DC1FBE"/>
    <w:rsid w:val="00E77149"/>
    <w:rsid w:val="00EB3B09"/>
    <w:rsid w:val="00EC37D0"/>
    <w:rsid w:val="00EE77E8"/>
    <w:rsid w:val="00F275EB"/>
    <w:rsid w:val="00F45AE4"/>
    <w:rsid w:val="00F9783A"/>
    <w:rsid w:val="00FA6F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F26BB"/>
  <w15:chartTrackingRefBased/>
  <w15:docId w15:val="{7AA1F481-2240-4DF8-BFF1-42FEB6976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F2F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F2F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F2FD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F2FD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F2FD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F2FD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F2FD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F2FD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F2FD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2FD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F2FD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F2FD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F2FD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F2FD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F2FD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F2FD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F2FD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F2FDD"/>
    <w:rPr>
      <w:rFonts w:eastAsiaTheme="majorEastAsia" w:cstheme="majorBidi"/>
      <w:color w:val="272727" w:themeColor="text1" w:themeTint="D8"/>
    </w:rPr>
  </w:style>
  <w:style w:type="paragraph" w:styleId="Ttulo">
    <w:name w:val="Title"/>
    <w:basedOn w:val="Normal"/>
    <w:next w:val="Normal"/>
    <w:link w:val="TtuloCar"/>
    <w:uiPriority w:val="10"/>
    <w:qFormat/>
    <w:rsid w:val="004F2F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F2FD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F2FD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F2FD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F2FDD"/>
    <w:pPr>
      <w:spacing w:before="160"/>
      <w:jc w:val="center"/>
    </w:pPr>
    <w:rPr>
      <w:i/>
      <w:iCs/>
      <w:color w:val="404040" w:themeColor="text1" w:themeTint="BF"/>
    </w:rPr>
  </w:style>
  <w:style w:type="character" w:customStyle="1" w:styleId="CitaCar">
    <w:name w:val="Cita Car"/>
    <w:basedOn w:val="Fuentedeprrafopredeter"/>
    <w:link w:val="Cita"/>
    <w:uiPriority w:val="29"/>
    <w:rsid w:val="004F2FDD"/>
    <w:rPr>
      <w:i/>
      <w:iCs/>
      <w:color w:val="404040" w:themeColor="text1" w:themeTint="BF"/>
    </w:rPr>
  </w:style>
  <w:style w:type="paragraph" w:styleId="Prrafodelista">
    <w:name w:val="List Paragraph"/>
    <w:basedOn w:val="Normal"/>
    <w:uiPriority w:val="34"/>
    <w:qFormat/>
    <w:rsid w:val="004F2FDD"/>
    <w:pPr>
      <w:ind w:left="720"/>
      <w:contextualSpacing/>
    </w:pPr>
  </w:style>
  <w:style w:type="character" w:styleId="nfasisintenso">
    <w:name w:val="Intense Emphasis"/>
    <w:basedOn w:val="Fuentedeprrafopredeter"/>
    <w:uiPriority w:val="21"/>
    <w:qFormat/>
    <w:rsid w:val="004F2FDD"/>
    <w:rPr>
      <w:i/>
      <w:iCs/>
      <w:color w:val="0F4761" w:themeColor="accent1" w:themeShade="BF"/>
    </w:rPr>
  </w:style>
  <w:style w:type="paragraph" w:styleId="Citadestacada">
    <w:name w:val="Intense Quote"/>
    <w:basedOn w:val="Normal"/>
    <w:next w:val="Normal"/>
    <w:link w:val="CitadestacadaCar"/>
    <w:uiPriority w:val="30"/>
    <w:qFormat/>
    <w:rsid w:val="004F2F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F2FDD"/>
    <w:rPr>
      <w:i/>
      <w:iCs/>
      <w:color w:val="0F4761" w:themeColor="accent1" w:themeShade="BF"/>
    </w:rPr>
  </w:style>
  <w:style w:type="character" w:styleId="Referenciaintensa">
    <w:name w:val="Intense Reference"/>
    <w:basedOn w:val="Fuentedeprrafopredeter"/>
    <w:uiPriority w:val="32"/>
    <w:qFormat/>
    <w:rsid w:val="004F2FDD"/>
    <w:rPr>
      <w:b/>
      <w:bCs/>
      <w:smallCaps/>
      <w:color w:val="0F4761" w:themeColor="accent1" w:themeShade="BF"/>
      <w:spacing w:val="5"/>
    </w:rPr>
  </w:style>
  <w:style w:type="character" w:styleId="Hipervnculo">
    <w:name w:val="Hyperlink"/>
    <w:basedOn w:val="Fuentedeprrafopredeter"/>
    <w:uiPriority w:val="99"/>
    <w:unhideWhenUsed/>
    <w:rsid w:val="00104680"/>
    <w:rPr>
      <w:color w:val="467886" w:themeColor="hyperlink"/>
      <w:u w:val="single"/>
    </w:rPr>
  </w:style>
  <w:style w:type="character" w:styleId="Mencinsinresolver">
    <w:name w:val="Unresolved Mention"/>
    <w:basedOn w:val="Fuentedeprrafopredeter"/>
    <w:uiPriority w:val="99"/>
    <w:semiHidden/>
    <w:unhideWhenUsed/>
    <w:rsid w:val="001046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62070">
      <w:bodyDiv w:val="1"/>
      <w:marLeft w:val="0"/>
      <w:marRight w:val="0"/>
      <w:marTop w:val="0"/>
      <w:marBottom w:val="0"/>
      <w:divBdr>
        <w:top w:val="none" w:sz="0" w:space="0" w:color="auto"/>
        <w:left w:val="none" w:sz="0" w:space="0" w:color="auto"/>
        <w:bottom w:val="none" w:sz="0" w:space="0" w:color="auto"/>
        <w:right w:val="none" w:sz="0" w:space="0" w:color="auto"/>
      </w:divBdr>
    </w:div>
    <w:div w:id="205064042">
      <w:bodyDiv w:val="1"/>
      <w:marLeft w:val="0"/>
      <w:marRight w:val="0"/>
      <w:marTop w:val="0"/>
      <w:marBottom w:val="0"/>
      <w:divBdr>
        <w:top w:val="none" w:sz="0" w:space="0" w:color="auto"/>
        <w:left w:val="none" w:sz="0" w:space="0" w:color="auto"/>
        <w:bottom w:val="none" w:sz="0" w:space="0" w:color="auto"/>
        <w:right w:val="none" w:sz="0" w:space="0" w:color="auto"/>
      </w:divBdr>
      <w:divsChild>
        <w:div w:id="1689212938">
          <w:marLeft w:val="0"/>
          <w:marRight w:val="0"/>
          <w:marTop w:val="0"/>
          <w:marBottom w:val="0"/>
          <w:divBdr>
            <w:top w:val="none" w:sz="0" w:space="0" w:color="auto"/>
            <w:left w:val="none" w:sz="0" w:space="0" w:color="auto"/>
            <w:bottom w:val="none" w:sz="0" w:space="0" w:color="auto"/>
            <w:right w:val="none" w:sz="0" w:space="0" w:color="auto"/>
          </w:divBdr>
          <w:divsChild>
            <w:div w:id="1050038564">
              <w:marLeft w:val="0"/>
              <w:marRight w:val="0"/>
              <w:marTop w:val="0"/>
              <w:marBottom w:val="0"/>
              <w:divBdr>
                <w:top w:val="none" w:sz="0" w:space="0" w:color="auto"/>
                <w:left w:val="none" w:sz="0" w:space="0" w:color="auto"/>
                <w:bottom w:val="none" w:sz="0" w:space="0" w:color="auto"/>
                <w:right w:val="none" w:sz="0" w:space="0" w:color="auto"/>
              </w:divBdr>
              <w:divsChild>
                <w:div w:id="2123642985">
                  <w:marLeft w:val="0"/>
                  <w:marRight w:val="0"/>
                  <w:marTop w:val="0"/>
                  <w:marBottom w:val="0"/>
                  <w:divBdr>
                    <w:top w:val="none" w:sz="0" w:space="0" w:color="auto"/>
                    <w:left w:val="none" w:sz="0" w:space="0" w:color="auto"/>
                    <w:bottom w:val="none" w:sz="0" w:space="0" w:color="auto"/>
                    <w:right w:val="none" w:sz="0" w:space="0" w:color="auto"/>
                  </w:divBdr>
                  <w:divsChild>
                    <w:div w:id="365060329">
                      <w:marLeft w:val="0"/>
                      <w:marRight w:val="0"/>
                      <w:marTop w:val="0"/>
                      <w:marBottom w:val="0"/>
                      <w:divBdr>
                        <w:top w:val="none" w:sz="0" w:space="0" w:color="auto"/>
                        <w:left w:val="none" w:sz="0" w:space="0" w:color="auto"/>
                        <w:bottom w:val="none" w:sz="0" w:space="0" w:color="auto"/>
                        <w:right w:val="none" w:sz="0" w:space="0" w:color="auto"/>
                      </w:divBdr>
                      <w:divsChild>
                        <w:div w:id="24336777">
                          <w:marLeft w:val="0"/>
                          <w:marRight w:val="0"/>
                          <w:marTop w:val="0"/>
                          <w:marBottom w:val="0"/>
                          <w:divBdr>
                            <w:top w:val="none" w:sz="0" w:space="0" w:color="auto"/>
                            <w:left w:val="none" w:sz="0" w:space="0" w:color="auto"/>
                            <w:bottom w:val="none" w:sz="0" w:space="0" w:color="auto"/>
                            <w:right w:val="none" w:sz="0" w:space="0" w:color="auto"/>
                          </w:divBdr>
                          <w:divsChild>
                            <w:div w:id="64382583">
                              <w:marLeft w:val="0"/>
                              <w:marRight w:val="0"/>
                              <w:marTop w:val="0"/>
                              <w:marBottom w:val="0"/>
                              <w:divBdr>
                                <w:top w:val="none" w:sz="0" w:space="0" w:color="auto"/>
                                <w:left w:val="none" w:sz="0" w:space="0" w:color="auto"/>
                                <w:bottom w:val="none" w:sz="0" w:space="0" w:color="auto"/>
                                <w:right w:val="none" w:sz="0" w:space="0" w:color="auto"/>
                              </w:divBdr>
                            </w:div>
                            <w:div w:id="1471283723">
                              <w:marLeft w:val="0"/>
                              <w:marRight w:val="0"/>
                              <w:marTop w:val="0"/>
                              <w:marBottom w:val="0"/>
                              <w:divBdr>
                                <w:top w:val="none" w:sz="0" w:space="0" w:color="auto"/>
                                <w:left w:val="none" w:sz="0" w:space="0" w:color="auto"/>
                                <w:bottom w:val="none" w:sz="0" w:space="0" w:color="auto"/>
                                <w:right w:val="none" w:sz="0" w:space="0" w:color="auto"/>
                              </w:divBdr>
                              <w:divsChild>
                                <w:div w:id="226065052">
                                  <w:marLeft w:val="0"/>
                                  <w:marRight w:val="0"/>
                                  <w:marTop w:val="0"/>
                                  <w:marBottom w:val="0"/>
                                  <w:divBdr>
                                    <w:top w:val="none" w:sz="0" w:space="0" w:color="auto"/>
                                    <w:left w:val="none" w:sz="0" w:space="0" w:color="auto"/>
                                    <w:bottom w:val="none" w:sz="0" w:space="0" w:color="auto"/>
                                    <w:right w:val="none" w:sz="0" w:space="0" w:color="auto"/>
                                  </w:divBdr>
                                </w:div>
                              </w:divsChild>
                            </w:div>
                            <w:div w:id="69811414">
                              <w:marLeft w:val="0"/>
                              <w:marRight w:val="0"/>
                              <w:marTop w:val="0"/>
                              <w:marBottom w:val="0"/>
                              <w:divBdr>
                                <w:top w:val="none" w:sz="0" w:space="0" w:color="auto"/>
                                <w:left w:val="none" w:sz="0" w:space="0" w:color="auto"/>
                                <w:bottom w:val="none" w:sz="0" w:space="0" w:color="auto"/>
                                <w:right w:val="none" w:sz="0" w:space="0" w:color="auto"/>
                              </w:divBdr>
                              <w:divsChild>
                                <w:div w:id="189550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7468331">
      <w:bodyDiv w:val="1"/>
      <w:marLeft w:val="0"/>
      <w:marRight w:val="0"/>
      <w:marTop w:val="0"/>
      <w:marBottom w:val="0"/>
      <w:divBdr>
        <w:top w:val="none" w:sz="0" w:space="0" w:color="auto"/>
        <w:left w:val="none" w:sz="0" w:space="0" w:color="auto"/>
        <w:bottom w:val="none" w:sz="0" w:space="0" w:color="auto"/>
        <w:right w:val="none" w:sz="0" w:space="0" w:color="auto"/>
      </w:divBdr>
      <w:divsChild>
        <w:div w:id="1792823541">
          <w:marLeft w:val="0"/>
          <w:marRight w:val="0"/>
          <w:marTop w:val="0"/>
          <w:marBottom w:val="0"/>
          <w:divBdr>
            <w:top w:val="none" w:sz="0" w:space="0" w:color="auto"/>
            <w:left w:val="none" w:sz="0" w:space="0" w:color="auto"/>
            <w:bottom w:val="none" w:sz="0" w:space="0" w:color="auto"/>
            <w:right w:val="none" w:sz="0" w:space="0" w:color="auto"/>
          </w:divBdr>
          <w:divsChild>
            <w:div w:id="208811068">
              <w:marLeft w:val="0"/>
              <w:marRight w:val="0"/>
              <w:marTop w:val="0"/>
              <w:marBottom w:val="0"/>
              <w:divBdr>
                <w:top w:val="none" w:sz="0" w:space="0" w:color="auto"/>
                <w:left w:val="none" w:sz="0" w:space="0" w:color="auto"/>
                <w:bottom w:val="none" w:sz="0" w:space="0" w:color="auto"/>
                <w:right w:val="none" w:sz="0" w:space="0" w:color="auto"/>
              </w:divBdr>
            </w:div>
          </w:divsChild>
        </w:div>
        <w:div w:id="1022049590">
          <w:marLeft w:val="0"/>
          <w:marRight w:val="0"/>
          <w:marTop w:val="0"/>
          <w:marBottom w:val="0"/>
          <w:divBdr>
            <w:top w:val="none" w:sz="0" w:space="0" w:color="auto"/>
            <w:left w:val="none" w:sz="0" w:space="0" w:color="auto"/>
            <w:bottom w:val="none" w:sz="0" w:space="0" w:color="auto"/>
            <w:right w:val="none" w:sz="0" w:space="0" w:color="auto"/>
          </w:divBdr>
          <w:divsChild>
            <w:div w:id="1804344644">
              <w:marLeft w:val="0"/>
              <w:marRight w:val="0"/>
              <w:marTop w:val="0"/>
              <w:marBottom w:val="0"/>
              <w:divBdr>
                <w:top w:val="none" w:sz="0" w:space="0" w:color="auto"/>
                <w:left w:val="none" w:sz="0" w:space="0" w:color="auto"/>
                <w:bottom w:val="none" w:sz="0" w:space="0" w:color="auto"/>
                <w:right w:val="none" w:sz="0" w:space="0" w:color="auto"/>
              </w:divBdr>
            </w:div>
          </w:divsChild>
        </w:div>
        <w:div w:id="1377699179">
          <w:marLeft w:val="0"/>
          <w:marRight w:val="0"/>
          <w:marTop w:val="0"/>
          <w:marBottom w:val="0"/>
          <w:divBdr>
            <w:top w:val="none" w:sz="0" w:space="0" w:color="auto"/>
            <w:left w:val="none" w:sz="0" w:space="0" w:color="auto"/>
            <w:bottom w:val="none" w:sz="0" w:space="0" w:color="auto"/>
            <w:right w:val="none" w:sz="0" w:space="0" w:color="auto"/>
          </w:divBdr>
        </w:div>
        <w:div w:id="1793551554">
          <w:marLeft w:val="0"/>
          <w:marRight w:val="0"/>
          <w:marTop w:val="0"/>
          <w:marBottom w:val="0"/>
          <w:divBdr>
            <w:top w:val="none" w:sz="0" w:space="0" w:color="auto"/>
            <w:left w:val="none" w:sz="0" w:space="0" w:color="auto"/>
            <w:bottom w:val="none" w:sz="0" w:space="0" w:color="auto"/>
            <w:right w:val="none" w:sz="0" w:space="0" w:color="auto"/>
          </w:divBdr>
          <w:divsChild>
            <w:div w:id="1585529533">
              <w:marLeft w:val="0"/>
              <w:marRight w:val="0"/>
              <w:marTop w:val="0"/>
              <w:marBottom w:val="0"/>
              <w:divBdr>
                <w:top w:val="none" w:sz="0" w:space="0" w:color="auto"/>
                <w:left w:val="none" w:sz="0" w:space="0" w:color="auto"/>
                <w:bottom w:val="none" w:sz="0" w:space="0" w:color="auto"/>
                <w:right w:val="none" w:sz="0" w:space="0" w:color="auto"/>
              </w:divBdr>
            </w:div>
          </w:divsChild>
        </w:div>
        <w:div w:id="25059852">
          <w:marLeft w:val="0"/>
          <w:marRight w:val="0"/>
          <w:marTop w:val="0"/>
          <w:marBottom w:val="0"/>
          <w:divBdr>
            <w:top w:val="none" w:sz="0" w:space="0" w:color="auto"/>
            <w:left w:val="none" w:sz="0" w:space="0" w:color="auto"/>
            <w:bottom w:val="none" w:sz="0" w:space="0" w:color="auto"/>
            <w:right w:val="none" w:sz="0" w:space="0" w:color="auto"/>
          </w:divBdr>
          <w:divsChild>
            <w:div w:id="1760521364">
              <w:marLeft w:val="0"/>
              <w:marRight w:val="0"/>
              <w:marTop w:val="0"/>
              <w:marBottom w:val="0"/>
              <w:divBdr>
                <w:top w:val="none" w:sz="0" w:space="0" w:color="auto"/>
                <w:left w:val="none" w:sz="0" w:space="0" w:color="auto"/>
                <w:bottom w:val="none" w:sz="0" w:space="0" w:color="auto"/>
                <w:right w:val="none" w:sz="0" w:space="0" w:color="auto"/>
              </w:divBdr>
            </w:div>
          </w:divsChild>
        </w:div>
        <w:div w:id="468014627">
          <w:marLeft w:val="0"/>
          <w:marRight w:val="0"/>
          <w:marTop w:val="0"/>
          <w:marBottom w:val="0"/>
          <w:divBdr>
            <w:top w:val="none" w:sz="0" w:space="0" w:color="auto"/>
            <w:left w:val="none" w:sz="0" w:space="0" w:color="auto"/>
            <w:bottom w:val="none" w:sz="0" w:space="0" w:color="auto"/>
            <w:right w:val="none" w:sz="0" w:space="0" w:color="auto"/>
          </w:divBdr>
        </w:div>
      </w:divsChild>
    </w:div>
    <w:div w:id="964046151">
      <w:bodyDiv w:val="1"/>
      <w:marLeft w:val="0"/>
      <w:marRight w:val="0"/>
      <w:marTop w:val="0"/>
      <w:marBottom w:val="0"/>
      <w:divBdr>
        <w:top w:val="none" w:sz="0" w:space="0" w:color="auto"/>
        <w:left w:val="none" w:sz="0" w:space="0" w:color="auto"/>
        <w:bottom w:val="none" w:sz="0" w:space="0" w:color="auto"/>
        <w:right w:val="none" w:sz="0" w:space="0" w:color="auto"/>
      </w:divBdr>
      <w:divsChild>
        <w:div w:id="1377201662">
          <w:marLeft w:val="0"/>
          <w:marRight w:val="0"/>
          <w:marTop w:val="0"/>
          <w:marBottom w:val="0"/>
          <w:divBdr>
            <w:top w:val="none" w:sz="0" w:space="0" w:color="auto"/>
            <w:left w:val="none" w:sz="0" w:space="0" w:color="auto"/>
            <w:bottom w:val="none" w:sz="0" w:space="0" w:color="auto"/>
            <w:right w:val="none" w:sz="0" w:space="0" w:color="auto"/>
          </w:divBdr>
          <w:divsChild>
            <w:div w:id="693461087">
              <w:marLeft w:val="0"/>
              <w:marRight w:val="0"/>
              <w:marTop w:val="0"/>
              <w:marBottom w:val="0"/>
              <w:divBdr>
                <w:top w:val="none" w:sz="0" w:space="0" w:color="auto"/>
                <w:left w:val="none" w:sz="0" w:space="0" w:color="auto"/>
                <w:bottom w:val="none" w:sz="0" w:space="0" w:color="auto"/>
                <w:right w:val="none" w:sz="0" w:space="0" w:color="auto"/>
              </w:divBdr>
            </w:div>
          </w:divsChild>
        </w:div>
        <w:div w:id="491726116">
          <w:marLeft w:val="0"/>
          <w:marRight w:val="0"/>
          <w:marTop w:val="0"/>
          <w:marBottom w:val="0"/>
          <w:divBdr>
            <w:top w:val="none" w:sz="0" w:space="0" w:color="auto"/>
            <w:left w:val="none" w:sz="0" w:space="0" w:color="auto"/>
            <w:bottom w:val="none" w:sz="0" w:space="0" w:color="auto"/>
            <w:right w:val="none" w:sz="0" w:space="0" w:color="auto"/>
          </w:divBdr>
          <w:divsChild>
            <w:div w:id="1540429780">
              <w:marLeft w:val="0"/>
              <w:marRight w:val="0"/>
              <w:marTop w:val="0"/>
              <w:marBottom w:val="0"/>
              <w:divBdr>
                <w:top w:val="none" w:sz="0" w:space="0" w:color="auto"/>
                <w:left w:val="none" w:sz="0" w:space="0" w:color="auto"/>
                <w:bottom w:val="none" w:sz="0" w:space="0" w:color="auto"/>
                <w:right w:val="none" w:sz="0" w:space="0" w:color="auto"/>
              </w:divBdr>
            </w:div>
          </w:divsChild>
        </w:div>
        <w:div w:id="1552380805">
          <w:marLeft w:val="0"/>
          <w:marRight w:val="0"/>
          <w:marTop w:val="0"/>
          <w:marBottom w:val="0"/>
          <w:divBdr>
            <w:top w:val="none" w:sz="0" w:space="0" w:color="auto"/>
            <w:left w:val="none" w:sz="0" w:space="0" w:color="auto"/>
            <w:bottom w:val="none" w:sz="0" w:space="0" w:color="auto"/>
            <w:right w:val="none" w:sz="0" w:space="0" w:color="auto"/>
          </w:divBdr>
        </w:div>
        <w:div w:id="1965580580">
          <w:marLeft w:val="0"/>
          <w:marRight w:val="0"/>
          <w:marTop w:val="0"/>
          <w:marBottom w:val="0"/>
          <w:divBdr>
            <w:top w:val="none" w:sz="0" w:space="0" w:color="auto"/>
            <w:left w:val="none" w:sz="0" w:space="0" w:color="auto"/>
            <w:bottom w:val="none" w:sz="0" w:space="0" w:color="auto"/>
            <w:right w:val="none" w:sz="0" w:space="0" w:color="auto"/>
          </w:divBdr>
          <w:divsChild>
            <w:div w:id="1453478460">
              <w:marLeft w:val="0"/>
              <w:marRight w:val="0"/>
              <w:marTop w:val="0"/>
              <w:marBottom w:val="0"/>
              <w:divBdr>
                <w:top w:val="none" w:sz="0" w:space="0" w:color="auto"/>
                <w:left w:val="none" w:sz="0" w:space="0" w:color="auto"/>
                <w:bottom w:val="none" w:sz="0" w:space="0" w:color="auto"/>
                <w:right w:val="none" w:sz="0" w:space="0" w:color="auto"/>
              </w:divBdr>
            </w:div>
          </w:divsChild>
        </w:div>
        <w:div w:id="1583644071">
          <w:marLeft w:val="0"/>
          <w:marRight w:val="0"/>
          <w:marTop w:val="0"/>
          <w:marBottom w:val="0"/>
          <w:divBdr>
            <w:top w:val="none" w:sz="0" w:space="0" w:color="auto"/>
            <w:left w:val="none" w:sz="0" w:space="0" w:color="auto"/>
            <w:bottom w:val="none" w:sz="0" w:space="0" w:color="auto"/>
            <w:right w:val="none" w:sz="0" w:space="0" w:color="auto"/>
          </w:divBdr>
          <w:divsChild>
            <w:div w:id="911886717">
              <w:marLeft w:val="0"/>
              <w:marRight w:val="0"/>
              <w:marTop w:val="0"/>
              <w:marBottom w:val="0"/>
              <w:divBdr>
                <w:top w:val="none" w:sz="0" w:space="0" w:color="auto"/>
                <w:left w:val="none" w:sz="0" w:space="0" w:color="auto"/>
                <w:bottom w:val="none" w:sz="0" w:space="0" w:color="auto"/>
                <w:right w:val="none" w:sz="0" w:space="0" w:color="auto"/>
              </w:divBdr>
            </w:div>
          </w:divsChild>
        </w:div>
        <w:div w:id="646131580">
          <w:marLeft w:val="0"/>
          <w:marRight w:val="0"/>
          <w:marTop w:val="0"/>
          <w:marBottom w:val="0"/>
          <w:divBdr>
            <w:top w:val="none" w:sz="0" w:space="0" w:color="auto"/>
            <w:left w:val="none" w:sz="0" w:space="0" w:color="auto"/>
            <w:bottom w:val="none" w:sz="0" w:space="0" w:color="auto"/>
            <w:right w:val="none" w:sz="0" w:space="0" w:color="auto"/>
          </w:divBdr>
        </w:div>
      </w:divsChild>
    </w:div>
    <w:div w:id="1108738531">
      <w:bodyDiv w:val="1"/>
      <w:marLeft w:val="0"/>
      <w:marRight w:val="0"/>
      <w:marTop w:val="0"/>
      <w:marBottom w:val="0"/>
      <w:divBdr>
        <w:top w:val="none" w:sz="0" w:space="0" w:color="auto"/>
        <w:left w:val="none" w:sz="0" w:space="0" w:color="auto"/>
        <w:bottom w:val="none" w:sz="0" w:space="0" w:color="auto"/>
        <w:right w:val="none" w:sz="0" w:space="0" w:color="auto"/>
      </w:divBdr>
      <w:divsChild>
        <w:div w:id="441338620">
          <w:marLeft w:val="0"/>
          <w:marRight w:val="0"/>
          <w:marTop w:val="0"/>
          <w:marBottom w:val="0"/>
          <w:divBdr>
            <w:top w:val="none" w:sz="0" w:space="0" w:color="auto"/>
            <w:left w:val="none" w:sz="0" w:space="0" w:color="auto"/>
            <w:bottom w:val="none" w:sz="0" w:space="0" w:color="auto"/>
            <w:right w:val="none" w:sz="0" w:space="0" w:color="auto"/>
          </w:divBdr>
          <w:divsChild>
            <w:div w:id="1620989438">
              <w:marLeft w:val="0"/>
              <w:marRight w:val="0"/>
              <w:marTop w:val="0"/>
              <w:marBottom w:val="0"/>
              <w:divBdr>
                <w:top w:val="none" w:sz="0" w:space="0" w:color="auto"/>
                <w:left w:val="none" w:sz="0" w:space="0" w:color="auto"/>
                <w:bottom w:val="none" w:sz="0" w:space="0" w:color="auto"/>
                <w:right w:val="none" w:sz="0" w:space="0" w:color="auto"/>
              </w:divBdr>
              <w:divsChild>
                <w:div w:id="1623994531">
                  <w:marLeft w:val="0"/>
                  <w:marRight w:val="0"/>
                  <w:marTop w:val="0"/>
                  <w:marBottom w:val="0"/>
                  <w:divBdr>
                    <w:top w:val="none" w:sz="0" w:space="0" w:color="auto"/>
                    <w:left w:val="none" w:sz="0" w:space="0" w:color="auto"/>
                    <w:bottom w:val="none" w:sz="0" w:space="0" w:color="auto"/>
                    <w:right w:val="none" w:sz="0" w:space="0" w:color="auto"/>
                  </w:divBdr>
                  <w:divsChild>
                    <w:div w:id="2131783523">
                      <w:marLeft w:val="0"/>
                      <w:marRight w:val="0"/>
                      <w:marTop w:val="0"/>
                      <w:marBottom w:val="0"/>
                      <w:divBdr>
                        <w:top w:val="none" w:sz="0" w:space="0" w:color="auto"/>
                        <w:left w:val="none" w:sz="0" w:space="0" w:color="auto"/>
                        <w:bottom w:val="none" w:sz="0" w:space="0" w:color="auto"/>
                        <w:right w:val="none" w:sz="0" w:space="0" w:color="auto"/>
                      </w:divBdr>
                      <w:divsChild>
                        <w:div w:id="250352620">
                          <w:marLeft w:val="0"/>
                          <w:marRight w:val="0"/>
                          <w:marTop w:val="0"/>
                          <w:marBottom w:val="0"/>
                          <w:divBdr>
                            <w:top w:val="none" w:sz="0" w:space="0" w:color="auto"/>
                            <w:left w:val="none" w:sz="0" w:space="0" w:color="auto"/>
                            <w:bottom w:val="none" w:sz="0" w:space="0" w:color="auto"/>
                            <w:right w:val="none" w:sz="0" w:space="0" w:color="auto"/>
                          </w:divBdr>
                          <w:divsChild>
                            <w:div w:id="1744834752">
                              <w:marLeft w:val="0"/>
                              <w:marRight w:val="0"/>
                              <w:marTop w:val="0"/>
                              <w:marBottom w:val="0"/>
                              <w:divBdr>
                                <w:top w:val="none" w:sz="0" w:space="0" w:color="auto"/>
                                <w:left w:val="none" w:sz="0" w:space="0" w:color="auto"/>
                                <w:bottom w:val="none" w:sz="0" w:space="0" w:color="auto"/>
                                <w:right w:val="none" w:sz="0" w:space="0" w:color="auto"/>
                              </w:divBdr>
                            </w:div>
                            <w:div w:id="1683162871">
                              <w:marLeft w:val="0"/>
                              <w:marRight w:val="0"/>
                              <w:marTop w:val="0"/>
                              <w:marBottom w:val="0"/>
                              <w:divBdr>
                                <w:top w:val="none" w:sz="0" w:space="0" w:color="auto"/>
                                <w:left w:val="none" w:sz="0" w:space="0" w:color="auto"/>
                                <w:bottom w:val="none" w:sz="0" w:space="0" w:color="auto"/>
                                <w:right w:val="none" w:sz="0" w:space="0" w:color="auto"/>
                              </w:divBdr>
                              <w:divsChild>
                                <w:div w:id="651257552">
                                  <w:marLeft w:val="0"/>
                                  <w:marRight w:val="0"/>
                                  <w:marTop w:val="0"/>
                                  <w:marBottom w:val="0"/>
                                  <w:divBdr>
                                    <w:top w:val="none" w:sz="0" w:space="0" w:color="auto"/>
                                    <w:left w:val="none" w:sz="0" w:space="0" w:color="auto"/>
                                    <w:bottom w:val="none" w:sz="0" w:space="0" w:color="auto"/>
                                    <w:right w:val="none" w:sz="0" w:space="0" w:color="auto"/>
                                  </w:divBdr>
                                </w:div>
                              </w:divsChild>
                            </w:div>
                            <w:div w:id="450249730">
                              <w:marLeft w:val="0"/>
                              <w:marRight w:val="0"/>
                              <w:marTop w:val="0"/>
                              <w:marBottom w:val="0"/>
                              <w:divBdr>
                                <w:top w:val="none" w:sz="0" w:space="0" w:color="auto"/>
                                <w:left w:val="none" w:sz="0" w:space="0" w:color="auto"/>
                                <w:bottom w:val="none" w:sz="0" w:space="0" w:color="auto"/>
                                <w:right w:val="none" w:sz="0" w:space="0" w:color="auto"/>
                              </w:divBdr>
                              <w:divsChild>
                                <w:div w:id="11245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8599030">
      <w:bodyDiv w:val="1"/>
      <w:marLeft w:val="0"/>
      <w:marRight w:val="0"/>
      <w:marTop w:val="0"/>
      <w:marBottom w:val="0"/>
      <w:divBdr>
        <w:top w:val="none" w:sz="0" w:space="0" w:color="auto"/>
        <w:left w:val="none" w:sz="0" w:space="0" w:color="auto"/>
        <w:bottom w:val="none" w:sz="0" w:space="0" w:color="auto"/>
        <w:right w:val="none" w:sz="0" w:space="0" w:color="auto"/>
      </w:divBdr>
    </w:div>
    <w:div w:id="1325620794">
      <w:bodyDiv w:val="1"/>
      <w:marLeft w:val="0"/>
      <w:marRight w:val="0"/>
      <w:marTop w:val="0"/>
      <w:marBottom w:val="0"/>
      <w:divBdr>
        <w:top w:val="none" w:sz="0" w:space="0" w:color="auto"/>
        <w:left w:val="none" w:sz="0" w:space="0" w:color="auto"/>
        <w:bottom w:val="none" w:sz="0" w:space="0" w:color="auto"/>
        <w:right w:val="none" w:sz="0" w:space="0" w:color="auto"/>
      </w:divBdr>
      <w:divsChild>
        <w:div w:id="786310673">
          <w:marLeft w:val="0"/>
          <w:marRight w:val="0"/>
          <w:marTop w:val="0"/>
          <w:marBottom w:val="0"/>
          <w:divBdr>
            <w:top w:val="none" w:sz="0" w:space="0" w:color="auto"/>
            <w:left w:val="none" w:sz="0" w:space="0" w:color="auto"/>
            <w:bottom w:val="none" w:sz="0" w:space="0" w:color="auto"/>
            <w:right w:val="none" w:sz="0" w:space="0" w:color="auto"/>
          </w:divBdr>
          <w:divsChild>
            <w:div w:id="609045520">
              <w:marLeft w:val="0"/>
              <w:marRight w:val="0"/>
              <w:marTop w:val="0"/>
              <w:marBottom w:val="0"/>
              <w:divBdr>
                <w:top w:val="none" w:sz="0" w:space="0" w:color="auto"/>
                <w:left w:val="none" w:sz="0" w:space="0" w:color="auto"/>
                <w:bottom w:val="none" w:sz="0" w:space="0" w:color="auto"/>
                <w:right w:val="none" w:sz="0" w:space="0" w:color="auto"/>
              </w:divBdr>
            </w:div>
          </w:divsChild>
        </w:div>
        <w:div w:id="1881160353">
          <w:marLeft w:val="0"/>
          <w:marRight w:val="0"/>
          <w:marTop w:val="0"/>
          <w:marBottom w:val="0"/>
          <w:divBdr>
            <w:top w:val="none" w:sz="0" w:space="0" w:color="auto"/>
            <w:left w:val="none" w:sz="0" w:space="0" w:color="auto"/>
            <w:bottom w:val="none" w:sz="0" w:space="0" w:color="auto"/>
            <w:right w:val="none" w:sz="0" w:space="0" w:color="auto"/>
          </w:divBdr>
          <w:divsChild>
            <w:div w:id="1975717912">
              <w:marLeft w:val="0"/>
              <w:marRight w:val="0"/>
              <w:marTop w:val="0"/>
              <w:marBottom w:val="0"/>
              <w:divBdr>
                <w:top w:val="none" w:sz="0" w:space="0" w:color="auto"/>
                <w:left w:val="none" w:sz="0" w:space="0" w:color="auto"/>
                <w:bottom w:val="none" w:sz="0" w:space="0" w:color="auto"/>
                <w:right w:val="none" w:sz="0" w:space="0" w:color="auto"/>
              </w:divBdr>
            </w:div>
          </w:divsChild>
        </w:div>
        <w:div w:id="995717992">
          <w:marLeft w:val="0"/>
          <w:marRight w:val="0"/>
          <w:marTop w:val="0"/>
          <w:marBottom w:val="0"/>
          <w:divBdr>
            <w:top w:val="none" w:sz="0" w:space="0" w:color="auto"/>
            <w:left w:val="none" w:sz="0" w:space="0" w:color="auto"/>
            <w:bottom w:val="none" w:sz="0" w:space="0" w:color="auto"/>
            <w:right w:val="none" w:sz="0" w:space="0" w:color="auto"/>
          </w:divBdr>
        </w:div>
        <w:div w:id="1894921689">
          <w:marLeft w:val="0"/>
          <w:marRight w:val="0"/>
          <w:marTop w:val="0"/>
          <w:marBottom w:val="0"/>
          <w:divBdr>
            <w:top w:val="none" w:sz="0" w:space="0" w:color="auto"/>
            <w:left w:val="none" w:sz="0" w:space="0" w:color="auto"/>
            <w:bottom w:val="none" w:sz="0" w:space="0" w:color="auto"/>
            <w:right w:val="none" w:sz="0" w:space="0" w:color="auto"/>
          </w:divBdr>
          <w:divsChild>
            <w:div w:id="324475678">
              <w:marLeft w:val="0"/>
              <w:marRight w:val="0"/>
              <w:marTop w:val="0"/>
              <w:marBottom w:val="0"/>
              <w:divBdr>
                <w:top w:val="none" w:sz="0" w:space="0" w:color="auto"/>
                <w:left w:val="none" w:sz="0" w:space="0" w:color="auto"/>
                <w:bottom w:val="none" w:sz="0" w:space="0" w:color="auto"/>
                <w:right w:val="none" w:sz="0" w:space="0" w:color="auto"/>
              </w:divBdr>
            </w:div>
          </w:divsChild>
        </w:div>
        <w:div w:id="1191526372">
          <w:marLeft w:val="0"/>
          <w:marRight w:val="0"/>
          <w:marTop w:val="0"/>
          <w:marBottom w:val="0"/>
          <w:divBdr>
            <w:top w:val="none" w:sz="0" w:space="0" w:color="auto"/>
            <w:left w:val="none" w:sz="0" w:space="0" w:color="auto"/>
            <w:bottom w:val="none" w:sz="0" w:space="0" w:color="auto"/>
            <w:right w:val="none" w:sz="0" w:space="0" w:color="auto"/>
          </w:divBdr>
          <w:divsChild>
            <w:div w:id="1384787476">
              <w:marLeft w:val="0"/>
              <w:marRight w:val="0"/>
              <w:marTop w:val="0"/>
              <w:marBottom w:val="0"/>
              <w:divBdr>
                <w:top w:val="none" w:sz="0" w:space="0" w:color="auto"/>
                <w:left w:val="none" w:sz="0" w:space="0" w:color="auto"/>
                <w:bottom w:val="none" w:sz="0" w:space="0" w:color="auto"/>
                <w:right w:val="none" w:sz="0" w:space="0" w:color="auto"/>
              </w:divBdr>
            </w:div>
          </w:divsChild>
        </w:div>
        <w:div w:id="403260883">
          <w:marLeft w:val="0"/>
          <w:marRight w:val="0"/>
          <w:marTop w:val="0"/>
          <w:marBottom w:val="0"/>
          <w:divBdr>
            <w:top w:val="none" w:sz="0" w:space="0" w:color="auto"/>
            <w:left w:val="none" w:sz="0" w:space="0" w:color="auto"/>
            <w:bottom w:val="none" w:sz="0" w:space="0" w:color="auto"/>
            <w:right w:val="none" w:sz="0" w:space="0" w:color="auto"/>
          </w:divBdr>
        </w:div>
        <w:div w:id="1081681412">
          <w:marLeft w:val="0"/>
          <w:marRight w:val="0"/>
          <w:marTop w:val="0"/>
          <w:marBottom w:val="0"/>
          <w:divBdr>
            <w:top w:val="none" w:sz="0" w:space="0" w:color="auto"/>
            <w:left w:val="none" w:sz="0" w:space="0" w:color="auto"/>
            <w:bottom w:val="none" w:sz="0" w:space="0" w:color="auto"/>
            <w:right w:val="none" w:sz="0" w:space="0" w:color="auto"/>
          </w:divBdr>
          <w:divsChild>
            <w:div w:id="1225724140">
              <w:marLeft w:val="0"/>
              <w:marRight w:val="0"/>
              <w:marTop w:val="0"/>
              <w:marBottom w:val="0"/>
              <w:divBdr>
                <w:top w:val="none" w:sz="0" w:space="0" w:color="auto"/>
                <w:left w:val="none" w:sz="0" w:space="0" w:color="auto"/>
                <w:bottom w:val="none" w:sz="0" w:space="0" w:color="auto"/>
                <w:right w:val="none" w:sz="0" w:space="0" w:color="auto"/>
              </w:divBdr>
            </w:div>
          </w:divsChild>
        </w:div>
        <w:div w:id="1435907122">
          <w:marLeft w:val="0"/>
          <w:marRight w:val="0"/>
          <w:marTop w:val="0"/>
          <w:marBottom w:val="0"/>
          <w:divBdr>
            <w:top w:val="none" w:sz="0" w:space="0" w:color="auto"/>
            <w:left w:val="none" w:sz="0" w:space="0" w:color="auto"/>
            <w:bottom w:val="none" w:sz="0" w:space="0" w:color="auto"/>
            <w:right w:val="none" w:sz="0" w:space="0" w:color="auto"/>
          </w:divBdr>
          <w:divsChild>
            <w:div w:id="161630752">
              <w:marLeft w:val="0"/>
              <w:marRight w:val="0"/>
              <w:marTop w:val="0"/>
              <w:marBottom w:val="0"/>
              <w:divBdr>
                <w:top w:val="none" w:sz="0" w:space="0" w:color="auto"/>
                <w:left w:val="none" w:sz="0" w:space="0" w:color="auto"/>
                <w:bottom w:val="none" w:sz="0" w:space="0" w:color="auto"/>
                <w:right w:val="none" w:sz="0" w:space="0" w:color="auto"/>
              </w:divBdr>
            </w:div>
          </w:divsChild>
        </w:div>
        <w:div w:id="1730415518">
          <w:marLeft w:val="0"/>
          <w:marRight w:val="0"/>
          <w:marTop w:val="0"/>
          <w:marBottom w:val="0"/>
          <w:divBdr>
            <w:top w:val="none" w:sz="0" w:space="0" w:color="auto"/>
            <w:left w:val="none" w:sz="0" w:space="0" w:color="auto"/>
            <w:bottom w:val="none" w:sz="0" w:space="0" w:color="auto"/>
            <w:right w:val="none" w:sz="0" w:space="0" w:color="auto"/>
          </w:divBdr>
        </w:div>
        <w:div w:id="165440658">
          <w:marLeft w:val="0"/>
          <w:marRight w:val="0"/>
          <w:marTop w:val="0"/>
          <w:marBottom w:val="0"/>
          <w:divBdr>
            <w:top w:val="none" w:sz="0" w:space="0" w:color="auto"/>
            <w:left w:val="none" w:sz="0" w:space="0" w:color="auto"/>
            <w:bottom w:val="none" w:sz="0" w:space="0" w:color="auto"/>
            <w:right w:val="none" w:sz="0" w:space="0" w:color="auto"/>
          </w:divBdr>
          <w:divsChild>
            <w:div w:id="877428555">
              <w:marLeft w:val="0"/>
              <w:marRight w:val="0"/>
              <w:marTop w:val="0"/>
              <w:marBottom w:val="0"/>
              <w:divBdr>
                <w:top w:val="none" w:sz="0" w:space="0" w:color="auto"/>
                <w:left w:val="none" w:sz="0" w:space="0" w:color="auto"/>
                <w:bottom w:val="none" w:sz="0" w:space="0" w:color="auto"/>
                <w:right w:val="none" w:sz="0" w:space="0" w:color="auto"/>
              </w:divBdr>
            </w:div>
          </w:divsChild>
        </w:div>
        <w:div w:id="747076809">
          <w:marLeft w:val="0"/>
          <w:marRight w:val="0"/>
          <w:marTop w:val="0"/>
          <w:marBottom w:val="0"/>
          <w:divBdr>
            <w:top w:val="none" w:sz="0" w:space="0" w:color="auto"/>
            <w:left w:val="none" w:sz="0" w:space="0" w:color="auto"/>
            <w:bottom w:val="none" w:sz="0" w:space="0" w:color="auto"/>
            <w:right w:val="none" w:sz="0" w:space="0" w:color="auto"/>
          </w:divBdr>
          <w:divsChild>
            <w:div w:id="1215048214">
              <w:marLeft w:val="0"/>
              <w:marRight w:val="0"/>
              <w:marTop w:val="0"/>
              <w:marBottom w:val="0"/>
              <w:divBdr>
                <w:top w:val="none" w:sz="0" w:space="0" w:color="auto"/>
                <w:left w:val="none" w:sz="0" w:space="0" w:color="auto"/>
                <w:bottom w:val="none" w:sz="0" w:space="0" w:color="auto"/>
                <w:right w:val="none" w:sz="0" w:space="0" w:color="auto"/>
              </w:divBdr>
            </w:div>
          </w:divsChild>
        </w:div>
        <w:div w:id="1323120682">
          <w:marLeft w:val="0"/>
          <w:marRight w:val="0"/>
          <w:marTop w:val="0"/>
          <w:marBottom w:val="0"/>
          <w:divBdr>
            <w:top w:val="none" w:sz="0" w:space="0" w:color="auto"/>
            <w:left w:val="none" w:sz="0" w:space="0" w:color="auto"/>
            <w:bottom w:val="none" w:sz="0" w:space="0" w:color="auto"/>
            <w:right w:val="none" w:sz="0" w:space="0" w:color="auto"/>
          </w:divBdr>
        </w:div>
      </w:divsChild>
    </w:div>
    <w:div w:id="1636714744">
      <w:bodyDiv w:val="1"/>
      <w:marLeft w:val="0"/>
      <w:marRight w:val="0"/>
      <w:marTop w:val="0"/>
      <w:marBottom w:val="0"/>
      <w:divBdr>
        <w:top w:val="none" w:sz="0" w:space="0" w:color="auto"/>
        <w:left w:val="none" w:sz="0" w:space="0" w:color="auto"/>
        <w:bottom w:val="none" w:sz="0" w:space="0" w:color="auto"/>
        <w:right w:val="none" w:sz="0" w:space="0" w:color="auto"/>
      </w:divBdr>
    </w:div>
    <w:div w:id="1747653251">
      <w:bodyDiv w:val="1"/>
      <w:marLeft w:val="0"/>
      <w:marRight w:val="0"/>
      <w:marTop w:val="0"/>
      <w:marBottom w:val="0"/>
      <w:divBdr>
        <w:top w:val="none" w:sz="0" w:space="0" w:color="auto"/>
        <w:left w:val="none" w:sz="0" w:space="0" w:color="auto"/>
        <w:bottom w:val="none" w:sz="0" w:space="0" w:color="auto"/>
        <w:right w:val="none" w:sz="0" w:space="0" w:color="auto"/>
      </w:divBdr>
      <w:divsChild>
        <w:div w:id="12191825">
          <w:marLeft w:val="0"/>
          <w:marRight w:val="0"/>
          <w:marTop w:val="0"/>
          <w:marBottom w:val="0"/>
          <w:divBdr>
            <w:top w:val="none" w:sz="0" w:space="0" w:color="auto"/>
            <w:left w:val="none" w:sz="0" w:space="0" w:color="auto"/>
            <w:bottom w:val="none" w:sz="0" w:space="0" w:color="auto"/>
            <w:right w:val="none" w:sz="0" w:space="0" w:color="auto"/>
          </w:divBdr>
          <w:divsChild>
            <w:div w:id="811602081">
              <w:marLeft w:val="0"/>
              <w:marRight w:val="0"/>
              <w:marTop w:val="0"/>
              <w:marBottom w:val="0"/>
              <w:divBdr>
                <w:top w:val="none" w:sz="0" w:space="0" w:color="auto"/>
                <w:left w:val="none" w:sz="0" w:space="0" w:color="auto"/>
                <w:bottom w:val="none" w:sz="0" w:space="0" w:color="auto"/>
                <w:right w:val="none" w:sz="0" w:space="0" w:color="auto"/>
              </w:divBdr>
            </w:div>
          </w:divsChild>
        </w:div>
        <w:div w:id="2104184540">
          <w:marLeft w:val="0"/>
          <w:marRight w:val="0"/>
          <w:marTop w:val="0"/>
          <w:marBottom w:val="0"/>
          <w:divBdr>
            <w:top w:val="none" w:sz="0" w:space="0" w:color="auto"/>
            <w:left w:val="none" w:sz="0" w:space="0" w:color="auto"/>
            <w:bottom w:val="none" w:sz="0" w:space="0" w:color="auto"/>
            <w:right w:val="none" w:sz="0" w:space="0" w:color="auto"/>
          </w:divBdr>
          <w:divsChild>
            <w:div w:id="115757475">
              <w:marLeft w:val="0"/>
              <w:marRight w:val="0"/>
              <w:marTop w:val="0"/>
              <w:marBottom w:val="0"/>
              <w:divBdr>
                <w:top w:val="none" w:sz="0" w:space="0" w:color="auto"/>
                <w:left w:val="none" w:sz="0" w:space="0" w:color="auto"/>
                <w:bottom w:val="none" w:sz="0" w:space="0" w:color="auto"/>
                <w:right w:val="none" w:sz="0" w:space="0" w:color="auto"/>
              </w:divBdr>
            </w:div>
          </w:divsChild>
        </w:div>
        <w:div w:id="1556116141">
          <w:marLeft w:val="0"/>
          <w:marRight w:val="0"/>
          <w:marTop w:val="0"/>
          <w:marBottom w:val="0"/>
          <w:divBdr>
            <w:top w:val="none" w:sz="0" w:space="0" w:color="auto"/>
            <w:left w:val="none" w:sz="0" w:space="0" w:color="auto"/>
            <w:bottom w:val="none" w:sz="0" w:space="0" w:color="auto"/>
            <w:right w:val="none" w:sz="0" w:space="0" w:color="auto"/>
          </w:divBdr>
        </w:div>
        <w:div w:id="2143646953">
          <w:marLeft w:val="0"/>
          <w:marRight w:val="0"/>
          <w:marTop w:val="0"/>
          <w:marBottom w:val="0"/>
          <w:divBdr>
            <w:top w:val="none" w:sz="0" w:space="0" w:color="auto"/>
            <w:left w:val="none" w:sz="0" w:space="0" w:color="auto"/>
            <w:bottom w:val="none" w:sz="0" w:space="0" w:color="auto"/>
            <w:right w:val="none" w:sz="0" w:space="0" w:color="auto"/>
          </w:divBdr>
          <w:divsChild>
            <w:div w:id="1941836017">
              <w:marLeft w:val="0"/>
              <w:marRight w:val="0"/>
              <w:marTop w:val="0"/>
              <w:marBottom w:val="0"/>
              <w:divBdr>
                <w:top w:val="none" w:sz="0" w:space="0" w:color="auto"/>
                <w:left w:val="none" w:sz="0" w:space="0" w:color="auto"/>
                <w:bottom w:val="none" w:sz="0" w:space="0" w:color="auto"/>
                <w:right w:val="none" w:sz="0" w:space="0" w:color="auto"/>
              </w:divBdr>
            </w:div>
          </w:divsChild>
        </w:div>
        <w:div w:id="932781225">
          <w:marLeft w:val="0"/>
          <w:marRight w:val="0"/>
          <w:marTop w:val="0"/>
          <w:marBottom w:val="0"/>
          <w:divBdr>
            <w:top w:val="none" w:sz="0" w:space="0" w:color="auto"/>
            <w:left w:val="none" w:sz="0" w:space="0" w:color="auto"/>
            <w:bottom w:val="none" w:sz="0" w:space="0" w:color="auto"/>
            <w:right w:val="none" w:sz="0" w:space="0" w:color="auto"/>
          </w:divBdr>
          <w:divsChild>
            <w:div w:id="777066682">
              <w:marLeft w:val="0"/>
              <w:marRight w:val="0"/>
              <w:marTop w:val="0"/>
              <w:marBottom w:val="0"/>
              <w:divBdr>
                <w:top w:val="none" w:sz="0" w:space="0" w:color="auto"/>
                <w:left w:val="none" w:sz="0" w:space="0" w:color="auto"/>
                <w:bottom w:val="none" w:sz="0" w:space="0" w:color="auto"/>
                <w:right w:val="none" w:sz="0" w:space="0" w:color="auto"/>
              </w:divBdr>
            </w:div>
          </w:divsChild>
        </w:div>
        <w:div w:id="246622236">
          <w:marLeft w:val="0"/>
          <w:marRight w:val="0"/>
          <w:marTop w:val="0"/>
          <w:marBottom w:val="0"/>
          <w:divBdr>
            <w:top w:val="none" w:sz="0" w:space="0" w:color="auto"/>
            <w:left w:val="none" w:sz="0" w:space="0" w:color="auto"/>
            <w:bottom w:val="none" w:sz="0" w:space="0" w:color="auto"/>
            <w:right w:val="none" w:sz="0" w:space="0" w:color="auto"/>
          </w:divBdr>
        </w:div>
        <w:div w:id="653147747">
          <w:marLeft w:val="0"/>
          <w:marRight w:val="0"/>
          <w:marTop w:val="0"/>
          <w:marBottom w:val="0"/>
          <w:divBdr>
            <w:top w:val="none" w:sz="0" w:space="0" w:color="auto"/>
            <w:left w:val="none" w:sz="0" w:space="0" w:color="auto"/>
            <w:bottom w:val="none" w:sz="0" w:space="0" w:color="auto"/>
            <w:right w:val="none" w:sz="0" w:space="0" w:color="auto"/>
          </w:divBdr>
          <w:divsChild>
            <w:div w:id="1387756914">
              <w:marLeft w:val="0"/>
              <w:marRight w:val="0"/>
              <w:marTop w:val="0"/>
              <w:marBottom w:val="0"/>
              <w:divBdr>
                <w:top w:val="none" w:sz="0" w:space="0" w:color="auto"/>
                <w:left w:val="none" w:sz="0" w:space="0" w:color="auto"/>
                <w:bottom w:val="none" w:sz="0" w:space="0" w:color="auto"/>
                <w:right w:val="none" w:sz="0" w:space="0" w:color="auto"/>
              </w:divBdr>
            </w:div>
          </w:divsChild>
        </w:div>
        <w:div w:id="875771508">
          <w:marLeft w:val="0"/>
          <w:marRight w:val="0"/>
          <w:marTop w:val="0"/>
          <w:marBottom w:val="0"/>
          <w:divBdr>
            <w:top w:val="none" w:sz="0" w:space="0" w:color="auto"/>
            <w:left w:val="none" w:sz="0" w:space="0" w:color="auto"/>
            <w:bottom w:val="none" w:sz="0" w:space="0" w:color="auto"/>
            <w:right w:val="none" w:sz="0" w:space="0" w:color="auto"/>
          </w:divBdr>
          <w:divsChild>
            <w:div w:id="1709065435">
              <w:marLeft w:val="0"/>
              <w:marRight w:val="0"/>
              <w:marTop w:val="0"/>
              <w:marBottom w:val="0"/>
              <w:divBdr>
                <w:top w:val="none" w:sz="0" w:space="0" w:color="auto"/>
                <w:left w:val="none" w:sz="0" w:space="0" w:color="auto"/>
                <w:bottom w:val="none" w:sz="0" w:space="0" w:color="auto"/>
                <w:right w:val="none" w:sz="0" w:space="0" w:color="auto"/>
              </w:divBdr>
            </w:div>
          </w:divsChild>
        </w:div>
        <w:div w:id="309528337">
          <w:marLeft w:val="0"/>
          <w:marRight w:val="0"/>
          <w:marTop w:val="0"/>
          <w:marBottom w:val="0"/>
          <w:divBdr>
            <w:top w:val="none" w:sz="0" w:space="0" w:color="auto"/>
            <w:left w:val="none" w:sz="0" w:space="0" w:color="auto"/>
            <w:bottom w:val="none" w:sz="0" w:space="0" w:color="auto"/>
            <w:right w:val="none" w:sz="0" w:space="0" w:color="auto"/>
          </w:divBdr>
        </w:div>
        <w:div w:id="1157498100">
          <w:marLeft w:val="0"/>
          <w:marRight w:val="0"/>
          <w:marTop w:val="0"/>
          <w:marBottom w:val="0"/>
          <w:divBdr>
            <w:top w:val="none" w:sz="0" w:space="0" w:color="auto"/>
            <w:left w:val="none" w:sz="0" w:space="0" w:color="auto"/>
            <w:bottom w:val="none" w:sz="0" w:space="0" w:color="auto"/>
            <w:right w:val="none" w:sz="0" w:space="0" w:color="auto"/>
          </w:divBdr>
          <w:divsChild>
            <w:div w:id="388964416">
              <w:marLeft w:val="0"/>
              <w:marRight w:val="0"/>
              <w:marTop w:val="0"/>
              <w:marBottom w:val="0"/>
              <w:divBdr>
                <w:top w:val="none" w:sz="0" w:space="0" w:color="auto"/>
                <w:left w:val="none" w:sz="0" w:space="0" w:color="auto"/>
                <w:bottom w:val="none" w:sz="0" w:space="0" w:color="auto"/>
                <w:right w:val="none" w:sz="0" w:space="0" w:color="auto"/>
              </w:divBdr>
            </w:div>
          </w:divsChild>
        </w:div>
        <w:div w:id="1506440450">
          <w:marLeft w:val="0"/>
          <w:marRight w:val="0"/>
          <w:marTop w:val="0"/>
          <w:marBottom w:val="0"/>
          <w:divBdr>
            <w:top w:val="none" w:sz="0" w:space="0" w:color="auto"/>
            <w:left w:val="none" w:sz="0" w:space="0" w:color="auto"/>
            <w:bottom w:val="none" w:sz="0" w:space="0" w:color="auto"/>
            <w:right w:val="none" w:sz="0" w:space="0" w:color="auto"/>
          </w:divBdr>
          <w:divsChild>
            <w:div w:id="217010000">
              <w:marLeft w:val="0"/>
              <w:marRight w:val="0"/>
              <w:marTop w:val="0"/>
              <w:marBottom w:val="0"/>
              <w:divBdr>
                <w:top w:val="none" w:sz="0" w:space="0" w:color="auto"/>
                <w:left w:val="none" w:sz="0" w:space="0" w:color="auto"/>
                <w:bottom w:val="none" w:sz="0" w:space="0" w:color="auto"/>
                <w:right w:val="none" w:sz="0" w:space="0" w:color="auto"/>
              </w:divBdr>
            </w:div>
          </w:divsChild>
        </w:div>
        <w:div w:id="133717745">
          <w:marLeft w:val="0"/>
          <w:marRight w:val="0"/>
          <w:marTop w:val="0"/>
          <w:marBottom w:val="0"/>
          <w:divBdr>
            <w:top w:val="none" w:sz="0" w:space="0" w:color="auto"/>
            <w:left w:val="none" w:sz="0" w:space="0" w:color="auto"/>
            <w:bottom w:val="none" w:sz="0" w:space="0" w:color="auto"/>
            <w:right w:val="none" w:sz="0" w:space="0" w:color="auto"/>
          </w:divBdr>
        </w:div>
      </w:divsChild>
    </w:div>
    <w:div w:id="207974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10</Pages>
  <Words>1121</Words>
  <Characters>6166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 Valdez</dc:creator>
  <cp:keywords/>
  <dc:description/>
  <cp:lastModifiedBy>Jose Lopez</cp:lastModifiedBy>
  <cp:revision>73</cp:revision>
  <dcterms:created xsi:type="dcterms:W3CDTF">2024-10-24T16:19:00Z</dcterms:created>
  <dcterms:modified xsi:type="dcterms:W3CDTF">2024-10-27T11:11:00Z</dcterms:modified>
</cp:coreProperties>
</file>