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Mail from Rob on Jun 16 2020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Sorry to trouble you with this, but back in 2015 I finally got the results of the citizen science effort that the Uni of Bern in Switzerland did of digitising the scans that I provided them with for that effort of the daily to sub-daily weather from Tulagi in the Solomon Islands in the Pacific from 1909 to 1941 – see zipped file.  I sent them onto you to go into the ISPD I believe.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What the attached provides are 10-11 day blocks of digitised weather observations which change format several times and that are not ordered, so it seems that one has to ‘rebuild’ it into a proper series – a jigsaw at best.  I’m trying to slowly do that, but I’m presuming you have not ‘rebuilt’ it for the ISPD?  I also have found that data for 1915-1919 don’t appear to have been digitised, though I gave them all the scans for that period.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Cheers,  Rob.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