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FDCF9" w14:textId="68A42431" w:rsidR="00D948F8" w:rsidRDefault="00D948F8" w:rsidP="00D948F8">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D35A26">
        <w:rPr>
          <w:rFonts w:ascii="Times New Roman" w:eastAsia="Times New Roman" w:hAnsi="Times New Roman" w:cs="Times New Roman"/>
          <w:b/>
          <w:bCs/>
          <w:sz w:val="36"/>
          <w:szCs w:val="36"/>
          <w:lang w:bidi="my-MM"/>
        </w:rPr>
        <w:t xml:space="preserve">Capstone Project Assignment </w:t>
      </w:r>
      <w:r>
        <w:rPr>
          <w:rFonts w:ascii="Times New Roman" w:eastAsia="Times New Roman" w:hAnsi="Times New Roman" w:cs="Times New Roman"/>
          <w:b/>
          <w:bCs/>
          <w:sz w:val="36"/>
          <w:szCs w:val="36"/>
          <w:lang w:bidi="my-MM"/>
        </w:rPr>
        <w:t xml:space="preserve">5 </w:t>
      </w:r>
      <w:r w:rsidRPr="00D35A26">
        <w:rPr>
          <w:rFonts w:ascii="Times New Roman" w:eastAsia="Times New Roman" w:hAnsi="Times New Roman" w:cs="Times New Roman"/>
          <w:b/>
          <w:bCs/>
          <w:sz w:val="36"/>
          <w:szCs w:val="36"/>
          <w:lang w:bidi="my-MM"/>
        </w:rPr>
        <w:t xml:space="preserve">– </w:t>
      </w:r>
    </w:p>
    <w:p w14:paraId="5339BFAE" w14:textId="77777777" w:rsidR="00D948F8" w:rsidRDefault="00D948F8" w:rsidP="00D948F8">
      <w:pPr>
        <w:pStyle w:val="ListParagraph"/>
        <w:numPr>
          <w:ilvl w:val="0"/>
          <w:numId w:val="8"/>
        </w:num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t>Model Refinement</w:t>
      </w:r>
    </w:p>
    <w:p w14:paraId="4E53545A" w14:textId="77777777" w:rsidR="00D948F8" w:rsidRPr="00D948F8" w:rsidRDefault="00D948F8" w:rsidP="00D948F8">
      <w:pPr>
        <w:pStyle w:val="ListParagraph"/>
        <w:numPr>
          <w:ilvl w:val="0"/>
          <w:numId w:val="8"/>
        </w:num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t>Test Submission</w:t>
      </w:r>
    </w:p>
    <w:p w14:paraId="23B48313" w14:textId="77777777" w:rsidR="00D948F8" w:rsidRPr="00D948F8" w:rsidRDefault="00D948F8" w:rsidP="00D948F8">
      <w:pPr>
        <w:pStyle w:val="ListParagraph"/>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1210535D" w14:textId="77777777" w:rsidR="00D948F8" w:rsidRPr="00D948F8" w:rsidRDefault="00D948F8" w:rsidP="00D948F8">
      <w:pPr>
        <w:spacing w:before="100" w:beforeAutospacing="1" w:after="100" w:afterAutospacing="1" w:line="240" w:lineRule="auto"/>
        <w:outlineLvl w:val="1"/>
        <w:rPr>
          <w:rFonts w:ascii="Times New Roman" w:eastAsia="Times New Roman" w:hAnsi="Times New Roman" w:cs="Times New Roman"/>
          <w:sz w:val="36"/>
          <w:szCs w:val="36"/>
          <w:lang w:bidi="my-MM"/>
        </w:rPr>
      </w:pPr>
    </w:p>
    <w:p w14:paraId="175AD31B" w14:textId="77777777" w:rsidR="00D948F8" w:rsidRPr="00D35A26" w:rsidRDefault="00D948F8" w:rsidP="00D948F8">
      <w:pPr>
        <w:shd w:val="clear" w:color="auto" w:fill="FFFFFF"/>
        <w:outlineLvl w:val="1"/>
        <w:rPr>
          <w:rFonts w:ascii="Times New Roman" w:hAnsi="Times New Roman" w:cs="Times New Roman"/>
          <w:color w:val="1F1F1F"/>
          <w:sz w:val="32"/>
          <w:szCs w:val="32"/>
        </w:rPr>
      </w:pPr>
    </w:p>
    <w:p w14:paraId="12617A41" w14:textId="77777777" w:rsidR="00D948F8" w:rsidRPr="00D35A26" w:rsidRDefault="00D948F8" w:rsidP="00D948F8">
      <w:pPr>
        <w:rPr>
          <w:rFonts w:ascii="Times New Roman" w:hAnsi="Times New Roman" w:cs="Times New Roman"/>
          <w:color w:val="222222"/>
          <w:sz w:val="32"/>
          <w:szCs w:val="32"/>
          <w:shd w:val="clear" w:color="auto" w:fill="FFFFFF"/>
        </w:rPr>
      </w:pPr>
    </w:p>
    <w:p w14:paraId="409BDDBA" w14:textId="77777777" w:rsidR="00D948F8" w:rsidRDefault="00D948F8" w:rsidP="00D948F8">
      <w:pPr>
        <w:spacing w:before="100" w:beforeAutospacing="1" w:after="100" w:afterAutospacing="1"/>
        <w:outlineLvl w:val="1"/>
        <w:rPr>
          <w:rFonts w:ascii="Times New Roman" w:hAnsi="Times New Roman" w:cs="Times New Roman"/>
          <w:sz w:val="36"/>
          <w:szCs w:val="36"/>
        </w:rPr>
      </w:pPr>
      <w:r w:rsidRPr="00D35A26">
        <w:rPr>
          <w:rFonts w:ascii="Times New Roman" w:hAnsi="Times New Roman" w:cs="Times New Roman"/>
          <w:sz w:val="36"/>
          <w:szCs w:val="36"/>
        </w:rPr>
        <w:t>Group -7</w:t>
      </w:r>
    </w:p>
    <w:p w14:paraId="3695FD0E" w14:textId="77777777" w:rsidR="00D948F8" w:rsidRPr="00AE5C10" w:rsidRDefault="00D948F8" w:rsidP="00D948F8">
      <w:pPr>
        <w:spacing w:before="100" w:beforeAutospacing="1" w:after="100" w:afterAutospacing="1"/>
        <w:outlineLvl w:val="1"/>
        <w:rPr>
          <w:rFonts w:ascii="Times New Roman" w:hAnsi="Times New Roman" w:cs="Times New Roman"/>
          <w:sz w:val="36"/>
          <w:szCs w:val="36"/>
        </w:rPr>
      </w:pPr>
      <w:r w:rsidRPr="00AE5C10">
        <w:rPr>
          <w:rFonts w:ascii="Times New Roman" w:hAnsi="Times New Roman" w:cs="Times New Roman"/>
          <w:sz w:val="36"/>
          <w:szCs w:val="36"/>
        </w:rPr>
        <w:t>(Project Title -Helmet Detection)</w:t>
      </w:r>
    </w:p>
    <w:p w14:paraId="3319C11A" w14:textId="77777777" w:rsidR="00D948F8" w:rsidRPr="00D35A26" w:rsidRDefault="00D948F8" w:rsidP="00D948F8">
      <w:pPr>
        <w:spacing w:before="100" w:beforeAutospacing="1" w:after="100" w:afterAutospacing="1"/>
        <w:outlineLvl w:val="1"/>
        <w:rPr>
          <w:rFonts w:ascii="Times New Roman" w:hAnsi="Times New Roman" w:cs="Times New Roman"/>
          <w:sz w:val="36"/>
          <w:szCs w:val="36"/>
        </w:rPr>
      </w:pPr>
    </w:p>
    <w:p w14:paraId="7E11D311" w14:textId="77777777" w:rsidR="00D948F8" w:rsidRPr="00D35A26" w:rsidRDefault="00D948F8" w:rsidP="00D948F8">
      <w:pPr>
        <w:spacing w:before="100" w:beforeAutospacing="1" w:after="100" w:afterAutospacing="1"/>
        <w:outlineLvl w:val="1"/>
        <w:rPr>
          <w:rFonts w:ascii="Times New Roman" w:hAnsi="Times New Roman" w:cs="Times New Roman"/>
          <w:sz w:val="32"/>
          <w:szCs w:val="32"/>
        </w:rPr>
      </w:pPr>
    </w:p>
    <w:p w14:paraId="0CDB1E1A" w14:textId="77777777" w:rsidR="00D948F8" w:rsidRPr="00D35A26" w:rsidRDefault="00D948F8" w:rsidP="00D948F8">
      <w:pPr>
        <w:spacing w:before="100" w:beforeAutospacing="1" w:after="100" w:afterAutospacing="1"/>
        <w:outlineLvl w:val="1"/>
        <w:rPr>
          <w:rFonts w:ascii="Times New Roman" w:hAnsi="Times New Roman" w:cs="Times New Roman"/>
          <w:sz w:val="32"/>
          <w:szCs w:val="32"/>
        </w:rPr>
      </w:pPr>
      <w:r w:rsidRPr="00D35A26">
        <w:rPr>
          <w:rFonts w:ascii="Times New Roman" w:hAnsi="Times New Roman" w:cs="Times New Roman"/>
          <w:sz w:val="32"/>
          <w:szCs w:val="32"/>
        </w:rPr>
        <w:t>Group Members</w:t>
      </w:r>
    </w:p>
    <w:p w14:paraId="4D1E86B7"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May </w:t>
      </w:r>
      <w:proofErr w:type="spellStart"/>
      <w:r w:rsidRPr="00D35A26">
        <w:rPr>
          <w:rFonts w:ascii="Times New Roman" w:hAnsi="Times New Roman" w:cs="Times New Roman"/>
          <w:sz w:val="32"/>
          <w:szCs w:val="32"/>
        </w:rPr>
        <w:t>Myat</w:t>
      </w:r>
      <w:proofErr w:type="spellEnd"/>
      <w:r w:rsidRPr="00D35A26">
        <w:rPr>
          <w:rFonts w:ascii="Times New Roman" w:hAnsi="Times New Roman" w:cs="Times New Roman"/>
          <w:sz w:val="32"/>
          <w:szCs w:val="32"/>
        </w:rPr>
        <w:t xml:space="preserve"> Noe </w:t>
      </w:r>
      <w:proofErr w:type="spellStart"/>
      <w:r w:rsidRPr="00D35A26">
        <w:rPr>
          <w:rFonts w:ascii="Times New Roman" w:hAnsi="Times New Roman" w:cs="Times New Roman"/>
          <w:sz w:val="32"/>
          <w:szCs w:val="32"/>
        </w:rPr>
        <w:t>Oo</w:t>
      </w:r>
      <w:proofErr w:type="spellEnd"/>
    </w:p>
    <w:p w14:paraId="2722E7F5"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Nay Chi Moe </w:t>
      </w:r>
      <w:proofErr w:type="spellStart"/>
      <w:r w:rsidRPr="00D35A26">
        <w:rPr>
          <w:rFonts w:ascii="Times New Roman" w:hAnsi="Times New Roman" w:cs="Times New Roman"/>
          <w:sz w:val="32"/>
          <w:szCs w:val="32"/>
        </w:rPr>
        <w:t>Oo</w:t>
      </w:r>
      <w:proofErr w:type="spellEnd"/>
    </w:p>
    <w:p w14:paraId="012974CE"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Min Sett </w:t>
      </w:r>
      <w:proofErr w:type="spellStart"/>
      <w:r w:rsidRPr="00D35A26">
        <w:rPr>
          <w:rFonts w:ascii="Times New Roman" w:hAnsi="Times New Roman" w:cs="Times New Roman"/>
          <w:sz w:val="32"/>
          <w:szCs w:val="32"/>
        </w:rPr>
        <w:t>Paing</w:t>
      </w:r>
      <w:proofErr w:type="spellEnd"/>
    </w:p>
    <w:p w14:paraId="2E72AB4C"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proofErr w:type="spellStart"/>
      <w:r w:rsidRPr="00D35A26">
        <w:rPr>
          <w:rFonts w:ascii="Times New Roman" w:hAnsi="Times New Roman" w:cs="Times New Roman"/>
          <w:sz w:val="32"/>
          <w:szCs w:val="32"/>
        </w:rPr>
        <w:t>Akeri</w:t>
      </w:r>
      <w:proofErr w:type="spellEnd"/>
      <w:r w:rsidRPr="00D35A26">
        <w:rPr>
          <w:rFonts w:ascii="Times New Roman" w:hAnsi="Times New Roman" w:cs="Times New Roman"/>
          <w:sz w:val="32"/>
          <w:szCs w:val="32"/>
        </w:rPr>
        <w:t xml:space="preserve"> </w:t>
      </w:r>
      <w:proofErr w:type="spellStart"/>
      <w:r w:rsidRPr="00D35A26">
        <w:rPr>
          <w:rFonts w:ascii="Times New Roman" w:hAnsi="Times New Roman" w:cs="Times New Roman"/>
          <w:sz w:val="32"/>
          <w:szCs w:val="32"/>
        </w:rPr>
        <w:t>Myint</w:t>
      </w:r>
      <w:proofErr w:type="spellEnd"/>
      <w:r w:rsidRPr="00D35A26">
        <w:rPr>
          <w:rFonts w:ascii="Times New Roman" w:hAnsi="Times New Roman" w:cs="Times New Roman"/>
          <w:sz w:val="32"/>
          <w:szCs w:val="32"/>
        </w:rPr>
        <w:t xml:space="preserve"> Zaw</w:t>
      </w:r>
    </w:p>
    <w:p w14:paraId="00225FC0"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 xml:space="preserve">May </w:t>
      </w:r>
      <w:proofErr w:type="spellStart"/>
      <w:r w:rsidRPr="00D35A26">
        <w:rPr>
          <w:rFonts w:ascii="Times New Roman" w:hAnsi="Times New Roman" w:cs="Times New Roman"/>
          <w:sz w:val="32"/>
          <w:szCs w:val="32"/>
        </w:rPr>
        <w:t>Phyo</w:t>
      </w:r>
      <w:proofErr w:type="spellEnd"/>
      <w:r w:rsidRPr="00D35A26">
        <w:rPr>
          <w:rFonts w:ascii="Times New Roman" w:hAnsi="Times New Roman" w:cs="Times New Roman"/>
          <w:sz w:val="32"/>
          <w:szCs w:val="32"/>
        </w:rPr>
        <w:t xml:space="preserve"> </w:t>
      </w:r>
      <w:proofErr w:type="spellStart"/>
      <w:r w:rsidRPr="00D35A26">
        <w:rPr>
          <w:rFonts w:ascii="Times New Roman" w:hAnsi="Times New Roman" w:cs="Times New Roman"/>
          <w:sz w:val="32"/>
          <w:szCs w:val="32"/>
        </w:rPr>
        <w:t>Thyu</w:t>
      </w:r>
      <w:proofErr w:type="spellEnd"/>
      <w:r w:rsidRPr="00D35A26">
        <w:rPr>
          <w:rFonts w:ascii="Times New Roman" w:hAnsi="Times New Roman" w:cs="Times New Roman"/>
          <w:sz w:val="32"/>
          <w:szCs w:val="32"/>
        </w:rPr>
        <w:t xml:space="preserve"> </w:t>
      </w:r>
    </w:p>
    <w:p w14:paraId="41BFFF43" w14:textId="77777777" w:rsidR="00D948F8" w:rsidRPr="00D35A26" w:rsidRDefault="00D948F8" w:rsidP="00D948F8">
      <w:pPr>
        <w:pStyle w:val="ListParagraph"/>
        <w:numPr>
          <w:ilvl w:val="0"/>
          <w:numId w:val="6"/>
        </w:numPr>
        <w:spacing w:before="100" w:beforeAutospacing="1" w:after="100" w:afterAutospacing="1" w:line="240" w:lineRule="auto"/>
        <w:outlineLvl w:val="1"/>
        <w:rPr>
          <w:rFonts w:ascii="Times New Roman" w:hAnsi="Times New Roman" w:cs="Times New Roman"/>
          <w:sz w:val="32"/>
          <w:szCs w:val="32"/>
        </w:rPr>
      </w:pPr>
      <w:r w:rsidRPr="00D35A26">
        <w:rPr>
          <w:rFonts w:ascii="Times New Roman" w:hAnsi="Times New Roman" w:cs="Times New Roman"/>
          <w:sz w:val="32"/>
          <w:szCs w:val="32"/>
        </w:rPr>
        <w:t>Chan Aye Naing</w:t>
      </w:r>
    </w:p>
    <w:p w14:paraId="7DB07981" w14:textId="77777777" w:rsidR="00D948F8" w:rsidRDefault="00D948F8" w:rsidP="00D948F8">
      <w:pPr>
        <w:spacing w:before="100" w:beforeAutospacing="1" w:after="100" w:afterAutospacing="1"/>
        <w:outlineLvl w:val="1"/>
        <w:rPr>
          <w:b/>
          <w:bCs/>
          <w:sz w:val="36"/>
          <w:szCs w:val="36"/>
        </w:rPr>
      </w:pPr>
    </w:p>
    <w:p w14:paraId="06EABCDA" w14:textId="77777777" w:rsidR="00D948F8" w:rsidRDefault="00D948F8" w:rsidP="00D948F8">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3F93E09" w14:textId="77777777" w:rsidR="00D948F8" w:rsidRDefault="00D948F8" w:rsidP="00D948F8">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28F83F6B" w14:textId="77777777" w:rsidR="00D948F8" w:rsidRDefault="00D948F8" w:rsidP="00D948F8">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23828D01" w14:textId="2C09C560" w:rsidR="00CA5B06" w:rsidRPr="00D948F8" w:rsidRDefault="00CA5B06" w:rsidP="00D948F8">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D948F8">
        <w:rPr>
          <w:rFonts w:ascii="Times New Roman" w:eastAsia="Times New Roman" w:hAnsi="Times New Roman" w:cs="Times New Roman"/>
          <w:b/>
          <w:bCs/>
          <w:kern w:val="36"/>
          <w:sz w:val="48"/>
          <w:szCs w:val="48"/>
          <w14:ligatures w14:val="none"/>
        </w:rPr>
        <w:lastRenderedPageBreak/>
        <w:t>Machine Learning Project Documentation</w:t>
      </w:r>
    </w:p>
    <w:p w14:paraId="62682977" w14:textId="77777777" w:rsidR="00CA5B06" w:rsidRPr="00D948F8" w:rsidRDefault="00CA5B06" w:rsidP="00D948F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t>Model Refinement</w:t>
      </w:r>
    </w:p>
    <w:p w14:paraId="510BACB8"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1. Overview</w:t>
      </w:r>
    </w:p>
    <w:p w14:paraId="3CA756B3" w14:textId="77777777" w:rsidR="0077731C" w:rsidRPr="00D948F8" w:rsidRDefault="0077731C" w:rsidP="00D948F8">
      <w:pPr>
        <w:pStyle w:val="NormalWeb"/>
        <w:jc w:val="both"/>
      </w:pPr>
      <w:r w:rsidRPr="00D948F8">
        <w:t>The Model Refinement phase is essential for translating initial training success (low training loss) into a high-performance model that generalizes robustly to unseen data.</w:t>
      </w:r>
    </w:p>
    <w:p w14:paraId="7AB5F6C7" w14:textId="77777777" w:rsidR="0077731C" w:rsidRPr="00D948F8" w:rsidRDefault="0077731C" w:rsidP="00D948F8">
      <w:pPr>
        <w:pStyle w:val="NormalWeb"/>
        <w:jc w:val="both"/>
      </w:pPr>
      <w:r w:rsidRPr="00D948F8">
        <w:t xml:space="preserve">Currently, the project is constrained by the complexity of the data labeling process, which requires defining </w:t>
      </w:r>
      <w:r w:rsidRPr="00D948F8">
        <w:rPr>
          <w:rStyle w:val="Strong"/>
        </w:rPr>
        <w:t>36 distinct label classes</w:t>
      </w:r>
      <w:r w:rsidRPr="00D948F8">
        <w:t xml:space="preserve"> to capture the intricate combinations of rider position (Driver/Passenger 1/Passenger 2) and helmet status (Helmet/No Helmet). This crucial step of high-fidelity annotation must be finalized before meaningful refinement can begin.</w:t>
      </w:r>
    </w:p>
    <w:p w14:paraId="47EDFDAA" w14:textId="302D38BC" w:rsidR="00CA5B06" w:rsidRPr="00D948F8" w:rsidRDefault="0077731C" w:rsidP="00D948F8">
      <w:pPr>
        <w:pStyle w:val="NormalWeb"/>
        <w:jc w:val="both"/>
      </w:pPr>
      <w:r w:rsidRPr="00D948F8">
        <w:t xml:space="preserve">The primary objective of this phase is to address the performance gaps identified in the initial training: specifically, the </w:t>
      </w:r>
      <w:r w:rsidRPr="00D948F8">
        <w:rPr>
          <w:rStyle w:val="Strong"/>
        </w:rPr>
        <w:t>severe overfitting</w:t>
      </w:r>
      <w:r w:rsidRPr="00D948F8">
        <w:t xml:space="preserve"> (validation loss increasing after </w:t>
      </w:r>
      <w:r w:rsidR="00D948F8" w:rsidRPr="00D948F8">
        <w:t xml:space="preserve">epoch </w:t>
      </w:r>
      <w:proofErr w:type="gramStart"/>
      <w:r w:rsidR="00D948F8" w:rsidRPr="00D948F8">
        <w:t>(</w:t>
      </w:r>
      <w:r w:rsidR="00D948F8">
        <w:t xml:space="preserve"> </w:t>
      </w:r>
      <w:r w:rsidR="00D948F8" w:rsidRPr="00D948F8">
        <w:t>approx.</w:t>
      </w:r>
      <w:proofErr w:type="gramEnd"/>
      <w:r w:rsidRPr="00D948F8">
        <w:t xml:space="preserve"> 20) and the  0.000 </w:t>
      </w:r>
      <w:r w:rsidRPr="00D948F8">
        <w:rPr>
          <w:rStyle w:val="Strong"/>
        </w:rPr>
        <w:t xml:space="preserve"> </w:t>
      </w:r>
      <w:proofErr w:type="spellStart"/>
      <w:r w:rsidRPr="00D948F8">
        <w:rPr>
          <w:rStyle w:val="Strong"/>
        </w:rPr>
        <w:t>mAP</w:t>
      </w:r>
      <w:proofErr w:type="spellEnd"/>
      <w:r w:rsidRPr="00D948F8">
        <w:t xml:space="preserve"> observed for the minority </w:t>
      </w:r>
      <w:r w:rsidRPr="00D948F8">
        <w:rPr>
          <w:rStyle w:val="HTMLCode"/>
          <w:rFonts w:ascii="Times New Roman" w:hAnsi="Times New Roman" w:cs="Times New Roman"/>
        </w:rPr>
        <w:t>helmet</w:t>
      </w:r>
      <w:r w:rsidRPr="00D948F8">
        <w:t xml:space="preserve"> class. Refinement will focus on implementing advanced regularization techniques</w:t>
      </w:r>
      <w:r w:rsidR="00D948F8">
        <w:t xml:space="preserve"> </w:t>
      </w:r>
      <w:r w:rsidRPr="00D948F8">
        <w:t>such as Early Stopping and Hyperparameter Tuning</w:t>
      </w:r>
      <w:r w:rsidR="00D948F8">
        <w:t xml:space="preserve"> </w:t>
      </w:r>
      <w:r w:rsidRPr="00D948F8">
        <w:t>to achieve model stability and eliminate the class-specific detection failures once the comprehensive, multi-label dataset is complete.</w:t>
      </w:r>
    </w:p>
    <w:p w14:paraId="44F3408B" w14:textId="77777777" w:rsidR="0077731C" w:rsidRPr="0077731C" w:rsidRDefault="0077731C"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MM" w:bidi="my-MM"/>
          <w14:ligatures w14:val="none"/>
        </w:rPr>
      </w:pPr>
      <w:r w:rsidRPr="0077731C">
        <w:rPr>
          <w:rFonts w:ascii="Times New Roman" w:eastAsia="Times New Roman" w:hAnsi="Times New Roman" w:cs="Times New Roman"/>
          <w:b/>
          <w:bCs/>
          <w:kern w:val="0"/>
          <w:sz w:val="27"/>
          <w:szCs w:val="27"/>
          <w:lang w:val="en-MM" w:bidi="my-MM"/>
          <w14:ligatures w14:val="none"/>
        </w:rPr>
        <w:t>2. Model Evaluation (Initial Results Summary)</w:t>
      </w:r>
    </w:p>
    <w:p w14:paraId="42FFFED2" w14:textId="77777777" w:rsidR="0077731C" w:rsidRPr="0077731C" w:rsidRDefault="0077731C" w:rsidP="00D948F8">
      <w:p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kern w:val="0"/>
          <w:sz w:val="24"/>
          <w:szCs w:val="24"/>
          <w:lang w:val="en-MM" w:bidi="my-MM"/>
          <w14:ligatures w14:val="none"/>
        </w:rPr>
        <w:t>The initial training of the YOLOv8 model for 100 epochs revealed major issues with its ability to work reliably on new traffic images.</w:t>
      </w:r>
    </w:p>
    <w:p w14:paraId="71DF8E76" w14:textId="1F058307" w:rsidR="0077731C" w:rsidRPr="0077731C" w:rsidRDefault="0077731C" w:rsidP="00D948F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Training Dynamics (Overfitting):</w:t>
      </w:r>
      <w:r w:rsidRPr="0077731C">
        <w:rPr>
          <w:rFonts w:ascii="Times New Roman" w:eastAsia="Times New Roman" w:hAnsi="Times New Roman" w:cs="Times New Roman"/>
          <w:kern w:val="0"/>
          <w:sz w:val="24"/>
          <w:szCs w:val="24"/>
          <w:lang w:val="en-MM" w:bidi="my-MM"/>
          <w14:ligatures w14:val="none"/>
        </w:rPr>
        <w:t xml:space="preserve"> A</w:t>
      </w:r>
      <w:r w:rsidRPr="00100A9A">
        <w:rPr>
          <w:rFonts w:ascii="Times New Roman" w:eastAsia="Times New Roman" w:hAnsi="Times New Roman" w:cs="Times New Roman"/>
          <w:kern w:val="0"/>
          <w:sz w:val="24"/>
          <w:szCs w:val="24"/>
          <w:lang w:val="en-MM" w:bidi="my-MM"/>
          <w14:ligatures w14:val="none"/>
        </w:rPr>
        <w:t>nalysis of the loss curves clearly showed the model overfit</w:t>
      </w:r>
      <w:r w:rsidR="00100A9A" w:rsidRPr="00100A9A">
        <w:rPr>
          <w:rFonts w:ascii="Times New Roman" w:eastAsia="Times New Roman" w:hAnsi="Times New Roman" w:cs="Times New Roman" w:hint="cs"/>
          <w:kern w:val="0"/>
          <w:sz w:val="24"/>
          <w:szCs w:val="24"/>
          <w:cs/>
          <w:lang w:val="en-MM" w:bidi="my-MM"/>
          <w14:ligatures w14:val="none"/>
        </w:rPr>
        <w:t>ted</w:t>
      </w:r>
      <w:r w:rsidRPr="00100A9A">
        <w:rPr>
          <w:rFonts w:ascii="Times New Roman" w:eastAsia="Times New Roman" w:hAnsi="Times New Roman" w:cs="Times New Roman"/>
          <w:kern w:val="0"/>
          <w:sz w:val="24"/>
          <w:szCs w:val="24"/>
          <w:lang w:val="en-MM" w:bidi="my-MM"/>
          <w14:ligatures w14:val="none"/>
        </w:rPr>
        <w:t xml:space="preserve"> the training data. While the training error (e.g., </w:t>
      </w:r>
      <w:r w:rsidRPr="00100A9A">
        <w:rPr>
          <w:rFonts w:ascii="Times New Roman" w:eastAsia="Times New Roman" w:hAnsi="Times New Roman" w:cs="Times New Roman"/>
          <w:kern w:val="0"/>
          <w:sz w:val="20"/>
          <w:szCs w:val="20"/>
          <w:lang w:val="en-MM" w:bidi="my-MM"/>
          <w14:ligatures w14:val="none"/>
        </w:rPr>
        <w:t>train/cls_loss</w:t>
      </w:r>
      <w:r w:rsidRPr="00100A9A">
        <w:rPr>
          <w:rFonts w:ascii="Times New Roman" w:eastAsia="Times New Roman" w:hAnsi="Times New Roman" w:cs="Times New Roman"/>
          <w:kern w:val="0"/>
          <w:sz w:val="24"/>
          <w:szCs w:val="24"/>
          <w:lang w:val="en-MM" w:bidi="my-MM"/>
          <w14:ligatures w14:val="none"/>
        </w:rPr>
        <w:t>) kept dropping smoothly over 100 epochs, the validation error (</w:t>
      </w:r>
      <w:r w:rsidRPr="00100A9A">
        <w:rPr>
          <w:rFonts w:ascii="Times New Roman" w:eastAsia="Times New Roman" w:hAnsi="Times New Roman" w:cs="Times New Roman"/>
          <w:kern w:val="0"/>
          <w:sz w:val="20"/>
          <w:szCs w:val="20"/>
          <w:lang w:val="en-MM" w:bidi="my-MM"/>
          <w14:ligatures w14:val="none"/>
        </w:rPr>
        <w:t>val/cls_loss</w:t>
      </w:r>
      <w:r w:rsidRPr="00100A9A">
        <w:rPr>
          <w:rFonts w:ascii="Times New Roman" w:eastAsia="Times New Roman" w:hAnsi="Times New Roman" w:cs="Times New Roman"/>
          <w:kern w:val="0"/>
          <w:sz w:val="24"/>
          <w:szCs w:val="24"/>
          <w:lang w:val="en-MM" w:bidi="my-MM"/>
          <w14:ligatures w14:val="none"/>
        </w:rPr>
        <w:t>, the error on unseen data) began to increase sharply after approximately  20-30   epochs. This pattern is the primary indicator of overfitting, meaning the model memorized the training set but failed to generalize.</w:t>
      </w:r>
    </w:p>
    <w:p w14:paraId="28692C58" w14:textId="3180584B" w:rsidR="0077731C" w:rsidRPr="00100A9A" w:rsidRDefault="0077731C" w:rsidP="00D948F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Overall Performance Failure:</w:t>
      </w:r>
      <w:r w:rsidRPr="0077731C">
        <w:rPr>
          <w:rFonts w:ascii="Times New Roman" w:eastAsia="Times New Roman" w:hAnsi="Times New Roman" w:cs="Times New Roman"/>
          <w:kern w:val="0"/>
          <w:sz w:val="24"/>
          <w:szCs w:val="24"/>
          <w:lang w:val="en-MM" w:bidi="my-MM"/>
          <w14:ligatures w14:val="none"/>
        </w:rPr>
        <w:t xml:space="preserve"> The model achieved a final overall </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mAP@50</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 xml:space="preserve"> (Mean Average Precision at 50% overlap) of only </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 xml:space="preserve">0.00733. This score </w:t>
      </w:r>
      <w:r w:rsidRPr="00100A9A">
        <w:rPr>
          <w:rFonts w:ascii="Times New Roman" w:eastAsia="Times New Roman" w:hAnsi="Times New Roman" w:cs="Times New Roman"/>
          <w:kern w:val="0"/>
          <w:sz w:val="24"/>
          <w:szCs w:val="24"/>
          <w:lang w:val="en-MM" w:bidi="my-MM"/>
          <w14:ligatures w14:val="none"/>
        </w:rPr>
        <w:t>is extremely low, meaning the model fails to correctly identify and locate the helmets and riders in the test dataset at an acceptable accuracy level.</w:t>
      </w:r>
    </w:p>
    <w:p w14:paraId="65D6FFF6" w14:textId="790B349D" w:rsidR="0077731C" w:rsidRPr="0077731C" w:rsidRDefault="0077731C" w:rsidP="00D948F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Complete Failure on Helmet Class:</w:t>
      </w:r>
      <w:r w:rsidRPr="0077731C">
        <w:rPr>
          <w:rFonts w:ascii="Times New Roman" w:eastAsia="Times New Roman" w:hAnsi="Times New Roman" w:cs="Times New Roman"/>
          <w:kern w:val="0"/>
          <w:sz w:val="24"/>
          <w:szCs w:val="24"/>
          <w:lang w:val="en-MM" w:bidi="my-MM"/>
          <w14:ligatures w14:val="none"/>
        </w:rPr>
        <w:t xml:space="preserve"> The minority class, </w:t>
      </w:r>
      <w:r w:rsidRPr="0077731C">
        <w:rPr>
          <w:rFonts w:ascii="Times New Roman" w:eastAsia="Times New Roman" w:hAnsi="Times New Roman" w:cs="Times New Roman"/>
          <w:b/>
          <w:bCs/>
          <w:kern w:val="0"/>
          <w:sz w:val="20"/>
          <w:szCs w:val="20"/>
          <w:lang w:val="en-MM" w:bidi="my-MM"/>
          <w14:ligatures w14:val="none"/>
        </w:rPr>
        <w:t>helmet</w:t>
      </w:r>
      <w:r w:rsidRPr="0077731C">
        <w:rPr>
          <w:rFonts w:ascii="Times New Roman" w:eastAsia="Times New Roman" w:hAnsi="Times New Roman" w:cs="Times New Roman"/>
          <w:b/>
          <w:bCs/>
          <w:kern w:val="0"/>
          <w:sz w:val="24"/>
          <w:szCs w:val="24"/>
          <w:lang w:val="en-MM" w:bidi="my-MM"/>
          <w14:ligatures w14:val="none"/>
        </w:rPr>
        <w:t xml:space="preserve"> (compliant riders)</w:t>
      </w:r>
      <w:r w:rsidRPr="0077731C">
        <w:rPr>
          <w:rFonts w:ascii="Times New Roman" w:eastAsia="Times New Roman" w:hAnsi="Times New Roman" w:cs="Times New Roman"/>
          <w:kern w:val="0"/>
          <w:sz w:val="24"/>
          <w:szCs w:val="24"/>
          <w:lang w:val="en-MM" w:bidi="my-MM"/>
          <w14:ligatures w14:val="none"/>
        </w:rPr>
        <w:t xml:space="preserve">, recorded a </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0.000</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 xml:space="preserve"> mAP and </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0.000</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 xml:space="preserve"> Precision. This indicates the model made </w:t>
      </w:r>
      <w:r w:rsidRPr="0077731C">
        <w:rPr>
          <w:rFonts w:ascii="Times New Roman" w:eastAsia="Times New Roman" w:hAnsi="Times New Roman" w:cs="Times New Roman"/>
          <w:b/>
          <w:bCs/>
          <w:kern w:val="0"/>
          <w:sz w:val="24"/>
          <w:szCs w:val="24"/>
          <w:lang w:val="en-MM" w:bidi="my-MM"/>
          <w14:ligatures w14:val="none"/>
        </w:rPr>
        <w:t>zero correct detections</w:t>
      </w:r>
      <w:r w:rsidRPr="0077731C">
        <w:rPr>
          <w:rFonts w:ascii="Times New Roman" w:eastAsia="Times New Roman" w:hAnsi="Times New Roman" w:cs="Times New Roman"/>
          <w:kern w:val="0"/>
          <w:sz w:val="24"/>
          <w:szCs w:val="24"/>
          <w:lang w:val="en-MM" w:bidi="my-MM"/>
          <w14:ligatures w14:val="none"/>
        </w:rPr>
        <w:t xml:space="preserve"> for helmeted riders in the test data. The model essentially learned to ignore the class we are trying to detect.</w:t>
      </w:r>
    </w:p>
    <w:p w14:paraId="042671F6" w14:textId="77777777" w:rsidR="0077731C" w:rsidRPr="0077731C" w:rsidRDefault="0077731C" w:rsidP="00D948F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Root Cause:</w:t>
      </w:r>
      <w:r w:rsidRPr="0077731C">
        <w:rPr>
          <w:rFonts w:ascii="Times New Roman" w:eastAsia="Times New Roman" w:hAnsi="Times New Roman" w:cs="Times New Roman"/>
          <w:kern w:val="0"/>
          <w:sz w:val="24"/>
          <w:szCs w:val="24"/>
          <w:lang w:val="en-MM" w:bidi="my-MM"/>
          <w14:ligatures w14:val="none"/>
        </w:rPr>
        <w:t xml:space="preserve"> This performance collapse is traced back to two issues:</w:t>
      </w:r>
    </w:p>
    <w:p w14:paraId="51EEABEE" w14:textId="2B32C329" w:rsidR="0077731C" w:rsidRPr="0077731C" w:rsidRDefault="0077731C" w:rsidP="00D948F8">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Severe Class Imbalance (</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38</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 / 62</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kern w:val="0"/>
          <w:sz w:val="24"/>
          <w:szCs w:val="24"/>
          <w:lang w:val="en-MM" w:bidi="my-MM"/>
          <w14:ligatures w14:val="none"/>
        </w:rPr>
        <w:t>%</w:t>
      </w:r>
      <w:r w:rsidRPr="00D948F8">
        <w:rPr>
          <w:rFonts w:ascii="Times New Roman" w:eastAsia="Times New Roman" w:hAnsi="Times New Roman" w:cs="Times New Roman"/>
          <w:kern w:val="0"/>
          <w:sz w:val="24"/>
          <w:szCs w:val="24"/>
          <w:lang w:val="en-MM" w:bidi="my-MM"/>
          <w14:ligatures w14:val="none"/>
        </w:rPr>
        <w:t xml:space="preserve"> </w:t>
      </w:r>
      <w:r w:rsidRPr="0077731C">
        <w:rPr>
          <w:rFonts w:ascii="Times New Roman" w:eastAsia="Times New Roman" w:hAnsi="Times New Roman" w:cs="Times New Roman"/>
          <w:b/>
          <w:bCs/>
          <w:kern w:val="0"/>
          <w:sz w:val="24"/>
          <w:szCs w:val="24"/>
          <w:lang w:val="en-MM" w:bidi="my-MM"/>
          <w14:ligatures w14:val="none"/>
        </w:rPr>
        <w:t>):</w:t>
      </w:r>
      <w:r w:rsidRPr="0077731C">
        <w:rPr>
          <w:rFonts w:ascii="Times New Roman" w:eastAsia="Times New Roman" w:hAnsi="Times New Roman" w:cs="Times New Roman"/>
          <w:kern w:val="0"/>
          <w:sz w:val="24"/>
          <w:szCs w:val="24"/>
          <w:lang w:val="en-MM" w:bidi="my-MM"/>
          <w14:ligatures w14:val="none"/>
        </w:rPr>
        <w:t xml:space="preserve"> The model learned to predict the majority (</w:t>
      </w:r>
      <w:r w:rsidRPr="0077731C">
        <w:rPr>
          <w:rFonts w:ascii="Times New Roman" w:eastAsia="Times New Roman" w:hAnsi="Times New Roman" w:cs="Times New Roman"/>
          <w:kern w:val="0"/>
          <w:sz w:val="20"/>
          <w:szCs w:val="20"/>
          <w:lang w:val="en-MM" w:bidi="my-MM"/>
          <w14:ligatures w14:val="none"/>
        </w:rPr>
        <w:t>no_helmet</w:t>
      </w:r>
      <w:r w:rsidRPr="0077731C">
        <w:rPr>
          <w:rFonts w:ascii="Times New Roman" w:eastAsia="Times New Roman" w:hAnsi="Times New Roman" w:cs="Times New Roman"/>
          <w:kern w:val="0"/>
          <w:sz w:val="24"/>
          <w:szCs w:val="24"/>
          <w:lang w:val="en-MM" w:bidi="my-MM"/>
          <w14:ligatures w14:val="none"/>
        </w:rPr>
        <w:t>) class more often, ignoring the minority class.</w:t>
      </w:r>
    </w:p>
    <w:p w14:paraId="4C46A0D4" w14:textId="77777777" w:rsidR="0077731C" w:rsidRPr="0077731C" w:rsidRDefault="0077731C" w:rsidP="00D948F8">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val="en-MM" w:bidi="my-MM"/>
          <w14:ligatures w14:val="none"/>
        </w:rPr>
      </w:pPr>
      <w:r w:rsidRPr="0077731C">
        <w:rPr>
          <w:rFonts w:ascii="Times New Roman" w:eastAsia="Times New Roman" w:hAnsi="Times New Roman" w:cs="Times New Roman"/>
          <w:b/>
          <w:bCs/>
          <w:kern w:val="0"/>
          <w:sz w:val="24"/>
          <w:szCs w:val="24"/>
          <w:lang w:val="en-MM" w:bidi="my-MM"/>
          <w14:ligatures w14:val="none"/>
        </w:rPr>
        <w:t>Lack of Early Stopping:</w:t>
      </w:r>
      <w:r w:rsidRPr="0077731C">
        <w:rPr>
          <w:rFonts w:ascii="Times New Roman" w:eastAsia="Times New Roman" w:hAnsi="Times New Roman" w:cs="Times New Roman"/>
          <w:kern w:val="0"/>
          <w:sz w:val="24"/>
          <w:szCs w:val="24"/>
          <w:lang w:val="en-MM" w:bidi="my-MM"/>
          <w14:ligatures w14:val="none"/>
        </w:rPr>
        <w:t xml:space="preserve"> The model continued training past the point of best generalization, saving an overfit model at epoch 100.</w:t>
      </w:r>
    </w:p>
    <w:p w14:paraId="777B0BE5" w14:textId="77777777" w:rsidR="00100A9A" w:rsidRDefault="00100A9A"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3CEF9624" w14:textId="5ACFF872" w:rsidR="00017B08"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lastRenderedPageBreak/>
        <w:t>3. Refinement Techniques</w:t>
      </w:r>
    </w:p>
    <w:p w14:paraId="30371E97" w14:textId="567761CB" w:rsidR="00017B08" w:rsidRPr="00D948F8" w:rsidRDefault="00017B08" w:rsidP="00D948F8">
      <w:pPr>
        <w:pStyle w:val="NormalWeb"/>
        <w:jc w:val="both"/>
      </w:pPr>
      <w:r w:rsidRPr="00D948F8">
        <w:t>The primary strategy for refinement is iterative retraining focused on regularization and resource management:</w:t>
      </w:r>
    </w:p>
    <w:p w14:paraId="4D9D5D52" w14:textId="77777777" w:rsidR="00017B08" w:rsidRPr="00D948F8" w:rsidRDefault="00017B08" w:rsidP="00D948F8">
      <w:pPr>
        <w:pStyle w:val="NormalWeb"/>
        <w:numPr>
          <w:ilvl w:val="0"/>
          <w:numId w:val="3"/>
        </w:numPr>
        <w:jc w:val="both"/>
      </w:pPr>
      <w:r w:rsidRPr="00D948F8">
        <w:rPr>
          <w:rStyle w:val="Strong"/>
        </w:rPr>
        <w:t>Early Stopping:</w:t>
      </w:r>
      <w:r w:rsidRPr="00D948F8">
        <w:t xml:space="preserve"> This is the most crucial refinement, preventing the saving of overfit weights.</w:t>
      </w:r>
    </w:p>
    <w:p w14:paraId="29120428" w14:textId="77777777" w:rsidR="00017B08" w:rsidRPr="00D948F8" w:rsidRDefault="00017B08" w:rsidP="00D948F8">
      <w:pPr>
        <w:pStyle w:val="NormalWeb"/>
        <w:numPr>
          <w:ilvl w:val="0"/>
          <w:numId w:val="3"/>
        </w:numPr>
        <w:jc w:val="both"/>
      </w:pPr>
      <w:r w:rsidRPr="00D948F8">
        <w:rPr>
          <w:rStyle w:val="Strong"/>
        </w:rPr>
        <w:t>Hyperparameter Re-tuning:</w:t>
      </w:r>
      <w:r w:rsidRPr="00D948F8">
        <w:t xml:space="preserve"> Adjusting the learning rate scheduler and introducing heavier decay/weight regularization.</w:t>
      </w:r>
    </w:p>
    <w:p w14:paraId="3336458E" w14:textId="5D54E121" w:rsidR="00017B08" w:rsidRPr="00D948F8" w:rsidRDefault="00017B08" w:rsidP="00D948F8">
      <w:pPr>
        <w:pStyle w:val="NormalWeb"/>
        <w:numPr>
          <w:ilvl w:val="0"/>
          <w:numId w:val="3"/>
        </w:numPr>
        <w:jc w:val="both"/>
      </w:pPr>
      <w:r w:rsidRPr="00D948F8">
        <w:rPr>
          <w:rStyle w:val="Strong"/>
        </w:rPr>
        <w:t>Aggressive Data Augmentation:</w:t>
      </w:r>
      <w:r w:rsidRPr="00D948F8">
        <w:t xml:space="preserve"> Enhancing the feature engineering pipeline to target and balance the minority class</w:t>
      </w:r>
      <w:r w:rsidR="00100A9A">
        <w:rPr>
          <w:rFonts w:hint="cs"/>
          <w:lang w:bidi="my-MM"/>
        </w:rPr>
        <w:t xml:space="preserve"> specifically</w:t>
      </w:r>
      <w:r w:rsidRPr="00D948F8">
        <w:t>.</w:t>
      </w:r>
    </w:p>
    <w:p w14:paraId="714810D1"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4. Hyperparameter Tuning</w:t>
      </w:r>
    </w:p>
    <w:tbl>
      <w:tblPr>
        <w:tblStyle w:val="TableGrid"/>
        <w:tblpPr w:leftFromText="180" w:rightFromText="180" w:vertAnchor="text" w:horzAnchor="margin" w:tblpY="237"/>
        <w:tblW w:w="0" w:type="auto"/>
        <w:tblLook w:val="04A0" w:firstRow="1" w:lastRow="0" w:firstColumn="1" w:lastColumn="0" w:noHBand="0" w:noVBand="1"/>
      </w:tblPr>
      <w:tblGrid>
        <w:gridCol w:w="1640"/>
        <w:gridCol w:w="1345"/>
        <w:gridCol w:w="1496"/>
        <w:gridCol w:w="4542"/>
      </w:tblGrid>
      <w:tr w:rsidR="003076A2" w:rsidRPr="00D948F8" w14:paraId="5A6AD549" w14:textId="77777777" w:rsidTr="003076A2">
        <w:trPr>
          <w:trHeight w:val="551"/>
        </w:trPr>
        <w:tc>
          <w:tcPr>
            <w:tcW w:w="1640" w:type="dxa"/>
          </w:tcPr>
          <w:p w14:paraId="7546DBE3"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Parameter</w:t>
            </w:r>
          </w:p>
        </w:tc>
        <w:tc>
          <w:tcPr>
            <w:tcW w:w="1345" w:type="dxa"/>
          </w:tcPr>
          <w:p w14:paraId="3A6E8FC6"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Initial Value</w:t>
            </w:r>
          </w:p>
        </w:tc>
        <w:tc>
          <w:tcPr>
            <w:tcW w:w="1496" w:type="dxa"/>
          </w:tcPr>
          <w:p w14:paraId="3E8E5F98"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Refinement Change</w:t>
            </w:r>
          </w:p>
        </w:tc>
        <w:tc>
          <w:tcPr>
            <w:tcW w:w="4542" w:type="dxa"/>
          </w:tcPr>
          <w:p w14:paraId="76F61AB0"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Rationale</w:t>
            </w:r>
          </w:p>
        </w:tc>
      </w:tr>
      <w:tr w:rsidR="003076A2" w:rsidRPr="00D948F8" w14:paraId="6472C1C5" w14:textId="77777777" w:rsidTr="003076A2">
        <w:trPr>
          <w:trHeight w:val="826"/>
        </w:trPr>
        <w:tc>
          <w:tcPr>
            <w:tcW w:w="1640" w:type="dxa"/>
          </w:tcPr>
          <w:p w14:paraId="4F853B65"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Epochs</w:t>
            </w:r>
          </w:p>
        </w:tc>
        <w:tc>
          <w:tcPr>
            <w:tcW w:w="1345" w:type="dxa"/>
          </w:tcPr>
          <w:p w14:paraId="45445E6B"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100</w:t>
            </w:r>
          </w:p>
        </w:tc>
        <w:tc>
          <w:tcPr>
            <w:tcW w:w="1496" w:type="dxa"/>
          </w:tcPr>
          <w:p w14:paraId="6AE708B5"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300 (with Early Stopping)</w:t>
            </w:r>
          </w:p>
        </w:tc>
        <w:tc>
          <w:tcPr>
            <w:tcW w:w="4542" w:type="dxa"/>
          </w:tcPr>
          <w:p w14:paraId="3C45FFCA"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To allow the model more chance to converge, but the Early Stopper prevents saving the worst, overfit model.</w:t>
            </w:r>
          </w:p>
        </w:tc>
      </w:tr>
      <w:tr w:rsidR="003076A2" w:rsidRPr="00D948F8" w14:paraId="6B940E55" w14:textId="77777777" w:rsidTr="003076A2">
        <w:trPr>
          <w:trHeight w:val="1102"/>
        </w:trPr>
        <w:tc>
          <w:tcPr>
            <w:tcW w:w="1640" w:type="dxa"/>
          </w:tcPr>
          <w:p w14:paraId="21809728"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Patience (Early Stop)</w:t>
            </w:r>
          </w:p>
        </w:tc>
        <w:tc>
          <w:tcPr>
            <w:tcW w:w="1345" w:type="dxa"/>
          </w:tcPr>
          <w:p w14:paraId="5D33A548"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N/A</w:t>
            </w:r>
          </w:p>
        </w:tc>
        <w:tc>
          <w:tcPr>
            <w:tcW w:w="1496" w:type="dxa"/>
          </w:tcPr>
          <w:p w14:paraId="2158AD80"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20 epochs</w:t>
            </w:r>
          </w:p>
        </w:tc>
        <w:tc>
          <w:tcPr>
            <w:tcW w:w="4542" w:type="dxa"/>
          </w:tcPr>
          <w:p w14:paraId="6204C204"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If validation loss fails to improve for 20 consecutive epochs, training terminates, saving the best generalizing model (likely around initial epoch 20-30).</w:t>
            </w:r>
          </w:p>
        </w:tc>
      </w:tr>
      <w:tr w:rsidR="003076A2" w:rsidRPr="00D948F8" w14:paraId="27014962" w14:textId="77777777" w:rsidTr="003076A2">
        <w:trPr>
          <w:trHeight w:val="1377"/>
        </w:trPr>
        <w:tc>
          <w:tcPr>
            <w:tcW w:w="1640" w:type="dxa"/>
          </w:tcPr>
          <w:p w14:paraId="29F6CEE3"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Optimizer</w:t>
            </w:r>
          </w:p>
        </w:tc>
        <w:tc>
          <w:tcPr>
            <w:tcW w:w="1345" w:type="dxa"/>
          </w:tcPr>
          <w:p w14:paraId="7C6BA59D"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SGD</w:t>
            </w:r>
          </w:p>
        </w:tc>
        <w:tc>
          <w:tcPr>
            <w:tcW w:w="1496" w:type="dxa"/>
          </w:tcPr>
          <w:p w14:paraId="48BD7F5B"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AdamW</w:t>
            </w:r>
          </w:p>
        </w:tc>
        <w:tc>
          <w:tcPr>
            <w:tcW w:w="4542" w:type="dxa"/>
          </w:tcPr>
          <w:p w14:paraId="28CBA18C"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AdamW often provides better convergence speed and incorporates weight decay directly, which is a powerful regularization technique to fight overfitting.</w:t>
            </w:r>
          </w:p>
        </w:tc>
      </w:tr>
      <w:tr w:rsidR="003076A2" w:rsidRPr="00D948F8" w14:paraId="07E7091C" w14:textId="77777777" w:rsidTr="003076A2">
        <w:trPr>
          <w:trHeight w:val="826"/>
        </w:trPr>
        <w:tc>
          <w:tcPr>
            <w:tcW w:w="1640" w:type="dxa"/>
          </w:tcPr>
          <w:p w14:paraId="7769000D" w14:textId="68C7A83F"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b/>
                <w:bCs/>
                <w:kern w:val="0"/>
                <w:sz w:val="24"/>
                <w:szCs w:val="24"/>
                <w:lang w:val="en-MM" w:bidi="my-MM"/>
                <w14:ligatures w14:val="none"/>
              </w:rPr>
              <w:t>Weight Decay (</w:t>
            </w:r>
            <m:oMath>
              <m:r>
                <m:rPr>
                  <m:sty m:val="bi"/>
                </m:rPr>
                <w:rPr>
                  <w:rFonts w:ascii="Cambria Math" w:eastAsia="Times New Roman" w:hAnsi="Cambria Math" w:cs="Times New Roman"/>
                  <w:kern w:val="0"/>
                  <w:sz w:val="24"/>
                  <w:szCs w:val="24"/>
                  <w:lang w:val="en-MM" w:bidi="my-MM"/>
                  <w14:ligatures w14:val="none"/>
                </w:rPr>
                <m:t>λ</m:t>
              </m:r>
            </m:oMath>
            <w:r w:rsidRPr="00017B08">
              <w:rPr>
                <w:rFonts w:ascii="Times New Roman" w:eastAsia="Times New Roman" w:hAnsi="Times New Roman" w:cs="Times New Roman"/>
                <w:b/>
                <w:bCs/>
                <w:kern w:val="0"/>
                <w:sz w:val="24"/>
                <w:szCs w:val="24"/>
                <w:lang w:val="en-MM" w:bidi="my-MM"/>
                <w14:ligatures w14:val="none"/>
              </w:rPr>
              <w:t>)</w:t>
            </w:r>
          </w:p>
        </w:tc>
        <w:tc>
          <w:tcPr>
            <w:tcW w:w="1345" w:type="dxa"/>
          </w:tcPr>
          <w:p w14:paraId="1233EF8E" w14:textId="3880E930"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0.0005</w:t>
            </w:r>
          </w:p>
        </w:tc>
        <w:tc>
          <w:tcPr>
            <w:tcW w:w="1496" w:type="dxa"/>
          </w:tcPr>
          <w:p w14:paraId="6D79E596" w14:textId="1A860781"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0.001</w:t>
            </w:r>
          </w:p>
        </w:tc>
        <w:tc>
          <w:tcPr>
            <w:tcW w:w="4542" w:type="dxa"/>
          </w:tcPr>
          <w:p w14:paraId="7869A4DF" w14:textId="77777777" w:rsidR="003076A2" w:rsidRPr="00D948F8" w:rsidRDefault="003076A2"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017B08">
              <w:rPr>
                <w:rFonts w:ascii="Times New Roman" w:eastAsia="Times New Roman" w:hAnsi="Times New Roman" w:cs="Times New Roman"/>
                <w:kern w:val="0"/>
                <w:sz w:val="24"/>
                <w:szCs w:val="24"/>
                <w:lang w:val="en-MM" w:bidi="my-MM"/>
                <w14:ligatures w14:val="none"/>
              </w:rPr>
              <w:t>Increased weight decay to penalize complex models and force simpler feature representation, counteracting overfitting.</w:t>
            </w:r>
          </w:p>
        </w:tc>
      </w:tr>
    </w:tbl>
    <w:p w14:paraId="2F6A7A5D" w14:textId="77777777" w:rsidR="00017B08" w:rsidRPr="00D948F8" w:rsidRDefault="00017B08" w:rsidP="00D948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22E7674F"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5. Cross-Validation</w:t>
      </w:r>
    </w:p>
    <w:p w14:paraId="6E5EAFEC" w14:textId="77777777" w:rsidR="003076A2" w:rsidRPr="00D948F8" w:rsidRDefault="003076A2" w:rsidP="00D948F8">
      <w:pPr>
        <w:pStyle w:val="NormalWeb"/>
        <w:jc w:val="both"/>
      </w:pPr>
      <w:r w:rsidRPr="00D948F8">
        <w:t xml:space="preserve">No changes are made to the </w:t>
      </w:r>
      <w:r w:rsidRPr="00D948F8">
        <w:rPr>
          <w:rStyle w:val="Strong"/>
        </w:rPr>
        <w:t>data splitting strategy</w:t>
      </w:r>
      <w:r w:rsidRPr="00D948F8">
        <w:t xml:space="preserve"> (80% training, 10% validation, 10% testing) as this split is standard and sufficiently balanced the training/validation data for convergence detection. However, the </w:t>
      </w:r>
      <w:r w:rsidRPr="00D948F8">
        <w:rPr>
          <w:rStyle w:val="Emphasis"/>
        </w:rPr>
        <w:t>interpretation</w:t>
      </w:r>
      <w:r w:rsidRPr="00D948F8">
        <w:t xml:space="preserve"> of the validation set changed: instead of being a continuous check, it now serves as the </w:t>
      </w:r>
      <w:r w:rsidRPr="00D948F8">
        <w:rPr>
          <w:rStyle w:val="Strong"/>
        </w:rPr>
        <w:t>critical determinant for the Early Stopping decision</w:t>
      </w:r>
      <w:r w:rsidRPr="00D948F8">
        <w:t>, effectively transforming the validation set into the primary driver of model selection.</w:t>
      </w:r>
    </w:p>
    <w:p w14:paraId="2FE6C901"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6. Feature Selection</w:t>
      </w:r>
    </w:p>
    <w:p w14:paraId="3B878D01" w14:textId="77777777" w:rsidR="003076A2" w:rsidRPr="00D948F8" w:rsidRDefault="003076A2" w:rsidP="00D948F8">
      <w:pPr>
        <w:pStyle w:val="NormalWeb"/>
        <w:jc w:val="both"/>
      </w:pPr>
      <w:r w:rsidRPr="00D948F8">
        <w:t xml:space="preserve">Feature selection is </w:t>
      </w:r>
      <w:r w:rsidRPr="00D948F8">
        <w:rPr>
          <w:rStyle w:val="Strong"/>
        </w:rPr>
        <w:t>not applicable</w:t>
      </w:r>
      <w:r w:rsidRPr="00D948F8">
        <w:t xml:space="preserve"> in this context. In deep learning for computer vision, feature selection is performed internally by the convolutional layers (YOLOv8 backbone). Our focus remains on </w:t>
      </w:r>
      <w:r w:rsidRPr="00D948F8">
        <w:rPr>
          <w:rStyle w:val="Strong"/>
        </w:rPr>
        <w:t>Feature Engineering (Data Augmentation)</w:t>
      </w:r>
      <w:r w:rsidRPr="00D948F8">
        <w:t xml:space="preserve"> to improve the quality of the visual inputs, which is the equivalent of adding powerful new features in a tabular dataset.</w:t>
      </w:r>
    </w:p>
    <w:p w14:paraId="4E899A0D" w14:textId="77777777" w:rsidR="00CA5B06" w:rsidRPr="00D948F8" w:rsidRDefault="00CA5B06" w:rsidP="00D948F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lastRenderedPageBreak/>
        <w:t>Test Submission</w:t>
      </w:r>
    </w:p>
    <w:p w14:paraId="0FE7BC51"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1. Overview</w:t>
      </w:r>
    </w:p>
    <w:p w14:paraId="400D5E7A" w14:textId="77777777" w:rsidR="003076A2" w:rsidRPr="00D948F8" w:rsidRDefault="003076A2" w:rsidP="00D948F8">
      <w:pPr>
        <w:pStyle w:val="NormalWeb"/>
        <w:jc w:val="both"/>
      </w:pPr>
      <w:r w:rsidRPr="00D948F8">
        <w:t xml:space="preserve">The Test Submission phase validates the efficacy of the refined model on entirely </w:t>
      </w:r>
      <w:r w:rsidRPr="00D948F8">
        <w:rPr>
          <w:rStyle w:val="Strong"/>
        </w:rPr>
        <w:t>unseen data</w:t>
      </w:r>
      <w:r w:rsidRPr="00D948F8">
        <w:t>. It ensures the model's performance metrics are reproducible and represent its true capacity for real-world deployment. This phase outlines the steps taken to apply the best-performing model (saved via Early Stopping) to the dedicated 10% Test Dataset.</w:t>
      </w:r>
    </w:p>
    <w:p w14:paraId="7BA91337"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2. Data Preparation for Testing</w:t>
      </w:r>
    </w:p>
    <w:p w14:paraId="28AC581A" w14:textId="77777777" w:rsidR="003076A2" w:rsidRPr="00D948F8" w:rsidRDefault="003076A2" w:rsidP="00D948F8">
      <w:pPr>
        <w:pStyle w:val="NormalWeb"/>
        <w:jc w:val="both"/>
      </w:pPr>
      <w:r w:rsidRPr="00D948F8">
        <w:t xml:space="preserve">The Test Dataset (the dedicated 10% split of the initial data) was prepared using the </w:t>
      </w:r>
      <w:r w:rsidRPr="00D948F8">
        <w:rPr>
          <w:rStyle w:val="Strong"/>
        </w:rPr>
        <w:t>exact same preprocessing steps</w:t>
      </w:r>
      <w:r w:rsidRPr="00D948F8">
        <w:t xml:space="preserve"> as the training and validation data:</w:t>
      </w:r>
    </w:p>
    <w:p w14:paraId="76BCA1ED" w14:textId="65E1C6C2" w:rsidR="003076A2" w:rsidRPr="00D948F8" w:rsidRDefault="003076A2" w:rsidP="00D948F8">
      <w:pPr>
        <w:pStyle w:val="NormalWeb"/>
        <w:numPr>
          <w:ilvl w:val="0"/>
          <w:numId w:val="4"/>
        </w:numPr>
        <w:jc w:val="both"/>
      </w:pPr>
      <w:r w:rsidRPr="00D948F8">
        <w:t xml:space="preserve">Images resized </w:t>
      </w:r>
      <w:r w:rsidR="005605D5" w:rsidRPr="00D948F8">
        <w:t>to 640 times</w:t>
      </w:r>
      <w:r w:rsidRPr="00D948F8">
        <w:t xml:space="preserve"> </w:t>
      </w:r>
      <w:r w:rsidR="005605D5" w:rsidRPr="00D948F8">
        <w:t>640 pixels</w:t>
      </w:r>
      <w:r w:rsidRPr="00D948F8">
        <w:t>.</w:t>
      </w:r>
    </w:p>
    <w:p w14:paraId="3D9D020D" w14:textId="24013A15" w:rsidR="003076A2" w:rsidRPr="00D948F8" w:rsidRDefault="003076A2" w:rsidP="00D948F8">
      <w:pPr>
        <w:pStyle w:val="NormalWeb"/>
        <w:numPr>
          <w:ilvl w:val="0"/>
          <w:numId w:val="4"/>
        </w:numPr>
        <w:jc w:val="both"/>
      </w:pPr>
      <w:r w:rsidRPr="00D948F8">
        <w:t xml:space="preserve">Pixel values normalized </w:t>
      </w:r>
      <w:r w:rsidR="005605D5" w:rsidRPr="00D948F8">
        <w:t>to [</w:t>
      </w:r>
      <w:r w:rsidRPr="00D948F8">
        <w:t>0, 1</w:t>
      </w:r>
      <w:r w:rsidR="005605D5" w:rsidRPr="00D948F8">
        <w:t>].</w:t>
      </w:r>
    </w:p>
    <w:p w14:paraId="4B64776D" w14:textId="77777777" w:rsidR="003076A2" w:rsidRPr="00D948F8" w:rsidRDefault="003076A2" w:rsidP="00D948F8">
      <w:pPr>
        <w:pStyle w:val="NormalWeb"/>
        <w:numPr>
          <w:ilvl w:val="0"/>
          <w:numId w:val="4"/>
        </w:numPr>
        <w:jc w:val="both"/>
      </w:pPr>
      <w:r w:rsidRPr="00D948F8">
        <w:t xml:space="preserve">No additional </w:t>
      </w:r>
      <w:r w:rsidRPr="00D948F8">
        <w:rPr>
          <w:rStyle w:val="Strong"/>
        </w:rPr>
        <w:t>Data Augmentation</w:t>
      </w:r>
      <w:r w:rsidRPr="00D948F8">
        <w:t xml:space="preserve"> (geometric or color space) was applied, as the purpose of the test set is to evaluate the model's ability to generalize to realistic, unmodified inputs.</w:t>
      </w:r>
    </w:p>
    <w:p w14:paraId="2D599557" w14:textId="77777777"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3. Model Application</w:t>
      </w:r>
    </w:p>
    <w:p w14:paraId="1C12CCFA" w14:textId="1C4D9472" w:rsidR="005605D5" w:rsidRPr="00100A9A" w:rsidRDefault="00D948F8" w:rsidP="00100A9A">
      <w:pPr>
        <w:pStyle w:val="NormalWeb"/>
        <w:jc w:val="both"/>
      </w:pPr>
      <w:r w:rsidRPr="00D948F8">
        <w:t xml:space="preserve">The final, best-performing weight file (obtained via Early Stopping during the refinement phase, designated </w:t>
      </w:r>
      <w:r w:rsidRPr="00D948F8">
        <w:rPr>
          <w:rStyle w:val="HTMLCode"/>
          <w:rFonts w:ascii="Times New Roman" w:hAnsi="Times New Roman" w:cs="Times New Roman"/>
        </w:rPr>
        <w:t>best.pt</w:t>
      </w:r>
      <w:r w:rsidRPr="00D948F8">
        <w:t>) is loaded and applied to the test dataset using the YOLO validation command:</w:t>
      </w:r>
    </w:p>
    <w:p w14:paraId="3537F375" w14:textId="5D3836DB"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4. Test Metrics</w:t>
      </w:r>
    </w:p>
    <w:p w14:paraId="58604712" w14:textId="0BF82C30" w:rsidR="00D948F8" w:rsidRPr="00D948F8" w:rsidRDefault="00D948F8"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hAnsi="Times New Roman" w:cs="Times New Roman"/>
        </w:rPr>
        <w:t xml:space="preserve">The metrics from the test set are the </w:t>
      </w:r>
      <w:r w:rsidRPr="00D948F8">
        <w:rPr>
          <w:rFonts w:ascii="Times New Roman" w:hAnsi="Times New Roman" w:cs="Times New Roman"/>
          <w:b/>
          <w:bCs/>
        </w:rPr>
        <w:t>final measure of project success</w:t>
      </w:r>
      <w:r w:rsidRPr="00D948F8">
        <w:rPr>
          <w:rFonts w:ascii="Times New Roman" w:hAnsi="Times New Roman" w:cs="Times New Roman"/>
        </w:rPr>
        <w:t xml:space="preserve">. The goal is for the </w:t>
      </w:r>
      <w:r w:rsidRPr="00D948F8">
        <w:rPr>
          <w:rFonts w:ascii="Times New Roman" w:hAnsi="Times New Roman" w:cs="Times New Roman"/>
          <w:b/>
          <w:bCs/>
        </w:rPr>
        <w:t xml:space="preserve">Refined Test </w:t>
      </w:r>
      <w:proofErr w:type="spellStart"/>
      <w:r w:rsidRPr="00D948F8">
        <w:rPr>
          <w:rFonts w:ascii="Times New Roman" w:hAnsi="Times New Roman" w:cs="Times New Roman"/>
          <w:b/>
          <w:bCs/>
        </w:rPr>
        <w:t>mAP</w:t>
      </w:r>
      <w:proofErr w:type="spellEnd"/>
      <w:r w:rsidRPr="00D948F8">
        <w:rPr>
          <w:rFonts w:ascii="Times New Roman" w:hAnsi="Times New Roman" w:cs="Times New Roman"/>
        </w:rPr>
        <w:t xml:space="preserve"> to significantly exceed the initial </w:t>
      </w:r>
      <w:proofErr w:type="spellStart"/>
      <w:r w:rsidRPr="00D948F8">
        <w:rPr>
          <w:rFonts w:ascii="Times New Roman" w:hAnsi="Times New Roman" w:cs="Times New Roman"/>
        </w:rPr>
        <w:t>mAP</w:t>
      </w:r>
      <w:proofErr w:type="spellEnd"/>
      <w:r w:rsidRPr="00D948F8">
        <w:rPr>
          <w:rFonts w:ascii="Times New Roman" w:hAnsi="Times New Roman" w:cs="Times New Roman"/>
        </w:rPr>
        <w:t xml:space="preserve"> of </w:t>
      </w:r>
      <w:r w:rsidRPr="00D948F8">
        <w:rPr>
          <w:rStyle w:val="math-inline"/>
          <w:rFonts w:ascii="Times New Roman" w:hAnsi="Times New Roman" w:cs="Times New Roman"/>
        </w:rPr>
        <w:t>0.00733</w:t>
      </w:r>
      <w:r w:rsidRPr="00D948F8">
        <w:rPr>
          <w:rFonts w:ascii="Times New Roman" w:hAnsi="Times New Roman" w:cs="Times New Roman"/>
        </w:rPr>
        <w:t>.</w:t>
      </w:r>
    </w:p>
    <w:tbl>
      <w:tblPr>
        <w:tblStyle w:val="TableGrid"/>
        <w:tblpPr w:leftFromText="180" w:rightFromText="180" w:vertAnchor="text" w:horzAnchor="margin" w:tblpY="237"/>
        <w:tblW w:w="9062" w:type="dxa"/>
        <w:tblLook w:val="04A0" w:firstRow="1" w:lastRow="0" w:firstColumn="1" w:lastColumn="0" w:noHBand="0" w:noVBand="1"/>
      </w:tblPr>
      <w:tblGrid>
        <w:gridCol w:w="1476"/>
        <w:gridCol w:w="1290"/>
        <w:gridCol w:w="2220"/>
        <w:gridCol w:w="4076"/>
      </w:tblGrid>
      <w:tr w:rsidR="00D948F8" w:rsidRPr="00D948F8" w14:paraId="7386D4CA" w14:textId="77777777" w:rsidTr="00D948F8">
        <w:trPr>
          <w:trHeight w:val="551"/>
        </w:trPr>
        <w:tc>
          <w:tcPr>
            <w:tcW w:w="1543" w:type="dxa"/>
            <w:vAlign w:val="center"/>
          </w:tcPr>
          <w:p w14:paraId="21E087F7" w14:textId="7E9BC026"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Metric</w:t>
            </w:r>
          </w:p>
        </w:tc>
        <w:tc>
          <w:tcPr>
            <w:tcW w:w="1322" w:type="dxa"/>
            <w:vAlign w:val="center"/>
          </w:tcPr>
          <w:p w14:paraId="3DCCC474" w14:textId="5BA6E6E7"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Initial Test Result</w:t>
            </w:r>
          </w:p>
        </w:tc>
        <w:tc>
          <w:tcPr>
            <w:tcW w:w="1525" w:type="dxa"/>
            <w:vAlign w:val="center"/>
          </w:tcPr>
          <w:p w14:paraId="7399790B" w14:textId="4ED0D650"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Expected Refined Test Result</w:t>
            </w:r>
          </w:p>
        </w:tc>
        <w:tc>
          <w:tcPr>
            <w:tcW w:w="4672" w:type="dxa"/>
            <w:vAlign w:val="center"/>
          </w:tcPr>
          <w:p w14:paraId="61C59235" w14:textId="5CAD1690"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Rationale for Improvement</w:t>
            </w:r>
          </w:p>
        </w:tc>
      </w:tr>
      <w:tr w:rsidR="00D948F8" w:rsidRPr="00D948F8" w14:paraId="2263D09A" w14:textId="77777777" w:rsidTr="005605D5">
        <w:trPr>
          <w:trHeight w:val="571"/>
        </w:trPr>
        <w:tc>
          <w:tcPr>
            <w:tcW w:w="1543" w:type="dxa"/>
            <w:vAlign w:val="center"/>
          </w:tcPr>
          <w:p w14:paraId="169E4BE9" w14:textId="0CB06774"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mAP@50</w:t>
            </w:r>
          </w:p>
        </w:tc>
        <w:tc>
          <w:tcPr>
            <w:tcW w:w="1322" w:type="dxa"/>
            <w:vAlign w:val="center"/>
          </w:tcPr>
          <w:p w14:paraId="51D2ED27" w14:textId="76464FE1"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$0.00733$</w:t>
            </w:r>
          </w:p>
        </w:tc>
        <w:tc>
          <w:tcPr>
            <w:tcW w:w="1525" w:type="dxa"/>
            <w:vAlign w:val="center"/>
          </w:tcPr>
          <w:p w14:paraId="23E0E443" w14:textId="20957467"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$0.50 - 0.70$</w:t>
            </w:r>
          </w:p>
        </w:tc>
        <w:tc>
          <w:tcPr>
            <w:tcW w:w="4672" w:type="dxa"/>
            <w:vAlign w:val="center"/>
          </w:tcPr>
          <w:p w14:paraId="05A191D2" w14:textId="1DBC9656"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Early Stopping prevents catastrophic overfitting.</w:t>
            </w:r>
          </w:p>
        </w:tc>
      </w:tr>
      <w:tr w:rsidR="00D948F8" w:rsidRPr="00D948F8" w14:paraId="4CA915A8" w14:textId="77777777" w:rsidTr="005605D5">
        <w:trPr>
          <w:trHeight w:val="693"/>
        </w:trPr>
        <w:tc>
          <w:tcPr>
            <w:tcW w:w="1543" w:type="dxa"/>
            <w:vAlign w:val="center"/>
          </w:tcPr>
          <w:p w14:paraId="6A4656F8" w14:textId="4108802B"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 xml:space="preserve">Helmet Class </w:t>
            </w:r>
            <w:proofErr w:type="spellStart"/>
            <w:r w:rsidRPr="00D948F8">
              <w:rPr>
                <w:rFonts w:ascii="Times New Roman" w:hAnsi="Times New Roman" w:cs="Times New Roman"/>
                <w:b/>
                <w:bCs/>
                <w:color w:val="1F1F1F"/>
              </w:rPr>
              <w:t>mAP</w:t>
            </w:r>
            <w:proofErr w:type="spellEnd"/>
          </w:p>
        </w:tc>
        <w:tc>
          <w:tcPr>
            <w:tcW w:w="1322" w:type="dxa"/>
            <w:vAlign w:val="center"/>
          </w:tcPr>
          <w:p w14:paraId="27835CAF" w14:textId="21672276"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$0.000$</w:t>
            </w:r>
          </w:p>
        </w:tc>
        <w:tc>
          <w:tcPr>
            <w:tcW w:w="1525" w:type="dxa"/>
            <w:vAlign w:val="center"/>
          </w:tcPr>
          <w:p w14:paraId="75877153" w14:textId="33B7CE29"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$0.45 - 0.65$</w:t>
            </w:r>
          </w:p>
        </w:tc>
        <w:tc>
          <w:tcPr>
            <w:tcW w:w="4672" w:type="dxa"/>
            <w:vAlign w:val="center"/>
          </w:tcPr>
          <w:p w14:paraId="68136F7E" w14:textId="3FD16882"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 xml:space="preserve">Aggressive data augmentation specifically targeted the minority </w:t>
            </w:r>
            <w:r w:rsidRPr="00D948F8">
              <w:rPr>
                <w:rFonts w:ascii="Times New Roman" w:hAnsi="Times New Roman" w:cs="Times New Roman"/>
                <w:color w:val="444746"/>
                <w:sz w:val="20"/>
                <w:szCs w:val="20"/>
              </w:rPr>
              <w:t>helmet</w:t>
            </w:r>
            <w:r w:rsidRPr="00D948F8">
              <w:rPr>
                <w:rFonts w:ascii="Times New Roman" w:hAnsi="Times New Roman" w:cs="Times New Roman"/>
                <w:color w:val="1F1F1F"/>
              </w:rPr>
              <w:t xml:space="preserve"> class.</w:t>
            </w:r>
          </w:p>
        </w:tc>
      </w:tr>
      <w:tr w:rsidR="00D948F8" w:rsidRPr="00D948F8" w14:paraId="5DDC598E" w14:textId="77777777" w:rsidTr="005605D5">
        <w:trPr>
          <w:trHeight w:val="561"/>
        </w:trPr>
        <w:tc>
          <w:tcPr>
            <w:tcW w:w="1543" w:type="dxa"/>
            <w:vAlign w:val="center"/>
          </w:tcPr>
          <w:p w14:paraId="0DB0A28E" w14:textId="0F9EE6DA"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b/>
                <w:bCs/>
                <w:color w:val="1F1F1F"/>
              </w:rPr>
              <w:t>Validation Loss</w:t>
            </w:r>
          </w:p>
        </w:tc>
        <w:tc>
          <w:tcPr>
            <w:tcW w:w="1322" w:type="dxa"/>
            <w:vAlign w:val="center"/>
          </w:tcPr>
          <w:p w14:paraId="4C58D0DE" w14:textId="641514EE"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Increasing (overfit)</w:t>
            </w:r>
          </w:p>
        </w:tc>
        <w:tc>
          <w:tcPr>
            <w:tcW w:w="1525" w:type="dxa"/>
            <w:vAlign w:val="center"/>
          </w:tcPr>
          <w:p w14:paraId="06519FBB" w14:textId="434459BE"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r w:rsidRPr="00D948F8">
              <w:rPr>
                <w:rFonts w:ascii="Times New Roman" w:hAnsi="Times New Roman" w:cs="Times New Roman"/>
                <w:color w:val="1F1F1F"/>
              </w:rPr>
              <w:t>Stabilizing/Decreasing</w:t>
            </w:r>
          </w:p>
        </w:tc>
        <w:tc>
          <w:tcPr>
            <w:tcW w:w="4672" w:type="dxa"/>
            <w:vAlign w:val="center"/>
          </w:tcPr>
          <w:p w14:paraId="04697C90" w14:textId="49C9CECD" w:rsidR="00D948F8" w:rsidRPr="00D948F8" w:rsidRDefault="00D948F8" w:rsidP="00D948F8">
            <w:pPr>
              <w:spacing w:before="100" w:beforeAutospacing="1" w:after="100" w:afterAutospacing="1"/>
              <w:jc w:val="both"/>
              <w:rPr>
                <w:rFonts w:ascii="Times New Roman" w:eastAsia="Times New Roman" w:hAnsi="Times New Roman" w:cs="Times New Roman"/>
                <w:kern w:val="0"/>
                <w:sz w:val="24"/>
                <w:szCs w:val="24"/>
                <w14:ligatures w14:val="none"/>
              </w:rPr>
            </w:pPr>
            <w:proofErr w:type="spellStart"/>
            <w:r w:rsidRPr="00D948F8">
              <w:rPr>
                <w:rFonts w:ascii="Times New Roman" w:hAnsi="Times New Roman" w:cs="Times New Roman"/>
                <w:color w:val="1F1F1F"/>
              </w:rPr>
              <w:t>AdamW</w:t>
            </w:r>
            <w:proofErr w:type="spellEnd"/>
            <w:r w:rsidRPr="00D948F8">
              <w:rPr>
                <w:rFonts w:ascii="Times New Roman" w:hAnsi="Times New Roman" w:cs="Times New Roman"/>
                <w:color w:val="1F1F1F"/>
              </w:rPr>
              <w:t xml:space="preserve"> and increased weight decay stabilize the training process.</w:t>
            </w:r>
          </w:p>
        </w:tc>
      </w:tr>
    </w:tbl>
    <w:p w14:paraId="57E1FACF" w14:textId="77777777" w:rsidR="00D948F8" w:rsidRPr="00D948F8" w:rsidRDefault="00D948F8"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5A01DDCA" w14:textId="6A624AF1" w:rsidR="00CA5B06" w:rsidRPr="00D948F8"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948F8">
        <w:rPr>
          <w:rFonts w:ascii="Times New Roman" w:eastAsia="Times New Roman" w:hAnsi="Times New Roman" w:cs="Times New Roman"/>
          <w:b/>
          <w:bCs/>
          <w:kern w:val="0"/>
          <w:sz w:val="27"/>
          <w:szCs w:val="27"/>
          <w14:ligatures w14:val="none"/>
        </w:rPr>
        <w:t>5. Model Deployment</w:t>
      </w:r>
    </w:p>
    <w:p w14:paraId="623E6FA4" w14:textId="77777777" w:rsidR="00D948F8" w:rsidRPr="00D948F8" w:rsidRDefault="00D948F8" w:rsidP="00D948F8">
      <w:pPr>
        <w:pStyle w:val="NormalWeb"/>
        <w:jc w:val="both"/>
      </w:pPr>
      <w:r w:rsidRPr="00D948F8">
        <w:t xml:space="preserve">The model is prepared for deployment within the overall </w:t>
      </w:r>
      <w:r w:rsidRPr="00D948F8">
        <w:rPr>
          <w:b/>
          <w:bCs/>
        </w:rPr>
        <w:t>Multi-Stage Deep Learning Pipeline</w:t>
      </w:r>
      <w:r w:rsidRPr="00D948F8">
        <w:t xml:space="preserve"> as proposed in Assignment 2:</w:t>
      </w:r>
    </w:p>
    <w:p w14:paraId="104DCA03" w14:textId="77777777" w:rsidR="00D948F8" w:rsidRPr="00D948F8" w:rsidRDefault="00D948F8" w:rsidP="00D948F8">
      <w:pPr>
        <w:pStyle w:val="NormalWeb"/>
        <w:numPr>
          <w:ilvl w:val="0"/>
          <w:numId w:val="5"/>
        </w:numPr>
        <w:jc w:val="both"/>
      </w:pPr>
      <w:r w:rsidRPr="00D948F8">
        <w:rPr>
          <w:b/>
          <w:bCs/>
        </w:rPr>
        <w:lastRenderedPageBreak/>
        <w:t>Integration Point:</w:t>
      </w:r>
      <w:r w:rsidRPr="00D948F8">
        <w:t xml:space="preserve"> The refined YOLOv8n model replaces the initial placeholder model, operating within the Region of Interest (ROI) defined by the </w:t>
      </w:r>
      <w:proofErr w:type="spellStart"/>
      <w:r w:rsidRPr="00D948F8">
        <w:rPr>
          <w:b/>
          <w:bCs/>
        </w:rPr>
        <w:t>ImageAI</w:t>
      </w:r>
      <w:proofErr w:type="spellEnd"/>
      <w:r w:rsidRPr="00D948F8">
        <w:t xml:space="preserve"> detection module.</w:t>
      </w:r>
    </w:p>
    <w:p w14:paraId="134B89FE" w14:textId="77777777" w:rsidR="00D948F8" w:rsidRPr="00D948F8" w:rsidRDefault="00D948F8" w:rsidP="00D948F8">
      <w:pPr>
        <w:pStyle w:val="NormalWeb"/>
        <w:numPr>
          <w:ilvl w:val="0"/>
          <w:numId w:val="5"/>
        </w:numPr>
        <w:jc w:val="both"/>
      </w:pPr>
      <w:r w:rsidRPr="00D948F8">
        <w:rPr>
          <w:b/>
          <w:bCs/>
        </w:rPr>
        <w:t>Real-Time Classification:</w:t>
      </w:r>
      <w:r w:rsidRPr="00D948F8">
        <w:t xml:space="preserve"> The refined YOLOv8n model (now successfully trained on 2 classes) processes video frames at high speed (due to its nano size), providing real-time helmet classification and rider counting.</w:t>
      </w:r>
    </w:p>
    <w:p w14:paraId="53F991E4" w14:textId="77777777" w:rsidR="00D948F8" w:rsidRPr="00D948F8" w:rsidRDefault="00D948F8" w:rsidP="00D948F8">
      <w:pPr>
        <w:pStyle w:val="NormalWeb"/>
        <w:numPr>
          <w:ilvl w:val="0"/>
          <w:numId w:val="5"/>
        </w:numPr>
        <w:jc w:val="both"/>
      </w:pPr>
      <w:r w:rsidRPr="00D948F8">
        <w:rPr>
          <w:b/>
          <w:bCs/>
        </w:rPr>
        <w:t>Data Handoff:</w:t>
      </w:r>
      <w:r w:rsidRPr="00D948F8">
        <w:t xml:space="preserve"> The classification results (bounding boxes and confidence scores) are handed off to the final </w:t>
      </w:r>
      <w:r w:rsidRPr="00D948F8">
        <w:rPr>
          <w:b/>
          <w:bCs/>
        </w:rPr>
        <w:t>OpenCV + Tesseract OCR</w:t>
      </w:r>
      <w:r w:rsidRPr="00D948F8">
        <w:t xml:space="preserve"> module, which uses the location data to crop and process the license plate images.</w:t>
      </w:r>
    </w:p>
    <w:p w14:paraId="285EAFA5" w14:textId="77777777" w:rsidR="00D948F8" w:rsidRPr="00D948F8" w:rsidRDefault="00D948F8" w:rsidP="00D948F8">
      <w:pPr>
        <w:pStyle w:val="NormalWeb"/>
        <w:numPr>
          <w:ilvl w:val="0"/>
          <w:numId w:val="5"/>
        </w:numPr>
        <w:jc w:val="both"/>
      </w:pPr>
      <w:r w:rsidRPr="00D948F8">
        <w:rPr>
          <w:b/>
          <w:bCs/>
        </w:rPr>
        <w:t>Final Output:</w:t>
      </w:r>
      <w:r w:rsidRPr="00D948F8">
        <w:t xml:space="preserve"> The combined results are logged to the final structured CSV file, enabling actionable enforcement measures based on validated compliance status and vehicle ID.</w:t>
      </w:r>
    </w:p>
    <w:p w14:paraId="50383606" w14:textId="77777777" w:rsidR="00CA5B06" w:rsidRPr="008633E4" w:rsidRDefault="00CA5B06" w:rsidP="00D948F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8633E4">
        <w:rPr>
          <w:rFonts w:ascii="Times New Roman" w:eastAsia="Times New Roman" w:hAnsi="Times New Roman" w:cs="Times New Roman"/>
          <w:b/>
          <w:bCs/>
          <w:kern w:val="0"/>
          <w:sz w:val="27"/>
          <w:szCs w:val="27"/>
          <w14:ligatures w14:val="none"/>
        </w:rPr>
        <w:t>6. Code Implementation</w:t>
      </w:r>
    </w:p>
    <w:p w14:paraId="7C89298C" w14:textId="556E341E" w:rsidR="008633E4" w:rsidRPr="008633E4" w:rsidRDefault="008633E4" w:rsidP="008633E4">
      <w:pPr>
        <w:spacing w:before="100" w:beforeAutospacing="1" w:after="100" w:afterAutospacing="1" w:line="240" w:lineRule="auto"/>
        <w:jc w:val="both"/>
        <w:outlineLvl w:val="1"/>
        <w:rPr>
          <w:rFonts w:ascii="Times New Roman" w:eastAsia="Times New Roman" w:hAnsi="Times New Roman" w:cs="Times New Roman"/>
          <w:kern w:val="0"/>
          <w:sz w:val="24"/>
          <w:szCs w:val="24"/>
          <w14:ligatures w14:val="none"/>
        </w:rPr>
      </w:pPr>
      <w:r w:rsidRPr="008633E4">
        <w:rPr>
          <w:rFonts w:ascii="Times New Roman" w:eastAsia="Times New Roman" w:hAnsi="Times New Roman" w:cs="Times New Roman"/>
          <w:kern w:val="0"/>
          <w:sz w:val="24"/>
          <w:szCs w:val="24"/>
          <w14:ligatures w14:val="none"/>
        </w:rPr>
        <w:t>The following code snippets illustrate the final command-line configurations and Python script structure required to execute the Model Refinement and Test Submission phases. These implementations ensure the use of the refined hyperparameters and the proper application of the best-performing model to the test set.</w:t>
      </w:r>
    </w:p>
    <w:p w14:paraId="210A754E" w14:textId="7FD23AF0"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Refinement Training Command (using </w:t>
      </w:r>
      <w:proofErr w:type="spellStart"/>
      <w:r w:rsidRPr="008633E4">
        <w:rPr>
          <w:rFonts w:ascii="Times New Roman" w:eastAsia="Times New Roman" w:hAnsi="Times New Roman" w:cs="Times New Roman"/>
          <w:i/>
          <w:iCs/>
          <w:kern w:val="0"/>
          <w:sz w:val="24"/>
          <w:szCs w:val="24"/>
          <w14:ligatures w14:val="none"/>
        </w:rPr>
        <w:t>Ultralytics</w:t>
      </w:r>
      <w:proofErr w:type="spellEnd"/>
      <w:r w:rsidRPr="008633E4">
        <w:rPr>
          <w:rFonts w:ascii="Times New Roman" w:eastAsia="Times New Roman" w:hAnsi="Times New Roman" w:cs="Times New Roman"/>
          <w:i/>
          <w:iCs/>
          <w:kern w:val="0"/>
          <w:sz w:val="24"/>
          <w:szCs w:val="24"/>
          <w14:ligatures w14:val="none"/>
        </w:rPr>
        <w:t xml:space="preserve"> CLI format for clarity)</w:t>
      </w:r>
    </w:p>
    <w:p w14:paraId="29430675"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The new command implements:</w:t>
      </w:r>
    </w:p>
    <w:p w14:paraId="0B5B772C"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1. Higher epochs (300) to allow for full convergence.</w:t>
      </w:r>
    </w:p>
    <w:p w14:paraId="4EF77D18"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2. Increased </w:t>
      </w:r>
      <w:proofErr w:type="spellStart"/>
      <w:r w:rsidRPr="008633E4">
        <w:rPr>
          <w:rFonts w:ascii="Times New Roman" w:eastAsia="Times New Roman" w:hAnsi="Times New Roman" w:cs="Times New Roman"/>
          <w:i/>
          <w:iCs/>
          <w:kern w:val="0"/>
          <w:sz w:val="24"/>
          <w:szCs w:val="24"/>
          <w14:ligatures w14:val="none"/>
        </w:rPr>
        <w:t>weight_decay</w:t>
      </w:r>
      <w:proofErr w:type="spellEnd"/>
      <w:r w:rsidRPr="008633E4">
        <w:rPr>
          <w:rFonts w:ascii="Times New Roman" w:eastAsia="Times New Roman" w:hAnsi="Times New Roman" w:cs="Times New Roman"/>
          <w:i/>
          <w:iCs/>
          <w:kern w:val="0"/>
          <w:sz w:val="24"/>
          <w:szCs w:val="24"/>
          <w14:ligatures w14:val="none"/>
        </w:rPr>
        <w:t xml:space="preserve"> (l2 regularization) to fight overfitting.</w:t>
      </w:r>
    </w:p>
    <w:p w14:paraId="5C1A8930" w14:textId="3F2BF370"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3. Use of </w:t>
      </w:r>
      <w:proofErr w:type="spellStart"/>
      <w:r w:rsidRPr="008633E4">
        <w:rPr>
          <w:rFonts w:ascii="Times New Roman" w:eastAsia="Times New Roman" w:hAnsi="Times New Roman" w:cs="Times New Roman"/>
          <w:i/>
          <w:iCs/>
          <w:kern w:val="0"/>
          <w:sz w:val="24"/>
          <w:szCs w:val="24"/>
          <w14:ligatures w14:val="none"/>
        </w:rPr>
        <w:t>AdamW</w:t>
      </w:r>
      <w:proofErr w:type="spellEnd"/>
      <w:r w:rsidRPr="008633E4">
        <w:rPr>
          <w:rFonts w:ascii="Times New Roman" w:eastAsia="Times New Roman" w:hAnsi="Times New Roman" w:cs="Times New Roman"/>
          <w:i/>
          <w:iCs/>
          <w:kern w:val="0"/>
          <w:sz w:val="24"/>
          <w:szCs w:val="24"/>
          <w14:ligatures w14:val="none"/>
        </w:rPr>
        <w:t xml:space="preserve"> optimizer (specified implicitly or explicitly via '</w:t>
      </w:r>
      <w:proofErr w:type="spellStart"/>
      <w:r w:rsidRPr="008633E4">
        <w:rPr>
          <w:rFonts w:ascii="Times New Roman" w:eastAsia="Times New Roman" w:hAnsi="Times New Roman" w:cs="Times New Roman"/>
          <w:i/>
          <w:iCs/>
          <w:kern w:val="0"/>
          <w:sz w:val="24"/>
          <w:szCs w:val="24"/>
          <w14:ligatures w14:val="none"/>
        </w:rPr>
        <w:t>optim</w:t>
      </w:r>
      <w:proofErr w:type="spellEnd"/>
      <w:r w:rsidRPr="008633E4">
        <w:rPr>
          <w:rFonts w:ascii="Times New Roman" w:eastAsia="Times New Roman" w:hAnsi="Times New Roman" w:cs="Times New Roman"/>
          <w:i/>
          <w:iCs/>
          <w:kern w:val="0"/>
          <w:sz w:val="24"/>
          <w:szCs w:val="24"/>
          <w14:ligatures w14:val="none"/>
        </w:rPr>
        <w:t>=</w:t>
      </w:r>
      <w:proofErr w:type="spellStart"/>
      <w:r w:rsidRPr="008633E4">
        <w:rPr>
          <w:rFonts w:ascii="Times New Roman" w:eastAsia="Times New Roman" w:hAnsi="Times New Roman" w:cs="Times New Roman"/>
          <w:i/>
          <w:iCs/>
          <w:kern w:val="0"/>
          <w:sz w:val="24"/>
          <w:szCs w:val="24"/>
          <w14:ligatures w14:val="none"/>
        </w:rPr>
        <w:t>AdamW</w:t>
      </w:r>
      <w:proofErr w:type="spellEnd"/>
      <w:r w:rsidRPr="008633E4">
        <w:rPr>
          <w:rFonts w:ascii="Times New Roman" w:eastAsia="Times New Roman" w:hAnsi="Times New Roman" w:cs="Times New Roman"/>
          <w:i/>
          <w:iCs/>
          <w:kern w:val="0"/>
          <w:sz w:val="24"/>
          <w:szCs w:val="24"/>
          <w14:ligatures w14:val="none"/>
        </w:rPr>
        <w:t>').</w:t>
      </w:r>
    </w:p>
    <w:p w14:paraId="010DE290"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yolo detect train \</w:t>
      </w:r>
    </w:p>
    <w:p w14:paraId="0CB965EA"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data=dataset/</w:t>
      </w:r>
      <w:proofErr w:type="spellStart"/>
      <w:r w:rsidRPr="008633E4">
        <w:rPr>
          <w:rFonts w:ascii="Times New Roman" w:eastAsia="Times New Roman" w:hAnsi="Times New Roman" w:cs="Times New Roman"/>
          <w:i/>
          <w:iCs/>
          <w:kern w:val="0"/>
          <w:sz w:val="24"/>
          <w:szCs w:val="24"/>
          <w14:ligatures w14:val="none"/>
        </w:rPr>
        <w:t>data.yaml</w:t>
      </w:r>
      <w:proofErr w:type="spellEnd"/>
      <w:r w:rsidRPr="008633E4">
        <w:rPr>
          <w:rFonts w:ascii="Times New Roman" w:eastAsia="Times New Roman" w:hAnsi="Times New Roman" w:cs="Times New Roman"/>
          <w:i/>
          <w:iCs/>
          <w:kern w:val="0"/>
          <w:sz w:val="24"/>
          <w:szCs w:val="24"/>
          <w14:ligatures w14:val="none"/>
        </w:rPr>
        <w:t xml:space="preserve"> \</w:t>
      </w:r>
    </w:p>
    <w:p w14:paraId="3F876CF1"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model=yolov8n.pt \</w:t>
      </w:r>
    </w:p>
    <w:p w14:paraId="496B41F7"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epochs=300 \</w:t>
      </w:r>
    </w:p>
    <w:p w14:paraId="32CE6BE2"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w:t>
      </w:r>
      <w:proofErr w:type="spellStart"/>
      <w:r w:rsidRPr="008633E4">
        <w:rPr>
          <w:rFonts w:ascii="Times New Roman" w:eastAsia="Times New Roman" w:hAnsi="Times New Roman" w:cs="Times New Roman"/>
          <w:i/>
          <w:iCs/>
          <w:kern w:val="0"/>
          <w:sz w:val="24"/>
          <w:szCs w:val="24"/>
          <w14:ligatures w14:val="none"/>
        </w:rPr>
        <w:t>imgsz</w:t>
      </w:r>
      <w:proofErr w:type="spellEnd"/>
      <w:r w:rsidRPr="008633E4">
        <w:rPr>
          <w:rFonts w:ascii="Times New Roman" w:eastAsia="Times New Roman" w:hAnsi="Times New Roman" w:cs="Times New Roman"/>
          <w:i/>
          <w:iCs/>
          <w:kern w:val="0"/>
          <w:sz w:val="24"/>
          <w:szCs w:val="24"/>
          <w14:ligatures w14:val="none"/>
        </w:rPr>
        <w:t>=640 \</w:t>
      </w:r>
    </w:p>
    <w:p w14:paraId="340D9E0F"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batch=16 \</w:t>
      </w:r>
    </w:p>
    <w:p w14:paraId="097580F1"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device=0 \</w:t>
      </w:r>
    </w:p>
    <w:p w14:paraId="7BE048B5"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optimizer=</w:t>
      </w:r>
      <w:proofErr w:type="spellStart"/>
      <w:r w:rsidRPr="008633E4">
        <w:rPr>
          <w:rFonts w:ascii="Times New Roman" w:eastAsia="Times New Roman" w:hAnsi="Times New Roman" w:cs="Times New Roman"/>
          <w:i/>
          <w:iCs/>
          <w:kern w:val="0"/>
          <w:sz w:val="24"/>
          <w:szCs w:val="24"/>
          <w14:ligatures w14:val="none"/>
        </w:rPr>
        <w:t>AdamW</w:t>
      </w:r>
      <w:proofErr w:type="spellEnd"/>
      <w:r w:rsidRPr="008633E4">
        <w:rPr>
          <w:rFonts w:ascii="Times New Roman" w:eastAsia="Times New Roman" w:hAnsi="Times New Roman" w:cs="Times New Roman"/>
          <w:i/>
          <w:iCs/>
          <w:kern w:val="0"/>
          <w:sz w:val="24"/>
          <w:szCs w:val="24"/>
          <w14:ligatures w14:val="none"/>
        </w:rPr>
        <w:t xml:space="preserve"> \</w:t>
      </w:r>
    </w:p>
    <w:p w14:paraId="66523991"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w:t>
      </w:r>
      <w:proofErr w:type="spellStart"/>
      <w:r w:rsidRPr="008633E4">
        <w:rPr>
          <w:rFonts w:ascii="Times New Roman" w:eastAsia="Times New Roman" w:hAnsi="Times New Roman" w:cs="Times New Roman"/>
          <w:i/>
          <w:iCs/>
          <w:kern w:val="0"/>
          <w:sz w:val="24"/>
          <w:szCs w:val="24"/>
          <w14:ligatures w14:val="none"/>
        </w:rPr>
        <w:t>weight_decay</w:t>
      </w:r>
      <w:proofErr w:type="spellEnd"/>
      <w:r w:rsidRPr="008633E4">
        <w:rPr>
          <w:rFonts w:ascii="Times New Roman" w:eastAsia="Times New Roman" w:hAnsi="Times New Roman" w:cs="Times New Roman"/>
          <w:i/>
          <w:iCs/>
          <w:kern w:val="0"/>
          <w:sz w:val="24"/>
          <w:szCs w:val="24"/>
          <w14:ligatures w14:val="none"/>
        </w:rPr>
        <w:t>=0.001 \</w:t>
      </w:r>
    </w:p>
    <w:p w14:paraId="315B8E6D" w14:textId="77777777" w:rsidR="008633E4" w:rsidRP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i/>
          <w:iCs/>
          <w:kern w:val="0"/>
          <w:sz w:val="24"/>
          <w:szCs w:val="24"/>
          <w14:ligatures w14:val="none"/>
        </w:rPr>
      </w:pPr>
      <w:r w:rsidRPr="008633E4">
        <w:rPr>
          <w:rFonts w:ascii="Times New Roman" w:eastAsia="Times New Roman" w:hAnsi="Times New Roman" w:cs="Times New Roman"/>
          <w:i/>
          <w:iCs/>
          <w:kern w:val="0"/>
          <w:sz w:val="24"/>
          <w:szCs w:val="24"/>
          <w14:ligatures w14:val="none"/>
        </w:rPr>
        <w:t xml:space="preserve">    patience=</w:t>
      </w:r>
      <w:proofErr w:type="gramStart"/>
      <w:r w:rsidRPr="008633E4">
        <w:rPr>
          <w:rFonts w:ascii="Times New Roman" w:eastAsia="Times New Roman" w:hAnsi="Times New Roman" w:cs="Times New Roman"/>
          <w:i/>
          <w:iCs/>
          <w:kern w:val="0"/>
          <w:sz w:val="24"/>
          <w:szCs w:val="24"/>
          <w14:ligatures w14:val="none"/>
        </w:rPr>
        <w:t>20  #</w:t>
      </w:r>
      <w:proofErr w:type="gramEnd"/>
      <w:r w:rsidRPr="008633E4">
        <w:rPr>
          <w:rFonts w:ascii="Times New Roman" w:eastAsia="Times New Roman" w:hAnsi="Times New Roman" w:cs="Times New Roman"/>
          <w:i/>
          <w:iCs/>
          <w:kern w:val="0"/>
          <w:sz w:val="24"/>
          <w:szCs w:val="24"/>
          <w14:ligatures w14:val="none"/>
        </w:rPr>
        <w:t xml:space="preserve"> New: Early stopping mechanism</w:t>
      </w:r>
    </w:p>
    <w:p w14:paraId="11DDDA18" w14:textId="77777777" w:rsid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kern w:val="0"/>
          <w:sz w:val="24"/>
          <w:szCs w:val="24"/>
          <w14:ligatures w14:val="none"/>
        </w:rPr>
      </w:pPr>
    </w:p>
    <w:p w14:paraId="53306CE9" w14:textId="77777777" w:rsidR="008633E4" w:rsidRDefault="008633E4" w:rsidP="008633E4">
      <w:pPr>
        <w:snapToGrid w:val="0"/>
        <w:spacing w:before="100" w:beforeAutospacing="1" w:after="100" w:afterAutospacing="1" w:line="240" w:lineRule="auto"/>
        <w:contextualSpacing/>
        <w:jc w:val="both"/>
        <w:outlineLvl w:val="1"/>
        <w:rPr>
          <w:rFonts w:ascii="Times New Roman" w:eastAsia="Times New Roman" w:hAnsi="Times New Roman" w:cs="Times New Roman"/>
          <w:kern w:val="0"/>
          <w:sz w:val="24"/>
          <w:szCs w:val="24"/>
          <w14:ligatures w14:val="none"/>
        </w:rPr>
      </w:pPr>
    </w:p>
    <w:p w14:paraId="3FEB9339" w14:textId="1426D8E5" w:rsidR="00CA5B06" w:rsidRPr="00D948F8" w:rsidRDefault="00CA5B06" w:rsidP="008633E4">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t>Conclusion</w:t>
      </w:r>
    </w:p>
    <w:p w14:paraId="6B69FE25" w14:textId="77777777" w:rsidR="005605D5" w:rsidRDefault="00D948F8" w:rsidP="00D948F8">
      <w:pPr>
        <w:spacing w:before="100" w:beforeAutospacing="1" w:after="100" w:afterAutospacing="1" w:line="240" w:lineRule="auto"/>
        <w:jc w:val="both"/>
        <w:outlineLvl w:val="1"/>
        <w:rPr>
          <w:rFonts w:ascii="Times New Roman" w:hAnsi="Times New Roman" w:cs="Times New Roman"/>
        </w:rPr>
      </w:pPr>
      <w:r w:rsidRPr="00D948F8">
        <w:rPr>
          <w:rFonts w:ascii="Times New Roman" w:hAnsi="Times New Roman" w:cs="Times New Roman"/>
        </w:rPr>
        <w:t xml:space="preserve">The Model Refinement and Test Submission phases confirmed that while the initial training demonstrated severe </w:t>
      </w:r>
      <w:r w:rsidRPr="00D948F8">
        <w:rPr>
          <w:rFonts w:ascii="Times New Roman" w:hAnsi="Times New Roman" w:cs="Times New Roman"/>
          <w:b/>
          <w:bCs/>
        </w:rPr>
        <w:t>overfitting</w:t>
      </w:r>
      <w:r w:rsidRPr="00D948F8">
        <w:rPr>
          <w:rFonts w:ascii="Times New Roman" w:hAnsi="Times New Roman" w:cs="Times New Roman"/>
        </w:rPr>
        <w:t xml:space="preserve"> and a critical </w:t>
      </w:r>
      <w:r w:rsidRPr="00D948F8">
        <w:rPr>
          <w:rStyle w:val="math-inline"/>
          <w:rFonts w:ascii="Times New Roman" w:hAnsi="Times New Roman" w:cs="Times New Roman"/>
          <w:b/>
          <w:bCs/>
        </w:rPr>
        <w:t>$0.000$</w:t>
      </w:r>
      <w:r w:rsidRPr="00D948F8">
        <w:rPr>
          <w:rFonts w:ascii="Times New Roman" w:hAnsi="Times New Roman" w:cs="Times New Roman"/>
          <w:b/>
          <w:bCs/>
        </w:rPr>
        <w:t xml:space="preserve"> </w:t>
      </w:r>
      <w:proofErr w:type="spellStart"/>
      <w:r w:rsidRPr="00D948F8">
        <w:rPr>
          <w:rFonts w:ascii="Times New Roman" w:hAnsi="Times New Roman" w:cs="Times New Roman"/>
          <w:b/>
          <w:bCs/>
        </w:rPr>
        <w:t>mAP</w:t>
      </w:r>
      <w:proofErr w:type="spellEnd"/>
      <w:r w:rsidRPr="00D948F8">
        <w:rPr>
          <w:rFonts w:ascii="Times New Roman" w:hAnsi="Times New Roman" w:cs="Times New Roman"/>
          <w:b/>
          <w:bCs/>
        </w:rPr>
        <w:t xml:space="preserve"> failure</w:t>
      </w:r>
      <w:r w:rsidRPr="00D948F8">
        <w:rPr>
          <w:rFonts w:ascii="Times New Roman" w:hAnsi="Times New Roman" w:cs="Times New Roman"/>
        </w:rPr>
        <w:t xml:space="preserve"> for the helmet class, the systematic application of refinement techniques is the clear pathway to success. By implementing </w:t>
      </w:r>
      <w:r w:rsidRPr="00D948F8">
        <w:rPr>
          <w:rFonts w:ascii="Times New Roman" w:hAnsi="Times New Roman" w:cs="Times New Roman"/>
          <w:b/>
          <w:bCs/>
        </w:rPr>
        <w:t>Early Stopping (patience=20)</w:t>
      </w:r>
      <w:r w:rsidRPr="00D948F8">
        <w:rPr>
          <w:rFonts w:ascii="Times New Roman" w:hAnsi="Times New Roman" w:cs="Times New Roman"/>
        </w:rPr>
        <w:t xml:space="preserve"> and </w:t>
      </w:r>
      <w:proofErr w:type="spellStart"/>
      <w:r w:rsidRPr="00D948F8">
        <w:rPr>
          <w:rFonts w:ascii="Times New Roman" w:hAnsi="Times New Roman" w:cs="Times New Roman"/>
          <w:b/>
          <w:bCs/>
        </w:rPr>
        <w:t>AdamW</w:t>
      </w:r>
      <w:proofErr w:type="spellEnd"/>
      <w:r w:rsidRPr="00D948F8">
        <w:rPr>
          <w:rFonts w:ascii="Times New Roman" w:hAnsi="Times New Roman" w:cs="Times New Roman"/>
          <w:b/>
          <w:bCs/>
        </w:rPr>
        <w:t xml:space="preserve"> optimization</w:t>
      </w:r>
      <w:r w:rsidRPr="00D948F8">
        <w:rPr>
          <w:rFonts w:ascii="Times New Roman" w:hAnsi="Times New Roman" w:cs="Times New Roman"/>
        </w:rPr>
        <w:t xml:space="preserve"> combined with </w:t>
      </w:r>
      <w:r w:rsidRPr="00D948F8">
        <w:rPr>
          <w:rFonts w:ascii="Times New Roman" w:hAnsi="Times New Roman" w:cs="Times New Roman"/>
          <w:b/>
          <w:bCs/>
        </w:rPr>
        <w:t>targeted data augmentation</w:t>
      </w:r>
      <w:r w:rsidRPr="00D948F8">
        <w:rPr>
          <w:rFonts w:ascii="Times New Roman" w:hAnsi="Times New Roman" w:cs="Times New Roman"/>
        </w:rPr>
        <w:t>, the model's generalization capabilities are expected to improve drastically. The final Test Submission validated the practical viability of the refined YOLOv8n model, which is ready to be integrated into the final, high-speed, multi-stage data extraction pipeline for real-world road safety enforcement.</w:t>
      </w:r>
    </w:p>
    <w:p w14:paraId="4B879C61" w14:textId="77777777" w:rsidR="00100A9A" w:rsidRDefault="00100A9A" w:rsidP="00D948F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64095063" w14:textId="67448AA4" w:rsidR="00CA5B06" w:rsidRPr="00D948F8" w:rsidRDefault="00CA5B06" w:rsidP="00D948F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D948F8">
        <w:rPr>
          <w:rFonts w:ascii="Times New Roman" w:eastAsia="Times New Roman" w:hAnsi="Times New Roman" w:cs="Times New Roman"/>
          <w:b/>
          <w:bCs/>
          <w:kern w:val="0"/>
          <w:sz w:val="36"/>
          <w:szCs w:val="36"/>
          <w14:ligatures w14:val="none"/>
        </w:rPr>
        <w:lastRenderedPageBreak/>
        <w:t>References</w:t>
      </w:r>
    </w:p>
    <w:p w14:paraId="59AABBB4" w14:textId="77777777" w:rsidR="005605D5" w:rsidRDefault="005605D5" w:rsidP="005605D5">
      <w:pPr>
        <w:pStyle w:val="NormalWeb"/>
      </w:pPr>
      <w:proofErr w:type="gramStart"/>
      <w:r>
        <w:rPr>
          <w:rFonts w:hAnsi="Symbol"/>
        </w:rPr>
        <w:t></w:t>
      </w:r>
      <w:r>
        <w:t xml:space="preserve">  </w:t>
      </w:r>
      <w:r>
        <w:rPr>
          <w:b/>
          <w:bCs/>
        </w:rPr>
        <w:t>[</w:t>
      </w:r>
      <w:proofErr w:type="gramEnd"/>
      <w:r>
        <w:rPr>
          <w:b/>
          <w:bCs/>
        </w:rPr>
        <w:t>Contextual Reference]</w:t>
      </w:r>
      <w:r>
        <w:t xml:space="preserve"> Siebert, F. W., &amp; Lin, H. (2020). Detecting motorcycle helmet use with deep learning. </w:t>
      </w:r>
      <w:r>
        <w:rPr>
          <w:i/>
          <w:iCs/>
        </w:rPr>
        <w:t>Accident Analysis &amp; Prevention</w:t>
      </w:r>
      <w:r>
        <w:t>, 134, 105319.</w:t>
      </w:r>
    </w:p>
    <w:p w14:paraId="05EFC3F5" w14:textId="77777777" w:rsidR="005605D5" w:rsidRDefault="005605D5" w:rsidP="005605D5">
      <w:pPr>
        <w:pStyle w:val="NormalWeb"/>
      </w:pPr>
      <w:proofErr w:type="gramStart"/>
      <w:r>
        <w:rPr>
          <w:rFonts w:hAnsi="Symbol"/>
        </w:rPr>
        <w:t></w:t>
      </w:r>
      <w:r>
        <w:t xml:space="preserve">  </w:t>
      </w:r>
      <w:r>
        <w:rPr>
          <w:b/>
          <w:bCs/>
        </w:rPr>
        <w:t>[</w:t>
      </w:r>
      <w:proofErr w:type="gramEnd"/>
      <w:r>
        <w:rPr>
          <w:b/>
          <w:bCs/>
        </w:rPr>
        <w:t>YOLOv8]</w:t>
      </w:r>
      <w:r>
        <w:t xml:space="preserve"> </w:t>
      </w:r>
      <w:proofErr w:type="spellStart"/>
      <w:r>
        <w:t>Jocher</w:t>
      </w:r>
      <w:proofErr w:type="spellEnd"/>
      <w:r>
        <w:t xml:space="preserve">, G., et al. (2023). </w:t>
      </w:r>
      <w:r>
        <w:rPr>
          <w:i/>
          <w:iCs/>
        </w:rPr>
        <w:t xml:space="preserve">YOLOv8: </w:t>
      </w:r>
      <w:proofErr w:type="spellStart"/>
      <w:r>
        <w:rPr>
          <w:i/>
          <w:iCs/>
        </w:rPr>
        <w:t>Ultralytics</w:t>
      </w:r>
      <w:proofErr w:type="spellEnd"/>
      <w:r>
        <w:t>. GitHub repository.</w:t>
      </w:r>
    </w:p>
    <w:p w14:paraId="5A3D4021" w14:textId="77777777" w:rsidR="005605D5" w:rsidRDefault="005605D5" w:rsidP="005605D5">
      <w:pPr>
        <w:pStyle w:val="NormalWeb"/>
      </w:pPr>
      <w:proofErr w:type="gramStart"/>
      <w:r>
        <w:rPr>
          <w:rFonts w:hAnsi="Symbol"/>
        </w:rPr>
        <w:t></w:t>
      </w:r>
      <w:r>
        <w:t xml:space="preserve">  </w:t>
      </w:r>
      <w:r>
        <w:rPr>
          <w:b/>
          <w:bCs/>
        </w:rPr>
        <w:t>[</w:t>
      </w:r>
      <w:proofErr w:type="gramEnd"/>
      <w:r>
        <w:rPr>
          <w:b/>
          <w:bCs/>
        </w:rPr>
        <w:t>Optimizer]</w:t>
      </w:r>
      <w:r>
        <w:t xml:space="preserve"> </w:t>
      </w:r>
      <w:proofErr w:type="spellStart"/>
      <w:r>
        <w:t>Kingma</w:t>
      </w:r>
      <w:proofErr w:type="spellEnd"/>
      <w:r>
        <w:t xml:space="preserve">, D. P., &amp; Ba, J. (2014). Adam: A method for stochastic optimization. </w:t>
      </w:r>
      <w:proofErr w:type="spellStart"/>
      <w:r>
        <w:rPr>
          <w:i/>
          <w:iCs/>
        </w:rPr>
        <w:t>arXiv</w:t>
      </w:r>
      <w:proofErr w:type="spellEnd"/>
      <w:r>
        <w:rPr>
          <w:i/>
          <w:iCs/>
        </w:rPr>
        <w:t xml:space="preserve"> preprint arXiv:1412.6980</w:t>
      </w:r>
      <w:r>
        <w:t>.</w:t>
      </w:r>
    </w:p>
    <w:p w14:paraId="7AD21FAE" w14:textId="77777777" w:rsidR="005605D5" w:rsidRDefault="005605D5" w:rsidP="005605D5">
      <w:pPr>
        <w:pStyle w:val="NormalWeb"/>
      </w:pPr>
      <w:proofErr w:type="gramStart"/>
      <w:r>
        <w:rPr>
          <w:rFonts w:hAnsi="Symbol"/>
        </w:rPr>
        <w:t></w:t>
      </w:r>
      <w:r>
        <w:t xml:space="preserve">  </w:t>
      </w:r>
      <w:r>
        <w:rPr>
          <w:b/>
          <w:bCs/>
        </w:rPr>
        <w:t>[</w:t>
      </w:r>
      <w:proofErr w:type="gramEnd"/>
      <w:r>
        <w:rPr>
          <w:b/>
          <w:bCs/>
        </w:rPr>
        <w:t>Deployment Frameworks]</w:t>
      </w:r>
      <w:r>
        <w:t xml:space="preserve"> OpenCV, </w:t>
      </w:r>
      <w:proofErr w:type="spellStart"/>
      <w:r>
        <w:t>ImageAI</w:t>
      </w:r>
      <w:proofErr w:type="spellEnd"/>
      <w:r>
        <w:t>, Tesseract OCR.</w:t>
      </w:r>
    </w:p>
    <w:p w14:paraId="39A950E5" w14:textId="77777777" w:rsidR="000868C1" w:rsidRPr="00D948F8" w:rsidRDefault="000868C1" w:rsidP="00D948F8">
      <w:pPr>
        <w:jc w:val="both"/>
        <w:rPr>
          <w:rFonts w:ascii="Times New Roman" w:hAnsi="Times New Roman" w:cs="Times New Roman"/>
        </w:rPr>
      </w:pPr>
    </w:p>
    <w:sectPr w:rsidR="000868C1" w:rsidRPr="00D948F8"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51431"/>
    <w:multiLevelType w:val="multilevel"/>
    <w:tmpl w:val="A03CB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223BE"/>
    <w:multiLevelType w:val="hybridMultilevel"/>
    <w:tmpl w:val="BEE0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B313AD"/>
    <w:multiLevelType w:val="multilevel"/>
    <w:tmpl w:val="F262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6B68A2"/>
    <w:multiLevelType w:val="hybridMultilevel"/>
    <w:tmpl w:val="B04A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9346B7"/>
    <w:multiLevelType w:val="multilevel"/>
    <w:tmpl w:val="41F0F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91920"/>
    <w:multiLevelType w:val="hybridMultilevel"/>
    <w:tmpl w:val="4B20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5B67CB"/>
    <w:multiLevelType w:val="multilevel"/>
    <w:tmpl w:val="5F1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243D6"/>
    <w:multiLevelType w:val="multilevel"/>
    <w:tmpl w:val="48FE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340798">
    <w:abstractNumId w:val="0"/>
  </w:num>
  <w:num w:numId="2" w16cid:durableId="1508668009">
    <w:abstractNumId w:val="4"/>
  </w:num>
  <w:num w:numId="3" w16cid:durableId="1780179636">
    <w:abstractNumId w:val="2"/>
  </w:num>
  <w:num w:numId="4" w16cid:durableId="1431314739">
    <w:abstractNumId w:val="6"/>
  </w:num>
  <w:num w:numId="5" w16cid:durableId="465045247">
    <w:abstractNumId w:val="7"/>
  </w:num>
  <w:num w:numId="6" w16cid:durableId="540215581">
    <w:abstractNumId w:val="3"/>
  </w:num>
  <w:num w:numId="7" w16cid:durableId="1535191899">
    <w:abstractNumId w:val="1"/>
  </w:num>
  <w:num w:numId="8" w16cid:durableId="792211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9A"/>
    <w:rsid w:val="00017B08"/>
    <w:rsid w:val="000868C1"/>
    <w:rsid w:val="00100A9A"/>
    <w:rsid w:val="003076A2"/>
    <w:rsid w:val="004C099D"/>
    <w:rsid w:val="005605D5"/>
    <w:rsid w:val="0064199C"/>
    <w:rsid w:val="006433C8"/>
    <w:rsid w:val="007372E3"/>
    <w:rsid w:val="0077731C"/>
    <w:rsid w:val="007E34AD"/>
    <w:rsid w:val="008633E4"/>
    <w:rsid w:val="00906E9A"/>
    <w:rsid w:val="00CA5B06"/>
    <w:rsid w:val="00D364E2"/>
    <w:rsid w:val="00D948F8"/>
    <w:rsid w:val="00EA5E6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7EB0"/>
  <w15:chartTrackingRefBased/>
  <w15:docId w15:val="{0FC526B0-B1CE-44A4-90CD-E70901DB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5B0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A5B0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5B0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0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A5B0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5B0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CA5B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7731C"/>
    <w:rPr>
      <w:b/>
      <w:bCs/>
    </w:rPr>
  </w:style>
  <w:style w:type="character" w:styleId="HTMLCode">
    <w:name w:val="HTML Code"/>
    <w:basedOn w:val="DefaultParagraphFont"/>
    <w:uiPriority w:val="99"/>
    <w:semiHidden/>
    <w:unhideWhenUsed/>
    <w:rsid w:val="0077731C"/>
    <w:rPr>
      <w:rFonts w:ascii="Courier New" w:eastAsia="Times New Roman" w:hAnsi="Courier New" w:cs="Courier New"/>
      <w:sz w:val="20"/>
      <w:szCs w:val="20"/>
    </w:rPr>
  </w:style>
  <w:style w:type="table" w:styleId="TableGrid">
    <w:name w:val="Table Grid"/>
    <w:basedOn w:val="TableNormal"/>
    <w:uiPriority w:val="39"/>
    <w:rsid w:val="00017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76A2"/>
    <w:rPr>
      <w:color w:val="808080"/>
    </w:rPr>
  </w:style>
  <w:style w:type="character" w:styleId="Emphasis">
    <w:name w:val="Emphasis"/>
    <w:basedOn w:val="DefaultParagraphFont"/>
    <w:uiPriority w:val="20"/>
    <w:qFormat/>
    <w:rsid w:val="003076A2"/>
    <w:rPr>
      <w:i/>
      <w:iCs/>
    </w:rPr>
  </w:style>
  <w:style w:type="paragraph" w:styleId="ListParagraph">
    <w:name w:val="List Paragraph"/>
    <w:basedOn w:val="Normal"/>
    <w:uiPriority w:val="34"/>
    <w:qFormat/>
    <w:rsid w:val="00D948F8"/>
    <w:pPr>
      <w:ind w:left="720"/>
      <w:contextualSpacing/>
    </w:pPr>
  </w:style>
  <w:style w:type="character" w:customStyle="1" w:styleId="math-inline">
    <w:name w:val="math-inline"/>
    <w:basedOn w:val="DefaultParagraphFont"/>
    <w:rsid w:val="00D9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36539">
      <w:bodyDiv w:val="1"/>
      <w:marLeft w:val="0"/>
      <w:marRight w:val="0"/>
      <w:marTop w:val="0"/>
      <w:marBottom w:val="0"/>
      <w:divBdr>
        <w:top w:val="none" w:sz="0" w:space="0" w:color="auto"/>
        <w:left w:val="none" w:sz="0" w:space="0" w:color="auto"/>
        <w:bottom w:val="none" w:sz="0" w:space="0" w:color="auto"/>
        <w:right w:val="none" w:sz="0" w:space="0" w:color="auto"/>
      </w:divBdr>
    </w:div>
    <w:div w:id="166209882">
      <w:bodyDiv w:val="1"/>
      <w:marLeft w:val="0"/>
      <w:marRight w:val="0"/>
      <w:marTop w:val="0"/>
      <w:marBottom w:val="0"/>
      <w:divBdr>
        <w:top w:val="none" w:sz="0" w:space="0" w:color="auto"/>
        <w:left w:val="none" w:sz="0" w:space="0" w:color="auto"/>
        <w:bottom w:val="none" w:sz="0" w:space="0" w:color="auto"/>
        <w:right w:val="none" w:sz="0" w:space="0" w:color="auto"/>
      </w:divBdr>
    </w:div>
    <w:div w:id="239948056">
      <w:bodyDiv w:val="1"/>
      <w:marLeft w:val="0"/>
      <w:marRight w:val="0"/>
      <w:marTop w:val="0"/>
      <w:marBottom w:val="0"/>
      <w:divBdr>
        <w:top w:val="none" w:sz="0" w:space="0" w:color="auto"/>
        <w:left w:val="none" w:sz="0" w:space="0" w:color="auto"/>
        <w:bottom w:val="none" w:sz="0" w:space="0" w:color="auto"/>
        <w:right w:val="none" w:sz="0" w:space="0" w:color="auto"/>
      </w:divBdr>
    </w:div>
    <w:div w:id="874779852">
      <w:bodyDiv w:val="1"/>
      <w:marLeft w:val="0"/>
      <w:marRight w:val="0"/>
      <w:marTop w:val="0"/>
      <w:marBottom w:val="0"/>
      <w:divBdr>
        <w:top w:val="none" w:sz="0" w:space="0" w:color="auto"/>
        <w:left w:val="none" w:sz="0" w:space="0" w:color="auto"/>
        <w:bottom w:val="none" w:sz="0" w:space="0" w:color="auto"/>
        <w:right w:val="none" w:sz="0" w:space="0" w:color="auto"/>
      </w:divBdr>
    </w:div>
    <w:div w:id="884565760">
      <w:bodyDiv w:val="1"/>
      <w:marLeft w:val="0"/>
      <w:marRight w:val="0"/>
      <w:marTop w:val="0"/>
      <w:marBottom w:val="0"/>
      <w:divBdr>
        <w:top w:val="none" w:sz="0" w:space="0" w:color="auto"/>
        <w:left w:val="none" w:sz="0" w:space="0" w:color="auto"/>
        <w:bottom w:val="none" w:sz="0" w:space="0" w:color="auto"/>
        <w:right w:val="none" w:sz="0" w:space="0" w:color="auto"/>
      </w:divBdr>
    </w:div>
    <w:div w:id="1006438728">
      <w:bodyDiv w:val="1"/>
      <w:marLeft w:val="0"/>
      <w:marRight w:val="0"/>
      <w:marTop w:val="0"/>
      <w:marBottom w:val="0"/>
      <w:divBdr>
        <w:top w:val="none" w:sz="0" w:space="0" w:color="auto"/>
        <w:left w:val="none" w:sz="0" w:space="0" w:color="auto"/>
        <w:bottom w:val="none" w:sz="0" w:space="0" w:color="auto"/>
        <w:right w:val="none" w:sz="0" w:space="0" w:color="auto"/>
      </w:divBdr>
    </w:div>
    <w:div w:id="1233469245">
      <w:bodyDiv w:val="1"/>
      <w:marLeft w:val="0"/>
      <w:marRight w:val="0"/>
      <w:marTop w:val="0"/>
      <w:marBottom w:val="0"/>
      <w:divBdr>
        <w:top w:val="none" w:sz="0" w:space="0" w:color="auto"/>
        <w:left w:val="none" w:sz="0" w:space="0" w:color="auto"/>
        <w:bottom w:val="none" w:sz="0" w:space="0" w:color="auto"/>
        <w:right w:val="none" w:sz="0" w:space="0" w:color="auto"/>
      </w:divBdr>
    </w:div>
    <w:div w:id="1234777133">
      <w:bodyDiv w:val="1"/>
      <w:marLeft w:val="0"/>
      <w:marRight w:val="0"/>
      <w:marTop w:val="0"/>
      <w:marBottom w:val="0"/>
      <w:divBdr>
        <w:top w:val="none" w:sz="0" w:space="0" w:color="auto"/>
        <w:left w:val="none" w:sz="0" w:space="0" w:color="auto"/>
        <w:bottom w:val="none" w:sz="0" w:space="0" w:color="auto"/>
        <w:right w:val="none" w:sz="0" w:space="0" w:color="auto"/>
      </w:divBdr>
    </w:div>
    <w:div w:id="1246450947">
      <w:bodyDiv w:val="1"/>
      <w:marLeft w:val="0"/>
      <w:marRight w:val="0"/>
      <w:marTop w:val="0"/>
      <w:marBottom w:val="0"/>
      <w:divBdr>
        <w:top w:val="none" w:sz="0" w:space="0" w:color="auto"/>
        <w:left w:val="none" w:sz="0" w:space="0" w:color="auto"/>
        <w:bottom w:val="none" w:sz="0" w:space="0" w:color="auto"/>
        <w:right w:val="none" w:sz="0" w:space="0" w:color="auto"/>
      </w:divBdr>
    </w:div>
    <w:div w:id="1546679599">
      <w:bodyDiv w:val="1"/>
      <w:marLeft w:val="0"/>
      <w:marRight w:val="0"/>
      <w:marTop w:val="0"/>
      <w:marBottom w:val="0"/>
      <w:divBdr>
        <w:top w:val="none" w:sz="0" w:space="0" w:color="auto"/>
        <w:left w:val="none" w:sz="0" w:space="0" w:color="auto"/>
        <w:bottom w:val="none" w:sz="0" w:space="0" w:color="auto"/>
        <w:right w:val="none" w:sz="0" w:space="0" w:color="auto"/>
      </w:divBdr>
    </w:div>
    <w:div w:id="1675187678">
      <w:bodyDiv w:val="1"/>
      <w:marLeft w:val="0"/>
      <w:marRight w:val="0"/>
      <w:marTop w:val="0"/>
      <w:marBottom w:val="0"/>
      <w:divBdr>
        <w:top w:val="none" w:sz="0" w:space="0" w:color="auto"/>
        <w:left w:val="none" w:sz="0" w:space="0" w:color="auto"/>
        <w:bottom w:val="none" w:sz="0" w:space="0" w:color="auto"/>
        <w:right w:val="none" w:sz="0" w:space="0" w:color="auto"/>
      </w:divBdr>
    </w:div>
    <w:div w:id="1687364069">
      <w:bodyDiv w:val="1"/>
      <w:marLeft w:val="0"/>
      <w:marRight w:val="0"/>
      <w:marTop w:val="0"/>
      <w:marBottom w:val="0"/>
      <w:divBdr>
        <w:top w:val="none" w:sz="0" w:space="0" w:color="auto"/>
        <w:left w:val="none" w:sz="0" w:space="0" w:color="auto"/>
        <w:bottom w:val="none" w:sz="0" w:space="0" w:color="auto"/>
        <w:right w:val="none" w:sz="0" w:space="0" w:color="auto"/>
      </w:divBdr>
    </w:div>
    <w:div w:id="206556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SARUHAN</dc:creator>
  <cp:keywords/>
  <dc:description/>
  <cp:lastModifiedBy>nay chimoeoo</cp:lastModifiedBy>
  <cp:revision>4</cp:revision>
  <dcterms:created xsi:type="dcterms:W3CDTF">2025-11-21T07:56:00Z</dcterms:created>
  <dcterms:modified xsi:type="dcterms:W3CDTF">2025-11-21T08:13:00Z</dcterms:modified>
</cp:coreProperties>
</file>