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877" w:type="dxa"/>
        <w:tblInd w:w="-49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1255"/>
        <w:gridCol w:w="10935"/>
        <w:gridCol w:w="993"/>
      </w:tblGrid>
      <w:tr w:rsidR="00182933" w:rsidRPr="00520F9E" w:rsidTr="00953147">
        <w:trPr>
          <w:tblHeader/>
        </w:trPr>
        <w:tc>
          <w:tcPr>
            <w:tcW w:w="2694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7E2256" w:rsidRPr="00520F9E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  <w:r w:rsidRPr="00520F9E">
              <w:rPr>
                <w:rFonts w:ascii="Arial" w:hAnsi="Arial" w:cs="Arial"/>
                <w:b/>
                <w:sz w:val="22"/>
                <w:szCs w:val="22"/>
              </w:rPr>
              <w:t>Abschnitt/Thema</w:t>
            </w:r>
          </w:p>
        </w:tc>
        <w:tc>
          <w:tcPr>
            <w:tcW w:w="1255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7E2256" w:rsidRPr="00520F9E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b/>
                <w:sz w:val="22"/>
                <w:szCs w:val="22"/>
              </w:rPr>
            </w:pPr>
            <w:r w:rsidRPr="00520F9E">
              <w:rPr>
                <w:rFonts w:ascii="Arial" w:hAnsi="Arial" w:cs="Arial"/>
                <w:b/>
                <w:sz w:val="22"/>
                <w:szCs w:val="22"/>
              </w:rPr>
              <w:t>Nummer</w:t>
            </w:r>
          </w:p>
        </w:tc>
        <w:tc>
          <w:tcPr>
            <w:tcW w:w="10935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7E2256" w:rsidRPr="00520F9E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b/>
                <w:sz w:val="22"/>
                <w:szCs w:val="22"/>
              </w:rPr>
            </w:pPr>
            <w:r w:rsidRPr="00520F9E">
              <w:rPr>
                <w:rFonts w:ascii="Arial" w:hAnsi="Arial" w:cs="Arial"/>
                <w:b/>
                <w:sz w:val="22"/>
                <w:szCs w:val="22"/>
              </w:rPr>
              <w:t>Beschreibung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7E2256" w:rsidRPr="00520F9E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b/>
                <w:sz w:val="22"/>
                <w:szCs w:val="22"/>
              </w:rPr>
            </w:pPr>
            <w:r w:rsidRPr="00520F9E">
              <w:rPr>
                <w:rFonts w:ascii="Arial" w:hAnsi="Arial" w:cs="Arial"/>
                <w:b/>
                <w:sz w:val="22"/>
                <w:szCs w:val="22"/>
              </w:rPr>
              <w:t>Seiten</w:t>
            </w:r>
            <w:r w:rsidR="00953147">
              <w:rPr>
                <w:rFonts w:ascii="Arial" w:hAnsi="Arial" w:cs="Arial"/>
                <w:b/>
                <w:sz w:val="22"/>
                <w:szCs w:val="22"/>
              </w:rPr>
              <w:t>-</w:t>
            </w:r>
            <w:r w:rsidRPr="00520F9E">
              <w:rPr>
                <w:rFonts w:ascii="Arial" w:hAnsi="Arial" w:cs="Arial"/>
                <w:b/>
                <w:sz w:val="22"/>
                <w:szCs w:val="22"/>
              </w:rPr>
              <w:t>zahl</w:t>
            </w:r>
          </w:p>
        </w:tc>
      </w:tr>
      <w:tr w:rsidR="00F10B86" w:rsidRPr="00520F9E" w:rsidTr="00953147">
        <w:tc>
          <w:tcPr>
            <w:tcW w:w="15877" w:type="dxa"/>
            <w:gridSpan w:val="4"/>
            <w:shd w:val="clear" w:color="auto" w:fill="D9D9D9" w:themeFill="background1" w:themeFillShade="D9"/>
          </w:tcPr>
          <w:p w:rsidR="00F10B86" w:rsidRPr="00520F9E" w:rsidRDefault="00F10B8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b/>
                <w:sz w:val="22"/>
                <w:szCs w:val="22"/>
              </w:rPr>
            </w:pPr>
            <w:r w:rsidRPr="00520F9E">
              <w:rPr>
                <w:rFonts w:ascii="Arial" w:hAnsi="Arial" w:cs="Arial"/>
                <w:b/>
                <w:sz w:val="22"/>
                <w:szCs w:val="22"/>
                <w:shd w:val="clear" w:color="auto" w:fill="D9D9D9" w:themeFill="background1" w:themeFillShade="D9"/>
              </w:rPr>
              <w:t>Titel</w:t>
            </w:r>
            <w:r w:rsidRPr="00520F9E">
              <w:rPr>
                <w:rFonts w:ascii="Arial" w:hAnsi="Arial" w:cs="Arial"/>
                <w:b/>
                <w:sz w:val="22"/>
                <w:szCs w:val="22"/>
              </w:rPr>
              <w:t xml:space="preserve"> und Zusammenfassung</w:t>
            </w:r>
          </w:p>
        </w:tc>
      </w:tr>
      <w:tr w:rsidR="00182933" w:rsidRPr="00520F9E" w:rsidTr="00953147">
        <w:tc>
          <w:tcPr>
            <w:tcW w:w="2694" w:type="dxa"/>
            <w:vMerge w:val="restart"/>
          </w:tcPr>
          <w:p w:rsidR="007E2256" w:rsidRPr="00520F9E" w:rsidRDefault="007E2256" w:rsidP="0078577C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:rsidR="007E2256" w:rsidRPr="00520F9E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520F9E">
              <w:rPr>
                <w:rFonts w:ascii="Arial" w:hAnsi="Arial" w:cs="Arial"/>
                <w:sz w:val="22"/>
                <w:szCs w:val="22"/>
              </w:rPr>
              <w:t>1a</w:t>
            </w:r>
          </w:p>
        </w:tc>
        <w:tc>
          <w:tcPr>
            <w:tcW w:w="10935" w:type="dxa"/>
          </w:tcPr>
          <w:p w:rsidR="007E2256" w:rsidRPr="00520F9E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520F9E">
              <w:rPr>
                <w:rFonts w:ascii="Arial" w:hAnsi="Arial" w:cs="Arial"/>
                <w:sz w:val="22"/>
                <w:szCs w:val="22"/>
              </w:rPr>
              <w:t xml:space="preserve">Kennzeichnung im Titel als randomisierte Studie </w:t>
            </w:r>
            <w:r w:rsidR="002133BA" w:rsidRPr="00520F9E">
              <w:rPr>
                <w:rFonts w:ascii="Arial" w:hAnsi="Arial" w:cs="Arial"/>
                <w:sz w:val="22"/>
                <w:szCs w:val="22"/>
              </w:rPr>
              <w:t xml:space="preserve">                      </w:t>
            </w:r>
          </w:p>
        </w:tc>
        <w:tc>
          <w:tcPr>
            <w:tcW w:w="993" w:type="dxa"/>
          </w:tcPr>
          <w:p w:rsidR="007E2256" w:rsidRPr="00520F9E" w:rsidRDefault="00520F9E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</w:t>
            </w:r>
          </w:p>
        </w:tc>
      </w:tr>
      <w:tr w:rsidR="00182933" w:rsidRPr="00520F9E" w:rsidTr="00953147">
        <w:tc>
          <w:tcPr>
            <w:tcW w:w="2694" w:type="dxa"/>
            <w:vMerge/>
            <w:tcBorders>
              <w:top w:val="single" w:sz="4" w:space="0" w:color="auto"/>
            </w:tcBorders>
          </w:tcPr>
          <w:p w:rsidR="007E2256" w:rsidRPr="00520F9E" w:rsidRDefault="007E2256" w:rsidP="0078577C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:rsidR="007E2256" w:rsidRPr="00520F9E" w:rsidRDefault="007E2256" w:rsidP="00953147">
            <w:pPr>
              <w:widowControl/>
              <w:tabs>
                <w:tab w:val="left" w:pos="170"/>
                <w:tab w:val="left" w:pos="567"/>
                <w:tab w:val="left" w:pos="132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520F9E">
              <w:rPr>
                <w:rFonts w:ascii="Arial" w:hAnsi="Arial" w:cs="Arial"/>
                <w:sz w:val="22"/>
                <w:szCs w:val="22"/>
              </w:rPr>
              <w:t>1b</w:t>
            </w:r>
          </w:p>
        </w:tc>
        <w:tc>
          <w:tcPr>
            <w:tcW w:w="10935" w:type="dxa"/>
          </w:tcPr>
          <w:p w:rsidR="007E2256" w:rsidRPr="00520F9E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520F9E">
              <w:rPr>
                <w:rFonts w:ascii="Arial" w:hAnsi="Arial" w:cs="Arial"/>
                <w:sz w:val="22"/>
                <w:szCs w:val="22"/>
              </w:rPr>
              <w:t xml:space="preserve">Strukturierte Zusammenfassung von Studiendesign, Methoden, Resultaten und Schlussfolgerungen </w:t>
            </w:r>
            <w:r w:rsidRPr="00953147">
              <w:rPr>
                <w:rFonts w:ascii="Arial" w:hAnsi="Arial" w:cs="Arial"/>
                <w:color w:val="auto"/>
                <w:sz w:val="22"/>
                <w:szCs w:val="22"/>
              </w:rPr>
              <w:t>(siehe auch CONSORT für Abstracts)</w:t>
            </w:r>
          </w:p>
        </w:tc>
        <w:tc>
          <w:tcPr>
            <w:tcW w:w="993" w:type="dxa"/>
          </w:tcPr>
          <w:p w:rsidR="00113A5E" w:rsidRPr="00520F9E" w:rsidRDefault="00520F9E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</w:t>
            </w:r>
          </w:p>
        </w:tc>
      </w:tr>
      <w:tr w:rsidR="007E2256" w:rsidRPr="00F10B86" w:rsidTr="00953147">
        <w:tc>
          <w:tcPr>
            <w:tcW w:w="15877" w:type="dxa"/>
            <w:gridSpan w:val="4"/>
            <w:shd w:val="clear" w:color="auto" w:fill="D9D9D9" w:themeFill="background1" w:themeFillShade="D9"/>
          </w:tcPr>
          <w:p w:rsidR="007E2256" w:rsidRPr="00520F9E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b/>
                <w:sz w:val="22"/>
                <w:szCs w:val="22"/>
              </w:rPr>
            </w:pPr>
            <w:r w:rsidRPr="00520F9E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Pr="00520F9E">
              <w:rPr>
                <w:rFonts w:ascii="Arial" w:hAnsi="Arial" w:cs="Arial"/>
                <w:b/>
                <w:sz w:val="22"/>
                <w:szCs w:val="22"/>
                <w:shd w:val="clear" w:color="auto" w:fill="D9D9D9" w:themeFill="background1" w:themeFillShade="D9"/>
              </w:rPr>
              <w:t>inleitung</w:t>
            </w:r>
          </w:p>
        </w:tc>
      </w:tr>
      <w:tr w:rsidR="00182933" w:rsidRPr="00520F9E" w:rsidTr="00953147">
        <w:tc>
          <w:tcPr>
            <w:tcW w:w="2694" w:type="dxa"/>
            <w:vMerge w:val="restart"/>
          </w:tcPr>
          <w:p w:rsidR="007E2256" w:rsidRPr="00953147" w:rsidRDefault="007E2256" w:rsidP="0078577C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160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Hintergrund und Ziele</w:t>
            </w:r>
          </w:p>
        </w:tc>
        <w:tc>
          <w:tcPr>
            <w:tcW w:w="1255" w:type="dxa"/>
          </w:tcPr>
          <w:p w:rsidR="007E2256" w:rsidRPr="00520F9E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520F9E">
              <w:rPr>
                <w:rFonts w:ascii="Arial" w:hAnsi="Arial" w:cs="Arial"/>
                <w:sz w:val="22"/>
                <w:szCs w:val="22"/>
              </w:rPr>
              <w:t>2a</w:t>
            </w:r>
          </w:p>
        </w:tc>
        <w:tc>
          <w:tcPr>
            <w:tcW w:w="10935" w:type="dxa"/>
          </w:tcPr>
          <w:p w:rsidR="007E2256" w:rsidRPr="00520F9E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520F9E">
              <w:rPr>
                <w:rFonts w:ascii="Arial" w:hAnsi="Arial" w:cs="Arial"/>
                <w:sz w:val="22"/>
                <w:szCs w:val="22"/>
              </w:rPr>
              <w:t>Wissenschaftlicher Hintergrund und Begründung der Studie</w:t>
            </w:r>
          </w:p>
        </w:tc>
        <w:tc>
          <w:tcPr>
            <w:tcW w:w="993" w:type="dxa"/>
          </w:tcPr>
          <w:p w:rsidR="007E2256" w:rsidRPr="00520F9E" w:rsidRDefault="00520F9E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</w:t>
            </w:r>
          </w:p>
        </w:tc>
      </w:tr>
      <w:tr w:rsidR="00182933" w:rsidRPr="00520F9E" w:rsidTr="00953147">
        <w:tc>
          <w:tcPr>
            <w:tcW w:w="2694" w:type="dxa"/>
            <w:vMerge/>
          </w:tcPr>
          <w:p w:rsidR="007E2256" w:rsidRPr="00F10B86" w:rsidRDefault="007E2256" w:rsidP="0078577C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1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5" w:type="dxa"/>
          </w:tcPr>
          <w:p w:rsidR="007E2256" w:rsidRPr="00520F9E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520F9E">
              <w:rPr>
                <w:rFonts w:ascii="Arial" w:hAnsi="Arial" w:cs="Arial"/>
                <w:sz w:val="22"/>
                <w:szCs w:val="22"/>
              </w:rPr>
              <w:t>2b</w:t>
            </w:r>
          </w:p>
        </w:tc>
        <w:tc>
          <w:tcPr>
            <w:tcW w:w="10935" w:type="dxa"/>
          </w:tcPr>
          <w:p w:rsidR="007E2256" w:rsidRPr="00520F9E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520F9E">
              <w:rPr>
                <w:rFonts w:ascii="Arial" w:hAnsi="Arial" w:cs="Arial"/>
                <w:sz w:val="22"/>
                <w:szCs w:val="22"/>
              </w:rPr>
              <w:t>Genaue Fragestellung oder Hypothesen</w:t>
            </w:r>
          </w:p>
        </w:tc>
        <w:tc>
          <w:tcPr>
            <w:tcW w:w="993" w:type="dxa"/>
          </w:tcPr>
          <w:p w:rsidR="007E2256" w:rsidRPr="00520F9E" w:rsidRDefault="00520F9E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</w:t>
            </w:r>
          </w:p>
        </w:tc>
      </w:tr>
      <w:tr w:rsidR="007E2256" w:rsidRPr="00F10B86" w:rsidTr="00953147">
        <w:tc>
          <w:tcPr>
            <w:tcW w:w="2694" w:type="dxa"/>
            <w:shd w:val="clear" w:color="auto" w:fill="D9D9D9" w:themeFill="background1" w:themeFillShade="D9"/>
          </w:tcPr>
          <w:p w:rsidR="007E2256" w:rsidRPr="00520F9E" w:rsidRDefault="007E2256" w:rsidP="0078577C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  <w:r w:rsidRPr="00520F9E">
              <w:rPr>
                <w:rFonts w:ascii="Arial" w:hAnsi="Arial" w:cs="Arial"/>
                <w:b/>
                <w:sz w:val="22"/>
                <w:szCs w:val="22"/>
              </w:rPr>
              <w:t>Methoden</w:t>
            </w:r>
          </w:p>
        </w:tc>
        <w:tc>
          <w:tcPr>
            <w:tcW w:w="1255" w:type="dxa"/>
            <w:shd w:val="clear" w:color="auto" w:fill="D9D9D9" w:themeFill="background1" w:themeFillShade="D9"/>
          </w:tcPr>
          <w:p w:rsidR="007E2256" w:rsidRPr="00F10B86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8" w:type="dxa"/>
            <w:gridSpan w:val="2"/>
            <w:shd w:val="clear" w:color="auto" w:fill="D9D9D9" w:themeFill="background1" w:themeFillShade="D9"/>
          </w:tcPr>
          <w:p w:rsidR="007E2256" w:rsidRPr="00F10B86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2933" w:rsidRPr="00953147" w:rsidTr="00953147">
        <w:tc>
          <w:tcPr>
            <w:tcW w:w="2694" w:type="dxa"/>
            <w:vMerge w:val="restart"/>
          </w:tcPr>
          <w:p w:rsidR="007E2256" w:rsidRPr="00953147" w:rsidRDefault="007E2256" w:rsidP="0078577C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160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Studiendesign</w:t>
            </w:r>
          </w:p>
        </w:tc>
        <w:tc>
          <w:tcPr>
            <w:tcW w:w="125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3a</w:t>
            </w:r>
          </w:p>
        </w:tc>
        <w:tc>
          <w:tcPr>
            <w:tcW w:w="1093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 xml:space="preserve">Beschreibung des Studiendesigns (z.B. parallel, </w:t>
            </w:r>
            <w:proofErr w:type="spellStart"/>
            <w:r w:rsidRPr="00953147">
              <w:rPr>
                <w:rFonts w:ascii="Arial" w:hAnsi="Arial" w:cs="Arial"/>
                <w:sz w:val="22"/>
                <w:szCs w:val="22"/>
              </w:rPr>
              <w:t>faktoriell</w:t>
            </w:r>
            <w:proofErr w:type="spellEnd"/>
            <w:r w:rsidRPr="00953147">
              <w:rPr>
                <w:rFonts w:ascii="Arial" w:hAnsi="Arial" w:cs="Arial"/>
                <w:sz w:val="22"/>
                <w:szCs w:val="22"/>
              </w:rPr>
              <w:t>), einschließlich Zuteilungsverhältnis der Patienten zu den Gruppen</w:t>
            </w:r>
          </w:p>
        </w:tc>
        <w:tc>
          <w:tcPr>
            <w:tcW w:w="993" w:type="dxa"/>
          </w:tcPr>
          <w:p w:rsidR="00113A5E" w:rsidRPr="00953147" w:rsidRDefault="00520F9E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______</w:t>
            </w:r>
          </w:p>
        </w:tc>
      </w:tr>
      <w:tr w:rsidR="00182933" w:rsidRPr="00953147" w:rsidTr="00953147">
        <w:tc>
          <w:tcPr>
            <w:tcW w:w="2694" w:type="dxa"/>
            <w:vMerge/>
          </w:tcPr>
          <w:p w:rsidR="007E2256" w:rsidRPr="00953147" w:rsidRDefault="007E2256" w:rsidP="0078577C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1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3b</w:t>
            </w:r>
          </w:p>
        </w:tc>
        <w:tc>
          <w:tcPr>
            <w:tcW w:w="1093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Wichtige Änderungen der Methoden nach Studienbeginn (z.B. Eignungskriterien) mit Gründen</w:t>
            </w:r>
          </w:p>
        </w:tc>
        <w:tc>
          <w:tcPr>
            <w:tcW w:w="993" w:type="dxa"/>
          </w:tcPr>
          <w:p w:rsidR="007E2256" w:rsidRPr="00953147" w:rsidRDefault="00520F9E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______</w:t>
            </w:r>
          </w:p>
        </w:tc>
      </w:tr>
      <w:tr w:rsidR="00182933" w:rsidRPr="00953147" w:rsidTr="00953147">
        <w:tc>
          <w:tcPr>
            <w:tcW w:w="2694" w:type="dxa"/>
            <w:vMerge w:val="restart"/>
          </w:tcPr>
          <w:p w:rsidR="007E2256" w:rsidRPr="00953147" w:rsidRDefault="007E2256" w:rsidP="0078577C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160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Probanden / Patienten</w:t>
            </w:r>
          </w:p>
        </w:tc>
        <w:tc>
          <w:tcPr>
            <w:tcW w:w="125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4a</w:t>
            </w:r>
          </w:p>
        </w:tc>
        <w:tc>
          <w:tcPr>
            <w:tcW w:w="1093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Eignungskriterien der Probanden/Patienten</w:t>
            </w:r>
          </w:p>
        </w:tc>
        <w:tc>
          <w:tcPr>
            <w:tcW w:w="993" w:type="dxa"/>
          </w:tcPr>
          <w:p w:rsidR="007E2256" w:rsidRPr="00953147" w:rsidRDefault="00520F9E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______</w:t>
            </w:r>
          </w:p>
        </w:tc>
      </w:tr>
      <w:tr w:rsidR="00182933" w:rsidRPr="00953147" w:rsidTr="00953147">
        <w:tc>
          <w:tcPr>
            <w:tcW w:w="2694" w:type="dxa"/>
            <w:vMerge/>
          </w:tcPr>
          <w:p w:rsidR="007E2256" w:rsidRPr="00953147" w:rsidRDefault="007E2256" w:rsidP="0078577C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1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4b</w:t>
            </w:r>
          </w:p>
        </w:tc>
        <w:tc>
          <w:tcPr>
            <w:tcW w:w="1093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 xml:space="preserve">Umgebung und Ort der Studiendurchführung </w:t>
            </w:r>
          </w:p>
        </w:tc>
        <w:tc>
          <w:tcPr>
            <w:tcW w:w="993" w:type="dxa"/>
          </w:tcPr>
          <w:p w:rsidR="007E2256" w:rsidRPr="00953147" w:rsidRDefault="00520F9E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______</w:t>
            </w:r>
          </w:p>
        </w:tc>
      </w:tr>
      <w:tr w:rsidR="00182933" w:rsidRPr="00953147" w:rsidTr="00953147">
        <w:tc>
          <w:tcPr>
            <w:tcW w:w="2694" w:type="dxa"/>
          </w:tcPr>
          <w:p w:rsidR="007E2256" w:rsidRPr="00953147" w:rsidRDefault="007E2256" w:rsidP="0078577C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160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Intervention / Behandlung</w:t>
            </w:r>
          </w:p>
        </w:tc>
        <w:tc>
          <w:tcPr>
            <w:tcW w:w="125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093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Durchgeführte Interventionen in jeder Gruppe mit präzisen Details, einschließlich wie und wann die Interventionen durchgeführt wurden, um eine Replikation der Studie zu ermöglichen</w:t>
            </w:r>
          </w:p>
        </w:tc>
        <w:tc>
          <w:tcPr>
            <w:tcW w:w="993" w:type="dxa"/>
          </w:tcPr>
          <w:p w:rsidR="007E2256" w:rsidRPr="00953147" w:rsidRDefault="00B145BF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______</w:t>
            </w:r>
          </w:p>
        </w:tc>
      </w:tr>
      <w:tr w:rsidR="00182933" w:rsidRPr="00953147" w:rsidTr="00953147">
        <w:tc>
          <w:tcPr>
            <w:tcW w:w="2694" w:type="dxa"/>
            <w:vMerge w:val="restart"/>
          </w:tcPr>
          <w:p w:rsidR="007E2256" w:rsidRPr="00953147" w:rsidRDefault="007E2256" w:rsidP="0078577C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160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Endpunkte</w:t>
            </w:r>
          </w:p>
        </w:tc>
        <w:tc>
          <w:tcPr>
            <w:tcW w:w="125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6a</w:t>
            </w:r>
          </w:p>
        </w:tc>
        <w:tc>
          <w:tcPr>
            <w:tcW w:w="1093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Vollständig definierte, primäre und sekundäre Endpunkte (früher „Zielkriterien“ genannt), einschließlich wie und wann sie erhoben wurden</w:t>
            </w:r>
          </w:p>
        </w:tc>
        <w:tc>
          <w:tcPr>
            <w:tcW w:w="993" w:type="dxa"/>
          </w:tcPr>
          <w:p w:rsidR="007E2256" w:rsidRPr="00953147" w:rsidRDefault="00520F9E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______</w:t>
            </w:r>
          </w:p>
        </w:tc>
      </w:tr>
      <w:tr w:rsidR="00182933" w:rsidRPr="00953147" w:rsidTr="00953147">
        <w:tc>
          <w:tcPr>
            <w:tcW w:w="2694" w:type="dxa"/>
            <w:vMerge/>
          </w:tcPr>
          <w:p w:rsidR="007E2256" w:rsidRPr="00953147" w:rsidRDefault="007E2256" w:rsidP="0078577C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1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6b</w:t>
            </w:r>
          </w:p>
        </w:tc>
        <w:tc>
          <w:tcPr>
            <w:tcW w:w="1093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Änderungen der Endpunkte nach Studienbeginn mit Angabe der Gründe</w:t>
            </w:r>
          </w:p>
        </w:tc>
        <w:tc>
          <w:tcPr>
            <w:tcW w:w="993" w:type="dxa"/>
          </w:tcPr>
          <w:p w:rsidR="007E2256" w:rsidRPr="00953147" w:rsidRDefault="00520F9E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______</w:t>
            </w:r>
          </w:p>
        </w:tc>
      </w:tr>
      <w:tr w:rsidR="00182933" w:rsidRPr="00953147" w:rsidTr="00953147">
        <w:tc>
          <w:tcPr>
            <w:tcW w:w="2694" w:type="dxa"/>
            <w:vMerge w:val="restart"/>
          </w:tcPr>
          <w:p w:rsidR="007E2256" w:rsidRPr="00953147" w:rsidRDefault="007E2256" w:rsidP="0078577C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160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Fallzahlbestimmung</w:t>
            </w:r>
          </w:p>
        </w:tc>
        <w:tc>
          <w:tcPr>
            <w:tcW w:w="125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7a</w:t>
            </w:r>
          </w:p>
        </w:tc>
        <w:tc>
          <w:tcPr>
            <w:tcW w:w="1093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Wie wurde die Fallzahl berechnet?</w:t>
            </w:r>
          </w:p>
        </w:tc>
        <w:tc>
          <w:tcPr>
            <w:tcW w:w="993" w:type="dxa"/>
          </w:tcPr>
          <w:p w:rsidR="007E2256" w:rsidRPr="00953147" w:rsidRDefault="00520F9E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______</w:t>
            </w:r>
          </w:p>
        </w:tc>
      </w:tr>
      <w:tr w:rsidR="00182933" w:rsidRPr="00953147" w:rsidTr="00953147">
        <w:tc>
          <w:tcPr>
            <w:tcW w:w="2694" w:type="dxa"/>
            <w:vMerge/>
          </w:tcPr>
          <w:p w:rsidR="007E2256" w:rsidRPr="00953147" w:rsidRDefault="007E2256" w:rsidP="0078577C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1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7b</w:t>
            </w:r>
          </w:p>
        </w:tc>
        <w:tc>
          <w:tcPr>
            <w:tcW w:w="1093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Falls zutreffend, Erklärung aller Zwischenanalysen und Abbruchkriterien</w:t>
            </w:r>
          </w:p>
        </w:tc>
        <w:tc>
          <w:tcPr>
            <w:tcW w:w="993" w:type="dxa"/>
          </w:tcPr>
          <w:p w:rsidR="007E2256" w:rsidRPr="00953147" w:rsidRDefault="00520F9E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______</w:t>
            </w:r>
          </w:p>
        </w:tc>
      </w:tr>
      <w:tr w:rsidR="007E2256" w:rsidRPr="00953147" w:rsidTr="00953147">
        <w:tc>
          <w:tcPr>
            <w:tcW w:w="15877" w:type="dxa"/>
            <w:gridSpan w:val="4"/>
            <w:shd w:val="clear" w:color="auto" w:fill="D9D9D9" w:themeFill="background1" w:themeFillShade="D9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b/>
                <w:sz w:val="22"/>
                <w:szCs w:val="22"/>
              </w:rPr>
            </w:pPr>
            <w:r w:rsidRPr="00953147">
              <w:rPr>
                <w:rFonts w:ascii="Arial" w:hAnsi="Arial" w:cs="Arial"/>
                <w:b/>
                <w:sz w:val="22"/>
                <w:szCs w:val="22"/>
              </w:rPr>
              <w:t>Randomisierung</w:t>
            </w:r>
          </w:p>
        </w:tc>
      </w:tr>
      <w:tr w:rsidR="00182933" w:rsidRPr="00953147" w:rsidTr="00953147">
        <w:tc>
          <w:tcPr>
            <w:tcW w:w="2694" w:type="dxa"/>
            <w:vMerge w:val="restart"/>
          </w:tcPr>
          <w:p w:rsidR="007E2256" w:rsidRPr="00953147" w:rsidRDefault="007E2256" w:rsidP="005536F6">
            <w:pPr>
              <w:widowControl/>
              <w:tabs>
                <w:tab w:val="left" w:pos="284"/>
                <w:tab w:val="left" w:pos="709"/>
              </w:tabs>
              <w:autoSpaceDE/>
              <w:autoSpaceDN/>
              <w:adjustRightInd/>
              <w:spacing w:before="120"/>
              <w:ind w:left="14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Erzeugung der Behandlungsfolge</w:t>
            </w:r>
          </w:p>
        </w:tc>
        <w:tc>
          <w:tcPr>
            <w:tcW w:w="125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8a</w:t>
            </w:r>
          </w:p>
        </w:tc>
        <w:tc>
          <w:tcPr>
            <w:tcW w:w="1093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Methode zur Generierung der Zufallszuteilung</w:t>
            </w:r>
          </w:p>
        </w:tc>
        <w:tc>
          <w:tcPr>
            <w:tcW w:w="993" w:type="dxa"/>
          </w:tcPr>
          <w:p w:rsidR="007E2256" w:rsidRPr="00953147" w:rsidRDefault="00113A5E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______</w:t>
            </w:r>
          </w:p>
        </w:tc>
      </w:tr>
      <w:tr w:rsidR="00182933" w:rsidRPr="00953147" w:rsidTr="00953147">
        <w:tc>
          <w:tcPr>
            <w:tcW w:w="2694" w:type="dxa"/>
            <w:vMerge/>
          </w:tcPr>
          <w:p w:rsidR="007E2256" w:rsidRPr="00953147" w:rsidRDefault="007E2256" w:rsidP="0078577C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3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8b</w:t>
            </w:r>
          </w:p>
        </w:tc>
        <w:tc>
          <w:tcPr>
            <w:tcW w:w="1093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Art der Randomisierung; Details jedweder Restriktionen (z.B. Blockbildung, Blockgröße)</w:t>
            </w:r>
          </w:p>
        </w:tc>
        <w:tc>
          <w:tcPr>
            <w:tcW w:w="993" w:type="dxa"/>
          </w:tcPr>
          <w:p w:rsidR="007E2256" w:rsidRPr="00953147" w:rsidRDefault="00953147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</w:t>
            </w:r>
          </w:p>
        </w:tc>
      </w:tr>
      <w:tr w:rsidR="00182933" w:rsidRPr="00F10B86" w:rsidTr="00953147">
        <w:tc>
          <w:tcPr>
            <w:tcW w:w="2694" w:type="dxa"/>
          </w:tcPr>
          <w:p w:rsidR="007E2256" w:rsidRPr="00953147" w:rsidRDefault="007E2256" w:rsidP="005536F6">
            <w:pPr>
              <w:widowControl/>
              <w:tabs>
                <w:tab w:val="left" w:pos="142"/>
              </w:tabs>
              <w:autoSpaceDE/>
              <w:autoSpaceDN/>
              <w:adjustRightInd/>
              <w:spacing w:before="120"/>
              <w:ind w:left="14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 xml:space="preserve">Mechanismen der Geheimhaltung der Behandlungsfolge </w:t>
            </w:r>
          </w:p>
        </w:tc>
        <w:tc>
          <w:tcPr>
            <w:tcW w:w="125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093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Mechanismen zur Umsetzung der Zuteilungssequenz (z.B. sequenziell nummerierte Behälter) und Beschreibung aller Schritte zur Geheimhaltung der Sequenz bis zur Interventionszuordnung</w:t>
            </w:r>
          </w:p>
        </w:tc>
        <w:tc>
          <w:tcPr>
            <w:tcW w:w="993" w:type="dxa"/>
          </w:tcPr>
          <w:p w:rsidR="00113A5E" w:rsidRPr="00520F9E" w:rsidRDefault="00520F9E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</w:t>
            </w:r>
          </w:p>
        </w:tc>
      </w:tr>
      <w:tr w:rsidR="00182933" w:rsidRPr="00F10B86" w:rsidTr="00953147">
        <w:tc>
          <w:tcPr>
            <w:tcW w:w="2694" w:type="dxa"/>
          </w:tcPr>
          <w:p w:rsidR="007E2256" w:rsidRPr="00953147" w:rsidRDefault="007E2256" w:rsidP="0078577C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160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Durchführung</w:t>
            </w:r>
          </w:p>
        </w:tc>
        <w:tc>
          <w:tcPr>
            <w:tcW w:w="125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093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Wer führte die Zufallszuteilung durch, wer nahm die Teilnehmer in die Studie auf und wer teilte die Teilnehmer den Interventionen zu</w:t>
            </w:r>
          </w:p>
        </w:tc>
        <w:tc>
          <w:tcPr>
            <w:tcW w:w="993" w:type="dxa"/>
          </w:tcPr>
          <w:p w:rsidR="00113A5E" w:rsidRPr="00520F9E" w:rsidRDefault="00520F9E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</w:t>
            </w:r>
            <w:r w:rsidR="00953147">
              <w:rPr>
                <w:rFonts w:ascii="Arial" w:hAnsi="Arial" w:cs="Arial"/>
                <w:sz w:val="22"/>
                <w:szCs w:val="22"/>
              </w:rPr>
              <w:t>___</w:t>
            </w:r>
          </w:p>
        </w:tc>
      </w:tr>
      <w:tr w:rsidR="007E2256" w:rsidRPr="00F10B86" w:rsidTr="00953147">
        <w:tc>
          <w:tcPr>
            <w:tcW w:w="2694" w:type="dxa"/>
            <w:vMerge w:val="restart"/>
          </w:tcPr>
          <w:p w:rsidR="007E2256" w:rsidRPr="00953147" w:rsidRDefault="00520F9E" w:rsidP="0078577C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16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53147">
              <w:rPr>
                <w:rFonts w:ascii="Arial" w:hAnsi="Arial" w:cs="Arial"/>
                <w:sz w:val="22"/>
                <w:szCs w:val="22"/>
              </w:rPr>
              <w:t>V</w:t>
            </w:r>
            <w:r w:rsidR="007E2256" w:rsidRPr="00953147">
              <w:rPr>
                <w:rFonts w:ascii="Arial" w:hAnsi="Arial" w:cs="Arial"/>
                <w:sz w:val="22"/>
                <w:szCs w:val="22"/>
              </w:rPr>
              <w:t>erblindung</w:t>
            </w:r>
            <w:proofErr w:type="spellEnd"/>
          </w:p>
        </w:tc>
        <w:tc>
          <w:tcPr>
            <w:tcW w:w="125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11a</w:t>
            </w:r>
          </w:p>
        </w:tc>
        <w:tc>
          <w:tcPr>
            <w:tcW w:w="1093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 xml:space="preserve">Falls durchgeführt, wer war bei der Interventionszuordnung </w:t>
            </w:r>
            <w:proofErr w:type="spellStart"/>
            <w:r w:rsidRPr="00953147">
              <w:rPr>
                <w:rFonts w:ascii="Arial" w:hAnsi="Arial" w:cs="Arial"/>
                <w:sz w:val="22"/>
                <w:szCs w:val="22"/>
              </w:rPr>
              <w:t>verblindet</w:t>
            </w:r>
            <w:proofErr w:type="spellEnd"/>
            <w:r w:rsidR="00B145BF" w:rsidRPr="00953147">
              <w:rPr>
                <w:rFonts w:ascii="Arial" w:hAnsi="Arial" w:cs="Arial"/>
                <w:sz w:val="22"/>
                <w:szCs w:val="22"/>
              </w:rPr>
              <w:t>? (z</w:t>
            </w:r>
            <w:r w:rsidRPr="00953147">
              <w:rPr>
                <w:rFonts w:ascii="Arial" w:hAnsi="Arial" w:cs="Arial"/>
                <w:sz w:val="22"/>
                <w:szCs w:val="22"/>
              </w:rPr>
              <w:t xml:space="preserve">.B. Teilnehmer, Ärzte, Therapeuten, diejenigen, die die Endpunkte beurteilten) </w:t>
            </w:r>
          </w:p>
        </w:tc>
        <w:tc>
          <w:tcPr>
            <w:tcW w:w="993" w:type="dxa"/>
          </w:tcPr>
          <w:p w:rsidR="007E2256" w:rsidRPr="00F10B86" w:rsidRDefault="00953147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</w:t>
            </w:r>
          </w:p>
        </w:tc>
      </w:tr>
      <w:tr w:rsidR="007E2256" w:rsidRPr="00F10B86" w:rsidTr="00953147">
        <w:tc>
          <w:tcPr>
            <w:tcW w:w="2694" w:type="dxa"/>
            <w:vMerge/>
          </w:tcPr>
          <w:p w:rsidR="007E2256" w:rsidRPr="00953147" w:rsidRDefault="007E2256" w:rsidP="0078577C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1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11b</w:t>
            </w:r>
          </w:p>
        </w:tc>
        <w:tc>
          <w:tcPr>
            <w:tcW w:w="1093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Falls relevant, Beschreibung der Ähnlichkeit der Interventionen</w:t>
            </w:r>
          </w:p>
        </w:tc>
        <w:tc>
          <w:tcPr>
            <w:tcW w:w="993" w:type="dxa"/>
          </w:tcPr>
          <w:p w:rsidR="007E2256" w:rsidRPr="00F10B86" w:rsidRDefault="00953147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</w:t>
            </w:r>
          </w:p>
        </w:tc>
      </w:tr>
      <w:tr w:rsidR="007E2256" w:rsidRPr="00F10B86" w:rsidTr="00953147">
        <w:tc>
          <w:tcPr>
            <w:tcW w:w="2694" w:type="dxa"/>
            <w:vMerge w:val="restart"/>
          </w:tcPr>
          <w:p w:rsidR="007E2256" w:rsidRPr="00953147" w:rsidRDefault="007E2256" w:rsidP="0078577C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160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Statistische Methoden</w:t>
            </w:r>
          </w:p>
        </w:tc>
        <w:tc>
          <w:tcPr>
            <w:tcW w:w="125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12a</w:t>
            </w:r>
          </w:p>
        </w:tc>
        <w:tc>
          <w:tcPr>
            <w:tcW w:w="1093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Statistische Methoden, die zum Vergleich der Gruppen hinsichtlich primärer und sekundärer Endpunkte eingesetzt wurden</w:t>
            </w:r>
          </w:p>
        </w:tc>
        <w:tc>
          <w:tcPr>
            <w:tcW w:w="993" w:type="dxa"/>
          </w:tcPr>
          <w:p w:rsidR="007E2256" w:rsidRPr="00F10B86" w:rsidRDefault="00953147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</w:t>
            </w:r>
          </w:p>
        </w:tc>
      </w:tr>
      <w:tr w:rsidR="007E2256" w:rsidRPr="00F10B86" w:rsidTr="00953147">
        <w:tc>
          <w:tcPr>
            <w:tcW w:w="2694" w:type="dxa"/>
            <w:vMerge/>
          </w:tcPr>
          <w:p w:rsidR="007E2256" w:rsidRPr="00953147" w:rsidRDefault="007E2256" w:rsidP="0078577C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1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12b</w:t>
            </w:r>
          </w:p>
        </w:tc>
        <w:tc>
          <w:tcPr>
            <w:tcW w:w="1093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Methoden, die für zusätzliche Analysen eingesetzt wurden, wie Subgruppenanalysen, adjustierte Analysen</w:t>
            </w:r>
          </w:p>
        </w:tc>
        <w:tc>
          <w:tcPr>
            <w:tcW w:w="993" w:type="dxa"/>
          </w:tcPr>
          <w:p w:rsidR="007E2256" w:rsidRPr="00F10B86" w:rsidRDefault="00953147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</w:t>
            </w:r>
          </w:p>
        </w:tc>
      </w:tr>
      <w:tr w:rsidR="007E2256" w:rsidRPr="00F10B86" w:rsidTr="00953147">
        <w:tc>
          <w:tcPr>
            <w:tcW w:w="15877" w:type="dxa"/>
            <w:gridSpan w:val="4"/>
            <w:shd w:val="clear" w:color="auto" w:fill="D9D9D9" w:themeFill="background1" w:themeFillShade="D9"/>
          </w:tcPr>
          <w:p w:rsidR="007E2256" w:rsidRPr="00520F9E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b/>
                <w:sz w:val="22"/>
                <w:szCs w:val="22"/>
              </w:rPr>
            </w:pPr>
            <w:r w:rsidRPr="00520F9E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Pr="00520F9E">
              <w:rPr>
                <w:rFonts w:ascii="Arial" w:hAnsi="Arial" w:cs="Arial"/>
                <w:b/>
                <w:sz w:val="22"/>
                <w:szCs w:val="22"/>
                <w:shd w:val="clear" w:color="auto" w:fill="D9D9D9" w:themeFill="background1" w:themeFillShade="D9"/>
              </w:rPr>
              <w:t>rgebnisse</w:t>
            </w:r>
          </w:p>
        </w:tc>
      </w:tr>
      <w:tr w:rsidR="007E2256" w:rsidRPr="00953147" w:rsidTr="00953147">
        <w:tc>
          <w:tcPr>
            <w:tcW w:w="2694" w:type="dxa"/>
            <w:vMerge w:val="restart"/>
          </w:tcPr>
          <w:p w:rsidR="007E2256" w:rsidRPr="00953147" w:rsidRDefault="007E2256" w:rsidP="0078577C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160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Ein- und Ausschlüsse (ein Flussdiagramm wird dringend empfohlen)</w:t>
            </w:r>
          </w:p>
        </w:tc>
        <w:tc>
          <w:tcPr>
            <w:tcW w:w="125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13a</w:t>
            </w:r>
          </w:p>
        </w:tc>
        <w:tc>
          <w:tcPr>
            <w:tcW w:w="1093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Für jede Gruppe Anzahl der Studienteilnehmer, die randomisiert zugeteilt wurden, die die geplante Intervention erhielten und die hinsichtlich des primären Endpunkts analysiert wurden</w:t>
            </w:r>
          </w:p>
        </w:tc>
        <w:tc>
          <w:tcPr>
            <w:tcW w:w="993" w:type="dxa"/>
          </w:tcPr>
          <w:p w:rsidR="00113A5E" w:rsidRPr="00953147" w:rsidRDefault="00953147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</w:t>
            </w:r>
          </w:p>
        </w:tc>
      </w:tr>
      <w:tr w:rsidR="007E2256" w:rsidRPr="00953147" w:rsidTr="00953147">
        <w:tc>
          <w:tcPr>
            <w:tcW w:w="2694" w:type="dxa"/>
            <w:vMerge/>
          </w:tcPr>
          <w:p w:rsidR="007E2256" w:rsidRPr="00953147" w:rsidRDefault="007E2256" w:rsidP="0078577C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1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13b</w:t>
            </w:r>
          </w:p>
        </w:tc>
        <w:tc>
          <w:tcPr>
            <w:tcW w:w="1093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Für jede Gruppe Zahl der Studienausscheider und Ausschlüsse nach Randomisierung mit Angabe von Gründen</w:t>
            </w:r>
          </w:p>
        </w:tc>
        <w:tc>
          <w:tcPr>
            <w:tcW w:w="993" w:type="dxa"/>
          </w:tcPr>
          <w:p w:rsidR="007E2256" w:rsidRPr="00953147" w:rsidRDefault="00953147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</w:t>
            </w:r>
          </w:p>
        </w:tc>
      </w:tr>
      <w:tr w:rsidR="007E2256" w:rsidRPr="00953147" w:rsidTr="00953147">
        <w:tc>
          <w:tcPr>
            <w:tcW w:w="2694" w:type="dxa"/>
            <w:vMerge w:val="restart"/>
          </w:tcPr>
          <w:p w:rsidR="007E2256" w:rsidRPr="00953147" w:rsidRDefault="007E2256" w:rsidP="0078577C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160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Aufnahme/Rekrutierung</w:t>
            </w:r>
          </w:p>
        </w:tc>
        <w:tc>
          <w:tcPr>
            <w:tcW w:w="125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14a</w:t>
            </w:r>
          </w:p>
        </w:tc>
        <w:tc>
          <w:tcPr>
            <w:tcW w:w="1093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Zeitraum der Rekrutierung und Nachbeobachtung</w:t>
            </w:r>
          </w:p>
        </w:tc>
        <w:tc>
          <w:tcPr>
            <w:tcW w:w="993" w:type="dxa"/>
          </w:tcPr>
          <w:p w:rsidR="007E2256" w:rsidRPr="00953147" w:rsidRDefault="00953147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</w:t>
            </w:r>
          </w:p>
        </w:tc>
      </w:tr>
      <w:tr w:rsidR="007E2256" w:rsidRPr="00953147" w:rsidTr="00953147">
        <w:tc>
          <w:tcPr>
            <w:tcW w:w="2694" w:type="dxa"/>
            <w:vMerge/>
          </w:tcPr>
          <w:p w:rsidR="007E2256" w:rsidRPr="00953147" w:rsidRDefault="007E2256" w:rsidP="0078577C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1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14b</w:t>
            </w:r>
          </w:p>
        </w:tc>
        <w:tc>
          <w:tcPr>
            <w:tcW w:w="1093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Warum die Studie endete oder gestoppt wurde</w:t>
            </w:r>
          </w:p>
        </w:tc>
        <w:tc>
          <w:tcPr>
            <w:tcW w:w="993" w:type="dxa"/>
          </w:tcPr>
          <w:p w:rsidR="007E2256" w:rsidRPr="00953147" w:rsidRDefault="00953147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</w:t>
            </w:r>
          </w:p>
        </w:tc>
      </w:tr>
      <w:tr w:rsidR="007E2256" w:rsidRPr="00953147" w:rsidTr="00953147">
        <w:tc>
          <w:tcPr>
            <w:tcW w:w="2694" w:type="dxa"/>
          </w:tcPr>
          <w:p w:rsidR="007E2256" w:rsidRPr="00953147" w:rsidRDefault="007E2256" w:rsidP="0078577C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160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Patientencharakteristika zu Studienbeginn (</w:t>
            </w:r>
            <w:proofErr w:type="spellStart"/>
            <w:r w:rsidRPr="00953147">
              <w:rPr>
                <w:rFonts w:ascii="Arial" w:hAnsi="Arial" w:cs="Arial"/>
                <w:sz w:val="22"/>
                <w:szCs w:val="22"/>
              </w:rPr>
              <w:t>baseline</w:t>
            </w:r>
            <w:proofErr w:type="spellEnd"/>
            <w:r w:rsidRPr="0095314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53147">
              <w:rPr>
                <w:rFonts w:ascii="Arial" w:hAnsi="Arial" w:cs="Arial"/>
                <w:sz w:val="22"/>
                <w:szCs w:val="22"/>
              </w:rPr>
              <w:t>data</w:t>
            </w:r>
            <w:proofErr w:type="spellEnd"/>
            <w:r w:rsidRPr="00953147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25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1093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Eine Tabelle demographischer und klinischer Charakteristika für jede Gruppe</w:t>
            </w:r>
          </w:p>
        </w:tc>
        <w:tc>
          <w:tcPr>
            <w:tcW w:w="993" w:type="dxa"/>
          </w:tcPr>
          <w:p w:rsidR="00113A5E" w:rsidRPr="00953147" w:rsidRDefault="00953147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</w:t>
            </w:r>
          </w:p>
        </w:tc>
      </w:tr>
      <w:tr w:rsidR="007E2256" w:rsidRPr="00953147" w:rsidTr="00953147">
        <w:tc>
          <w:tcPr>
            <w:tcW w:w="2694" w:type="dxa"/>
          </w:tcPr>
          <w:p w:rsidR="007E2256" w:rsidRPr="00953147" w:rsidRDefault="007E2256" w:rsidP="0078577C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160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Anzahl der ausgewerteten Probanden/ Patienten</w:t>
            </w:r>
          </w:p>
        </w:tc>
        <w:tc>
          <w:tcPr>
            <w:tcW w:w="125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1093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Für jede Gruppe, Anzahl der Teilnehmer, die in die Analyse eingeschlossen wurde und Angabe, ob diese der Anzahl der ursprünglich zugeteilten Gruppen entsprach</w:t>
            </w:r>
          </w:p>
        </w:tc>
        <w:tc>
          <w:tcPr>
            <w:tcW w:w="993" w:type="dxa"/>
          </w:tcPr>
          <w:p w:rsidR="00113A5E" w:rsidRPr="00953147" w:rsidRDefault="00113A5E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______</w:t>
            </w:r>
          </w:p>
        </w:tc>
      </w:tr>
      <w:tr w:rsidR="007E2256" w:rsidRPr="00953147" w:rsidTr="00953147">
        <w:tc>
          <w:tcPr>
            <w:tcW w:w="2694" w:type="dxa"/>
            <w:vMerge w:val="restart"/>
          </w:tcPr>
          <w:p w:rsidR="007E2256" w:rsidRPr="00953147" w:rsidRDefault="007E2256" w:rsidP="0078577C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160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Ergebnisse und Schätzmethoden</w:t>
            </w:r>
          </w:p>
          <w:p w:rsidR="007E2256" w:rsidRPr="00953147" w:rsidRDefault="007E2256" w:rsidP="0078577C">
            <w:pPr>
              <w:ind w:firstLine="7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17a</w:t>
            </w:r>
          </w:p>
        </w:tc>
        <w:tc>
          <w:tcPr>
            <w:tcW w:w="1093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Für jeden p</w:t>
            </w:r>
            <w:r w:rsidR="009140FE" w:rsidRPr="00953147">
              <w:rPr>
                <w:rFonts w:ascii="Arial" w:hAnsi="Arial" w:cs="Arial"/>
                <w:sz w:val="22"/>
                <w:szCs w:val="22"/>
              </w:rPr>
              <w:t xml:space="preserve">rimären und sekundären Endpunkt </w:t>
            </w:r>
            <w:r w:rsidRPr="00953147">
              <w:rPr>
                <w:rFonts w:ascii="Arial" w:hAnsi="Arial" w:cs="Arial"/>
                <w:sz w:val="22"/>
                <w:szCs w:val="22"/>
              </w:rPr>
              <w:t>Ergebnisse für jede Gruppe und die geschätzte Effektgröße sowie ihre Präzision (z.B. 95% Konfidenzintervall)</w:t>
            </w:r>
          </w:p>
        </w:tc>
        <w:tc>
          <w:tcPr>
            <w:tcW w:w="993" w:type="dxa"/>
          </w:tcPr>
          <w:p w:rsidR="00113A5E" w:rsidRPr="00953147" w:rsidRDefault="00113A5E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______</w:t>
            </w:r>
          </w:p>
        </w:tc>
      </w:tr>
      <w:tr w:rsidR="007E2256" w:rsidRPr="00F10B86" w:rsidTr="00953147">
        <w:tc>
          <w:tcPr>
            <w:tcW w:w="2694" w:type="dxa"/>
            <w:vMerge/>
          </w:tcPr>
          <w:p w:rsidR="007E2256" w:rsidRPr="00520F9E" w:rsidRDefault="007E2256" w:rsidP="0078577C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5" w:type="dxa"/>
          </w:tcPr>
          <w:p w:rsidR="007E2256" w:rsidRPr="00520F9E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520F9E">
              <w:rPr>
                <w:rFonts w:ascii="Arial" w:hAnsi="Arial" w:cs="Arial"/>
                <w:sz w:val="22"/>
                <w:szCs w:val="22"/>
              </w:rPr>
              <w:t>17b</w:t>
            </w:r>
          </w:p>
        </w:tc>
        <w:tc>
          <w:tcPr>
            <w:tcW w:w="10935" w:type="dxa"/>
          </w:tcPr>
          <w:p w:rsidR="007E2256" w:rsidRPr="00520F9E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520F9E">
              <w:rPr>
                <w:rFonts w:ascii="Arial" w:hAnsi="Arial" w:cs="Arial"/>
                <w:sz w:val="22"/>
                <w:szCs w:val="22"/>
              </w:rPr>
              <w:t>Für binäre Endpunkte wird empfohlen, sowohl die absoluten als auch die relativen Effektgrößen anzugeben</w:t>
            </w:r>
          </w:p>
        </w:tc>
        <w:tc>
          <w:tcPr>
            <w:tcW w:w="993" w:type="dxa"/>
          </w:tcPr>
          <w:p w:rsidR="007E2256" w:rsidRPr="00F10B86" w:rsidRDefault="00113A5E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18"/>
                <w:szCs w:val="18"/>
              </w:rPr>
            </w:pPr>
            <w:r w:rsidRPr="00F10B86">
              <w:rPr>
                <w:rFonts w:ascii="Arial" w:hAnsi="Arial" w:cs="Arial"/>
                <w:sz w:val="18"/>
                <w:szCs w:val="18"/>
              </w:rPr>
              <w:t>_______</w:t>
            </w:r>
          </w:p>
        </w:tc>
      </w:tr>
      <w:tr w:rsidR="007E2256" w:rsidRPr="00953147" w:rsidTr="00953147">
        <w:tc>
          <w:tcPr>
            <w:tcW w:w="2694" w:type="dxa"/>
          </w:tcPr>
          <w:p w:rsidR="007E2256" w:rsidRPr="00953147" w:rsidRDefault="007E2256" w:rsidP="0078577C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160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Zusätzliche Analysen</w:t>
            </w:r>
          </w:p>
        </w:tc>
        <w:tc>
          <w:tcPr>
            <w:tcW w:w="125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1093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Resultate von weiteren Analysen, einschließlich Subgruppenanalysen und adjustierten Analysen mit Angabe, ob diese präspezifiziert oder exploratorisch durchgeführt wurden</w:t>
            </w:r>
          </w:p>
        </w:tc>
        <w:tc>
          <w:tcPr>
            <w:tcW w:w="993" w:type="dxa"/>
          </w:tcPr>
          <w:p w:rsidR="00113A5E" w:rsidRPr="00953147" w:rsidRDefault="00113A5E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______</w:t>
            </w:r>
          </w:p>
        </w:tc>
      </w:tr>
      <w:tr w:rsidR="007E2256" w:rsidRPr="00953147" w:rsidTr="00953147">
        <w:tc>
          <w:tcPr>
            <w:tcW w:w="2694" w:type="dxa"/>
          </w:tcPr>
          <w:p w:rsidR="007E2256" w:rsidRPr="00953147" w:rsidRDefault="007E2256" w:rsidP="0078577C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160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Schaden</w:t>
            </w:r>
          </w:p>
        </w:tc>
        <w:tc>
          <w:tcPr>
            <w:tcW w:w="125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1093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 xml:space="preserve">Alle wichtigen Schäden (früher „unerwünschte Wirkungen“ genannt) innerhalb jeder Gruppe </w:t>
            </w:r>
            <w:r w:rsidRPr="00953147">
              <w:rPr>
                <w:rFonts w:ascii="Arial" w:hAnsi="Arial" w:cs="Arial"/>
                <w:color w:val="auto"/>
                <w:sz w:val="22"/>
                <w:szCs w:val="22"/>
              </w:rPr>
              <w:t>(</w:t>
            </w:r>
            <w:r w:rsidR="00953147">
              <w:rPr>
                <w:rFonts w:ascii="Arial" w:hAnsi="Arial" w:cs="Arial"/>
                <w:color w:val="auto"/>
                <w:sz w:val="22"/>
                <w:szCs w:val="22"/>
              </w:rPr>
              <w:t>siehe auch CONSORT für Schä</w:t>
            </w:r>
            <w:r w:rsidRPr="00953147">
              <w:rPr>
                <w:rFonts w:ascii="Arial" w:hAnsi="Arial" w:cs="Arial"/>
                <w:color w:val="auto"/>
                <w:sz w:val="22"/>
                <w:szCs w:val="22"/>
              </w:rPr>
              <w:t>den</w:t>
            </w:r>
            <w:r w:rsidR="00953147">
              <w:rPr>
                <w:rFonts w:ascii="Arial" w:hAnsi="Arial" w:cs="Arial"/>
                <w:color w:val="auto"/>
                <w:sz w:val="22"/>
                <w:szCs w:val="22"/>
              </w:rPr>
              <w:t xml:space="preserve"> (</w:t>
            </w:r>
            <w:proofErr w:type="spellStart"/>
            <w:r w:rsidR="00953147">
              <w:rPr>
                <w:rFonts w:ascii="Arial" w:hAnsi="Arial" w:cs="Arial"/>
                <w:color w:val="auto"/>
                <w:sz w:val="22"/>
                <w:szCs w:val="22"/>
              </w:rPr>
              <w:t>harm</w:t>
            </w:r>
            <w:proofErr w:type="spellEnd"/>
            <w:r w:rsidR="00953147">
              <w:rPr>
                <w:rFonts w:ascii="Arial" w:hAnsi="Arial" w:cs="Arial"/>
                <w:color w:val="auto"/>
                <w:sz w:val="22"/>
                <w:szCs w:val="22"/>
              </w:rPr>
              <w:t>))</w:t>
            </w:r>
          </w:p>
        </w:tc>
        <w:tc>
          <w:tcPr>
            <w:tcW w:w="993" w:type="dxa"/>
          </w:tcPr>
          <w:p w:rsidR="00113A5E" w:rsidRPr="00953147" w:rsidRDefault="00113A5E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______</w:t>
            </w:r>
          </w:p>
        </w:tc>
      </w:tr>
      <w:tr w:rsidR="007E2256" w:rsidRPr="00F10B86" w:rsidTr="00953147">
        <w:tc>
          <w:tcPr>
            <w:tcW w:w="15877" w:type="dxa"/>
            <w:gridSpan w:val="4"/>
            <w:shd w:val="clear" w:color="auto" w:fill="D9D9D9" w:themeFill="background1" w:themeFillShade="D9"/>
          </w:tcPr>
          <w:p w:rsidR="007E2256" w:rsidRPr="00B145BF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b/>
                <w:sz w:val="22"/>
                <w:szCs w:val="22"/>
              </w:rPr>
            </w:pPr>
            <w:r w:rsidRPr="00B145BF">
              <w:rPr>
                <w:rFonts w:ascii="Arial" w:hAnsi="Arial" w:cs="Arial"/>
                <w:b/>
                <w:sz w:val="22"/>
                <w:szCs w:val="22"/>
              </w:rPr>
              <w:t>Diskussion</w:t>
            </w:r>
          </w:p>
        </w:tc>
      </w:tr>
      <w:tr w:rsidR="007E2256" w:rsidRPr="00953147" w:rsidTr="00953147">
        <w:tc>
          <w:tcPr>
            <w:tcW w:w="2694" w:type="dxa"/>
          </w:tcPr>
          <w:p w:rsidR="007E2256" w:rsidRPr="00953147" w:rsidRDefault="007E2256" w:rsidP="0078577C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160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Limitierungen</w:t>
            </w:r>
          </w:p>
        </w:tc>
        <w:tc>
          <w:tcPr>
            <w:tcW w:w="125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1093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 xml:space="preserve">Studienlimitierungen mit Angabe zu potentieller Verzerrung, fehlender Präzision und, falls relevant, </w:t>
            </w:r>
            <w:proofErr w:type="spellStart"/>
            <w:r w:rsidRPr="00953147">
              <w:rPr>
                <w:rFonts w:ascii="Arial" w:hAnsi="Arial" w:cs="Arial"/>
                <w:sz w:val="22"/>
                <w:szCs w:val="22"/>
              </w:rPr>
              <w:t>Multiplizität</w:t>
            </w:r>
            <w:proofErr w:type="spellEnd"/>
            <w:r w:rsidRPr="00953147">
              <w:rPr>
                <w:rFonts w:ascii="Arial" w:hAnsi="Arial" w:cs="Arial"/>
                <w:sz w:val="22"/>
                <w:szCs w:val="22"/>
              </w:rPr>
              <w:t xml:space="preserve"> von Analysen</w:t>
            </w:r>
          </w:p>
        </w:tc>
        <w:tc>
          <w:tcPr>
            <w:tcW w:w="993" w:type="dxa"/>
          </w:tcPr>
          <w:p w:rsidR="007E2256" w:rsidRPr="00953147" w:rsidRDefault="00113A5E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______</w:t>
            </w:r>
          </w:p>
        </w:tc>
      </w:tr>
      <w:tr w:rsidR="007E2256" w:rsidRPr="00953147" w:rsidTr="00953147">
        <w:tc>
          <w:tcPr>
            <w:tcW w:w="2694" w:type="dxa"/>
          </w:tcPr>
          <w:p w:rsidR="007E2256" w:rsidRPr="00953147" w:rsidRDefault="007E2256" w:rsidP="0078577C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160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 xml:space="preserve">Generalisierbarkeit </w:t>
            </w:r>
          </w:p>
        </w:tc>
        <w:tc>
          <w:tcPr>
            <w:tcW w:w="125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21</w:t>
            </w:r>
          </w:p>
        </w:tc>
        <w:tc>
          <w:tcPr>
            <w:tcW w:w="1093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Generalisierbarkeit (externe Validität, Anwendbarkeit) der Studienergebnisse</w:t>
            </w:r>
          </w:p>
        </w:tc>
        <w:tc>
          <w:tcPr>
            <w:tcW w:w="993" w:type="dxa"/>
          </w:tcPr>
          <w:p w:rsidR="007E2256" w:rsidRPr="00953147" w:rsidRDefault="00113A5E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______</w:t>
            </w:r>
          </w:p>
        </w:tc>
      </w:tr>
      <w:tr w:rsidR="007E2256" w:rsidRPr="00953147" w:rsidTr="00953147">
        <w:tc>
          <w:tcPr>
            <w:tcW w:w="2694" w:type="dxa"/>
          </w:tcPr>
          <w:p w:rsidR="007E2256" w:rsidRPr="00953147" w:rsidRDefault="007E2256" w:rsidP="0078577C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160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Interpretation</w:t>
            </w:r>
          </w:p>
        </w:tc>
        <w:tc>
          <w:tcPr>
            <w:tcW w:w="125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22</w:t>
            </w:r>
          </w:p>
        </w:tc>
        <w:tc>
          <w:tcPr>
            <w:tcW w:w="10935" w:type="dxa"/>
          </w:tcPr>
          <w:p w:rsidR="007E2256" w:rsidRPr="00953147" w:rsidRDefault="007E2256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Interpretation konsistent mit den Ergebnissen, Abwägung des Nutzens und Schadens, Berücksichtigung anderer relevanter Evidenz</w:t>
            </w:r>
          </w:p>
        </w:tc>
        <w:tc>
          <w:tcPr>
            <w:tcW w:w="993" w:type="dxa"/>
          </w:tcPr>
          <w:p w:rsidR="00113A5E" w:rsidRPr="00953147" w:rsidRDefault="00113A5E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72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______</w:t>
            </w:r>
          </w:p>
        </w:tc>
      </w:tr>
    </w:tbl>
    <w:p w:rsidR="00182933" w:rsidRDefault="00182933"/>
    <w:tbl>
      <w:tblPr>
        <w:tblW w:w="15735" w:type="dxa"/>
        <w:tblInd w:w="-49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1255"/>
        <w:gridCol w:w="10935"/>
        <w:gridCol w:w="993"/>
      </w:tblGrid>
      <w:tr w:rsidR="007E2256" w:rsidRPr="00F10B86" w:rsidTr="00071711">
        <w:tc>
          <w:tcPr>
            <w:tcW w:w="15735" w:type="dxa"/>
            <w:gridSpan w:val="4"/>
            <w:shd w:val="clear" w:color="auto" w:fill="D9D9D9" w:themeFill="background1" w:themeFillShade="D9"/>
          </w:tcPr>
          <w:p w:rsidR="007E2256" w:rsidRPr="00B145BF" w:rsidRDefault="007E2256" w:rsidP="0078577C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  <w:r w:rsidRPr="00B145BF">
              <w:rPr>
                <w:rFonts w:ascii="Arial" w:hAnsi="Arial" w:cs="Arial"/>
                <w:b/>
                <w:sz w:val="22"/>
                <w:szCs w:val="22"/>
                <w:shd w:val="clear" w:color="auto" w:fill="D9D9D9" w:themeFill="background1" w:themeFillShade="D9"/>
              </w:rPr>
              <w:t>Andere</w:t>
            </w:r>
            <w:r w:rsidRPr="00B145BF">
              <w:rPr>
                <w:rFonts w:ascii="Arial" w:hAnsi="Arial" w:cs="Arial"/>
                <w:b/>
                <w:sz w:val="22"/>
                <w:szCs w:val="22"/>
              </w:rPr>
              <w:t xml:space="preserve"> Information</w:t>
            </w:r>
          </w:p>
        </w:tc>
      </w:tr>
      <w:tr w:rsidR="007E2256" w:rsidRPr="00953147" w:rsidTr="00182933">
        <w:tc>
          <w:tcPr>
            <w:tcW w:w="2552" w:type="dxa"/>
          </w:tcPr>
          <w:p w:rsidR="007E2256" w:rsidRPr="00953147" w:rsidRDefault="007E2256" w:rsidP="0078577C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160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Registrierung</w:t>
            </w:r>
          </w:p>
        </w:tc>
        <w:tc>
          <w:tcPr>
            <w:tcW w:w="1255" w:type="dxa"/>
          </w:tcPr>
          <w:p w:rsidR="007E2256" w:rsidRPr="00953147" w:rsidRDefault="007E2256" w:rsidP="0078577C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23</w:t>
            </w:r>
          </w:p>
        </w:tc>
        <w:tc>
          <w:tcPr>
            <w:tcW w:w="10935" w:type="dxa"/>
          </w:tcPr>
          <w:p w:rsidR="007E2256" w:rsidRPr="00953147" w:rsidRDefault="007E2256" w:rsidP="0078577C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Registrierungsnummer und Name des Studienregisters</w:t>
            </w:r>
          </w:p>
        </w:tc>
        <w:tc>
          <w:tcPr>
            <w:tcW w:w="993" w:type="dxa"/>
          </w:tcPr>
          <w:p w:rsidR="007E2256" w:rsidRPr="00953147" w:rsidRDefault="00113A5E" w:rsidP="0078577C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______</w:t>
            </w:r>
          </w:p>
        </w:tc>
      </w:tr>
      <w:tr w:rsidR="007E2256" w:rsidRPr="00953147" w:rsidTr="00182933">
        <w:tc>
          <w:tcPr>
            <w:tcW w:w="2552" w:type="dxa"/>
          </w:tcPr>
          <w:p w:rsidR="007E2256" w:rsidRPr="00953147" w:rsidRDefault="007E2256" w:rsidP="0078577C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160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Protokoll</w:t>
            </w:r>
          </w:p>
        </w:tc>
        <w:tc>
          <w:tcPr>
            <w:tcW w:w="1255" w:type="dxa"/>
          </w:tcPr>
          <w:p w:rsidR="007E2256" w:rsidRPr="00953147" w:rsidRDefault="007E2256" w:rsidP="0078577C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24</w:t>
            </w:r>
          </w:p>
        </w:tc>
        <w:tc>
          <w:tcPr>
            <w:tcW w:w="10935" w:type="dxa"/>
          </w:tcPr>
          <w:p w:rsidR="007E2256" w:rsidRPr="00953147" w:rsidRDefault="007E2256" w:rsidP="0078577C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Wo das vollständige Protokoll eingesehen werden kann, falls verfügbar</w:t>
            </w:r>
          </w:p>
        </w:tc>
        <w:tc>
          <w:tcPr>
            <w:tcW w:w="993" w:type="dxa"/>
          </w:tcPr>
          <w:p w:rsidR="007E2256" w:rsidRPr="00953147" w:rsidRDefault="00113A5E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______</w:t>
            </w:r>
          </w:p>
        </w:tc>
      </w:tr>
      <w:tr w:rsidR="007E2256" w:rsidRPr="00953147" w:rsidTr="00182933">
        <w:tc>
          <w:tcPr>
            <w:tcW w:w="2552" w:type="dxa"/>
            <w:tcBorders>
              <w:bottom w:val="single" w:sz="4" w:space="0" w:color="auto"/>
            </w:tcBorders>
          </w:tcPr>
          <w:p w:rsidR="007E2256" w:rsidRPr="00953147" w:rsidRDefault="007E2256" w:rsidP="0078577C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ind w:left="160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Finanzierung</w:t>
            </w: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:rsidR="007E2256" w:rsidRPr="00953147" w:rsidRDefault="007E2256" w:rsidP="0078577C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10935" w:type="dxa"/>
            <w:tcBorders>
              <w:bottom w:val="single" w:sz="4" w:space="0" w:color="auto"/>
            </w:tcBorders>
          </w:tcPr>
          <w:p w:rsidR="007E2256" w:rsidRPr="00953147" w:rsidRDefault="007E2256" w:rsidP="0078577C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Quellen der Finanzierung und anderer Unterstützung (wie Lieferung von Medikamenten), Rolle des Geldgebers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113A5E" w:rsidRPr="00953147" w:rsidRDefault="00113A5E" w:rsidP="00953147">
            <w:pPr>
              <w:widowControl/>
              <w:tabs>
                <w:tab w:val="left" w:pos="170"/>
                <w:tab w:val="left" w:pos="340"/>
                <w:tab w:val="left" w:pos="567"/>
              </w:tabs>
              <w:autoSpaceDE/>
              <w:autoSpaceDN/>
              <w:adjustRightInd/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953147">
              <w:rPr>
                <w:rFonts w:ascii="Arial" w:hAnsi="Arial" w:cs="Arial"/>
                <w:sz w:val="22"/>
                <w:szCs w:val="22"/>
              </w:rPr>
              <w:t>______</w:t>
            </w:r>
          </w:p>
        </w:tc>
      </w:tr>
    </w:tbl>
    <w:p w:rsidR="00280DDB" w:rsidRDefault="00280DDB" w:rsidP="00280DDB">
      <w:pPr>
        <w:ind w:left="-567"/>
        <w:rPr>
          <w:rFonts w:ascii="Arial" w:hAnsi="Arial" w:cs="Arial"/>
          <w:color w:val="FF0000"/>
        </w:rPr>
      </w:pPr>
    </w:p>
    <w:p w:rsidR="00280DDB" w:rsidRPr="00280DDB" w:rsidRDefault="00280DDB" w:rsidP="00280DDB">
      <w:pPr>
        <w:ind w:left="-567"/>
        <w:rPr>
          <w:rFonts w:ascii="Arial" w:hAnsi="Arial" w:cs="Arial"/>
          <w:color w:val="FF0000"/>
        </w:rPr>
      </w:pPr>
      <w:bookmarkStart w:id="0" w:name="_GoBack"/>
      <w:bookmarkEnd w:id="0"/>
    </w:p>
    <w:p w:rsidR="00382C6E" w:rsidRPr="00280DDB" w:rsidRDefault="00280DDB" w:rsidP="00280DDB">
      <w:pPr>
        <w:ind w:left="-567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auto"/>
          <w:sz w:val="20"/>
          <w:szCs w:val="20"/>
        </w:rPr>
        <w:t xml:space="preserve">* </w:t>
      </w:r>
      <w:r w:rsidR="00382C6E" w:rsidRPr="00280DDB">
        <w:rPr>
          <w:rFonts w:ascii="Arial" w:hAnsi="Arial" w:cs="Arial"/>
          <w:color w:val="auto"/>
          <w:sz w:val="20"/>
          <w:szCs w:val="20"/>
        </w:rPr>
        <w:t xml:space="preserve">Es wird dringend empfohlen CONSORT 2010 </w:t>
      </w:r>
      <w:r w:rsidR="00BF6592" w:rsidRPr="00280DDB">
        <w:rPr>
          <w:rFonts w:ascii="Arial" w:hAnsi="Arial" w:cs="Arial"/>
          <w:color w:val="auto"/>
          <w:sz w:val="20"/>
          <w:szCs w:val="20"/>
        </w:rPr>
        <w:t xml:space="preserve">zusammen mit </w:t>
      </w:r>
      <w:r>
        <w:rPr>
          <w:rFonts w:ascii="Arial" w:hAnsi="Arial" w:cs="Arial"/>
          <w:color w:val="auto"/>
          <w:sz w:val="20"/>
          <w:szCs w:val="20"/>
        </w:rPr>
        <w:t>„</w:t>
      </w:r>
      <w:r w:rsidR="00BF6592" w:rsidRPr="00280DDB">
        <w:rPr>
          <w:rFonts w:ascii="Arial" w:hAnsi="Arial" w:cs="Arial"/>
          <w:color w:val="auto"/>
          <w:sz w:val="20"/>
          <w:szCs w:val="20"/>
        </w:rPr>
        <w:t xml:space="preserve">CONSORT 2010 </w:t>
      </w:r>
      <w:proofErr w:type="spellStart"/>
      <w:r w:rsidR="00BF6592" w:rsidRPr="00280DDB">
        <w:rPr>
          <w:rFonts w:ascii="Arial" w:hAnsi="Arial" w:cs="Arial"/>
          <w:color w:val="auto"/>
          <w:sz w:val="20"/>
          <w:szCs w:val="20"/>
        </w:rPr>
        <w:t>explanation</w:t>
      </w:r>
      <w:proofErr w:type="spellEnd"/>
      <w:r w:rsidR="00BF6592" w:rsidRPr="00280DDB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="00BF6592" w:rsidRPr="00280DDB">
        <w:rPr>
          <w:rFonts w:ascii="Arial" w:hAnsi="Arial" w:cs="Arial"/>
          <w:color w:val="auto"/>
          <w:sz w:val="20"/>
          <w:szCs w:val="20"/>
        </w:rPr>
        <w:t>and</w:t>
      </w:r>
      <w:proofErr w:type="spellEnd"/>
      <w:r w:rsidR="00BF6592" w:rsidRPr="00280DDB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="00BF6592" w:rsidRPr="00280DDB">
        <w:rPr>
          <w:rFonts w:ascii="Arial" w:hAnsi="Arial" w:cs="Arial"/>
          <w:color w:val="auto"/>
          <w:sz w:val="20"/>
          <w:szCs w:val="20"/>
        </w:rPr>
        <w:t>elaboration</w:t>
      </w:r>
      <w:proofErr w:type="spellEnd"/>
      <w:r w:rsidR="00BF6592" w:rsidRPr="00280DDB">
        <w:rPr>
          <w:rFonts w:ascii="Arial" w:hAnsi="Arial" w:cs="Arial"/>
          <w:color w:val="auto"/>
          <w:sz w:val="20"/>
          <w:szCs w:val="20"/>
        </w:rPr>
        <w:t xml:space="preserve">“ zum besseren Verständnis aller Punkte zu verwenden. Falls relevant, wird auch die Verwendung der </w:t>
      </w:r>
      <w:r>
        <w:rPr>
          <w:rFonts w:ascii="Arial" w:hAnsi="Arial" w:cs="Arial"/>
          <w:color w:val="auto"/>
          <w:sz w:val="20"/>
          <w:szCs w:val="20"/>
        </w:rPr>
        <w:t>CONSORT-</w:t>
      </w:r>
      <w:r w:rsidR="00983F92" w:rsidRPr="00280DDB">
        <w:rPr>
          <w:rFonts w:ascii="Arial" w:hAnsi="Arial" w:cs="Arial"/>
          <w:color w:val="auto"/>
          <w:sz w:val="20"/>
          <w:szCs w:val="20"/>
        </w:rPr>
        <w:t>Erweiterungen für Cluster-randomisierte Studien, Ni</w:t>
      </w:r>
      <w:r w:rsidRPr="00280DDB">
        <w:rPr>
          <w:rFonts w:ascii="Arial" w:hAnsi="Arial" w:cs="Arial"/>
          <w:color w:val="auto"/>
          <w:sz w:val="20"/>
          <w:szCs w:val="20"/>
        </w:rPr>
        <w:t>cht-Unterlegenheitsstudien und Ä</w:t>
      </w:r>
      <w:r w:rsidR="00983F92" w:rsidRPr="00280DDB">
        <w:rPr>
          <w:rFonts w:ascii="Arial" w:hAnsi="Arial" w:cs="Arial"/>
          <w:color w:val="auto"/>
          <w:sz w:val="20"/>
          <w:szCs w:val="20"/>
        </w:rPr>
        <w:t>quivalenzstudien, nicht</w:t>
      </w:r>
      <w:r w:rsidR="00901133" w:rsidRPr="00280DDB">
        <w:rPr>
          <w:rFonts w:ascii="Arial" w:hAnsi="Arial" w:cs="Arial"/>
          <w:color w:val="auto"/>
          <w:sz w:val="20"/>
          <w:szCs w:val="20"/>
        </w:rPr>
        <w:t xml:space="preserve">-pharmakologische Interventionen, pflanzliche </w:t>
      </w:r>
      <w:r w:rsidRPr="00280DDB">
        <w:rPr>
          <w:rFonts w:ascii="Arial" w:hAnsi="Arial" w:cs="Arial"/>
          <w:color w:val="auto"/>
          <w:sz w:val="20"/>
          <w:szCs w:val="20"/>
        </w:rPr>
        <w:t>Interventionen</w:t>
      </w:r>
      <w:r w:rsidR="00901133" w:rsidRPr="00280DDB">
        <w:rPr>
          <w:rFonts w:ascii="Arial" w:hAnsi="Arial" w:cs="Arial"/>
          <w:color w:val="auto"/>
          <w:sz w:val="20"/>
          <w:szCs w:val="20"/>
        </w:rPr>
        <w:t xml:space="preserve"> und </w:t>
      </w:r>
      <w:r w:rsidRPr="00280DDB">
        <w:rPr>
          <w:rFonts w:ascii="Arial" w:hAnsi="Arial" w:cs="Arial"/>
          <w:color w:val="auto"/>
          <w:sz w:val="20"/>
          <w:szCs w:val="20"/>
        </w:rPr>
        <w:t xml:space="preserve">pragmatische Studien </w:t>
      </w:r>
      <w:r w:rsidR="00901133" w:rsidRPr="00280DDB">
        <w:rPr>
          <w:rFonts w:ascii="Arial" w:hAnsi="Arial" w:cs="Arial"/>
          <w:color w:val="auto"/>
          <w:sz w:val="20"/>
          <w:szCs w:val="20"/>
        </w:rPr>
        <w:t xml:space="preserve"> </w:t>
      </w:r>
      <w:r w:rsidRPr="00280DDB">
        <w:rPr>
          <w:rFonts w:ascii="Arial" w:hAnsi="Arial" w:cs="Arial"/>
          <w:color w:val="auto"/>
          <w:sz w:val="20"/>
          <w:szCs w:val="20"/>
        </w:rPr>
        <w:t>empfohlen</w:t>
      </w:r>
      <w:r w:rsidR="00901133" w:rsidRPr="00280DDB">
        <w:rPr>
          <w:rFonts w:ascii="Arial" w:hAnsi="Arial" w:cs="Arial"/>
          <w:color w:val="auto"/>
          <w:sz w:val="20"/>
          <w:szCs w:val="20"/>
        </w:rPr>
        <w:t xml:space="preserve">. Weitere Erweiterungen sind in Arbeit: Diese und aktuelle Referenzen zu CONSORT 2010 sind zu finden auf </w:t>
      </w:r>
      <w:hyperlink r:id="rId8" w:history="1">
        <w:r w:rsidR="00901133" w:rsidRPr="00280DDB">
          <w:rPr>
            <w:rStyle w:val="Hyperlink"/>
            <w:rFonts w:ascii="Arial" w:hAnsi="Arial" w:cs="Arial"/>
            <w:color w:val="auto"/>
            <w:sz w:val="20"/>
            <w:szCs w:val="20"/>
          </w:rPr>
          <w:t>www.consort-statement.org</w:t>
        </w:r>
      </w:hyperlink>
      <w:r w:rsidR="00901133" w:rsidRPr="00280DDB">
        <w:rPr>
          <w:rFonts w:ascii="Arial" w:hAnsi="Arial" w:cs="Arial"/>
          <w:color w:val="auto"/>
          <w:sz w:val="20"/>
          <w:szCs w:val="20"/>
        </w:rPr>
        <w:t>.</w:t>
      </w:r>
      <w:r w:rsidR="00901133" w:rsidRPr="00280DDB">
        <w:rPr>
          <w:rFonts w:ascii="Arial" w:hAnsi="Arial" w:cs="Arial"/>
          <w:color w:val="auto"/>
          <w:sz w:val="16"/>
          <w:szCs w:val="16"/>
        </w:rPr>
        <w:t xml:space="preserve"> </w:t>
      </w:r>
    </w:p>
    <w:p w:rsidR="00627182" w:rsidRPr="00627182" w:rsidRDefault="00627182">
      <w:pPr>
        <w:rPr>
          <w:rFonts w:ascii="Arial" w:hAnsi="Arial" w:cs="Arial"/>
          <w:i/>
          <w:color w:val="FF0000"/>
          <w:sz w:val="16"/>
          <w:szCs w:val="16"/>
          <w:lang w:val="en-GB"/>
        </w:rPr>
      </w:pPr>
    </w:p>
    <w:sectPr w:rsidR="00627182" w:rsidRPr="00627182" w:rsidSect="00182933">
      <w:headerReference w:type="default" r:id="rId9"/>
      <w:footerReference w:type="default" r:id="rId10"/>
      <w:pgSz w:w="16838" w:h="11906" w:orient="landscape"/>
      <w:pgMar w:top="1417" w:right="1417" w:bottom="1417" w:left="1134" w:header="708" w:footer="1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A5E" w:rsidRDefault="00113A5E" w:rsidP="00113A5E">
      <w:r>
        <w:separator/>
      </w:r>
    </w:p>
  </w:endnote>
  <w:endnote w:type="continuationSeparator" w:id="0">
    <w:p w:rsidR="00113A5E" w:rsidRDefault="00113A5E" w:rsidP="00113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Nimbus Roman No9 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color w:val="BFBFBF" w:themeColor="background1" w:themeShade="BF"/>
        <w:sz w:val="20"/>
        <w:szCs w:val="20"/>
      </w:rPr>
      <w:id w:val="-115137501"/>
      <w:docPartObj>
        <w:docPartGallery w:val="Page Numbers (Bottom of Page)"/>
        <w:docPartUnique/>
      </w:docPartObj>
    </w:sdtPr>
    <w:sdtEndPr/>
    <w:sdtContent>
      <w:p w:rsidR="00382C6E" w:rsidRPr="00071711" w:rsidRDefault="00071711">
        <w:pPr>
          <w:pStyle w:val="Fuzeile"/>
          <w:jc w:val="right"/>
          <w:rPr>
            <w:rFonts w:ascii="Arial" w:hAnsi="Arial" w:cs="Arial"/>
            <w:color w:val="BFBFBF" w:themeColor="background1" w:themeShade="BF"/>
            <w:sz w:val="20"/>
            <w:szCs w:val="20"/>
          </w:rPr>
        </w:pPr>
        <w:r w:rsidRPr="00071711">
          <w:rPr>
            <w:rFonts w:ascii="Arial" w:hAnsi="Arial" w:cs="Arial"/>
            <w:color w:val="BFBFBF" w:themeColor="background1" w:themeShade="BF"/>
            <w:sz w:val="20"/>
            <w:szCs w:val="20"/>
          </w:rPr>
          <w:t xml:space="preserve">CONSORT 2010 Checkliste                                                                                                                                                                                                                  </w:t>
        </w:r>
        <w:r w:rsidR="00382C6E" w:rsidRPr="00071711">
          <w:rPr>
            <w:rFonts w:ascii="Arial" w:hAnsi="Arial" w:cs="Arial"/>
            <w:color w:val="BFBFBF" w:themeColor="background1" w:themeShade="BF"/>
            <w:sz w:val="20"/>
            <w:szCs w:val="20"/>
          </w:rPr>
          <w:fldChar w:fldCharType="begin"/>
        </w:r>
        <w:r w:rsidR="00382C6E" w:rsidRPr="00071711">
          <w:rPr>
            <w:rFonts w:ascii="Arial" w:hAnsi="Arial" w:cs="Arial"/>
            <w:color w:val="BFBFBF" w:themeColor="background1" w:themeShade="BF"/>
            <w:sz w:val="20"/>
            <w:szCs w:val="20"/>
          </w:rPr>
          <w:instrText>PAGE   \* MERGEFORMAT</w:instrText>
        </w:r>
        <w:r w:rsidR="00382C6E" w:rsidRPr="00071711">
          <w:rPr>
            <w:rFonts w:ascii="Arial" w:hAnsi="Arial" w:cs="Arial"/>
            <w:color w:val="BFBFBF" w:themeColor="background1" w:themeShade="BF"/>
            <w:sz w:val="20"/>
            <w:szCs w:val="20"/>
          </w:rPr>
          <w:fldChar w:fldCharType="separate"/>
        </w:r>
        <w:r w:rsidR="00280DDB">
          <w:rPr>
            <w:rFonts w:ascii="Arial" w:hAnsi="Arial" w:cs="Arial"/>
            <w:noProof/>
            <w:color w:val="BFBFBF" w:themeColor="background1" w:themeShade="BF"/>
            <w:sz w:val="20"/>
            <w:szCs w:val="20"/>
          </w:rPr>
          <w:t>1</w:t>
        </w:r>
        <w:r w:rsidR="00382C6E" w:rsidRPr="00071711">
          <w:rPr>
            <w:rFonts w:ascii="Arial" w:hAnsi="Arial" w:cs="Arial"/>
            <w:color w:val="BFBFBF" w:themeColor="background1" w:themeShade="BF"/>
            <w:sz w:val="20"/>
            <w:szCs w:val="20"/>
          </w:rPr>
          <w:fldChar w:fldCharType="end"/>
        </w:r>
      </w:p>
    </w:sdtContent>
  </w:sdt>
  <w:p w:rsidR="00382C6E" w:rsidRDefault="00382C6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A5E" w:rsidRDefault="00113A5E" w:rsidP="00113A5E">
      <w:r>
        <w:separator/>
      </w:r>
    </w:p>
  </w:footnote>
  <w:footnote w:type="continuationSeparator" w:id="0">
    <w:p w:rsidR="00113A5E" w:rsidRDefault="00113A5E" w:rsidP="00113A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B86" w:rsidRPr="008B29E9" w:rsidRDefault="00F10B86" w:rsidP="00F10B86">
    <w:pPr>
      <w:pStyle w:val="Kopfzeile"/>
      <w:tabs>
        <w:tab w:val="clear" w:pos="4536"/>
        <w:tab w:val="clear" w:pos="9072"/>
        <w:tab w:val="left" w:pos="1755"/>
      </w:tabs>
      <w:rPr>
        <w:rFonts w:ascii="Arial" w:hAnsi="Arial" w:cs="Arial"/>
        <w:color w:val="auto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002E5CB" wp14:editId="7A367469">
          <wp:simplePos x="0" y="0"/>
          <wp:positionH relativeFrom="column">
            <wp:posOffset>-9525</wp:posOffset>
          </wp:positionH>
          <wp:positionV relativeFrom="paragraph">
            <wp:posOffset>-132715</wp:posOffset>
          </wp:positionV>
          <wp:extent cx="390525" cy="457200"/>
          <wp:effectExtent l="0" t="0" r="9525" b="0"/>
          <wp:wrapNone/>
          <wp:docPr id="3" name="Grafik 3" descr="Consort-Logo-Graphic-30-12-0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Consort-Logo-Graphic-30-12-07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052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="00182933" w:rsidRPr="008B29E9">
      <w:rPr>
        <w:rFonts w:ascii="Arial" w:hAnsi="Arial" w:cs="Arial"/>
        <w:color w:val="auto"/>
      </w:rPr>
      <w:t xml:space="preserve">CONSORT 2010 </w:t>
    </w:r>
    <w:r w:rsidRPr="008B29E9">
      <w:rPr>
        <w:rFonts w:ascii="Arial" w:hAnsi="Arial" w:cs="Arial"/>
        <w:color w:val="auto"/>
      </w:rPr>
      <w:t>Checkliste einzuschließender Informationen in Berichten über randomisierte Studien</w:t>
    </w:r>
    <w:r w:rsidR="00280DDB">
      <w:rPr>
        <w:rFonts w:ascii="Arial" w:hAnsi="Arial" w:cs="Arial"/>
        <w:color w:val="auto"/>
      </w:rPr>
      <w:t xml:space="preserve"> </w:t>
    </w:r>
    <w:r w:rsidRPr="008B29E9">
      <w:rPr>
        <w:rFonts w:ascii="Arial" w:hAnsi="Arial" w:cs="Arial"/>
        <w:color w:val="auto"/>
      </w:rPr>
      <w:t>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256"/>
    <w:rsid w:val="00071711"/>
    <w:rsid w:val="00113A5E"/>
    <w:rsid w:val="00182933"/>
    <w:rsid w:val="002133BA"/>
    <w:rsid w:val="00280DDB"/>
    <w:rsid w:val="00382C6E"/>
    <w:rsid w:val="00520F9E"/>
    <w:rsid w:val="005536F6"/>
    <w:rsid w:val="00627182"/>
    <w:rsid w:val="007D31CA"/>
    <w:rsid w:val="007E2256"/>
    <w:rsid w:val="008A35E9"/>
    <w:rsid w:val="008B29E9"/>
    <w:rsid w:val="00901133"/>
    <w:rsid w:val="009140FE"/>
    <w:rsid w:val="00953147"/>
    <w:rsid w:val="00983F92"/>
    <w:rsid w:val="00AB25C5"/>
    <w:rsid w:val="00B145BF"/>
    <w:rsid w:val="00BF6592"/>
    <w:rsid w:val="00F1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E2256"/>
    <w:pPr>
      <w:widowControl w:val="0"/>
      <w:autoSpaceDE w:val="0"/>
      <w:autoSpaceDN w:val="0"/>
      <w:adjustRightInd w:val="0"/>
      <w:spacing w:after="0" w:line="240" w:lineRule="auto"/>
    </w:pPr>
    <w:rPr>
      <w:rFonts w:ascii="Nimbus Roman No9 L" w:eastAsia="Times New Roman" w:hAnsi="Nimbus Roman No9 L" w:cs="Nimbus Roman No9 L"/>
      <w:color w:val="000000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13A5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13A5E"/>
    <w:rPr>
      <w:rFonts w:ascii="Nimbus Roman No9 L" w:eastAsia="Times New Roman" w:hAnsi="Nimbus Roman No9 L" w:cs="Nimbus Roman No9 L"/>
      <w:color w:val="000000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113A5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13A5E"/>
    <w:rPr>
      <w:rFonts w:ascii="Nimbus Roman No9 L" w:eastAsia="Times New Roman" w:hAnsi="Nimbus Roman No9 L" w:cs="Nimbus Roman No9 L"/>
      <w:color w:val="000000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901133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293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2933"/>
    <w:rPr>
      <w:rFonts w:ascii="Tahoma" w:eastAsia="Times New Roman" w:hAnsi="Tahoma" w:cs="Tahoma"/>
      <w:color w:val="000000"/>
      <w:sz w:val="16"/>
      <w:szCs w:val="16"/>
      <w:lang w:eastAsia="de-DE"/>
    </w:rPr>
  </w:style>
  <w:style w:type="paragraph" w:customStyle="1" w:styleId="TableNote">
    <w:name w:val="TableNote"/>
    <w:basedOn w:val="Standard"/>
    <w:rsid w:val="00627182"/>
    <w:pPr>
      <w:widowControl/>
      <w:autoSpaceDE/>
      <w:autoSpaceDN/>
      <w:adjustRightInd/>
      <w:spacing w:line="300" w:lineRule="exact"/>
    </w:pPr>
    <w:rPr>
      <w:rFonts w:ascii="Times New Roman" w:hAnsi="Times New Roman" w:cs="Times New Roman"/>
      <w:color w:val="auto"/>
      <w:szCs w:val="20"/>
      <w:lang w:val="en-GB" w:eastAsia="en-US"/>
    </w:rPr>
  </w:style>
  <w:style w:type="paragraph" w:styleId="Listenabsatz">
    <w:name w:val="List Paragraph"/>
    <w:basedOn w:val="Standard"/>
    <w:uiPriority w:val="34"/>
    <w:qFormat/>
    <w:rsid w:val="00280D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E2256"/>
    <w:pPr>
      <w:widowControl w:val="0"/>
      <w:autoSpaceDE w:val="0"/>
      <w:autoSpaceDN w:val="0"/>
      <w:adjustRightInd w:val="0"/>
      <w:spacing w:after="0" w:line="240" w:lineRule="auto"/>
    </w:pPr>
    <w:rPr>
      <w:rFonts w:ascii="Nimbus Roman No9 L" w:eastAsia="Times New Roman" w:hAnsi="Nimbus Roman No9 L" w:cs="Nimbus Roman No9 L"/>
      <w:color w:val="000000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13A5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13A5E"/>
    <w:rPr>
      <w:rFonts w:ascii="Nimbus Roman No9 L" w:eastAsia="Times New Roman" w:hAnsi="Nimbus Roman No9 L" w:cs="Nimbus Roman No9 L"/>
      <w:color w:val="000000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113A5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13A5E"/>
    <w:rPr>
      <w:rFonts w:ascii="Nimbus Roman No9 L" w:eastAsia="Times New Roman" w:hAnsi="Nimbus Roman No9 L" w:cs="Nimbus Roman No9 L"/>
      <w:color w:val="000000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901133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293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2933"/>
    <w:rPr>
      <w:rFonts w:ascii="Tahoma" w:eastAsia="Times New Roman" w:hAnsi="Tahoma" w:cs="Tahoma"/>
      <w:color w:val="000000"/>
      <w:sz w:val="16"/>
      <w:szCs w:val="16"/>
      <w:lang w:eastAsia="de-DE"/>
    </w:rPr>
  </w:style>
  <w:style w:type="paragraph" w:customStyle="1" w:styleId="TableNote">
    <w:name w:val="TableNote"/>
    <w:basedOn w:val="Standard"/>
    <w:rsid w:val="00627182"/>
    <w:pPr>
      <w:widowControl/>
      <w:autoSpaceDE/>
      <w:autoSpaceDN/>
      <w:adjustRightInd/>
      <w:spacing w:line="300" w:lineRule="exact"/>
    </w:pPr>
    <w:rPr>
      <w:rFonts w:ascii="Times New Roman" w:hAnsi="Times New Roman" w:cs="Times New Roman"/>
      <w:color w:val="auto"/>
      <w:szCs w:val="20"/>
      <w:lang w:val="en-GB" w:eastAsia="en-US"/>
    </w:rPr>
  </w:style>
  <w:style w:type="paragraph" w:styleId="Listenabsatz">
    <w:name w:val="List Paragraph"/>
    <w:basedOn w:val="Standard"/>
    <w:uiPriority w:val="34"/>
    <w:qFormat/>
    <w:rsid w:val="00280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ort-statement.or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994C4-C785-49EA-8601-EC5F7AA6A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747</Words>
  <Characters>4707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IMBI</Company>
  <LinksUpToDate>false</LinksUpToDate>
  <CharactersWithSpaces>5444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Bollig</dc:creator>
  <cp:lastModifiedBy>Anette Bl³mle</cp:lastModifiedBy>
  <cp:revision>5</cp:revision>
  <dcterms:created xsi:type="dcterms:W3CDTF">2014-07-02T07:58:00Z</dcterms:created>
  <dcterms:modified xsi:type="dcterms:W3CDTF">2014-07-15T09:44:00Z</dcterms:modified>
</cp:coreProperties>
</file>