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D95" w:rsidRDefault="00C43D95" w:rsidP="00C43D95">
      <w:pPr>
        <w:jc w:val="both"/>
        <w:rPr>
          <w:color w:val="222222"/>
          <w:szCs w:val="24"/>
        </w:rPr>
      </w:pPr>
      <w:r>
        <w:rPr>
          <w:color w:val="222222"/>
          <w:szCs w:val="24"/>
        </w:rPr>
        <w:t>Carissimi Soci e Amici,</w:t>
      </w:r>
    </w:p>
    <w:p w:rsidR="00C43D95" w:rsidRDefault="00C43D95" w:rsidP="00C43D95">
      <w:pPr>
        <w:ind w:firstLine="142"/>
        <w:jc w:val="both"/>
        <w:rPr>
          <w:color w:val="222222"/>
          <w:szCs w:val="24"/>
        </w:rPr>
      </w:pPr>
      <w:r>
        <w:rPr>
          <w:color w:val="222222"/>
          <w:szCs w:val="24"/>
        </w:rPr>
        <w:t>l’</w:t>
      </w:r>
      <w:r>
        <w:t>Associazione Docenti Italiani di Filosofia (ADIF) e il Centro per la Filosofia Italiana (CFI)</w:t>
      </w:r>
      <w:r w:rsidR="002105B7">
        <w:t>, in spirito di amichevole sinergia,</w:t>
      </w:r>
      <w:r>
        <w:t xml:space="preserve"> </w:t>
      </w:r>
      <w:r>
        <w:rPr>
          <w:color w:val="222222"/>
          <w:szCs w:val="24"/>
        </w:rPr>
        <w:t xml:space="preserve">si preparano al convegno “La cura dell’anima. Comunicare, educare, pensare” (Firenze, 8-10 novembre 2019). </w:t>
      </w:r>
    </w:p>
    <w:p w:rsidR="00C43D95" w:rsidRDefault="00C43D95" w:rsidP="00C43D95">
      <w:pPr>
        <w:ind w:firstLine="142"/>
        <w:jc w:val="both"/>
        <w:rPr>
          <w:color w:val="222222"/>
          <w:szCs w:val="24"/>
        </w:rPr>
      </w:pPr>
      <w:r>
        <w:rPr>
          <w:color w:val="222222"/>
          <w:szCs w:val="24"/>
        </w:rPr>
        <w:t>In allegato trovate tutte le informazioni necessarie (programma, modulo di prenotazione e indicazioni per raggiungere la sede).</w:t>
      </w:r>
    </w:p>
    <w:p w:rsidR="00C43D95" w:rsidRPr="009250ED" w:rsidRDefault="00C43D95" w:rsidP="00C43D95">
      <w:pPr>
        <w:ind w:firstLine="142"/>
        <w:jc w:val="both"/>
      </w:pPr>
      <w:r>
        <w:rPr>
          <w:color w:val="222222"/>
          <w:szCs w:val="24"/>
        </w:rPr>
        <w:t>Buona estate a tutti!</w:t>
      </w:r>
    </w:p>
    <w:p w:rsidR="00C43D95" w:rsidRDefault="00C43D95" w:rsidP="00C43D95">
      <w:pPr>
        <w:shd w:val="clear" w:color="auto" w:fill="FFFFFF"/>
        <w:jc w:val="center"/>
        <w:rPr>
          <w:color w:val="222222"/>
          <w:szCs w:val="24"/>
        </w:rPr>
      </w:pPr>
    </w:p>
    <w:p w:rsidR="00C0012D" w:rsidRDefault="00C43D95" w:rsidP="00C43D95">
      <w:pPr>
        <w:shd w:val="clear" w:color="auto" w:fill="FFFFFF"/>
        <w:jc w:val="center"/>
        <w:rPr>
          <w:color w:val="222222"/>
          <w:szCs w:val="24"/>
        </w:rPr>
      </w:pPr>
      <w:r>
        <w:rPr>
          <w:color w:val="222222"/>
          <w:szCs w:val="24"/>
        </w:rPr>
        <w:t xml:space="preserve">Gennaro Cicchese </w:t>
      </w:r>
    </w:p>
    <w:p w:rsidR="00C43D95" w:rsidRDefault="00C43D95" w:rsidP="00C43D95">
      <w:pPr>
        <w:shd w:val="clear" w:color="auto" w:fill="FFFFFF"/>
        <w:jc w:val="center"/>
        <w:rPr>
          <w:color w:val="222222"/>
          <w:szCs w:val="24"/>
        </w:rPr>
      </w:pPr>
      <w:bookmarkStart w:id="0" w:name="_GoBack"/>
      <w:bookmarkEnd w:id="0"/>
      <w:r>
        <w:rPr>
          <w:i/>
          <w:color w:val="222222"/>
          <w:szCs w:val="24"/>
        </w:rPr>
        <w:t xml:space="preserve">Presidente </w:t>
      </w:r>
      <w:r>
        <w:rPr>
          <w:color w:val="222222"/>
          <w:szCs w:val="24"/>
        </w:rPr>
        <w:t>ADIF</w:t>
      </w:r>
    </w:p>
    <w:p w:rsidR="00C43D95" w:rsidRDefault="00C43D95" w:rsidP="00C43D95">
      <w:pPr>
        <w:rPr>
          <w:color w:val="222222"/>
          <w:szCs w:val="24"/>
        </w:rPr>
      </w:pPr>
    </w:p>
    <w:p w:rsidR="00C43D95" w:rsidRPr="004F0444" w:rsidRDefault="00C43D95" w:rsidP="00C43D95">
      <w:pPr>
        <w:rPr>
          <w:color w:val="222222"/>
          <w:szCs w:val="24"/>
        </w:rPr>
      </w:pPr>
      <w:r>
        <w:rPr>
          <w:color w:val="222222"/>
          <w:szCs w:val="24"/>
        </w:rPr>
        <w:t>P.S.: l</w:t>
      </w:r>
      <w:r w:rsidRPr="004F0444">
        <w:rPr>
          <w:color w:val="222222"/>
          <w:szCs w:val="24"/>
        </w:rPr>
        <w:t xml:space="preserve">a presentazione del convegno </w:t>
      </w:r>
      <w:r>
        <w:rPr>
          <w:color w:val="222222"/>
          <w:szCs w:val="24"/>
        </w:rPr>
        <w:t xml:space="preserve">è anche </w:t>
      </w:r>
      <w:r w:rsidRPr="004F0444">
        <w:rPr>
          <w:color w:val="222222"/>
          <w:szCs w:val="24"/>
        </w:rPr>
        <w:t>su YouTube:</w:t>
      </w:r>
    </w:p>
    <w:p w:rsidR="00F51691" w:rsidRPr="00C0012D" w:rsidRDefault="002105B7">
      <w:pPr>
        <w:rPr>
          <w:color w:val="1155CC"/>
          <w:szCs w:val="24"/>
          <w:u w:val="single"/>
        </w:rPr>
      </w:pPr>
      <w:hyperlink r:id="rId4" w:tgtFrame="_blank" w:history="1">
        <w:r w:rsidR="00C43D95" w:rsidRPr="004F0444">
          <w:rPr>
            <w:rStyle w:val="Collegamentoipertestuale"/>
            <w:color w:val="1155CC"/>
            <w:szCs w:val="24"/>
          </w:rPr>
          <w:t>https://www.youtube.com/results?search_query=convegno+filosofia+2019</w:t>
        </w:r>
      </w:hyperlink>
    </w:p>
    <w:sectPr w:rsidR="00F51691" w:rsidRPr="00C001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1C"/>
    <w:rsid w:val="002105B7"/>
    <w:rsid w:val="002C411C"/>
    <w:rsid w:val="00C0012D"/>
    <w:rsid w:val="00C43D95"/>
    <w:rsid w:val="00F5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44B85-585C-4FAE-931F-CC907F80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43D9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C43D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results?search_query=convegno+filosofia+2019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Cicchese</dc:creator>
  <cp:keywords/>
  <dc:description/>
  <cp:lastModifiedBy>Gennaro Cicchese</cp:lastModifiedBy>
  <cp:revision>3</cp:revision>
  <dcterms:created xsi:type="dcterms:W3CDTF">2019-07-25T10:47:00Z</dcterms:created>
  <dcterms:modified xsi:type="dcterms:W3CDTF">2019-07-28T18:43:00Z</dcterms:modified>
</cp:coreProperties>
</file>