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05" w:rsidRPr="006B3F05" w:rsidRDefault="006B3F05" w:rsidP="006B3F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F0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6B3F05" w:rsidRPr="006B3F05" w:rsidRDefault="006B3F05" w:rsidP="006B3F05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Ricky Akbar , Azizi Soniawan , dkk ( 2017 ), Implementasi Business Intelligence untuk Menganalisis Data Persalinan Anak di Klinik Ani Padang dengan Menggunakan Aplikasi Tableau Public, Volume 2 No. 1 | Juni 2017</w:t>
      </w:r>
    </w:p>
    <w:p w:rsidR="006B3F05" w:rsidRPr="006B3F05" w:rsidRDefault="006B3F05" w:rsidP="006B3F05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S, Rosa dan M. Shalahuddin. 2014. Rekayasa Perangkat Lunak Terstruktur dan Berorientasi Objek, Jilid 2. Bandung: Informatika.</w:t>
      </w:r>
    </w:p>
    <w:p w:rsidR="006B3F05" w:rsidRPr="006B3F05" w:rsidRDefault="006B3F05" w:rsidP="006B3F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Imelda, ST, MT ( 2013 ). Busines Intelligence. Vol 11. No 1</w:t>
      </w:r>
    </w:p>
    <w:p w:rsidR="006B3F05" w:rsidRPr="006B3F05" w:rsidRDefault="006B3F05" w:rsidP="006B3F05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Mandala, Eka Praja Wiyata, 2015. Web Programming Project : e.p.w.m Forum, Yogyakarta : Penerbit Andi .</w:t>
      </w:r>
    </w:p>
    <w:p w:rsidR="006B3F05" w:rsidRPr="006B3F05" w:rsidRDefault="006B3F05" w:rsidP="006B3F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Pressman, Rogger S.2010 .Rekayasa Perangkat Lunak. Edisi 7.Yogyakarta.Andi.</w:t>
      </w:r>
    </w:p>
    <w:p w:rsidR="006B3F05" w:rsidRPr="006B3F05" w:rsidRDefault="006B3F05" w:rsidP="006B3F05">
      <w:p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Turban, dkk ( 2011 ) Sistem Intelejen Bisnis Global Untuk Perancanaan E-Commerce. Vol 1, No 2, Juli 2011.</w:t>
      </w:r>
    </w:p>
    <w:p w:rsidR="006B3F05" w:rsidRPr="006B3F05" w:rsidRDefault="006B3F05" w:rsidP="006B3F05">
      <w:p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Mahdiana, Deni, ( 2011 ). Analisis dan Perancangan Sistem Informasi Pengadaan Barang dengan Metodelogi Berorientasi Obyek Studi Kasus PT. Liga Indonesia. VOL 3. No 2, September 2011.</w:t>
      </w:r>
    </w:p>
    <w:p w:rsidR="006B3F05" w:rsidRPr="006B3F05" w:rsidRDefault="006B3F05" w:rsidP="006B3F05">
      <w:p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>Yudha Yudhanto, Agus Purbayu ( 2014). Toko Online Dengan PHP dan Mysql.  Jakarta: Penerbit Elex Media Komputer</w:t>
      </w:r>
    </w:p>
    <w:p w:rsidR="006B3F05" w:rsidRPr="006B3F05" w:rsidRDefault="006B3F05" w:rsidP="006B3F05">
      <w:p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 xml:space="preserve">Widodo, Willy Sindu Putra dkk.( 2011 ) . Pembangunan Sistem Informasi Alumni Berbasis </w:t>
      </w:r>
      <w:bookmarkStart w:id="0" w:name="_GoBack"/>
      <w:bookmarkEnd w:id="0"/>
      <w:r w:rsidRPr="006B3F05">
        <w:rPr>
          <w:rFonts w:ascii="Times New Roman" w:hAnsi="Times New Roman" w:cs="Times New Roman"/>
          <w:sz w:val="24"/>
          <w:szCs w:val="24"/>
        </w:rPr>
        <w:t>Web Pada Program Studi Teknik INformatika Universitas Dipenogoro. Vol 1, No 1, Tahun 2011.</w:t>
      </w:r>
    </w:p>
    <w:p w:rsidR="006B3F05" w:rsidRPr="006B3F05" w:rsidRDefault="006B3F05" w:rsidP="006B3F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t xml:space="preserve">Wardani, Ratna ( 2012 ) Rekayasa Perangkat Lunak. </w:t>
      </w:r>
    </w:p>
    <w:p w:rsidR="00FE6B4E" w:rsidRPr="006B3F05" w:rsidRDefault="006B3F05" w:rsidP="006B3F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F05">
        <w:rPr>
          <w:rFonts w:ascii="Times New Roman" w:hAnsi="Times New Roman" w:cs="Times New Roman"/>
          <w:sz w:val="24"/>
          <w:szCs w:val="24"/>
        </w:rPr>
        <w:lastRenderedPageBreak/>
        <w:t>Janner, Simarmata ( 2010 ). Rekayasa Perangkat Lunak. Yogyakarta : Penerbit Andi</w:t>
      </w:r>
    </w:p>
    <w:sectPr w:rsidR="00FE6B4E" w:rsidRPr="006B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05"/>
    <w:rsid w:val="006B3F05"/>
    <w:rsid w:val="00C916D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1</cp:revision>
  <dcterms:created xsi:type="dcterms:W3CDTF">2021-07-15T14:25:00Z</dcterms:created>
  <dcterms:modified xsi:type="dcterms:W3CDTF">2021-07-15T14:29:00Z</dcterms:modified>
</cp:coreProperties>
</file>