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C888E"/>
          <w:sz w:val="28"/>
        </w:rPr>
        <w:t>The Ed Psych Practice</w:t>
      </w:r>
    </w:p>
    <w:p>
      <w:pPr>
        <w:spacing w:before="0" w:after="40"/>
      </w:pPr>
      <w:r>
        <w:rPr>
          <w:rFonts w:ascii="Calibri" w:hAnsi="Calibri"/>
          <w:b/>
          <w:i w:val="0"/>
          <w:color w:val="00ACB6"/>
          <w:sz w:val="44"/>
        </w:rPr>
        <w:t>Pre-Assessment Questionnaire</w:t>
      </w:r>
    </w:p>
    <w:p>
      <w:pPr>
        <w:spacing w:before="0" w:after="240"/>
      </w:pPr>
      <w:r>
        <w:rPr>
          <w:rFonts w:ascii="Calibri" w:hAnsi="Calibri"/>
          <w:b/>
          <w:i w:val="0"/>
          <w:color w:val="00ACB6"/>
          <w:sz w:val="36"/>
        </w:rPr>
        <w:t>Adults (Self-Report)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1"/>
        </w:rPr>
        <w:t>This questionnaire is completed by the adult being assessed, in their own words, ahead of an Educational Psychology assessment with The Ed Psych Practice (London). It gathers a holistic picture of your background, health, development, education and current circumstances, using UK educational and Disability Services terminology. Please answer as fully as you are able — there are no right or wrong answers.</w:t>
      </w:r>
    </w:p>
    <w:p>
      <w:pPr>
        <w:spacing w:before="0" w:after="240"/>
      </w:pPr>
      <w:r>
        <w:rPr>
          <w:rFonts w:ascii="Calibri" w:hAnsi="Calibri"/>
          <w:b w:val="0"/>
          <w:i/>
          <w:color w:val="444444"/>
          <w:sz w:val="21"/>
        </w:rPr>
        <w:t>Tags: M = mandatory, O = optional, C = conditional. Free-text items invite an open written response; option lists indicate the answers offered in the online questionnaire.</w:t>
      </w:r>
    </w:p>
    <w:p>
      <w:pPr>
        <w:spacing w:before="120" w:after="80"/>
      </w:pPr>
      <w:r>
        <w:rPr>
          <w:rFonts w:ascii="Calibri" w:hAnsi="Calibri"/>
          <w:b/>
          <w:i w:val="0"/>
          <w:color w:val="0C888E"/>
          <w:sz w:val="26"/>
        </w:rPr>
        <w:t>Sections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A - Identification &amp; Background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B - Prior Assessment History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C - Reasons for Assessment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D - General Health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E - Speech and Language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F - Physical Development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G - Vision and Hearing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H - Memory, Attention and Organisation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I - Social and Emotional Wellbeing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J - Educational History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K - Strengths, Interests and Closing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44444"/>
          <w:sz w:val="21"/>
        </w:rPr>
        <w:t>Section L - Sign-off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A - Identification &amp; Background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Q1. Full name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Q2. Date of birth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Q3. Home address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Q4. Email address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Q5. Telephone number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Q6. Job title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Q7. Name of employer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Q8. Who is requesting this assessment?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Self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Employer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GP or medical professional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University or college Disability Service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Local authority or Access to Work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F. Other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Q9. Please describe your current living arrangements (e.g. who you live with) and whether you have any children.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B - Prior Assessment History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Q10. Have you previously been assessed by an educational psychologist? If yes, please give brief details (when, and the outcomes of the assessment).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Q11. Have you ever been assessed by any of the following professionals? (tick all that apply)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Speech and Language Therapist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Occupational Therapist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Physiotherapist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Psychologist (e.g. Clinical, Educational)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Psychiatrist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F. Specialist Teacher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G. Neurologist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H. GP (General Practitioner)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I. Counsellor or Psychotherapist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J. Other (please specify)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Q12. Do you have, or have you ever had, a formal diagnosis (for example dyslexia, dyspraxia, ADHD, autism)? If yes, please give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C - Reasons for Assessment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Q13. What is the main reason you are seeking this assessment? It may help to list your main concerns briefly.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Q14. What do you hope will be achieved by this appointment?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Q15. Do you feel you are managing at work currently? If not, what are the main challenges you experience?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Q16. Are there any particular personal or family circumstances that should be taken into account, such as illness in the family, a recent bereavement, or a relationship separation? If yes, please give brief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Q17. Are there members of your family or close relatives who may have reading, spelling or other learning difficulties? Please give brief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D - General Health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Q18. How would you describe your general health?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Generally good, no concerns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Generally good, with occasional concerns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An ongoing condition under management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Several health concerns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Q19. Have you had any serious injury or illness that has required medical attention? If yes, please give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Q20. Are you currently taking any regular medication? If yes, does it affect your attention, concentration or memory in any way?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Q21. Are you following any specialised diet?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Q22. Have you lost any skills recently, or noticed any deterioration in any area? If yes, please give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E - Speech and Language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Q23. Were your language skills in line with typical developmental milestones, or were there any delays?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In line with typical milestones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Some delays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Significant delays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Not sure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Q24. Do you have any concerns about your understanding of spoken language, or your ability to express yourself in words?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Yes, always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Most of the time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Sometimes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Rarely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Never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Q25. Is English your only language? If not, please give details of the other language(s) you use.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F - Physical Development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Q26. Were there any delays in your gross motor skills development (for example, crawling or walking)?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No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Not sure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Q27. Currently, would you describe your physical skills as satisfactory (e.g. walking, balance, motor coordination, writing, drawing, and fine finger movements)?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Yes, no concerns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Some minor challenges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Significant challenges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Q28. Which hand do you primarily use for writing?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Right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Left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Either / both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G - Vision and Hearing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Q29. Have your vision and hearing been assessed recently? Please give the approximate date of assessment, or describe any difficulties you have experienced in the past.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Q30. Do you wear prescribed spectacles or contact lenses, or do you use coloured overlays?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No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Wear spectacles or contact lenses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Use coloured overlays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Both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Q31. Do you experience any visually related difficulty, such as sensitivity to glare, migraines or eyestrain?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Yes, always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Most of the time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Sometimes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Rarely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Never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H - Memory, Attention and Organisation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Q32. Would you say you are forgetful for your age?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Yes, always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Most of the time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Sometimes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Rarely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Never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Q33. Have you experienced any challenges with attention and concentration?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Yes, always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Most of the time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Sometimes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Rarely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Never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Q34. Have you experienced any challenges with organisation?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Yes, always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Most of the time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Sometimes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Rarely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Never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I - Social and Emotional Wellbeing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Q35. Have you ever experienced any concerns relating to your emotional wellbeing (e.g. anxiety or depression)? Please provide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Q36. Have you experienced any concerns relating to your social relationships? Please provide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Q37. Have you accessed any support for your emotional wellbeing (for example counselling, therapy, your GP, or NHS mental health services)?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No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In the past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Currently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Referred or on a waiting list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J - Educational History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Q38. What are your highest or most relevant qualifications? (e.g. GCSEs, O-Levels, A-Levels, BTECs, NVQs, apprenticeships, degrees, or professional qualifications)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Q39. Which subjects or areas of study did you feel you performed well in during your time at school, college, or university?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Q40. Which subjects or areas of study did you find more challenging during your time at school, college, or university?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Q41. Did you receive any learning support or special educational needs (SEN) provision at any time during your education? If yes, please give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Q42. Have any examination access arrangements, such as extra time or a reader for tests or examinations, ever been put in place for you in the past?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No, none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25% extra time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C. A reader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D. A scribe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E. Use of a laptop or word processor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F. Supervised rest breaks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G. Several of these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Q43. Do you regularly use a computer or laptop?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A. Yes</w:t>
      </w:r>
    </w:p>
    <w:p>
      <w:pPr>
        <w:spacing w:before="0" w:after="0"/>
        <w:ind w:left="288"/>
      </w:pPr>
      <w:r>
        <w:rPr>
          <w:rFonts w:ascii="Calibri" w:hAnsi="Calibri"/>
          <w:b w:val="0"/>
          <w:i w:val="0"/>
          <w:color w:val="222222"/>
          <w:sz w:val="21"/>
        </w:rPr>
        <w:t>B. No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22222"/>
          <w:sz w:val="4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Q44. Are you currently studying for any qualifications (for example a degree, an Access course, or a professional or vocational qualification)? If yes, please give details.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K - Strengths, Interests and Closing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Q45. What are your interests and hobbies?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Q46. What are your strengths, as you see them?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Q47. Is there anything you would like to add that has not been covered, and which you think is relevant to the assessment?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O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200" w:after="80"/>
      </w:pPr>
      <w:r>
        <w:rPr>
          <w:rFonts w:ascii="Calibri" w:hAnsi="Calibri"/>
          <w:b/>
          <w:i w:val="0"/>
          <w:color w:val="0C888E"/>
          <w:sz w:val="26"/>
        </w:rPr>
        <w:t>Section L - Sign-off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Q48. Completed by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Q49. Date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p>
      <w:pPr>
        <w:spacing w:before="160" w:after="40"/>
      </w:pPr>
      <w:r>
        <w:rPr>
          <w:rFonts w:ascii="Calibri" w:hAnsi="Calibri"/>
          <w:b/>
          <w:i w:val="0"/>
          <w:color w:val="222222"/>
          <w:sz w:val="22"/>
        </w:rPr>
        <w:t>Q50. Signature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8"/>
        </w:rPr>
        <w:t>Tag: M</w:t>
      </w:r>
    </w:p>
    <w:p>
      <w:pPr>
        <w:spacing w:before="0" w:after="80"/>
        <w:ind w:left="288"/>
      </w:pPr>
      <w:r>
        <w:rPr>
          <w:rFonts w:ascii="Calibri" w:hAnsi="Calibri"/>
          <w:b w:val="0"/>
          <w:i/>
          <w:color w:val="E61844"/>
          <w:sz w:val="20"/>
        </w:rPr>
        <w:t>[FREE TEXT]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